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89" w:rsidRDefault="00047A89" w:rsidP="00047A89">
      <w:pPr>
        <w:pStyle w:val="poem"/>
      </w:pPr>
      <w:bookmarkStart w:id="0" w:name="_GoBack"/>
      <w:bookmarkEnd w:id="0"/>
      <w:r>
        <w:rPr>
          <w:rFonts w:hint="eastAsia"/>
        </w:rPr>
        <w:t>说明</w:t>
      </w:r>
    </w:p>
    <w:p w:rsidR="00047A89" w:rsidRDefault="00047A89" w:rsidP="00047A89"/>
    <w:p w:rsidR="00047A89" w:rsidRDefault="00047A89" w:rsidP="00047A89">
      <w:r>
        <w:rPr>
          <w:rFonts w:hint="eastAsia"/>
        </w:rPr>
        <w:t>欢迎购买《</w:t>
      </w:r>
      <w:r>
        <w:t>OpenCV3编程入门》</w:t>
      </w:r>
      <w:r w:rsidR="00670B2D">
        <w:rPr>
          <w:rFonts w:hint="eastAsia"/>
        </w:rPr>
        <w:t>一书</w:t>
      </w:r>
      <w:r>
        <w:t>！</w:t>
      </w:r>
    </w:p>
    <w:p w:rsidR="004D4444" w:rsidRDefault="004D4444" w:rsidP="00047A89">
      <w:pPr>
        <w:rPr>
          <w:rFonts w:hint="eastAsia"/>
        </w:rPr>
      </w:pPr>
      <w:r>
        <w:rPr>
          <w:rFonts w:hint="eastAsia"/>
        </w:rPr>
        <w:t>本书</w:t>
      </w:r>
      <w:r>
        <w:t>有</w:t>
      </w:r>
      <w:r>
        <w:rPr>
          <w:rFonts w:hint="eastAsia"/>
        </w:rPr>
        <w:t>O</w:t>
      </w:r>
      <w:r>
        <w:t>penCV2</w:t>
      </w:r>
      <w:r>
        <w:rPr>
          <w:rFonts w:hint="eastAsia"/>
        </w:rPr>
        <w:t>、O</w:t>
      </w:r>
      <w:r>
        <w:t>penCV3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套独立</w:t>
      </w:r>
      <w:r>
        <w:t>的</w:t>
      </w:r>
      <w:r>
        <w:rPr>
          <w:rFonts w:hint="eastAsia"/>
        </w:rPr>
        <w:t>书本</w:t>
      </w:r>
      <w:r>
        <w:t>配套</w:t>
      </w:r>
      <w:r>
        <w:rPr>
          <w:rFonts w:hint="eastAsia"/>
        </w:rPr>
        <w:t>示例程序</w:t>
      </w:r>
      <w:r>
        <w:t>供</w:t>
      </w:r>
      <w:r>
        <w:rPr>
          <w:rFonts w:hint="eastAsia"/>
        </w:rPr>
        <w:t>选择</w:t>
      </w:r>
      <w:r>
        <w:t>使用。</w:t>
      </w:r>
    </w:p>
    <w:p w:rsidR="00AB7A43" w:rsidRPr="00AB7A43" w:rsidRDefault="00047A89" w:rsidP="00AB7A43">
      <w:pPr>
        <w:pStyle w:val="ab"/>
        <w:ind w:firstLineChars="0" w:firstLine="0"/>
        <w:rPr>
          <w:rFonts w:hint="eastAsia"/>
        </w:rPr>
      </w:pPr>
      <w:r>
        <w:rPr>
          <w:rFonts w:hint="eastAsia"/>
        </w:rPr>
        <w:t>此为书本配套</w:t>
      </w:r>
      <w:r w:rsidR="00AB7A43">
        <w:rPr>
          <w:rFonts w:hint="eastAsia"/>
        </w:rPr>
        <w:t>的O</w:t>
      </w:r>
      <w:r w:rsidR="00AB7A43">
        <w:t>penCV</w:t>
      </w:r>
      <w:r w:rsidR="00B745D6">
        <w:t>3</w:t>
      </w:r>
      <w:r>
        <w:rPr>
          <w:rFonts w:hint="eastAsia"/>
        </w:rPr>
        <w:t>示例程序</w:t>
      </w:r>
      <w:r w:rsidR="00AB7A43">
        <w:rPr>
          <w:rFonts w:hint="eastAsia"/>
        </w:rPr>
        <w:t>源代码</w:t>
      </w:r>
      <w:r w:rsidR="00AB7A43">
        <w:t>工程</w:t>
      </w:r>
      <w:r w:rsidR="00AB7A43">
        <w:rPr>
          <w:rFonts w:hint="eastAsia"/>
        </w:rPr>
        <w:t>合集</w:t>
      </w:r>
      <w:r>
        <w:t>。</w:t>
      </w:r>
      <w:r w:rsidR="00AB7A43">
        <w:rPr>
          <w:rFonts w:hint="eastAsia"/>
        </w:rPr>
        <w:t>开发</w:t>
      </w:r>
      <w:r w:rsidR="00AB7A43">
        <w:t>测试环境为</w:t>
      </w:r>
      <w:r w:rsidR="00B745D6" w:rsidRPr="002E196E">
        <w:t xml:space="preserve">Windows7 64位旗舰版、Visual </w:t>
      </w:r>
      <w:proofErr w:type="spellStart"/>
      <w:r w:rsidR="00B745D6" w:rsidRPr="002E196E">
        <w:t>Stuido</w:t>
      </w:r>
      <w:proofErr w:type="spellEnd"/>
      <w:r w:rsidR="00B745D6" w:rsidRPr="002E196E">
        <w:t xml:space="preserve"> 2010 、</w:t>
      </w:r>
      <w:r w:rsidR="00B745D6">
        <w:rPr>
          <w:rFonts w:hint="eastAsia"/>
        </w:rPr>
        <w:t>O</w:t>
      </w:r>
      <w:r w:rsidR="00B745D6">
        <w:t>penCV3.0 beta</w:t>
      </w:r>
      <w:r w:rsidR="00AB7A43">
        <w:rPr>
          <w:rFonts w:hint="eastAsia"/>
        </w:rPr>
        <w:t>，理论上</w:t>
      </w:r>
      <w:r w:rsidR="00AB7A43" w:rsidRPr="002E196E">
        <w:rPr>
          <w:rFonts w:hint="eastAsia"/>
        </w:rPr>
        <w:t>支持</w:t>
      </w:r>
      <w:r w:rsidR="00AB7A43" w:rsidRPr="002E196E">
        <w:t xml:space="preserve">OpenCV </w:t>
      </w:r>
      <w:r w:rsidR="00B745D6">
        <w:t>3</w:t>
      </w:r>
      <w:r w:rsidR="00B745D6" w:rsidRPr="00B745D6">
        <w:rPr>
          <w:rFonts w:hint="eastAsia"/>
        </w:rPr>
        <w:t>理论上支持目前已经发布的</w:t>
      </w:r>
      <w:r w:rsidR="00B745D6" w:rsidRPr="00B745D6">
        <w:t>OpenCV3</w:t>
      </w:r>
      <w:r w:rsidR="00B745D6">
        <w:t>全版本</w:t>
      </w:r>
      <w:r w:rsidR="00AB7A43" w:rsidRPr="002E196E">
        <w:t>编译运行</w:t>
      </w:r>
      <w:r w:rsidR="00AB7A43">
        <w:t>。</w:t>
      </w:r>
    </w:p>
    <w:p w:rsidR="006322CB" w:rsidRDefault="006322CB" w:rsidP="00047A89">
      <w:r>
        <w:rPr>
          <w:rFonts w:hint="eastAsia"/>
        </w:rPr>
        <w:t>另有</w:t>
      </w:r>
      <w:r w:rsidRPr="006322CB">
        <w:t>OpenCV</w:t>
      </w:r>
      <w:r w:rsidR="00F21347">
        <w:t>2</w:t>
      </w:r>
      <w:r>
        <w:t>的详细注释的示例程序源代码</w:t>
      </w:r>
      <w:r>
        <w:rPr>
          <w:rFonts w:hint="eastAsia"/>
        </w:rPr>
        <w:t>工程</w:t>
      </w:r>
      <w:r w:rsidR="00AB7A43">
        <w:rPr>
          <w:rFonts w:hint="eastAsia"/>
        </w:rPr>
        <w:t>、书本配套可独立运行的</w:t>
      </w:r>
      <w:r w:rsidR="00AB7A43">
        <w:t>exe执行程序合集</w:t>
      </w:r>
      <w:r>
        <w:rPr>
          <w:rFonts w:hint="eastAsia"/>
        </w:rPr>
        <w:t>分别</w:t>
      </w:r>
      <w:r>
        <w:t>提供下载。</w:t>
      </w:r>
    </w:p>
    <w:p w:rsidR="000F47BC" w:rsidRPr="00545DDA" w:rsidRDefault="00CE5DC1" w:rsidP="00047A89">
      <w:pPr>
        <w:rPr>
          <w:rFonts w:hint="eastAsia"/>
          <w:b/>
        </w:rPr>
      </w:pPr>
      <w:r w:rsidRPr="00545DDA">
        <w:rPr>
          <w:rFonts w:hint="eastAsia"/>
          <w:b/>
        </w:rPr>
        <w:t>PS:由于O</w:t>
      </w:r>
      <w:r w:rsidRPr="00545DDA">
        <w:rPr>
          <w:b/>
        </w:rPr>
        <w:t>penCV3</w:t>
      </w:r>
      <w:r w:rsidRPr="00545DDA">
        <w:rPr>
          <w:rFonts w:hint="eastAsia"/>
          <w:b/>
        </w:rPr>
        <w:t>架构</w:t>
      </w:r>
      <w:r w:rsidRPr="00545DDA">
        <w:rPr>
          <w:b/>
        </w:rPr>
        <w:t>的更改，</w:t>
      </w:r>
      <w:r w:rsidRPr="00545DDA">
        <w:rPr>
          <w:rFonts w:hint="eastAsia"/>
          <w:b/>
        </w:rPr>
        <w:t>O</w:t>
      </w:r>
      <w:r w:rsidRPr="00545DDA">
        <w:rPr>
          <w:b/>
        </w:rPr>
        <w:t>penCV3</w:t>
      </w:r>
      <w:r w:rsidRPr="00545DDA">
        <w:rPr>
          <w:rFonts w:hint="eastAsia"/>
          <w:b/>
        </w:rPr>
        <w:t>版</w:t>
      </w:r>
      <w:r w:rsidRPr="00545DDA">
        <w:rPr>
          <w:b/>
        </w:rPr>
        <w:t>的程序</w:t>
      </w:r>
      <w:r w:rsidRPr="00545DDA">
        <w:rPr>
          <w:rFonts w:hint="eastAsia"/>
          <w:b/>
        </w:rPr>
        <w:t>仅</w:t>
      </w:r>
      <w:r w:rsidRPr="00545DDA">
        <w:rPr>
          <w:b/>
        </w:rPr>
        <w:t>包含</w:t>
      </w:r>
      <w:r w:rsidRPr="00545DDA">
        <w:rPr>
          <w:rFonts w:hint="eastAsia"/>
          <w:b/>
        </w:rPr>
        <w:t>1</w:t>
      </w:r>
      <w:r w:rsidRPr="00545DDA">
        <w:rPr>
          <w:b/>
        </w:rPr>
        <w:t>-10</w:t>
      </w:r>
      <w:r w:rsidRPr="00545DDA">
        <w:rPr>
          <w:rFonts w:hint="eastAsia"/>
          <w:b/>
        </w:rPr>
        <w:t>章</w:t>
      </w:r>
      <w:r w:rsidRPr="00545DDA">
        <w:rPr>
          <w:b/>
        </w:rPr>
        <w:t>，第</w:t>
      </w:r>
      <w:r w:rsidRPr="00545DDA">
        <w:rPr>
          <w:rFonts w:hint="eastAsia"/>
          <w:b/>
        </w:rPr>
        <w:t>11章和</w:t>
      </w:r>
      <w:r w:rsidRPr="00545DDA">
        <w:rPr>
          <w:b/>
        </w:rPr>
        <w:t>附赠示例程序请参考</w:t>
      </w:r>
      <w:r w:rsidRPr="00545DDA">
        <w:rPr>
          <w:rFonts w:hint="eastAsia"/>
          <w:b/>
        </w:rPr>
        <w:t>O</w:t>
      </w:r>
      <w:r w:rsidRPr="00545DDA">
        <w:rPr>
          <w:b/>
        </w:rPr>
        <w:t>penCV2</w:t>
      </w:r>
      <w:r w:rsidRPr="00545DDA">
        <w:rPr>
          <w:rFonts w:hint="eastAsia"/>
          <w:b/>
        </w:rPr>
        <w:t>版</w:t>
      </w:r>
      <w:r w:rsidRPr="00545DDA">
        <w:rPr>
          <w:b/>
        </w:rPr>
        <w:t>的示例程序源代码。</w:t>
      </w:r>
    </w:p>
    <w:p w:rsidR="000F47BC" w:rsidRPr="000F47BC" w:rsidRDefault="000F47BC" w:rsidP="000F47BC">
      <w:pPr>
        <w:pStyle w:val="poem1"/>
        <w:rPr>
          <w:rFonts w:hint="eastAsia"/>
        </w:rPr>
      </w:pPr>
      <w:r>
        <w:rPr>
          <w:rFonts w:hint="eastAsia"/>
        </w:rPr>
        <w:t>配套示例程序清单</w:t>
      </w:r>
    </w:p>
    <w:p w:rsidR="000F47BC" w:rsidRPr="000F47BC" w:rsidRDefault="000F47BC" w:rsidP="000F47BC">
      <w:pPr>
        <w:topLinePunct/>
        <w:snapToGrid/>
        <w:spacing w:before="100" w:after="100" w:line="280" w:lineRule="atLeast"/>
        <w:rPr>
          <w:rFonts w:ascii="Times New Roman" w:eastAsia="宋体" w:hAnsi="Times New Roman"/>
          <w:sz w:val="19"/>
          <w:szCs w:val="24"/>
        </w:rPr>
      </w:pPr>
      <w:r w:rsidRPr="000F47BC">
        <w:rPr>
          <w:rFonts w:ascii="Times New Roman" w:eastAsia="宋体" w:hAnsi="Times New Roman" w:hint="eastAsia"/>
          <w:sz w:val="19"/>
          <w:szCs w:val="24"/>
        </w:rPr>
        <w:t>本书含有</w:t>
      </w:r>
      <w:r w:rsidRPr="000F47BC">
        <w:rPr>
          <w:rFonts w:ascii="Times New Roman" w:eastAsia="宋体" w:hAnsi="Times New Roman" w:hint="eastAsia"/>
          <w:sz w:val="19"/>
          <w:szCs w:val="24"/>
        </w:rPr>
        <w:t>4</w:t>
      </w:r>
      <w:r w:rsidRPr="000F47BC">
        <w:rPr>
          <w:rFonts w:ascii="Times New Roman" w:eastAsia="宋体" w:hAnsi="Times New Roman" w:hint="eastAsia"/>
          <w:sz w:val="19"/>
          <w:szCs w:val="24"/>
        </w:rPr>
        <w:t>个</w:t>
      </w:r>
      <w:r w:rsidRPr="000F47BC">
        <w:rPr>
          <w:rFonts w:ascii="Times New Roman" w:eastAsia="宋体" w:hAnsi="Times New Roman"/>
          <w:sz w:val="19"/>
          <w:szCs w:val="24"/>
        </w:rPr>
        <w:t>部分</w:t>
      </w:r>
      <w:r w:rsidRPr="000F47BC">
        <w:rPr>
          <w:rFonts w:ascii="Times New Roman" w:eastAsia="宋体" w:hAnsi="Times New Roman" w:hint="eastAsia"/>
          <w:sz w:val="19"/>
          <w:szCs w:val="24"/>
        </w:rPr>
        <w:t>11</w:t>
      </w:r>
      <w:r w:rsidRPr="000F47BC">
        <w:rPr>
          <w:rFonts w:ascii="Times New Roman" w:eastAsia="宋体" w:hAnsi="Times New Roman" w:hint="eastAsia"/>
          <w:sz w:val="19"/>
          <w:szCs w:val="24"/>
        </w:rPr>
        <w:t>章</w:t>
      </w:r>
      <w:r w:rsidRPr="000F47BC">
        <w:rPr>
          <w:rFonts w:ascii="Times New Roman" w:eastAsia="宋体" w:hAnsi="Times New Roman"/>
          <w:sz w:val="19"/>
          <w:szCs w:val="24"/>
        </w:rPr>
        <w:t>，</w:t>
      </w:r>
      <w:r w:rsidRPr="000F47BC">
        <w:rPr>
          <w:rFonts w:ascii="Times New Roman" w:eastAsia="宋体" w:hAnsi="Times New Roman" w:hint="eastAsia"/>
          <w:sz w:val="19"/>
          <w:szCs w:val="24"/>
        </w:rPr>
        <w:t>共有</w:t>
      </w:r>
      <w:r w:rsidRPr="000F47BC">
        <w:rPr>
          <w:rFonts w:ascii="Times New Roman" w:eastAsia="宋体" w:hAnsi="Times New Roman" w:hint="eastAsia"/>
          <w:sz w:val="19"/>
          <w:szCs w:val="24"/>
        </w:rPr>
        <w:t>9</w:t>
      </w:r>
      <w:r w:rsidRPr="000F47BC">
        <w:rPr>
          <w:rFonts w:ascii="Times New Roman" w:eastAsia="宋体" w:hAnsi="Times New Roman"/>
          <w:sz w:val="19"/>
          <w:szCs w:val="24"/>
        </w:rPr>
        <w:t>5</w:t>
      </w:r>
      <w:r w:rsidRPr="000F47BC">
        <w:rPr>
          <w:rFonts w:ascii="Times New Roman" w:eastAsia="宋体" w:hAnsi="Times New Roman" w:hint="eastAsia"/>
          <w:sz w:val="19"/>
          <w:szCs w:val="24"/>
        </w:rPr>
        <w:t>个主线示例</w:t>
      </w:r>
      <w:r w:rsidRPr="000F47BC">
        <w:rPr>
          <w:rFonts w:ascii="Times New Roman" w:eastAsia="宋体" w:hAnsi="Times New Roman"/>
          <w:sz w:val="19"/>
          <w:szCs w:val="24"/>
        </w:rPr>
        <w:t>程序，</w:t>
      </w:r>
      <w:r w:rsidRPr="000F47BC">
        <w:rPr>
          <w:rFonts w:ascii="Times New Roman" w:eastAsia="宋体" w:hAnsi="Times New Roman" w:hint="eastAsia"/>
          <w:sz w:val="19"/>
          <w:szCs w:val="24"/>
        </w:rPr>
        <w:t>为</w:t>
      </w:r>
      <w:r w:rsidRPr="000F47BC">
        <w:rPr>
          <w:rFonts w:ascii="Times New Roman" w:eastAsia="宋体" w:hAnsi="Times New Roman"/>
          <w:sz w:val="19"/>
          <w:szCs w:val="24"/>
        </w:rPr>
        <w:t>方便</w:t>
      </w:r>
      <w:r w:rsidRPr="000F47BC">
        <w:rPr>
          <w:rFonts w:ascii="Times New Roman" w:eastAsia="宋体" w:hAnsi="Times New Roman" w:hint="eastAsia"/>
          <w:sz w:val="19"/>
          <w:szCs w:val="24"/>
        </w:rPr>
        <w:t>读者</w:t>
      </w:r>
      <w:r w:rsidRPr="000F47BC">
        <w:rPr>
          <w:rFonts w:ascii="Times New Roman" w:eastAsia="宋体" w:hAnsi="Times New Roman"/>
          <w:sz w:val="19"/>
          <w:szCs w:val="24"/>
        </w:rPr>
        <w:t>查阅</w:t>
      </w:r>
      <w:r w:rsidRPr="000F47BC">
        <w:rPr>
          <w:rFonts w:ascii="Times New Roman" w:eastAsia="宋体" w:hAnsi="Times New Roman" w:hint="eastAsia"/>
          <w:sz w:val="19"/>
          <w:szCs w:val="24"/>
        </w:rPr>
        <w:t>和学习，总结成如下</w:t>
      </w:r>
      <w:r w:rsidRPr="000F47BC">
        <w:rPr>
          <w:rFonts w:ascii="Times New Roman" w:eastAsia="宋体" w:hAnsi="Times New Roman"/>
          <w:sz w:val="19"/>
          <w:szCs w:val="24"/>
        </w:rPr>
        <w:t>表格</w:t>
      </w:r>
      <w:r w:rsidRPr="000F47BC">
        <w:rPr>
          <w:rFonts w:ascii="Times New Roman" w:eastAsia="宋体" w:hAnsi="Times New Roman" w:hint="eastAsia"/>
          <w:sz w:val="19"/>
          <w:szCs w:val="24"/>
        </w:rPr>
        <w:t>。</w:t>
      </w:r>
    </w:p>
    <w:p w:rsidR="000F47BC" w:rsidRPr="000F47BC" w:rsidRDefault="000F47BC" w:rsidP="000F47BC">
      <w:pPr>
        <w:topLinePunct/>
        <w:adjustRightInd w:val="0"/>
        <w:spacing w:after="60" w:line="315" w:lineRule="atLeast"/>
        <w:jc w:val="center"/>
        <w:rPr>
          <w:rFonts w:ascii="Arial" w:eastAsia="黑体" w:hAnsi="Arial"/>
          <w:sz w:val="18"/>
          <w:szCs w:val="20"/>
        </w:rPr>
      </w:pPr>
      <w:r w:rsidRPr="000F47BC">
        <w:rPr>
          <w:rFonts w:ascii="Arial" w:eastAsia="黑体" w:hAnsi="Arial" w:hint="eastAsia"/>
          <w:sz w:val="18"/>
          <w:szCs w:val="20"/>
        </w:rPr>
        <w:t>表</w:t>
      </w:r>
      <w:r w:rsidRPr="000F47BC">
        <w:rPr>
          <w:rFonts w:ascii="Arial" w:eastAsia="黑体" w:hAnsi="Arial"/>
          <w:sz w:val="18"/>
          <w:szCs w:val="20"/>
        </w:rPr>
        <w:t>1</w:t>
      </w:r>
      <w:r w:rsidRPr="000F47BC">
        <w:rPr>
          <w:rFonts w:ascii="Arial" w:eastAsia="黑体" w:hAnsi="Arial" w:hint="eastAsia"/>
          <w:sz w:val="18"/>
          <w:szCs w:val="20"/>
        </w:rPr>
        <w:t xml:space="preserve">  </w:t>
      </w:r>
      <w:r w:rsidRPr="000F47BC">
        <w:rPr>
          <w:rFonts w:ascii="Arial" w:eastAsia="黑体" w:hAnsi="Arial" w:hint="eastAsia"/>
          <w:sz w:val="18"/>
          <w:szCs w:val="20"/>
        </w:rPr>
        <w:t>配套示例程序清单</w:t>
      </w:r>
    </w:p>
    <w:tbl>
      <w:tblPr>
        <w:tblW w:w="731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68"/>
        <w:gridCol w:w="4896"/>
        <w:gridCol w:w="1049"/>
      </w:tblGrid>
      <w:tr w:rsidR="000F47BC" w:rsidRPr="000F47BC" w:rsidTr="00072106">
        <w:trPr>
          <w:jc w:val="center"/>
        </w:trPr>
        <w:tc>
          <w:tcPr>
            <w:tcW w:w="1368" w:type="dxa"/>
            <w:tcBorders>
              <w:top w:val="single" w:sz="8" w:space="0" w:color="auto"/>
              <w:bottom w:val="single" w:sz="4" w:space="0" w:color="auto"/>
            </w:tcBorders>
            <w:shd w:val="clear" w:color="auto" w:fill="D0CECE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示例</w:t>
            </w:r>
            <w:r w:rsidRPr="000F47BC">
              <w:rPr>
                <w:rFonts w:ascii="Arial" w:eastAsia="黑体" w:hAnsi="Arial" w:cs="Arial"/>
                <w:sz w:val="17"/>
                <w:szCs w:val="20"/>
              </w:rPr>
              <w:t>程序序号</w:t>
            </w:r>
          </w:p>
        </w:tc>
        <w:tc>
          <w:tcPr>
            <w:tcW w:w="4896" w:type="dxa"/>
            <w:tcBorders>
              <w:top w:val="single" w:sz="8" w:space="0" w:color="auto"/>
              <w:bottom w:val="single" w:sz="4" w:space="0" w:color="auto"/>
            </w:tcBorders>
            <w:shd w:val="clear" w:color="auto" w:fill="D0CECE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程序说明</w:t>
            </w:r>
          </w:p>
        </w:tc>
        <w:tc>
          <w:tcPr>
            <w:tcW w:w="1049" w:type="dxa"/>
            <w:tcBorders>
              <w:top w:val="single" w:sz="8" w:space="0" w:color="auto"/>
              <w:bottom w:val="single" w:sz="4" w:space="0" w:color="auto"/>
            </w:tcBorders>
            <w:shd w:val="clear" w:color="auto" w:fill="D0CECE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对应章节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  <w:tcBorders>
              <w:top w:val="single" w:sz="4" w:space="0" w:color="auto"/>
            </w:tcBorders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</w:p>
        </w:tc>
        <w:tc>
          <w:tcPr>
            <w:tcW w:w="4896" w:type="dxa"/>
            <w:tcBorders>
              <w:top w:val="single" w:sz="4" w:space="0" w:color="auto"/>
            </w:tcBorders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O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penCV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环境配置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的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测试用例</w:t>
            </w:r>
          </w:p>
        </w:tc>
        <w:tc>
          <w:tcPr>
            <w:tcW w:w="1049" w:type="dxa"/>
            <w:tcBorders>
              <w:top w:val="single" w:sz="4" w:space="0" w:color="auto"/>
            </w:tcBorders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1.3.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快速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上手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O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penCV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的第一个程序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图像显示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.4.1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快速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上手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O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penCV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的第二个程序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图像腐蚀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1.4.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快速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上手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O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penCV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的第三个程序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blur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图像模糊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.4.3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快速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上手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O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penCV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的第四个程序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canny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边缘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检测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.4.4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读取并播放视频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1.5.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调用摄像头采集图像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1.5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.2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官方例程引导、赏析之彩色目标跟踪：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Camshift</w:t>
            </w:r>
            <w:proofErr w:type="spellEnd"/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2.1.1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官方例程引导、赏析之光流：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optical flow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2.1.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10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官方例程引导、赏析之点追踪：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lkdemo</w:t>
            </w:r>
            <w:proofErr w:type="spellEnd"/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.1.3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11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官方例程引导、赏析之人脸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识别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objectDetection</w:t>
            </w:r>
            <w:proofErr w:type="spellEnd"/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.1.4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12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官方例程引导、赏析</w:t>
            </w:r>
            <w:proofErr w:type="gramStart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之支持</w:t>
            </w:r>
            <w:proofErr w:type="gram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向量机：支持</w:t>
            </w:r>
            <w:proofErr w:type="gramStart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向量机</w:t>
            </w:r>
            <w:proofErr w:type="gram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引导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2.1.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5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13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官方例程引导、赏析</w:t>
            </w:r>
            <w:proofErr w:type="gramStart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之支持</w:t>
            </w:r>
            <w:proofErr w:type="gram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向量机：处理线性不可分数据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1.5</w:t>
            </w:r>
          </w:p>
        </w:tc>
      </w:tr>
      <w:tr w:rsidR="000F47BC" w:rsidRPr="000F47BC" w:rsidTr="00670B2D">
        <w:trPr>
          <w:jc w:val="center"/>
        </w:trPr>
        <w:tc>
          <w:tcPr>
            <w:tcW w:w="1368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4</w:t>
            </w:r>
          </w:p>
        </w:tc>
        <w:tc>
          <w:tcPr>
            <w:tcW w:w="4896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printf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函数的用法示例</w:t>
            </w:r>
          </w:p>
        </w:tc>
        <w:tc>
          <w:tcPr>
            <w:tcW w:w="1049" w:type="dxa"/>
          </w:tcPr>
          <w:p w:rsidR="000F47BC" w:rsidRPr="000F47BC" w:rsidRDefault="000F47BC" w:rsidP="000F47BC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.6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.2</w:t>
            </w:r>
          </w:p>
        </w:tc>
      </w:tr>
      <w:tr w:rsidR="00072106" w:rsidRPr="000F47BC" w:rsidTr="00072106">
        <w:trPr>
          <w:jc w:val="center"/>
        </w:trPr>
        <w:tc>
          <w:tcPr>
            <w:tcW w:w="1368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lastRenderedPageBreak/>
              <w:t>示例</w:t>
            </w:r>
            <w:r w:rsidRPr="000F47BC">
              <w:rPr>
                <w:rFonts w:ascii="Arial" w:eastAsia="黑体" w:hAnsi="Arial" w:cs="Arial"/>
                <w:sz w:val="17"/>
                <w:szCs w:val="20"/>
              </w:rPr>
              <w:t>程序序号</w:t>
            </w:r>
          </w:p>
        </w:tc>
        <w:tc>
          <w:tcPr>
            <w:tcW w:w="4896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程序说明</w:t>
            </w:r>
          </w:p>
        </w:tc>
        <w:tc>
          <w:tcPr>
            <w:tcW w:w="1049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对应章节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imwrite</w:t>
            </w:r>
            <w:proofErr w:type="spell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生成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png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透明图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3.1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综合示例程序：图像的载入、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显示与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输出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3.1.9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为程序界面添加滑动条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3.2.1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鼠标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操作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示例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基础图像容器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Mat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类的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4.1.7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OpenCV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进行基本绘图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操作图像中像素的方法</w:t>
            </w:r>
            <w:proofErr w:type="gram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一</w:t>
            </w:r>
            <w:proofErr w:type="gram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：用指针访问像素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.5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、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操作图像中像素的方法二：用迭代</w:t>
            </w:r>
            <w:proofErr w:type="gramStart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器操作</w:t>
            </w:r>
            <w:proofErr w:type="gram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像素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.5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、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操作图像中像素的方法三：动态地址计算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.5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、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遍历图像中像素的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14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种方法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初级图像混合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5.2.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多通道图像混合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5.3.3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图像对比度、亮度值调整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离散傅里叶变换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.5.8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29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XML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和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YAML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文件的写入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5.6.3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XML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和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YAM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L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文件的读取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5.6.4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方框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滤波：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boxFilter</w:t>
            </w:r>
            <w:proofErr w:type="spell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.1.11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均值滤波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blur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1.11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高斯滤波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GaussianBlur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6.1.1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综合示例：图像线性滤波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1.12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中值滤波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medianBlur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.2.4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双边滤波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bilateralFilter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6.2.4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综合示例：图像滤波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6.2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膨胀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dilate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3.5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3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腐蚀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erode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3.5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综合示例：腐蚀与膨胀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6.3.6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morphologyEx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函数实现形态学膨胀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morphologyEx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函数实现形态学腐蚀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morphologyEx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函数实现形态学开运算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morphologyEx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函数实现形态学闭运算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.4.8</w:t>
            </w:r>
          </w:p>
        </w:tc>
      </w:tr>
      <w:tr w:rsidR="00072106" w:rsidRPr="000F47BC" w:rsidTr="00072106">
        <w:trPr>
          <w:jc w:val="center"/>
        </w:trPr>
        <w:tc>
          <w:tcPr>
            <w:tcW w:w="1368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lastRenderedPageBreak/>
              <w:t>示例</w:t>
            </w:r>
            <w:r w:rsidRPr="000F47BC">
              <w:rPr>
                <w:rFonts w:ascii="Arial" w:eastAsia="黑体" w:hAnsi="Arial" w:cs="Arial"/>
                <w:sz w:val="17"/>
                <w:szCs w:val="20"/>
              </w:rPr>
              <w:t>程序序号</w:t>
            </w:r>
          </w:p>
        </w:tc>
        <w:tc>
          <w:tcPr>
            <w:tcW w:w="4896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程序说明</w:t>
            </w:r>
          </w:p>
        </w:tc>
        <w:tc>
          <w:tcPr>
            <w:tcW w:w="1049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对应章节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morphologyEx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函数实现形态学梯度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morphologyEx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函数实现形态学“顶帽”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用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morphologyEx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函数实现形态学“黑帽”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综合示例：形态学滤波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6.4.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9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4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漫水填充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算法：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floodFill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.5.3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漫水填充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.5.4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尺寸调整：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resize()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6.6.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向上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采样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图像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金字塔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pyrUp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6.6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向下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采样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图像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金字塔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pyrDown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6.6.6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综合示例：图像金字塔与图片尺寸缩放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6.6.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7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示例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程序：基本阈值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操作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.7.3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Canny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边缘检测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.1.2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 xml:space="preserve">Sobel 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算子的使用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7.1.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Laplacian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算子的使用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59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Scharr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滤波器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7.1.5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综合示例：边缘检测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7.1.6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标准霍夫变换：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HoughLines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.2.4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累计概率霍夫变换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HoughLinesP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7.2.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proofErr w:type="gram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霍夫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圆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变换</w:t>
            </w:r>
            <w:proofErr w:type="gramEnd"/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HoughCircles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函数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.2.8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综合示例：霍夫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变换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7.2.9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实现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重映射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：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remap()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.3.3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综合示例程序：实现多种重映射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7.3.4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仿射变换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.4.5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直方图均衡化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7.5.3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69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轮廓查找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8.1.3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查找并绘制轮廓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8.1.4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凸包检测基础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8.2.3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寻找和绘制物体的凸包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8.2.4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创建包围轮廓的矩形边界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.3.6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创建包围轮廓的圆形边界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8.3.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7</w:t>
            </w:r>
          </w:p>
        </w:tc>
      </w:tr>
      <w:tr w:rsidR="00072106" w:rsidRPr="000F47BC" w:rsidTr="00072106">
        <w:trPr>
          <w:jc w:val="center"/>
        </w:trPr>
        <w:tc>
          <w:tcPr>
            <w:tcW w:w="1368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示例</w:t>
            </w:r>
            <w:r w:rsidRPr="000F47BC">
              <w:rPr>
                <w:rFonts w:ascii="Arial" w:eastAsia="黑体" w:hAnsi="Arial" w:cs="Arial"/>
                <w:sz w:val="17"/>
                <w:szCs w:val="20"/>
              </w:rPr>
              <w:t>程序序号</w:t>
            </w:r>
          </w:p>
        </w:tc>
        <w:tc>
          <w:tcPr>
            <w:tcW w:w="4896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程序说明</w:t>
            </w:r>
          </w:p>
        </w:tc>
        <w:tc>
          <w:tcPr>
            <w:tcW w:w="1049" w:type="dxa"/>
            <w:shd w:val="clear" w:color="auto" w:fill="D0CECE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Arial" w:eastAsia="黑体" w:hAnsi="Arial" w:cs="Arial"/>
                <w:sz w:val="17"/>
                <w:szCs w:val="20"/>
              </w:rPr>
            </w:pPr>
            <w:r w:rsidRPr="000F47BC">
              <w:rPr>
                <w:rFonts w:ascii="Arial" w:eastAsia="黑体" w:hAnsi="Arial" w:cs="Arial" w:hint="eastAsia"/>
                <w:sz w:val="17"/>
                <w:szCs w:val="20"/>
              </w:rPr>
              <w:t>对应章节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使用多边形包围轮廓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8.3.8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图像轮廓矩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8.4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分水岭算法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8.5.2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实现图像修补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6.2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7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H-S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二维直方图的绘制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9.2.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一维直方图的绘制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9.2.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RGB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三色直方图的绘制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9.2.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直方图对比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9.3.2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反向投影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4.7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模板匹配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9.5.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实现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Harris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角点检测：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cornerHarris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()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函数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使用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10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.1.4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6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harris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角点检测与绘制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10.1.5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87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Shi-</w:t>
            </w:r>
            <w:proofErr w:type="spellStart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Tomasi</w:t>
            </w:r>
            <w:proofErr w:type="spellEnd"/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角点检测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10.2.3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88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亚像素级角点检测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10.3.3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89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SURF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特征点检测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1.6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90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SURF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特征提取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.2.3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使用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FLANN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进行特征点匹配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.3.3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92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FLANN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结合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SURF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进行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关键点的描述和匹配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.3.4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SIFT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配合暴力匹配进行关键点描述和提取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11.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3.5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94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寻找已知物体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11.4.3</w:t>
            </w:r>
          </w:p>
        </w:tc>
      </w:tr>
      <w:tr w:rsidR="00072106" w:rsidRPr="000F47BC" w:rsidTr="00670B2D">
        <w:trPr>
          <w:jc w:val="center"/>
        </w:trPr>
        <w:tc>
          <w:tcPr>
            <w:tcW w:w="1368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95</w:t>
            </w:r>
          </w:p>
        </w:tc>
        <w:tc>
          <w:tcPr>
            <w:tcW w:w="4896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利用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ORB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算法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进行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关键点</w:t>
            </w: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的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描述与匹配</w:t>
            </w:r>
          </w:p>
        </w:tc>
        <w:tc>
          <w:tcPr>
            <w:tcW w:w="1049" w:type="dxa"/>
          </w:tcPr>
          <w:p w:rsidR="00072106" w:rsidRPr="000F47BC" w:rsidRDefault="00072106" w:rsidP="00072106">
            <w:pPr>
              <w:topLinePunct/>
              <w:snapToGrid/>
              <w:spacing w:line="280" w:lineRule="atLeast"/>
              <w:jc w:val="center"/>
              <w:rPr>
                <w:rFonts w:ascii="Times New Roman" w:eastAsia="宋体" w:hAnsi="Times New Roman"/>
                <w:position w:val="8"/>
                <w:sz w:val="17"/>
                <w:szCs w:val="24"/>
              </w:rPr>
            </w:pPr>
            <w:r w:rsidRPr="000F47BC">
              <w:rPr>
                <w:rFonts w:ascii="Times New Roman" w:eastAsia="宋体" w:hAnsi="Times New Roman" w:hint="eastAsia"/>
                <w:position w:val="8"/>
                <w:sz w:val="17"/>
                <w:szCs w:val="24"/>
              </w:rPr>
              <w:t>1</w:t>
            </w:r>
            <w:r w:rsidRPr="000F47BC">
              <w:rPr>
                <w:rFonts w:ascii="Times New Roman" w:eastAsia="宋体" w:hAnsi="Times New Roman"/>
                <w:position w:val="8"/>
                <w:sz w:val="17"/>
                <w:szCs w:val="24"/>
              </w:rPr>
              <w:t>1.5.4</w:t>
            </w:r>
          </w:p>
        </w:tc>
      </w:tr>
    </w:tbl>
    <w:p w:rsidR="004E424B" w:rsidRDefault="004E424B" w:rsidP="00047A89"/>
    <w:p w:rsidR="000F47BC" w:rsidRDefault="000F47BC" w:rsidP="00047A89"/>
    <w:p w:rsidR="0070777A" w:rsidRDefault="0070777A" w:rsidP="00047A89">
      <w:pPr>
        <w:rPr>
          <w:rFonts w:hint="eastAsia"/>
        </w:rPr>
      </w:pPr>
    </w:p>
    <w:p w:rsidR="000F47BC" w:rsidRPr="000F47BC" w:rsidRDefault="000F47BC" w:rsidP="000F47BC">
      <w:pPr>
        <w:keepNext/>
        <w:keepLines/>
        <w:widowControl/>
        <w:pBdr>
          <w:top w:val="dotted" w:sz="4" w:space="1" w:color="622423"/>
          <w:bottom w:val="dotted" w:sz="4" w:space="1" w:color="622423"/>
        </w:pBdr>
        <w:spacing w:before="300" w:after="200" w:line="276" w:lineRule="auto"/>
        <w:jc w:val="center"/>
        <w:outlineLvl w:val="2"/>
        <w:rPr>
          <w:rFonts w:eastAsia="Microsoft YaHei UI"/>
          <w:bCs/>
          <w:color w:val="548DD4"/>
          <w:sz w:val="44"/>
          <w:szCs w:val="36"/>
        </w:rPr>
      </w:pPr>
      <w:r w:rsidRPr="000F47BC">
        <w:rPr>
          <w:rFonts w:eastAsia="Microsoft YaHei UI" w:hint="eastAsia"/>
          <w:bCs/>
          <w:color w:val="548DD4"/>
          <w:sz w:val="44"/>
          <w:szCs w:val="36"/>
        </w:rPr>
        <w:t>随书额外附赠的</w:t>
      </w:r>
      <w:r w:rsidRPr="000F47BC">
        <w:rPr>
          <w:rFonts w:eastAsia="Microsoft YaHei UI"/>
          <w:bCs/>
          <w:color w:val="548DD4"/>
          <w:sz w:val="44"/>
          <w:szCs w:val="36"/>
        </w:rPr>
        <w:t>程序</w:t>
      </w:r>
      <w:r w:rsidRPr="000F47BC">
        <w:rPr>
          <w:rFonts w:eastAsia="Microsoft YaHei UI" w:hint="eastAsia"/>
          <w:bCs/>
          <w:color w:val="548DD4"/>
          <w:sz w:val="44"/>
          <w:szCs w:val="36"/>
        </w:rPr>
        <w:t>一览</w:t>
      </w:r>
    </w:p>
    <w:p w:rsidR="000F47BC" w:rsidRDefault="000F47BC" w:rsidP="00047A89">
      <w:pPr>
        <w:rPr>
          <w:rFonts w:hint="eastAsia"/>
        </w:rPr>
      </w:pPr>
    </w:p>
    <w:p w:rsidR="000F47BC" w:rsidRPr="006322CB" w:rsidRDefault="006322CB" w:rsidP="00047A89">
      <w:pPr>
        <w:rPr>
          <w:rFonts w:hint="eastAsia"/>
        </w:rPr>
      </w:pPr>
      <w:r w:rsidRPr="006322CB">
        <w:rPr>
          <w:rFonts w:hint="eastAsia"/>
        </w:rPr>
        <w:t>本书额外</w:t>
      </w:r>
      <w:r w:rsidRPr="006322CB">
        <w:t>附赠了</w:t>
      </w:r>
      <w:r w:rsidRPr="006322CB">
        <w:rPr>
          <w:rFonts w:hint="eastAsia"/>
        </w:rPr>
        <w:t>O</w:t>
      </w:r>
      <w:r w:rsidRPr="006322CB">
        <w:t>penCV2</w:t>
      </w:r>
      <w:r w:rsidRPr="006322CB">
        <w:rPr>
          <w:rFonts w:hint="eastAsia"/>
        </w:rPr>
        <w:t>版</w:t>
      </w:r>
      <w:r w:rsidRPr="006322CB">
        <w:t>的</w:t>
      </w:r>
      <w:r w:rsidRPr="006322CB">
        <w:rPr>
          <w:rFonts w:hint="eastAsia"/>
        </w:rPr>
        <w:t>21个相较于</w:t>
      </w:r>
      <w:r w:rsidRPr="006322CB">
        <w:t>正文主线的示例代码</w:t>
      </w:r>
      <w:r w:rsidRPr="006322CB">
        <w:rPr>
          <w:rFonts w:hint="eastAsia"/>
        </w:rPr>
        <w:t>稍微</w:t>
      </w:r>
      <w:r w:rsidRPr="006322CB">
        <w:t>复杂一些的</w:t>
      </w:r>
      <w:r w:rsidRPr="006322CB">
        <w:rPr>
          <w:rFonts w:hint="eastAsia"/>
        </w:rPr>
        <w:t>程序</w:t>
      </w:r>
      <w:r w:rsidRPr="006322CB">
        <w:t>源代码。</w:t>
      </w:r>
    </w:p>
    <w:p w:rsidR="000F47BC" w:rsidRPr="006322CB" w:rsidRDefault="0070777A" w:rsidP="006322CB">
      <w:pPr>
        <w:pStyle w:val="20"/>
        <w:ind w:firstLineChars="105" w:firstLine="220"/>
        <w:rPr>
          <w:rFonts w:eastAsia="微软雅黑"/>
          <w:sz w:val="21"/>
          <w:szCs w:val="21"/>
        </w:rPr>
      </w:pPr>
      <w:r w:rsidRPr="006322CB">
        <w:rPr>
          <w:rFonts w:eastAsia="微软雅黑" w:hint="eastAsia"/>
          <w:sz w:val="21"/>
          <w:szCs w:val="21"/>
        </w:rPr>
        <w:t>现</w:t>
      </w:r>
      <w:r w:rsidR="006322CB" w:rsidRPr="006322CB">
        <w:rPr>
          <w:rFonts w:eastAsia="微软雅黑" w:hint="eastAsia"/>
          <w:sz w:val="21"/>
          <w:szCs w:val="21"/>
        </w:rPr>
        <w:t>将</w:t>
      </w:r>
      <w:r w:rsidRPr="006322CB">
        <w:rPr>
          <w:rFonts w:eastAsia="微软雅黑"/>
          <w:sz w:val="21"/>
          <w:szCs w:val="21"/>
        </w:rPr>
        <w:t>本书</w:t>
      </w:r>
      <w:r w:rsidR="000F47BC" w:rsidRPr="006322CB">
        <w:rPr>
          <w:rFonts w:eastAsia="微软雅黑" w:hint="eastAsia"/>
          <w:sz w:val="21"/>
          <w:szCs w:val="21"/>
        </w:rPr>
        <w:t>附赠</w:t>
      </w:r>
      <w:r w:rsidR="006322CB" w:rsidRPr="006322CB">
        <w:rPr>
          <w:rFonts w:eastAsia="微软雅黑" w:hint="eastAsia"/>
          <w:sz w:val="21"/>
          <w:szCs w:val="21"/>
        </w:rPr>
        <w:t>的</w:t>
      </w:r>
      <w:r w:rsidR="006322CB" w:rsidRPr="006322CB">
        <w:rPr>
          <w:rFonts w:eastAsia="微软雅黑" w:hint="eastAsia"/>
          <w:sz w:val="21"/>
          <w:szCs w:val="21"/>
        </w:rPr>
        <w:t>21</w:t>
      </w:r>
      <w:r w:rsidR="006322CB" w:rsidRPr="006322CB">
        <w:rPr>
          <w:rFonts w:eastAsia="微软雅黑" w:hint="eastAsia"/>
          <w:sz w:val="21"/>
          <w:szCs w:val="21"/>
        </w:rPr>
        <w:t>个</w:t>
      </w:r>
      <w:r w:rsidR="006322CB" w:rsidRPr="006322CB">
        <w:rPr>
          <w:rFonts w:eastAsia="微软雅黑"/>
          <w:sz w:val="21"/>
          <w:szCs w:val="21"/>
        </w:rPr>
        <w:t>示例</w:t>
      </w:r>
      <w:r w:rsidR="000F47BC" w:rsidRPr="006322CB">
        <w:rPr>
          <w:rFonts w:eastAsia="微软雅黑" w:hint="eastAsia"/>
          <w:sz w:val="21"/>
          <w:szCs w:val="21"/>
        </w:rPr>
        <w:t>程序</w:t>
      </w:r>
      <w:r w:rsidR="000F47BC" w:rsidRPr="006322CB">
        <w:rPr>
          <w:rFonts w:eastAsia="微软雅黑"/>
          <w:sz w:val="21"/>
          <w:szCs w:val="21"/>
        </w:rPr>
        <w:t>的</w:t>
      </w:r>
      <w:r w:rsidR="000F47BC" w:rsidRPr="006322CB">
        <w:rPr>
          <w:rFonts w:eastAsia="微软雅黑" w:hint="eastAsia"/>
          <w:sz w:val="21"/>
          <w:szCs w:val="21"/>
        </w:rPr>
        <w:t>表格式总结清单</w:t>
      </w:r>
      <w:r w:rsidR="006322CB" w:rsidRPr="006322CB">
        <w:rPr>
          <w:rFonts w:eastAsia="微软雅黑" w:hint="eastAsia"/>
          <w:sz w:val="21"/>
          <w:szCs w:val="21"/>
        </w:rPr>
        <w:t>列举</w:t>
      </w:r>
      <w:r w:rsidRPr="006322CB">
        <w:rPr>
          <w:rFonts w:eastAsia="微软雅黑" w:hint="eastAsia"/>
          <w:sz w:val="21"/>
          <w:szCs w:val="21"/>
        </w:rPr>
        <w:t>如下</w:t>
      </w:r>
      <w:r w:rsidR="000F47BC" w:rsidRPr="006322CB">
        <w:rPr>
          <w:rFonts w:eastAsia="微软雅黑" w:hint="eastAsia"/>
          <w:sz w:val="21"/>
          <w:szCs w:val="21"/>
        </w:rPr>
        <w:t>：</w:t>
      </w:r>
    </w:p>
    <w:p w:rsidR="000F47BC" w:rsidRDefault="000F47BC" w:rsidP="000F47BC">
      <w:pPr>
        <w:pStyle w:val="20"/>
        <w:ind w:firstLine="380"/>
      </w:pPr>
    </w:p>
    <w:p w:rsidR="000F47BC" w:rsidRDefault="000F47BC" w:rsidP="000F47BC">
      <w:pPr>
        <w:pStyle w:val="20"/>
        <w:ind w:firstLine="380"/>
        <w:rPr>
          <w:rFonts w:hint="eastAsia"/>
        </w:rPr>
      </w:pPr>
    </w:p>
    <w:p w:rsidR="000F47BC" w:rsidRDefault="000F47BC" w:rsidP="000F47BC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t xml:space="preserve"> </w:t>
      </w:r>
      <w:r w:rsidR="0070777A">
        <w:rPr>
          <w:rFonts w:hint="eastAsia"/>
        </w:rPr>
        <w:t>本书</w:t>
      </w:r>
      <w:r>
        <w:rPr>
          <w:rFonts w:hint="eastAsia"/>
        </w:rPr>
        <w:t>附赠程序清单</w:t>
      </w:r>
    </w:p>
    <w:tbl>
      <w:tblPr>
        <w:tblW w:w="731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"/>
        <w:gridCol w:w="2453"/>
        <w:gridCol w:w="3898"/>
      </w:tblGrid>
      <w:tr w:rsidR="000F47BC" w:rsidRPr="00670B2D" w:rsidTr="00072106">
        <w:trPr>
          <w:jc w:val="center"/>
        </w:trPr>
        <w:tc>
          <w:tcPr>
            <w:tcW w:w="962" w:type="dxa"/>
            <w:tcBorders>
              <w:top w:val="single" w:sz="8" w:space="0" w:color="auto"/>
              <w:bottom w:val="single" w:sz="4" w:space="0" w:color="auto"/>
            </w:tcBorders>
            <w:shd w:val="clear" w:color="auto" w:fill="D0CECE"/>
          </w:tcPr>
          <w:p w:rsidR="000F47BC" w:rsidRDefault="000F47BC" w:rsidP="00670B2D">
            <w:pPr>
              <w:pStyle w:val="a5"/>
            </w:pPr>
            <w:r>
              <w:rPr>
                <w:rFonts w:hint="eastAsia"/>
              </w:rPr>
              <w:t>程序序号</w:t>
            </w:r>
          </w:p>
        </w:tc>
        <w:tc>
          <w:tcPr>
            <w:tcW w:w="2453" w:type="dxa"/>
            <w:tcBorders>
              <w:top w:val="single" w:sz="8" w:space="0" w:color="auto"/>
              <w:bottom w:val="single" w:sz="4" w:space="0" w:color="auto"/>
            </w:tcBorders>
            <w:shd w:val="clear" w:color="auto" w:fill="D0CECE"/>
          </w:tcPr>
          <w:p w:rsidR="000F47BC" w:rsidRDefault="000F47BC" w:rsidP="00670B2D">
            <w:pPr>
              <w:pStyle w:val="a5"/>
            </w:pPr>
            <w:r>
              <w:rPr>
                <w:rFonts w:hint="eastAsia"/>
              </w:rPr>
              <w:t>示例</w:t>
            </w:r>
            <w:r>
              <w:t>名称</w:t>
            </w:r>
          </w:p>
        </w:tc>
        <w:tc>
          <w:tcPr>
            <w:tcW w:w="3898" w:type="dxa"/>
            <w:tcBorders>
              <w:top w:val="single" w:sz="8" w:space="0" w:color="auto"/>
              <w:bottom w:val="single" w:sz="4" w:space="0" w:color="auto"/>
            </w:tcBorders>
            <w:shd w:val="clear" w:color="auto" w:fill="D0CECE"/>
          </w:tcPr>
          <w:p w:rsidR="000F47BC" w:rsidRDefault="000F47BC" w:rsidP="00670B2D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0F47BC" w:rsidRPr="00670B2D" w:rsidTr="00670B2D">
        <w:trPr>
          <w:jc w:val="center"/>
        </w:trPr>
        <w:tc>
          <w:tcPr>
            <w:tcW w:w="962" w:type="dxa"/>
            <w:tcBorders>
              <w:top w:val="single" w:sz="4" w:space="0" w:color="auto"/>
            </w:tcBorders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</w:tcBorders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随机图形和文字生成示例（</w:t>
            </w:r>
            <w:proofErr w:type="spellStart"/>
            <w:r>
              <w:t>randomtext</w:t>
            </w:r>
            <w:proofErr w:type="spellEnd"/>
            <w:r>
              <w:t>）</w:t>
            </w:r>
          </w:p>
        </w:tc>
        <w:tc>
          <w:tcPr>
            <w:tcW w:w="3898" w:type="dxa"/>
            <w:tcBorders>
              <w:top w:val="single" w:sz="4" w:space="0" w:color="auto"/>
            </w:tcBorders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此程序利用</w:t>
            </w:r>
            <w:r>
              <w:rPr>
                <w:rFonts w:hint="eastAsia"/>
              </w:rPr>
              <w:t>O</w:t>
            </w:r>
            <w:r>
              <w:t>penCV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各种</w:t>
            </w:r>
            <w:r>
              <w:t>绘制</w:t>
            </w:r>
            <w:r>
              <w:rPr>
                <w:rFonts w:hint="eastAsia"/>
              </w:rPr>
              <w:t>函数随机</w:t>
            </w:r>
            <w:r>
              <w:t>生成图形</w:t>
            </w:r>
            <w:r>
              <w:rPr>
                <w:rFonts w:hint="eastAsia"/>
              </w:rPr>
              <w:t>和文字，</w:t>
            </w:r>
            <w:r>
              <w:t>有一定</w:t>
            </w:r>
            <w:r>
              <w:rPr>
                <w:rFonts w:hint="eastAsia"/>
              </w:rPr>
              <w:t>的</w:t>
            </w:r>
            <w:r>
              <w:t>学习</w:t>
            </w:r>
            <w:r>
              <w:rPr>
                <w:rFonts w:hint="eastAsia"/>
              </w:rPr>
              <w:t>和研究</w:t>
            </w:r>
            <w:r>
              <w:t>价值</w:t>
            </w:r>
            <w:r>
              <w:rPr>
                <w:rFonts w:hint="eastAsia"/>
              </w:rPr>
              <w:t>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生成彩色色条（</w:t>
            </w:r>
            <w:proofErr w:type="spellStart"/>
            <w:r>
              <w:t>gencolors</w:t>
            </w:r>
            <w:proofErr w:type="spellEnd"/>
            <w:r>
              <w:t>）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用法</w:t>
            </w:r>
            <w:proofErr w:type="spellStart"/>
            <w:r>
              <w:t>generateColors</w:t>
            </w:r>
            <w:proofErr w:type="spellEnd"/>
            <w:r>
              <w:rPr>
                <w:rFonts w:hint="eastAsia"/>
              </w:rPr>
              <w:t>函数</w:t>
            </w:r>
            <w:r>
              <w:t>生成</w:t>
            </w:r>
            <w:r>
              <w:rPr>
                <w:rFonts w:hint="eastAsia"/>
              </w:rPr>
              <w:t>彩色色条</w:t>
            </w:r>
            <w:r>
              <w:t>并</w:t>
            </w:r>
            <w:r>
              <w:rPr>
                <w:rFonts w:hint="eastAsia"/>
              </w:rPr>
              <w:t>进行</w:t>
            </w:r>
            <w:r>
              <w:t>显示</w:t>
            </w:r>
            <w:r>
              <w:rPr>
                <w:rFonts w:hint="eastAsia"/>
              </w:rPr>
              <w:t>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卡尔曼滤波（</w:t>
            </w:r>
            <w:proofErr w:type="spellStart"/>
            <w:r>
              <w:t>kalman</w:t>
            </w:r>
            <w:proofErr w:type="spellEnd"/>
            <w:r>
              <w:t>）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O</w:t>
            </w:r>
            <w:r>
              <w:t>penCV</w:t>
            </w:r>
            <w:r>
              <w:rPr>
                <w:rFonts w:hint="eastAsia"/>
              </w:rPr>
              <w:t>动态绘制</w:t>
            </w:r>
            <w:r>
              <w:t>卡尔曼滤波</w:t>
            </w:r>
            <w:r>
              <w:rPr>
                <w:rFonts w:hint="eastAsia"/>
              </w:rPr>
              <w:t>，运行程序后</w:t>
            </w:r>
            <w:r>
              <w:t>可直接</w:t>
            </w:r>
            <w:r>
              <w:rPr>
                <w:rFonts w:hint="eastAsia"/>
              </w:rPr>
              <w:t>得出动画</w:t>
            </w:r>
            <w:r>
              <w:t>效果</w:t>
            </w:r>
            <w:r>
              <w:rPr>
                <w:rFonts w:hint="eastAsia"/>
              </w:rPr>
              <w:t>。用键盘任意按键重置轨迹</w:t>
            </w:r>
            <w:r w:rsidRPr="00741DE0">
              <w:rPr>
                <w:rFonts w:hint="eastAsia"/>
              </w:rPr>
              <w:t>并更新速度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键结束</w:t>
            </w:r>
            <w:r>
              <w:t>程序。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渐变过渡各种图形滤波（</w:t>
            </w:r>
            <w:proofErr w:type="spellStart"/>
            <w:r>
              <w:t>median_blur</w:t>
            </w:r>
            <w:proofErr w:type="spellEnd"/>
            <w:r>
              <w:t>）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渐变过渡效果</w:t>
            </w:r>
            <w:r>
              <w:t>的</w:t>
            </w:r>
            <w:r>
              <w:rPr>
                <w:rFonts w:hint="eastAsia"/>
              </w:rPr>
              <w:t>各种图形滤波的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并输出</w:t>
            </w:r>
            <w:r>
              <w:rPr>
                <w:rFonts w:hint="eastAsia"/>
              </w:rPr>
              <w:t>说明性文字到窗口中。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距离变换（</w:t>
            </w:r>
            <w:proofErr w:type="spellStart"/>
            <w:r>
              <w:t>distanceTransform</w:t>
            </w:r>
            <w:proofErr w:type="spellEnd"/>
            <w:r>
              <w:t>）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</w:t>
            </w:r>
            <w:r>
              <w:t>用于</w:t>
            </w:r>
            <w:r>
              <w:rPr>
                <w:rFonts w:hint="eastAsia"/>
              </w:rPr>
              <w:t>演示边缘图像之间的距离变换。</w:t>
            </w:r>
          </w:p>
          <w:p w:rsidR="000F47BC" w:rsidRDefault="000F47BC" w:rsidP="00670B2D">
            <w:pPr>
              <w:pStyle w:val="a7"/>
            </w:pPr>
            <w:r>
              <w:t>按键</w:t>
            </w:r>
            <w:r>
              <w:rPr>
                <w:rFonts w:hint="eastAsia"/>
              </w:rPr>
              <w:t>说明：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t>ESC</w:t>
            </w:r>
            <w:r>
              <w:rPr>
                <w:rFonts w:hint="eastAsia"/>
              </w:rPr>
              <w:t>】</w:t>
            </w:r>
            <w:r>
              <w:t xml:space="preserve"> -</w:t>
            </w:r>
            <w:r>
              <w:t>退出程序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t>c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t>使用</w:t>
            </w:r>
            <w:r>
              <w:rPr>
                <w:rFonts w:hint="eastAsia"/>
              </w:rPr>
              <w:t>C/</w:t>
            </w:r>
            <w:r>
              <w:t>Inf</w:t>
            </w:r>
            <w:r>
              <w:rPr>
                <w:rFonts w:hint="eastAsia"/>
              </w:rPr>
              <w:t>度量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t>使用</w:t>
            </w:r>
            <w:r>
              <w:t>L1</w:t>
            </w:r>
            <w:r>
              <w:rPr>
                <w:rFonts w:hint="eastAsia"/>
              </w:rPr>
              <w:t>度量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t>使用</w:t>
            </w:r>
            <w:r>
              <w:t>L2</w:t>
            </w:r>
            <w:r>
              <w:rPr>
                <w:rFonts w:hint="eastAsia"/>
              </w:rPr>
              <w:t>度量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t>3 x 3</w:t>
            </w:r>
            <w:r>
              <w:rPr>
                <w:rFonts w:hint="eastAsia"/>
              </w:rPr>
              <w:t>的掩膜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5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t>5 x 5</w:t>
            </w:r>
            <w:r>
              <w:rPr>
                <w:rFonts w:hint="eastAsia"/>
              </w:rPr>
              <w:t>的掩膜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采用精确的距离变换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v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切换到</w:t>
            </w:r>
            <w:r>
              <w:t>Voronoi</w:t>
            </w:r>
            <w:r>
              <w:rPr>
                <w:rFonts w:hint="eastAsia"/>
              </w:rPr>
              <w:t>图（</w:t>
            </w:r>
            <w:r>
              <w:t>Voronoi diagram</w:t>
            </w:r>
            <w:r>
              <w:t>）</w:t>
            </w:r>
            <w:r>
              <w:rPr>
                <w:rFonts w:hint="eastAsia"/>
              </w:rPr>
              <w:t>模式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切换到基于像素的</w:t>
            </w:r>
            <w:r>
              <w:t>Voronoi</w:t>
            </w:r>
            <w:r>
              <w:t>图模式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</w:t>
            </w:r>
            <w:r>
              <w:t>PACE</w:t>
            </w:r>
            <w:r>
              <w:t>】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在各种模式</w:t>
            </w:r>
            <w:r>
              <w:t>间</w:t>
            </w:r>
            <w:r>
              <w:rPr>
                <w:rFonts w:hint="eastAsia"/>
              </w:rPr>
              <w:t>切换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把图像映射到极指数空间（</w:t>
            </w:r>
            <w:r>
              <w:t>Log Polar</w:t>
            </w:r>
            <w:r>
              <w:rPr>
                <w:rFonts w:hint="eastAsia"/>
              </w:rPr>
              <w:t>）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</w:t>
            </w:r>
            <w:r>
              <w:t>用于</w:t>
            </w:r>
            <w:r>
              <w:rPr>
                <w:rFonts w:hint="eastAsia"/>
              </w:rPr>
              <w:t>把图像映射到极指数空间，</w:t>
            </w:r>
            <w:r>
              <w:t>操作说明如下</w:t>
            </w:r>
            <w:r>
              <w:rPr>
                <w:rFonts w:hint="eastAsia"/>
              </w:rPr>
              <w:t>：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n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采用最邻近像素技术（</w:t>
            </w:r>
            <w:r>
              <w:t>nearest pixel technique</w:t>
            </w:r>
            <w:r>
              <w:t>）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b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采用双线性插值技术（</w:t>
            </w:r>
            <w:r>
              <w:t>bilinear interpolation technique</w:t>
            </w:r>
            <w:r>
              <w:t>）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o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使用重叠的圆形的接受域（</w:t>
            </w:r>
            <w:r>
              <w:t>overlapping circular receptive fields</w:t>
            </w:r>
            <w:r>
              <w:rPr>
                <w:rFonts w:hint="eastAsia"/>
              </w:rPr>
              <w:t>）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使用相邻的接受域（</w:t>
            </w:r>
            <w:r>
              <w:t>adjacent receptive fields</w:t>
            </w:r>
            <w:r>
              <w:t>）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t>filter2D</w:t>
            </w:r>
            <w:r>
              <w:t>滤波器的用法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O</w:t>
            </w:r>
            <w:r>
              <w:t>penCV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filter2D</w:t>
            </w:r>
            <w:r>
              <w:rPr>
                <w:rFonts w:hint="eastAsia"/>
              </w:rPr>
              <w:t>滤波器</w:t>
            </w:r>
            <w:r>
              <w:t>来</w:t>
            </w:r>
            <w:r>
              <w:rPr>
                <w:rFonts w:hint="eastAsia"/>
              </w:rPr>
              <w:t>模糊一张图片，</w:t>
            </w:r>
            <w:r>
              <w:t>并</w:t>
            </w:r>
            <w:r>
              <w:rPr>
                <w:rFonts w:hint="eastAsia"/>
              </w:rPr>
              <w:t>将结果存储到“</w:t>
            </w:r>
            <w:r>
              <w:t>filtered_image.jpg”</w:t>
            </w:r>
            <w:r>
              <w:rPr>
                <w:rFonts w:hint="eastAsia"/>
              </w:rPr>
              <w:t>中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proofErr w:type="spellStart"/>
            <w:r>
              <w:t>grabCut</w:t>
            </w:r>
            <w:proofErr w:type="spellEnd"/>
            <w:r>
              <w:t>图像分割</w:t>
            </w:r>
            <w:r>
              <w:rPr>
                <w:rFonts w:hint="eastAsia"/>
              </w:rPr>
              <w:t>示例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</w:t>
            </w:r>
            <w:r>
              <w:t>程序</w:t>
            </w:r>
            <w:r>
              <w:rPr>
                <w:rFonts w:hint="eastAsia"/>
              </w:rPr>
              <w:t>演示了</w:t>
            </w:r>
            <w:r>
              <w:rPr>
                <w:rFonts w:hint="eastAsia"/>
              </w:rPr>
              <w:t>O</w:t>
            </w:r>
            <w:r>
              <w:t>penCV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G</w:t>
            </w:r>
            <w:r>
              <w:t>rabCut</w:t>
            </w:r>
            <w:proofErr w:type="spellEnd"/>
            <w:r>
              <w:rPr>
                <w:rFonts w:hint="eastAsia"/>
              </w:rPr>
              <w:t>图像分割</w:t>
            </w:r>
            <w:r>
              <w:t>的使用</w:t>
            </w:r>
            <w:r>
              <w:rPr>
                <w:rFonts w:hint="eastAsia"/>
              </w:rPr>
              <w:t>。程序运行</w:t>
            </w:r>
            <w:r>
              <w:t>后，我们需要用鼠标</w:t>
            </w:r>
            <w:r>
              <w:rPr>
                <w:rFonts w:hint="eastAsia"/>
              </w:rPr>
              <w:t>圈出需要</w:t>
            </w:r>
            <w:r>
              <w:t>分割的那部分物体</w:t>
            </w:r>
            <w:r>
              <w:rPr>
                <w:rFonts w:hint="eastAsia"/>
              </w:rPr>
              <w:t>。按键</w:t>
            </w:r>
            <w:r>
              <w:t>说</w:t>
            </w:r>
            <w:r>
              <w:rPr>
                <w:rFonts w:hint="eastAsia"/>
              </w:rPr>
              <w:t>明如下：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E</w:t>
            </w:r>
            <w:r>
              <w:t>SC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退出</w:t>
            </w:r>
            <w:r>
              <w:t>程序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r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恢复</w:t>
            </w:r>
            <w:r>
              <w:t>原始图片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t>n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开始迭代</w:t>
            </w:r>
            <w:r>
              <w:t>，</w:t>
            </w:r>
            <w:r>
              <w:rPr>
                <w:rFonts w:hint="eastAsia"/>
              </w:rPr>
              <w:t>和进行下一次</w:t>
            </w:r>
            <w:r>
              <w:t>迭代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【鼠标</w:t>
            </w:r>
            <w:r>
              <w:t>左键】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设置选中矩形区域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</w:t>
            </w:r>
            <w:r>
              <w:t>trl+</w:t>
            </w:r>
            <w:r>
              <w:rPr>
                <w:rFonts w:hint="eastAsia"/>
              </w:rPr>
              <w:t>鼠标左键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GC</w:t>
            </w:r>
            <w:r>
              <w:t>_BGD</w:t>
            </w:r>
            <w:r>
              <w:rPr>
                <w:rFonts w:hint="eastAsia"/>
              </w:rPr>
              <w:t>像素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</w:t>
            </w:r>
            <w:r>
              <w:t>hift+</w:t>
            </w:r>
            <w:r>
              <w:rPr>
                <w:rFonts w:hint="eastAsia"/>
              </w:rPr>
              <w:t>鼠标</w:t>
            </w:r>
            <w:r>
              <w:t>左键】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CG</w:t>
            </w:r>
            <w:r>
              <w:t>_FGD</w:t>
            </w:r>
            <w:r>
              <w:rPr>
                <w:rFonts w:hint="eastAsia"/>
              </w:rPr>
              <w:t>像素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</w:t>
            </w:r>
            <w:r>
              <w:t>trl+</w:t>
            </w:r>
            <w:r>
              <w:rPr>
                <w:rFonts w:hint="eastAsia"/>
              </w:rPr>
              <w:t>鼠标右键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</w:t>
            </w:r>
            <w:r>
              <w:t>C_PR_BGD</w:t>
            </w:r>
            <w:r>
              <w:rPr>
                <w:rFonts w:hint="eastAsia"/>
              </w:rPr>
              <w:t>像素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</w:t>
            </w:r>
            <w:r>
              <w:t>hift+</w:t>
            </w:r>
            <w:r>
              <w:rPr>
                <w:rFonts w:hint="eastAsia"/>
              </w:rPr>
              <w:t>鼠标右键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CG</w:t>
            </w:r>
            <w:r>
              <w:t>_PR_FGD</w:t>
            </w:r>
            <w:r>
              <w:rPr>
                <w:rFonts w:hint="eastAsia"/>
              </w:rPr>
              <w:t>像素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proofErr w:type="spellStart"/>
            <w:r>
              <w:t>MeanShift</w:t>
            </w:r>
            <w:proofErr w:type="spellEnd"/>
            <w:r>
              <w:t>图像分割</w:t>
            </w:r>
            <w:r>
              <w:rPr>
                <w:rFonts w:hint="eastAsia"/>
              </w:rPr>
              <w:t>示例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</w:t>
            </w:r>
            <w:r>
              <w:t>程序</w:t>
            </w:r>
            <w:r>
              <w:rPr>
                <w:rFonts w:hint="eastAsia"/>
              </w:rPr>
              <w:t>演示了</w:t>
            </w:r>
            <w:r>
              <w:rPr>
                <w:rFonts w:hint="eastAsia"/>
              </w:rPr>
              <w:t>O</w:t>
            </w:r>
            <w:r>
              <w:t>penCV</w:t>
            </w:r>
            <w:r>
              <w:rPr>
                <w:rFonts w:hint="eastAsia"/>
              </w:rPr>
              <w:t>中</w:t>
            </w:r>
            <w:proofErr w:type="spellStart"/>
            <w:r>
              <w:t>MeanShift</w:t>
            </w:r>
            <w:proofErr w:type="spellEnd"/>
            <w:r>
              <w:rPr>
                <w:rFonts w:hint="eastAsia"/>
              </w:rPr>
              <w:t>图像分割</w:t>
            </w:r>
            <w:r>
              <w:t>的使用</w:t>
            </w:r>
            <w:r>
              <w:rPr>
                <w:rFonts w:hint="eastAsia"/>
              </w:rPr>
              <w:t>。程序</w:t>
            </w:r>
            <w:r>
              <w:t>运行后我们可以通过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个滑动条调节分割</w:t>
            </w:r>
            <w:r>
              <w:t>效果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个滑动条代表</w:t>
            </w:r>
            <w:r>
              <w:t>的</w:t>
            </w:r>
            <w:r>
              <w:rPr>
                <w:rFonts w:hint="eastAsia"/>
              </w:rPr>
              <w:t>参数</w:t>
            </w:r>
            <w:r>
              <w:t>分别为</w:t>
            </w:r>
            <w:r>
              <w:rPr>
                <w:rFonts w:hint="eastAsia"/>
              </w:rPr>
              <w:t>空间窗的半径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t>spatialRad</w:t>
            </w:r>
            <w:proofErr w:type="spellEnd"/>
            <w:r>
              <w:rPr>
                <w:rFonts w:hint="eastAsia"/>
              </w:rPr>
              <w:t>）、色彩窗的半径（</w:t>
            </w:r>
            <w:proofErr w:type="spellStart"/>
            <w:r>
              <w:t>colorRad</w:t>
            </w:r>
            <w:proofErr w:type="spellEnd"/>
            <w:r>
              <w:t>）</w:t>
            </w:r>
            <w:r>
              <w:rPr>
                <w:rFonts w:hint="eastAsia"/>
              </w:rPr>
              <w:t>、最大</w:t>
            </w:r>
            <w:r>
              <w:t>图像金字塔级别</w:t>
            </w:r>
            <w:r>
              <w:rPr>
                <w:rFonts w:hint="eastAsia"/>
              </w:rPr>
              <w:t>（</w:t>
            </w:r>
            <w:proofErr w:type="spellStart"/>
            <w:r>
              <w:t>maxPyrLevel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用滑动控制</w:t>
            </w:r>
            <w:r>
              <w:t>图像直方图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</w:t>
            </w:r>
            <w:r>
              <w:t>程序</w:t>
            </w:r>
            <w:r>
              <w:rPr>
                <w:rFonts w:hint="eastAsia"/>
              </w:rPr>
              <w:t>结合滚动条</w:t>
            </w:r>
            <w:r>
              <w:t>的创建，演示</w:t>
            </w:r>
            <w:r>
              <w:rPr>
                <w:rFonts w:hint="eastAsia"/>
              </w:rPr>
              <w:t>了</w:t>
            </w:r>
            <w:r>
              <w:t>如何用</w:t>
            </w:r>
            <w:proofErr w:type="spellStart"/>
            <w:r>
              <w:t>calcHist</w:t>
            </w:r>
            <w:proofErr w:type="spellEnd"/>
            <w:r>
              <w:rPr>
                <w:rFonts w:hint="eastAsia"/>
              </w:rPr>
              <w:t>来</w:t>
            </w:r>
            <w:r>
              <w:t>创建直方图</w:t>
            </w:r>
            <w:r>
              <w:rPr>
                <w:rFonts w:hint="eastAsia"/>
              </w:rPr>
              <w:t>。可以</w:t>
            </w:r>
            <w:r>
              <w:t>条件</w:t>
            </w:r>
            <w:r>
              <w:rPr>
                <w:rFonts w:hint="eastAsia"/>
              </w:rPr>
              <w:t>滚动条</w:t>
            </w:r>
            <w:r>
              <w:t>，看到</w:t>
            </w:r>
            <w:r>
              <w:rPr>
                <w:rFonts w:hint="eastAsia"/>
              </w:rPr>
              <w:t>不同形态</w:t>
            </w:r>
            <w:r>
              <w:t>的</w:t>
            </w:r>
            <w:r>
              <w:rPr>
                <w:rFonts w:hint="eastAsia"/>
              </w:rPr>
              <w:t>图像</w:t>
            </w:r>
            <w:r>
              <w:t>直方图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找到图像最小的封闭轮廓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此程序结合了</w:t>
            </w:r>
            <w:r>
              <w:t>轮廓查找和</w:t>
            </w:r>
            <w:r>
              <w:rPr>
                <w:rFonts w:hint="eastAsia"/>
              </w:rPr>
              <w:t>多边形曲线精度逼近，</w:t>
            </w:r>
            <w:r>
              <w:t>来演示如何</w:t>
            </w:r>
            <w:r>
              <w:rPr>
                <w:rFonts w:hint="eastAsia"/>
              </w:rPr>
              <w:t>找到图像最小的封闭轮廓。运行程序即可观察出</w:t>
            </w:r>
            <w:r>
              <w:t>最终效果</w:t>
            </w:r>
            <w:r>
              <w:rPr>
                <w:rFonts w:hint="eastAsia"/>
              </w:rPr>
              <w:t>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t>Retina</w:t>
            </w:r>
            <w:r>
              <w:t>特征点检测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此程序用于演示</w:t>
            </w:r>
            <w:r>
              <w:t>Retina</w:t>
            </w:r>
            <w:r>
              <w:t>特征点检测</w:t>
            </w:r>
            <w:r>
              <w:rPr>
                <w:rFonts w:hint="eastAsia"/>
              </w:rPr>
              <w:t>，运行</w:t>
            </w:r>
            <w:r>
              <w:t>后</w:t>
            </w:r>
            <w:r>
              <w:rPr>
                <w:rFonts w:hint="eastAsia"/>
              </w:rPr>
              <w:t>会得到多幅</w:t>
            </w:r>
            <w:r>
              <w:t>运行效果</w:t>
            </w:r>
            <w:r>
              <w:rPr>
                <w:rFonts w:hint="eastAsia"/>
              </w:rPr>
              <w:t>图。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摄像头帧数</w:t>
            </w:r>
            <w:r>
              <w:t>检测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</w:t>
            </w:r>
            <w:r>
              <w:t>程序非常</w:t>
            </w:r>
            <w:r>
              <w:rPr>
                <w:rFonts w:hint="eastAsia"/>
              </w:rPr>
              <w:t>简单</w:t>
            </w:r>
            <w:r>
              <w:t>实用，</w:t>
            </w:r>
            <w:r>
              <w:rPr>
                <w:rFonts w:hint="eastAsia"/>
              </w:rPr>
              <w:t>用于调用</w:t>
            </w:r>
            <w:r>
              <w:t>摄像头</w:t>
            </w:r>
            <w:r>
              <w:rPr>
                <w:rFonts w:hint="eastAsia"/>
              </w:rPr>
              <w:t>采集图像</w:t>
            </w:r>
            <w:r>
              <w:t>，并显示当前</w:t>
            </w:r>
            <w:r>
              <w:rPr>
                <w:rFonts w:hint="eastAsia"/>
              </w:rPr>
              <w:t>采集的</w:t>
            </w:r>
            <w:r>
              <w:t>图像</w:t>
            </w:r>
            <w:r>
              <w:rPr>
                <w:rFonts w:hint="eastAsia"/>
              </w:rPr>
              <w:t>帧数。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视频截图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</w:t>
            </w:r>
            <w:r>
              <w:t>也是非常</w:t>
            </w:r>
            <w:r>
              <w:rPr>
                <w:rFonts w:hint="eastAsia"/>
              </w:rPr>
              <w:t>简单</w:t>
            </w:r>
            <w:r>
              <w:t>实用，</w:t>
            </w:r>
            <w:r>
              <w:rPr>
                <w:rFonts w:hint="eastAsia"/>
              </w:rPr>
              <w:t>用于读取视频并</w:t>
            </w:r>
            <w:r>
              <w:t>播放，</w:t>
            </w:r>
            <w:r>
              <w:rPr>
                <w:rFonts w:hint="eastAsia"/>
              </w:rPr>
              <w:t>在</w:t>
            </w:r>
            <w:r>
              <w:t>播放时</w:t>
            </w:r>
            <w:r>
              <w:rPr>
                <w:rFonts w:hint="eastAsia"/>
              </w:rPr>
              <w:t>，</w:t>
            </w:r>
            <w:r>
              <w:t>按下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</w:t>
            </w:r>
            <w:r>
              <w:t>pace</w:t>
            </w:r>
            <w:r>
              <w:t>】</w:t>
            </w:r>
            <w:r>
              <w:rPr>
                <w:rFonts w:hint="eastAsia"/>
              </w:rPr>
              <w:t>空格</w:t>
            </w:r>
            <w:r>
              <w:t>键可以</w:t>
            </w:r>
            <w:r>
              <w:rPr>
                <w:rFonts w:hint="eastAsia"/>
              </w:rPr>
              <w:t>截图，图片</w:t>
            </w:r>
            <w:r>
              <w:t>将存放</w:t>
            </w:r>
            <w:r>
              <w:rPr>
                <w:rFonts w:hint="eastAsia"/>
              </w:rPr>
              <w:t>在</w:t>
            </w:r>
            <w:r>
              <w:t>工程目录下，</w:t>
            </w:r>
            <w:r>
              <w:rPr>
                <w:rFonts w:hint="eastAsia"/>
              </w:rPr>
              <w:t>而【</w:t>
            </w:r>
            <w:r>
              <w:rPr>
                <w:rFonts w:hint="eastAsia"/>
              </w:rPr>
              <w:t>E</w:t>
            </w:r>
            <w:r>
              <w:t>sc</w:t>
            </w:r>
            <w:r>
              <w:t>】</w:t>
            </w:r>
            <w:r>
              <w:rPr>
                <w:rFonts w:hint="eastAsia"/>
              </w:rPr>
              <w:t>和</w:t>
            </w:r>
            <w:r>
              <w:t>【</w:t>
            </w:r>
            <w:r>
              <w:rPr>
                <w:rFonts w:hint="eastAsia"/>
              </w:rPr>
              <w:t>q</w:t>
            </w:r>
            <w:r>
              <w:t>】</w:t>
            </w:r>
            <w:r>
              <w:rPr>
                <w:rFonts w:hint="eastAsia"/>
              </w:rPr>
              <w:t>键</w:t>
            </w:r>
            <w:r>
              <w:t>可以</w:t>
            </w:r>
            <w:r>
              <w:rPr>
                <w:rFonts w:hint="eastAsia"/>
              </w:rPr>
              <w:t>退出</w:t>
            </w:r>
            <w:r>
              <w:t>程序</w:t>
            </w:r>
            <w:r>
              <w:rPr>
                <w:rFonts w:hint="eastAsia"/>
              </w:rPr>
              <w:t>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对</w:t>
            </w:r>
            <w:r>
              <w:t>视频的快速</w:t>
            </w:r>
            <w:r>
              <w:rPr>
                <w:rFonts w:hint="eastAsia"/>
              </w:rPr>
              <w:t>角点</w:t>
            </w:r>
            <w:r>
              <w:t>检测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</w:t>
            </w:r>
            <w:r>
              <w:t>用于演示</w:t>
            </w:r>
            <w:r>
              <w:rPr>
                <w:rFonts w:hint="eastAsia"/>
              </w:rPr>
              <w:t>如何对</w:t>
            </w:r>
            <w:r>
              <w:t>视频</w:t>
            </w:r>
            <w:r>
              <w:rPr>
                <w:rFonts w:hint="eastAsia"/>
              </w:rPr>
              <w:t>进行</w:t>
            </w:r>
            <w:r>
              <w:t>快速</w:t>
            </w:r>
            <w:r>
              <w:rPr>
                <w:rFonts w:hint="eastAsia"/>
              </w:rPr>
              <w:t>角点</w:t>
            </w:r>
            <w:r>
              <w:t>检测</w:t>
            </w:r>
            <w:r>
              <w:rPr>
                <w:rFonts w:hint="eastAsia"/>
              </w:rPr>
              <w:t>。按键说</w:t>
            </w:r>
            <w:r>
              <w:t>明如下</w:t>
            </w:r>
            <w:r>
              <w:rPr>
                <w:rFonts w:hint="eastAsia"/>
              </w:rPr>
              <w:t>：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抓取一个</w:t>
            </w:r>
            <w:r>
              <w:t>引用</w:t>
            </w:r>
            <w:r>
              <w:rPr>
                <w:rFonts w:hint="eastAsia"/>
              </w:rPr>
              <w:t>帧的</w:t>
            </w:r>
            <w:r>
              <w:t>进行</w:t>
            </w:r>
            <w:r>
              <w:rPr>
                <w:rFonts w:hint="eastAsia"/>
              </w:rPr>
              <w:t>匹配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l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使引用更新每一帧视频</w:t>
            </w:r>
          </w:p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q</w:t>
            </w:r>
            <w:r>
              <w:t>】</w:t>
            </w:r>
            <w:r>
              <w:rPr>
                <w:rFonts w:hint="eastAsia"/>
              </w:rPr>
              <w:t>或【</w:t>
            </w:r>
            <w:r>
              <w:rPr>
                <w:rFonts w:hint="eastAsia"/>
              </w:rPr>
              <w:t>ES</w:t>
            </w:r>
            <w:r>
              <w:t>C</w:t>
            </w:r>
            <w:r>
              <w:t>】</w:t>
            </w:r>
            <w:r>
              <w:rPr>
                <w:rFonts w:hint="eastAsia"/>
              </w:rPr>
              <w:t>-</w:t>
            </w:r>
            <w:r>
              <w:t>退出程序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视频简单色彩检测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此程序调用摄像头进行</w:t>
            </w:r>
            <w:r>
              <w:t>视频</w:t>
            </w:r>
            <w:r>
              <w:rPr>
                <w:rFonts w:hint="eastAsia"/>
              </w:rPr>
              <w:t>采集，</w:t>
            </w:r>
            <w:r>
              <w:t>输出</w:t>
            </w:r>
            <w:r>
              <w:rPr>
                <w:rFonts w:hint="eastAsia"/>
              </w:rPr>
              <w:t>实时</w:t>
            </w:r>
            <w:r>
              <w:t>帧率，</w:t>
            </w:r>
            <w:r>
              <w:rPr>
                <w:rFonts w:hint="eastAsia"/>
              </w:rPr>
              <w:t>进行简单</w:t>
            </w:r>
            <w:r>
              <w:t>色彩检测，</w:t>
            </w:r>
            <w:r>
              <w:rPr>
                <w:rFonts w:hint="eastAsia"/>
              </w:rPr>
              <w:t>并可以</w:t>
            </w:r>
            <w:r>
              <w:t>用</w:t>
            </w:r>
            <w:r>
              <w:rPr>
                <w:rFonts w:hint="eastAsia"/>
              </w:rPr>
              <w:t>滑动条控制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t>G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三个通道的</w:t>
            </w:r>
            <w:r>
              <w:t>高低阈值</w:t>
            </w:r>
            <w:r>
              <w:rPr>
                <w:rFonts w:hint="eastAsia"/>
              </w:rPr>
              <w:t>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跟踪分割视频中运动的物体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</w:t>
            </w:r>
            <w:r>
              <w:t>演示了</w:t>
            </w:r>
            <w:r>
              <w:rPr>
                <w:rFonts w:hint="eastAsia"/>
              </w:rPr>
              <w:t>一种寻找轮廓，连接</w:t>
            </w:r>
            <w:r>
              <w:t>组件，清除背景的</w:t>
            </w:r>
            <w:r>
              <w:rPr>
                <w:rFonts w:hint="eastAsia"/>
              </w:rPr>
              <w:t>简单</w:t>
            </w:r>
            <w:r>
              <w:t>方法</w:t>
            </w:r>
            <w:r>
              <w:rPr>
                <w:rFonts w:hint="eastAsia"/>
              </w:rPr>
              <w:t>，</w:t>
            </w:r>
            <w:r>
              <w:t>实现</w:t>
            </w:r>
            <w:r>
              <w:rPr>
                <w:rFonts w:hint="eastAsia"/>
              </w:rPr>
              <w:t>跟踪分割视频中运动的物体。程序</w:t>
            </w:r>
            <w:r>
              <w:t>运行开始后，</w:t>
            </w:r>
            <w:r>
              <w:rPr>
                <w:rFonts w:hint="eastAsia"/>
              </w:rPr>
              <w:t>便</w:t>
            </w:r>
            <w:r>
              <w:t>开始</w:t>
            </w:r>
            <w:r>
              <w:rPr>
                <w:rFonts w:hint="eastAsia"/>
              </w:rPr>
              <w:t>“学习背景”，</w:t>
            </w:r>
            <w:r>
              <w:t>我们可以</w:t>
            </w: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>S</w:t>
            </w:r>
            <w:r>
              <w:t>pace</w:t>
            </w:r>
            <w:r>
              <w:t>】空格</w:t>
            </w:r>
            <w:r>
              <w:rPr>
                <w:rFonts w:hint="eastAsia"/>
              </w:rPr>
              <w:t>键来切换</w:t>
            </w:r>
            <w:r>
              <w:t>是</w:t>
            </w:r>
            <w:r>
              <w:rPr>
                <w:rFonts w:hint="eastAsia"/>
              </w:rPr>
              <w:t>否打开“背景</w:t>
            </w:r>
            <w:r>
              <w:t>学习</w:t>
            </w:r>
            <w:r>
              <w:rPr>
                <w:rFonts w:hint="eastAsia"/>
              </w:rPr>
              <w:t>”技术。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视频</w:t>
            </w:r>
            <w:r>
              <w:t>的</w:t>
            </w:r>
            <w:r>
              <w:rPr>
                <w:rFonts w:hint="eastAsia"/>
              </w:rPr>
              <w:t>直方图反向</w:t>
            </w:r>
            <w:r>
              <w:t>投影</w:t>
            </w:r>
          </w:p>
        </w:tc>
        <w:tc>
          <w:tcPr>
            <w:tcW w:w="3898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此程序用</w:t>
            </w:r>
            <w:r>
              <w:t>摄像头采集视频，并进行实时的直方图方向投影</w:t>
            </w:r>
            <w:r>
              <w:rPr>
                <w:rFonts w:hint="eastAsia"/>
              </w:rPr>
              <w:t>显示。</w:t>
            </w:r>
          </w:p>
        </w:tc>
      </w:tr>
      <w:tr w:rsidR="000F47BC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F47BC" w:rsidRDefault="000F47BC" w:rsidP="00670B2D">
            <w:pPr>
              <w:pStyle w:val="a7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453" w:type="dxa"/>
          </w:tcPr>
          <w:p w:rsidR="000F47BC" w:rsidRDefault="000F47BC" w:rsidP="00670B2D">
            <w:pPr>
              <w:pStyle w:val="a7"/>
            </w:pPr>
            <w:r>
              <w:rPr>
                <w:rFonts w:hint="eastAsia"/>
              </w:rPr>
              <w:t>计算</w:t>
            </w:r>
            <w:r>
              <w:t>视频中两</w:t>
            </w:r>
            <w:r>
              <w:rPr>
                <w:rFonts w:hint="eastAsia"/>
              </w:rPr>
              <w:t>个</w:t>
            </w:r>
            <w:r>
              <w:t>图像区域的相似度</w:t>
            </w:r>
          </w:p>
        </w:tc>
        <w:tc>
          <w:tcPr>
            <w:tcW w:w="3898" w:type="dxa"/>
          </w:tcPr>
          <w:p w:rsidR="00072106" w:rsidRDefault="000F47BC" w:rsidP="00670B2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此程序用</w:t>
            </w:r>
            <w:r>
              <w:t>摄像头采集视频，</w:t>
            </w:r>
            <w:r>
              <w:rPr>
                <w:rFonts w:hint="eastAsia"/>
              </w:rPr>
              <w:t>然后</w:t>
            </w:r>
            <w:r>
              <w:t>我们可以在</w:t>
            </w:r>
            <w:r>
              <w:rPr>
                <w:rFonts w:hint="eastAsia"/>
              </w:rPr>
              <w:t>视频</w:t>
            </w:r>
            <w:r>
              <w:t>上</w:t>
            </w:r>
            <w:r>
              <w:rPr>
                <w:rFonts w:hint="eastAsia"/>
              </w:rPr>
              <w:t>用</w:t>
            </w:r>
            <w:r>
              <w:t>鼠标选定</w:t>
            </w:r>
            <w:r>
              <w:rPr>
                <w:rFonts w:hint="eastAsia"/>
              </w:rPr>
              <w:t>两个矩形区域，</w:t>
            </w:r>
            <w:r>
              <w:t>然后</w:t>
            </w:r>
            <w:r>
              <w:t>OpenCV</w:t>
            </w:r>
            <w:r>
              <w:rPr>
                <w:rFonts w:hint="eastAsia"/>
              </w:rPr>
              <w:t>就</w:t>
            </w:r>
            <w:r>
              <w:t>会</w:t>
            </w:r>
            <w:r>
              <w:rPr>
                <w:rFonts w:hint="eastAsia"/>
              </w:rPr>
              <w:t>为</w:t>
            </w:r>
            <w:r>
              <w:t>我们算出</w:t>
            </w:r>
            <w:r>
              <w:rPr>
                <w:rFonts w:hint="eastAsia"/>
              </w:rPr>
              <w:t>图像</w:t>
            </w:r>
            <w:r>
              <w:t>区域的相似度</w:t>
            </w:r>
            <w:r>
              <w:rPr>
                <w:rFonts w:hint="eastAsia"/>
              </w:rPr>
              <w:t>数值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绘制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三色</w:t>
            </w:r>
            <w:r>
              <w:t>直方图</w:t>
            </w:r>
            <w:r>
              <w:rPr>
                <w:rFonts w:hint="eastAsia"/>
              </w:rPr>
              <w:t>。</w:t>
            </w:r>
          </w:p>
        </w:tc>
      </w:tr>
      <w:tr w:rsidR="00072106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72106" w:rsidRDefault="00072106" w:rsidP="00072106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453" w:type="dxa"/>
          </w:tcPr>
          <w:p w:rsidR="00072106" w:rsidRDefault="00072106" w:rsidP="00072106">
            <w:pPr>
              <w:pStyle w:val="a7"/>
            </w:pPr>
            <w:r>
              <w:rPr>
                <w:rFonts w:hint="eastAsia"/>
              </w:rPr>
              <w:t>视频</w:t>
            </w:r>
            <w:r>
              <w:t>前后</w:t>
            </w:r>
            <w:r>
              <w:rPr>
                <w:rFonts w:hint="eastAsia"/>
              </w:rPr>
              <w:t>背景</w:t>
            </w:r>
            <w:r>
              <w:t>分离</w:t>
            </w:r>
          </w:p>
        </w:tc>
        <w:tc>
          <w:tcPr>
            <w:tcW w:w="3898" w:type="dxa"/>
          </w:tcPr>
          <w:p w:rsidR="00072106" w:rsidRDefault="00072106" w:rsidP="00072106">
            <w:pPr>
              <w:pStyle w:val="a7"/>
            </w:pPr>
            <w:r>
              <w:rPr>
                <w:rFonts w:hint="eastAsia"/>
              </w:rPr>
              <w:t>此程序展示</w:t>
            </w:r>
            <w:r>
              <w:t>了</w:t>
            </w:r>
            <w:r>
              <w:rPr>
                <w:rFonts w:hint="eastAsia"/>
              </w:rPr>
              <w:t>视频</w:t>
            </w:r>
            <w:r>
              <w:t>前后</w:t>
            </w:r>
            <w:r>
              <w:rPr>
                <w:rFonts w:hint="eastAsia"/>
              </w:rPr>
              <w:t>背景</w:t>
            </w:r>
            <w:r>
              <w:t>分离</w:t>
            </w:r>
            <w:r>
              <w:rPr>
                <w:rFonts w:hint="eastAsia"/>
              </w:rPr>
              <w:t>的</w:t>
            </w:r>
            <w:r>
              <w:t>方法</w:t>
            </w:r>
            <w:r>
              <w:rPr>
                <w:rFonts w:hint="eastAsia"/>
              </w:rPr>
              <w:t>，程序</w:t>
            </w:r>
            <w:r>
              <w:t>首先会</w:t>
            </w:r>
            <w:r>
              <w:rPr>
                <w:rFonts w:hint="eastAsia"/>
              </w:rPr>
              <w:t>“学习</w:t>
            </w:r>
            <w:r>
              <w:t>背景</w:t>
            </w:r>
            <w:r>
              <w:rPr>
                <w:rFonts w:hint="eastAsia"/>
              </w:rPr>
              <w:t>”，然后</w:t>
            </w:r>
            <w:r>
              <w:t>进行</w:t>
            </w:r>
            <w:r>
              <w:rPr>
                <w:rFonts w:hint="eastAsia"/>
              </w:rPr>
              <w:t>分割。可以用过【</w:t>
            </w:r>
            <w:r>
              <w:rPr>
                <w:rFonts w:hint="eastAsia"/>
              </w:rPr>
              <w:t>S</w:t>
            </w:r>
            <w:r>
              <w:t>pace</w:t>
            </w:r>
            <w:r>
              <w:t>】</w:t>
            </w:r>
            <w:r>
              <w:rPr>
                <w:rFonts w:hint="eastAsia"/>
              </w:rPr>
              <w:t>空格进行功能切换。</w:t>
            </w:r>
          </w:p>
        </w:tc>
      </w:tr>
      <w:tr w:rsidR="00072106" w:rsidRPr="00670B2D" w:rsidTr="00670B2D">
        <w:tblPrEx>
          <w:tblCellMar>
            <w:top w:w="40" w:type="dxa"/>
            <w:bottom w:w="40" w:type="dxa"/>
          </w:tblCellMar>
        </w:tblPrEx>
        <w:trPr>
          <w:jc w:val="center"/>
        </w:trPr>
        <w:tc>
          <w:tcPr>
            <w:tcW w:w="962" w:type="dxa"/>
          </w:tcPr>
          <w:p w:rsidR="00072106" w:rsidRDefault="00072106" w:rsidP="00072106">
            <w:pPr>
              <w:pStyle w:val="a7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453" w:type="dxa"/>
          </w:tcPr>
          <w:p w:rsidR="00072106" w:rsidRDefault="00072106" w:rsidP="00072106">
            <w:pPr>
              <w:pStyle w:val="a7"/>
            </w:pPr>
            <w:r>
              <w:rPr>
                <w:rFonts w:hint="eastAsia"/>
              </w:rPr>
              <w:t>用高斯背景建模分离背景</w:t>
            </w:r>
          </w:p>
        </w:tc>
        <w:tc>
          <w:tcPr>
            <w:tcW w:w="3898" w:type="dxa"/>
          </w:tcPr>
          <w:p w:rsidR="00072106" w:rsidRDefault="00072106" w:rsidP="00072106">
            <w:pPr>
              <w:pStyle w:val="a7"/>
            </w:pPr>
            <w:r>
              <w:rPr>
                <w:rFonts w:hint="eastAsia"/>
              </w:rPr>
              <w:t>此程序展示</w:t>
            </w:r>
            <w:r>
              <w:t>了</w:t>
            </w:r>
            <w:r>
              <w:rPr>
                <w:rFonts w:hint="eastAsia"/>
              </w:rPr>
              <w:t>用高斯背景建模进行视频的背景</w:t>
            </w:r>
            <w:r>
              <w:t>分离方法</w:t>
            </w:r>
            <w:r>
              <w:rPr>
                <w:rFonts w:hint="eastAsia"/>
              </w:rPr>
              <w:t>，程序</w:t>
            </w:r>
            <w:r>
              <w:t>首先会</w:t>
            </w:r>
            <w:r>
              <w:rPr>
                <w:rFonts w:hint="eastAsia"/>
              </w:rPr>
              <w:t>“学习</w:t>
            </w:r>
            <w:r>
              <w:t>背景</w:t>
            </w:r>
            <w:r>
              <w:rPr>
                <w:rFonts w:hint="eastAsia"/>
              </w:rPr>
              <w:t>”，然后</w:t>
            </w:r>
            <w:r>
              <w:t>进行</w:t>
            </w:r>
            <w:r>
              <w:rPr>
                <w:rFonts w:hint="eastAsia"/>
              </w:rPr>
              <w:t>分割。可以用过【</w:t>
            </w:r>
            <w:r>
              <w:rPr>
                <w:rFonts w:hint="eastAsia"/>
              </w:rPr>
              <w:t>S</w:t>
            </w:r>
            <w:r>
              <w:t>pace</w:t>
            </w:r>
            <w:r>
              <w:t>】</w:t>
            </w:r>
            <w:r>
              <w:rPr>
                <w:rFonts w:hint="eastAsia"/>
              </w:rPr>
              <w:t>空格进行功能切换。</w:t>
            </w:r>
          </w:p>
        </w:tc>
      </w:tr>
    </w:tbl>
    <w:p w:rsidR="000F47BC" w:rsidRPr="000F47BC" w:rsidRDefault="000F47BC" w:rsidP="00047A89">
      <w:pPr>
        <w:rPr>
          <w:rFonts w:hint="eastAsia"/>
        </w:rPr>
      </w:pPr>
    </w:p>
    <w:p w:rsidR="000F47BC" w:rsidRDefault="000F47BC" w:rsidP="00047A89"/>
    <w:p w:rsidR="00670B2D" w:rsidRDefault="00670B2D" w:rsidP="00047A89">
      <w:pPr>
        <w:rPr>
          <w:rFonts w:hint="eastAsia"/>
        </w:rPr>
      </w:pPr>
    </w:p>
    <w:p w:rsidR="006322CB" w:rsidRPr="00211FD3" w:rsidRDefault="006322CB" w:rsidP="00670B2D">
      <w:pPr>
        <w:jc w:val="right"/>
        <w:rPr>
          <w:rFonts w:hint="eastAsia"/>
        </w:rPr>
      </w:pPr>
      <w:r>
        <w:rPr>
          <w:rFonts w:hint="eastAsia"/>
        </w:rPr>
        <w:t>E</w:t>
      </w:r>
      <w:r>
        <w:t>njoy~</w:t>
      </w:r>
    </w:p>
    <w:p w:rsidR="006322CB" w:rsidRDefault="006322CB" w:rsidP="00670B2D">
      <w:pPr>
        <w:jc w:val="right"/>
      </w:pPr>
      <w:r w:rsidRPr="006322CB">
        <w:rPr>
          <w:rFonts w:hint="eastAsia"/>
        </w:rPr>
        <w:t>浅墨</w:t>
      </w:r>
      <w:r w:rsidR="00211FD3">
        <w:rPr>
          <w:rFonts w:hint="eastAsia"/>
        </w:rPr>
        <w:t xml:space="preserve"> 于 </w:t>
      </w:r>
      <w:r w:rsidR="00211FD3" w:rsidRPr="00211FD3">
        <w:t>2014年12月</w:t>
      </w:r>
    </w:p>
    <w:p w:rsidR="00211FD3" w:rsidRDefault="00211FD3" w:rsidP="00211FD3">
      <w:pPr>
        <w:jc w:val="left"/>
        <w:rPr>
          <w:rFonts w:hint="eastAsia"/>
        </w:rPr>
      </w:pPr>
    </w:p>
    <w:sectPr w:rsidR="00211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77063"/>
    <w:multiLevelType w:val="hybridMultilevel"/>
    <w:tmpl w:val="8FF07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F"/>
    <w:rsid w:val="00026E0C"/>
    <w:rsid w:val="00047A89"/>
    <w:rsid w:val="00072106"/>
    <w:rsid w:val="000F47BC"/>
    <w:rsid w:val="001D494F"/>
    <w:rsid w:val="00211FD3"/>
    <w:rsid w:val="003D1CE8"/>
    <w:rsid w:val="004D4444"/>
    <w:rsid w:val="004E424B"/>
    <w:rsid w:val="00545DDA"/>
    <w:rsid w:val="006322CB"/>
    <w:rsid w:val="00670B2D"/>
    <w:rsid w:val="00684E99"/>
    <w:rsid w:val="006D72B6"/>
    <w:rsid w:val="0070777A"/>
    <w:rsid w:val="007D2B8E"/>
    <w:rsid w:val="009A45A7"/>
    <w:rsid w:val="00A819F2"/>
    <w:rsid w:val="00A8662E"/>
    <w:rsid w:val="00AB7A43"/>
    <w:rsid w:val="00B745D6"/>
    <w:rsid w:val="00C504F0"/>
    <w:rsid w:val="00CE5DC1"/>
    <w:rsid w:val="00F21347"/>
    <w:rsid w:val="00F4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0A5D5B-68CD-4EBF-AC4F-6E40F8F6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B8E"/>
    <w:pPr>
      <w:widowControl w:val="0"/>
      <w:snapToGrid w:val="0"/>
      <w:jc w:val="both"/>
    </w:pPr>
    <w:rPr>
      <w:rFonts w:ascii="微软雅黑" w:eastAsia="微软雅黑" w:hAnsi="微软雅黑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6D72B6"/>
    <w:pPr>
      <w:keepNext/>
      <w:keepLines/>
      <w:spacing w:before="340" w:after="330" w:line="578" w:lineRule="auto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qFormat/>
    <w:rsid w:val="006D72B6"/>
    <w:pPr>
      <w:widowControl/>
      <w:spacing w:before="100" w:beforeAutospacing="1" w:after="100" w:afterAutospacing="1"/>
      <w:jc w:val="left"/>
      <w:outlineLvl w:val="1"/>
    </w:pPr>
    <w:rPr>
      <w:rFonts w:cs="宋体"/>
      <w:bCs/>
      <w:kern w:val="0"/>
      <w:sz w:val="44"/>
      <w:szCs w:val="36"/>
    </w:rPr>
  </w:style>
  <w:style w:type="paragraph" w:styleId="3">
    <w:name w:val="heading 3"/>
    <w:basedOn w:val="a"/>
    <w:next w:val="a"/>
    <w:link w:val="3Char"/>
    <w:qFormat/>
    <w:rsid w:val="00026E0C"/>
    <w:pPr>
      <w:keepNext/>
      <w:keepLines/>
      <w:spacing w:before="260" w:after="260" w:line="416" w:lineRule="auto"/>
      <w:outlineLvl w:val="2"/>
    </w:pPr>
    <w:rPr>
      <w:rFonts w:eastAsia="Microsoft YaHei UI"/>
      <w:bCs/>
      <w:sz w:val="44"/>
      <w:szCs w:val="32"/>
    </w:rPr>
  </w:style>
  <w:style w:type="paragraph" w:styleId="4">
    <w:name w:val="heading 4"/>
    <w:basedOn w:val="a"/>
    <w:next w:val="a"/>
    <w:link w:val="4Char"/>
    <w:qFormat/>
    <w:rsid w:val="006D72B6"/>
    <w:pPr>
      <w:keepNext/>
      <w:keepLines/>
      <w:spacing w:before="280" w:after="290" w:line="376" w:lineRule="auto"/>
      <w:outlineLvl w:val="3"/>
    </w:pPr>
    <w:rPr>
      <w:rFonts w:cs="微软雅黑"/>
      <w:bCs/>
      <w:sz w:val="36"/>
      <w:szCs w:val="28"/>
    </w:rPr>
  </w:style>
  <w:style w:type="paragraph" w:styleId="5">
    <w:name w:val="heading 5"/>
    <w:basedOn w:val="a"/>
    <w:next w:val="a"/>
    <w:link w:val="5Char"/>
    <w:qFormat/>
    <w:rsid w:val="00A819F2"/>
    <w:pPr>
      <w:keepNext/>
      <w:keepLines/>
      <w:spacing w:before="280" w:after="290" w:line="376" w:lineRule="auto"/>
      <w:outlineLvl w:val="4"/>
    </w:pPr>
    <w:rPr>
      <w:bCs/>
      <w:sz w:val="32"/>
      <w:szCs w:val="28"/>
    </w:rPr>
  </w:style>
  <w:style w:type="paragraph" w:styleId="6">
    <w:name w:val="heading 6"/>
    <w:basedOn w:val="a"/>
    <w:next w:val="a"/>
    <w:link w:val="6Char"/>
    <w:qFormat/>
    <w:rsid w:val="009A45A7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">
    <w:name w:val="poem标题"/>
    <w:basedOn w:val="a3"/>
    <w:next w:val="a"/>
    <w:link w:val="poemChar"/>
    <w:autoRedefine/>
    <w:qFormat/>
    <w:rsid w:val="006D72B6"/>
    <w:pPr>
      <w:widowControl/>
      <w:pBdr>
        <w:bottom w:val="single" w:sz="4" w:space="1" w:color="622423"/>
      </w:pBdr>
      <w:spacing w:before="400" w:after="200" w:line="276" w:lineRule="auto"/>
      <w:outlineLvl w:val="1"/>
    </w:pPr>
    <w:rPr>
      <w:rFonts w:ascii="Calibri" w:eastAsia="微软雅黑" w:hAnsi="Calibri"/>
      <w:b w:val="0"/>
      <w:color w:val="E36C0A"/>
      <w:spacing w:val="15"/>
      <w:sz w:val="48"/>
      <w:szCs w:val="48"/>
    </w:rPr>
  </w:style>
  <w:style w:type="character" w:customStyle="1" w:styleId="poemChar">
    <w:name w:val="poem标题 Char"/>
    <w:link w:val="poem"/>
    <w:rsid w:val="006D72B6"/>
    <w:rPr>
      <w:rFonts w:eastAsia="微软雅黑" w:cs="Times New Roman"/>
      <w:bCs/>
      <w:color w:val="E36C0A"/>
      <w:spacing w:val="15"/>
      <w:sz w:val="48"/>
      <w:szCs w:val="48"/>
    </w:rPr>
  </w:style>
  <w:style w:type="paragraph" w:styleId="a3">
    <w:name w:val="Title"/>
    <w:basedOn w:val="a"/>
    <w:next w:val="a"/>
    <w:link w:val="Char"/>
    <w:qFormat/>
    <w:rsid w:val="00A819F2"/>
    <w:pPr>
      <w:spacing w:before="240" w:after="60"/>
      <w:jc w:val="center"/>
      <w:outlineLvl w:val="0"/>
    </w:pPr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标题 Char"/>
    <w:link w:val="a3"/>
    <w:rsid w:val="00A819F2"/>
    <w:rPr>
      <w:rFonts w:ascii="Calibri Light" w:hAnsi="Calibri Light" w:cs="Times New Roman"/>
      <w:b/>
      <w:bCs/>
      <w:sz w:val="32"/>
      <w:szCs w:val="32"/>
    </w:rPr>
  </w:style>
  <w:style w:type="paragraph" w:customStyle="1" w:styleId="poem0">
    <w:name w:val="poem小标题"/>
    <w:basedOn w:val="2"/>
    <w:link w:val="poemChar0"/>
    <w:autoRedefine/>
    <w:qFormat/>
    <w:rsid w:val="006D72B6"/>
    <w:rPr>
      <w:rFonts w:ascii="Calibri" w:hAnsi="Calibri"/>
      <w:color w:val="538135"/>
    </w:rPr>
  </w:style>
  <w:style w:type="character" w:customStyle="1" w:styleId="poemChar0">
    <w:name w:val="poem小标题 Char"/>
    <w:link w:val="poem0"/>
    <w:rsid w:val="006D72B6"/>
    <w:rPr>
      <w:rFonts w:eastAsia="微软雅黑" w:cs="宋体"/>
      <w:bCs/>
      <w:color w:val="538135"/>
      <w:kern w:val="0"/>
      <w:sz w:val="44"/>
      <w:szCs w:val="36"/>
    </w:rPr>
  </w:style>
  <w:style w:type="character" w:customStyle="1" w:styleId="2Char">
    <w:name w:val="标题 2 Char"/>
    <w:link w:val="2"/>
    <w:rsid w:val="006D72B6"/>
    <w:rPr>
      <w:rFonts w:ascii="微软雅黑" w:eastAsia="微软雅黑" w:hAnsi="微软雅黑" w:cs="宋体"/>
      <w:bCs/>
      <w:kern w:val="0"/>
      <w:sz w:val="44"/>
      <w:szCs w:val="36"/>
    </w:rPr>
  </w:style>
  <w:style w:type="paragraph" w:customStyle="1" w:styleId="poem1">
    <w:name w:val="poem小标题1"/>
    <w:basedOn w:val="3"/>
    <w:link w:val="poem1Char"/>
    <w:autoRedefine/>
    <w:qFormat/>
    <w:rsid w:val="006D72B6"/>
    <w:pPr>
      <w:widowControl/>
      <w:pBdr>
        <w:top w:val="dotted" w:sz="4" w:space="1" w:color="622423"/>
        <w:bottom w:val="dotted" w:sz="4" w:space="1" w:color="622423"/>
      </w:pBdr>
      <w:spacing w:before="300" w:after="200" w:line="276" w:lineRule="auto"/>
      <w:jc w:val="center"/>
    </w:pPr>
    <w:rPr>
      <w:color w:val="548DD4"/>
      <w:szCs w:val="36"/>
    </w:rPr>
  </w:style>
  <w:style w:type="character" w:customStyle="1" w:styleId="poem1Char">
    <w:name w:val="poem小标题1 Char"/>
    <w:link w:val="poem1"/>
    <w:rsid w:val="006D72B6"/>
    <w:rPr>
      <w:rFonts w:eastAsia="微软雅黑"/>
      <w:bCs/>
      <w:color w:val="548DD4"/>
      <w:sz w:val="36"/>
      <w:szCs w:val="36"/>
    </w:rPr>
  </w:style>
  <w:style w:type="character" w:customStyle="1" w:styleId="3Char">
    <w:name w:val="标题 3 Char"/>
    <w:link w:val="3"/>
    <w:rsid w:val="00026E0C"/>
    <w:rPr>
      <w:rFonts w:ascii="微软雅黑" w:eastAsia="Microsoft YaHei UI" w:hAnsi="微软雅黑"/>
      <w:bCs/>
      <w:sz w:val="44"/>
      <w:szCs w:val="32"/>
    </w:rPr>
  </w:style>
  <w:style w:type="character" w:customStyle="1" w:styleId="1Char">
    <w:name w:val="标题 1 Char"/>
    <w:link w:val="1"/>
    <w:rsid w:val="006D72B6"/>
    <w:rPr>
      <w:rFonts w:eastAsia="微软雅黑"/>
      <w:bCs/>
      <w:kern w:val="44"/>
      <w:sz w:val="52"/>
      <w:szCs w:val="44"/>
    </w:rPr>
  </w:style>
  <w:style w:type="character" w:customStyle="1" w:styleId="4Char">
    <w:name w:val="标题 4 Char"/>
    <w:link w:val="4"/>
    <w:rsid w:val="006D72B6"/>
    <w:rPr>
      <w:rFonts w:eastAsia="微软雅黑" w:cs="微软雅黑"/>
      <w:bCs/>
      <w:sz w:val="36"/>
      <w:szCs w:val="28"/>
    </w:rPr>
  </w:style>
  <w:style w:type="character" w:customStyle="1" w:styleId="5Char">
    <w:name w:val="标题 5 Char"/>
    <w:link w:val="5"/>
    <w:rsid w:val="00A819F2"/>
    <w:rPr>
      <w:bCs/>
      <w:sz w:val="32"/>
      <w:szCs w:val="28"/>
    </w:rPr>
  </w:style>
  <w:style w:type="character" w:customStyle="1" w:styleId="6Char">
    <w:name w:val="标题 6 Char"/>
    <w:link w:val="6"/>
    <w:rsid w:val="009A45A7"/>
    <w:rPr>
      <w:rFonts w:ascii="微软雅黑" w:eastAsia="微软雅黑" w:hAnsi="微软雅黑" w:cs="Times New Roman"/>
      <w:b/>
      <w:bCs/>
      <w:sz w:val="24"/>
      <w:szCs w:val="24"/>
    </w:rPr>
  </w:style>
  <w:style w:type="paragraph" w:styleId="a4">
    <w:name w:val="Subtitle"/>
    <w:basedOn w:val="a"/>
    <w:next w:val="a"/>
    <w:link w:val="Char0"/>
    <w:uiPriority w:val="11"/>
    <w:qFormat/>
    <w:rsid w:val="006D72B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link w:val="a4"/>
    <w:uiPriority w:val="11"/>
    <w:rsid w:val="006D72B6"/>
    <w:rPr>
      <w:rFonts w:ascii="Calibri Light" w:eastAsia="微软雅黑" w:hAnsi="Calibri Light" w:cs="Times New Roman"/>
      <w:b/>
      <w:bCs/>
      <w:kern w:val="28"/>
      <w:sz w:val="32"/>
      <w:szCs w:val="32"/>
    </w:rPr>
  </w:style>
  <w:style w:type="paragraph" w:customStyle="1" w:styleId="3MeiryoUI">
    <w:name w:val="样式 标题 3 + Meiryo UI"/>
    <w:basedOn w:val="3"/>
    <w:rsid w:val="007D2B8E"/>
    <w:rPr>
      <w:rFonts w:ascii="Meiryo UI" w:eastAsia="微软雅黑" w:hAnsi="Meiryo UI"/>
      <w:bCs w:val="0"/>
    </w:rPr>
  </w:style>
  <w:style w:type="paragraph" w:customStyle="1" w:styleId="30">
    <w:name w:val="样式 标题 3 + (中文) +中文正文 (宋体)"/>
    <w:basedOn w:val="3"/>
    <w:rsid w:val="007D2B8E"/>
    <w:rPr>
      <w:rFonts w:eastAsia="微软雅黑"/>
      <w:bCs w:val="0"/>
    </w:rPr>
  </w:style>
  <w:style w:type="paragraph" w:customStyle="1" w:styleId="3MeiryoUI0">
    <w:name w:val="样式 样式 标题 3 + Meiryo UI + (中文) +中文正文 (宋体)"/>
    <w:basedOn w:val="3MeiryoUI"/>
    <w:rsid w:val="007D2B8E"/>
  </w:style>
  <w:style w:type="paragraph" w:customStyle="1" w:styleId="31">
    <w:name w:val="样式 标题 3 + (中文) +中文正文 (宋体)1"/>
    <w:basedOn w:val="3"/>
    <w:rsid w:val="007D2B8E"/>
    <w:rPr>
      <w:rFonts w:eastAsia="微软雅黑"/>
      <w:bCs w:val="0"/>
    </w:rPr>
  </w:style>
  <w:style w:type="paragraph" w:customStyle="1" w:styleId="a5">
    <w:name w:val="表头"/>
    <w:basedOn w:val="a6"/>
    <w:rsid w:val="000F47BC"/>
    <w:pPr>
      <w:topLinePunct/>
      <w:snapToGrid/>
      <w:spacing w:line="280" w:lineRule="atLeast"/>
      <w:jc w:val="center"/>
    </w:pPr>
    <w:rPr>
      <w:rFonts w:ascii="Arial" w:hAnsi="Arial" w:cs="Arial"/>
      <w:sz w:val="17"/>
    </w:rPr>
  </w:style>
  <w:style w:type="paragraph" w:customStyle="1" w:styleId="a7">
    <w:name w:val="表文"/>
    <w:basedOn w:val="a"/>
    <w:rsid w:val="000F47BC"/>
    <w:pPr>
      <w:topLinePunct/>
      <w:snapToGrid/>
      <w:spacing w:line="280" w:lineRule="atLeast"/>
    </w:pPr>
    <w:rPr>
      <w:rFonts w:ascii="Times New Roman" w:eastAsia="宋体" w:hAnsi="Times New Roman"/>
      <w:position w:val="8"/>
      <w:sz w:val="17"/>
      <w:szCs w:val="24"/>
    </w:rPr>
  </w:style>
  <w:style w:type="paragraph" w:customStyle="1" w:styleId="a8">
    <w:name w:val="表题"/>
    <w:basedOn w:val="a9"/>
    <w:rsid w:val="000F47BC"/>
    <w:pPr>
      <w:topLinePunct/>
      <w:adjustRightInd w:val="0"/>
      <w:spacing w:after="60" w:line="315" w:lineRule="atLeast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20">
    <w:name w:val="正文2"/>
    <w:basedOn w:val="a"/>
    <w:rsid w:val="000F47BC"/>
    <w:pPr>
      <w:topLinePunct/>
      <w:snapToGrid/>
      <w:spacing w:before="100" w:after="100" w:line="280" w:lineRule="atLeast"/>
      <w:ind w:firstLineChars="200" w:firstLine="200"/>
    </w:pPr>
    <w:rPr>
      <w:rFonts w:ascii="Times New Roman" w:eastAsia="宋体" w:hAnsi="Times New Roman"/>
      <w:sz w:val="19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0F47BC"/>
    <w:rPr>
      <w:rFonts w:ascii="Calibri Light" w:eastAsia="黑体" w:hAnsi="Calibri Light"/>
      <w:sz w:val="20"/>
      <w:szCs w:val="20"/>
    </w:rPr>
  </w:style>
  <w:style w:type="paragraph" w:styleId="a9">
    <w:name w:val="Plain Text"/>
    <w:basedOn w:val="a"/>
    <w:link w:val="Char1"/>
    <w:uiPriority w:val="99"/>
    <w:semiHidden/>
    <w:unhideWhenUsed/>
    <w:rsid w:val="000F47BC"/>
    <w:rPr>
      <w:rFonts w:ascii="宋体" w:eastAsia="宋体" w:hAnsi="Courier New" w:cs="Courier New"/>
    </w:rPr>
  </w:style>
  <w:style w:type="character" w:customStyle="1" w:styleId="Char1">
    <w:name w:val="纯文本 Char"/>
    <w:link w:val="a9"/>
    <w:uiPriority w:val="99"/>
    <w:semiHidden/>
    <w:rsid w:val="000F47BC"/>
    <w:rPr>
      <w:rFonts w:ascii="宋体" w:eastAsia="宋体" w:hAnsi="Courier New" w:cs="Courier New"/>
    </w:rPr>
  </w:style>
  <w:style w:type="character" w:styleId="aa">
    <w:name w:val="Hyperlink"/>
    <w:uiPriority w:val="99"/>
    <w:unhideWhenUsed/>
    <w:rsid w:val="00211FD3"/>
    <w:rPr>
      <w:color w:val="0563C1"/>
      <w:u w:val="single"/>
    </w:rPr>
  </w:style>
  <w:style w:type="paragraph" w:styleId="ab">
    <w:name w:val="列出段落"/>
    <w:basedOn w:val="a"/>
    <w:uiPriority w:val="34"/>
    <w:qFormat/>
    <w:rsid w:val="00AB7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浅墨</dc:creator>
  <cp:keywords/>
  <dc:description/>
  <cp:lastModifiedBy>Sheldon Li</cp:lastModifiedBy>
  <cp:revision>2</cp:revision>
  <dcterms:created xsi:type="dcterms:W3CDTF">2019-02-09T02:37:00Z</dcterms:created>
  <dcterms:modified xsi:type="dcterms:W3CDTF">2019-02-09T02:37:00Z</dcterms:modified>
</cp:coreProperties>
</file>