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73F2" w14:textId="215C67C6" w:rsidR="004D18E0" w:rsidRDefault="004B58FC" w:rsidP="004B58FC">
      <w:pPr>
        <w:pStyle w:val="Listenabsatz"/>
        <w:numPr>
          <w:ilvl w:val="0"/>
          <w:numId w:val="1"/>
        </w:numPr>
        <w:rPr>
          <w:lang w:val="de-DE"/>
        </w:rPr>
      </w:pPr>
      <w:r w:rsidRPr="004B58FC">
        <w:rPr>
          <w:lang w:val="de-DE"/>
        </w:rPr>
        <w:t>Frontend</w:t>
      </w:r>
    </w:p>
    <w:p w14:paraId="16508BCB" w14:textId="6698FF26" w:rsidR="00D84BC7" w:rsidRPr="00FE2444" w:rsidRDefault="00891FBF" w:rsidP="00FE2444">
      <w:pPr>
        <w:pStyle w:val="Listenabsatz"/>
        <w:jc w:val="both"/>
        <w:rPr>
          <w:lang w:val="de-DE"/>
        </w:rPr>
      </w:pPr>
      <w:r>
        <w:rPr>
          <w:lang w:val="de-DE"/>
        </w:rPr>
        <w:t xml:space="preserve">Unser Frontend </w:t>
      </w:r>
      <w:r w:rsidR="00164D05">
        <w:rPr>
          <w:lang w:val="de-DE"/>
        </w:rPr>
        <w:t xml:space="preserve">ist prinzipiell in drei Teile aufgeteilt. Die Hauptseite für die Kunden, das Baukastensystem und das Dashboard für das Resteraunt. </w:t>
      </w:r>
      <w:r w:rsidR="00E15C19">
        <w:rPr>
          <w:lang w:val="de-DE"/>
        </w:rPr>
        <w:t xml:space="preserve">Dabei teilen sich erstere zwei die gleichen Technologien, während für das Dashboard teilweise unterschiedliche </w:t>
      </w:r>
      <w:r w:rsidR="00B6254E">
        <w:rPr>
          <w:lang w:val="de-DE"/>
        </w:rPr>
        <w:t>Technologien</w:t>
      </w:r>
      <w:r w:rsidR="00E15C19">
        <w:rPr>
          <w:lang w:val="de-DE"/>
        </w:rPr>
        <w:t xml:space="preserve"> verwendet werden.</w:t>
      </w:r>
      <w:r w:rsidR="00002E1A">
        <w:rPr>
          <w:lang w:val="de-DE"/>
        </w:rPr>
        <w:t xml:space="preserve"> </w:t>
      </w:r>
      <w:r w:rsidR="00DE3FE5">
        <w:rPr>
          <w:lang w:val="de-DE"/>
        </w:rPr>
        <w:t xml:space="preserve">Die zugehörigen </w:t>
      </w:r>
      <w:r w:rsidR="00966417">
        <w:rPr>
          <w:lang w:val="de-DE"/>
        </w:rPr>
        <w:t xml:space="preserve">Mockups für </w:t>
      </w:r>
      <w:r w:rsidR="00BD5F61">
        <w:rPr>
          <w:lang w:val="de-DE"/>
        </w:rPr>
        <w:t xml:space="preserve">das Frontend sind </w:t>
      </w:r>
      <w:r w:rsidR="00FE2444">
        <w:rPr>
          <w:lang w:val="de-DE"/>
        </w:rPr>
        <w:t xml:space="preserve">im Abschnitt </w:t>
      </w:r>
      <w:r w:rsidR="00FE2444" w:rsidRPr="00FE2444">
        <w:rPr>
          <w:b/>
          <w:bCs/>
          <w:color w:val="FF0000"/>
          <w:lang w:val="de-DE"/>
        </w:rPr>
        <w:t>XYZ</w:t>
      </w:r>
      <w:r w:rsidR="00FE2444" w:rsidRPr="00FE2444">
        <w:rPr>
          <w:color w:val="FF0000"/>
          <w:lang w:val="de-DE"/>
        </w:rPr>
        <w:t xml:space="preserve"> </w:t>
      </w:r>
      <w:r w:rsidR="00FE2444">
        <w:rPr>
          <w:lang w:val="de-DE"/>
        </w:rPr>
        <w:t xml:space="preserve">zu finden. </w:t>
      </w:r>
      <w:r w:rsidR="00FA4098" w:rsidRPr="00FE2444">
        <w:rPr>
          <w:lang w:val="de-DE"/>
        </w:rPr>
        <w:t>In folgendem Abschnitt sind die verwendeten Technologien sowie deren Einsatzbereiche zu sehen.</w:t>
      </w:r>
    </w:p>
    <w:p w14:paraId="45A1B4D6" w14:textId="77777777" w:rsidR="00CC2270" w:rsidRDefault="00CC2270" w:rsidP="00D84BC7">
      <w:pPr>
        <w:pStyle w:val="Listenabsatz"/>
        <w:rPr>
          <w:lang w:val="de-DE"/>
        </w:rPr>
      </w:pPr>
    </w:p>
    <w:p w14:paraId="77CEE002" w14:textId="5674ABBB" w:rsidR="001B07CA" w:rsidRDefault="001B07CA" w:rsidP="00D84BC7">
      <w:pPr>
        <w:pStyle w:val="Listenabsatz"/>
        <w:rPr>
          <w:lang w:val="de-DE"/>
        </w:rPr>
      </w:pPr>
    </w:p>
    <w:tbl>
      <w:tblPr>
        <w:tblStyle w:val="EinfacheTabelle4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252"/>
        <w:gridCol w:w="1252"/>
        <w:gridCol w:w="1121"/>
        <w:gridCol w:w="851"/>
      </w:tblGrid>
      <w:tr w:rsidR="00EE18FD" w14:paraId="737D3CC6" w14:textId="77777777" w:rsidTr="003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dxa"/>
          </w:tcPr>
          <w:p w14:paraId="4885290A" w14:textId="75F6E8F2" w:rsidR="00EE18FD" w:rsidRDefault="00EE18FD" w:rsidP="00D84BC7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Bereich</w:t>
            </w:r>
          </w:p>
        </w:tc>
        <w:tc>
          <w:tcPr>
            <w:tcW w:w="160" w:type="dxa"/>
          </w:tcPr>
          <w:p w14:paraId="37843EC6" w14:textId="5B15CE19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Materialize</w:t>
            </w:r>
          </w:p>
        </w:tc>
        <w:tc>
          <w:tcPr>
            <w:tcW w:w="160" w:type="dxa"/>
          </w:tcPr>
          <w:p w14:paraId="6577EBC1" w14:textId="266F2757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Materialize Stepper</w:t>
            </w:r>
          </w:p>
        </w:tc>
        <w:tc>
          <w:tcPr>
            <w:tcW w:w="160" w:type="dxa"/>
          </w:tcPr>
          <w:p w14:paraId="6768F91C" w14:textId="4A48C9F0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Halfmoon</w:t>
            </w:r>
          </w:p>
        </w:tc>
        <w:tc>
          <w:tcPr>
            <w:tcW w:w="160" w:type="dxa"/>
          </w:tcPr>
          <w:p w14:paraId="41299671" w14:textId="69098C89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  <w:r w:rsidR="00252E62">
              <w:rPr>
                <w:lang w:val="de-DE"/>
              </w:rPr>
              <w:t>Q</w:t>
            </w:r>
            <w:r>
              <w:rPr>
                <w:lang w:val="de-DE"/>
              </w:rPr>
              <w:t>uery</w:t>
            </w:r>
          </w:p>
        </w:tc>
      </w:tr>
      <w:tr w:rsidR="00EE18FD" w14:paraId="0E701BD9" w14:textId="77777777" w:rsidTr="003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dxa"/>
          </w:tcPr>
          <w:p w14:paraId="22521FBB" w14:textId="5BF824AF" w:rsidR="00EE18FD" w:rsidRPr="00C63BEC" w:rsidRDefault="00EE18FD" w:rsidP="00D84BC7">
            <w:pPr>
              <w:pStyle w:val="Listenabsatz"/>
              <w:ind w:left="0"/>
              <w:rPr>
                <w:b w:val="0"/>
                <w:bCs w:val="0"/>
                <w:lang w:val="de-DE"/>
              </w:rPr>
            </w:pPr>
            <w:r w:rsidRPr="00C63BEC">
              <w:rPr>
                <w:b w:val="0"/>
                <w:bCs w:val="0"/>
                <w:lang w:val="de-DE"/>
              </w:rPr>
              <w:t xml:space="preserve">Hauptseite </w:t>
            </w:r>
          </w:p>
        </w:tc>
        <w:tc>
          <w:tcPr>
            <w:tcW w:w="160" w:type="dxa"/>
          </w:tcPr>
          <w:p w14:paraId="439811EA" w14:textId="081805D9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37EBB7AA" w14:textId="383D8CE2" w:rsidR="00EE18FD" w:rsidRDefault="00F27E3F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3BF414B3" w14:textId="449C36B6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0" w:type="dxa"/>
          </w:tcPr>
          <w:p w14:paraId="1DCAF6F0" w14:textId="0F7C9DCD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</w:tr>
      <w:tr w:rsidR="00467D3A" w14:paraId="77C9C662" w14:textId="77777777" w:rsidTr="003E27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dxa"/>
          </w:tcPr>
          <w:p w14:paraId="55CE1F11" w14:textId="4D0B6DF6" w:rsidR="00467D3A" w:rsidRPr="00C63BEC" w:rsidRDefault="00467D3A" w:rsidP="00D84BC7">
            <w:pPr>
              <w:pStyle w:val="Listenabsatz"/>
              <w:ind w:left="0"/>
              <w:rPr>
                <w:lang w:val="de-DE"/>
              </w:rPr>
            </w:pPr>
            <w:r w:rsidRPr="00C63BEC">
              <w:rPr>
                <w:b w:val="0"/>
                <w:bCs w:val="0"/>
                <w:lang w:val="de-DE"/>
              </w:rPr>
              <w:t>Baukastensystem</w:t>
            </w:r>
          </w:p>
        </w:tc>
        <w:tc>
          <w:tcPr>
            <w:tcW w:w="160" w:type="dxa"/>
          </w:tcPr>
          <w:p w14:paraId="5F8AA63E" w14:textId="3393915A" w:rsidR="00467D3A" w:rsidRPr="00EC6D20" w:rsidRDefault="00467D3A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651874E8" w14:textId="3F3BFB25" w:rsidR="00467D3A" w:rsidRPr="00EC6D20" w:rsidRDefault="00467D3A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7649E70F" w14:textId="77777777" w:rsidR="00467D3A" w:rsidRDefault="00467D3A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0" w:type="dxa"/>
          </w:tcPr>
          <w:p w14:paraId="0C32112E" w14:textId="7B1E7EEC" w:rsidR="00467D3A" w:rsidRPr="00EC6D20" w:rsidRDefault="00467D3A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</w:tr>
      <w:tr w:rsidR="00EE18FD" w14:paraId="63890432" w14:textId="77777777" w:rsidTr="003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dxa"/>
          </w:tcPr>
          <w:p w14:paraId="7DE91252" w14:textId="36459AE5" w:rsidR="00EE18FD" w:rsidRPr="00C63BEC" w:rsidRDefault="00EE18FD" w:rsidP="00D84BC7">
            <w:pPr>
              <w:pStyle w:val="Listenabsatz"/>
              <w:ind w:left="0"/>
              <w:rPr>
                <w:b w:val="0"/>
                <w:bCs w:val="0"/>
                <w:lang w:val="de-DE"/>
              </w:rPr>
            </w:pPr>
            <w:r w:rsidRPr="00C63BEC">
              <w:rPr>
                <w:b w:val="0"/>
                <w:bCs w:val="0"/>
                <w:lang w:val="de-DE"/>
              </w:rPr>
              <w:t>Dashboard</w:t>
            </w:r>
          </w:p>
        </w:tc>
        <w:tc>
          <w:tcPr>
            <w:tcW w:w="160" w:type="dxa"/>
          </w:tcPr>
          <w:p w14:paraId="7170C05C" w14:textId="77777777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0" w:type="dxa"/>
          </w:tcPr>
          <w:p w14:paraId="1CDAD46D" w14:textId="77777777" w:rsidR="00EE18FD" w:rsidRPr="00EC6D20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lang w:val="de-DE"/>
              </w:rPr>
            </w:pPr>
          </w:p>
        </w:tc>
        <w:tc>
          <w:tcPr>
            <w:tcW w:w="160" w:type="dxa"/>
          </w:tcPr>
          <w:p w14:paraId="0D906AE8" w14:textId="68F1BC89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786205E4" w14:textId="33CD4909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</w:tr>
    </w:tbl>
    <w:p w14:paraId="54ECFA47" w14:textId="11450695" w:rsidR="001B07CA" w:rsidRDefault="001B07CA" w:rsidP="00D84BC7">
      <w:pPr>
        <w:pStyle w:val="Listenabsatz"/>
        <w:rPr>
          <w:lang w:val="de-DE"/>
        </w:rPr>
      </w:pPr>
    </w:p>
    <w:p w14:paraId="201A2AAB" w14:textId="77777777" w:rsidR="00EE18FD" w:rsidRPr="00D84BC7" w:rsidRDefault="00EE18FD" w:rsidP="00D84BC7">
      <w:pPr>
        <w:pStyle w:val="Listenabsatz"/>
        <w:rPr>
          <w:lang w:val="de-DE"/>
        </w:rPr>
      </w:pPr>
    </w:p>
    <w:p w14:paraId="27C78013" w14:textId="77777777" w:rsidR="004B58FC" w:rsidRDefault="004B58FC" w:rsidP="00D84BC7">
      <w:pPr>
        <w:pStyle w:val="Listenabsatz"/>
        <w:ind w:left="1440"/>
        <w:rPr>
          <w:lang w:val="de-DE"/>
        </w:rPr>
      </w:pPr>
    </w:p>
    <w:p w14:paraId="6364EF80" w14:textId="0AB652EC" w:rsidR="004B58FC" w:rsidRDefault="004B58FC" w:rsidP="004B58FC">
      <w:pPr>
        <w:pStyle w:val="Listenabsatz"/>
        <w:numPr>
          <w:ilvl w:val="1"/>
          <w:numId w:val="1"/>
        </w:numPr>
        <w:rPr>
          <w:lang w:val="de-DE"/>
        </w:rPr>
      </w:pPr>
      <w:r w:rsidRPr="004B58FC">
        <w:rPr>
          <w:lang w:val="de-DE"/>
        </w:rPr>
        <w:t>Materialize</w:t>
      </w:r>
    </w:p>
    <w:p w14:paraId="381A1B56" w14:textId="67B74B26" w:rsidR="004C68D2" w:rsidRDefault="00D84BC7" w:rsidP="009928DA">
      <w:pPr>
        <w:pStyle w:val="Listenabsatz"/>
        <w:ind w:left="1440"/>
        <w:jc w:val="both"/>
        <w:rPr>
          <w:lang w:val="de-DE"/>
        </w:rPr>
      </w:pPr>
      <w:r>
        <w:rPr>
          <w:lang w:val="de-DE"/>
        </w:rPr>
        <w:t xml:space="preserve">Materialize ist ein </w:t>
      </w:r>
      <w:r w:rsidR="002B46F4">
        <w:rPr>
          <w:lang w:val="de-DE"/>
        </w:rPr>
        <w:t>Frontend-Framework basierend auf d</w:t>
      </w:r>
      <w:r w:rsidR="004321AE">
        <w:rPr>
          <w:lang w:val="de-DE"/>
        </w:rPr>
        <w:t>er von Google entwickelten Designsprache Material Design.</w:t>
      </w:r>
      <w:r w:rsidR="00CF5AEE">
        <w:rPr>
          <w:lang w:val="de-DE"/>
        </w:rPr>
        <w:t xml:space="preserve"> </w:t>
      </w:r>
      <w:r w:rsidR="0092360B">
        <w:rPr>
          <w:lang w:val="de-DE"/>
        </w:rPr>
        <w:t>Es ist ein Framework, dass sich sehr gut für responsives Webdesign eignet.</w:t>
      </w:r>
      <w:r w:rsidR="001301DB">
        <w:rPr>
          <w:lang w:val="de-DE"/>
        </w:rPr>
        <w:t xml:space="preserve"> Das Projektteam hat sich</w:t>
      </w:r>
      <w:r w:rsidR="00F05AF8" w:rsidRPr="009928DA">
        <w:rPr>
          <w:lang w:val="de-DE"/>
        </w:rPr>
        <w:t xml:space="preserve"> für Materialize entschieden, da </w:t>
      </w:r>
      <w:r w:rsidR="002933E3" w:rsidRPr="009928DA">
        <w:rPr>
          <w:lang w:val="de-DE"/>
        </w:rPr>
        <w:t>man relativ unkompliziert ansprechende User Interfaces</w:t>
      </w:r>
      <w:r w:rsidR="002E689D" w:rsidRPr="009928DA">
        <w:rPr>
          <w:lang w:val="de-DE"/>
        </w:rPr>
        <w:t xml:space="preserve"> nach dem Material Design </w:t>
      </w:r>
      <w:r w:rsidR="004717F4" w:rsidRPr="009928DA">
        <w:rPr>
          <w:lang w:val="de-DE"/>
        </w:rPr>
        <w:t>Prinzip</w:t>
      </w:r>
      <w:r w:rsidR="002933E3" w:rsidRPr="009928DA">
        <w:rPr>
          <w:lang w:val="de-DE"/>
        </w:rPr>
        <w:t xml:space="preserve"> erstellen kann.</w:t>
      </w:r>
      <w:r w:rsidR="001A1BAC" w:rsidRPr="009928DA">
        <w:rPr>
          <w:lang w:val="de-DE"/>
        </w:rPr>
        <w:t xml:space="preserve"> </w:t>
      </w:r>
      <w:r w:rsidR="00ED3A64" w:rsidRPr="009928DA">
        <w:rPr>
          <w:lang w:val="de-DE"/>
        </w:rPr>
        <w:t xml:space="preserve">Zudem </w:t>
      </w:r>
      <w:r w:rsidR="005A1884" w:rsidRPr="009928DA">
        <w:rPr>
          <w:lang w:val="de-DE"/>
        </w:rPr>
        <w:t>ha</w:t>
      </w:r>
      <w:r w:rsidR="009B70EB" w:rsidRPr="009928DA">
        <w:rPr>
          <w:lang w:val="de-DE"/>
        </w:rPr>
        <w:t>ben uns die Komponenten für die mobile Darstellung überzeugt.</w:t>
      </w:r>
      <w:r w:rsidR="00233C74">
        <w:rPr>
          <w:lang w:val="de-DE"/>
        </w:rPr>
        <w:t xml:space="preserve"> </w:t>
      </w:r>
      <w:r w:rsidR="0024366E">
        <w:rPr>
          <w:lang w:val="de-DE"/>
        </w:rPr>
        <w:t xml:space="preserve">Materialize wurde in unserem Projekt verwendet, um </w:t>
      </w:r>
      <w:r w:rsidR="00A549FC">
        <w:rPr>
          <w:lang w:val="de-DE"/>
        </w:rPr>
        <w:t>das Frontend der Hauptseite sowie des Baukastensystems zu realisieren.</w:t>
      </w:r>
      <w:r w:rsidR="00653F48">
        <w:rPr>
          <w:lang w:val="de-DE"/>
        </w:rPr>
        <w:t xml:space="preserve"> </w:t>
      </w:r>
      <w:r w:rsidR="00A376CB">
        <w:rPr>
          <w:lang w:val="de-DE"/>
        </w:rPr>
        <w:t xml:space="preserve">Eine sehr ähnliche Alternative wäre </w:t>
      </w:r>
      <w:r w:rsidR="005E4C87">
        <w:rPr>
          <w:lang w:val="de-DE"/>
        </w:rPr>
        <w:t>zum Beispiel da</w:t>
      </w:r>
      <w:r w:rsidR="000170A1">
        <w:rPr>
          <w:lang w:val="de-DE"/>
        </w:rPr>
        <w:t>s von Google entworfene Frontend-Framework Material Design.</w:t>
      </w:r>
      <w:r w:rsidR="00E03F6F">
        <w:rPr>
          <w:lang w:val="de-DE"/>
        </w:rPr>
        <w:t xml:space="preserve"> </w:t>
      </w:r>
    </w:p>
    <w:p w14:paraId="3ACF2B5B" w14:textId="2372FEA3" w:rsidR="004C68D2" w:rsidRDefault="004C68D2" w:rsidP="009928DA">
      <w:pPr>
        <w:pStyle w:val="Listenabsatz"/>
        <w:ind w:left="1440"/>
        <w:jc w:val="both"/>
        <w:rPr>
          <w:lang w:val="de-DE"/>
        </w:rPr>
      </w:pPr>
      <w:r>
        <w:rPr>
          <w:lang w:val="de-DE"/>
        </w:rPr>
        <w:t>Dies richtet sich jedoch eher an JavaScript Frameworks wie Angular.</w:t>
      </w:r>
    </w:p>
    <w:p w14:paraId="0853E29E" w14:textId="77777777" w:rsidR="00342A6B" w:rsidRDefault="00342A6B" w:rsidP="009928DA">
      <w:pPr>
        <w:pStyle w:val="Listenabsatz"/>
        <w:ind w:left="1440"/>
        <w:jc w:val="both"/>
        <w:rPr>
          <w:lang w:val="de-DE"/>
        </w:rPr>
      </w:pPr>
    </w:p>
    <w:p w14:paraId="606978DB" w14:textId="09BB0A9D" w:rsidR="00342A6B" w:rsidRDefault="00342A6B" w:rsidP="00342A6B">
      <w:pPr>
        <w:pStyle w:val="Listenabsatz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Materialize Stepper</w:t>
      </w:r>
    </w:p>
    <w:p w14:paraId="3529EDA8" w14:textId="7D54A7C0" w:rsidR="008A73BA" w:rsidRDefault="00015433" w:rsidP="001301DB">
      <w:pPr>
        <w:pStyle w:val="Listenabsatz"/>
        <w:ind w:left="1440"/>
        <w:jc w:val="both"/>
        <w:rPr>
          <w:lang w:val="de-DE"/>
        </w:rPr>
      </w:pPr>
      <w:r>
        <w:rPr>
          <w:lang w:val="de-DE"/>
        </w:rPr>
        <w:t xml:space="preserve">Der Materialize Stepper ist ein Plugin für </w:t>
      </w:r>
      <w:r w:rsidR="0093678F">
        <w:rPr>
          <w:lang w:val="de-DE"/>
        </w:rPr>
        <w:t xml:space="preserve">das von uns verwendete Framework Materialize. </w:t>
      </w:r>
      <w:r w:rsidR="00A81E8A">
        <w:rPr>
          <w:lang w:val="de-DE"/>
        </w:rPr>
        <w:t xml:space="preserve">Das Plugin </w:t>
      </w:r>
      <w:r w:rsidR="001B0D0E">
        <w:rPr>
          <w:lang w:val="de-DE"/>
        </w:rPr>
        <w:t xml:space="preserve">erweitert das Framework um einen Stepper. </w:t>
      </w:r>
      <w:r w:rsidR="00854460">
        <w:rPr>
          <w:lang w:val="de-DE"/>
        </w:rPr>
        <w:t>Stepper sin</w:t>
      </w:r>
      <w:r w:rsidR="005D2D9E">
        <w:rPr>
          <w:lang w:val="de-DE"/>
        </w:rPr>
        <w:t xml:space="preserve">d Komponenten die </w:t>
      </w:r>
      <w:r w:rsidR="00A24D63">
        <w:rPr>
          <w:lang w:val="de-DE"/>
        </w:rPr>
        <w:t xml:space="preserve">einen </w:t>
      </w:r>
      <w:r w:rsidR="002970D2">
        <w:rPr>
          <w:lang w:val="de-DE"/>
        </w:rPr>
        <w:t xml:space="preserve">verbundenen Prozess </w:t>
      </w:r>
      <w:r w:rsidR="00A4141C">
        <w:rPr>
          <w:lang w:val="de-DE"/>
        </w:rPr>
        <w:t xml:space="preserve">in kleine </w:t>
      </w:r>
      <w:r w:rsidR="00F01A9B">
        <w:rPr>
          <w:lang w:val="de-DE"/>
        </w:rPr>
        <w:t>Schritte beziehungsweise</w:t>
      </w:r>
      <w:r w:rsidR="00FD5D00">
        <w:rPr>
          <w:lang w:val="de-DE"/>
        </w:rPr>
        <w:t xml:space="preserve"> in kleine</w:t>
      </w:r>
      <w:r w:rsidR="00F01A9B">
        <w:rPr>
          <w:lang w:val="de-DE"/>
        </w:rPr>
        <w:t xml:space="preserve"> User Interfaces aufteilen. </w:t>
      </w:r>
      <w:r w:rsidR="009C1F1B">
        <w:rPr>
          <w:lang w:val="de-DE"/>
        </w:rPr>
        <w:t>D</w:t>
      </w:r>
      <w:r w:rsidR="00770CEF">
        <w:rPr>
          <w:lang w:val="de-DE"/>
        </w:rPr>
        <w:t>ies macht einen längeren Prozess (zb. Die Resteraunt</w:t>
      </w:r>
      <w:r w:rsidR="00DB67EA">
        <w:rPr>
          <w:lang w:val="de-DE"/>
        </w:rPr>
        <w:t>-R</w:t>
      </w:r>
      <w:r w:rsidR="00770CEF">
        <w:rPr>
          <w:lang w:val="de-DE"/>
        </w:rPr>
        <w:t>egistrierung)</w:t>
      </w:r>
      <w:r w:rsidR="00DB67EA">
        <w:rPr>
          <w:lang w:val="de-DE"/>
        </w:rPr>
        <w:t xml:space="preserve"> übersichtlicher. </w:t>
      </w:r>
      <w:r w:rsidR="00656D3C">
        <w:rPr>
          <w:lang w:val="de-DE"/>
        </w:rPr>
        <w:t xml:space="preserve">Jener Stepper wurde unter anderem </w:t>
      </w:r>
      <w:r w:rsidR="00DA4DE1">
        <w:rPr>
          <w:lang w:val="de-DE"/>
        </w:rPr>
        <w:t>bei der Registrierung der Kunden sowie der Resteraunt-Partner verwendet.</w:t>
      </w:r>
      <w:r w:rsidR="00501794">
        <w:rPr>
          <w:lang w:val="de-DE"/>
        </w:rPr>
        <w:t xml:space="preserve"> </w:t>
      </w:r>
      <w:r w:rsidR="006D5B49">
        <w:rPr>
          <w:lang w:val="de-DE"/>
        </w:rPr>
        <w:t xml:space="preserve">Als Alternative könnte man natürlich selbst </w:t>
      </w:r>
      <w:r w:rsidR="00090F26">
        <w:rPr>
          <w:lang w:val="de-DE"/>
        </w:rPr>
        <w:t>ein</w:t>
      </w:r>
      <w:r w:rsidR="00136164">
        <w:rPr>
          <w:lang w:val="de-DE"/>
        </w:rPr>
        <w:t xml:space="preserve"> User Interface für jenen Zweck entwerfen. </w:t>
      </w:r>
      <w:r w:rsidR="00BE0B40">
        <w:rPr>
          <w:lang w:val="de-DE"/>
        </w:rPr>
        <w:t xml:space="preserve">Da ein Stepper jedoch nicht so einfach zu implementieren ist und es </w:t>
      </w:r>
      <w:r w:rsidR="002354AF">
        <w:rPr>
          <w:lang w:val="de-DE"/>
        </w:rPr>
        <w:t xml:space="preserve">bereits </w:t>
      </w:r>
      <w:r w:rsidR="00A40B60">
        <w:rPr>
          <w:lang w:val="de-DE"/>
        </w:rPr>
        <w:t>für Materialize eine Stepper Erweiterung gibt</w:t>
      </w:r>
      <w:r w:rsidR="001301DB">
        <w:rPr>
          <w:lang w:val="de-DE"/>
        </w:rPr>
        <w:t xml:space="preserve"> hat sich das Projektteam für</w:t>
      </w:r>
      <w:r w:rsidR="001301DB" w:rsidRPr="001301DB">
        <w:rPr>
          <w:lang w:val="de-DE"/>
        </w:rPr>
        <w:t xml:space="preserve"> </w:t>
      </w:r>
      <w:r w:rsidR="001301DB">
        <w:rPr>
          <w:lang w:val="de-DE"/>
        </w:rPr>
        <w:t>jene Erweiterung entschieden.</w:t>
      </w:r>
    </w:p>
    <w:p w14:paraId="33B46796" w14:textId="77777777" w:rsidR="001301DB" w:rsidRPr="001301DB" w:rsidRDefault="001301DB" w:rsidP="001301DB">
      <w:pPr>
        <w:pStyle w:val="Listenabsatz"/>
        <w:ind w:left="1440"/>
        <w:jc w:val="both"/>
        <w:rPr>
          <w:lang w:val="de-DE"/>
        </w:rPr>
      </w:pPr>
    </w:p>
    <w:p w14:paraId="6836F266" w14:textId="6577049A" w:rsidR="004B58FC" w:rsidRDefault="004B58FC" w:rsidP="004B58F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Halfmoon</w:t>
      </w:r>
    </w:p>
    <w:p w14:paraId="21F87C63" w14:textId="3728ADE1" w:rsidR="006068EC" w:rsidRDefault="00B709F1" w:rsidP="006068EC">
      <w:pPr>
        <w:pStyle w:val="Listenabsatz"/>
        <w:ind w:left="1440"/>
        <w:rPr>
          <w:lang w:val="de-DE"/>
        </w:rPr>
      </w:pPr>
      <w:r>
        <w:rPr>
          <w:lang w:val="de-DE"/>
        </w:rPr>
        <w:t>Was ist Halfmoon?</w:t>
      </w:r>
    </w:p>
    <w:p w14:paraId="79625E18" w14:textId="2859F3F7" w:rsidR="005732A5" w:rsidRDefault="008A7940" w:rsidP="001B005E">
      <w:pPr>
        <w:pStyle w:val="Listenabsatz"/>
        <w:ind w:left="1440"/>
        <w:rPr>
          <w:lang w:val="de-DE"/>
        </w:rPr>
      </w:pPr>
      <w:r>
        <w:rPr>
          <w:lang w:val="de-DE"/>
        </w:rPr>
        <w:t xml:space="preserve">Halfmoon ist ein Frontend-Framework </w:t>
      </w:r>
      <w:r w:rsidR="003C09CB">
        <w:rPr>
          <w:lang w:val="de-DE"/>
        </w:rPr>
        <w:t xml:space="preserve">das sich </w:t>
      </w:r>
      <w:r w:rsidR="00690A3F">
        <w:rPr>
          <w:lang w:val="de-DE"/>
        </w:rPr>
        <w:t xml:space="preserve">an Bootstrap orientiert. </w:t>
      </w:r>
      <w:r w:rsidR="004532A3">
        <w:rPr>
          <w:lang w:val="de-DE"/>
        </w:rPr>
        <w:t xml:space="preserve">Jedoch </w:t>
      </w:r>
      <w:r w:rsidR="00DD6596">
        <w:rPr>
          <w:lang w:val="de-DE"/>
        </w:rPr>
        <w:t xml:space="preserve">hat Halfmoon Features die sich exzellent für unser Projekt eignen. </w:t>
      </w:r>
      <w:r w:rsidR="00010E36">
        <w:rPr>
          <w:lang w:val="de-DE"/>
        </w:rPr>
        <w:t xml:space="preserve">So hat Halfmoon unter anderem </w:t>
      </w:r>
      <w:r w:rsidR="003113D8">
        <w:rPr>
          <w:lang w:val="de-DE"/>
        </w:rPr>
        <w:t xml:space="preserve">einen eingebauten Dark Mode </w:t>
      </w:r>
      <w:r w:rsidR="00DD63F8">
        <w:rPr>
          <w:lang w:val="de-DE"/>
        </w:rPr>
        <w:t>der sich sehr leicht anpassen lässt</w:t>
      </w:r>
      <w:r w:rsidR="000017F5">
        <w:rPr>
          <w:lang w:val="de-DE"/>
        </w:rPr>
        <w:t xml:space="preserve"> und </w:t>
      </w:r>
      <w:r w:rsidR="0058248A">
        <w:rPr>
          <w:lang w:val="de-DE"/>
        </w:rPr>
        <w:t xml:space="preserve">voll anpassbare </w:t>
      </w:r>
      <w:r w:rsidR="00BD4FBA">
        <w:rPr>
          <w:lang w:val="de-DE"/>
        </w:rPr>
        <w:t>CSS-Variablen</w:t>
      </w:r>
      <w:r w:rsidR="0058248A">
        <w:rPr>
          <w:lang w:val="de-DE"/>
        </w:rPr>
        <w:t xml:space="preserve">. </w:t>
      </w:r>
      <w:r w:rsidR="003E1D9C">
        <w:rPr>
          <w:lang w:val="de-DE"/>
        </w:rPr>
        <w:t xml:space="preserve">Halfmoon </w:t>
      </w:r>
      <w:r w:rsidR="00680194">
        <w:rPr>
          <w:lang w:val="de-DE"/>
        </w:rPr>
        <w:t>eignet</w:t>
      </w:r>
      <w:r w:rsidR="007E4B37">
        <w:rPr>
          <w:lang w:val="de-DE"/>
        </w:rPr>
        <w:t xml:space="preserve"> sich also </w:t>
      </w:r>
      <w:r w:rsidR="00680194">
        <w:rPr>
          <w:lang w:val="de-DE"/>
        </w:rPr>
        <w:t xml:space="preserve">sehr für das Erstellen von Dashboards. </w:t>
      </w:r>
      <w:r w:rsidR="001A7E35">
        <w:rPr>
          <w:lang w:val="de-DE"/>
        </w:rPr>
        <w:t>Der Aufbau der Komponenten in Halfmoon ist ebenfalls sehr</w:t>
      </w:r>
      <w:r w:rsidR="00F442D5">
        <w:rPr>
          <w:lang w:val="de-DE"/>
        </w:rPr>
        <w:t xml:space="preserve"> für die Entwicklung von Dashboards </w:t>
      </w:r>
      <w:r w:rsidR="00150ABC">
        <w:rPr>
          <w:lang w:val="de-DE"/>
        </w:rPr>
        <w:t>ausgerichtet</w:t>
      </w:r>
      <w:r w:rsidR="00F442D5">
        <w:rPr>
          <w:lang w:val="de-DE"/>
        </w:rPr>
        <w:t>.</w:t>
      </w:r>
      <w:r w:rsidR="00EA4172">
        <w:rPr>
          <w:lang w:val="de-DE"/>
        </w:rPr>
        <w:t xml:space="preserve"> </w:t>
      </w:r>
      <w:r w:rsidR="00C5034A">
        <w:rPr>
          <w:lang w:val="de-DE"/>
        </w:rPr>
        <w:t xml:space="preserve">Jedoch hat Halfmoon </w:t>
      </w:r>
      <w:r w:rsidR="00204D5F">
        <w:rPr>
          <w:lang w:val="de-DE"/>
        </w:rPr>
        <w:t xml:space="preserve">nicht so viele Komponenten wie beispielweise das verwandte Bootstrap. </w:t>
      </w:r>
      <w:r w:rsidR="005732A5">
        <w:rPr>
          <w:lang w:val="de-DE"/>
        </w:rPr>
        <w:t xml:space="preserve">Dennoch hat sich das </w:t>
      </w:r>
      <w:r w:rsidR="005732A5">
        <w:rPr>
          <w:lang w:val="de-DE"/>
        </w:rPr>
        <w:lastRenderedPageBreak/>
        <w:t>Projektteam</w:t>
      </w:r>
      <w:r w:rsidR="005732A5" w:rsidRPr="005732A5">
        <w:rPr>
          <w:lang w:val="de-DE"/>
        </w:rPr>
        <w:t xml:space="preserve"> </w:t>
      </w:r>
      <w:r w:rsidR="005732A5" w:rsidRPr="002A2C24">
        <w:rPr>
          <w:lang w:val="de-DE"/>
        </w:rPr>
        <w:t>aus</w:t>
      </w:r>
      <w:r w:rsidR="005732A5">
        <w:rPr>
          <w:lang w:val="de-DE"/>
        </w:rPr>
        <w:t xml:space="preserve"> den</w:t>
      </w:r>
      <w:r w:rsidR="005732A5" w:rsidRPr="002A2C24">
        <w:rPr>
          <w:lang w:val="de-DE"/>
        </w:rPr>
        <w:t xml:space="preserve"> oben genannten Gründen für Halfmoon entschieden.</w:t>
      </w:r>
      <w:r w:rsidR="005732A5">
        <w:rPr>
          <w:lang w:val="de-DE"/>
        </w:rPr>
        <w:t xml:space="preserve"> Mithilfe von Halfmoon wurde das Frontend des Dashboards realisiert.</w:t>
      </w:r>
    </w:p>
    <w:p w14:paraId="2FBF8EAC" w14:textId="77777777" w:rsidR="00507A47" w:rsidRPr="00DC766C" w:rsidRDefault="00507A47" w:rsidP="001B005E">
      <w:pPr>
        <w:pStyle w:val="Listenabsatz"/>
        <w:ind w:left="1440"/>
        <w:rPr>
          <w:lang w:val="de-DE"/>
        </w:rPr>
      </w:pPr>
    </w:p>
    <w:p w14:paraId="03B395CE" w14:textId="631DB69C" w:rsidR="004B58FC" w:rsidRDefault="004B58FC" w:rsidP="004B58F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</w:t>
      </w:r>
      <w:r w:rsidR="00252E62">
        <w:rPr>
          <w:lang w:val="de-DE"/>
        </w:rPr>
        <w:t>Q</w:t>
      </w:r>
      <w:r>
        <w:rPr>
          <w:lang w:val="de-DE"/>
        </w:rPr>
        <w:t>uery</w:t>
      </w:r>
    </w:p>
    <w:p w14:paraId="400B4E7B" w14:textId="2805F275" w:rsidR="00B77741" w:rsidRDefault="00F1376C" w:rsidP="00760096">
      <w:pPr>
        <w:pStyle w:val="Listenabsatz"/>
        <w:ind w:left="1440"/>
        <w:rPr>
          <w:lang w:val="de-DE"/>
        </w:rPr>
      </w:pPr>
      <w:r>
        <w:rPr>
          <w:lang w:val="de-DE"/>
        </w:rPr>
        <w:t>J</w:t>
      </w:r>
      <w:r w:rsidR="00252E62">
        <w:rPr>
          <w:lang w:val="de-DE"/>
        </w:rPr>
        <w:t>Q</w:t>
      </w:r>
      <w:r>
        <w:rPr>
          <w:lang w:val="de-DE"/>
        </w:rPr>
        <w:t>uery ist eine</w:t>
      </w:r>
      <w:r w:rsidR="00ED732F">
        <w:rPr>
          <w:lang w:val="de-DE"/>
        </w:rPr>
        <w:t xml:space="preserve"> beliebte</w:t>
      </w:r>
      <w:r>
        <w:rPr>
          <w:lang w:val="de-DE"/>
        </w:rPr>
        <w:t xml:space="preserve"> </w:t>
      </w:r>
      <w:r w:rsidR="00201B3D">
        <w:rPr>
          <w:lang w:val="de-DE"/>
        </w:rPr>
        <w:t>JavaScript-Bibliothek</w:t>
      </w:r>
      <w:r w:rsidR="001772E2">
        <w:rPr>
          <w:lang w:val="de-DE"/>
        </w:rPr>
        <w:t>, die</w:t>
      </w:r>
      <w:r w:rsidR="000F7B3E">
        <w:rPr>
          <w:lang w:val="de-DE"/>
        </w:rPr>
        <w:t xml:space="preserve"> unter anderem</w:t>
      </w:r>
      <w:r w:rsidR="001772E2">
        <w:rPr>
          <w:lang w:val="de-DE"/>
        </w:rPr>
        <w:t xml:space="preserve"> </w:t>
      </w:r>
      <w:r w:rsidR="008216BC">
        <w:rPr>
          <w:lang w:val="de-DE"/>
        </w:rPr>
        <w:t xml:space="preserve">Funktionen zur DOM-Manipulation </w:t>
      </w:r>
      <w:r w:rsidR="000F7B3E">
        <w:rPr>
          <w:lang w:val="de-DE"/>
        </w:rPr>
        <w:t xml:space="preserve">bereitstellt. </w:t>
      </w:r>
      <w:r w:rsidR="00252E62">
        <w:rPr>
          <w:lang w:val="de-DE"/>
        </w:rPr>
        <w:t>Durch JQ</w:t>
      </w:r>
      <w:r w:rsidR="00AB47AF">
        <w:rPr>
          <w:lang w:val="de-DE"/>
        </w:rPr>
        <w:t xml:space="preserve">uery </w:t>
      </w:r>
      <w:r w:rsidR="00D87BA0">
        <w:rPr>
          <w:lang w:val="de-DE"/>
        </w:rPr>
        <w:t>lässt sich</w:t>
      </w:r>
      <w:r w:rsidR="001C336D">
        <w:rPr>
          <w:lang w:val="de-DE"/>
        </w:rPr>
        <w:t xml:space="preserve"> unter anderem</w:t>
      </w:r>
      <w:r w:rsidR="00D87BA0">
        <w:rPr>
          <w:lang w:val="de-DE"/>
        </w:rPr>
        <w:t xml:space="preserve"> eine </w:t>
      </w:r>
      <w:r w:rsidR="001C336D">
        <w:rPr>
          <w:lang w:val="de-DE"/>
        </w:rPr>
        <w:t>Menge</w:t>
      </w:r>
      <w:r w:rsidR="00D87BA0">
        <w:rPr>
          <w:lang w:val="de-DE"/>
        </w:rPr>
        <w:t xml:space="preserve"> Code sparen. </w:t>
      </w:r>
      <w:r w:rsidR="0092567E">
        <w:rPr>
          <w:lang w:val="de-DE"/>
        </w:rPr>
        <w:t xml:space="preserve">Zudem besitzt JQuery </w:t>
      </w:r>
      <w:r w:rsidR="003D7814">
        <w:rPr>
          <w:lang w:val="de-DE"/>
        </w:rPr>
        <w:t>ein breitgefächertes R</w:t>
      </w:r>
      <w:r w:rsidR="003D7814" w:rsidRPr="003D7814">
        <w:rPr>
          <w:lang w:val="de-DE"/>
        </w:rPr>
        <w:t>epertoire</w:t>
      </w:r>
      <w:r w:rsidR="003D7814">
        <w:rPr>
          <w:lang w:val="de-DE"/>
        </w:rPr>
        <w:t xml:space="preserve"> an </w:t>
      </w:r>
      <w:r w:rsidR="00B72C35">
        <w:rPr>
          <w:lang w:val="de-DE"/>
        </w:rPr>
        <w:t xml:space="preserve">standardkonformen Funktionen </w:t>
      </w:r>
      <w:r w:rsidR="005A5FF9">
        <w:rPr>
          <w:lang w:val="de-DE"/>
        </w:rPr>
        <w:t xml:space="preserve">zur Manipulation des </w:t>
      </w:r>
      <w:r w:rsidR="009942FB">
        <w:rPr>
          <w:lang w:val="de-DE"/>
        </w:rPr>
        <w:t>„</w:t>
      </w:r>
      <w:proofErr w:type="spellStart"/>
      <w:r w:rsidR="009942FB">
        <w:rPr>
          <w:lang w:val="de-DE"/>
        </w:rPr>
        <w:t>Document</w:t>
      </w:r>
      <w:proofErr w:type="spellEnd"/>
      <w:r w:rsidR="009942FB">
        <w:rPr>
          <w:lang w:val="de-DE"/>
        </w:rPr>
        <w:t xml:space="preserve"> </w:t>
      </w:r>
      <w:proofErr w:type="spellStart"/>
      <w:r w:rsidR="009942FB">
        <w:rPr>
          <w:lang w:val="de-DE"/>
        </w:rPr>
        <w:t>Object</w:t>
      </w:r>
      <w:proofErr w:type="spellEnd"/>
      <w:r w:rsidR="009942FB">
        <w:rPr>
          <w:lang w:val="de-DE"/>
        </w:rPr>
        <w:t xml:space="preserve"> Models“.</w:t>
      </w:r>
      <w:r w:rsidR="001062E8">
        <w:rPr>
          <w:lang w:val="de-DE"/>
        </w:rPr>
        <w:t xml:space="preserve"> </w:t>
      </w:r>
      <w:r w:rsidR="00653F48" w:rsidRPr="001062E8">
        <w:rPr>
          <w:lang w:val="de-DE"/>
        </w:rPr>
        <w:t xml:space="preserve">Da </w:t>
      </w:r>
      <w:r w:rsidR="00D13EAF" w:rsidRPr="001062E8">
        <w:rPr>
          <w:lang w:val="de-DE"/>
        </w:rPr>
        <w:t>im Projekt</w:t>
      </w:r>
      <w:r w:rsidR="00653F48" w:rsidRPr="001062E8">
        <w:rPr>
          <w:lang w:val="de-DE"/>
        </w:rPr>
        <w:t xml:space="preserve"> </w:t>
      </w:r>
      <w:r w:rsidR="009A4BB1" w:rsidRPr="001062E8">
        <w:rPr>
          <w:lang w:val="de-DE"/>
        </w:rPr>
        <w:t>hin und wieder</w:t>
      </w:r>
      <w:r w:rsidR="00EA119B" w:rsidRPr="001062E8">
        <w:rPr>
          <w:lang w:val="de-DE"/>
        </w:rPr>
        <w:t xml:space="preserve"> für zum Beispiel die Validierung der Öffnungszeiten oder </w:t>
      </w:r>
      <w:r w:rsidR="00B35471" w:rsidRPr="001062E8">
        <w:rPr>
          <w:lang w:val="de-DE"/>
        </w:rPr>
        <w:t xml:space="preserve">der </w:t>
      </w:r>
      <w:r w:rsidR="003816DE" w:rsidRPr="001062E8">
        <w:rPr>
          <w:lang w:val="de-DE"/>
        </w:rPr>
        <w:t xml:space="preserve">asynchronen </w:t>
      </w:r>
      <w:r w:rsidR="00BB5E79" w:rsidRPr="001062E8">
        <w:rPr>
          <w:lang w:val="de-DE"/>
        </w:rPr>
        <w:t xml:space="preserve">Änderung von Daten </w:t>
      </w:r>
      <w:r w:rsidR="00D13EAF" w:rsidRPr="001062E8">
        <w:rPr>
          <w:lang w:val="de-DE"/>
        </w:rPr>
        <w:t>der</w:t>
      </w:r>
      <w:r w:rsidR="001B3BDA" w:rsidRPr="001062E8">
        <w:rPr>
          <w:lang w:val="de-DE"/>
        </w:rPr>
        <w:t xml:space="preserve"> DOM </w:t>
      </w:r>
      <w:r w:rsidR="00D13EAF" w:rsidRPr="001062E8">
        <w:rPr>
          <w:lang w:val="de-DE"/>
        </w:rPr>
        <w:t>bearbeitet</w:t>
      </w:r>
      <w:r w:rsidR="00606E7F" w:rsidRPr="001062E8">
        <w:rPr>
          <w:lang w:val="de-DE"/>
        </w:rPr>
        <w:t xml:space="preserve"> </w:t>
      </w:r>
      <w:r w:rsidR="00D13EAF" w:rsidRPr="001062E8">
        <w:rPr>
          <w:lang w:val="de-DE"/>
        </w:rPr>
        <w:t>werden muss,</w:t>
      </w:r>
      <w:r w:rsidR="00606E7F" w:rsidRPr="001062E8">
        <w:rPr>
          <w:lang w:val="de-DE"/>
        </w:rPr>
        <w:t xml:space="preserve"> </w:t>
      </w:r>
      <w:r w:rsidR="00D13EAF" w:rsidRPr="001062E8">
        <w:rPr>
          <w:lang w:val="de-DE"/>
        </w:rPr>
        <w:t>kommt</w:t>
      </w:r>
      <w:r w:rsidR="00BB5E79" w:rsidRPr="001062E8">
        <w:rPr>
          <w:lang w:val="de-DE"/>
        </w:rPr>
        <w:t xml:space="preserve"> </w:t>
      </w:r>
      <w:r w:rsidR="00D13EAF" w:rsidRPr="001062E8">
        <w:rPr>
          <w:lang w:val="de-DE"/>
        </w:rPr>
        <w:t>einem</w:t>
      </w:r>
      <w:r w:rsidR="00BB5E79" w:rsidRPr="001062E8">
        <w:rPr>
          <w:lang w:val="de-DE"/>
        </w:rPr>
        <w:t xml:space="preserve"> JQuery sehr gelegen. </w:t>
      </w:r>
      <w:r w:rsidR="00760096" w:rsidRPr="00760096">
        <w:rPr>
          <w:lang w:val="de-DE"/>
        </w:rPr>
        <w:t xml:space="preserve">Zudem haben alle Mitglieder des Projektteams </w:t>
      </w:r>
      <w:r w:rsidR="00760096" w:rsidRPr="00760096">
        <w:rPr>
          <w:lang w:val="de-DE"/>
        </w:rPr>
        <w:t xml:space="preserve">bereits Erfahrungen mit JQuery gesammelt. </w:t>
      </w:r>
      <w:r w:rsidR="000F4D8B" w:rsidRPr="00760096">
        <w:rPr>
          <w:lang w:val="de-DE"/>
        </w:rPr>
        <w:t xml:space="preserve">Deshalb </w:t>
      </w:r>
      <w:r w:rsidR="005917E7" w:rsidRPr="00760096">
        <w:rPr>
          <w:lang w:val="de-DE"/>
        </w:rPr>
        <w:t>fiel</w:t>
      </w:r>
      <w:r w:rsidR="000F4D8B" w:rsidRPr="00760096">
        <w:rPr>
          <w:lang w:val="de-DE"/>
        </w:rPr>
        <w:t xml:space="preserve"> die Wahl für uns auf JQuery. </w:t>
      </w:r>
      <w:r w:rsidR="002639BD" w:rsidRPr="00760096">
        <w:rPr>
          <w:lang w:val="de-DE"/>
        </w:rPr>
        <w:t xml:space="preserve">Eine </w:t>
      </w:r>
      <w:r w:rsidR="003E3928" w:rsidRPr="00760096">
        <w:rPr>
          <w:lang w:val="de-DE"/>
        </w:rPr>
        <w:t xml:space="preserve">eher unpraktikable </w:t>
      </w:r>
      <w:r w:rsidR="00005D0D" w:rsidRPr="00760096">
        <w:rPr>
          <w:lang w:val="de-DE"/>
        </w:rPr>
        <w:t>Alternative wäre</w:t>
      </w:r>
      <w:r w:rsidR="00E14C34" w:rsidRPr="00760096">
        <w:rPr>
          <w:lang w:val="de-DE"/>
        </w:rPr>
        <w:t xml:space="preserve"> es</w:t>
      </w:r>
      <w:r w:rsidR="00394DFF" w:rsidRPr="00760096">
        <w:rPr>
          <w:lang w:val="de-DE"/>
        </w:rPr>
        <w:t xml:space="preserve">, </w:t>
      </w:r>
      <w:r w:rsidR="00890605" w:rsidRPr="00760096">
        <w:rPr>
          <w:lang w:val="de-DE"/>
        </w:rPr>
        <w:t xml:space="preserve">jene </w:t>
      </w:r>
      <w:r w:rsidR="00CB6BC7" w:rsidRPr="00760096">
        <w:rPr>
          <w:lang w:val="de-DE"/>
        </w:rPr>
        <w:t>Funktionalität</w:t>
      </w:r>
      <w:r w:rsidR="00E14C34" w:rsidRPr="00760096">
        <w:rPr>
          <w:lang w:val="de-DE"/>
        </w:rPr>
        <w:t>en</w:t>
      </w:r>
      <w:r w:rsidR="00CB6BC7" w:rsidRPr="00760096">
        <w:rPr>
          <w:lang w:val="de-DE"/>
        </w:rPr>
        <w:t xml:space="preserve"> </w:t>
      </w:r>
      <w:r w:rsidR="0080177C" w:rsidRPr="00760096">
        <w:rPr>
          <w:lang w:val="de-DE"/>
        </w:rPr>
        <w:t xml:space="preserve">in </w:t>
      </w:r>
      <w:proofErr w:type="spellStart"/>
      <w:r w:rsidR="0080177C" w:rsidRPr="00760096">
        <w:rPr>
          <w:lang w:val="de-DE"/>
        </w:rPr>
        <w:t>Vanilla</w:t>
      </w:r>
      <w:proofErr w:type="spellEnd"/>
      <w:r w:rsidR="0080177C" w:rsidRPr="00760096">
        <w:rPr>
          <w:lang w:val="de-DE"/>
        </w:rPr>
        <w:t>-JavaScript zu lösen.</w:t>
      </w:r>
      <w:r w:rsidR="00F96009" w:rsidRPr="00760096">
        <w:rPr>
          <w:lang w:val="de-DE"/>
        </w:rPr>
        <w:t xml:space="preserve"> Man könnte aber auch </w:t>
      </w:r>
      <w:r w:rsidR="006B1D52" w:rsidRPr="00760096">
        <w:rPr>
          <w:lang w:val="de-DE"/>
        </w:rPr>
        <w:t xml:space="preserve">JavaScript Frameworks wie zum Beispiel </w:t>
      </w:r>
      <w:proofErr w:type="spellStart"/>
      <w:r w:rsidR="00720806" w:rsidRPr="00760096">
        <w:rPr>
          <w:lang w:val="de-DE"/>
        </w:rPr>
        <w:t>VueJs</w:t>
      </w:r>
      <w:proofErr w:type="spellEnd"/>
      <w:r w:rsidR="00720806" w:rsidRPr="00760096">
        <w:rPr>
          <w:lang w:val="de-DE"/>
        </w:rPr>
        <w:t xml:space="preserve"> oder Angular </w:t>
      </w:r>
      <w:r w:rsidR="009A06F6" w:rsidRPr="00760096">
        <w:rPr>
          <w:lang w:val="de-DE"/>
        </w:rPr>
        <w:t xml:space="preserve">verwenden. </w:t>
      </w:r>
      <w:r w:rsidR="00335856" w:rsidRPr="00760096">
        <w:rPr>
          <w:lang w:val="de-DE"/>
        </w:rPr>
        <w:t xml:space="preserve">Jedoch </w:t>
      </w:r>
      <w:r w:rsidR="00B77741">
        <w:rPr>
          <w:lang w:val="de-DE"/>
        </w:rPr>
        <w:t>würden diese Frameworks die Anforderungen übertreffen und einen zu hohen Zeitaufwand verursachen.</w:t>
      </w:r>
    </w:p>
    <w:p w14:paraId="073338B7" w14:textId="53137F86" w:rsidR="00E149E4" w:rsidRDefault="00E149E4" w:rsidP="00760096">
      <w:pPr>
        <w:pStyle w:val="Listenabsatz"/>
        <w:ind w:left="1440"/>
        <w:rPr>
          <w:lang w:val="de-DE"/>
        </w:rPr>
      </w:pPr>
    </w:p>
    <w:p w14:paraId="62E1800F" w14:textId="77777777" w:rsidR="00255138" w:rsidRDefault="00E149E4" w:rsidP="0025513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Einbindung der Frontend-Technologien</w:t>
      </w:r>
    </w:p>
    <w:p w14:paraId="657B8C36" w14:textId="7FFAA5DF" w:rsidR="00E149E4" w:rsidRDefault="00EE0BE5" w:rsidP="00255138">
      <w:pPr>
        <w:pStyle w:val="Listenabsatz"/>
        <w:rPr>
          <w:lang w:val="de-DE"/>
        </w:rPr>
      </w:pPr>
      <w:r w:rsidRPr="00255138">
        <w:rPr>
          <w:lang w:val="de-DE"/>
        </w:rPr>
        <w:t xml:space="preserve">Alle im Frontend verwendeten Technologien sind über </w:t>
      </w:r>
      <w:r w:rsidR="00250ED5" w:rsidRPr="00255138">
        <w:rPr>
          <w:lang w:val="de-DE"/>
        </w:rPr>
        <w:t>CDN (</w:t>
      </w:r>
      <w:r w:rsidR="00250ED5" w:rsidRPr="00255138">
        <w:rPr>
          <w:lang w:val="de-DE"/>
        </w:rPr>
        <w:t xml:space="preserve">Content </w:t>
      </w:r>
      <w:proofErr w:type="spellStart"/>
      <w:r w:rsidR="00250ED5" w:rsidRPr="00255138">
        <w:rPr>
          <w:lang w:val="de-DE"/>
        </w:rPr>
        <w:t>Delivery</w:t>
      </w:r>
      <w:proofErr w:type="spellEnd"/>
      <w:r w:rsidR="00250ED5" w:rsidRPr="00255138">
        <w:rPr>
          <w:lang w:val="de-DE"/>
        </w:rPr>
        <w:t xml:space="preserve"> Network</w:t>
      </w:r>
      <w:r w:rsidR="00250ED5" w:rsidRPr="00255138">
        <w:rPr>
          <w:lang w:val="de-DE"/>
        </w:rPr>
        <w:t xml:space="preserve">) eingebunden. </w:t>
      </w:r>
      <w:r w:rsidR="00AA16AE" w:rsidRPr="00255138">
        <w:rPr>
          <w:lang w:val="de-DE"/>
        </w:rPr>
        <w:t xml:space="preserve">Dies </w:t>
      </w:r>
      <w:r w:rsidR="000265F5" w:rsidRPr="00255138">
        <w:rPr>
          <w:lang w:val="de-DE"/>
        </w:rPr>
        <w:t>ermöglicht eine</w:t>
      </w:r>
      <w:r w:rsidR="004F0332" w:rsidRPr="00255138">
        <w:rPr>
          <w:lang w:val="de-DE"/>
        </w:rPr>
        <w:t xml:space="preserve">n leichten Versionswechsel jener Technologien. </w:t>
      </w:r>
      <w:r w:rsidR="001F679A" w:rsidRPr="00255138">
        <w:rPr>
          <w:lang w:val="de-DE"/>
        </w:rPr>
        <w:t xml:space="preserve">Zudem </w:t>
      </w:r>
      <w:r w:rsidR="00255138" w:rsidRPr="00255138">
        <w:rPr>
          <w:lang w:val="de-DE"/>
        </w:rPr>
        <w:t>hält es die Struktur im Projekt schlanker.</w:t>
      </w:r>
    </w:p>
    <w:p w14:paraId="4DBA67D4" w14:textId="032E07C3" w:rsidR="00255138" w:rsidRDefault="00255138" w:rsidP="00255138">
      <w:pPr>
        <w:pStyle w:val="Listenabsatz"/>
        <w:rPr>
          <w:lang w:val="de-DE"/>
        </w:rPr>
      </w:pPr>
    </w:p>
    <w:p w14:paraId="17EC6BDB" w14:textId="63F263E3" w:rsidR="00255138" w:rsidRDefault="00255138" w:rsidP="00255138">
      <w:pPr>
        <w:pStyle w:val="Listenabsatz"/>
        <w:rPr>
          <w:lang w:val="de-DE"/>
        </w:rPr>
      </w:pPr>
    </w:p>
    <w:p w14:paraId="707ABAFC" w14:textId="086A0500" w:rsidR="00255138" w:rsidRDefault="005A0F6C" w:rsidP="005A0F6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Struk</w:t>
      </w:r>
      <w:r w:rsidR="001228AF">
        <w:rPr>
          <w:lang w:val="de-DE"/>
        </w:rPr>
        <w:t xml:space="preserve">tureller Aufbau </w:t>
      </w:r>
      <w:r w:rsidR="00CA0AA8">
        <w:rPr>
          <w:lang w:val="de-DE"/>
        </w:rPr>
        <w:t>der Dateien</w:t>
      </w:r>
    </w:p>
    <w:p w14:paraId="664E903D" w14:textId="6F0059AF" w:rsidR="00DC0828" w:rsidRDefault="00DC0828" w:rsidP="00DC0828">
      <w:pPr>
        <w:pStyle w:val="Listenabsatz"/>
        <w:rPr>
          <w:lang w:val="de-DE"/>
        </w:rPr>
      </w:pPr>
    </w:p>
    <w:p w14:paraId="7B7D937E" w14:textId="1B9051F8" w:rsidR="00DC0828" w:rsidRDefault="00DC0828" w:rsidP="00DC0828">
      <w:pPr>
        <w:pStyle w:val="Listenabsatz"/>
        <w:rPr>
          <w:lang w:val="de-DE"/>
        </w:rPr>
      </w:pPr>
    </w:p>
    <w:p w14:paraId="0AA5610D" w14:textId="2C7C9CF2" w:rsidR="00DC0828" w:rsidRDefault="005C353F" w:rsidP="003754B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Verwendete Versionen</w:t>
      </w:r>
    </w:p>
    <w:p w14:paraId="439DB154" w14:textId="77777777" w:rsidR="005C353F" w:rsidRPr="005A0F6C" w:rsidRDefault="005C353F" w:rsidP="00C51020">
      <w:pPr>
        <w:pStyle w:val="Listenabsatz"/>
        <w:rPr>
          <w:lang w:val="de-DE"/>
        </w:rPr>
      </w:pPr>
    </w:p>
    <w:p w14:paraId="6E95C17C" w14:textId="77777777" w:rsidR="00B77741" w:rsidRPr="00255138" w:rsidRDefault="00B77741" w:rsidP="00255138">
      <w:pPr>
        <w:rPr>
          <w:lang w:val="de-DE"/>
        </w:rPr>
      </w:pPr>
    </w:p>
    <w:p w14:paraId="3496C437" w14:textId="4AD0F205" w:rsidR="004B58FC" w:rsidRDefault="004B58FC" w:rsidP="00C51020">
      <w:pPr>
        <w:rPr>
          <w:lang w:val="de-DE"/>
        </w:rPr>
      </w:pPr>
    </w:p>
    <w:p w14:paraId="4CE19484" w14:textId="77777777" w:rsidR="00C51020" w:rsidRPr="00C51020" w:rsidRDefault="00C51020" w:rsidP="00C51020">
      <w:pPr>
        <w:rPr>
          <w:lang w:val="de-DE"/>
        </w:rPr>
      </w:pPr>
    </w:p>
    <w:p w14:paraId="3A8871C0" w14:textId="1F80A253" w:rsidR="009505C5" w:rsidRDefault="009505C5" w:rsidP="00507A47">
      <w:pPr>
        <w:pStyle w:val="Listenabsatz"/>
        <w:rPr>
          <w:lang w:val="de-DE"/>
        </w:rPr>
      </w:pPr>
    </w:p>
    <w:p w14:paraId="24E0203F" w14:textId="0AF66797" w:rsidR="009505C5" w:rsidRDefault="007A53DB" w:rsidP="009505C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Werkzeuge</w:t>
      </w:r>
    </w:p>
    <w:p w14:paraId="29F0CE18" w14:textId="31213625" w:rsidR="007A53DB" w:rsidRDefault="002361C0" w:rsidP="007A53DB">
      <w:pPr>
        <w:pStyle w:val="Listenabsatz"/>
        <w:rPr>
          <w:lang w:val="de-DE"/>
        </w:rPr>
      </w:pPr>
      <w:r>
        <w:rPr>
          <w:lang w:val="de-DE"/>
        </w:rPr>
        <w:t xml:space="preserve">Im Zuge der Planung sowie der Entwicklung unseres Projektes kommen </w:t>
      </w:r>
      <w:r w:rsidR="004D3D81">
        <w:rPr>
          <w:lang w:val="de-DE"/>
        </w:rPr>
        <w:t xml:space="preserve">selbstverständlich auch Werkzeuge </w:t>
      </w:r>
      <w:r w:rsidR="00FC0804">
        <w:rPr>
          <w:lang w:val="de-DE"/>
        </w:rPr>
        <w:t xml:space="preserve">für </w:t>
      </w:r>
      <w:r w:rsidR="006B5155">
        <w:rPr>
          <w:lang w:val="de-DE"/>
        </w:rPr>
        <w:t xml:space="preserve">zum Beispiel </w:t>
      </w:r>
      <w:r w:rsidR="00EE11D8">
        <w:rPr>
          <w:lang w:val="de-DE"/>
        </w:rPr>
        <w:t xml:space="preserve">die Erstellung von Grafiken und Modell oder </w:t>
      </w:r>
      <w:r w:rsidR="00990104">
        <w:rPr>
          <w:lang w:val="de-DE"/>
        </w:rPr>
        <w:t xml:space="preserve">der </w:t>
      </w:r>
      <w:r w:rsidR="006C0258">
        <w:rPr>
          <w:lang w:val="de-DE"/>
        </w:rPr>
        <w:t>Versionierung</w:t>
      </w:r>
      <w:r w:rsidR="0076613C">
        <w:rPr>
          <w:lang w:val="de-DE"/>
        </w:rPr>
        <w:t xml:space="preserve"> </w:t>
      </w:r>
      <w:r w:rsidR="006C0258">
        <w:rPr>
          <w:lang w:val="de-DE"/>
        </w:rPr>
        <w:t xml:space="preserve">von Quellcode zum Einsatz. </w:t>
      </w:r>
      <w:r w:rsidR="008A33B4">
        <w:rPr>
          <w:lang w:val="de-DE"/>
        </w:rPr>
        <w:t>In folgendem Abschnitt sind die von uns verwendeten Werkzeuge aufgelistet.</w:t>
      </w:r>
    </w:p>
    <w:p w14:paraId="6226E6BB" w14:textId="096E841B" w:rsidR="008A33B4" w:rsidRDefault="008A33B4" w:rsidP="007A53DB">
      <w:pPr>
        <w:pStyle w:val="Listenabsatz"/>
        <w:rPr>
          <w:lang w:val="de-DE"/>
        </w:rPr>
      </w:pPr>
    </w:p>
    <w:p w14:paraId="6FCEB00F" w14:textId="10F98BF6" w:rsidR="008A33B4" w:rsidRDefault="001D33BF" w:rsidP="001D33B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Paradigm</w:t>
      </w:r>
    </w:p>
    <w:p w14:paraId="507B16BC" w14:textId="6C3DFB49" w:rsidR="001D33BF" w:rsidRPr="0087030C" w:rsidRDefault="00D12713" w:rsidP="0087030C">
      <w:pPr>
        <w:pStyle w:val="Listenabsatz"/>
        <w:ind w:left="1440"/>
        <w:rPr>
          <w:lang w:val="de-DE"/>
        </w:rPr>
      </w:pPr>
      <w:r>
        <w:rPr>
          <w:lang w:val="de-DE"/>
        </w:rPr>
        <w:t>Bei Visual Paradigm handelt es sich um ein</w:t>
      </w:r>
      <w:r w:rsidR="003943D9">
        <w:rPr>
          <w:lang w:val="de-DE"/>
        </w:rPr>
        <w:t xml:space="preserve"> sehr weit verbreitetes und bekanntes</w:t>
      </w:r>
      <w:r>
        <w:rPr>
          <w:lang w:val="de-DE"/>
        </w:rPr>
        <w:t xml:space="preserve"> Werkzeug zum Erstellen von UML Grafiken. </w:t>
      </w:r>
      <w:r w:rsidR="004C63AF">
        <w:rPr>
          <w:lang w:val="de-DE"/>
        </w:rPr>
        <w:t xml:space="preserve">Visual Paradigm bietet </w:t>
      </w:r>
      <w:r w:rsidR="00FE0C83">
        <w:rPr>
          <w:lang w:val="de-DE"/>
        </w:rPr>
        <w:t xml:space="preserve">eine </w:t>
      </w:r>
      <w:r w:rsidR="00A10878">
        <w:rPr>
          <w:lang w:val="de-DE"/>
        </w:rPr>
        <w:t>frei verwendbare Version</w:t>
      </w:r>
      <w:r w:rsidR="0023492C">
        <w:rPr>
          <w:lang w:val="de-DE"/>
        </w:rPr>
        <w:t xml:space="preserve"> (Community Edition)</w:t>
      </w:r>
      <w:r w:rsidR="00A10878">
        <w:rPr>
          <w:lang w:val="de-DE"/>
        </w:rPr>
        <w:t xml:space="preserve"> </w:t>
      </w:r>
      <w:r w:rsidR="0023492C">
        <w:rPr>
          <w:lang w:val="de-DE"/>
        </w:rPr>
        <w:t xml:space="preserve">an. </w:t>
      </w:r>
      <w:r w:rsidR="001B0D8F" w:rsidRPr="0087030C">
        <w:rPr>
          <w:lang w:val="de-DE"/>
        </w:rPr>
        <w:t xml:space="preserve">Da </w:t>
      </w:r>
      <w:r w:rsidR="00820152" w:rsidRPr="0087030C">
        <w:rPr>
          <w:lang w:val="de-DE"/>
        </w:rPr>
        <w:t xml:space="preserve">öfters </w:t>
      </w:r>
      <w:r w:rsidR="00957846" w:rsidRPr="0087030C">
        <w:rPr>
          <w:lang w:val="de-DE"/>
        </w:rPr>
        <w:t>UML-Grafiken</w:t>
      </w:r>
      <w:r w:rsidR="00F53C16" w:rsidRPr="0087030C">
        <w:rPr>
          <w:lang w:val="de-DE"/>
        </w:rPr>
        <w:t xml:space="preserve"> für zum Beispiel das ER-Modell, Use-Cases oder </w:t>
      </w:r>
      <w:r w:rsidR="00156397" w:rsidRPr="0087030C">
        <w:rPr>
          <w:lang w:val="de-DE"/>
        </w:rPr>
        <w:t>Klassendiagramme</w:t>
      </w:r>
      <w:r w:rsidR="00957846" w:rsidRPr="0087030C">
        <w:rPr>
          <w:lang w:val="de-DE"/>
        </w:rPr>
        <w:t xml:space="preserve"> </w:t>
      </w:r>
      <w:r w:rsidR="0087030C" w:rsidRPr="0087030C">
        <w:rPr>
          <w:lang w:val="de-DE"/>
        </w:rPr>
        <w:t>angefertigt werden</w:t>
      </w:r>
      <w:r w:rsidR="00957846" w:rsidRPr="0087030C">
        <w:rPr>
          <w:lang w:val="de-DE"/>
        </w:rPr>
        <w:t xml:space="preserve"> müssen</w:t>
      </w:r>
      <w:r w:rsidR="00FB1272" w:rsidRPr="0087030C">
        <w:rPr>
          <w:lang w:val="de-DE"/>
        </w:rPr>
        <w:t xml:space="preserve">, </w:t>
      </w:r>
      <w:r w:rsidR="0087030C" w:rsidRPr="0087030C">
        <w:rPr>
          <w:lang w:val="de-DE"/>
        </w:rPr>
        <w:t>ist man</w:t>
      </w:r>
      <w:r w:rsidR="005C7396" w:rsidRPr="0087030C">
        <w:rPr>
          <w:lang w:val="de-DE"/>
        </w:rPr>
        <w:t xml:space="preserve"> auf </w:t>
      </w:r>
      <w:r w:rsidR="00912A48" w:rsidRPr="0087030C">
        <w:rPr>
          <w:lang w:val="de-DE"/>
        </w:rPr>
        <w:t xml:space="preserve">so ein Tool angewiesen. </w:t>
      </w:r>
      <w:r w:rsidR="001D5E4C" w:rsidRPr="0087030C">
        <w:rPr>
          <w:lang w:val="de-DE"/>
        </w:rPr>
        <w:t xml:space="preserve">Visual Paradigm lässt sich intuitiv steuern und </w:t>
      </w:r>
      <w:r w:rsidR="00F34011" w:rsidRPr="0087030C">
        <w:rPr>
          <w:lang w:val="de-DE"/>
        </w:rPr>
        <w:t xml:space="preserve">bietet zudem </w:t>
      </w:r>
      <w:r w:rsidR="002E048D" w:rsidRPr="0087030C">
        <w:rPr>
          <w:lang w:val="de-DE"/>
        </w:rPr>
        <w:t>sehr viele verschiedene Vorlagen an.</w:t>
      </w:r>
      <w:r w:rsidR="00330786" w:rsidRPr="0087030C">
        <w:rPr>
          <w:lang w:val="de-DE"/>
        </w:rPr>
        <w:t xml:space="preserve"> </w:t>
      </w:r>
      <w:r w:rsidR="0040014E" w:rsidRPr="0087030C">
        <w:rPr>
          <w:lang w:val="de-DE"/>
        </w:rPr>
        <w:t xml:space="preserve">Deshalb viel für uns die Wahl eindeutig auf </w:t>
      </w:r>
      <w:r w:rsidR="0064630F" w:rsidRPr="0087030C">
        <w:rPr>
          <w:lang w:val="de-DE"/>
        </w:rPr>
        <w:t xml:space="preserve">Visual Paradigm. </w:t>
      </w:r>
      <w:r w:rsidR="00B5155E" w:rsidRPr="0087030C">
        <w:rPr>
          <w:lang w:val="de-DE"/>
        </w:rPr>
        <w:t xml:space="preserve">Alternativen wären hier unter anderem Lucidchard, Draw.io oder Dia. </w:t>
      </w:r>
      <w:r w:rsidR="00C328B9" w:rsidRPr="0087030C">
        <w:rPr>
          <w:lang w:val="de-DE"/>
        </w:rPr>
        <w:t xml:space="preserve">Jedoch </w:t>
      </w:r>
      <w:r w:rsidR="00D76849" w:rsidRPr="0087030C">
        <w:rPr>
          <w:lang w:val="de-DE"/>
        </w:rPr>
        <w:t xml:space="preserve">bieten die </w:t>
      </w:r>
      <w:r w:rsidR="00BC0054" w:rsidRPr="0087030C">
        <w:rPr>
          <w:lang w:val="de-DE"/>
        </w:rPr>
        <w:t>genannten</w:t>
      </w:r>
      <w:r w:rsidR="00D76849" w:rsidRPr="0087030C">
        <w:rPr>
          <w:lang w:val="de-DE"/>
        </w:rPr>
        <w:t xml:space="preserve"> Tools </w:t>
      </w:r>
      <w:r w:rsidR="006F2BB7" w:rsidRPr="0087030C">
        <w:rPr>
          <w:lang w:val="de-DE"/>
        </w:rPr>
        <w:t xml:space="preserve">keine so intuitive </w:t>
      </w:r>
      <w:r w:rsidR="006F2BB7" w:rsidRPr="0087030C">
        <w:rPr>
          <w:lang w:val="de-DE"/>
        </w:rPr>
        <w:lastRenderedPageBreak/>
        <w:t>Handhabung an.</w:t>
      </w:r>
      <w:r w:rsidR="00616A23">
        <w:t xml:space="preserve"> Zudem fehlt es einigen </w:t>
      </w:r>
      <w:r w:rsidR="0065281F">
        <w:t xml:space="preserve">Alternativen an </w:t>
      </w:r>
      <w:r w:rsidR="00E81C44">
        <w:t>Features beziehungsweise Vorlagen.</w:t>
      </w:r>
      <w:r w:rsidR="00616A23">
        <w:t xml:space="preserve"> </w:t>
      </w:r>
    </w:p>
    <w:p w14:paraId="5BC982FB" w14:textId="77777777" w:rsidR="003943D9" w:rsidRDefault="003943D9" w:rsidP="001D33BF">
      <w:pPr>
        <w:pStyle w:val="Listenabsatz"/>
        <w:ind w:left="1440"/>
        <w:rPr>
          <w:lang w:val="de-DE"/>
        </w:rPr>
      </w:pPr>
    </w:p>
    <w:p w14:paraId="069BF985" w14:textId="385C8571" w:rsidR="001D33BF" w:rsidRDefault="001D33BF" w:rsidP="001D33B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IntelliJ</w:t>
      </w:r>
      <w:proofErr w:type="spellEnd"/>
    </w:p>
    <w:p w14:paraId="507823A1" w14:textId="706C9769" w:rsidR="001D33BF" w:rsidRPr="004B58FC" w:rsidRDefault="001D33BF" w:rsidP="001D33B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</w:p>
    <w:sectPr w:rsidR="001D33BF" w:rsidRPr="004B5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C461D"/>
    <w:multiLevelType w:val="hybridMultilevel"/>
    <w:tmpl w:val="B2DAC4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FC"/>
    <w:rsid w:val="000017F5"/>
    <w:rsid w:val="00002959"/>
    <w:rsid w:val="00002E1A"/>
    <w:rsid w:val="00005D0D"/>
    <w:rsid w:val="00010E36"/>
    <w:rsid w:val="00015433"/>
    <w:rsid w:val="00015AE1"/>
    <w:rsid w:val="000170A1"/>
    <w:rsid w:val="000265F5"/>
    <w:rsid w:val="00035234"/>
    <w:rsid w:val="00090F26"/>
    <w:rsid w:val="000945CF"/>
    <w:rsid w:val="000C4497"/>
    <w:rsid w:val="000E60A7"/>
    <w:rsid w:val="000E7458"/>
    <w:rsid w:val="000F4D8B"/>
    <w:rsid w:val="000F7B3E"/>
    <w:rsid w:val="001062E8"/>
    <w:rsid w:val="001228AF"/>
    <w:rsid w:val="001301DB"/>
    <w:rsid w:val="00134332"/>
    <w:rsid w:val="00136164"/>
    <w:rsid w:val="00150ABC"/>
    <w:rsid w:val="00151679"/>
    <w:rsid w:val="00156397"/>
    <w:rsid w:val="00164D05"/>
    <w:rsid w:val="001672AE"/>
    <w:rsid w:val="001772E2"/>
    <w:rsid w:val="001A1BAC"/>
    <w:rsid w:val="001A7E35"/>
    <w:rsid w:val="001B005E"/>
    <w:rsid w:val="001B07CA"/>
    <w:rsid w:val="001B0D0E"/>
    <w:rsid w:val="001B0D8F"/>
    <w:rsid w:val="001B3BDA"/>
    <w:rsid w:val="001B586E"/>
    <w:rsid w:val="001C336D"/>
    <w:rsid w:val="001D33BF"/>
    <w:rsid w:val="001D5E4C"/>
    <w:rsid w:val="001F679A"/>
    <w:rsid w:val="00201B3D"/>
    <w:rsid w:val="00204D5F"/>
    <w:rsid w:val="00210980"/>
    <w:rsid w:val="002114FF"/>
    <w:rsid w:val="00233C74"/>
    <w:rsid w:val="0023492C"/>
    <w:rsid w:val="002354AF"/>
    <w:rsid w:val="002361C0"/>
    <w:rsid w:val="0024366E"/>
    <w:rsid w:val="00250ED5"/>
    <w:rsid w:val="00252E62"/>
    <w:rsid w:val="00255138"/>
    <w:rsid w:val="002639BD"/>
    <w:rsid w:val="00283A06"/>
    <w:rsid w:val="002933E3"/>
    <w:rsid w:val="002970D2"/>
    <w:rsid w:val="002A2C24"/>
    <w:rsid w:val="002B46F4"/>
    <w:rsid w:val="002C26A0"/>
    <w:rsid w:val="002C2C03"/>
    <w:rsid w:val="002D2387"/>
    <w:rsid w:val="002E048D"/>
    <w:rsid w:val="002E689D"/>
    <w:rsid w:val="002F3427"/>
    <w:rsid w:val="0030256E"/>
    <w:rsid w:val="003113D8"/>
    <w:rsid w:val="00330786"/>
    <w:rsid w:val="00335856"/>
    <w:rsid w:val="00342A6B"/>
    <w:rsid w:val="0036490F"/>
    <w:rsid w:val="003754B8"/>
    <w:rsid w:val="003816DE"/>
    <w:rsid w:val="00384680"/>
    <w:rsid w:val="003855B0"/>
    <w:rsid w:val="003943D9"/>
    <w:rsid w:val="00394DFF"/>
    <w:rsid w:val="003C09CB"/>
    <w:rsid w:val="003D7814"/>
    <w:rsid w:val="003E1D9C"/>
    <w:rsid w:val="003E27A3"/>
    <w:rsid w:val="003E3928"/>
    <w:rsid w:val="0040014E"/>
    <w:rsid w:val="00403A2E"/>
    <w:rsid w:val="004321AE"/>
    <w:rsid w:val="004532A3"/>
    <w:rsid w:val="00467D3A"/>
    <w:rsid w:val="004717F4"/>
    <w:rsid w:val="00480344"/>
    <w:rsid w:val="00493660"/>
    <w:rsid w:val="004A083F"/>
    <w:rsid w:val="004A5300"/>
    <w:rsid w:val="004B58FC"/>
    <w:rsid w:val="004C63AF"/>
    <w:rsid w:val="004C68D2"/>
    <w:rsid w:val="004D18E0"/>
    <w:rsid w:val="004D3D81"/>
    <w:rsid w:val="004F0332"/>
    <w:rsid w:val="00501794"/>
    <w:rsid w:val="00507A47"/>
    <w:rsid w:val="005732A5"/>
    <w:rsid w:val="0058248A"/>
    <w:rsid w:val="005917E7"/>
    <w:rsid w:val="005A0F6C"/>
    <w:rsid w:val="005A1884"/>
    <w:rsid w:val="005A5FF9"/>
    <w:rsid w:val="005C353F"/>
    <w:rsid w:val="005C7396"/>
    <w:rsid w:val="005D2D9E"/>
    <w:rsid w:val="005E4C87"/>
    <w:rsid w:val="006068EC"/>
    <w:rsid w:val="00606E7F"/>
    <w:rsid w:val="00616A23"/>
    <w:rsid w:val="00635CC8"/>
    <w:rsid w:val="0064630F"/>
    <w:rsid w:val="0065281F"/>
    <w:rsid w:val="00653F48"/>
    <w:rsid w:val="00656D3C"/>
    <w:rsid w:val="00660CDF"/>
    <w:rsid w:val="006771C8"/>
    <w:rsid w:val="00680194"/>
    <w:rsid w:val="00684ABF"/>
    <w:rsid w:val="00690A3F"/>
    <w:rsid w:val="006960F8"/>
    <w:rsid w:val="006B1D52"/>
    <w:rsid w:val="006B5155"/>
    <w:rsid w:val="006C0258"/>
    <w:rsid w:val="006D02E6"/>
    <w:rsid w:val="006D5B49"/>
    <w:rsid w:val="006E7BB7"/>
    <w:rsid w:val="006F2BB7"/>
    <w:rsid w:val="00720806"/>
    <w:rsid w:val="00752687"/>
    <w:rsid w:val="00760096"/>
    <w:rsid w:val="0076613C"/>
    <w:rsid w:val="00770CEF"/>
    <w:rsid w:val="007744A8"/>
    <w:rsid w:val="00793040"/>
    <w:rsid w:val="007A53DB"/>
    <w:rsid w:val="007B1B66"/>
    <w:rsid w:val="007E1998"/>
    <w:rsid w:val="007E4B37"/>
    <w:rsid w:val="0080177C"/>
    <w:rsid w:val="00807D1E"/>
    <w:rsid w:val="00820152"/>
    <w:rsid w:val="008216BC"/>
    <w:rsid w:val="00826C54"/>
    <w:rsid w:val="00841745"/>
    <w:rsid w:val="0084586A"/>
    <w:rsid w:val="00854460"/>
    <w:rsid w:val="00856E16"/>
    <w:rsid w:val="00864ACD"/>
    <w:rsid w:val="0087030C"/>
    <w:rsid w:val="00890605"/>
    <w:rsid w:val="00891FBF"/>
    <w:rsid w:val="008A33B4"/>
    <w:rsid w:val="008A73BA"/>
    <w:rsid w:val="008A7940"/>
    <w:rsid w:val="00912A48"/>
    <w:rsid w:val="0092360B"/>
    <w:rsid w:val="0092567E"/>
    <w:rsid w:val="0093678F"/>
    <w:rsid w:val="009505C5"/>
    <w:rsid w:val="00957846"/>
    <w:rsid w:val="00960E8A"/>
    <w:rsid w:val="009627CA"/>
    <w:rsid w:val="00966417"/>
    <w:rsid w:val="00975386"/>
    <w:rsid w:val="0097724A"/>
    <w:rsid w:val="00990104"/>
    <w:rsid w:val="009928DA"/>
    <w:rsid w:val="009930C5"/>
    <w:rsid w:val="009942FB"/>
    <w:rsid w:val="00995EFB"/>
    <w:rsid w:val="009A06F6"/>
    <w:rsid w:val="009A4BB1"/>
    <w:rsid w:val="009B70EB"/>
    <w:rsid w:val="009C1F1B"/>
    <w:rsid w:val="009E4812"/>
    <w:rsid w:val="00A10878"/>
    <w:rsid w:val="00A24D63"/>
    <w:rsid w:val="00A376CB"/>
    <w:rsid w:val="00A40B60"/>
    <w:rsid w:val="00A4141C"/>
    <w:rsid w:val="00A47C18"/>
    <w:rsid w:val="00A549FC"/>
    <w:rsid w:val="00A67041"/>
    <w:rsid w:val="00A81E8A"/>
    <w:rsid w:val="00AA16AE"/>
    <w:rsid w:val="00AA7176"/>
    <w:rsid w:val="00AB1FBC"/>
    <w:rsid w:val="00AB47AF"/>
    <w:rsid w:val="00AD54BD"/>
    <w:rsid w:val="00AF5F62"/>
    <w:rsid w:val="00B03875"/>
    <w:rsid w:val="00B16F14"/>
    <w:rsid w:val="00B35471"/>
    <w:rsid w:val="00B5155E"/>
    <w:rsid w:val="00B565FB"/>
    <w:rsid w:val="00B6254E"/>
    <w:rsid w:val="00B709F1"/>
    <w:rsid w:val="00B72C35"/>
    <w:rsid w:val="00B77741"/>
    <w:rsid w:val="00B80C1F"/>
    <w:rsid w:val="00BA023A"/>
    <w:rsid w:val="00BA3BED"/>
    <w:rsid w:val="00BA62A8"/>
    <w:rsid w:val="00BB5E79"/>
    <w:rsid w:val="00BB7159"/>
    <w:rsid w:val="00BC0054"/>
    <w:rsid w:val="00BD4FBA"/>
    <w:rsid w:val="00BD5F61"/>
    <w:rsid w:val="00BE0B40"/>
    <w:rsid w:val="00BF2F6D"/>
    <w:rsid w:val="00C328B9"/>
    <w:rsid w:val="00C42D7B"/>
    <w:rsid w:val="00C5034A"/>
    <w:rsid w:val="00C51020"/>
    <w:rsid w:val="00C54201"/>
    <w:rsid w:val="00C63BEC"/>
    <w:rsid w:val="00CA0AA8"/>
    <w:rsid w:val="00CB6BC7"/>
    <w:rsid w:val="00CC008E"/>
    <w:rsid w:val="00CC2270"/>
    <w:rsid w:val="00CF5AEE"/>
    <w:rsid w:val="00D020E6"/>
    <w:rsid w:val="00D07C79"/>
    <w:rsid w:val="00D121E5"/>
    <w:rsid w:val="00D12713"/>
    <w:rsid w:val="00D13EAF"/>
    <w:rsid w:val="00D34F94"/>
    <w:rsid w:val="00D46670"/>
    <w:rsid w:val="00D76849"/>
    <w:rsid w:val="00D84BC7"/>
    <w:rsid w:val="00D87BA0"/>
    <w:rsid w:val="00DA4DE1"/>
    <w:rsid w:val="00DB67EA"/>
    <w:rsid w:val="00DC0828"/>
    <w:rsid w:val="00DC766C"/>
    <w:rsid w:val="00DD2B03"/>
    <w:rsid w:val="00DD63F8"/>
    <w:rsid w:val="00DD6596"/>
    <w:rsid w:val="00DE3FE5"/>
    <w:rsid w:val="00DE6E13"/>
    <w:rsid w:val="00DF6B2C"/>
    <w:rsid w:val="00DF6D52"/>
    <w:rsid w:val="00E03F6F"/>
    <w:rsid w:val="00E149E4"/>
    <w:rsid w:val="00E14C34"/>
    <w:rsid w:val="00E15C19"/>
    <w:rsid w:val="00E170C7"/>
    <w:rsid w:val="00E426BD"/>
    <w:rsid w:val="00E440A8"/>
    <w:rsid w:val="00E601D7"/>
    <w:rsid w:val="00E6167C"/>
    <w:rsid w:val="00E81C44"/>
    <w:rsid w:val="00E9219B"/>
    <w:rsid w:val="00E979F9"/>
    <w:rsid w:val="00EA0D58"/>
    <w:rsid w:val="00EA119B"/>
    <w:rsid w:val="00EA1C28"/>
    <w:rsid w:val="00EA4172"/>
    <w:rsid w:val="00EA721D"/>
    <w:rsid w:val="00EC6D20"/>
    <w:rsid w:val="00ED3A64"/>
    <w:rsid w:val="00ED732F"/>
    <w:rsid w:val="00EE0BE5"/>
    <w:rsid w:val="00EE11D8"/>
    <w:rsid w:val="00EE18FD"/>
    <w:rsid w:val="00F01A9B"/>
    <w:rsid w:val="00F05AF8"/>
    <w:rsid w:val="00F109A0"/>
    <w:rsid w:val="00F126C8"/>
    <w:rsid w:val="00F1376C"/>
    <w:rsid w:val="00F27E3F"/>
    <w:rsid w:val="00F34011"/>
    <w:rsid w:val="00F37438"/>
    <w:rsid w:val="00F442D5"/>
    <w:rsid w:val="00F5071B"/>
    <w:rsid w:val="00F53C16"/>
    <w:rsid w:val="00F661D9"/>
    <w:rsid w:val="00F83B3B"/>
    <w:rsid w:val="00F920FB"/>
    <w:rsid w:val="00F96009"/>
    <w:rsid w:val="00F96110"/>
    <w:rsid w:val="00FA4098"/>
    <w:rsid w:val="00FA7718"/>
    <w:rsid w:val="00FB1272"/>
    <w:rsid w:val="00FB55E6"/>
    <w:rsid w:val="00FC0804"/>
    <w:rsid w:val="00FD5D00"/>
    <w:rsid w:val="00FE0C83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9E41"/>
  <w15:chartTrackingRefBased/>
  <w15:docId w15:val="{7A3F14B5-E9BA-4F18-BC2B-12D534BD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58FC"/>
    <w:pPr>
      <w:ind w:left="720"/>
      <w:contextualSpacing/>
    </w:pPr>
  </w:style>
  <w:style w:type="table" w:styleId="Tabellenraster">
    <w:name w:val="Table Grid"/>
    <w:basedOn w:val="NormaleTabelle"/>
    <w:uiPriority w:val="39"/>
    <w:rsid w:val="00C5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C63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Bogensberger Michael, SchülerIn</dc:creator>
  <cp:keywords/>
  <dc:description/>
  <cp:lastModifiedBy>Bogensberger Michael, SchülerIn</cp:lastModifiedBy>
  <cp:revision>378</cp:revision>
  <dcterms:created xsi:type="dcterms:W3CDTF">2022-04-02T12:43:00Z</dcterms:created>
  <dcterms:modified xsi:type="dcterms:W3CDTF">2022-04-04T14:41:00Z</dcterms:modified>
</cp:coreProperties>
</file>