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0B018" w14:textId="56AEFDA5" w:rsidR="000C2C99" w:rsidRDefault="000C2C99" w:rsidP="000C2C99">
      <w:pPr>
        <w:pStyle w:val="1"/>
      </w:pPr>
      <w:r>
        <w:rPr>
          <w:rFonts w:hint="eastAsia"/>
        </w:rPr>
        <w:t>金融产品指导师——智能小投</w:t>
      </w:r>
    </w:p>
    <w:p w14:paraId="12458939" w14:textId="13D56A87" w:rsidR="00AB5B8D" w:rsidRDefault="00AB5B8D" w:rsidP="00AB5B8D">
      <w:r>
        <w:rPr>
          <w:rFonts w:hint="eastAsia"/>
        </w:rPr>
        <w:t>组长：邱俊源</w:t>
      </w:r>
    </w:p>
    <w:p w14:paraId="7D6469B2" w14:textId="3A359EBD" w:rsidR="00AB5B8D" w:rsidRPr="00AB5B8D" w:rsidRDefault="00AB5B8D" w:rsidP="00AB5B8D">
      <w:r>
        <w:rPr>
          <w:rFonts w:hint="eastAsia"/>
        </w:rPr>
        <w:t>组员：</w:t>
      </w:r>
      <w:r w:rsidRPr="00AB5B8D">
        <w:rPr>
          <w:rFonts w:hint="eastAsia"/>
        </w:rPr>
        <w:t>张凡、曾旭祥、杨继超、邵典、范一迪</w:t>
      </w:r>
    </w:p>
    <w:p w14:paraId="11F03F92" w14:textId="77777777" w:rsidR="000C2C99" w:rsidRDefault="000C2C99" w:rsidP="000C2C99">
      <w:pPr>
        <w:pStyle w:val="2"/>
      </w:pPr>
      <w:r>
        <w:rPr>
          <w:rFonts w:hint="eastAsia"/>
        </w:rPr>
        <w:t>一、背景研究</w:t>
      </w:r>
    </w:p>
    <w:p w14:paraId="48C37604" w14:textId="77777777" w:rsidR="000C2C99" w:rsidRDefault="000C2C99" w:rsidP="000C2C99">
      <w:pPr>
        <w:ind w:firstLine="420"/>
      </w:pPr>
      <w:r>
        <w:rPr>
          <w:rFonts w:hint="eastAsia"/>
        </w:rPr>
        <w:t>2018</w:t>
      </w:r>
      <w:r>
        <w:rPr>
          <w:rFonts w:hint="eastAsia"/>
        </w:rPr>
        <w:t>年</w:t>
      </w:r>
      <w:r>
        <w:rPr>
          <w:rFonts w:hint="eastAsia"/>
        </w:rPr>
        <w:t>4</w:t>
      </w:r>
      <w:r>
        <w:rPr>
          <w:rFonts w:hint="eastAsia"/>
        </w:rPr>
        <w:t>月《关于规范金融机构资产管理业务的指导意见》（以下简称“资管新规”）发布以来，为各大资管机构（主要代指银行）培育正规理财产品提供了宽松的政策条件。条款发布后的次年已然成为我国银行系理财子公司的设立元年。据统计，目前</w:t>
      </w:r>
      <w:r>
        <w:rPr>
          <w:rFonts w:hint="eastAsia"/>
        </w:rPr>
        <w:t xml:space="preserve"> 6 </w:t>
      </w:r>
      <w:r>
        <w:rPr>
          <w:rFonts w:hint="eastAsia"/>
        </w:rPr>
        <w:t>家国有大行理财子公司已全部开业，</w:t>
      </w:r>
      <w:r>
        <w:rPr>
          <w:rFonts w:hint="eastAsia"/>
        </w:rPr>
        <w:t xml:space="preserve">12 </w:t>
      </w:r>
      <w:r>
        <w:rPr>
          <w:rFonts w:hint="eastAsia"/>
        </w:rPr>
        <w:t>家全国性股份制银行中已有</w:t>
      </w:r>
      <w:r>
        <w:rPr>
          <w:rFonts w:hint="eastAsia"/>
        </w:rPr>
        <w:t xml:space="preserve"> 10 </w:t>
      </w:r>
      <w:r>
        <w:rPr>
          <w:rFonts w:hint="eastAsia"/>
        </w:rPr>
        <w:t>家完成理财子公司的获批筹建，从</w:t>
      </w:r>
      <w:r>
        <w:rPr>
          <w:rFonts w:hint="eastAsia"/>
          <w:b/>
          <w:bCs/>
        </w:rPr>
        <w:t>政策和市场供应者角度</w:t>
      </w:r>
      <w:r>
        <w:rPr>
          <w:rFonts w:hint="eastAsia"/>
        </w:rPr>
        <w:t>推进了各类理财产品的蓬勃发展；而从</w:t>
      </w:r>
      <w:r>
        <w:rPr>
          <w:rFonts w:hint="eastAsia"/>
          <w:b/>
          <w:bCs/>
        </w:rPr>
        <w:t>市场需求角度</w:t>
      </w:r>
      <w:r>
        <w:rPr>
          <w:rFonts w:hint="eastAsia"/>
        </w:rPr>
        <w:t>来看，互联网金融理财产品也对经济、金融具有较大影响，随着互联网金融理财产品在大众中被认可度的提升，为迎合市场需求，越来越多的金融理财产品进入了大众视野。</w:t>
      </w:r>
    </w:p>
    <w:p w14:paraId="0D935737" w14:textId="77777777" w:rsidR="000C2C99" w:rsidRDefault="000C2C99" w:rsidP="000C2C99">
      <w:pPr>
        <w:ind w:firstLine="420"/>
      </w:pPr>
      <w:r>
        <w:rPr>
          <w:rFonts w:hint="eastAsia"/>
        </w:rPr>
        <w:t>金融理财产品种类各异，数量众多。如各类互联网平台，包括（新浪微财富、网易现金宝等）、电商（阿里巴巴余额宝、腾讯理财宝、京东小金库等）、搜索网站（百度百赚、百发等）发布的互联网理财产品；基于各类货币基金产品发布的理财产品，例如华夏现金增利货币基金推行的活期通、汇添富基金全额宝等；各大银行发布的各银行自身的系列理财产品（如工商银行薪金宝、平安银行平安盈、中国银行活期宝等）；电信运营商主推出的财务余额自动理财类服务，如中国电信翼支付联合民生银行推出的“添益宝”等。</w:t>
      </w:r>
    </w:p>
    <w:p w14:paraId="688591B3" w14:textId="77777777" w:rsidR="000C2C99" w:rsidRPr="00BC689D" w:rsidRDefault="000C2C99" w:rsidP="000C2C99">
      <w:pPr>
        <w:ind w:firstLine="420"/>
      </w:pPr>
      <w:r>
        <w:rPr>
          <w:rFonts w:hint="eastAsia"/>
        </w:rPr>
        <w:t>但与此同时，伴随着金融理财产品种类与数量的日益增长随，消费者对理财产品的认知度并未提高，尤其对银行理财的一些专业术语一知半解，对于一些理财新手来说，更是难上加难。繁杂的理财产品种类与金融产品大量且晦涩的专有名词是大多数普通消费者面临的一项</w:t>
      </w:r>
      <w:r>
        <w:rPr>
          <w:rFonts w:hint="eastAsia"/>
          <w:b/>
          <w:bCs/>
        </w:rPr>
        <w:t>信息壁垒</w:t>
      </w:r>
      <w:r>
        <w:rPr>
          <w:rFonts w:hint="eastAsia"/>
        </w:rPr>
        <w:t>。如何在繁复的资源中获取各类理财产品的精准信息，并准确理解各类理财产品晦涩的专有名词，获取各种理财产品的性质和属性，已经成为大众面临的主要问题之一。</w:t>
      </w:r>
      <w:r>
        <w:rPr>
          <w:rFonts w:hint="eastAsia"/>
        </w:rPr>
        <w:t xml:space="preserve"> </w:t>
      </w:r>
    </w:p>
    <w:p w14:paraId="1BCFA898" w14:textId="142FDD5F" w:rsidR="00596410" w:rsidRDefault="00596410" w:rsidP="00596410">
      <w:pPr>
        <w:pStyle w:val="2"/>
      </w:pPr>
      <w:r>
        <w:rPr>
          <w:rFonts w:hint="eastAsia"/>
        </w:rPr>
        <w:lastRenderedPageBreak/>
        <w:t>二、数据来源和获取</w:t>
      </w:r>
    </w:p>
    <w:p w14:paraId="08837D61" w14:textId="77777777" w:rsidR="00596410" w:rsidRDefault="00596410" w:rsidP="00596410">
      <w:pPr>
        <w:pStyle w:val="3"/>
      </w:pPr>
      <w:r>
        <w:t xml:space="preserve">2.1 </w:t>
      </w:r>
      <w:r>
        <w:rPr>
          <w:rFonts w:hint="eastAsia"/>
        </w:rPr>
        <w:t>数据来源</w:t>
      </w:r>
    </w:p>
    <w:p w14:paraId="376DA185" w14:textId="77777777" w:rsidR="00596410" w:rsidRDefault="00596410" w:rsidP="00596410">
      <w:pPr>
        <w:ind w:firstLineChars="200" w:firstLine="480"/>
      </w:pPr>
      <w:r>
        <w:rPr>
          <w:rFonts w:hint="eastAsia"/>
        </w:rPr>
        <w:t>说明书和风险揭示书的</w:t>
      </w:r>
      <w:r>
        <w:rPr>
          <w:rFonts w:hint="eastAsia"/>
        </w:rPr>
        <w:t>PDF</w:t>
      </w:r>
      <w:r>
        <w:rPr>
          <w:rFonts w:hint="eastAsia"/>
        </w:rPr>
        <w:t>均来自于招商银行相关网站</w:t>
      </w:r>
      <w:r>
        <w:rPr>
          <w:rStyle w:val="a5"/>
        </w:rPr>
        <w:footnoteReference w:id="1"/>
      </w:r>
      <w:r>
        <w:rPr>
          <w:rFonts w:hint="eastAsia"/>
        </w:rPr>
        <w:t>。一共爬取了</w:t>
      </w:r>
      <w:r>
        <w:rPr>
          <w:rFonts w:hint="eastAsia"/>
        </w:rPr>
        <w:t>6</w:t>
      </w:r>
      <w:r>
        <w:t>32</w:t>
      </w:r>
      <w:r>
        <w:rPr>
          <w:rFonts w:hint="eastAsia"/>
        </w:rPr>
        <w:t>份理财产品《说明书》和</w:t>
      </w:r>
      <w:r>
        <w:rPr>
          <w:rFonts w:hint="eastAsia"/>
        </w:rPr>
        <w:t>6</w:t>
      </w:r>
      <w:r>
        <w:t>23</w:t>
      </w:r>
      <w:r>
        <w:rPr>
          <w:rStyle w:val="a5"/>
        </w:rPr>
        <w:footnoteReference w:id="2"/>
      </w:r>
      <w:r>
        <w:rPr>
          <w:rFonts w:hint="eastAsia"/>
        </w:rPr>
        <w:t>份理财产品《风险揭示书》。由于时间和项目进度的关系，同时也因为部分说明书排版和文字上的差异过大，</w:t>
      </w:r>
      <w:r w:rsidRPr="00EE26C2">
        <w:rPr>
          <w:rFonts w:hint="eastAsia"/>
          <w:b/>
          <w:bCs/>
        </w:rPr>
        <w:t>为了达到项目“最小可用”的状态，我们</w:t>
      </w:r>
      <w:r>
        <w:rPr>
          <w:rFonts w:hint="eastAsia"/>
          <w:b/>
          <w:bCs/>
        </w:rPr>
        <w:t>共同商议后决定先选取</w:t>
      </w:r>
      <w:r w:rsidRPr="00EE26C2">
        <w:rPr>
          <w:rFonts w:hint="eastAsia"/>
          <w:b/>
          <w:bCs/>
        </w:rPr>
        <w:t>《说明书》排版格式类似的</w:t>
      </w:r>
      <w:r w:rsidRPr="00EE26C2">
        <w:rPr>
          <w:rFonts w:hint="eastAsia"/>
          <w:b/>
          <w:bCs/>
        </w:rPr>
        <w:t>4</w:t>
      </w:r>
      <w:r w:rsidRPr="00EE26C2">
        <w:rPr>
          <w:b/>
          <w:bCs/>
        </w:rPr>
        <w:t>4</w:t>
      </w:r>
      <w:r w:rsidRPr="00EE26C2">
        <w:rPr>
          <w:rFonts w:hint="eastAsia"/>
          <w:b/>
          <w:bCs/>
        </w:rPr>
        <w:t>份理财产品作为“第一代”产品</w:t>
      </w:r>
      <w:r>
        <w:rPr>
          <w:rFonts w:hint="eastAsia"/>
          <w:b/>
          <w:bCs/>
        </w:rPr>
        <w:t>上线</w:t>
      </w:r>
      <w:r>
        <w:rPr>
          <w:rFonts w:hint="eastAsia"/>
        </w:rPr>
        <w:t>。考虑商用后，可以在协调产品提供方提供较为标准化的产品《说明书》和《风险揭示书》的基础上扩展分析的</w:t>
      </w:r>
      <w:r>
        <w:rPr>
          <w:rFonts w:hint="eastAsia"/>
        </w:rPr>
        <w:t>PDF</w:t>
      </w:r>
      <w:r>
        <w:rPr>
          <w:rFonts w:hint="eastAsia"/>
        </w:rPr>
        <w:t>的模板，以增加数据的多样性，更好满足客户的需求。</w:t>
      </w:r>
    </w:p>
    <w:p w14:paraId="03DA3666" w14:textId="069E8150" w:rsidR="00596410" w:rsidRDefault="00596410" w:rsidP="00596410">
      <w:pPr>
        <w:pStyle w:val="3"/>
      </w:pPr>
      <w:r>
        <w:t xml:space="preserve">2.2 </w:t>
      </w:r>
      <w:r>
        <w:rPr>
          <w:rFonts w:hint="eastAsia"/>
        </w:rPr>
        <w:t>数据获取</w:t>
      </w:r>
      <w:r w:rsidR="00EC1A1B">
        <w:rPr>
          <w:rFonts w:hint="eastAsia"/>
        </w:rPr>
        <w:t>（邱俊源）</w:t>
      </w:r>
    </w:p>
    <w:p w14:paraId="65659AAE" w14:textId="77777777" w:rsidR="00596410" w:rsidRDefault="00596410" w:rsidP="00596410">
      <w:pPr>
        <w:ind w:firstLine="480"/>
      </w:pPr>
      <w:r>
        <w:rPr>
          <w:rFonts w:hint="eastAsia"/>
        </w:rPr>
        <w:t>在</w:t>
      </w:r>
      <w:r>
        <w:rPr>
          <w:rFonts w:hint="eastAsia"/>
        </w:rPr>
        <w:t>Jupyter</w:t>
      </w:r>
      <w:r>
        <w:t xml:space="preserve"> </w:t>
      </w:r>
      <w:r>
        <w:rPr>
          <w:rFonts w:hint="eastAsia"/>
        </w:rPr>
        <w:t>Notebook</w:t>
      </w:r>
      <w:r>
        <w:rPr>
          <w:rFonts w:hint="eastAsia"/>
        </w:rPr>
        <w:t>上使用</w:t>
      </w:r>
      <w:r>
        <w:rPr>
          <w:rFonts w:hint="eastAsia"/>
        </w:rPr>
        <w:t>python</w:t>
      </w:r>
      <w:r>
        <w:rPr>
          <w:rFonts w:hint="eastAsia"/>
        </w:rPr>
        <w:t>爬虫来获取理财产品《说明书》和《风险揭示书》。以下将详细阐述具体的重要的步骤和技术。</w:t>
      </w:r>
    </w:p>
    <w:p w14:paraId="05EBE4D3" w14:textId="77777777" w:rsidR="00596410" w:rsidRDefault="00596410" w:rsidP="00596410">
      <w:pPr>
        <w:ind w:firstLine="480"/>
      </w:pPr>
      <w:r>
        <w:rPr>
          <w:rFonts w:hint="eastAsia"/>
        </w:rPr>
        <w:t>1</w:t>
      </w:r>
      <w:r>
        <w:rPr>
          <w:rFonts w:hint="eastAsia"/>
        </w:rPr>
        <w:t>、考虑招商银行网站属于“下滑后再加载”的网站，于是我们使用</w:t>
      </w:r>
      <w:r w:rsidRPr="00867CDE">
        <w:t>selenium</w:t>
      </w:r>
      <w:r>
        <w:rPr>
          <w:rFonts w:hint="eastAsia"/>
        </w:rPr>
        <w:t>模拟浏览器的滑动行为，待页面的完全加载后再进行相关的爬虫以保证信息的全面性。</w:t>
      </w:r>
    </w:p>
    <w:p w14:paraId="45B61D70" w14:textId="77777777" w:rsidR="00596410" w:rsidRDefault="00596410" w:rsidP="00596410">
      <w:pPr>
        <w:ind w:firstLine="480"/>
      </w:pPr>
      <w:r>
        <w:rPr>
          <w:rFonts w:hint="eastAsia"/>
        </w:rPr>
        <w:t>2</w:t>
      </w:r>
      <w:r>
        <w:rPr>
          <w:rFonts w:hint="eastAsia"/>
        </w:rPr>
        <w:t>、为了防止触发网站的反扒机制，我们使用了不同的</w:t>
      </w:r>
      <w:r>
        <w:rPr>
          <w:rFonts w:hint="eastAsia"/>
        </w:rPr>
        <w:t>headers</w:t>
      </w:r>
      <w:r>
        <w:rPr>
          <w:rFonts w:hint="eastAsia"/>
        </w:rPr>
        <w:t>进行信息的获取，并配合短暂的停顿，使我们的爬虫程序能够进行完整的爬取。</w:t>
      </w:r>
    </w:p>
    <w:p w14:paraId="769420A9" w14:textId="77777777" w:rsidR="00596410" w:rsidRDefault="00596410" w:rsidP="00596410">
      <w:pPr>
        <w:ind w:firstLine="480"/>
      </w:pPr>
      <w:r>
        <w:rPr>
          <w:rFonts w:hint="eastAsia"/>
        </w:rPr>
        <w:t>相关函数说明如下表所示。</w:t>
      </w:r>
    </w:p>
    <w:tbl>
      <w:tblPr>
        <w:tblStyle w:val="11"/>
        <w:tblW w:w="0" w:type="auto"/>
        <w:jc w:val="center"/>
        <w:tblLook w:val="04A0" w:firstRow="1" w:lastRow="0" w:firstColumn="1" w:lastColumn="0" w:noHBand="0" w:noVBand="1"/>
      </w:tblPr>
      <w:tblGrid>
        <w:gridCol w:w="4148"/>
        <w:gridCol w:w="4148"/>
      </w:tblGrid>
      <w:tr w:rsidR="00596410" w14:paraId="3F21FFB5" w14:textId="77777777" w:rsidTr="004069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2BB5DE78" w14:textId="77777777" w:rsidR="00596410" w:rsidRDefault="00596410" w:rsidP="0040692C">
            <w:pPr>
              <w:jc w:val="center"/>
            </w:pPr>
            <w:r>
              <w:rPr>
                <w:rFonts w:hint="eastAsia"/>
              </w:rPr>
              <w:t>函数名称</w:t>
            </w:r>
          </w:p>
        </w:tc>
        <w:tc>
          <w:tcPr>
            <w:tcW w:w="4148" w:type="dxa"/>
          </w:tcPr>
          <w:p w14:paraId="7B246ACC"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14:paraId="24ABF967" w14:textId="77777777" w:rsidTr="004069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65B964D" w14:textId="77777777" w:rsidR="00596410" w:rsidRDefault="00596410" w:rsidP="0040692C">
            <w:pPr>
              <w:jc w:val="center"/>
            </w:pPr>
            <w:r w:rsidRPr="00E16D15">
              <w:t>get_user_agent_pc</w:t>
            </w:r>
            <w:r>
              <w:br/>
            </w:r>
            <w:r w:rsidRPr="00E16D15">
              <w:t>get_user_agent_phone</w:t>
            </w:r>
          </w:p>
        </w:tc>
        <w:tc>
          <w:tcPr>
            <w:tcW w:w="4148" w:type="dxa"/>
          </w:tcPr>
          <w:p w14:paraId="52A1CFC1"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分别模拟</w:t>
            </w:r>
            <w:r>
              <w:rPr>
                <w:rFonts w:hint="eastAsia"/>
              </w:rPr>
              <w:t>PC</w:t>
            </w:r>
            <w:r>
              <w:rPr>
                <w:rFonts w:hint="eastAsia"/>
              </w:rPr>
              <w:t>端和手机端对网站进行访问</w:t>
            </w:r>
          </w:p>
        </w:tc>
      </w:tr>
      <w:tr w:rsidR="00596410" w14:paraId="1CED99A9" w14:textId="77777777" w:rsidTr="0040692C">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748BB989" w14:textId="77777777" w:rsidR="00596410" w:rsidRDefault="00596410" w:rsidP="0040692C">
            <w:pPr>
              <w:jc w:val="center"/>
            </w:pPr>
            <w:r w:rsidRPr="00E16D15">
              <w:t>point_to_page</w:t>
            </w:r>
          </w:p>
        </w:tc>
        <w:tc>
          <w:tcPr>
            <w:tcW w:w="4148" w:type="dxa"/>
          </w:tcPr>
          <w:p w14:paraId="2F59A3CC" w14:textId="77777777" w:rsidR="00596410" w:rsidRDefault="00596410"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直接跳转到相应的页面</w:t>
            </w:r>
          </w:p>
        </w:tc>
      </w:tr>
      <w:tr w:rsidR="00596410" w14:paraId="27716934" w14:textId="77777777" w:rsidTr="004069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2CA5FC" w14:textId="77777777" w:rsidR="00596410" w:rsidRDefault="00596410" w:rsidP="0040692C">
            <w:pPr>
              <w:jc w:val="center"/>
            </w:pPr>
            <w:r w:rsidRPr="001C16CE">
              <w:t>get_file</w:t>
            </w:r>
          </w:p>
        </w:tc>
        <w:tc>
          <w:tcPr>
            <w:tcW w:w="4148" w:type="dxa"/>
          </w:tcPr>
          <w:p w14:paraId="65E89A39"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URL</w:t>
            </w:r>
            <w:r>
              <w:rPr>
                <w:rFonts w:hint="eastAsia"/>
              </w:rPr>
              <w:t>下载对应的</w:t>
            </w:r>
            <w:r>
              <w:rPr>
                <w:rFonts w:hint="eastAsia"/>
              </w:rPr>
              <w:t>PDF</w:t>
            </w:r>
          </w:p>
        </w:tc>
      </w:tr>
      <w:tr w:rsidR="00596410" w14:paraId="419F4ED3" w14:textId="77777777" w:rsidTr="0040692C">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44DDCA54" w14:textId="77777777" w:rsidR="00596410" w:rsidRDefault="00596410" w:rsidP="0040692C">
            <w:pPr>
              <w:jc w:val="center"/>
            </w:pPr>
            <w:r w:rsidRPr="00097CBF">
              <w:t>get_pdf</w:t>
            </w:r>
          </w:p>
        </w:tc>
        <w:tc>
          <w:tcPr>
            <w:tcW w:w="4148" w:type="dxa"/>
          </w:tcPr>
          <w:p w14:paraId="0BA7DB93" w14:textId="77777777" w:rsidR="00596410" w:rsidRDefault="00596410"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爬虫程序主体</w:t>
            </w:r>
          </w:p>
        </w:tc>
      </w:tr>
    </w:tbl>
    <w:p w14:paraId="179FC5E1" w14:textId="3D47C843" w:rsidR="00596410" w:rsidRDefault="00596410" w:rsidP="00596410">
      <w:pPr>
        <w:pStyle w:val="2"/>
      </w:pPr>
      <w:r>
        <w:rPr>
          <w:rFonts w:hint="eastAsia"/>
        </w:rPr>
        <w:lastRenderedPageBreak/>
        <w:t>三、信息提取</w:t>
      </w:r>
    </w:p>
    <w:p w14:paraId="6776F851" w14:textId="58FBB3B3" w:rsidR="00596410" w:rsidRPr="00AD1771" w:rsidRDefault="00596410" w:rsidP="00596410">
      <w:pPr>
        <w:pStyle w:val="3"/>
      </w:pPr>
      <w:r>
        <w:t xml:space="preserve">3.1 </w:t>
      </w:r>
      <w:r>
        <w:rPr>
          <w:rFonts w:hint="eastAsia"/>
        </w:rPr>
        <w:t>文档表格提取</w:t>
      </w:r>
      <w:r w:rsidR="00AD1771" w:rsidRPr="00AD1771">
        <w:rPr>
          <w:rFonts w:hint="eastAsia"/>
        </w:rPr>
        <w:t>（邱俊源）</w:t>
      </w:r>
    </w:p>
    <w:p w14:paraId="5A212260" w14:textId="77777777" w:rsidR="00596410" w:rsidRDefault="00596410" w:rsidP="00596410">
      <w:pPr>
        <w:ind w:firstLineChars="200" w:firstLine="480"/>
      </w:pPr>
      <w:r>
        <w:rPr>
          <w:rFonts w:hint="eastAsia"/>
        </w:rPr>
        <w:t>通过观察我们发现，产品《说明书》文档中均存在多个表格，并且表格内的信息也大部分涵盖了该理财产品说明书的主要内容。于是，我们首先尝试提取理财产品《说明书》中的所有表格的信息。以下将详细阐述具体的重要的步骤和技术。</w:t>
      </w:r>
    </w:p>
    <w:p w14:paraId="4430ACBE" w14:textId="77777777" w:rsidR="00596410" w:rsidRDefault="00596410" w:rsidP="00596410">
      <w:pPr>
        <w:ind w:firstLineChars="200" w:firstLine="480"/>
      </w:pPr>
      <w:r>
        <w:rPr>
          <w:rFonts w:hint="eastAsia"/>
        </w:rPr>
        <w:t>1</w:t>
      </w:r>
      <w:r>
        <w:rPr>
          <w:rFonts w:hint="eastAsia"/>
        </w:rPr>
        <w:t>、首先，我们使用</w:t>
      </w:r>
      <w:r>
        <w:rPr>
          <w:rFonts w:hint="eastAsia"/>
        </w:rPr>
        <w:t>python</w:t>
      </w:r>
      <w:r>
        <w:rPr>
          <w:rFonts w:hint="eastAsia"/>
        </w:rPr>
        <w:t>调用电脑的</w:t>
      </w:r>
      <w:r>
        <w:rPr>
          <w:rFonts w:hint="eastAsia"/>
        </w:rPr>
        <w:t>Adobe</w:t>
      </w:r>
      <w:r>
        <w:t xml:space="preserve"> </w:t>
      </w:r>
      <w:r w:rsidRPr="00742B1E">
        <w:t>Acrobat</w:t>
      </w:r>
      <w:r>
        <w:rPr>
          <w:rFonts w:hint="eastAsia"/>
        </w:rPr>
        <w:t>软件将所有的《说明书》</w:t>
      </w:r>
      <w:r>
        <w:rPr>
          <w:rFonts w:hint="eastAsia"/>
        </w:rPr>
        <w:t>PDF</w:t>
      </w:r>
      <w:r>
        <w:rPr>
          <w:rFonts w:hint="eastAsia"/>
        </w:rPr>
        <w:t>转换为</w:t>
      </w:r>
      <w:r>
        <w:rPr>
          <w:rFonts w:hint="eastAsia"/>
        </w:rPr>
        <w:t>XML</w:t>
      </w:r>
      <w:r>
        <w:rPr>
          <w:rFonts w:hint="eastAsia"/>
        </w:rPr>
        <w:t>格式文件，以方便表格的识别和内容的提取。相关函数说明如下表所示。</w:t>
      </w:r>
    </w:p>
    <w:tbl>
      <w:tblPr>
        <w:tblStyle w:val="11"/>
        <w:tblW w:w="0" w:type="auto"/>
        <w:jc w:val="center"/>
        <w:tblLook w:val="04A0" w:firstRow="1" w:lastRow="0" w:firstColumn="1" w:lastColumn="0" w:noHBand="0" w:noVBand="1"/>
      </w:tblPr>
      <w:tblGrid>
        <w:gridCol w:w="4148"/>
        <w:gridCol w:w="4148"/>
      </w:tblGrid>
      <w:tr w:rsidR="00596410" w14:paraId="375840CA" w14:textId="77777777" w:rsidTr="004069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A5FD622" w14:textId="77777777" w:rsidR="00596410" w:rsidRDefault="00596410" w:rsidP="0040692C">
            <w:pPr>
              <w:jc w:val="center"/>
            </w:pPr>
            <w:r>
              <w:rPr>
                <w:rFonts w:hint="eastAsia"/>
              </w:rPr>
              <w:t>函数名称</w:t>
            </w:r>
          </w:p>
        </w:tc>
        <w:tc>
          <w:tcPr>
            <w:tcW w:w="4148" w:type="dxa"/>
          </w:tcPr>
          <w:p w14:paraId="69A69969"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14:paraId="49EE1D87" w14:textId="77777777" w:rsidTr="004069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FBA5196" w14:textId="77777777" w:rsidR="00596410" w:rsidRDefault="00596410" w:rsidP="0040692C">
            <w:pPr>
              <w:jc w:val="center"/>
            </w:pPr>
            <w:r w:rsidRPr="00487832">
              <w:t>get_list_files</w:t>
            </w:r>
          </w:p>
        </w:tc>
        <w:tc>
          <w:tcPr>
            <w:tcW w:w="4148" w:type="dxa"/>
          </w:tcPr>
          <w:p w14:paraId="39D8B6EB"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获取目录下的所有文件名</w:t>
            </w:r>
          </w:p>
        </w:tc>
      </w:tr>
      <w:tr w:rsidR="00596410" w14:paraId="43DE67CD" w14:textId="77777777" w:rsidTr="0040692C">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4EEF9ACF" w14:textId="77777777" w:rsidR="00596410" w:rsidRDefault="00596410" w:rsidP="0040692C">
            <w:pPr>
              <w:jc w:val="center"/>
            </w:pPr>
            <w:r w:rsidRPr="00487832">
              <w:t>pdf2xml</w:t>
            </w:r>
          </w:p>
        </w:tc>
        <w:tc>
          <w:tcPr>
            <w:tcW w:w="4148" w:type="dxa"/>
          </w:tcPr>
          <w:p w14:paraId="5912DE13" w14:textId="77777777" w:rsidR="00596410" w:rsidRDefault="00596410"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将一个</w:t>
            </w:r>
            <w:r>
              <w:rPr>
                <w:rFonts w:hint="eastAsia"/>
              </w:rPr>
              <w:t>PDF</w:t>
            </w:r>
            <w:r>
              <w:rPr>
                <w:rFonts w:hint="eastAsia"/>
              </w:rPr>
              <w:t>转换为</w:t>
            </w:r>
            <w:r>
              <w:rPr>
                <w:rFonts w:hint="eastAsia"/>
              </w:rPr>
              <w:t>XML</w:t>
            </w:r>
          </w:p>
        </w:tc>
      </w:tr>
      <w:tr w:rsidR="00596410" w14:paraId="025E6012" w14:textId="77777777" w:rsidTr="0040692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64108B3" w14:textId="77777777" w:rsidR="00596410" w:rsidRDefault="00596410" w:rsidP="0040692C">
            <w:pPr>
              <w:jc w:val="center"/>
            </w:pPr>
            <w:r w:rsidRPr="00487832">
              <w:t>change_all_files_to_xml</w:t>
            </w:r>
          </w:p>
        </w:tc>
        <w:tc>
          <w:tcPr>
            <w:tcW w:w="4148" w:type="dxa"/>
          </w:tcPr>
          <w:p w14:paraId="47F7A414"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批量转换</w:t>
            </w:r>
            <w:r>
              <w:rPr>
                <w:rFonts w:hint="eastAsia"/>
              </w:rPr>
              <w:t>PDF</w:t>
            </w:r>
            <w:r>
              <w:rPr>
                <w:rFonts w:hint="eastAsia"/>
              </w:rPr>
              <w:t>为</w:t>
            </w:r>
            <w:r>
              <w:rPr>
                <w:rFonts w:hint="eastAsia"/>
              </w:rPr>
              <w:t>XML</w:t>
            </w:r>
          </w:p>
        </w:tc>
      </w:tr>
    </w:tbl>
    <w:p w14:paraId="79984CFB" w14:textId="77777777" w:rsidR="00596410" w:rsidRDefault="00596410" w:rsidP="00596410"/>
    <w:p w14:paraId="62CE2D19" w14:textId="77777777" w:rsidR="00596410" w:rsidRDefault="00596410" w:rsidP="00596410">
      <w:pPr>
        <w:ind w:firstLineChars="200" w:firstLine="480"/>
      </w:pPr>
      <w:r>
        <w:rPr>
          <w:rFonts w:hint="eastAsia"/>
        </w:rPr>
        <w:t>2</w:t>
      </w:r>
      <w:r>
        <w:rPr>
          <w:rFonts w:hint="eastAsia"/>
        </w:rPr>
        <w:t>、之后，我们根据</w:t>
      </w:r>
      <w:r>
        <w:rPr>
          <w:rFonts w:hint="eastAsia"/>
        </w:rPr>
        <w:t>XML</w:t>
      </w:r>
      <w:r>
        <w:rPr>
          <w:rFonts w:hint="eastAsia"/>
        </w:rPr>
        <w:t>中表格的标签（</w:t>
      </w:r>
      <w:r>
        <w:rPr>
          <w:rFonts w:hint="eastAsia"/>
        </w:rPr>
        <w:t>&lt;</w:t>
      </w:r>
      <w:r>
        <w:t>table&gt;</w:t>
      </w:r>
      <w:r>
        <w:rPr>
          <w:rFonts w:hint="eastAsia"/>
        </w:rPr>
        <w:t>）定位表格并读取表格的内容写入</w:t>
      </w:r>
      <w:r>
        <w:t>DataFrame</w:t>
      </w:r>
      <w:r>
        <w:rPr>
          <w:rFonts w:hint="eastAsia"/>
        </w:rPr>
        <w:t>中。根据两个表格标签的临近程度来判断是否是因为分页而导致的表格拆分。如果是，则对这些表格进行合并处理。相关函数如下表所示。</w:t>
      </w:r>
    </w:p>
    <w:tbl>
      <w:tblPr>
        <w:tblStyle w:val="11"/>
        <w:tblW w:w="0" w:type="auto"/>
        <w:tblLook w:val="04A0" w:firstRow="1" w:lastRow="0" w:firstColumn="1" w:lastColumn="0" w:noHBand="0" w:noVBand="1"/>
      </w:tblPr>
      <w:tblGrid>
        <w:gridCol w:w="4148"/>
        <w:gridCol w:w="4148"/>
      </w:tblGrid>
      <w:tr w:rsidR="00596410" w14:paraId="73304DB6" w14:textId="77777777" w:rsidTr="0040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AA508DA" w14:textId="77777777" w:rsidR="00596410" w:rsidRDefault="00596410" w:rsidP="0040692C">
            <w:pPr>
              <w:jc w:val="center"/>
            </w:pPr>
            <w:r>
              <w:rPr>
                <w:rFonts w:hint="eastAsia"/>
              </w:rPr>
              <w:t>函数名称</w:t>
            </w:r>
          </w:p>
        </w:tc>
        <w:tc>
          <w:tcPr>
            <w:tcW w:w="4148" w:type="dxa"/>
            <w:vAlign w:val="center"/>
          </w:tcPr>
          <w:p w14:paraId="485154D5"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14:paraId="0E62F59B"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1F223342" w14:textId="77777777" w:rsidR="00596410" w:rsidRDefault="00596410" w:rsidP="0040692C">
            <w:pPr>
              <w:jc w:val="center"/>
            </w:pPr>
            <w:r w:rsidRPr="00B45A9B">
              <w:t>transfer_xml_table_to_pandas</w:t>
            </w:r>
          </w:p>
        </w:tc>
        <w:tc>
          <w:tcPr>
            <w:tcW w:w="4148" w:type="dxa"/>
            <w:vAlign w:val="center"/>
          </w:tcPr>
          <w:p w14:paraId="7E15336E"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将一个</w:t>
            </w:r>
            <w:r>
              <w:rPr>
                <w:rFonts w:hint="eastAsia"/>
              </w:rPr>
              <w:t>&lt;</w:t>
            </w:r>
            <w:r>
              <w:t>table&gt;</w:t>
            </w:r>
            <w:r>
              <w:rPr>
                <w:rFonts w:hint="eastAsia"/>
              </w:rPr>
              <w:t>标签写入</w:t>
            </w:r>
            <w:r>
              <w:rPr>
                <w:rFonts w:hint="eastAsia"/>
              </w:rPr>
              <w:t>DataFrame</w:t>
            </w:r>
            <w:r>
              <w:rPr>
                <w:rFonts w:hint="eastAsia"/>
              </w:rPr>
              <w:t>中</w:t>
            </w:r>
          </w:p>
        </w:tc>
      </w:tr>
      <w:tr w:rsidR="00596410" w14:paraId="13CB3A81" w14:textId="77777777" w:rsidTr="0040692C">
        <w:tc>
          <w:tcPr>
            <w:cnfStyle w:val="001000000000" w:firstRow="0" w:lastRow="0" w:firstColumn="1" w:lastColumn="0" w:oddVBand="0" w:evenVBand="0" w:oddHBand="0" w:evenHBand="0" w:firstRowFirstColumn="0" w:firstRowLastColumn="0" w:lastRowFirstColumn="0" w:lastRowLastColumn="0"/>
            <w:tcW w:w="4148" w:type="dxa"/>
            <w:vAlign w:val="center"/>
          </w:tcPr>
          <w:p w14:paraId="0574EB7E" w14:textId="77777777" w:rsidR="00596410" w:rsidRDefault="00596410" w:rsidP="0040692C">
            <w:pPr>
              <w:jc w:val="center"/>
            </w:pPr>
            <w:r w:rsidRPr="00B45A9B">
              <w:t>get_all_tables</w:t>
            </w:r>
          </w:p>
        </w:tc>
        <w:tc>
          <w:tcPr>
            <w:tcW w:w="4148" w:type="dxa"/>
            <w:vAlign w:val="center"/>
          </w:tcPr>
          <w:p w14:paraId="717AEC61" w14:textId="77777777" w:rsidR="00596410" w:rsidRDefault="00596410"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将所有</w:t>
            </w:r>
            <w:r>
              <w:rPr>
                <w:rFonts w:hint="eastAsia"/>
              </w:rPr>
              <w:t>PDF</w:t>
            </w:r>
            <w:r>
              <w:rPr>
                <w:rFonts w:hint="eastAsia"/>
              </w:rPr>
              <w:t>中的所有表格进行转换为</w:t>
            </w:r>
            <w:r>
              <w:rPr>
                <w:rFonts w:hint="eastAsia"/>
              </w:rPr>
              <w:t>PDF</w:t>
            </w:r>
            <w:r>
              <w:rPr>
                <w:rFonts w:hint="eastAsia"/>
              </w:rPr>
              <w:t>并依据标签位置进行连接</w:t>
            </w:r>
          </w:p>
        </w:tc>
      </w:tr>
    </w:tbl>
    <w:p w14:paraId="769024AD" w14:textId="77777777" w:rsidR="00596410" w:rsidRDefault="00596410" w:rsidP="00596410"/>
    <w:p w14:paraId="12DBFB6F" w14:textId="77777777" w:rsidR="00596410" w:rsidRDefault="00596410" w:rsidP="00596410">
      <w:pPr>
        <w:ind w:firstLineChars="200" w:firstLine="480"/>
      </w:pPr>
      <w:r>
        <w:rPr>
          <w:rFonts w:hint="eastAsia"/>
        </w:rPr>
        <w:t>3</w:t>
      </w:r>
      <w:r>
        <w:rPr>
          <w:rFonts w:hint="eastAsia"/>
        </w:rPr>
        <w:t>、根据表格合并结果对表格的内容进行合并，完全解决表格分页的问题。相关函数如下表所示。</w:t>
      </w:r>
    </w:p>
    <w:tbl>
      <w:tblPr>
        <w:tblStyle w:val="11"/>
        <w:tblW w:w="0" w:type="auto"/>
        <w:tblLook w:val="04A0" w:firstRow="1" w:lastRow="0" w:firstColumn="1" w:lastColumn="0" w:noHBand="0" w:noVBand="1"/>
      </w:tblPr>
      <w:tblGrid>
        <w:gridCol w:w="4148"/>
        <w:gridCol w:w="4148"/>
      </w:tblGrid>
      <w:tr w:rsidR="00596410" w14:paraId="17A6E9A6" w14:textId="77777777" w:rsidTr="0040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C498B19" w14:textId="77777777" w:rsidR="00596410" w:rsidRDefault="00596410" w:rsidP="0040692C">
            <w:pPr>
              <w:jc w:val="center"/>
            </w:pPr>
            <w:r>
              <w:rPr>
                <w:rFonts w:hint="eastAsia"/>
              </w:rPr>
              <w:t>函数名称</w:t>
            </w:r>
          </w:p>
        </w:tc>
        <w:tc>
          <w:tcPr>
            <w:tcW w:w="4148" w:type="dxa"/>
          </w:tcPr>
          <w:p w14:paraId="4C69F348"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rsidRPr="00B80048" w14:paraId="1CD66702"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95E4CA2" w14:textId="77777777" w:rsidR="00596410" w:rsidRDefault="00596410" w:rsidP="0040692C">
            <w:pPr>
              <w:jc w:val="center"/>
            </w:pPr>
            <w:r w:rsidRPr="009A155D">
              <w:t>revise_break_off_table</w:t>
            </w:r>
          </w:p>
        </w:tc>
        <w:tc>
          <w:tcPr>
            <w:tcW w:w="4148" w:type="dxa"/>
          </w:tcPr>
          <w:p w14:paraId="31AEE00F"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将合并后表格的内容进行修正</w:t>
            </w:r>
          </w:p>
        </w:tc>
      </w:tr>
    </w:tbl>
    <w:p w14:paraId="683A7D1C" w14:textId="77777777" w:rsidR="00596410" w:rsidRDefault="00596410" w:rsidP="00596410"/>
    <w:p w14:paraId="26DE7CA8" w14:textId="77777777" w:rsidR="00596410" w:rsidRPr="009E51D4" w:rsidRDefault="00596410" w:rsidP="00596410">
      <w:pPr>
        <w:ind w:firstLineChars="200" w:firstLine="482"/>
        <w:rPr>
          <w:b/>
          <w:bCs/>
        </w:rPr>
      </w:pPr>
      <w:r w:rsidRPr="009E51D4">
        <w:rPr>
          <w:rFonts w:hint="eastAsia"/>
          <w:b/>
          <w:bCs/>
        </w:rPr>
        <w:lastRenderedPageBreak/>
        <w:t>鉴于仍旧存在部分表格缺失、不一致的情况，我们选取前</w:t>
      </w:r>
      <w:r w:rsidRPr="009E51D4">
        <w:rPr>
          <w:rFonts w:hint="eastAsia"/>
          <w:b/>
          <w:bCs/>
        </w:rPr>
        <w:t>2</w:t>
      </w:r>
      <w:r w:rsidRPr="009E51D4">
        <w:rPr>
          <w:rFonts w:hint="eastAsia"/>
          <w:b/>
          <w:bCs/>
        </w:rPr>
        <w:t>个表格</w:t>
      </w:r>
      <w:r>
        <w:rPr>
          <w:rStyle w:val="a5"/>
          <w:b/>
          <w:bCs/>
        </w:rPr>
        <w:footnoteReference w:id="3"/>
      </w:r>
      <w:r w:rsidRPr="009E51D4">
        <w:rPr>
          <w:rFonts w:hint="eastAsia"/>
          <w:b/>
          <w:bCs/>
        </w:rPr>
        <w:t>作为理财产品的信息输入。</w:t>
      </w:r>
    </w:p>
    <w:p w14:paraId="4060F892" w14:textId="1CCBBBF5" w:rsidR="00596410" w:rsidRDefault="00596410" w:rsidP="00596410">
      <w:pPr>
        <w:pStyle w:val="3"/>
      </w:pPr>
      <w:r>
        <w:t xml:space="preserve">3.2 </w:t>
      </w:r>
      <w:r>
        <w:rPr>
          <w:rFonts w:hint="eastAsia"/>
        </w:rPr>
        <w:t>表格信息提取</w:t>
      </w:r>
      <w:r w:rsidR="00AD1771" w:rsidRPr="00AD1771">
        <w:rPr>
          <w:rFonts w:hint="eastAsia"/>
        </w:rPr>
        <w:t>（邱俊源）</w:t>
      </w:r>
    </w:p>
    <w:p w14:paraId="632CD413" w14:textId="77777777" w:rsidR="00596410" w:rsidRDefault="00596410" w:rsidP="00596410">
      <w:pPr>
        <w:ind w:firstLineChars="200" w:firstLine="480"/>
      </w:pPr>
      <w:r>
        <w:rPr>
          <w:rFonts w:hint="eastAsia"/>
        </w:rPr>
        <w:t>从</w:t>
      </w:r>
      <w:r>
        <w:rPr>
          <w:rFonts w:hint="eastAsia"/>
        </w:rPr>
        <w:t>PDF</w:t>
      </w:r>
      <w:r>
        <w:rPr>
          <w:rFonts w:hint="eastAsia"/>
        </w:rPr>
        <w:t>中提取完两个表格的信息后，我们对表格中的数据进行了相应的处理，以便更好地进行后续的存储和查询操作。以下将详细阐述具体的重要的步骤和技术。</w:t>
      </w:r>
    </w:p>
    <w:p w14:paraId="49D0D157" w14:textId="77777777" w:rsidR="00596410" w:rsidRDefault="00596410" w:rsidP="00596410">
      <w:pPr>
        <w:ind w:firstLineChars="200" w:firstLine="480"/>
      </w:pPr>
      <w:r>
        <w:rPr>
          <w:rFonts w:hint="eastAsia"/>
        </w:rPr>
        <w:t>1</w:t>
      </w:r>
      <w:r>
        <w:rPr>
          <w:rFonts w:hint="eastAsia"/>
        </w:rPr>
        <w:t>、首先是对理财计划要素表进行了处理，主要处理操作有：去除空格、分离聚合的信息、修改不一致的说明等。相关函数说明如下表所示。</w:t>
      </w:r>
    </w:p>
    <w:tbl>
      <w:tblPr>
        <w:tblStyle w:val="11"/>
        <w:tblW w:w="0" w:type="auto"/>
        <w:tblLook w:val="04A0" w:firstRow="1" w:lastRow="0" w:firstColumn="1" w:lastColumn="0" w:noHBand="0" w:noVBand="1"/>
      </w:tblPr>
      <w:tblGrid>
        <w:gridCol w:w="4148"/>
        <w:gridCol w:w="4148"/>
      </w:tblGrid>
      <w:tr w:rsidR="00596410" w14:paraId="6F72754A" w14:textId="77777777" w:rsidTr="0040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AFBDAC8" w14:textId="77777777" w:rsidR="00596410" w:rsidRDefault="00596410" w:rsidP="0040692C">
            <w:pPr>
              <w:jc w:val="center"/>
            </w:pPr>
            <w:r>
              <w:rPr>
                <w:rFonts w:hint="eastAsia"/>
              </w:rPr>
              <w:t>函数名称</w:t>
            </w:r>
          </w:p>
        </w:tc>
        <w:tc>
          <w:tcPr>
            <w:tcW w:w="4148" w:type="dxa"/>
          </w:tcPr>
          <w:p w14:paraId="5B05253D"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14:paraId="7C31775F"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0A99D0" w14:textId="77777777" w:rsidR="00596410" w:rsidRDefault="00596410" w:rsidP="0040692C">
            <w:pPr>
              <w:jc w:val="center"/>
            </w:pPr>
            <w:r w:rsidRPr="008D5D7F">
              <w:t>clear_blank</w:t>
            </w:r>
          </w:p>
        </w:tc>
        <w:tc>
          <w:tcPr>
            <w:tcW w:w="4148" w:type="dxa"/>
          </w:tcPr>
          <w:p w14:paraId="52BB72D7"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去除不必要的空格</w:t>
            </w:r>
          </w:p>
        </w:tc>
      </w:tr>
      <w:tr w:rsidR="00596410" w14:paraId="23437AD5" w14:textId="77777777" w:rsidTr="0040692C">
        <w:tc>
          <w:tcPr>
            <w:cnfStyle w:val="001000000000" w:firstRow="0" w:lastRow="0" w:firstColumn="1" w:lastColumn="0" w:oddVBand="0" w:evenVBand="0" w:oddHBand="0" w:evenHBand="0" w:firstRowFirstColumn="0" w:firstRowLastColumn="0" w:lastRowFirstColumn="0" w:lastRowLastColumn="0"/>
            <w:tcW w:w="4148" w:type="dxa"/>
          </w:tcPr>
          <w:p w14:paraId="10BD6C7A" w14:textId="77777777" w:rsidR="00596410" w:rsidRDefault="00596410" w:rsidP="0040692C">
            <w:pPr>
              <w:jc w:val="center"/>
            </w:pPr>
            <w:r w:rsidRPr="008D5D7F">
              <w:t>extract_info_from_table_1</w:t>
            </w:r>
          </w:p>
        </w:tc>
        <w:tc>
          <w:tcPr>
            <w:tcW w:w="4148" w:type="dxa"/>
          </w:tcPr>
          <w:p w14:paraId="4DF74CA0" w14:textId="77777777" w:rsidR="00596410" w:rsidRDefault="00596410"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对理财产品要素表的信息进行提取</w:t>
            </w:r>
          </w:p>
        </w:tc>
      </w:tr>
    </w:tbl>
    <w:p w14:paraId="6ECBF5A6" w14:textId="77777777" w:rsidR="00596410" w:rsidRPr="004A0A80" w:rsidRDefault="00596410" w:rsidP="00596410"/>
    <w:p w14:paraId="219BCAF5" w14:textId="77777777" w:rsidR="00596410" w:rsidRDefault="00596410" w:rsidP="00596410">
      <w:pPr>
        <w:ind w:firstLineChars="200" w:firstLine="480"/>
      </w:pPr>
      <w:r>
        <w:rPr>
          <w:rFonts w:hint="eastAsia"/>
        </w:rPr>
        <w:t>2</w:t>
      </w:r>
      <w:r>
        <w:rPr>
          <w:rFonts w:hint="eastAsia"/>
        </w:rPr>
        <w:t>、之后是对投资比例表进行了处理。因为该表涉及一个投资品种之间包含和并列的层级关系，目前我们还没找到比较好的能够精准、清晰地提取出这种内在关系的算法。所以出于对信息提供的准确性和可靠性的考虑，我们选择直接将表格内容呈现给顾客。相关函数说明如下表所示。</w:t>
      </w:r>
    </w:p>
    <w:tbl>
      <w:tblPr>
        <w:tblStyle w:val="11"/>
        <w:tblW w:w="0" w:type="auto"/>
        <w:tblLook w:val="04A0" w:firstRow="1" w:lastRow="0" w:firstColumn="1" w:lastColumn="0" w:noHBand="0" w:noVBand="1"/>
      </w:tblPr>
      <w:tblGrid>
        <w:gridCol w:w="4148"/>
        <w:gridCol w:w="4148"/>
      </w:tblGrid>
      <w:tr w:rsidR="00596410" w14:paraId="385EBA0A" w14:textId="77777777" w:rsidTr="0040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0C5D0F9" w14:textId="77777777" w:rsidR="00596410" w:rsidRDefault="00596410" w:rsidP="0040692C">
            <w:pPr>
              <w:jc w:val="center"/>
            </w:pPr>
            <w:r>
              <w:rPr>
                <w:rFonts w:hint="eastAsia"/>
              </w:rPr>
              <w:t>函数名称</w:t>
            </w:r>
          </w:p>
        </w:tc>
        <w:tc>
          <w:tcPr>
            <w:tcW w:w="4148" w:type="dxa"/>
            <w:vAlign w:val="center"/>
          </w:tcPr>
          <w:p w14:paraId="6FEED498"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14:paraId="2A154F8F"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2513DDFD" w14:textId="77777777" w:rsidR="00596410" w:rsidRDefault="00596410" w:rsidP="0040692C">
            <w:pPr>
              <w:jc w:val="center"/>
            </w:pPr>
            <w:r w:rsidRPr="00A83D2D">
              <w:t>extract_info_fro_table_2</w:t>
            </w:r>
          </w:p>
        </w:tc>
        <w:tc>
          <w:tcPr>
            <w:tcW w:w="4148" w:type="dxa"/>
            <w:vAlign w:val="center"/>
          </w:tcPr>
          <w:p w14:paraId="0637E9E9"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对投资比例表的信息进行简单的清理并转化为</w:t>
            </w:r>
            <w:r>
              <w:rPr>
                <w:rFonts w:hint="eastAsia"/>
              </w:rPr>
              <w:t>HTML</w:t>
            </w:r>
            <w:r>
              <w:rPr>
                <w:rFonts w:hint="eastAsia"/>
              </w:rPr>
              <w:t>文本以便后续展示</w:t>
            </w:r>
          </w:p>
        </w:tc>
      </w:tr>
    </w:tbl>
    <w:p w14:paraId="0E99F878" w14:textId="77777777" w:rsidR="00596410" w:rsidRDefault="00596410" w:rsidP="00596410"/>
    <w:p w14:paraId="43DDCD10" w14:textId="77777777" w:rsidR="00596410" w:rsidRDefault="00596410" w:rsidP="00596410">
      <w:pPr>
        <w:ind w:firstLineChars="200" w:firstLine="480"/>
      </w:pPr>
      <w:r>
        <w:rPr>
          <w:rFonts w:hint="eastAsia"/>
        </w:rPr>
        <w:t>最终，我们从这</w:t>
      </w:r>
      <w:r>
        <w:rPr>
          <w:rFonts w:hint="eastAsia"/>
        </w:rPr>
        <w:t>4</w:t>
      </w:r>
      <w:r>
        <w:t>4</w:t>
      </w:r>
      <w:r>
        <w:rPr>
          <w:rFonts w:hint="eastAsia"/>
        </w:rPr>
        <w:t>份理财产品《说明书》的表格中提取出了如下</w:t>
      </w:r>
      <w:r>
        <w:rPr>
          <w:rFonts w:hint="eastAsia"/>
        </w:rPr>
        <w:t>2</w:t>
      </w:r>
      <w:r>
        <w:t>8</w:t>
      </w:r>
      <w:r>
        <w:rPr>
          <w:rFonts w:hint="eastAsia"/>
        </w:rPr>
        <w:t>个字段，其中</w:t>
      </w:r>
      <w:r>
        <w:rPr>
          <w:rFonts w:hint="eastAsia"/>
        </w:rPr>
        <w:t>2</w:t>
      </w:r>
      <w:r>
        <w:t>7</w:t>
      </w:r>
      <w:r>
        <w:rPr>
          <w:rFonts w:hint="eastAsia"/>
        </w:rPr>
        <w:t>个字段来自于理财产品要素表，</w:t>
      </w:r>
      <w:r>
        <w:rPr>
          <w:rFonts w:hint="eastAsia"/>
        </w:rPr>
        <w:t>1</w:t>
      </w:r>
      <w:r>
        <w:rPr>
          <w:rFonts w:hint="eastAsia"/>
        </w:rPr>
        <w:t>个字段来自于投资比例表。</w:t>
      </w:r>
    </w:p>
    <w:p w14:paraId="2F10C4DE" w14:textId="77777777" w:rsidR="00596410" w:rsidRDefault="00596410" w:rsidP="00596410">
      <w:r w:rsidRPr="00CC1DC2">
        <w:rPr>
          <w:noProof/>
        </w:rPr>
        <w:drawing>
          <wp:inline distT="0" distB="0" distL="0" distR="0" wp14:anchorId="315D3B43" wp14:editId="60B73F2C">
            <wp:extent cx="5274310" cy="580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80390"/>
                    </a:xfrm>
                    <a:prstGeom prst="rect">
                      <a:avLst/>
                    </a:prstGeom>
                  </pic:spPr>
                </pic:pic>
              </a:graphicData>
            </a:graphic>
          </wp:inline>
        </w:drawing>
      </w:r>
    </w:p>
    <w:p w14:paraId="30E5C80B" w14:textId="4284D7B3" w:rsidR="007C582C" w:rsidRDefault="007C582C"/>
    <w:p w14:paraId="7D53D2CD" w14:textId="13CB0E71" w:rsidR="00C8551F" w:rsidRDefault="00C8551F"/>
    <w:p w14:paraId="0F4FEA52" w14:textId="5EA0B5C4" w:rsidR="00C8551F" w:rsidRDefault="00C8551F" w:rsidP="00C8551F">
      <w:pPr>
        <w:pStyle w:val="3"/>
      </w:pPr>
      <w:r>
        <w:rPr>
          <w:rFonts w:hint="eastAsia"/>
        </w:rPr>
        <w:lastRenderedPageBreak/>
        <w:t>3</w:t>
      </w:r>
      <w:r>
        <w:t xml:space="preserve">.3 </w:t>
      </w:r>
      <w:r>
        <w:rPr>
          <w:rFonts w:hint="eastAsia"/>
        </w:rPr>
        <w:t>文档金融专有词汇提取</w:t>
      </w:r>
      <w:r w:rsidR="00841FD9">
        <w:rPr>
          <w:rFonts w:hint="eastAsia"/>
        </w:rPr>
        <w:t>（邵典、范一迪）</w:t>
      </w:r>
    </w:p>
    <w:p w14:paraId="07DCFFA5" w14:textId="77777777" w:rsidR="00C8551F" w:rsidRDefault="00C8551F" w:rsidP="00C8551F">
      <w:pPr>
        <w:ind w:firstLineChars="200" w:firstLine="480"/>
        <w:rPr>
          <w:rFonts w:cs="Times New Roman"/>
        </w:rPr>
      </w:pPr>
      <w:r>
        <w:rPr>
          <w:rFonts w:cs="Times New Roman" w:hint="eastAsia"/>
        </w:rPr>
        <w:t>考虑金融领域词汇的特殊性，使用金融领域词典作为分词基础：</w:t>
      </w:r>
    </w:p>
    <w:p w14:paraId="444804BA" w14:textId="77777777" w:rsidR="00C8551F" w:rsidRDefault="00C8551F" w:rsidP="00C8551F">
      <w:pPr>
        <w:rPr>
          <w:rFonts w:cs="Times New Roman"/>
        </w:rPr>
      </w:pPr>
      <w:r>
        <w:rPr>
          <w:rFonts w:cs="Times New Roman"/>
          <w:noProof/>
        </w:rPr>
        <w:drawing>
          <wp:inline distT="0" distB="0" distL="0" distR="0" wp14:anchorId="68296F31" wp14:editId="189BA6F6">
            <wp:extent cx="5096510" cy="1123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5096586" cy="1124107"/>
                    </a:xfrm>
                    <a:prstGeom prst="rect">
                      <a:avLst/>
                    </a:prstGeom>
                  </pic:spPr>
                </pic:pic>
              </a:graphicData>
            </a:graphic>
          </wp:inline>
        </w:drawing>
      </w:r>
    </w:p>
    <w:p w14:paraId="19EA3EB8" w14:textId="77777777" w:rsidR="00C8551F" w:rsidRDefault="00C8551F" w:rsidP="00C8551F">
      <w:pPr>
        <w:ind w:firstLineChars="200" w:firstLine="480"/>
        <w:rPr>
          <w:rFonts w:cs="Times New Roman"/>
        </w:rPr>
      </w:pPr>
      <w:r>
        <w:rPr>
          <w:rFonts w:cs="Times New Roman" w:hint="eastAsia"/>
        </w:rPr>
        <w:t>为了全面、精确解释金融理财产品中出现的各类专有名词，加入停用词去除一些日常词汇：</w:t>
      </w:r>
    </w:p>
    <w:p w14:paraId="4A74E8F1" w14:textId="77777777" w:rsidR="00C8551F" w:rsidRDefault="00C8551F" w:rsidP="00C8551F">
      <w:pPr>
        <w:rPr>
          <w:rFonts w:cs="Times New Roman"/>
        </w:rPr>
      </w:pPr>
      <w:r>
        <w:rPr>
          <w:rFonts w:cs="Times New Roman"/>
          <w:noProof/>
        </w:rPr>
        <w:drawing>
          <wp:inline distT="0" distB="0" distL="0" distR="0" wp14:anchorId="2660DE05" wp14:editId="6D323790">
            <wp:extent cx="5048885"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048955" cy="1200318"/>
                    </a:xfrm>
                    <a:prstGeom prst="rect">
                      <a:avLst/>
                    </a:prstGeom>
                  </pic:spPr>
                </pic:pic>
              </a:graphicData>
            </a:graphic>
          </wp:inline>
        </w:drawing>
      </w:r>
    </w:p>
    <w:p w14:paraId="02194610" w14:textId="77777777" w:rsidR="00C8551F" w:rsidRDefault="00C8551F" w:rsidP="00C8551F">
      <w:pPr>
        <w:ind w:firstLineChars="200" w:firstLine="480"/>
        <w:rPr>
          <w:rFonts w:cs="Times New Roman"/>
        </w:rPr>
      </w:pPr>
      <w:r>
        <w:rPr>
          <w:rFonts w:cs="Times New Roman" w:hint="eastAsia"/>
        </w:rPr>
        <w:t>通过使用正则表达式将数据进行分词：</w:t>
      </w:r>
    </w:p>
    <w:p w14:paraId="1EA1857E" w14:textId="77777777" w:rsidR="00C8551F" w:rsidRDefault="00C8551F" w:rsidP="00C8551F">
      <w:pPr>
        <w:rPr>
          <w:rFonts w:cs="Times New Roman"/>
        </w:rPr>
      </w:pPr>
      <w:r>
        <w:rPr>
          <w:rFonts w:cs="Times New Roman"/>
          <w:noProof/>
        </w:rPr>
        <w:drawing>
          <wp:inline distT="0" distB="0" distL="0" distR="0" wp14:anchorId="3A8A6FAC" wp14:editId="6BEAE3BC">
            <wp:extent cx="5274310" cy="26409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74310" cy="2640965"/>
                    </a:xfrm>
                    <a:prstGeom prst="rect">
                      <a:avLst/>
                    </a:prstGeom>
                  </pic:spPr>
                </pic:pic>
              </a:graphicData>
            </a:graphic>
          </wp:inline>
        </w:drawing>
      </w:r>
    </w:p>
    <w:p w14:paraId="358AF6A9" w14:textId="77777777" w:rsidR="00C8551F" w:rsidRDefault="00C8551F" w:rsidP="00C8551F">
      <w:pPr>
        <w:ind w:firstLineChars="200" w:firstLine="480"/>
        <w:rPr>
          <w:rFonts w:cs="Times New Roman"/>
        </w:rPr>
      </w:pPr>
      <w:r>
        <w:rPr>
          <w:rFonts w:cs="Times New Roman" w:hint="eastAsia"/>
        </w:rPr>
        <w:t>将分词结果以</w:t>
      </w:r>
      <w:r>
        <w:rPr>
          <w:rFonts w:cs="Times New Roman" w:hint="eastAsia"/>
        </w:rPr>
        <w:t>.txt</w:t>
      </w:r>
      <w:r>
        <w:rPr>
          <w:rFonts w:cs="Times New Roman" w:hint="eastAsia"/>
        </w:rPr>
        <w:t>文件格式输出到目录下：</w:t>
      </w:r>
    </w:p>
    <w:p w14:paraId="2F25919B" w14:textId="77777777" w:rsidR="00C8551F" w:rsidRDefault="00C8551F" w:rsidP="00C8551F">
      <w:pPr>
        <w:rPr>
          <w:rFonts w:cs="Times New Roman"/>
        </w:rPr>
      </w:pPr>
      <w:r>
        <w:rPr>
          <w:rFonts w:cs="Times New Roman"/>
          <w:noProof/>
        </w:rPr>
        <w:drawing>
          <wp:inline distT="0" distB="0" distL="0" distR="0" wp14:anchorId="2D2FA3BA" wp14:editId="17A8D6F0">
            <wp:extent cx="4944110" cy="6381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944165" cy="638264"/>
                    </a:xfrm>
                    <a:prstGeom prst="rect">
                      <a:avLst/>
                    </a:prstGeom>
                  </pic:spPr>
                </pic:pic>
              </a:graphicData>
            </a:graphic>
          </wp:inline>
        </w:drawing>
      </w:r>
    </w:p>
    <w:p w14:paraId="4F4FA37A" w14:textId="77777777" w:rsidR="00C8551F" w:rsidRDefault="00C8551F" w:rsidP="00C8551F">
      <w:pPr>
        <w:ind w:firstLineChars="200" w:firstLine="480"/>
        <w:rPr>
          <w:rFonts w:cs="Times New Roman"/>
        </w:rPr>
      </w:pPr>
      <w:r>
        <w:rPr>
          <w:rFonts w:cs="Times New Roman" w:hint="eastAsia"/>
        </w:rPr>
        <w:t>输出结果如下：</w:t>
      </w:r>
    </w:p>
    <w:p w14:paraId="3D3F53B1" w14:textId="77777777" w:rsidR="00C8551F" w:rsidRDefault="00C8551F" w:rsidP="00C8551F">
      <w:pPr>
        <w:rPr>
          <w:rFonts w:cs="Times New Roman"/>
        </w:rPr>
      </w:pPr>
      <w:r>
        <w:rPr>
          <w:rFonts w:cs="Times New Roman"/>
          <w:noProof/>
        </w:rPr>
        <w:lastRenderedPageBreak/>
        <w:drawing>
          <wp:inline distT="0" distB="0" distL="0" distR="0" wp14:anchorId="434A69CA" wp14:editId="18C9317E">
            <wp:extent cx="5210810" cy="1524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5210902" cy="1524213"/>
                    </a:xfrm>
                    <a:prstGeom prst="rect">
                      <a:avLst/>
                    </a:prstGeom>
                  </pic:spPr>
                </pic:pic>
              </a:graphicData>
            </a:graphic>
          </wp:inline>
        </w:drawing>
      </w:r>
    </w:p>
    <w:p w14:paraId="417A7502" w14:textId="453CC8ED" w:rsidR="00C8551F" w:rsidRPr="00841FD9" w:rsidRDefault="00C8551F" w:rsidP="00C8551F">
      <w:pPr>
        <w:pStyle w:val="3"/>
      </w:pPr>
      <w:r>
        <w:rPr>
          <w:rFonts w:hint="eastAsia"/>
        </w:rPr>
        <w:t>3</w:t>
      </w:r>
      <w:r>
        <w:t xml:space="preserve">.4 </w:t>
      </w:r>
      <w:r>
        <w:rPr>
          <w:rFonts w:hint="eastAsia"/>
        </w:rPr>
        <w:t>金融专有词汇说明提取</w:t>
      </w:r>
      <w:r w:rsidR="00841FD9">
        <w:rPr>
          <w:rFonts w:hint="eastAsia"/>
        </w:rPr>
        <w:t>（邵典、范一迪）</w:t>
      </w:r>
    </w:p>
    <w:p w14:paraId="11E7A10D" w14:textId="77777777" w:rsidR="00C8551F" w:rsidRDefault="00C8551F" w:rsidP="00C8551F">
      <w:pPr>
        <w:ind w:firstLine="420"/>
      </w:pPr>
      <w:r>
        <w:rPr>
          <w:rFonts w:hint="eastAsia"/>
        </w:rPr>
        <w:t>MBA</w:t>
      </w:r>
      <w:r>
        <w:rPr>
          <w:rFonts w:hint="eastAsia"/>
        </w:rPr>
        <w:t>智库</w:t>
      </w:r>
      <w:r>
        <w:rPr>
          <w:rFonts w:hint="eastAsia"/>
          <w:vertAlign w:val="superscript"/>
        </w:rPr>
        <w:t>3</w:t>
      </w:r>
      <w:r>
        <w:rPr>
          <w:rFonts w:hint="eastAsia"/>
        </w:rPr>
        <w:t>是一个专注于经济管理领域的知识平台，能够在保证专业性的同时提供简单易懂的金融词汇解释，因此选择</w:t>
      </w:r>
      <w:r>
        <w:rPr>
          <w:rFonts w:hint="eastAsia"/>
        </w:rPr>
        <w:t>MBA</w:t>
      </w:r>
      <w:r>
        <w:rPr>
          <w:rFonts w:hint="eastAsia"/>
        </w:rPr>
        <w:t>智库百科作为词汇解释的爬取对象。</w:t>
      </w:r>
    </w:p>
    <w:p w14:paraId="7E1A2298" w14:textId="77777777" w:rsidR="00C8551F" w:rsidRDefault="00C8551F" w:rsidP="00C8551F">
      <w:pPr>
        <w:ind w:firstLine="420"/>
      </w:pPr>
      <w:r>
        <w:rPr>
          <w:rFonts w:hint="eastAsia"/>
        </w:rPr>
        <w:t>首先明确爬虫的目标，是希望能够将说明书和风险揭示书中提取的专有名词词条在</w:t>
      </w:r>
      <w:r>
        <w:rPr>
          <w:rFonts w:hint="eastAsia"/>
        </w:rPr>
        <w:t>MBA</w:t>
      </w:r>
      <w:r>
        <w:rPr>
          <w:rFonts w:hint="eastAsia"/>
        </w:rPr>
        <w:t>智库百科进行针对性检索并将获取到的解释存储到本地，获取到的解释数据的宗旨是取精去糟，通俗精练，不要拿到无关信息（如广告与推荐各种无关信息）。具体操作步骤如下：</w:t>
      </w:r>
    </w:p>
    <w:p w14:paraId="4BAE2E3C" w14:textId="77777777" w:rsidR="00C8551F" w:rsidRDefault="00C8551F" w:rsidP="00C8551F">
      <w:pPr>
        <w:ind w:firstLine="420"/>
      </w:pPr>
      <w:r>
        <w:rPr>
          <w:rFonts w:hint="eastAsia"/>
        </w:rPr>
        <w:t>首先导入</w:t>
      </w:r>
      <w:r>
        <w:rPr>
          <w:rFonts w:hint="eastAsia"/>
        </w:rPr>
        <w:t>fake_useragent</w:t>
      </w:r>
      <w:r>
        <w:rPr>
          <w:rFonts w:hint="eastAsia"/>
        </w:rPr>
        <w:t>库，</w:t>
      </w:r>
      <w:r>
        <w:rPr>
          <w:rFonts w:hint="eastAsia"/>
        </w:rPr>
        <w:t>fake_useragent</w:t>
      </w:r>
      <w:r>
        <w:rPr>
          <w:rFonts w:hint="eastAsia"/>
        </w:rPr>
        <w:t>库是专门构造伪装请求头的库用来构造随机请求头，相对于使用固定头更加保险。然后定义请求头，在后续访问网址的时候，需要在</w:t>
      </w:r>
      <w:r>
        <w:rPr>
          <w:rFonts w:hint="eastAsia"/>
        </w:rPr>
        <w:t>url</w:t>
      </w:r>
      <w:r>
        <w:rPr>
          <w:rFonts w:hint="eastAsia"/>
        </w:rPr>
        <w:t>后面加入请求头信息。</w:t>
      </w:r>
    </w:p>
    <w:p w14:paraId="743087F0" w14:textId="77777777" w:rsidR="00C8551F" w:rsidRDefault="00C8551F" w:rsidP="00C8551F">
      <w:pPr>
        <w:ind w:firstLine="420"/>
      </w:pPr>
      <w:r>
        <w:rPr>
          <w:rFonts w:hint="eastAsia"/>
        </w:rPr>
        <w:t>读取说明书和风险揭示书</w:t>
      </w:r>
      <w:r>
        <w:rPr>
          <w:rFonts w:hint="eastAsia"/>
        </w:rPr>
        <w:t>nlp</w:t>
      </w:r>
      <w:r>
        <w:rPr>
          <w:rFonts w:hint="eastAsia"/>
        </w:rPr>
        <w:t>自然语言处理后提取出的金融词典（</w:t>
      </w:r>
      <w:r>
        <w:rPr>
          <w:rFonts w:hint="eastAsia"/>
        </w:rPr>
        <w:t>words&amp;frequency.txt</w:t>
      </w:r>
      <w:r>
        <w:rPr>
          <w:rFonts w:hint="eastAsia"/>
        </w:rPr>
        <w:t>）</w:t>
      </w:r>
      <w:r>
        <w:rPr>
          <w:rFonts w:hint="eastAsia"/>
          <w:vertAlign w:val="superscript"/>
        </w:rPr>
        <w:t>4</w:t>
      </w:r>
      <w:r>
        <w:rPr>
          <w:rFonts w:hint="eastAsia"/>
        </w:rPr>
        <w:t>，金融词典以</w:t>
      </w:r>
      <w:r>
        <w:rPr>
          <w:rFonts w:hint="eastAsia"/>
        </w:rPr>
        <w:t>txt</w:t>
      </w:r>
      <w:r>
        <w:rPr>
          <w:rFonts w:hint="eastAsia"/>
        </w:rPr>
        <w:t>格式存储，格式如图所示</w:t>
      </w:r>
    </w:p>
    <w:p w14:paraId="04DC01B8" w14:textId="77777777" w:rsidR="00C8551F" w:rsidRDefault="00C8551F" w:rsidP="00C8551F">
      <w:pPr>
        <w:ind w:firstLine="420"/>
        <w:jc w:val="center"/>
      </w:pPr>
      <w:r>
        <w:rPr>
          <w:noProof/>
        </w:rPr>
        <w:drawing>
          <wp:inline distT="0" distB="0" distL="114300" distR="114300" wp14:anchorId="797C70B5" wp14:editId="35FCC9F7">
            <wp:extent cx="1106170" cy="1713230"/>
            <wp:effectExtent l="0" t="0" r="635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r="47087"/>
                    <a:stretch>
                      <a:fillRect/>
                    </a:stretch>
                  </pic:blipFill>
                  <pic:spPr>
                    <a:xfrm>
                      <a:off x="0" y="0"/>
                      <a:ext cx="1106170" cy="1713230"/>
                    </a:xfrm>
                    <a:prstGeom prst="rect">
                      <a:avLst/>
                    </a:prstGeom>
                    <a:noFill/>
                    <a:ln>
                      <a:noFill/>
                    </a:ln>
                  </pic:spPr>
                </pic:pic>
              </a:graphicData>
            </a:graphic>
          </wp:inline>
        </w:drawing>
      </w:r>
    </w:p>
    <w:p w14:paraId="073AA951" w14:textId="77777777" w:rsidR="00C8551F" w:rsidRDefault="00C8551F" w:rsidP="00C8551F">
      <w:pPr>
        <w:ind w:firstLine="420"/>
        <w:jc w:val="center"/>
        <w:rPr>
          <w:sz w:val="22"/>
          <w:szCs w:val="21"/>
        </w:rPr>
      </w:pPr>
      <w:r>
        <w:rPr>
          <w:rFonts w:hint="eastAsia"/>
          <w:sz w:val="22"/>
          <w:szCs w:val="21"/>
        </w:rPr>
        <w:t>图</w:t>
      </w:r>
      <w:r>
        <w:rPr>
          <w:rFonts w:hint="eastAsia"/>
          <w:sz w:val="22"/>
          <w:szCs w:val="21"/>
        </w:rPr>
        <w:t xml:space="preserve">1.2 </w:t>
      </w:r>
      <w:r>
        <w:rPr>
          <w:rFonts w:hint="eastAsia"/>
          <w:sz w:val="22"/>
          <w:szCs w:val="21"/>
        </w:rPr>
        <w:t>金融词典（</w:t>
      </w:r>
      <w:r>
        <w:rPr>
          <w:rFonts w:hint="eastAsia"/>
          <w:sz w:val="22"/>
          <w:szCs w:val="21"/>
        </w:rPr>
        <w:t>words&amp;frequency.txt</w:t>
      </w:r>
      <w:r>
        <w:rPr>
          <w:rFonts w:hint="eastAsia"/>
          <w:sz w:val="22"/>
          <w:szCs w:val="21"/>
        </w:rPr>
        <w:t>）存储格式</w:t>
      </w:r>
    </w:p>
    <w:p w14:paraId="707E481D" w14:textId="77777777" w:rsidR="00C8551F" w:rsidRDefault="00C8551F" w:rsidP="00C8551F">
      <w:pPr>
        <w:ind w:firstLine="420"/>
      </w:pPr>
      <w:r>
        <w:rPr>
          <w:rFonts w:hint="eastAsia"/>
        </w:rPr>
        <w:t>图中显示信息部分由两部分组成，分别为自然语言处理得到的金融词汇和对应的词频，后续的查询将以词频大小为顺序，对词典中读取得到的词汇解释进行爬取与存储。</w:t>
      </w:r>
    </w:p>
    <w:p w14:paraId="37A16983" w14:textId="77777777" w:rsidR="00C8551F" w:rsidRDefault="00C8551F" w:rsidP="00C8551F">
      <w:pPr>
        <w:ind w:firstLine="420"/>
      </w:pPr>
      <w:r>
        <w:rPr>
          <w:rFonts w:hint="eastAsia"/>
        </w:rPr>
        <w:lastRenderedPageBreak/>
        <w:t>获取</w:t>
      </w:r>
      <w:r>
        <w:rPr>
          <w:rFonts w:hint="eastAsia"/>
        </w:rPr>
        <w:t>MBA</w:t>
      </w:r>
      <w:r>
        <w:rPr>
          <w:rFonts w:hint="eastAsia"/>
        </w:rPr>
        <w:t>智库百科词条查询的</w:t>
      </w:r>
      <w:r>
        <w:rPr>
          <w:rFonts w:hint="eastAsia"/>
        </w:rPr>
        <w:t>url</w:t>
      </w:r>
      <w:r>
        <w:rPr>
          <w:rFonts w:hint="eastAsia"/>
        </w:rPr>
        <w:t>。（提示由于</w:t>
      </w:r>
      <w:r>
        <w:rPr>
          <w:rFonts w:hint="eastAsia"/>
        </w:rPr>
        <w:t>url</w:t>
      </w:r>
      <w:r>
        <w:rPr>
          <w:rFonts w:hint="eastAsia"/>
        </w:rPr>
        <w:t>均为固定</w:t>
      </w:r>
      <w:r>
        <w:rPr>
          <w:rFonts w:hint="eastAsia"/>
        </w:rPr>
        <w:t>url</w:t>
      </w:r>
      <w:r>
        <w:rPr>
          <w:rFonts w:hint="eastAsia"/>
        </w:rPr>
        <w:t>前缀</w:t>
      </w:r>
      <w:r>
        <w:rPr>
          <w:rFonts w:hint="eastAsia"/>
        </w:rPr>
        <w:t>+</w:t>
      </w:r>
      <w:r>
        <w:rPr>
          <w:rFonts w:hint="eastAsia"/>
        </w:rPr>
        <w:t>查询词，因此采用直接生成</w:t>
      </w:r>
      <w:r>
        <w:rPr>
          <w:rFonts w:hint="eastAsia"/>
        </w:rPr>
        <w:t>url</w:t>
      </w:r>
      <w:r>
        <w:rPr>
          <w:rFonts w:hint="eastAsia"/>
        </w:rPr>
        <w:t>的方式）</w:t>
      </w:r>
    </w:p>
    <w:p w14:paraId="46598C7F" w14:textId="77777777" w:rsidR="00C8551F" w:rsidRDefault="00C8551F" w:rsidP="00C8551F">
      <w:pPr>
        <w:ind w:firstLine="420"/>
      </w:pPr>
      <w:r>
        <w:rPr>
          <w:rFonts w:hint="eastAsia"/>
        </w:rPr>
        <w:t>使用</w:t>
      </w:r>
      <w:r>
        <w:t>Beautiful Soup</w:t>
      </w:r>
      <w:r>
        <w:t>库，</w:t>
      </w:r>
      <w:r>
        <w:rPr>
          <w:rFonts w:hint="eastAsia"/>
        </w:rPr>
        <w:t>进行</w:t>
      </w:r>
      <w:r>
        <w:t>网页抓取数据</w:t>
      </w:r>
      <w:r>
        <w:rPr>
          <w:rFonts w:hint="eastAsia"/>
        </w:rPr>
        <w:t>。</w:t>
      </w:r>
    </w:p>
    <w:p w14:paraId="746FD008" w14:textId="77777777" w:rsidR="00C8551F" w:rsidRDefault="00C8551F" w:rsidP="00C8551F">
      <w:pPr>
        <w:tabs>
          <w:tab w:val="left" w:pos="517"/>
        </w:tabs>
        <w:ind w:firstLine="420"/>
      </w:pPr>
      <w:r>
        <w:rPr>
          <w:rFonts w:hint="eastAsia"/>
        </w:rPr>
        <w:t>以商业银行为例（</w:t>
      </w:r>
      <w:r>
        <w:rPr>
          <w:rFonts w:hint="eastAsia"/>
        </w:rPr>
        <w:t>url=https://wiki.mbalib.com/wiki/</w:t>
      </w:r>
      <w:r>
        <w:rPr>
          <w:rFonts w:hint="eastAsia"/>
        </w:rPr>
        <w:t>商业银行）</w:t>
      </w:r>
    </w:p>
    <w:p w14:paraId="008CB254" w14:textId="77777777" w:rsidR="00C8551F" w:rsidRDefault="00C8551F" w:rsidP="00C8551F">
      <w:pPr>
        <w:tabs>
          <w:tab w:val="left" w:pos="517"/>
        </w:tabs>
        <w:ind w:firstLine="420"/>
      </w:pPr>
      <w:r>
        <w:rPr>
          <w:rFonts w:hint="eastAsia"/>
        </w:rPr>
        <w:t>审视页面</w:t>
      </w:r>
    </w:p>
    <w:p w14:paraId="30A1F7E4" w14:textId="77777777" w:rsidR="00C8551F" w:rsidRDefault="00C8551F" w:rsidP="00C8551F">
      <w:pPr>
        <w:tabs>
          <w:tab w:val="left" w:pos="517"/>
        </w:tabs>
        <w:jc w:val="center"/>
      </w:pPr>
      <w:r>
        <w:rPr>
          <w:noProof/>
        </w:rPr>
        <w:drawing>
          <wp:inline distT="0" distB="0" distL="114300" distR="114300" wp14:anchorId="3DDCC619" wp14:editId="59A87DDA">
            <wp:extent cx="4159250" cy="2219960"/>
            <wp:effectExtent l="0" t="0" r="127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159250" cy="2219960"/>
                    </a:xfrm>
                    <a:prstGeom prst="rect">
                      <a:avLst/>
                    </a:prstGeom>
                    <a:noFill/>
                    <a:ln>
                      <a:noFill/>
                    </a:ln>
                  </pic:spPr>
                </pic:pic>
              </a:graphicData>
            </a:graphic>
          </wp:inline>
        </w:drawing>
      </w:r>
    </w:p>
    <w:p w14:paraId="50AFA239" w14:textId="77777777" w:rsidR="00C8551F" w:rsidRDefault="00C8551F" w:rsidP="00C8551F">
      <w:pPr>
        <w:tabs>
          <w:tab w:val="left" w:pos="517"/>
        </w:tabs>
        <w:ind w:firstLine="420"/>
      </w:pPr>
      <w:r>
        <w:rPr>
          <w:rFonts w:hint="eastAsia"/>
        </w:rPr>
        <w:t>可以明确我们的爬取目标为招商银行简介对应部分</w:t>
      </w:r>
    </w:p>
    <w:p w14:paraId="7CEF331E" w14:textId="77777777" w:rsidR="00C8551F" w:rsidRDefault="00C8551F" w:rsidP="00C8551F">
      <w:pPr>
        <w:tabs>
          <w:tab w:val="left" w:pos="517"/>
        </w:tabs>
        <w:ind w:firstLine="420"/>
      </w:pPr>
      <w:r>
        <w:rPr>
          <w:rFonts w:hint="eastAsia"/>
        </w:rPr>
        <w:t>右键查看看页面源码</w:t>
      </w:r>
    </w:p>
    <w:p w14:paraId="7F88F64A" w14:textId="77777777" w:rsidR="00C8551F" w:rsidRDefault="00C8551F" w:rsidP="00C8551F">
      <w:pPr>
        <w:ind w:firstLine="420"/>
        <w:jc w:val="center"/>
      </w:pPr>
      <w:r>
        <w:rPr>
          <w:noProof/>
        </w:rPr>
        <w:drawing>
          <wp:inline distT="0" distB="0" distL="114300" distR="114300" wp14:anchorId="2FF10D0E" wp14:editId="4D8EAB66">
            <wp:extent cx="6199505" cy="694690"/>
            <wp:effectExtent l="0" t="0" r="317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6199505" cy="694690"/>
                    </a:xfrm>
                    <a:prstGeom prst="rect">
                      <a:avLst/>
                    </a:prstGeom>
                    <a:noFill/>
                    <a:ln>
                      <a:noFill/>
                    </a:ln>
                  </pic:spPr>
                </pic:pic>
              </a:graphicData>
            </a:graphic>
          </wp:inline>
        </w:drawing>
      </w:r>
    </w:p>
    <w:p w14:paraId="445D6068" w14:textId="77777777" w:rsidR="00C8551F" w:rsidRDefault="00C8551F" w:rsidP="00C8551F">
      <w:pPr>
        <w:tabs>
          <w:tab w:val="left" w:pos="517"/>
        </w:tabs>
        <w:ind w:firstLine="420"/>
      </w:pPr>
      <w:r>
        <w:rPr>
          <w:rFonts w:hint="eastAsia"/>
        </w:rPr>
        <w:t>由页面源码可知，通过</w:t>
      </w:r>
      <w:r>
        <w:rPr>
          <w:rFonts w:hint="eastAsia"/>
        </w:rPr>
        <w:t>name</w:t>
      </w:r>
      <w:r>
        <w:rPr>
          <w:rFonts w:hint="eastAsia"/>
        </w:rPr>
        <w:t>定位至</w:t>
      </w:r>
      <w:r>
        <w:rPr>
          <w:rFonts w:hint="eastAsia"/>
        </w:rPr>
        <w:t>'description'</w:t>
      </w:r>
      <w:r>
        <w:rPr>
          <w:rFonts w:hint="eastAsia"/>
        </w:rPr>
        <w:t>位置，获取</w:t>
      </w:r>
      <w:r>
        <w:rPr>
          <w:rFonts w:hint="eastAsia"/>
        </w:rPr>
        <w:t>content</w:t>
      </w:r>
      <w:r>
        <w:rPr>
          <w:rFonts w:hint="eastAsia"/>
        </w:rPr>
        <w:t>即为该词条解释。</w:t>
      </w:r>
    </w:p>
    <w:p w14:paraId="4D48426F" w14:textId="48904874" w:rsidR="00C8551F" w:rsidRDefault="00C8551F" w:rsidP="00C8551F">
      <w:pPr>
        <w:ind w:firstLine="420"/>
      </w:pPr>
      <w:r>
        <w:rPr>
          <w:rFonts w:hint="eastAsia"/>
        </w:rPr>
        <w:t>设定时间间断</w:t>
      </w:r>
      <w:r>
        <w:rPr>
          <w:rFonts w:hint="eastAsia"/>
        </w:rPr>
        <w:t>5s</w:t>
      </w:r>
      <w:r>
        <w:rPr>
          <w:rFonts w:hint="eastAsia"/>
        </w:rPr>
        <w:t>以解决爬虫被封的问题，若不设定间断，</w:t>
      </w:r>
      <w:r>
        <w:rPr>
          <w:rFonts w:hint="eastAsia"/>
        </w:rPr>
        <w:t>ip</w:t>
      </w:r>
      <w:r>
        <w:rPr>
          <w:rFonts w:hint="eastAsia"/>
        </w:rPr>
        <w:t>将在连续</w:t>
      </w:r>
      <w:r>
        <w:rPr>
          <w:rFonts w:hint="eastAsia"/>
        </w:rPr>
        <w:t>100</w:t>
      </w:r>
      <w:r>
        <w:rPr>
          <w:rFonts w:hint="eastAsia"/>
        </w:rPr>
        <w:t>个词条左右后被封。</w:t>
      </w:r>
    </w:p>
    <w:p w14:paraId="623858D0" w14:textId="26B41920" w:rsidR="000425B5" w:rsidRDefault="000425B5" w:rsidP="00C8551F">
      <w:pPr>
        <w:ind w:firstLine="420"/>
      </w:pPr>
    </w:p>
    <w:p w14:paraId="6634BA3D" w14:textId="0FD9994B" w:rsidR="000425B5" w:rsidRDefault="000425B5" w:rsidP="00C8551F">
      <w:pPr>
        <w:ind w:firstLine="420"/>
      </w:pPr>
    </w:p>
    <w:p w14:paraId="29DA91A3" w14:textId="4111E751" w:rsidR="000425B5" w:rsidRDefault="000425B5" w:rsidP="00C8551F">
      <w:pPr>
        <w:ind w:firstLine="420"/>
      </w:pPr>
    </w:p>
    <w:p w14:paraId="66E3E4BE" w14:textId="4FCB3074" w:rsidR="000425B5" w:rsidRDefault="000425B5" w:rsidP="00C8551F">
      <w:pPr>
        <w:ind w:firstLine="420"/>
      </w:pPr>
    </w:p>
    <w:p w14:paraId="410EAD67" w14:textId="77777777" w:rsidR="000425B5" w:rsidRDefault="000425B5" w:rsidP="00C8551F">
      <w:pPr>
        <w:ind w:firstLine="420"/>
      </w:pPr>
    </w:p>
    <w:p w14:paraId="299FA0F7" w14:textId="77777777" w:rsidR="00C8551F" w:rsidRPr="00C8551F" w:rsidRDefault="00C8551F"/>
    <w:p w14:paraId="62C0107A" w14:textId="41235489" w:rsidR="00596410" w:rsidRDefault="00596410" w:rsidP="00596410">
      <w:pPr>
        <w:pStyle w:val="2"/>
      </w:pPr>
      <w:r>
        <w:rPr>
          <w:rFonts w:hint="eastAsia"/>
        </w:rPr>
        <w:lastRenderedPageBreak/>
        <w:t>四、信息录入数据库</w:t>
      </w:r>
    </w:p>
    <w:p w14:paraId="036EEA68" w14:textId="042CBE04" w:rsidR="00FA38F8" w:rsidRPr="00FA38F8" w:rsidRDefault="00FA38F8" w:rsidP="00FA38F8">
      <w:pPr>
        <w:pStyle w:val="3"/>
      </w:pPr>
      <w:r>
        <w:t xml:space="preserve">4.1 </w:t>
      </w:r>
      <w:r>
        <w:rPr>
          <w:rFonts w:hint="eastAsia"/>
        </w:rPr>
        <w:t>将产品属性写入</w:t>
      </w:r>
      <w:r>
        <w:rPr>
          <w:rFonts w:hint="eastAsia"/>
        </w:rPr>
        <w:t>Neo</w:t>
      </w:r>
      <w:r>
        <w:t>4</w:t>
      </w:r>
      <w:r>
        <w:rPr>
          <w:rFonts w:hint="eastAsia"/>
        </w:rPr>
        <w:t>j</w:t>
      </w:r>
      <w:r>
        <w:rPr>
          <w:rFonts w:hint="eastAsia"/>
        </w:rPr>
        <w:t>数据库中（邱俊源）</w:t>
      </w:r>
    </w:p>
    <w:p w14:paraId="58DFC281" w14:textId="77777777" w:rsidR="00596410" w:rsidRPr="009B07C7" w:rsidRDefault="00596410" w:rsidP="00596410">
      <w:pPr>
        <w:ind w:firstLineChars="200" w:firstLine="482"/>
        <w:rPr>
          <w:b/>
          <w:bCs/>
          <w:i/>
          <w:iCs/>
        </w:rPr>
      </w:pPr>
      <w:r w:rsidRPr="009B07C7">
        <w:rPr>
          <w:rFonts w:hint="eastAsia"/>
          <w:b/>
          <w:bCs/>
          <w:i/>
          <w:iCs/>
        </w:rPr>
        <w:t>为什么要使用</w:t>
      </w:r>
      <w:r w:rsidRPr="009B07C7">
        <w:rPr>
          <w:rFonts w:hint="eastAsia"/>
          <w:b/>
          <w:bCs/>
          <w:i/>
          <w:iCs/>
        </w:rPr>
        <w:t>Neo</w:t>
      </w:r>
      <w:r w:rsidRPr="009B07C7">
        <w:rPr>
          <w:b/>
          <w:bCs/>
          <w:i/>
          <w:iCs/>
        </w:rPr>
        <w:t>4</w:t>
      </w:r>
      <w:r w:rsidRPr="009B07C7">
        <w:rPr>
          <w:rFonts w:hint="eastAsia"/>
          <w:b/>
          <w:bCs/>
          <w:i/>
          <w:iCs/>
        </w:rPr>
        <w:t>j</w:t>
      </w:r>
      <w:r w:rsidRPr="009B07C7">
        <w:rPr>
          <w:rFonts w:hint="eastAsia"/>
          <w:b/>
          <w:bCs/>
          <w:i/>
          <w:iCs/>
        </w:rPr>
        <w:t>数据库进行存储而不是传统的关系型数据库？</w:t>
      </w:r>
    </w:p>
    <w:p w14:paraId="1B35BFC8" w14:textId="77777777" w:rsidR="00596410" w:rsidRDefault="00596410" w:rsidP="00596410">
      <w:pPr>
        <w:ind w:firstLineChars="200" w:firstLine="480"/>
      </w:pPr>
      <w:r>
        <w:rPr>
          <w:rFonts w:hint="eastAsia"/>
        </w:rPr>
        <w:t>1</w:t>
      </w:r>
      <w:r>
        <w:rPr>
          <w:rFonts w:hint="eastAsia"/>
        </w:rPr>
        <w:t>、首先，</w:t>
      </w:r>
      <w:r w:rsidRPr="00155F5E">
        <w:rPr>
          <w:rFonts w:hint="eastAsia"/>
        </w:rPr>
        <w:t>使用图的方式来表达现实世界的关系</w:t>
      </w:r>
      <w:r w:rsidRPr="004B54DB">
        <w:rPr>
          <w:rFonts w:hint="eastAsia"/>
          <w:b/>
          <w:bCs/>
        </w:rPr>
        <w:t>很直接、自然，易于建模</w:t>
      </w:r>
      <w:r w:rsidRPr="00155F5E">
        <w:rPr>
          <w:rFonts w:hint="eastAsia"/>
        </w:rPr>
        <w:t>。</w:t>
      </w:r>
      <w:r>
        <w:rPr>
          <w:rFonts w:hint="eastAsia"/>
        </w:rPr>
        <w:t>在我们的产品中，存在着两种类型的节点，一种是理财产品实体节点（名称、编号），另一种是理财产品属性节点（认购起点、理财币种等）。一个理财产品实体可以和多个不同的属性节点相连，一个属性节点也可以有多个相连的理财产品实体，这就构成了理财产品网络。</w:t>
      </w:r>
    </w:p>
    <w:p w14:paraId="780B2B3A" w14:textId="77777777" w:rsidR="00596410" w:rsidRDefault="00596410" w:rsidP="00596410">
      <w:pPr>
        <w:ind w:firstLineChars="200" w:firstLine="480"/>
      </w:pPr>
      <w:r>
        <w:t>2</w:t>
      </w:r>
      <w:r>
        <w:rPr>
          <w:rFonts w:hint="eastAsia"/>
        </w:rPr>
        <w:t>、其次，</w:t>
      </w:r>
      <w:r w:rsidRPr="006674BE">
        <w:rPr>
          <w:rFonts w:hint="eastAsia"/>
        </w:rPr>
        <w:t>图数据库可以很高效的插入大量数据</w:t>
      </w:r>
      <w:r>
        <w:rPr>
          <w:rFonts w:hint="eastAsia"/>
        </w:rPr>
        <w:t>。考虑到后续商用，</w:t>
      </w:r>
      <w:r w:rsidRPr="004B54DB">
        <w:rPr>
          <w:rFonts w:hint="eastAsia"/>
          <w:b/>
          <w:bCs/>
        </w:rPr>
        <w:t>产品的可扩展性也是十分重要的</w:t>
      </w:r>
      <w:r>
        <w:rPr>
          <w:rFonts w:hint="eastAsia"/>
        </w:rPr>
        <w:t>。传统的关系型数据库，例如</w:t>
      </w:r>
      <w:r>
        <w:rPr>
          <w:rFonts w:hint="eastAsia"/>
        </w:rPr>
        <w:t>MySQL</w:t>
      </w:r>
      <w:r>
        <w:rPr>
          <w:rFonts w:hint="eastAsia"/>
        </w:rPr>
        <w:t>，在</w:t>
      </w:r>
      <w:r w:rsidRPr="00A94574">
        <w:rPr>
          <w:rFonts w:hint="eastAsia"/>
        </w:rPr>
        <w:t>不做分表分库的情况下插入百万数据基本</w:t>
      </w:r>
      <w:r>
        <w:rPr>
          <w:rFonts w:hint="eastAsia"/>
        </w:rPr>
        <w:t>的插入和查询就已经很慢了。而</w:t>
      </w:r>
      <w:r w:rsidRPr="00A94574">
        <w:rPr>
          <w:rFonts w:hint="eastAsia"/>
        </w:rPr>
        <w:t>图数据库基本能胜任亿级以上的数据</w:t>
      </w:r>
      <w:r>
        <w:rPr>
          <w:rFonts w:hint="eastAsia"/>
        </w:rPr>
        <w:t>，</w:t>
      </w:r>
      <w:r w:rsidRPr="00A94574">
        <w:rPr>
          <w:rFonts w:hint="eastAsia"/>
        </w:rPr>
        <w:t>持续插入十亿级的数据基本还能保持一个较高的</w:t>
      </w:r>
      <w:r>
        <w:rPr>
          <w:rFonts w:hint="eastAsia"/>
        </w:rPr>
        <w:t>插入和查询</w:t>
      </w:r>
      <w:r w:rsidRPr="00A94574">
        <w:rPr>
          <w:rFonts w:hint="eastAsia"/>
        </w:rPr>
        <w:t>速度。</w:t>
      </w:r>
    </w:p>
    <w:p w14:paraId="5F864C86" w14:textId="77777777" w:rsidR="00596410" w:rsidRDefault="00596410" w:rsidP="00596410">
      <w:pPr>
        <w:ind w:firstLineChars="200" w:firstLine="480"/>
      </w:pPr>
      <w:r>
        <w:rPr>
          <w:rFonts w:hint="eastAsia"/>
        </w:rPr>
        <w:t>3</w:t>
      </w:r>
      <w:r>
        <w:rPr>
          <w:rFonts w:hint="eastAsia"/>
        </w:rPr>
        <w:t>、最后，</w:t>
      </w:r>
      <w:r w:rsidRPr="00490112">
        <w:rPr>
          <w:rFonts w:hint="eastAsia"/>
          <w:b/>
          <w:bCs/>
        </w:rPr>
        <w:t>图数据库可以很高效的查询关联数据</w:t>
      </w:r>
      <w:r w:rsidRPr="00262C34">
        <w:rPr>
          <w:rFonts w:hint="eastAsia"/>
        </w:rPr>
        <w:t>。</w:t>
      </w:r>
      <w:r>
        <w:rPr>
          <w:rFonts w:hint="eastAsia"/>
        </w:rPr>
        <w:t>比如，一位用户想查询如下内容：请告诉我在青葵系列理财产品中投资币种为美元的那些产品各自的投资策略是什么。这就涉及到了一个</w:t>
      </w:r>
      <w:r w:rsidRPr="00E16C83">
        <w:rPr>
          <w:rFonts w:hint="eastAsia"/>
        </w:rPr>
        <w:t>多层关联</w:t>
      </w:r>
      <w:r>
        <w:rPr>
          <w:rFonts w:hint="eastAsia"/>
        </w:rPr>
        <w:t>和筛选的过程。传统的关系型数据库</w:t>
      </w:r>
      <w:r w:rsidRPr="00AA69DA">
        <w:rPr>
          <w:rFonts w:hint="eastAsia"/>
        </w:rPr>
        <w:t>一般来说都需要做表连接，</w:t>
      </w:r>
      <w:r>
        <w:rPr>
          <w:rFonts w:hint="eastAsia"/>
        </w:rPr>
        <w:t>而</w:t>
      </w:r>
      <w:r w:rsidRPr="00AA69DA">
        <w:rPr>
          <w:rFonts w:hint="eastAsia"/>
        </w:rPr>
        <w:t>表连接是一个很昂贵的操作，涉及到大量的</w:t>
      </w:r>
      <w:r w:rsidRPr="00AA69DA">
        <w:rPr>
          <w:rFonts w:hint="eastAsia"/>
        </w:rPr>
        <w:t>IO</w:t>
      </w:r>
      <w:r w:rsidRPr="00AA69DA">
        <w:rPr>
          <w:rFonts w:hint="eastAsia"/>
        </w:rPr>
        <w:t>操作及内存消耗。图数据库对关联查询一般都进行针对性的优化，比如存储模型上、数据结构、查询算法等，防止局部数据的查询引发全部数据的读取。</w:t>
      </w:r>
    </w:p>
    <w:p w14:paraId="3E32A5A5" w14:textId="77777777" w:rsidR="00596410" w:rsidRDefault="00596410" w:rsidP="00596410">
      <w:pPr>
        <w:ind w:firstLine="480"/>
      </w:pPr>
      <w:r>
        <w:rPr>
          <w:rFonts w:hint="eastAsia"/>
        </w:rPr>
        <w:t>综上所述，我们决定采用</w:t>
      </w:r>
      <w:r>
        <w:rPr>
          <w:rFonts w:hint="eastAsia"/>
        </w:rPr>
        <w:t>Neo</w:t>
      </w:r>
      <w:r>
        <w:t>4</w:t>
      </w:r>
      <w:r>
        <w:rPr>
          <w:rFonts w:hint="eastAsia"/>
        </w:rPr>
        <w:t>j</w:t>
      </w:r>
      <w:r>
        <w:rPr>
          <w:rFonts w:hint="eastAsia"/>
        </w:rPr>
        <w:t>数据库对理财产品属性进行存储和查询。以下将详细阐述具体的重要的步骤和技术。</w:t>
      </w:r>
    </w:p>
    <w:p w14:paraId="5D943CB8" w14:textId="0BA05EA1" w:rsidR="00596410" w:rsidRPr="00C10441" w:rsidRDefault="00596410" w:rsidP="00C10441">
      <w:pPr>
        <w:ind w:firstLineChars="200" w:firstLine="480"/>
      </w:pPr>
      <w:r>
        <w:t>1</w:t>
      </w:r>
      <w:r>
        <w:rPr>
          <w:rFonts w:hint="eastAsia"/>
        </w:rPr>
        <w:t>、将理财产品的属性进行归类，分别存入不同类型的节点中，并以</w:t>
      </w:r>
      <w:r>
        <w:rPr>
          <w:rFonts w:hint="eastAsia"/>
        </w:rPr>
        <w:t>name</w:t>
      </w:r>
      <w:r>
        <w:rPr>
          <w:rFonts w:hint="eastAsia"/>
        </w:rPr>
        <w:t>和</w:t>
      </w:r>
      <w:r>
        <w:rPr>
          <w:rFonts w:hint="eastAsia"/>
        </w:rPr>
        <w:t>value</w:t>
      </w:r>
      <w:r>
        <w:rPr>
          <w:rFonts w:hint="eastAsia"/>
        </w:rPr>
        <w:t>两个属性存储以方便后续的查询。</w:t>
      </w:r>
      <w:r w:rsidR="00C10441" w:rsidRPr="00C10441">
        <w:rPr>
          <w:rFonts w:hint="eastAsia"/>
        </w:rPr>
        <w:t>并且还提取除了日期、收益率等可以比较的理财产品属性，将其存储在新的“</w:t>
      </w:r>
      <w:r w:rsidR="00C10441" w:rsidRPr="00C10441">
        <w:t>up”</w:t>
      </w:r>
      <w:r w:rsidR="00C10441" w:rsidRPr="00C10441">
        <w:t>和</w:t>
      </w:r>
      <w:r w:rsidR="00C10441" w:rsidRPr="00C10441">
        <w:t>“down”</w:t>
      </w:r>
      <w:r w:rsidR="00C10441" w:rsidRPr="00C10441">
        <w:t>等节点属性中，</w:t>
      </w:r>
      <w:r>
        <w:rPr>
          <w:rFonts w:hint="eastAsia"/>
        </w:rPr>
        <w:t>具体的分类情况如下图所示。</w:t>
      </w:r>
    </w:p>
    <w:p w14:paraId="1AEA419A" w14:textId="77777777" w:rsidR="00596410" w:rsidRDefault="00596410" w:rsidP="00596410">
      <w:r w:rsidRPr="00BD6B4D">
        <w:rPr>
          <w:noProof/>
        </w:rPr>
        <w:lastRenderedPageBreak/>
        <w:drawing>
          <wp:inline distT="0" distB="0" distL="0" distR="0" wp14:anchorId="000DB8BB" wp14:editId="660FC8E7">
            <wp:extent cx="5272187" cy="2318919"/>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3831" cy="2332837"/>
                    </a:xfrm>
                    <a:prstGeom prst="rect">
                      <a:avLst/>
                    </a:prstGeom>
                  </pic:spPr>
                </pic:pic>
              </a:graphicData>
            </a:graphic>
          </wp:inline>
        </w:drawing>
      </w:r>
    </w:p>
    <w:p w14:paraId="27E373DC" w14:textId="71154A51" w:rsidR="00596410" w:rsidRDefault="00596410" w:rsidP="00596410">
      <w:pPr>
        <w:ind w:firstLineChars="200" w:firstLine="480"/>
      </w:pPr>
      <w:r>
        <w:rPr>
          <w:rFonts w:hint="eastAsia"/>
        </w:rPr>
        <w:t>2</w:t>
      </w:r>
      <w:r>
        <w:rPr>
          <w:rFonts w:hint="eastAsia"/>
        </w:rPr>
        <w:t>、将理财产品属性加入图数据库中。参考这篇博文</w:t>
      </w:r>
      <w:r>
        <w:rPr>
          <w:rStyle w:val="a5"/>
        </w:rPr>
        <w:footnoteReference w:id="4"/>
      </w:r>
      <w:r>
        <w:rPr>
          <w:rFonts w:hint="eastAsia"/>
        </w:rPr>
        <w:t>，我们使用</w:t>
      </w:r>
      <w:r w:rsidR="00C15145">
        <w:rPr>
          <w:rFonts w:hint="eastAsia"/>
        </w:rPr>
        <w:t>千万级别节点的导入方式</w:t>
      </w:r>
      <w:r w:rsidR="00C15145">
        <w:rPr>
          <w:rFonts w:hint="eastAsia"/>
        </w:rPr>
        <w:t>n</w:t>
      </w:r>
      <w:r w:rsidR="00C15145">
        <w:t>eo4j-import</w:t>
      </w:r>
      <w:r w:rsidR="00C15145">
        <w:rPr>
          <w:rFonts w:hint="eastAsia"/>
        </w:rPr>
        <w:t>方式</w:t>
      </w:r>
      <w:r>
        <w:rPr>
          <w:rFonts w:hint="eastAsia"/>
        </w:rPr>
        <w:t>批量导入的方式将数据导入图数据库。这样做的好处是可以快速、成规模地导入数据，而不是运行</w:t>
      </w:r>
      <w:r>
        <w:rPr>
          <w:rFonts w:hint="eastAsia"/>
        </w:rPr>
        <w:t>cypher</w:t>
      </w:r>
      <w:r>
        <w:rPr>
          <w:rFonts w:hint="eastAsia"/>
        </w:rPr>
        <w:t>语言进行插入，可以更好地为之后的商用环境做准备。首先，我们得先为每一个节点建立一个独一无二的</w:t>
      </w:r>
      <w:r>
        <w:rPr>
          <w:rFonts w:hint="eastAsia"/>
        </w:rPr>
        <w:t>ID</w:t>
      </w:r>
      <w:r>
        <w:rPr>
          <w:rFonts w:hint="eastAsia"/>
        </w:rPr>
        <w:t>，之后根据这个</w:t>
      </w:r>
      <w:r>
        <w:rPr>
          <w:rFonts w:hint="eastAsia"/>
        </w:rPr>
        <w:t>ID</w:t>
      </w:r>
      <w:r>
        <w:rPr>
          <w:rFonts w:hint="eastAsia"/>
        </w:rPr>
        <w:t>分别构建每一个实体类的实体表和实体之间的连接表。最后通过命令行的方式进行快速导入。相关函数说明如下表所示。</w:t>
      </w:r>
    </w:p>
    <w:tbl>
      <w:tblPr>
        <w:tblStyle w:val="11"/>
        <w:tblW w:w="0" w:type="auto"/>
        <w:tblLook w:val="04A0" w:firstRow="1" w:lastRow="0" w:firstColumn="1" w:lastColumn="0" w:noHBand="0" w:noVBand="1"/>
      </w:tblPr>
      <w:tblGrid>
        <w:gridCol w:w="4148"/>
        <w:gridCol w:w="4148"/>
      </w:tblGrid>
      <w:tr w:rsidR="00596410" w14:paraId="407F1B7B" w14:textId="77777777" w:rsidTr="0040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BE07A44" w14:textId="77777777" w:rsidR="00596410" w:rsidRDefault="00596410" w:rsidP="0040692C">
            <w:pPr>
              <w:jc w:val="center"/>
            </w:pPr>
            <w:r>
              <w:rPr>
                <w:rFonts w:hint="eastAsia"/>
              </w:rPr>
              <w:t>函数名称</w:t>
            </w:r>
          </w:p>
        </w:tc>
        <w:tc>
          <w:tcPr>
            <w:tcW w:w="4148" w:type="dxa"/>
          </w:tcPr>
          <w:p w14:paraId="4DBF5726" w14:textId="77777777" w:rsidR="00596410" w:rsidRDefault="00596410"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596410" w14:paraId="196E369D"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74E0CE1" w14:textId="77777777" w:rsidR="00596410" w:rsidRDefault="00596410" w:rsidP="0040692C">
            <w:pPr>
              <w:jc w:val="center"/>
            </w:pPr>
            <w:r w:rsidRPr="00BD3530">
              <w:t>create_search_df</w:t>
            </w:r>
          </w:p>
        </w:tc>
        <w:tc>
          <w:tcPr>
            <w:tcW w:w="4148" w:type="dxa"/>
          </w:tcPr>
          <w:p w14:paraId="385113B7"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为每个节点建立独一无二索引</w:t>
            </w:r>
            <w:r>
              <w:rPr>
                <w:rFonts w:hint="eastAsia"/>
              </w:rPr>
              <w:t>ID</w:t>
            </w:r>
          </w:p>
        </w:tc>
      </w:tr>
      <w:tr w:rsidR="00596410" w14:paraId="34490759" w14:textId="77777777" w:rsidTr="0040692C">
        <w:tc>
          <w:tcPr>
            <w:cnfStyle w:val="001000000000" w:firstRow="0" w:lastRow="0" w:firstColumn="1" w:lastColumn="0" w:oddVBand="0" w:evenVBand="0" w:oddHBand="0" w:evenHBand="0" w:firstRowFirstColumn="0" w:firstRowLastColumn="0" w:lastRowFirstColumn="0" w:lastRowLastColumn="0"/>
            <w:tcW w:w="4148" w:type="dxa"/>
          </w:tcPr>
          <w:p w14:paraId="3431E46D" w14:textId="77777777" w:rsidR="00596410" w:rsidRPr="0043662B" w:rsidRDefault="00596410" w:rsidP="0040692C">
            <w:pPr>
              <w:jc w:val="center"/>
            </w:pPr>
            <w:r w:rsidRPr="0043662B">
              <w:t>create_node_csv</w:t>
            </w:r>
          </w:p>
        </w:tc>
        <w:tc>
          <w:tcPr>
            <w:tcW w:w="4148" w:type="dxa"/>
          </w:tcPr>
          <w:p w14:paraId="7914F6B2" w14:textId="77777777" w:rsidR="00596410" w:rsidRDefault="00596410"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建立实体表</w:t>
            </w:r>
          </w:p>
        </w:tc>
      </w:tr>
      <w:tr w:rsidR="00596410" w14:paraId="2E0F288F"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0AB9E65" w14:textId="77777777" w:rsidR="00596410" w:rsidRDefault="00596410" w:rsidP="0040692C">
            <w:pPr>
              <w:jc w:val="center"/>
            </w:pPr>
            <w:r w:rsidRPr="0043662B">
              <w:t>create_relationship</w:t>
            </w:r>
          </w:p>
        </w:tc>
        <w:tc>
          <w:tcPr>
            <w:tcW w:w="4148" w:type="dxa"/>
          </w:tcPr>
          <w:p w14:paraId="02E88A52" w14:textId="77777777" w:rsidR="00596410" w:rsidRDefault="0059641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建立关系表</w:t>
            </w:r>
          </w:p>
        </w:tc>
      </w:tr>
    </w:tbl>
    <w:p w14:paraId="3BA0AEB6" w14:textId="77777777" w:rsidR="00596410" w:rsidRDefault="00596410" w:rsidP="008159B8">
      <w:pPr>
        <w:ind w:firstLineChars="200" w:firstLine="480"/>
      </w:pPr>
      <w:r>
        <w:rPr>
          <w:rFonts w:hint="eastAsia"/>
        </w:rPr>
        <w:t>使用</w:t>
      </w:r>
      <w:r>
        <w:rPr>
          <w:rFonts w:hint="eastAsia"/>
        </w:rPr>
        <w:t>python</w:t>
      </w:r>
      <w:r>
        <w:rPr>
          <w:rFonts w:hint="eastAsia"/>
        </w:rPr>
        <w:t>自动生成命令行语句并复制到命令行运行。</w:t>
      </w:r>
    </w:p>
    <w:p w14:paraId="2F1A7F67" w14:textId="50D83A31" w:rsidR="00596410" w:rsidRDefault="00596410" w:rsidP="00596410">
      <w:r w:rsidRPr="00BF5C74">
        <w:rPr>
          <w:noProof/>
        </w:rPr>
        <w:drawing>
          <wp:inline distT="0" distB="0" distL="0" distR="0" wp14:anchorId="77434317" wp14:editId="6A71D1F3">
            <wp:extent cx="5274310" cy="6997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99770"/>
                    </a:xfrm>
                    <a:prstGeom prst="rect">
                      <a:avLst/>
                    </a:prstGeom>
                  </pic:spPr>
                </pic:pic>
              </a:graphicData>
            </a:graphic>
          </wp:inline>
        </w:drawing>
      </w:r>
    </w:p>
    <w:p w14:paraId="26966D9C" w14:textId="67258FAD" w:rsidR="00596410" w:rsidRDefault="007461F6" w:rsidP="00596410">
      <w:pPr>
        <w:ind w:firstLine="480"/>
      </w:pPr>
      <w:r w:rsidRPr="007461F6">
        <w:rPr>
          <w:noProof/>
        </w:rPr>
        <w:drawing>
          <wp:anchor distT="0" distB="0" distL="114300" distR="114300" simplePos="0" relativeHeight="251659264" behindDoc="0" locked="0" layoutInCell="1" allowOverlap="1" wp14:anchorId="75EA6A15" wp14:editId="7EB800A9">
            <wp:simplePos x="0" y="0"/>
            <wp:positionH relativeFrom="margin">
              <wp:align>right</wp:align>
            </wp:positionH>
            <wp:positionV relativeFrom="paragraph">
              <wp:posOffset>279756</wp:posOffset>
            </wp:positionV>
            <wp:extent cx="5274310" cy="107442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074420"/>
                    </a:xfrm>
                    <a:prstGeom prst="rect">
                      <a:avLst/>
                    </a:prstGeom>
                  </pic:spPr>
                </pic:pic>
              </a:graphicData>
            </a:graphic>
          </wp:anchor>
        </w:drawing>
      </w:r>
      <w:r w:rsidR="00596410">
        <w:rPr>
          <w:rFonts w:hint="eastAsia"/>
        </w:rPr>
        <w:t>最终生成了</w:t>
      </w:r>
      <w:r>
        <w:t>324</w:t>
      </w:r>
      <w:r w:rsidR="00596410">
        <w:rPr>
          <w:rFonts w:hint="eastAsia"/>
        </w:rPr>
        <w:t>个节点和</w:t>
      </w:r>
      <w:r>
        <w:t>968</w:t>
      </w:r>
      <w:r w:rsidR="00596410">
        <w:rPr>
          <w:rFonts w:hint="eastAsia"/>
        </w:rPr>
        <w:t>条关系，如下图所示。</w:t>
      </w:r>
    </w:p>
    <w:p w14:paraId="74E3C41A" w14:textId="43825819" w:rsidR="007461F6" w:rsidRDefault="007461F6" w:rsidP="00596410">
      <w:pPr>
        <w:ind w:firstLine="480"/>
      </w:pPr>
    </w:p>
    <w:p w14:paraId="5E3E6863" w14:textId="1B379135" w:rsidR="00FA38F8" w:rsidRDefault="00FA38F8" w:rsidP="00596410">
      <w:pPr>
        <w:ind w:firstLine="480"/>
      </w:pPr>
    </w:p>
    <w:p w14:paraId="2F875A7C" w14:textId="5D2CB331" w:rsidR="00FA38F8" w:rsidRDefault="00FA38F8" w:rsidP="00FA38F8">
      <w:pPr>
        <w:pStyle w:val="3"/>
      </w:pPr>
      <w:r>
        <w:lastRenderedPageBreak/>
        <w:t>4</w:t>
      </w:r>
      <w:r>
        <w:rPr>
          <w:rFonts w:hint="eastAsia"/>
        </w:rPr>
        <w:t xml:space="preserve">.2 </w:t>
      </w:r>
      <w:r>
        <w:t xml:space="preserve"> </w:t>
      </w:r>
      <w:r>
        <w:rPr>
          <w:rFonts w:hint="eastAsia"/>
        </w:rPr>
        <w:t>将金融专有名词词典写入</w:t>
      </w:r>
      <w:r>
        <w:rPr>
          <w:rFonts w:hint="eastAsia"/>
        </w:rPr>
        <w:t>MySQL</w:t>
      </w:r>
      <w:r>
        <w:rPr>
          <w:rFonts w:hint="eastAsia"/>
        </w:rPr>
        <w:t>数据库</w:t>
      </w:r>
      <w:r w:rsidR="00F96646">
        <w:rPr>
          <w:rFonts w:hint="eastAsia"/>
        </w:rPr>
        <w:t>（范一迪）</w:t>
      </w:r>
    </w:p>
    <w:p w14:paraId="001B7BB5" w14:textId="77777777" w:rsidR="00893FE5" w:rsidRDefault="00893FE5" w:rsidP="00893FE5">
      <w:pPr>
        <w:ind w:firstLine="420"/>
      </w:pPr>
      <w:r>
        <w:rPr>
          <w:rFonts w:hint="eastAsia"/>
        </w:rPr>
        <w:t>通过</w:t>
      </w:r>
      <w:r>
        <w:rPr>
          <w:rFonts w:hint="eastAsia"/>
        </w:rPr>
        <w:t>python</w:t>
      </w:r>
      <w:r>
        <w:rPr>
          <w:rFonts w:hint="eastAsia"/>
        </w:rPr>
        <w:t>进行的爬虫与分析清洗操作，我们已经实现了对金融名称数据的获取与预处理。</w:t>
      </w:r>
    </w:p>
    <w:p w14:paraId="39658DB2" w14:textId="77777777" w:rsidR="00893FE5" w:rsidRDefault="00893FE5" w:rsidP="00893FE5">
      <w:pPr>
        <w:ind w:firstLine="420"/>
      </w:pPr>
      <w:r>
        <w:rPr>
          <w:rFonts w:hint="eastAsia"/>
        </w:rPr>
        <w:t>接下来我们要通过</w:t>
      </w:r>
      <w:r>
        <w:rPr>
          <w:rFonts w:hint="eastAsia"/>
        </w:rPr>
        <w:t>mysql</w:t>
      </w:r>
      <w:r>
        <w:rPr>
          <w:rFonts w:hint="eastAsia"/>
        </w:rPr>
        <w:t>和</w:t>
      </w:r>
      <w:r>
        <w:rPr>
          <w:rFonts w:hint="eastAsia"/>
        </w:rPr>
        <w:t>python</w:t>
      </w:r>
      <w:r>
        <w:rPr>
          <w:rFonts w:hint="eastAsia"/>
        </w:rPr>
        <w:t>的交互，将数据写入</w:t>
      </w:r>
      <w:r>
        <w:rPr>
          <w:rFonts w:hint="eastAsia"/>
        </w:rPr>
        <w:t>MySQL</w:t>
      </w:r>
      <w:r>
        <w:rPr>
          <w:rFonts w:hint="eastAsia"/>
        </w:rPr>
        <w:t>数据库中：</w:t>
      </w:r>
    </w:p>
    <w:p w14:paraId="07F9AF53" w14:textId="77777777" w:rsidR="00893FE5" w:rsidRDefault="00893FE5" w:rsidP="00893FE5">
      <w:pPr>
        <w:ind w:firstLine="420"/>
      </w:pPr>
      <w:r>
        <w:rPr>
          <w:rFonts w:hint="eastAsia"/>
        </w:rPr>
        <w:t>首先看一下数据的</w:t>
      </w:r>
      <w:r>
        <w:rPr>
          <w:rFonts w:hint="eastAsia"/>
        </w:rPr>
        <w:t>df</w:t>
      </w:r>
      <w:r>
        <w:rPr>
          <w:rFonts w:hint="eastAsia"/>
        </w:rPr>
        <w:t>：</w:t>
      </w:r>
    </w:p>
    <w:p w14:paraId="10C7B3DC" w14:textId="77777777" w:rsidR="00893FE5" w:rsidRDefault="00893FE5" w:rsidP="00893FE5">
      <w:pPr>
        <w:ind w:firstLine="420"/>
        <w:jc w:val="center"/>
      </w:pPr>
      <w:r>
        <w:rPr>
          <w:noProof/>
        </w:rPr>
        <w:drawing>
          <wp:inline distT="0" distB="0" distL="114300" distR="114300" wp14:anchorId="55444D9E" wp14:editId="386280FD">
            <wp:extent cx="4047490" cy="1429385"/>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047490" cy="1429385"/>
                    </a:xfrm>
                    <a:prstGeom prst="rect">
                      <a:avLst/>
                    </a:prstGeom>
                    <a:noFill/>
                    <a:ln>
                      <a:noFill/>
                    </a:ln>
                  </pic:spPr>
                </pic:pic>
              </a:graphicData>
            </a:graphic>
          </wp:inline>
        </w:drawing>
      </w:r>
    </w:p>
    <w:p w14:paraId="584BB4F2" w14:textId="77777777" w:rsidR="00893FE5" w:rsidRDefault="00893FE5" w:rsidP="00893FE5">
      <w:pPr>
        <w:ind w:firstLine="420"/>
      </w:pPr>
      <w:r>
        <w:rPr>
          <w:rFonts w:hint="eastAsia"/>
        </w:rPr>
        <w:t>现在要将这个</w:t>
      </w:r>
      <w:r>
        <w:rPr>
          <w:rFonts w:hint="eastAsia"/>
        </w:rPr>
        <w:t>df</w:t>
      </w:r>
      <w:r>
        <w:rPr>
          <w:rFonts w:hint="eastAsia"/>
        </w:rPr>
        <w:t>写入</w:t>
      </w:r>
      <w:r>
        <w:rPr>
          <w:rFonts w:hint="eastAsia"/>
        </w:rPr>
        <w:t>mysql</w:t>
      </w:r>
      <w:r>
        <w:rPr>
          <w:rFonts w:hint="eastAsia"/>
        </w:rPr>
        <w:t>，也就是把爬到的数据或者清洗完的数据写入</w:t>
      </w:r>
      <w:r>
        <w:rPr>
          <w:rFonts w:hint="eastAsia"/>
        </w:rPr>
        <w:t>mysql</w:t>
      </w:r>
      <w:r>
        <w:rPr>
          <w:rFonts w:hint="eastAsia"/>
        </w:rPr>
        <w:t>，具体关键代码如下：</w:t>
      </w:r>
    </w:p>
    <w:p w14:paraId="6B698054" w14:textId="77777777" w:rsidR="00893FE5" w:rsidRDefault="00893FE5" w:rsidP="00893FE5">
      <w:pPr>
        <w:ind w:firstLine="420"/>
      </w:pPr>
      <w:r>
        <w:rPr>
          <w:noProof/>
        </w:rPr>
        <w:drawing>
          <wp:inline distT="0" distB="0" distL="114300" distR="114300" wp14:anchorId="35FB348A" wp14:editId="011B68AE">
            <wp:extent cx="5265420" cy="3256915"/>
            <wp:effectExtent l="0" t="0" r="762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65420" cy="3256915"/>
                    </a:xfrm>
                    <a:prstGeom prst="rect">
                      <a:avLst/>
                    </a:prstGeom>
                    <a:noFill/>
                    <a:ln>
                      <a:noFill/>
                    </a:ln>
                  </pic:spPr>
                </pic:pic>
              </a:graphicData>
            </a:graphic>
          </wp:inline>
        </w:drawing>
      </w:r>
    </w:p>
    <w:p w14:paraId="496CFD3E" w14:textId="77777777" w:rsidR="00893FE5" w:rsidRDefault="00893FE5" w:rsidP="00893FE5">
      <w:pPr>
        <w:ind w:firstLine="420"/>
      </w:pPr>
      <w:r>
        <w:rPr>
          <w:rFonts w:hint="eastAsia"/>
        </w:rPr>
        <w:t>......</w:t>
      </w:r>
      <w:r>
        <w:rPr>
          <w:rFonts w:hint="eastAsia"/>
        </w:rPr>
        <w:t>全部数据存储完毕</w:t>
      </w:r>
    </w:p>
    <w:p w14:paraId="753C0E8F" w14:textId="77777777" w:rsidR="00893FE5" w:rsidRDefault="00893FE5" w:rsidP="00893FE5">
      <w:pPr>
        <w:ind w:firstLine="420"/>
      </w:pPr>
    </w:p>
    <w:p w14:paraId="1C077864" w14:textId="77777777" w:rsidR="00893FE5" w:rsidRDefault="00893FE5" w:rsidP="00893FE5">
      <w:pPr>
        <w:ind w:firstLine="420"/>
      </w:pPr>
      <w:r>
        <w:rPr>
          <w:rFonts w:hint="eastAsia"/>
        </w:rPr>
        <w:t>初次运行过程中</w:t>
      </w:r>
      <w:r>
        <w:t>捕获到了异常：</w:t>
      </w:r>
    </w:p>
    <w:p w14:paraId="65A2524B" w14:textId="77777777" w:rsidR="00893FE5" w:rsidRDefault="00893FE5" w:rsidP="00893FE5">
      <w:pPr>
        <w:ind w:firstLine="420"/>
        <w:jc w:val="center"/>
      </w:pPr>
      <w:r>
        <w:rPr>
          <w:noProof/>
        </w:rPr>
        <w:drawing>
          <wp:inline distT="0" distB="0" distL="114300" distR="114300" wp14:anchorId="138B86D2" wp14:editId="6ABFF530">
            <wp:extent cx="5270500" cy="18097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0500" cy="180975"/>
                    </a:xfrm>
                    <a:prstGeom prst="rect">
                      <a:avLst/>
                    </a:prstGeom>
                    <a:noFill/>
                    <a:ln>
                      <a:noFill/>
                    </a:ln>
                  </pic:spPr>
                </pic:pic>
              </a:graphicData>
            </a:graphic>
          </wp:inline>
        </w:drawing>
      </w:r>
    </w:p>
    <w:p w14:paraId="1F3BE968" w14:textId="77777777" w:rsidR="00893FE5" w:rsidRDefault="00893FE5" w:rsidP="00893FE5">
      <w:pPr>
        <w:ind w:firstLine="420"/>
      </w:pPr>
      <w:r>
        <w:rPr>
          <w:rFonts w:hint="eastAsia"/>
        </w:rPr>
        <w:t>这是由于数据中的</w:t>
      </w:r>
      <w:r>
        <w:t>一部分拉丁</w:t>
      </w:r>
      <w:r>
        <w:rPr>
          <w:rFonts w:hint="eastAsia"/>
        </w:rPr>
        <w:t>文</w:t>
      </w:r>
      <w:r>
        <w:t>无法编码，设置一下编码方式</w:t>
      </w:r>
      <w:r>
        <w:t>charset=utf8</w:t>
      </w:r>
      <w:r>
        <w:rPr>
          <w:rFonts w:hint="eastAsia"/>
        </w:rPr>
        <w:t>即</w:t>
      </w:r>
      <w:r>
        <w:rPr>
          <w:rFonts w:hint="eastAsia"/>
        </w:rPr>
        <w:lastRenderedPageBreak/>
        <w:t>可解决</w:t>
      </w:r>
    </w:p>
    <w:p w14:paraId="5875EC4F" w14:textId="77777777" w:rsidR="00893FE5" w:rsidRDefault="00893FE5" w:rsidP="00893FE5">
      <w:pPr>
        <w:ind w:firstLine="420"/>
      </w:pPr>
      <w:r>
        <w:rPr>
          <w:rFonts w:hint="eastAsia"/>
        </w:rPr>
        <w:t>存储完毕后我们打开本地的数据库，右键刷新即可看到：</w:t>
      </w:r>
    </w:p>
    <w:p w14:paraId="3EF76F03" w14:textId="77777777" w:rsidR="00893FE5" w:rsidRDefault="00893FE5" w:rsidP="00893FE5">
      <w:pPr>
        <w:ind w:firstLine="420"/>
      </w:pPr>
      <w:r>
        <w:rPr>
          <w:noProof/>
        </w:rPr>
        <w:drawing>
          <wp:inline distT="0" distB="0" distL="114300" distR="114300" wp14:anchorId="612E220B" wp14:editId="41DCDBDC">
            <wp:extent cx="5267960" cy="1301115"/>
            <wp:effectExtent l="0" t="0" r="508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67960" cy="1301115"/>
                    </a:xfrm>
                    <a:prstGeom prst="rect">
                      <a:avLst/>
                    </a:prstGeom>
                    <a:noFill/>
                    <a:ln>
                      <a:noFill/>
                    </a:ln>
                  </pic:spPr>
                </pic:pic>
              </a:graphicData>
            </a:graphic>
          </wp:inline>
        </w:drawing>
      </w:r>
    </w:p>
    <w:p w14:paraId="356A978A" w14:textId="68DB18BA" w:rsidR="00893FE5" w:rsidRDefault="00893FE5" w:rsidP="00893FE5">
      <w:pPr>
        <w:ind w:firstLine="420"/>
      </w:pPr>
      <w:r>
        <w:rPr>
          <w:rFonts w:hint="eastAsia"/>
        </w:rPr>
        <w:t>数据已经成功写入</w:t>
      </w:r>
      <w:r>
        <w:rPr>
          <w:rFonts w:hint="eastAsia"/>
        </w:rPr>
        <w:t>mysql</w:t>
      </w:r>
      <w:r>
        <w:rPr>
          <w:rFonts w:hint="eastAsia"/>
        </w:rPr>
        <w:t>了</w:t>
      </w:r>
    </w:p>
    <w:p w14:paraId="385087AA" w14:textId="04715469" w:rsidR="00E7110D" w:rsidRDefault="00E7110D" w:rsidP="00893FE5">
      <w:pPr>
        <w:ind w:firstLine="420"/>
      </w:pPr>
    </w:p>
    <w:p w14:paraId="0ABFF6D9" w14:textId="016D86E0" w:rsidR="00E7110D" w:rsidRDefault="00E7110D" w:rsidP="00893FE5">
      <w:pPr>
        <w:ind w:firstLine="420"/>
      </w:pPr>
    </w:p>
    <w:p w14:paraId="61DC0103" w14:textId="501FAE6D" w:rsidR="00E7110D" w:rsidRDefault="00E7110D" w:rsidP="00893FE5">
      <w:pPr>
        <w:ind w:firstLine="420"/>
      </w:pPr>
    </w:p>
    <w:p w14:paraId="6A7364D6" w14:textId="67F04C64" w:rsidR="00E7110D" w:rsidRDefault="00E7110D" w:rsidP="00893FE5">
      <w:pPr>
        <w:ind w:firstLine="420"/>
      </w:pPr>
    </w:p>
    <w:p w14:paraId="08AF92B1" w14:textId="529B352A" w:rsidR="00E7110D" w:rsidRDefault="00E7110D" w:rsidP="00893FE5">
      <w:pPr>
        <w:ind w:firstLine="420"/>
      </w:pPr>
    </w:p>
    <w:p w14:paraId="2753742F" w14:textId="479D0671" w:rsidR="00E7110D" w:rsidRDefault="00E7110D" w:rsidP="00893FE5">
      <w:pPr>
        <w:ind w:firstLine="420"/>
      </w:pPr>
    </w:p>
    <w:p w14:paraId="6E0CEEF2" w14:textId="0137A836" w:rsidR="00E7110D" w:rsidRDefault="00E7110D" w:rsidP="00893FE5">
      <w:pPr>
        <w:ind w:firstLine="420"/>
      </w:pPr>
    </w:p>
    <w:p w14:paraId="4F3CE17B" w14:textId="6DA2F88F" w:rsidR="00E7110D" w:rsidRDefault="00E7110D" w:rsidP="00893FE5">
      <w:pPr>
        <w:ind w:firstLine="420"/>
      </w:pPr>
    </w:p>
    <w:p w14:paraId="20267931" w14:textId="7F040E5C" w:rsidR="00E7110D" w:rsidRDefault="00E7110D" w:rsidP="00893FE5">
      <w:pPr>
        <w:ind w:firstLine="420"/>
      </w:pPr>
    </w:p>
    <w:p w14:paraId="59A7DD26" w14:textId="17DBF338" w:rsidR="00E7110D" w:rsidRDefault="00E7110D" w:rsidP="00893FE5">
      <w:pPr>
        <w:ind w:firstLine="420"/>
      </w:pPr>
    </w:p>
    <w:p w14:paraId="6C0E5AD9" w14:textId="7DC016D0" w:rsidR="00E7110D" w:rsidRDefault="00E7110D" w:rsidP="00893FE5">
      <w:pPr>
        <w:ind w:firstLine="420"/>
      </w:pPr>
    </w:p>
    <w:p w14:paraId="4D381DA0" w14:textId="7CD56AE6" w:rsidR="00E7110D" w:rsidRDefault="00E7110D" w:rsidP="00893FE5">
      <w:pPr>
        <w:ind w:firstLine="420"/>
      </w:pPr>
    </w:p>
    <w:p w14:paraId="2272E95A" w14:textId="2D6ED579" w:rsidR="00E7110D" w:rsidRDefault="00E7110D" w:rsidP="00893FE5">
      <w:pPr>
        <w:ind w:firstLine="420"/>
      </w:pPr>
    </w:p>
    <w:p w14:paraId="10004A24" w14:textId="76290FFB" w:rsidR="00E7110D" w:rsidRDefault="00E7110D" w:rsidP="00893FE5">
      <w:pPr>
        <w:ind w:firstLine="420"/>
      </w:pPr>
    </w:p>
    <w:p w14:paraId="20570646" w14:textId="45986918" w:rsidR="00E7110D" w:rsidRDefault="00E7110D" w:rsidP="00893FE5">
      <w:pPr>
        <w:ind w:firstLine="420"/>
      </w:pPr>
    </w:p>
    <w:p w14:paraId="0304AA5E" w14:textId="65089A29" w:rsidR="00E7110D" w:rsidRDefault="00E7110D" w:rsidP="00893FE5">
      <w:pPr>
        <w:ind w:firstLine="420"/>
      </w:pPr>
    </w:p>
    <w:p w14:paraId="160EF1B6" w14:textId="565BA34A" w:rsidR="00E7110D" w:rsidRDefault="00E7110D" w:rsidP="00893FE5">
      <w:pPr>
        <w:ind w:firstLine="420"/>
      </w:pPr>
    </w:p>
    <w:p w14:paraId="1494355D" w14:textId="14CFDE58" w:rsidR="00E7110D" w:rsidRDefault="00E7110D" w:rsidP="00893FE5">
      <w:pPr>
        <w:ind w:firstLine="420"/>
      </w:pPr>
    </w:p>
    <w:p w14:paraId="05919A3B" w14:textId="3DD68F1E" w:rsidR="00E7110D" w:rsidRDefault="00E7110D" w:rsidP="00893FE5">
      <w:pPr>
        <w:ind w:firstLine="420"/>
      </w:pPr>
    </w:p>
    <w:p w14:paraId="6B3D48E3" w14:textId="29222840" w:rsidR="00E7110D" w:rsidRDefault="00E7110D" w:rsidP="00893FE5">
      <w:pPr>
        <w:ind w:firstLine="420"/>
      </w:pPr>
    </w:p>
    <w:p w14:paraId="1E6ED56D" w14:textId="1CFE7697" w:rsidR="00E7110D" w:rsidRDefault="00E7110D" w:rsidP="00893FE5">
      <w:pPr>
        <w:ind w:firstLine="420"/>
      </w:pPr>
    </w:p>
    <w:p w14:paraId="3169C1F9" w14:textId="77777777" w:rsidR="00E7110D" w:rsidRDefault="00E7110D" w:rsidP="00893FE5">
      <w:pPr>
        <w:ind w:firstLine="420"/>
      </w:pPr>
    </w:p>
    <w:p w14:paraId="3DCA5FAB" w14:textId="71FB14A6" w:rsidR="00FA38F8" w:rsidRPr="00893FE5" w:rsidRDefault="00E7110D" w:rsidP="00E7110D">
      <w:pPr>
        <w:pStyle w:val="2"/>
      </w:pPr>
      <w:r>
        <w:rPr>
          <w:rFonts w:hint="eastAsia"/>
        </w:rPr>
        <w:lastRenderedPageBreak/>
        <w:t>五、客户提问</w:t>
      </w:r>
      <w:r>
        <w:rPr>
          <w:rFonts w:hint="eastAsia"/>
        </w:rPr>
        <w:t>NLP</w:t>
      </w:r>
      <w:r>
        <w:rPr>
          <w:rFonts w:hint="eastAsia"/>
        </w:rPr>
        <w:t>分析</w:t>
      </w:r>
    </w:p>
    <w:p w14:paraId="4530C8C8" w14:textId="5F09D601" w:rsidR="00F62D52" w:rsidRDefault="00E7110D" w:rsidP="00E7110D">
      <w:pPr>
        <w:pStyle w:val="3"/>
      </w:pPr>
      <w:r>
        <w:rPr>
          <w:rFonts w:hint="eastAsia"/>
        </w:rPr>
        <w:t>5</w:t>
      </w:r>
      <w:r>
        <w:t>.1</w:t>
      </w:r>
      <w:r>
        <w:rPr>
          <w:rFonts w:hint="eastAsia"/>
        </w:rPr>
        <w:t xml:space="preserve"> </w:t>
      </w:r>
      <w:r>
        <w:rPr>
          <w:rFonts w:hint="eastAsia"/>
        </w:rPr>
        <w:t>基于正则表达式的</w:t>
      </w:r>
      <w:r>
        <w:rPr>
          <w:rFonts w:hint="eastAsia"/>
        </w:rPr>
        <w:t>NLP</w:t>
      </w:r>
      <w:r>
        <w:rPr>
          <w:rFonts w:hint="eastAsia"/>
        </w:rPr>
        <w:t>（邵典、曾旭祥）</w:t>
      </w:r>
    </w:p>
    <w:p w14:paraId="7D71FA44" w14:textId="3A241217" w:rsidR="00E7110D" w:rsidRDefault="00E7110D" w:rsidP="00E7110D">
      <w:pPr>
        <w:pStyle w:val="3"/>
      </w:pPr>
      <w:r>
        <w:t xml:space="preserve">5.1.1 </w:t>
      </w:r>
      <w:r>
        <w:rPr>
          <w:rFonts w:ascii="宋体" w:hAnsi="宋体" w:hint="eastAsia"/>
        </w:rPr>
        <w:t>用户输入分词</w:t>
      </w:r>
    </w:p>
    <w:p w14:paraId="189B0382" w14:textId="77777777" w:rsidR="00E7110D" w:rsidRDefault="00E7110D" w:rsidP="00E7110D">
      <w:pPr>
        <w:ind w:firstLine="480"/>
      </w:pPr>
      <w:r>
        <w:rPr>
          <w:rFonts w:ascii="宋体" w:hAnsi="宋体" w:hint="eastAsia"/>
        </w:rPr>
        <w:t>读入已经经过处理的excel文件并将其转化为字典类型，分别有{属性名：'属性'}和{元素：属性名}字典：</w:t>
      </w:r>
    </w:p>
    <w:p w14:paraId="0DE24EFF" w14:textId="2D78A323" w:rsidR="00E7110D" w:rsidRDefault="00E7110D" w:rsidP="00E7110D">
      <w:pPr>
        <w:ind w:firstLine="480"/>
        <w:jc w:val="center"/>
      </w:pPr>
      <w:r>
        <w:rPr>
          <w:noProof/>
        </w:rPr>
        <w:drawing>
          <wp:inline distT="0" distB="0" distL="0" distR="0" wp14:anchorId="1ECE56E5" wp14:editId="3DD19CC9">
            <wp:extent cx="2231390" cy="21431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1390" cy="2143125"/>
                    </a:xfrm>
                    <a:prstGeom prst="rect">
                      <a:avLst/>
                    </a:prstGeom>
                    <a:noFill/>
                    <a:ln>
                      <a:noFill/>
                    </a:ln>
                  </pic:spPr>
                </pic:pic>
              </a:graphicData>
            </a:graphic>
          </wp:inline>
        </w:drawing>
      </w:r>
    </w:p>
    <w:p w14:paraId="3DFD4C07" w14:textId="77777777" w:rsidR="00E7110D" w:rsidRDefault="00E7110D" w:rsidP="00E7110D">
      <w:pPr>
        <w:ind w:firstLine="480"/>
        <w:jc w:val="center"/>
      </w:pPr>
      <w:r>
        <w:rPr>
          <w:rFonts w:ascii="宋体" w:hAnsi="宋体" w:hint="eastAsia"/>
        </w:rPr>
        <w:t>图：</w:t>
      </w:r>
      <w:r>
        <w:t>{</w:t>
      </w:r>
      <w:r>
        <w:rPr>
          <w:rFonts w:ascii="宋体" w:hAnsi="宋体" w:hint="eastAsia"/>
        </w:rPr>
        <w:t>属性名：</w:t>
      </w:r>
      <w:r>
        <w:t>'</w:t>
      </w:r>
      <w:r>
        <w:rPr>
          <w:rFonts w:ascii="宋体" w:hAnsi="宋体" w:hint="eastAsia"/>
        </w:rPr>
        <w:t>属性</w:t>
      </w:r>
      <w:r>
        <w:t>'}</w:t>
      </w:r>
      <w:r>
        <w:rPr>
          <w:rFonts w:ascii="宋体" w:hAnsi="宋体" w:hint="eastAsia"/>
        </w:rPr>
        <w:t>字典</w:t>
      </w:r>
    </w:p>
    <w:p w14:paraId="395A75A5" w14:textId="7444F4E6" w:rsidR="00E7110D" w:rsidRDefault="00E7110D" w:rsidP="00E7110D">
      <w:pPr>
        <w:ind w:firstLine="480"/>
        <w:jc w:val="center"/>
      </w:pPr>
      <w:r>
        <w:rPr>
          <w:noProof/>
        </w:rPr>
        <w:drawing>
          <wp:inline distT="0" distB="0" distL="0" distR="0" wp14:anchorId="6CE85639" wp14:editId="6781A933">
            <wp:extent cx="3189605" cy="23698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2369820"/>
                    </a:xfrm>
                    <a:prstGeom prst="rect">
                      <a:avLst/>
                    </a:prstGeom>
                    <a:noFill/>
                    <a:ln>
                      <a:noFill/>
                    </a:ln>
                  </pic:spPr>
                </pic:pic>
              </a:graphicData>
            </a:graphic>
          </wp:inline>
        </w:drawing>
      </w:r>
    </w:p>
    <w:p w14:paraId="5E601142" w14:textId="77777777" w:rsidR="00E7110D" w:rsidRDefault="00E7110D" w:rsidP="00E7110D">
      <w:pPr>
        <w:ind w:firstLine="480"/>
        <w:jc w:val="center"/>
      </w:pPr>
      <w:r>
        <w:rPr>
          <w:rFonts w:ascii="宋体" w:hAnsi="宋体" w:hint="eastAsia"/>
        </w:rPr>
        <w:t>图：</w:t>
      </w:r>
      <w:r>
        <w:t>{</w:t>
      </w:r>
      <w:r>
        <w:rPr>
          <w:rFonts w:ascii="宋体" w:hAnsi="宋体" w:hint="eastAsia"/>
        </w:rPr>
        <w:t>元素：属性名</w:t>
      </w:r>
      <w:r>
        <w:t>}</w:t>
      </w:r>
      <w:r>
        <w:rPr>
          <w:rFonts w:ascii="宋体" w:hAnsi="宋体" w:hint="eastAsia"/>
        </w:rPr>
        <w:t>字典</w:t>
      </w:r>
    </w:p>
    <w:p w14:paraId="2682F469" w14:textId="77777777" w:rsidR="00E7110D" w:rsidRDefault="00E7110D" w:rsidP="00E7110D">
      <w:pPr>
        <w:ind w:firstLine="480"/>
      </w:pPr>
      <w:r>
        <w:rPr>
          <w:rFonts w:ascii="宋体" w:hAnsi="宋体" w:hint="eastAsia"/>
        </w:rPr>
        <w:t>考虑到pdf中出现的特有名词不会被过滤掉，加入考虑两个字典键值内容的分词文件并保存为key_words.txt：</w:t>
      </w:r>
    </w:p>
    <w:p w14:paraId="08E7150C" w14:textId="1F250972" w:rsidR="00E7110D" w:rsidRDefault="00E7110D" w:rsidP="00E7110D">
      <w:pPr>
        <w:ind w:firstLine="480"/>
      </w:pPr>
      <w:r>
        <w:rPr>
          <w:rFonts w:ascii="宋体" w:hAnsi="宋体"/>
          <w:noProof/>
        </w:rPr>
        <w:lastRenderedPageBreak/>
        <w:drawing>
          <wp:inline distT="0" distB="0" distL="0" distR="0" wp14:anchorId="2840AA0A" wp14:editId="3BE36EF9">
            <wp:extent cx="4725670" cy="1323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5670" cy="1323975"/>
                    </a:xfrm>
                    <a:prstGeom prst="rect">
                      <a:avLst/>
                    </a:prstGeom>
                    <a:noFill/>
                    <a:ln>
                      <a:noFill/>
                    </a:ln>
                  </pic:spPr>
                </pic:pic>
              </a:graphicData>
            </a:graphic>
          </wp:inline>
        </w:drawing>
      </w:r>
    </w:p>
    <w:p w14:paraId="241F29FA" w14:textId="77777777" w:rsidR="00E7110D" w:rsidRDefault="00E7110D" w:rsidP="00E7110D">
      <w:r>
        <w:rPr>
          <w:rFonts w:ascii="宋体" w:hAnsi="宋体" w:hint="eastAsia"/>
        </w:rPr>
        <w:t>为了更好的区分不同的名词，分词函数考虑“的”，“是”这样的助词：</w:t>
      </w:r>
    </w:p>
    <w:p w14:paraId="5A9A33A3" w14:textId="30F67CE6" w:rsidR="00E7110D" w:rsidRDefault="00E7110D" w:rsidP="00E7110D">
      <w:pPr>
        <w:jc w:val="center"/>
      </w:pPr>
      <w:r>
        <w:rPr>
          <w:rFonts w:ascii="宋体" w:hAnsi="宋体"/>
          <w:noProof/>
        </w:rPr>
        <w:drawing>
          <wp:inline distT="0" distB="0" distL="0" distR="0" wp14:anchorId="53C819AC" wp14:editId="034CB633">
            <wp:extent cx="2816225" cy="511810"/>
            <wp:effectExtent l="0" t="0" r="317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6225" cy="511810"/>
                    </a:xfrm>
                    <a:prstGeom prst="rect">
                      <a:avLst/>
                    </a:prstGeom>
                    <a:noFill/>
                    <a:ln>
                      <a:noFill/>
                    </a:ln>
                  </pic:spPr>
                </pic:pic>
              </a:graphicData>
            </a:graphic>
          </wp:inline>
        </w:drawing>
      </w:r>
    </w:p>
    <w:p w14:paraId="68BBC98E" w14:textId="77777777" w:rsidR="00E7110D" w:rsidRDefault="00E7110D" w:rsidP="00E7110D">
      <w:r>
        <w:rPr>
          <w:rFonts w:ascii="宋体" w:hAnsi="宋体" w:hint="eastAsia"/>
        </w:rPr>
        <w:t>并且将此系列名词[金青年].*?号作为名词考虑到分词中：</w:t>
      </w:r>
    </w:p>
    <w:p w14:paraId="07304885" w14:textId="26D449BC" w:rsidR="00E7110D" w:rsidRDefault="00E7110D" w:rsidP="00E7110D">
      <w:pPr>
        <w:jc w:val="center"/>
      </w:pPr>
      <w:r>
        <w:rPr>
          <w:rFonts w:ascii="宋体" w:hAnsi="宋体"/>
          <w:noProof/>
        </w:rPr>
        <w:drawing>
          <wp:inline distT="0" distB="0" distL="0" distR="0" wp14:anchorId="3E8DC5BC" wp14:editId="388D7BD4">
            <wp:extent cx="3665220" cy="7829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5220" cy="782955"/>
                    </a:xfrm>
                    <a:prstGeom prst="rect">
                      <a:avLst/>
                    </a:prstGeom>
                    <a:noFill/>
                    <a:ln>
                      <a:noFill/>
                    </a:ln>
                  </pic:spPr>
                </pic:pic>
              </a:graphicData>
            </a:graphic>
          </wp:inline>
        </w:drawing>
      </w:r>
    </w:p>
    <w:p w14:paraId="625ADA6D" w14:textId="77777777" w:rsidR="00E7110D" w:rsidRDefault="00E7110D" w:rsidP="00E7110D">
      <w:r>
        <w:rPr>
          <w:rFonts w:ascii="宋体" w:hAnsi="宋体" w:hint="eastAsia"/>
        </w:rPr>
        <w:t>之后采用和pdf提取类似的分词方式对用户输入语句进行分词，不同于pdf分词，这里参数直接传入字符串，并且考虑用户输入数字的可能性，在用分词词典和专有词典对字符串进行切分分词：</w:t>
      </w:r>
    </w:p>
    <w:p w14:paraId="527A65B5" w14:textId="7BDDEBED" w:rsidR="00E7110D" w:rsidRDefault="00E7110D" w:rsidP="00E7110D">
      <w:r>
        <w:rPr>
          <w:rFonts w:ascii="宋体" w:hAnsi="宋体"/>
          <w:noProof/>
        </w:rPr>
        <w:drawing>
          <wp:inline distT="0" distB="0" distL="0" distR="0" wp14:anchorId="5FE78680" wp14:editId="0AF1DDFD">
            <wp:extent cx="4754880" cy="1134110"/>
            <wp:effectExtent l="0" t="0" r="762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1134110"/>
                    </a:xfrm>
                    <a:prstGeom prst="rect">
                      <a:avLst/>
                    </a:prstGeom>
                    <a:noFill/>
                    <a:ln>
                      <a:noFill/>
                    </a:ln>
                  </pic:spPr>
                </pic:pic>
              </a:graphicData>
            </a:graphic>
          </wp:inline>
        </w:drawing>
      </w:r>
    </w:p>
    <w:p w14:paraId="3C9CAFFD" w14:textId="77777777" w:rsidR="00E7110D" w:rsidRDefault="00E7110D" w:rsidP="00E7110D">
      <w:r>
        <w:rPr>
          <w:rFonts w:ascii="宋体" w:hAnsi="宋体" w:hint="eastAsia"/>
        </w:rPr>
        <w:t>如下为输入后输出示例：</w:t>
      </w:r>
    </w:p>
    <w:p w14:paraId="62185194" w14:textId="6FB240F3" w:rsidR="00E7110D" w:rsidRDefault="00E7110D" w:rsidP="00E7110D">
      <w:r>
        <w:rPr>
          <w:rFonts w:ascii="宋体" w:hAnsi="宋体"/>
          <w:noProof/>
        </w:rPr>
        <w:drawing>
          <wp:inline distT="0" distB="0" distL="0" distR="0" wp14:anchorId="501FC819" wp14:editId="22B75E88">
            <wp:extent cx="3796665" cy="482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6665" cy="482600"/>
                    </a:xfrm>
                    <a:prstGeom prst="rect">
                      <a:avLst/>
                    </a:prstGeom>
                    <a:noFill/>
                    <a:ln>
                      <a:noFill/>
                    </a:ln>
                  </pic:spPr>
                </pic:pic>
              </a:graphicData>
            </a:graphic>
          </wp:inline>
        </w:drawing>
      </w:r>
    </w:p>
    <w:p w14:paraId="59FE7E58" w14:textId="6AD0E3D3" w:rsidR="00E7110D" w:rsidRDefault="00E7110D" w:rsidP="00E7110D">
      <w:r>
        <w:rPr>
          <w:rFonts w:ascii="宋体" w:hAnsi="宋体"/>
          <w:noProof/>
        </w:rPr>
        <w:drawing>
          <wp:inline distT="0" distB="0" distL="0" distR="0" wp14:anchorId="6E4C3AA0" wp14:editId="6E87CD03">
            <wp:extent cx="5274310" cy="8191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19150"/>
                    </a:xfrm>
                    <a:prstGeom prst="rect">
                      <a:avLst/>
                    </a:prstGeom>
                    <a:noFill/>
                    <a:ln>
                      <a:noFill/>
                    </a:ln>
                  </pic:spPr>
                </pic:pic>
              </a:graphicData>
            </a:graphic>
          </wp:inline>
        </w:drawing>
      </w:r>
    </w:p>
    <w:p w14:paraId="63E10521" w14:textId="4F5FCE60" w:rsidR="00E7110D" w:rsidRDefault="00E7110D" w:rsidP="00E7110D">
      <w:pPr>
        <w:pStyle w:val="3"/>
        <w:rPr>
          <w:sz w:val="24"/>
          <w:szCs w:val="24"/>
        </w:rPr>
      </w:pPr>
      <w:r>
        <w:rPr>
          <w:rFonts w:cs="Times New Roman"/>
        </w:rPr>
        <w:t xml:space="preserve">5.1.2 </w:t>
      </w:r>
      <w:r>
        <w:rPr>
          <w:rFonts w:hint="eastAsia"/>
        </w:rPr>
        <w:t>NLP</w:t>
      </w:r>
      <w:r>
        <w:rPr>
          <w:rFonts w:hint="eastAsia"/>
        </w:rPr>
        <w:t>主体、属性值识别及相关处理</w:t>
      </w:r>
    </w:p>
    <w:p w14:paraId="62F22B80" w14:textId="4428FC15" w:rsidR="006D5785" w:rsidRPr="006D5785" w:rsidRDefault="006D5785" w:rsidP="006D5785">
      <w:pPr>
        <w:ind w:firstLineChars="200" w:firstLine="480"/>
        <w:rPr>
          <w:rFonts w:ascii="宋体" w:hAnsi="宋体" w:cs="宋体"/>
          <w:szCs w:val="24"/>
        </w:rPr>
      </w:pPr>
      <w:r w:rsidRPr="00384B21">
        <w:rPr>
          <w:rFonts w:ascii="宋体" w:hAnsi="宋体" w:cs="宋体" w:hint="eastAsia"/>
          <w:szCs w:val="24"/>
        </w:rPr>
        <w:t>search_detail(user_input)是nlp语义识别的主函数，通过调用分词、模糊匹配、多主体识别、多属性识别等函数，获得最终需要查询的结果，部分截图</w:t>
      </w:r>
      <w:r w:rsidRPr="00384B21">
        <w:rPr>
          <w:rFonts w:ascii="宋体" w:hAnsi="宋体" w:cs="宋体" w:hint="eastAsia"/>
          <w:szCs w:val="24"/>
        </w:rPr>
        <w:lastRenderedPageBreak/>
        <w:t>如下。</w:t>
      </w:r>
    </w:p>
    <w:p w14:paraId="7F7BBC51" w14:textId="77777777" w:rsidR="006D5785" w:rsidRDefault="006D5785" w:rsidP="006D5785">
      <w:pPr>
        <w:rPr>
          <w:rFonts w:ascii="宋体" w:hAnsi="宋体" w:cs="宋体"/>
          <w:szCs w:val="24"/>
        </w:rPr>
      </w:pPr>
      <w:r w:rsidRPr="00384B21">
        <w:rPr>
          <w:rFonts w:ascii="宋体" w:hAnsi="宋体" w:cs="宋体"/>
          <w:noProof/>
          <w:szCs w:val="24"/>
        </w:rPr>
        <w:drawing>
          <wp:inline distT="0" distB="0" distL="0" distR="0" wp14:anchorId="50C5EFF9" wp14:editId="5493FA00">
            <wp:extent cx="5274310" cy="40074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07485"/>
                    </a:xfrm>
                    <a:prstGeom prst="rect">
                      <a:avLst/>
                    </a:prstGeom>
                  </pic:spPr>
                </pic:pic>
              </a:graphicData>
            </a:graphic>
          </wp:inline>
        </w:drawing>
      </w:r>
    </w:p>
    <w:p w14:paraId="48F46211" w14:textId="77777777" w:rsidR="006D5785" w:rsidRDefault="006D5785" w:rsidP="006D5785">
      <w:pPr>
        <w:ind w:firstLineChars="200" w:firstLine="480"/>
      </w:pPr>
      <w:r w:rsidRPr="00F350F1">
        <w:rPr>
          <w:rFonts w:hint="eastAsia"/>
        </w:rPr>
        <w:t>其中输入进函数中分词后的词组需要被判断是否属于数字或日期，如果是则进行特殊处理：</w:t>
      </w:r>
    </w:p>
    <w:p w14:paraId="6262FCB7" w14:textId="77777777" w:rsidR="006D5785" w:rsidRDefault="006D5785" w:rsidP="006D5785">
      <w:pPr>
        <w:ind w:firstLineChars="200" w:firstLine="480"/>
      </w:pPr>
      <w:r>
        <w:rPr>
          <w:rFonts w:hint="eastAsia"/>
        </w:rPr>
        <w:t>判断分词词组中某个索引的值，使用</w:t>
      </w:r>
      <w:r w:rsidRPr="00F350F1">
        <w:t>is_number</w:t>
      </w:r>
      <w:r>
        <w:t>(s)</w:t>
      </w:r>
      <w:r>
        <w:rPr>
          <w:rFonts w:hint="eastAsia"/>
        </w:rPr>
        <w:t>方法和</w:t>
      </w:r>
      <w:r w:rsidRPr="00F350F1">
        <w:t>is_date(text)</w:t>
      </w:r>
      <w:r>
        <w:rPr>
          <w:rFonts w:hint="eastAsia"/>
        </w:rPr>
        <w:t>进行判断，以下为部分截图。</w:t>
      </w:r>
    </w:p>
    <w:p w14:paraId="0A85F0D2" w14:textId="77777777" w:rsidR="006D5785" w:rsidRPr="00384B21" w:rsidRDefault="006D5785" w:rsidP="006D5785">
      <w:pPr>
        <w:ind w:firstLineChars="200" w:firstLine="480"/>
        <w:rPr>
          <w:rFonts w:ascii="宋体" w:hAnsi="宋体" w:cs="宋体"/>
          <w:color w:val="FF0000"/>
          <w:szCs w:val="24"/>
        </w:rPr>
      </w:pPr>
      <w:r w:rsidRPr="00F350F1">
        <w:rPr>
          <w:rFonts w:ascii="宋体" w:hAnsi="宋体" w:cs="宋体"/>
          <w:noProof/>
          <w:color w:val="FF0000"/>
          <w:szCs w:val="24"/>
        </w:rPr>
        <w:drawing>
          <wp:inline distT="0" distB="0" distL="0" distR="0" wp14:anchorId="4BEAA3F9" wp14:editId="03A1565C">
            <wp:extent cx="1837267" cy="137395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4508" cy="1379372"/>
                    </a:xfrm>
                    <a:prstGeom prst="rect">
                      <a:avLst/>
                    </a:prstGeom>
                  </pic:spPr>
                </pic:pic>
              </a:graphicData>
            </a:graphic>
          </wp:inline>
        </w:drawing>
      </w:r>
      <w:r w:rsidRPr="00F350F1">
        <w:rPr>
          <w:noProof/>
        </w:rPr>
        <w:t xml:space="preserve"> </w:t>
      </w:r>
      <w:r w:rsidRPr="00F350F1">
        <w:rPr>
          <w:rFonts w:ascii="宋体" w:hAnsi="宋体" w:cs="宋体"/>
          <w:noProof/>
          <w:color w:val="FF0000"/>
          <w:szCs w:val="24"/>
        </w:rPr>
        <w:drawing>
          <wp:inline distT="0" distB="0" distL="0" distR="0" wp14:anchorId="5F7AC529" wp14:editId="03EAA983">
            <wp:extent cx="2425572" cy="138006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011" cy="1382023"/>
                    </a:xfrm>
                    <a:prstGeom prst="rect">
                      <a:avLst/>
                    </a:prstGeom>
                  </pic:spPr>
                </pic:pic>
              </a:graphicData>
            </a:graphic>
          </wp:inline>
        </w:drawing>
      </w:r>
    </w:p>
    <w:p w14:paraId="4F7450D3" w14:textId="77777777" w:rsidR="006D5785" w:rsidRPr="00384B21" w:rsidRDefault="006D5785" w:rsidP="006D5785">
      <w:pPr>
        <w:ind w:firstLineChars="200" w:firstLine="480"/>
      </w:pPr>
      <w:r>
        <w:rPr>
          <w:rFonts w:hint="eastAsia"/>
        </w:rPr>
        <w:t>判断分词词组中索引值属于哪一类后，</w:t>
      </w:r>
      <w:r w:rsidRPr="00384B21">
        <w:rPr>
          <w:rFonts w:hint="eastAsia"/>
        </w:rPr>
        <w:t>其中用三个方法来进行分词结果的主体识别。分别处理纯文本</w:t>
      </w:r>
      <w:r>
        <w:rPr>
          <w:rFonts w:hint="eastAsia"/>
        </w:rPr>
        <w:t>索引值</w:t>
      </w:r>
      <w:r w:rsidRPr="00384B21">
        <w:rPr>
          <w:rFonts w:hint="eastAsia"/>
        </w:rPr>
        <w:t>，日期</w:t>
      </w:r>
      <w:r>
        <w:rPr>
          <w:rFonts w:hint="eastAsia"/>
        </w:rPr>
        <w:t>类型</w:t>
      </w:r>
      <w:r w:rsidRPr="00384B21">
        <w:rPr>
          <w:rFonts w:hint="eastAsia"/>
        </w:rPr>
        <w:t>的</w:t>
      </w:r>
      <w:r>
        <w:rPr>
          <w:rFonts w:hint="eastAsia"/>
        </w:rPr>
        <w:t>索引值</w:t>
      </w:r>
      <w:r w:rsidRPr="00384B21">
        <w:rPr>
          <w:rFonts w:hint="eastAsia"/>
        </w:rPr>
        <w:t>和数据</w:t>
      </w:r>
      <w:r>
        <w:rPr>
          <w:rFonts w:hint="eastAsia"/>
        </w:rPr>
        <w:t>类型</w:t>
      </w:r>
      <w:r w:rsidRPr="00384B21">
        <w:rPr>
          <w:rFonts w:hint="eastAsia"/>
        </w:rPr>
        <w:t>的</w:t>
      </w:r>
      <w:r>
        <w:rPr>
          <w:rFonts w:hint="eastAsia"/>
        </w:rPr>
        <w:t>索引值</w:t>
      </w:r>
      <w:r w:rsidRPr="00384B21">
        <w:rPr>
          <w:rFonts w:hint="eastAsia"/>
        </w:rPr>
        <w:t>。</w:t>
      </w:r>
    </w:p>
    <w:p w14:paraId="3C4D92C2"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szCs w:val="24"/>
        </w:rPr>
        <w:t>fuzzy_finder_subject(key,data,inputlist)方法</w:t>
      </w:r>
      <w:r>
        <w:rPr>
          <w:rFonts w:ascii="宋体" w:hAnsi="宋体" w:cs="宋体" w:hint="eastAsia"/>
          <w:szCs w:val="24"/>
        </w:rPr>
        <w:t>是用来处理纯文本的方法，</w:t>
      </w:r>
      <w:r w:rsidRPr="00384B21">
        <w:rPr>
          <w:rFonts w:ascii="宋体" w:hAnsi="宋体" w:cs="宋体" w:hint="eastAsia"/>
          <w:szCs w:val="24"/>
        </w:rPr>
        <w:t>主要进行分词结果的主体识别，采用模糊匹配的方式，对关键词key进行匹配，添加判断，排除无关的结果，最终得到主体的输出。</w:t>
      </w:r>
    </w:p>
    <w:p w14:paraId="0703E9BB" w14:textId="77777777" w:rsidR="006D5785" w:rsidRDefault="006D5785" w:rsidP="006D5785">
      <w:pPr>
        <w:rPr>
          <w:rFonts w:ascii="宋体" w:hAnsi="宋体" w:cs="宋体"/>
          <w:szCs w:val="24"/>
        </w:rPr>
      </w:pPr>
      <w:r w:rsidRPr="00384B21">
        <w:rPr>
          <w:rFonts w:ascii="宋体" w:hAnsi="宋体" w:cs="宋体" w:hint="eastAsia"/>
          <w:noProof/>
          <w:szCs w:val="24"/>
        </w:rPr>
        <w:lastRenderedPageBreak/>
        <w:drawing>
          <wp:inline distT="0" distB="0" distL="114300" distR="114300" wp14:anchorId="5C75C47B" wp14:editId="2CFF7DDF">
            <wp:extent cx="5269865" cy="24384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69865" cy="2438400"/>
                    </a:xfrm>
                    <a:prstGeom prst="rect">
                      <a:avLst/>
                    </a:prstGeom>
                    <a:noFill/>
                    <a:ln>
                      <a:noFill/>
                    </a:ln>
                  </pic:spPr>
                </pic:pic>
              </a:graphicData>
            </a:graphic>
          </wp:inline>
        </w:drawing>
      </w:r>
    </w:p>
    <w:p w14:paraId="3C2A68D3" w14:textId="77777777" w:rsidR="006D5785" w:rsidRDefault="006D5785" w:rsidP="006D5785">
      <w:pPr>
        <w:ind w:firstLineChars="200" w:firstLine="480"/>
      </w:pPr>
      <w:r w:rsidRPr="00990D43">
        <w:t>fuzzy_finder_digital(key,data,inputlist)</w:t>
      </w:r>
      <w:r w:rsidRPr="00990D43">
        <w:rPr>
          <w:rFonts w:hint="eastAsia"/>
        </w:rPr>
        <w:t xml:space="preserve"> </w:t>
      </w:r>
      <w:r w:rsidRPr="00384B21">
        <w:rPr>
          <w:rFonts w:hint="eastAsia"/>
        </w:rPr>
        <w:t>方法</w:t>
      </w:r>
      <w:r w:rsidRPr="00990D43">
        <w:rPr>
          <w:rFonts w:hint="eastAsia"/>
        </w:rPr>
        <w:t>是用来处理含有数字的语句的方法。主要通过分析语句中含有的特定词</w:t>
      </w:r>
      <w:r>
        <w:rPr>
          <w:rFonts w:hint="eastAsia"/>
        </w:rPr>
        <w:t>和限制来对数字部分添加相关条件</w:t>
      </w:r>
      <w:r w:rsidRPr="00990D43">
        <w:rPr>
          <w:rFonts w:hint="eastAsia"/>
        </w:rPr>
        <w:t>，特定词有“小”，“低”，“大”，“高”等</w:t>
      </w:r>
      <w:r>
        <w:rPr>
          <w:rFonts w:hint="eastAsia"/>
        </w:rPr>
        <w:t>。</w:t>
      </w:r>
      <w:r>
        <w:rPr>
          <w:rFonts w:hint="eastAsia"/>
        </w:rPr>
        <w:t>,</w:t>
      </w:r>
      <w:r>
        <w:rPr>
          <w:rFonts w:hint="eastAsia"/>
        </w:rPr>
        <w:t>若语句中含有以上词汇，则会输出特定格式的主体内容。以下是部分截图：</w:t>
      </w:r>
    </w:p>
    <w:p w14:paraId="420441D7" w14:textId="77777777" w:rsidR="006D5785" w:rsidRDefault="006D5785" w:rsidP="006D5785">
      <w:pPr>
        <w:ind w:firstLineChars="200" w:firstLine="480"/>
        <w:rPr>
          <w:rFonts w:ascii="宋体" w:hAnsi="宋体" w:cs="宋体"/>
          <w:color w:val="FF0000"/>
          <w:szCs w:val="24"/>
        </w:rPr>
      </w:pPr>
      <w:r w:rsidRPr="00990D43">
        <w:rPr>
          <w:rFonts w:ascii="宋体" w:hAnsi="宋体" w:cs="宋体"/>
          <w:noProof/>
          <w:color w:val="FF0000"/>
          <w:szCs w:val="24"/>
        </w:rPr>
        <w:drawing>
          <wp:inline distT="0" distB="0" distL="0" distR="0" wp14:anchorId="608CB006" wp14:editId="1049B21F">
            <wp:extent cx="5274310" cy="21082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08200"/>
                    </a:xfrm>
                    <a:prstGeom prst="rect">
                      <a:avLst/>
                    </a:prstGeom>
                  </pic:spPr>
                </pic:pic>
              </a:graphicData>
            </a:graphic>
          </wp:inline>
        </w:drawing>
      </w:r>
    </w:p>
    <w:p w14:paraId="385EB11E" w14:textId="77777777" w:rsidR="006D5785" w:rsidRDefault="006D5785" w:rsidP="006D5785">
      <w:pPr>
        <w:ind w:firstLineChars="200" w:firstLine="480"/>
      </w:pPr>
      <w:r w:rsidRPr="00990D43">
        <w:t>fuzzy_finder_</w:t>
      </w:r>
      <w:r w:rsidRPr="00124607">
        <w:t>date</w:t>
      </w:r>
      <w:r w:rsidRPr="00990D43">
        <w:t>(key,data,inputlist)</w:t>
      </w:r>
      <w:r w:rsidRPr="00990D43">
        <w:rPr>
          <w:rFonts w:hint="eastAsia"/>
        </w:rPr>
        <w:t xml:space="preserve"> </w:t>
      </w:r>
      <w:r w:rsidRPr="00384B21">
        <w:rPr>
          <w:rFonts w:hint="eastAsia"/>
        </w:rPr>
        <w:t>方法</w:t>
      </w:r>
      <w:r w:rsidRPr="00990D43">
        <w:rPr>
          <w:rFonts w:hint="eastAsia"/>
        </w:rPr>
        <w:t>是用来处理含有</w:t>
      </w:r>
      <w:r>
        <w:rPr>
          <w:rFonts w:hint="eastAsia"/>
        </w:rPr>
        <w:t>日期</w:t>
      </w:r>
      <w:r w:rsidRPr="00990D43">
        <w:rPr>
          <w:rFonts w:hint="eastAsia"/>
        </w:rPr>
        <w:t>的语句的方法。主要通过分析语句中含有的特定词</w:t>
      </w:r>
      <w:r>
        <w:rPr>
          <w:rFonts w:hint="eastAsia"/>
        </w:rPr>
        <w:t>和限制来对日期部分添加相关条件</w:t>
      </w:r>
      <w:r w:rsidRPr="00990D43">
        <w:rPr>
          <w:rFonts w:hint="eastAsia"/>
        </w:rPr>
        <w:t>，特定词有“</w:t>
      </w:r>
      <w:r>
        <w:rPr>
          <w:rFonts w:hint="eastAsia"/>
        </w:rPr>
        <w:t>早</w:t>
      </w:r>
      <w:r w:rsidRPr="00990D43">
        <w:rPr>
          <w:rFonts w:hint="eastAsia"/>
        </w:rPr>
        <w:t>”，“</w:t>
      </w:r>
      <w:r>
        <w:rPr>
          <w:rFonts w:hint="eastAsia"/>
        </w:rPr>
        <w:t>晚</w:t>
      </w:r>
      <w:r w:rsidRPr="00990D43">
        <w:rPr>
          <w:rFonts w:hint="eastAsia"/>
        </w:rPr>
        <w:t>”，“</w:t>
      </w:r>
      <w:r>
        <w:rPr>
          <w:rFonts w:hint="eastAsia"/>
        </w:rPr>
        <w:t>前</w:t>
      </w:r>
      <w:r w:rsidRPr="00990D43">
        <w:rPr>
          <w:rFonts w:hint="eastAsia"/>
        </w:rPr>
        <w:t>”，“</w:t>
      </w:r>
      <w:r>
        <w:rPr>
          <w:rFonts w:hint="eastAsia"/>
        </w:rPr>
        <w:t>后</w:t>
      </w:r>
      <w:r w:rsidRPr="00990D43">
        <w:rPr>
          <w:rFonts w:hint="eastAsia"/>
        </w:rPr>
        <w:t>”等</w:t>
      </w:r>
      <w:r>
        <w:rPr>
          <w:rFonts w:hint="eastAsia"/>
        </w:rPr>
        <w:t>。</w:t>
      </w:r>
      <w:r>
        <w:rPr>
          <w:rFonts w:hint="eastAsia"/>
        </w:rPr>
        <w:t>,</w:t>
      </w:r>
      <w:r>
        <w:rPr>
          <w:rFonts w:hint="eastAsia"/>
        </w:rPr>
        <w:t>若语句中含有以上词汇，则会输出特定格式的主体内容。以下是部分截图：</w:t>
      </w:r>
    </w:p>
    <w:p w14:paraId="3DDC91B6" w14:textId="1A6CA77C" w:rsidR="006D5785" w:rsidRDefault="006D5785" w:rsidP="006D5785">
      <w:pPr>
        <w:ind w:firstLineChars="200" w:firstLine="480"/>
        <w:rPr>
          <w:rFonts w:ascii="宋体" w:hAnsi="宋体" w:cs="宋体"/>
          <w:color w:val="FF0000"/>
          <w:szCs w:val="24"/>
        </w:rPr>
      </w:pPr>
      <w:r w:rsidRPr="00F350F1">
        <w:rPr>
          <w:rFonts w:ascii="宋体" w:hAnsi="宋体" w:cs="宋体"/>
          <w:noProof/>
          <w:color w:val="FF0000"/>
          <w:szCs w:val="24"/>
        </w:rPr>
        <w:lastRenderedPageBreak/>
        <w:drawing>
          <wp:inline distT="0" distB="0" distL="0" distR="0" wp14:anchorId="7642FDDD" wp14:editId="031206BE">
            <wp:extent cx="5274310" cy="19894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89455"/>
                    </a:xfrm>
                    <a:prstGeom prst="rect">
                      <a:avLst/>
                    </a:prstGeom>
                  </pic:spPr>
                </pic:pic>
              </a:graphicData>
            </a:graphic>
          </wp:inline>
        </w:drawing>
      </w:r>
    </w:p>
    <w:p w14:paraId="51CECC35"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szCs w:val="24"/>
        </w:rPr>
        <w:t>fuzzy_finder_property(key,data)方法主要进行分词结果的属性值识别</w:t>
      </w:r>
      <w:r>
        <w:rPr>
          <w:rFonts w:ascii="宋体" w:hAnsi="宋体" w:cs="宋体" w:hint="eastAsia"/>
          <w:szCs w:val="24"/>
        </w:rPr>
        <w:t>，</w:t>
      </w:r>
      <w:r w:rsidRPr="00384B21">
        <w:rPr>
          <w:rFonts w:ascii="宋体" w:hAnsi="宋体" w:cs="宋体" w:hint="eastAsia"/>
          <w:szCs w:val="24"/>
        </w:rPr>
        <w:t>利用正则表达式进行模糊匹配，得到属性值的输出。</w:t>
      </w:r>
    </w:p>
    <w:p w14:paraId="057CE5F9"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noProof/>
          <w:szCs w:val="24"/>
        </w:rPr>
        <w:drawing>
          <wp:inline distT="0" distB="0" distL="114300" distR="114300" wp14:anchorId="65995973" wp14:editId="470973FC">
            <wp:extent cx="2962275" cy="16287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stretch>
                      <a:fillRect/>
                    </a:stretch>
                  </pic:blipFill>
                  <pic:spPr>
                    <a:xfrm>
                      <a:off x="0" y="0"/>
                      <a:ext cx="2962275" cy="1628775"/>
                    </a:xfrm>
                    <a:prstGeom prst="rect">
                      <a:avLst/>
                    </a:prstGeom>
                    <a:noFill/>
                    <a:ln>
                      <a:noFill/>
                    </a:ln>
                  </pic:spPr>
                </pic:pic>
              </a:graphicData>
            </a:graphic>
          </wp:inline>
        </w:drawing>
      </w:r>
    </w:p>
    <w:p w14:paraId="238F3755"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szCs w:val="24"/>
        </w:rPr>
        <w:t>more_subject(result_subject)方法剔除主体中的重复结果，以及识别出多个需要查询的主体。</w:t>
      </w:r>
    </w:p>
    <w:p w14:paraId="484A825C"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noProof/>
          <w:szCs w:val="24"/>
        </w:rPr>
        <w:drawing>
          <wp:inline distT="0" distB="0" distL="114300" distR="114300" wp14:anchorId="50B367E8" wp14:editId="0DA61590">
            <wp:extent cx="2743200" cy="23812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stretch>
                      <a:fillRect/>
                    </a:stretch>
                  </pic:blipFill>
                  <pic:spPr>
                    <a:xfrm>
                      <a:off x="0" y="0"/>
                      <a:ext cx="2743200" cy="2381250"/>
                    </a:xfrm>
                    <a:prstGeom prst="rect">
                      <a:avLst/>
                    </a:prstGeom>
                    <a:noFill/>
                    <a:ln>
                      <a:noFill/>
                    </a:ln>
                  </pic:spPr>
                </pic:pic>
              </a:graphicData>
            </a:graphic>
          </wp:inline>
        </w:drawing>
      </w:r>
    </w:p>
    <w:p w14:paraId="6D77CC06"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szCs w:val="24"/>
        </w:rPr>
        <w:t>more_property(result_subject,result_property,words,cutWD)方法识别出多个需要查询的属性值。</w:t>
      </w:r>
    </w:p>
    <w:p w14:paraId="27DB02C2" w14:textId="77777777" w:rsidR="006D5785" w:rsidRPr="00384B21" w:rsidRDefault="006D5785" w:rsidP="006D5785">
      <w:pPr>
        <w:ind w:firstLineChars="200" w:firstLine="480"/>
        <w:rPr>
          <w:rFonts w:ascii="宋体" w:hAnsi="宋体" w:cs="宋体"/>
          <w:szCs w:val="24"/>
        </w:rPr>
      </w:pPr>
      <w:r w:rsidRPr="00384B21">
        <w:rPr>
          <w:rFonts w:ascii="宋体" w:hAnsi="宋体" w:cs="宋体" w:hint="eastAsia"/>
          <w:noProof/>
          <w:szCs w:val="24"/>
        </w:rPr>
        <w:lastRenderedPageBreak/>
        <w:drawing>
          <wp:inline distT="0" distB="0" distL="114300" distR="114300" wp14:anchorId="3795E677" wp14:editId="0CB74311">
            <wp:extent cx="5273040" cy="1805940"/>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stretch>
                      <a:fillRect/>
                    </a:stretch>
                  </pic:blipFill>
                  <pic:spPr>
                    <a:xfrm>
                      <a:off x="0" y="0"/>
                      <a:ext cx="5273040" cy="1805940"/>
                    </a:xfrm>
                    <a:prstGeom prst="rect">
                      <a:avLst/>
                    </a:prstGeom>
                    <a:noFill/>
                    <a:ln>
                      <a:noFill/>
                    </a:ln>
                  </pic:spPr>
                </pic:pic>
              </a:graphicData>
            </a:graphic>
          </wp:inline>
        </w:drawing>
      </w:r>
    </w:p>
    <w:p w14:paraId="18059AA1" w14:textId="77777777" w:rsidR="006D5785" w:rsidRPr="00384B21" w:rsidRDefault="006D5785" w:rsidP="006D5785">
      <w:pPr>
        <w:rPr>
          <w:rFonts w:ascii="宋体" w:hAnsi="宋体" w:cs="宋体"/>
          <w:szCs w:val="24"/>
        </w:rPr>
      </w:pPr>
    </w:p>
    <w:p w14:paraId="2A09D746" w14:textId="77777777" w:rsidR="006D5785" w:rsidRPr="00384B21" w:rsidRDefault="006D5785" w:rsidP="006D5785">
      <w:pPr>
        <w:rPr>
          <w:rFonts w:ascii="宋体" w:hAnsi="宋体" w:cs="宋体"/>
          <w:szCs w:val="24"/>
        </w:rPr>
      </w:pPr>
      <w:r w:rsidRPr="00384B21">
        <w:rPr>
          <w:rFonts w:ascii="宋体" w:hAnsi="宋体" w:cs="宋体" w:hint="eastAsia"/>
          <w:szCs w:val="24"/>
        </w:rPr>
        <w:t>测试语句的输出如下：</w:t>
      </w:r>
    </w:p>
    <w:p w14:paraId="56946887" w14:textId="77777777" w:rsidR="006D5785" w:rsidRPr="00384B21" w:rsidRDefault="006D5785" w:rsidP="006D5785">
      <w:r w:rsidRPr="00384B21">
        <w:rPr>
          <w:noProof/>
        </w:rPr>
        <w:drawing>
          <wp:inline distT="0" distB="0" distL="114300" distR="114300" wp14:anchorId="6D94A2DD" wp14:editId="7A38E142">
            <wp:extent cx="5273675" cy="726440"/>
            <wp:effectExtent l="0" t="0" r="3175" b="165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a:stretch>
                      <a:fillRect/>
                    </a:stretch>
                  </pic:blipFill>
                  <pic:spPr>
                    <a:xfrm>
                      <a:off x="0" y="0"/>
                      <a:ext cx="5273675" cy="726440"/>
                    </a:xfrm>
                    <a:prstGeom prst="rect">
                      <a:avLst/>
                    </a:prstGeom>
                    <a:noFill/>
                    <a:ln>
                      <a:noFill/>
                    </a:ln>
                  </pic:spPr>
                </pic:pic>
              </a:graphicData>
            </a:graphic>
          </wp:inline>
        </w:drawing>
      </w:r>
    </w:p>
    <w:p w14:paraId="167AE38E" w14:textId="77777777" w:rsidR="006D5785" w:rsidRPr="00384B21" w:rsidRDefault="006D5785" w:rsidP="006D5785">
      <w:r w:rsidRPr="00384B21">
        <w:rPr>
          <w:noProof/>
        </w:rPr>
        <w:drawing>
          <wp:inline distT="0" distB="0" distL="114300" distR="114300" wp14:anchorId="73268D3F" wp14:editId="290595DC">
            <wp:extent cx="5271770" cy="826135"/>
            <wp:effectExtent l="0" t="0" r="5080" b="1206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a:stretch>
                      <a:fillRect/>
                    </a:stretch>
                  </pic:blipFill>
                  <pic:spPr>
                    <a:xfrm>
                      <a:off x="0" y="0"/>
                      <a:ext cx="5271770" cy="826135"/>
                    </a:xfrm>
                    <a:prstGeom prst="rect">
                      <a:avLst/>
                    </a:prstGeom>
                    <a:noFill/>
                    <a:ln>
                      <a:noFill/>
                    </a:ln>
                  </pic:spPr>
                </pic:pic>
              </a:graphicData>
            </a:graphic>
          </wp:inline>
        </w:drawing>
      </w:r>
    </w:p>
    <w:p w14:paraId="03787044" w14:textId="77777777" w:rsidR="006D5785" w:rsidRPr="00384B21" w:rsidRDefault="006D5785" w:rsidP="006D5785">
      <w:r w:rsidRPr="00384B21">
        <w:rPr>
          <w:noProof/>
        </w:rPr>
        <w:drawing>
          <wp:inline distT="0" distB="0" distL="114300" distR="114300" wp14:anchorId="5652E905" wp14:editId="45C24553">
            <wp:extent cx="5270500" cy="717550"/>
            <wp:effectExtent l="0" t="0" r="635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a:stretch>
                      <a:fillRect/>
                    </a:stretch>
                  </pic:blipFill>
                  <pic:spPr>
                    <a:xfrm>
                      <a:off x="0" y="0"/>
                      <a:ext cx="5270500" cy="717550"/>
                    </a:xfrm>
                    <a:prstGeom prst="rect">
                      <a:avLst/>
                    </a:prstGeom>
                    <a:noFill/>
                    <a:ln>
                      <a:noFill/>
                    </a:ln>
                  </pic:spPr>
                </pic:pic>
              </a:graphicData>
            </a:graphic>
          </wp:inline>
        </w:drawing>
      </w:r>
    </w:p>
    <w:p w14:paraId="74AC710B" w14:textId="77777777" w:rsidR="006D5785" w:rsidRPr="008A0389" w:rsidRDefault="006D5785" w:rsidP="006D5785">
      <w:pPr>
        <w:ind w:firstLineChars="200" w:firstLine="480"/>
      </w:pPr>
      <w:r w:rsidRPr="008A0389">
        <w:rPr>
          <w:rFonts w:hint="eastAsia"/>
        </w:rPr>
        <w:t>为了匹配后续查找，对输出的格式进行更改，首先我们要规范化输出的格式如下：</w:t>
      </w:r>
    </w:p>
    <w:p w14:paraId="1679ACE8" w14:textId="77777777" w:rsidR="006D5785" w:rsidRPr="008A0389" w:rsidRDefault="006D5785" w:rsidP="006D5785">
      <w:r w:rsidRPr="008A0389">
        <w:rPr>
          <w:noProof/>
        </w:rPr>
        <w:drawing>
          <wp:inline distT="0" distB="0" distL="0" distR="0" wp14:anchorId="48EA5931" wp14:editId="616C970C">
            <wp:extent cx="5274310" cy="2533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365"/>
                    </a:xfrm>
                    <a:prstGeom prst="rect">
                      <a:avLst/>
                    </a:prstGeom>
                  </pic:spPr>
                </pic:pic>
              </a:graphicData>
            </a:graphic>
          </wp:inline>
        </w:drawing>
      </w:r>
    </w:p>
    <w:p w14:paraId="54EB0823" w14:textId="77777777" w:rsidR="006D5785" w:rsidRDefault="006D5785" w:rsidP="006D5785">
      <w:pPr>
        <w:ind w:firstLineChars="200" w:firstLine="480"/>
      </w:pPr>
      <w:r w:rsidRPr="008A0389">
        <w:rPr>
          <w:rFonts w:hint="eastAsia"/>
        </w:rPr>
        <w:t>按照这个格式，我们把</w:t>
      </w:r>
      <w:r w:rsidRPr="008A0389">
        <w:t>'</w:t>
      </w:r>
      <w:r w:rsidRPr="008A0389">
        <w:t>产品名称</w:t>
      </w:r>
      <w:r w:rsidRPr="008A0389">
        <w:t>', '</w:t>
      </w:r>
      <w:r w:rsidRPr="008A0389">
        <w:t>产品代码</w:t>
      </w:r>
      <w:r w:rsidRPr="008A0389">
        <w:t>', '</w:t>
      </w:r>
      <w:r w:rsidRPr="008A0389">
        <w:t>产品登记编码</w:t>
      </w:r>
      <w:r w:rsidRPr="008A0389">
        <w:t>'</w:t>
      </w:r>
      <w:r w:rsidRPr="008A0389">
        <w:rPr>
          <w:rFonts w:hint="eastAsia"/>
        </w:rPr>
        <w:t>这三个从输出的查找主体中分离出来作为‘</w:t>
      </w:r>
      <w:r w:rsidRPr="008A0389">
        <w:rPr>
          <w:rFonts w:hint="eastAsia"/>
        </w:rPr>
        <w:t>Object</w:t>
      </w:r>
      <w:r w:rsidRPr="008A0389">
        <w:t>’</w:t>
      </w:r>
      <w:r w:rsidRPr="008A0389">
        <w:rPr>
          <w:rFonts w:hint="eastAsia"/>
        </w:rPr>
        <w:t>里的数据，其余的留在‘</w:t>
      </w:r>
      <w:r w:rsidRPr="008A0389">
        <w:rPr>
          <w:rFonts w:hint="eastAsia"/>
        </w:rPr>
        <w:t>Att</w:t>
      </w:r>
      <w:r w:rsidRPr="008A0389">
        <w:t>ribute’</w:t>
      </w:r>
      <w:r w:rsidRPr="008A0389">
        <w:rPr>
          <w:rFonts w:hint="eastAsia"/>
        </w:rPr>
        <w:t>中。‘</w:t>
      </w:r>
      <w:r w:rsidRPr="008A0389">
        <w:rPr>
          <w:rFonts w:hint="eastAsia"/>
        </w:rPr>
        <w:t>Return</w:t>
      </w:r>
      <w:r w:rsidRPr="008A0389">
        <w:rPr>
          <w:rFonts w:hint="eastAsia"/>
        </w:rPr>
        <w:t>’中的值即为需要查找的属性值。</w:t>
      </w:r>
    </w:p>
    <w:p w14:paraId="57A407F8" w14:textId="77777777" w:rsidR="006D5785" w:rsidRDefault="006D5785" w:rsidP="006D5785">
      <w:pPr>
        <w:ind w:firstLineChars="200" w:firstLine="480"/>
      </w:pPr>
      <w:r w:rsidRPr="008A0389">
        <w:rPr>
          <w:rFonts w:hint="eastAsia"/>
        </w:rPr>
        <w:t>将未规范前的语句</w:t>
      </w:r>
      <w:r>
        <w:rPr>
          <w:rFonts w:hint="eastAsia"/>
        </w:rPr>
        <w:t>传入</w:t>
      </w:r>
      <w:r>
        <w:rPr>
          <w:rFonts w:hint="eastAsia"/>
        </w:rPr>
        <w:t>clea</w:t>
      </w:r>
      <w:r>
        <w:t>_re_result(</w:t>
      </w:r>
      <w:r w:rsidRPr="00947AF2">
        <w:t>result_1,result_2</w:t>
      </w:r>
      <w:r>
        <w:t>)</w:t>
      </w:r>
      <w:r>
        <w:rPr>
          <w:rFonts w:hint="eastAsia"/>
        </w:rPr>
        <w:t>方法，此方法为清洗核心方法，传出值即为最终清洗后的值。方法内首先对输出主体进行拆分，得到</w:t>
      </w:r>
      <w:r w:rsidRPr="008A0389">
        <w:rPr>
          <w:rFonts w:hint="eastAsia"/>
        </w:rPr>
        <w:t>‘</w:t>
      </w:r>
      <w:r w:rsidRPr="008A0389">
        <w:rPr>
          <w:rFonts w:hint="eastAsia"/>
        </w:rPr>
        <w:t>Object</w:t>
      </w:r>
      <w:r w:rsidRPr="008A0389">
        <w:t>’</w:t>
      </w:r>
      <w:r>
        <w:rPr>
          <w:rFonts w:hint="eastAsia"/>
        </w:rPr>
        <w:t>，部分截图如下。</w:t>
      </w:r>
    </w:p>
    <w:p w14:paraId="4AD2AC74" w14:textId="77777777" w:rsidR="006D5785" w:rsidRDefault="006D5785" w:rsidP="006D5785">
      <w:pPr>
        <w:ind w:firstLineChars="200" w:firstLine="480"/>
        <w:rPr>
          <w:rFonts w:ascii="宋体" w:hAnsi="宋体"/>
          <w:color w:val="FF0000"/>
          <w:szCs w:val="28"/>
        </w:rPr>
      </w:pPr>
      <w:r w:rsidRPr="009B6D78">
        <w:rPr>
          <w:rFonts w:ascii="宋体" w:hAnsi="宋体"/>
          <w:noProof/>
          <w:color w:val="FF0000"/>
          <w:szCs w:val="28"/>
        </w:rPr>
        <w:lastRenderedPageBreak/>
        <w:drawing>
          <wp:inline distT="0" distB="0" distL="0" distR="0" wp14:anchorId="1DEB96EE" wp14:editId="7209EDB1">
            <wp:extent cx="3769783" cy="315887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3208" cy="3161740"/>
                    </a:xfrm>
                    <a:prstGeom prst="rect">
                      <a:avLst/>
                    </a:prstGeom>
                  </pic:spPr>
                </pic:pic>
              </a:graphicData>
            </a:graphic>
          </wp:inline>
        </w:drawing>
      </w:r>
    </w:p>
    <w:p w14:paraId="0F2EC58C" w14:textId="77777777" w:rsidR="006D5785" w:rsidRDefault="006D5785" w:rsidP="00254A77">
      <w:pPr>
        <w:ind w:firstLineChars="200" w:firstLine="480"/>
      </w:pPr>
      <w:r>
        <w:rPr>
          <w:rFonts w:hint="eastAsia"/>
        </w:rPr>
        <w:t>再通过</w:t>
      </w:r>
      <w:r w:rsidRPr="00266828">
        <w:t>change_symbol(need_clean)</w:t>
      </w:r>
      <w:r>
        <w:rPr>
          <w:rFonts w:hint="eastAsia"/>
        </w:rPr>
        <w:t>方法和</w:t>
      </w:r>
      <w:r w:rsidRPr="00266828">
        <w:t>change_to_dict(result_1)</w:t>
      </w:r>
      <w:r>
        <w:rPr>
          <w:rFonts w:hint="eastAsia"/>
        </w:rPr>
        <w:t>方法将含有数字和日期的词规范化，将多个相同属性下的值放到一起并添加“或”字段，之后将输入整体从列表转化为字典形式，部分截图如下。</w:t>
      </w:r>
    </w:p>
    <w:p w14:paraId="105D3273" w14:textId="77777777" w:rsidR="006D5785" w:rsidRDefault="006D5785" w:rsidP="00254A77">
      <w:r w:rsidRPr="00A11DFF">
        <w:rPr>
          <w:noProof/>
        </w:rPr>
        <w:drawing>
          <wp:inline distT="0" distB="0" distL="0" distR="0" wp14:anchorId="01F09937" wp14:editId="0632747A">
            <wp:extent cx="4461510" cy="250899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899" cy="2511463"/>
                    </a:xfrm>
                    <a:prstGeom prst="rect">
                      <a:avLst/>
                    </a:prstGeom>
                  </pic:spPr>
                </pic:pic>
              </a:graphicData>
            </a:graphic>
          </wp:inline>
        </w:drawing>
      </w:r>
    </w:p>
    <w:p w14:paraId="62652E28" w14:textId="77777777" w:rsidR="006D5785" w:rsidRDefault="006D5785" w:rsidP="00254A77">
      <w:pPr>
        <w:ind w:firstLineChars="200" w:firstLine="480"/>
      </w:pPr>
      <w:r>
        <w:rPr>
          <w:rFonts w:hint="eastAsia"/>
        </w:rPr>
        <w:t>最后进行语义分析，分析语句中日期格式，数字格式和逻辑关系，部分截图如下。</w:t>
      </w:r>
    </w:p>
    <w:p w14:paraId="5EA8A034" w14:textId="77777777" w:rsidR="006D5785" w:rsidRDefault="006D5785" w:rsidP="006D5785">
      <w:pPr>
        <w:ind w:firstLineChars="200" w:firstLine="480"/>
        <w:rPr>
          <w:rFonts w:ascii="宋体" w:hAnsi="宋体"/>
          <w:color w:val="FF0000"/>
          <w:szCs w:val="28"/>
        </w:rPr>
      </w:pPr>
      <w:r w:rsidRPr="006767FC">
        <w:rPr>
          <w:rFonts w:ascii="宋体" w:hAnsi="宋体"/>
          <w:noProof/>
          <w:color w:val="FF0000"/>
          <w:szCs w:val="28"/>
        </w:rPr>
        <w:lastRenderedPageBreak/>
        <w:drawing>
          <wp:inline distT="0" distB="0" distL="0" distR="0" wp14:anchorId="58AB2737" wp14:editId="390C50F9">
            <wp:extent cx="4597401" cy="261518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9944" cy="2622323"/>
                    </a:xfrm>
                    <a:prstGeom prst="rect">
                      <a:avLst/>
                    </a:prstGeom>
                  </pic:spPr>
                </pic:pic>
              </a:graphicData>
            </a:graphic>
          </wp:inline>
        </w:drawing>
      </w:r>
    </w:p>
    <w:p w14:paraId="0616C568" w14:textId="77777777" w:rsidR="006D5785" w:rsidRDefault="006D5785" w:rsidP="00254A77">
      <w:pPr>
        <w:ind w:firstLineChars="200" w:firstLine="480"/>
      </w:pPr>
      <w:r>
        <w:rPr>
          <w:rFonts w:hint="eastAsia"/>
        </w:rPr>
        <w:t>三个方法在</w:t>
      </w:r>
      <w:r w:rsidRPr="006767FC">
        <w:t>clean_re_result(result_1,result_2)</w:t>
      </w:r>
      <w:r>
        <w:rPr>
          <w:rFonts w:hint="eastAsia"/>
        </w:rPr>
        <w:t>方法中被调用，并输出结果：</w:t>
      </w:r>
    </w:p>
    <w:p w14:paraId="3BF1CBB7" w14:textId="00015B2A" w:rsidR="006D5785" w:rsidRDefault="006D5785" w:rsidP="00254A77">
      <w:r w:rsidRPr="006767FC">
        <w:rPr>
          <w:noProof/>
        </w:rPr>
        <w:drawing>
          <wp:inline distT="0" distB="0" distL="0" distR="0" wp14:anchorId="288B2F82" wp14:editId="7EAA59E7">
            <wp:extent cx="5274310" cy="13093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09370"/>
                    </a:xfrm>
                    <a:prstGeom prst="rect">
                      <a:avLst/>
                    </a:prstGeom>
                  </pic:spPr>
                </pic:pic>
              </a:graphicData>
            </a:graphic>
          </wp:inline>
        </w:drawing>
      </w:r>
    </w:p>
    <w:p w14:paraId="4620FD14" w14:textId="77777777" w:rsidR="006D5785" w:rsidRDefault="006D5785" w:rsidP="00254A77">
      <w:pPr>
        <w:ind w:firstLineChars="200" w:firstLine="480"/>
      </w:pPr>
      <w:r>
        <w:rPr>
          <w:rFonts w:hint="eastAsia"/>
        </w:rPr>
        <w:t>测试输出如下：</w:t>
      </w:r>
    </w:p>
    <w:p w14:paraId="7A99BAAF" w14:textId="77777777" w:rsidR="006D5785" w:rsidRDefault="006D5785" w:rsidP="006D5785">
      <w:pPr>
        <w:ind w:firstLineChars="200" w:firstLine="480"/>
        <w:rPr>
          <w:rFonts w:ascii="宋体" w:hAnsi="宋体"/>
          <w:color w:val="FF0000"/>
          <w:szCs w:val="28"/>
        </w:rPr>
      </w:pPr>
      <w:r w:rsidRPr="006767FC">
        <w:rPr>
          <w:rFonts w:ascii="宋体" w:hAnsi="宋体"/>
          <w:noProof/>
          <w:color w:val="FF0000"/>
          <w:szCs w:val="28"/>
        </w:rPr>
        <w:drawing>
          <wp:inline distT="0" distB="0" distL="0" distR="0" wp14:anchorId="6847DE4A" wp14:editId="2827A1F6">
            <wp:extent cx="5522529" cy="1591733"/>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6190" cy="1592788"/>
                    </a:xfrm>
                    <a:prstGeom prst="rect">
                      <a:avLst/>
                    </a:prstGeom>
                  </pic:spPr>
                </pic:pic>
              </a:graphicData>
            </a:graphic>
          </wp:inline>
        </w:drawing>
      </w:r>
    </w:p>
    <w:p w14:paraId="6087714B" w14:textId="6E2EFD84" w:rsidR="0040134D" w:rsidRDefault="0040134D" w:rsidP="0040134D">
      <w:pPr>
        <w:pStyle w:val="3"/>
      </w:pPr>
      <w:r>
        <w:rPr>
          <w:rFonts w:hint="eastAsia"/>
        </w:rPr>
        <w:t>5</w:t>
      </w:r>
      <w:r>
        <w:t xml:space="preserve">.2 </w:t>
      </w:r>
      <w:r>
        <w:rPr>
          <w:rFonts w:hint="eastAsia"/>
        </w:rPr>
        <w:t>基于语义分析的</w:t>
      </w:r>
      <w:r>
        <w:rPr>
          <w:rFonts w:hint="eastAsia"/>
        </w:rPr>
        <w:t>NLP</w:t>
      </w:r>
      <w:r w:rsidR="008759A9">
        <w:rPr>
          <w:rFonts w:hint="eastAsia"/>
        </w:rPr>
        <w:t>（邱俊源）</w:t>
      </w:r>
    </w:p>
    <w:p w14:paraId="1F32C3D4" w14:textId="4DBCCAB4" w:rsidR="0040134D" w:rsidRDefault="0040134D" w:rsidP="006E14EA">
      <w:pPr>
        <w:ind w:firstLineChars="200" w:firstLine="482"/>
      </w:pPr>
      <w:r w:rsidRPr="001351B4">
        <w:rPr>
          <w:rFonts w:hint="eastAsia"/>
          <w:b/>
          <w:bCs/>
        </w:rPr>
        <w:t>语义分析</w:t>
      </w:r>
      <w:r>
        <w:rPr>
          <w:rFonts w:hint="eastAsia"/>
        </w:rPr>
        <w:t>在本文中指的是不完全依赖正则表达式的强制匹配模式寻找主体和属性，而是通过使用专业的处理自然语言的</w:t>
      </w:r>
      <w:r>
        <w:rPr>
          <w:rFonts w:hint="eastAsia"/>
        </w:rPr>
        <w:t>python</w:t>
      </w:r>
      <w:r>
        <w:rPr>
          <w:rFonts w:hint="eastAsia"/>
        </w:rPr>
        <w:t>第三方库对用户提问句子的语法结构进行分析，从而提取出用户想要寻找的产品及属性。使用到的第三方库及简单说明如下表所示。</w:t>
      </w:r>
    </w:p>
    <w:tbl>
      <w:tblPr>
        <w:tblStyle w:val="11"/>
        <w:tblW w:w="0" w:type="auto"/>
        <w:tblLook w:val="04A0" w:firstRow="1" w:lastRow="0" w:firstColumn="1" w:lastColumn="0" w:noHBand="0" w:noVBand="1"/>
      </w:tblPr>
      <w:tblGrid>
        <w:gridCol w:w="4148"/>
        <w:gridCol w:w="4148"/>
      </w:tblGrid>
      <w:tr w:rsidR="0040134D" w14:paraId="55A2A337" w14:textId="77777777" w:rsidTr="00406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98F6272" w14:textId="77777777" w:rsidR="0040134D" w:rsidRDefault="0040134D" w:rsidP="0040692C">
            <w:pPr>
              <w:jc w:val="center"/>
            </w:pPr>
            <w:r>
              <w:rPr>
                <w:rFonts w:hint="eastAsia"/>
              </w:rPr>
              <w:t>第三方库名称</w:t>
            </w:r>
          </w:p>
        </w:tc>
        <w:tc>
          <w:tcPr>
            <w:tcW w:w="4148" w:type="dxa"/>
          </w:tcPr>
          <w:p w14:paraId="0CC0A5BB" w14:textId="77777777" w:rsidR="0040134D" w:rsidRDefault="0040134D" w:rsidP="0040692C">
            <w:pPr>
              <w:jc w:val="center"/>
              <w:cnfStyle w:val="100000000000" w:firstRow="1" w:lastRow="0" w:firstColumn="0" w:lastColumn="0" w:oddVBand="0" w:evenVBand="0" w:oddHBand="0" w:evenHBand="0" w:firstRowFirstColumn="0" w:firstRowLastColumn="0" w:lastRowFirstColumn="0" w:lastRowLastColumn="0"/>
            </w:pPr>
            <w:r>
              <w:rPr>
                <w:rFonts w:hint="eastAsia"/>
              </w:rPr>
              <w:t>简单说明</w:t>
            </w:r>
          </w:p>
        </w:tc>
      </w:tr>
      <w:tr w:rsidR="0040134D" w14:paraId="3B698430"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B5C5C3B" w14:textId="77777777" w:rsidR="0040134D" w:rsidRDefault="0040134D" w:rsidP="0040692C">
            <w:pPr>
              <w:jc w:val="center"/>
            </w:pPr>
            <w:r>
              <w:rPr>
                <w:rFonts w:hint="eastAsia"/>
              </w:rPr>
              <w:lastRenderedPageBreak/>
              <w:t>LTP</w:t>
            </w:r>
            <w:r>
              <w:rPr>
                <w:rStyle w:val="a5"/>
              </w:rPr>
              <w:footnoteReference w:id="5"/>
            </w:r>
          </w:p>
        </w:tc>
        <w:tc>
          <w:tcPr>
            <w:tcW w:w="4148" w:type="dxa"/>
          </w:tcPr>
          <w:p w14:paraId="014B28D1" w14:textId="77777777" w:rsidR="0040134D" w:rsidRDefault="0040134D"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哈工大语言技术平台</w:t>
            </w:r>
          </w:p>
        </w:tc>
      </w:tr>
      <w:tr w:rsidR="0040134D" w14:paraId="41A7B9E3" w14:textId="77777777" w:rsidTr="0040692C">
        <w:tc>
          <w:tcPr>
            <w:cnfStyle w:val="001000000000" w:firstRow="0" w:lastRow="0" w:firstColumn="1" w:lastColumn="0" w:oddVBand="0" w:evenVBand="0" w:oddHBand="0" w:evenHBand="0" w:firstRowFirstColumn="0" w:firstRowLastColumn="0" w:lastRowFirstColumn="0" w:lastRowLastColumn="0"/>
            <w:tcW w:w="4148" w:type="dxa"/>
          </w:tcPr>
          <w:p w14:paraId="5A00E9FF" w14:textId="77777777" w:rsidR="0040134D" w:rsidRDefault="0040134D" w:rsidP="0040692C">
            <w:pPr>
              <w:jc w:val="center"/>
            </w:pPr>
            <w:r w:rsidRPr="001504F9">
              <w:t>pkuseg</w:t>
            </w:r>
            <w:r>
              <w:rPr>
                <w:rStyle w:val="a5"/>
              </w:rPr>
              <w:footnoteReference w:id="6"/>
            </w:r>
          </w:p>
        </w:tc>
        <w:tc>
          <w:tcPr>
            <w:tcW w:w="4148" w:type="dxa"/>
          </w:tcPr>
          <w:p w14:paraId="701DC8A8" w14:textId="77777777" w:rsidR="0040134D" w:rsidRDefault="0040134D"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北京大学开源分词工具</w:t>
            </w:r>
          </w:p>
        </w:tc>
      </w:tr>
      <w:tr w:rsidR="0040134D" w14:paraId="763DBF8A"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A92FFD2" w14:textId="77777777" w:rsidR="0040134D" w:rsidRDefault="0040134D" w:rsidP="0040692C">
            <w:pPr>
              <w:jc w:val="center"/>
            </w:pPr>
            <w:r>
              <w:rPr>
                <w:rFonts w:hint="eastAsia"/>
              </w:rPr>
              <w:t>HanLP</w:t>
            </w:r>
            <w:r>
              <w:rPr>
                <w:rStyle w:val="a5"/>
              </w:rPr>
              <w:footnoteReference w:id="7"/>
            </w:r>
          </w:p>
        </w:tc>
        <w:tc>
          <w:tcPr>
            <w:tcW w:w="4148" w:type="dxa"/>
          </w:tcPr>
          <w:p w14:paraId="546D0AA2" w14:textId="3A046AFD" w:rsidR="0040134D" w:rsidRDefault="00C475E0" w:rsidP="0040692C">
            <w:pPr>
              <w:jc w:val="center"/>
              <w:cnfStyle w:val="000000100000" w:firstRow="0" w:lastRow="0" w:firstColumn="0" w:lastColumn="0" w:oddVBand="0" w:evenVBand="0" w:oddHBand="1" w:evenHBand="0" w:firstRowFirstColumn="0" w:firstRowLastColumn="0" w:lastRowFirstColumn="0" w:lastRowLastColumn="0"/>
            </w:pPr>
            <w:r>
              <w:rPr>
                <w:rFonts w:hint="eastAsia"/>
              </w:rPr>
              <w:t>前沿</w:t>
            </w:r>
            <w:r w:rsidR="00F52F1D">
              <w:rPr>
                <w:rFonts w:hint="eastAsia"/>
              </w:rPr>
              <w:t>的</w:t>
            </w:r>
            <w:r w:rsidR="0040134D">
              <w:rPr>
                <w:rFonts w:hint="eastAsia"/>
              </w:rPr>
              <w:t>开源自然语言处理包</w:t>
            </w:r>
          </w:p>
        </w:tc>
      </w:tr>
      <w:tr w:rsidR="0040134D" w14:paraId="1EDA288B" w14:textId="77777777" w:rsidTr="0040692C">
        <w:tc>
          <w:tcPr>
            <w:cnfStyle w:val="001000000000" w:firstRow="0" w:lastRow="0" w:firstColumn="1" w:lastColumn="0" w:oddVBand="0" w:evenVBand="0" w:oddHBand="0" w:evenHBand="0" w:firstRowFirstColumn="0" w:firstRowLastColumn="0" w:lastRowFirstColumn="0" w:lastRowLastColumn="0"/>
            <w:tcW w:w="4148" w:type="dxa"/>
          </w:tcPr>
          <w:p w14:paraId="39EA1768" w14:textId="77777777" w:rsidR="0040134D" w:rsidRDefault="0040134D" w:rsidP="0040692C">
            <w:pPr>
              <w:jc w:val="center"/>
            </w:pPr>
            <w:r>
              <w:rPr>
                <w:rFonts w:ascii="Helvetica" w:hAnsi="Helvetica"/>
                <w:color w:val="000000"/>
                <w:sz w:val="21"/>
                <w:szCs w:val="21"/>
                <w:shd w:val="clear" w:color="auto" w:fill="FFFFFF"/>
              </w:rPr>
              <w:t>synonyms</w:t>
            </w:r>
          </w:p>
        </w:tc>
        <w:tc>
          <w:tcPr>
            <w:tcW w:w="4148" w:type="dxa"/>
          </w:tcPr>
          <w:p w14:paraId="6490B770" w14:textId="77777777" w:rsidR="0040134D" w:rsidRDefault="0040134D" w:rsidP="0040692C">
            <w:pPr>
              <w:jc w:val="center"/>
              <w:cnfStyle w:val="000000000000" w:firstRow="0" w:lastRow="0" w:firstColumn="0" w:lastColumn="0" w:oddVBand="0" w:evenVBand="0" w:oddHBand="0" w:evenHBand="0" w:firstRowFirstColumn="0" w:firstRowLastColumn="0" w:lastRowFirstColumn="0" w:lastRowLastColumn="0"/>
            </w:pPr>
            <w:r w:rsidRPr="00222F3E">
              <w:rPr>
                <w:rFonts w:hint="eastAsia"/>
              </w:rPr>
              <w:t>中文近义词工具包</w:t>
            </w:r>
          </w:p>
        </w:tc>
      </w:tr>
      <w:tr w:rsidR="0040134D" w14:paraId="6698550B" w14:textId="77777777" w:rsidTr="00406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5222B4" w14:textId="77777777" w:rsidR="0040134D" w:rsidRDefault="0040134D" w:rsidP="0040692C">
            <w:pPr>
              <w:jc w:val="center"/>
              <w:rPr>
                <w:rFonts w:ascii="Helvetica" w:hAnsi="Helvetica"/>
                <w:color w:val="000000"/>
                <w:sz w:val="21"/>
                <w:szCs w:val="21"/>
                <w:shd w:val="clear" w:color="auto" w:fill="FFFFFF"/>
              </w:rPr>
            </w:pPr>
            <w:r>
              <w:rPr>
                <w:rFonts w:ascii="Helvetica" w:hAnsi="Helvetica"/>
                <w:color w:val="000000"/>
                <w:sz w:val="21"/>
                <w:szCs w:val="21"/>
                <w:shd w:val="clear" w:color="auto" w:fill="FFFFFF"/>
              </w:rPr>
              <w:t>pypinyin</w:t>
            </w:r>
          </w:p>
        </w:tc>
        <w:tc>
          <w:tcPr>
            <w:tcW w:w="4148" w:type="dxa"/>
          </w:tcPr>
          <w:p w14:paraId="140A34CD" w14:textId="77777777" w:rsidR="0040134D" w:rsidRPr="00222F3E" w:rsidRDefault="0040134D" w:rsidP="0040692C">
            <w:pPr>
              <w:jc w:val="center"/>
              <w:cnfStyle w:val="000000100000" w:firstRow="0" w:lastRow="0" w:firstColumn="0" w:lastColumn="0" w:oddVBand="0" w:evenVBand="0" w:oddHBand="1" w:evenHBand="0" w:firstRowFirstColumn="0" w:firstRowLastColumn="0" w:lastRowFirstColumn="0" w:lastRowLastColumn="0"/>
            </w:pPr>
            <w:r w:rsidRPr="00222F3E">
              <w:rPr>
                <w:rFonts w:hint="eastAsia"/>
              </w:rPr>
              <w:t>汉字拼音转换工具</w:t>
            </w:r>
            <w:r>
              <w:rPr>
                <w:rFonts w:hint="eastAsia"/>
              </w:rPr>
              <w:t>包</w:t>
            </w:r>
          </w:p>
        </w:tc>
      </w:tr>
      <w:tr w:rsidR="0040134D" w14:paraId="7F2AF135" w14:textId="77777777" w:rsidTr="0040692C">
        <w:tc>
          <w:tcPr>
            <w:cnfStyle w:val="001000000000" w:firstRow="0" w:lastRow="0" w:firstColumn="1" w:lastColumn="0" w:oddVBand="0" w:evenVBand="0" w:oddHBand="0" w:evenHBand="0" w:firstRowFirstColumn="0" w:firstRowLastColumn="0" w:lastRowFirstColumn="0" w:lastRowLastColumn="0"/>
            <w:tcW w:w="4148" w:type="dxa"/>
          </w:tcPr>
          <w:p w14:paraId="7D036627" w14:textId="77777777" w:rsidR="0040134D" w:rsidRDefault="0040134D" w:rsidP="0040692C">
            <w:pPr>
              <w:jc w:val="center"/>
              <w:rPr>
                <w:rFonts w:ascii="Helvetica" w:hAnsi="Helvetica"/>
                <w:color w:val="000000"/>
                <w:sz w:val="21"/>
                <w:szCs w:val="21"/>
                <w:shd w:val="clear" w:color="auto" w:fill="FFFFFF"/>
              </w:rPr>
            </w:pPr>
            <w:r w:rsidRPr="00AC24A3">
              <w:rPr>
                <w:rFonts w:ascii="Helvetica" w:hAnsi="Helvetica"/>
                <w:color w:val="000000"/>
                <w:sz w:val="21"/>
                <w:szCs w:val="21"/>
                <w:shd w:val="clear" w:color="auto" w:fill="FFFFFF"/>
              </w:rPr>
              <w:t>difflib</w:t>
            </w:r>
          </w:p>
        </w:tc>
        <w:tc>
          <w:tcPr>
            <w:tcW w:w="4148" w:type="dxa"/>
          </w:tcPr>
          <w:p w14:paraId="0672DA3C" w14:textId="77777777" w:rsidR="0040134D" w:rsidRPr="00222F3E" w:rsidRDefault="0040134D" w:rsidP="0040692C">
            <w:pPr>
              <w:jc w:val="center"/>
              <w:cnfStyle w:val="000000000000" w:firstRow="0" w:lastRow="0" w:firstColumn="0" w:lastColumn="0" w:oddVBand="0" w:evenVBand="0" w:oddHBand="0" w:evenHBand="0" w:firstRowFirstColumn="0" w:firstRowLastColumn="0" w:lastRowFirstColumn="0" w:lastRowLastColumn="0"/>
            </w:pPr>
            <w:r>
              <w:rPr>
                <w:rFonts w:hint="eastAsia"/>
              </w:rPr>
              <w:t>文本对比工具包</w:t>
            </w:r>
          </w:p>
        </w:tc>
      </w:tr>
    </w:tbl>
    <w:p w14:paraId="2D746E0C" w14:textId="77777777" w:rsidR="0040134D" w:rsidRDefault="0040134D" w:rsidP="0040134D"/>
    <w:p w14:paraId="66AE9C7F" w14:textId="77777777" w:rsidR="0040134D" w:rsidRDefault="0040134D" w:rsidP="0040134D">
      <w:r>
        <w:rPr>
          <w:rFonts w:hint="eastAsia"/>
        </w:rPr>
        <w:t xml:space="preserve"> </w:t>
      </w:r>
      <w:r>
        <w:t xml:space="preserve">   </w:t>
      </w:r>
      <w:r>
        <w:rPr>
          <w:rFonts w:hint="eastAsia"/>
        </w:rPr>
        <w:t>下图为语义分析</w:t>
      </w:r>
      <w:r>
        <w:rPr>
          <w:rFonts w:hint="eastAsia"/>
        </w:rPr>
        <w:t>NLP</w:t>
      </w:r>
      <w:r>
        <w:rPr>
          <w:rFonts w:hint="eastAsia"/>
        </w:rPr>
        <w:t>的简要步骤说明</w:t>
      </w:r>
    </w:p>
    <w:p w14:paraId="53B6A1AE" w14:textId="77777777" w:rsidR="0040134D" w:rsidRDefault="0040134D" w:rsidP="0040134D">
      <w:r w:rsidRPr="00C36CE6">
        <w:rPr>
          <w:noProof/>
        </w:rPr>
        <w:drawing>
          <wp:inline distT="0" distB="0" distL="0" distR="0" wp14:anchorId="20657F7B" wp14:editId="73FE479B">
            <wp:extent cx="5274310" cy="29559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55925"/>
                    </a:xfrm>
                    <a:prstGeom prst="rect">
                      <a:avLst/>
                    </a:prstGeom>
                  </pic:spPr>
                </pic:pic>
              </a:graphicData>
            </a:graphic>
          </wp:inline>
        </w:drawing>
      </w:r>
    </w:p>
    <w:p w14:paraId="03CA9D01" w14:textId="2A46C556" w:rsidR="001276AF" w:rsidRDefault="001276AF" w:rsidP="00596410">
      <w:pPr>
        <w:jc w:val="left"/>
      </w:pPr>
    </w:p>
    <w:p w14:paraId="5EB92DE3" w14:textId="77777777" w:rsidR="006E14EA" w:rsidRDefault="006E14EA" w:rsidP="006E14EA">
      <w:pPr>
        <w:ind w:firstLineChars="200" w:firstLine="480"/>
      </w:pPr>
      <w:r>
        <w:rPr>
          <w:rFonts w:hint="eastAsia"/>
        </w:rPr>
        <w:t>相关函数说明如下表所示。</w:t>
      </w:r>
    </w:p>
    <w:tbl>
      <w:tblPr>
        <w:tblStyle w:val="11"/>
        <w:tblW w:w="0" w:type="auto"/>
        <w:tblLook w:val="04A0" w:firstRow="1" w:lastRow="0" w:firstColumn="1" w:lastColumn="0" w:noHBand="0" w:noVBand="1"/>
      </w:tblPr>
      <w:tblGrid>
        <w:gridCol w:w="4148"/>
        <w:gridCol w:w="4148"/>
      </w:tblGrid>
      <w:tr w:rsidR="006E14EA" w14:paraId="52AFA13C" w14:textId="77777777" w:rsidTr="006E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46F0B2F" w14:textId="1E94E1A9" w:rsidR="006E14EA" w:rsidRDefault="006E14EA" w:rsidP="006E14EA">
            <w:pPr>
              <w:jc w:val="center"/>
            </w:pPr>
            <w:r>
              <w:rPr>
                <w:rFonts w:hint="eastAsia"/>
              </w:rPr>
              <w:t>函数名称</w:t>
            </w:r>
          </w:p>
        </w:tc>
        <w:tc>
          <w:tcPr>
            <w:tcW w:w="4148" w:type="dxa"/>
          </w:tcPr>
          <w:p w14:paraId="730CF212" w14:textId="74872F1E" w:rsidR="006E14EA" w:rsidRDefault="006E14EA" w:rsidP="006E14EA">
            <w:pPr>
              <w:jc w:val="cente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7C3B36" w14:paraId="2DC6F3ED" w14:textId="77777777" w:rsidTr="006E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BA91A0" w14:textId="46C9D702" w:rsidR="007C3B36" w:rsidRDefault="00296B85" w:rsidP="006E14EA">
            <w:pPr>
              <w:jc w:val="center"/>
            </w:pPr>
            <w:r w:rsidRPr="00296B85">
              <w:t>semantic</w:t>
            </w:r>
          </w:p>
        </w:tc>
        <w:tc>
          <w:tcPr>
            <w:tcW w:w="4148" w:type="dxa"/>
          </w:tcPr>
          <w:p w14:paraId="2F716F48" w14:textId="1C8F2DC1" w:rsidR="007C3B36" w:rsidRDefault="007C3B36" w:rsidP="006E14EA">
            <w:pPr>
              <w:jc w:val="center"/>
              <w:cnfStyle w:val="000000100000" w:firstRow="0" w:lastRow="0" w:firstColumn="0" w:lastColumn="0" w:oddVBand="0" w:evenVBand="0" w:oddHBand="1" w:evenHBand="0" w:firstRowFirstColumn="0" w:firstRowLastColumn="0" w:lastRowFirstColumn="0" w:lastRowLastColumn="0"/>
            </w:pPr>
            <w:r>
              <w:rPr>
                <w:rFonts w:hint="eastAsia"/>
              </w:rPr>
              <w:t>用户提问解析主函数</w:t>
            </w:r>
          </w:p>
        </w:tc>
      </w:tr>
      <w:tr w:rsidR="00296B85" w14:paraId="68CF2AA1" w14:textId="77777777" w:rsidTr="006E14EA">
        <w:tc>
          <w:tcPr>
            <w:cnfStyle w:val="001000000000" w:firstRow="0" w:lastRow="0" w:firstColumn="1" w:lastColumn="0" w:oddVBand="0" w:evenVBand="0" w:oddHBand="0" w:evenHBand="0" w:firstRowFirstColumn="0" w:firstRowLastColumn="0" w:lastRowFirstColumn="0" w:lastRowLastColumn="0"/>
            <w:tcW w:w="4148" w:type="dxa"/>
          </w:tcPr>
          <w:p w14:paraId="505E3180" w14:textId="0DFCBB91" w:rsidR="00296B85" w:rsidRPr="00296B85" w:rsidRDefault="00296B85" w:rsidP="006E14EA">
            <w:pPr>
              <w:jc w:val="center"/>
            </w:pPr>
            <w:r w:rsidRPr="00296B85">
              <w:t>nlp_return</w:t>
            </w:r>
          </w:p>
        </w:tc>
        <w:tc>
          <w:tcPr>
            <w:tcW w:w="4148" w:type="dxa"/>
          </w:tcPr>
          <w:p w14:paraId="489DCD06" w14:textId="11CDD30B" w:rsidR="00296B85" w:rsidRDefault="00296B85" w:rsidP="006E14EA">
            <w:pPr>
              <w:jc w:val="center"/>
              <w:cnfStyle w:val="000000000000" w:firstRow="0" w:lastRow="0" w:firstColumn="0" w:lastColumn="0" w:oddVBand="0" w:evenVBand="0" w:oddHBand="0" w:evenHBand="0" w:firstRowFirstColumn="0" w:firstRowLastColumn="0" w:lastRowFirstColumn="0" w:lastRowLastColumn="0"/>
            </w:pPr>
            <w:r>
              <w:rPr>
                <w:rFonts w:hint="eastAsia"/>
              </w:rPr>
              <w:t>返回语义分析</w:t>
            </w:r>
            <w:r>
              <w:rPr>
                <w:rFonts w:hint="eastAsia"/>
              </w:rPr>
              <w:t>NLP</w:t>
            </w:r>
            <w:r>
              <w:rPr>
                <w:rFonts w:hint="eastAsia"/>
              </w:rPr>
              <w:t>结果</w:t>
            </w:r>
          </w:p>
        </w:tc>
      </w:tr>
      <w:tr w:rsidR="006E14EA" w14:paraId="72D2F15D" w14:textId="77777777" w:rsidTr="006E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6C96F03" w14:textId="70932F5A" w:rsidR="006E14EA" w:rsidRDefault="00FB1EFD" w:rsidP="006E14EA">
            <w:pPr>
              <w:jc w:val="center"/>
            </w:pPr>
            <w:r w:rsidRPr="00FB1EFD">
              <w:t>find_series</w:t>
            </w:r>
          </w:p>
        </w:tc>
        <w:tc>
          <w:tcPr>
            <w:tcW w:w="4148" w:type="dxa"/>
          </w:tcPr>
          <w:p w14:paraId="68B4955D" w14:textId="40DA99D9" w:rsidR="006E14EA" w:rsidRDefault="00FB1EFD" w:rsidP="006E14EA">
            <w:pPr>
              <w:jc w:val="center"/>
              <w:cnfStyle w:val="000000100000" w:firstRow="0" w:lastRow="0" w:firstColumn="0" w:lastColumn="0" w:oddVBand="0" w:evenVBand="0" w:oddHBand="1" w:evenHBand="0" w:firstRowFirstColumn="0" w:firstRowLastColumn="0" w:lastRowFirstColumn="0" w:lastRowLastColumn="0"/>
            </w:pPr>
            <w:r>
              <w:rPr>
                <w:rFonts w:hint="eastAsia"/>
              </w:rPr>
              <w:t>查找系列实体</w:t>
            </w:r>
          </w:p>
        </w:tc>
      </w:tr>
      <w:tr w:rsidR="006E14EA" w14:paraId="664D02F9" w14:textId="77777777" w:rsidTr="006E14EA">
        <w:tc>
          <w:tcPr>
            <w:cnfStyle w:val="001000000000" w:firstRow="0" w:lastRow="0" w:firstColumn="1" w:lastColumn="0" w:oddVBand="0" w:evenVBand="0" w:oddHBand="0" w:evenHBand="0" w:firstRowFirstColumn="0" w:firstRowLastColumn="0" w:lastRowFirstColumn="0" w:lastRowLastColumn="0"/>
            <w:tcW w:w="4148" w:type="dxa"/>
          </w:tcPr>
          <w:p w14:paraId="21828229" w14:textId="4B5E24C4" w:rsidR="006E14EA" w:rsidRDefault="00FB1EFD" w:rsidP="006E14EA">
            <w:pPr>
              <w:jc w:val="center"/>
            </w:pPr>
            <w:r w:rsidRPr="00FB1EFD">
              <w:t>find_obj</w:t>
            </w:r>
          </w:p>
        </w:tc>
        <w:tc>
          <w:tcPr>
            <w:tcW w:w="4148" w:type="dxa"/>
          </w:tcPr>
          <w:p w14:paraId="26C81EA9" w14:textId="4E918A2E" w:rsidR="006E14EA" w:rsidRDefault="00FB1EFD" w:rsidP="006E14EA">
            <w:pPr>
              <w:jc w:val="center"/>
              <w:cnfStyle w:val="000000000000" w:firstRow="0" w:lastRow="0" w:firstColumn="0" w:lastColumn="0" w:oddVBand="0" w:evenVBand="0" w:oddHBand="0" w:evenHBand="0" w:firstRowFirstColumn="0" w:firstRowLastColumn="0" w:lastRowFirstColumn="0" w:lastRowLastColumn="0"/>
            </w:pPr>
            <w:r>
              <w:rPr>
                <w:rFonts w:hint="eastAsia"/>
              </w:rPr>
              <w:t>查找名称实体</w:t>
            </w:r>
          </w:p>
        </w:tc>
      </w:tr>
      <w:tr w:rsidR="006E14EA" w14:paraId="6B797FC5" w14:textId="77777777" w:rsidTr="006E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377F289" w14:textId="772575B9" w:rsidR="006E14EA" w:rsidRDefault="00FB1EFD" w:rsidP="006E14EA">
            <w:pPr>
              <w:jc w:val="center"/>
            </w:pPr>
            <w:r w:rsidRPr="00FB1EFD">
              <w:t>find_attribute</w:t>
            </w:r>
          </w:p>
        </w:tc>
        <w:tc>
          <w:tcPr>
            <w:tcW w:w="4148" w:type="dxa"/>
          </w:tcPr>
          <w:p w14:paraId="1BA030B6" w14:textId="1DCF9861" w:rsidR="006E14EA" w:rsidRDefault="00FB1EFD" w:rsidP="006E14EA">
            <w:pPr>
              <w:jc w:val="center"/>
              <w:cnfStyle w:val="000000100000" w:firstRow="0" w:lastRow="0" w:firstColumn="0" w:lastColumn="0" w:oddVBand="0" w:evenVBand="0" w:oddHBand="1" w:evenHBand="0" w:firstRowFirstColumn="0" w:firstRowLastColumn="0" w:lastRowFirstColumn="0" w:lastRowLastColumn="0"/>
            </w:pPr>
            <w:r>
              <w:rPr>
                <w:rFonts w:hint="eastAsia"/>
              </w:rPr>
              <w:t>属性识别和</w:t>
            </w:r>
            <w:r w:rsidR="007F3E9B">
              <w:rPr>
                <w:rFonts w:hint="eastAsia"/>
              </w:rPr>
              <w:t>归属</w:t>
            </w:r>
          </w:p>
        </w:tc>
      </w:tr>
      <w:tr w:rsidR="006E14EA" w14:paraId="42958754" w14:textId="77777777" w:rsidTr="006E14EA">
        <w:tc>
          <w:tcPr>
            <w:cnfStyle w:val="001000000000" w:firstRow="0" w:lastRow="0" w:firstColumn="1" w:lastColumn="0" w:oddVBand="0" w:evenVBand="0" w:oddHBand="0" w:evenHBand="0" w:firstRowFirstColumn="0" w:firstRowLastColumn="0" w:lastRowFirstColumn="0" w:lastRowLastColumn="0"/>
            <w:tcW w:w="4148" w:type="dxa"/>
          </w:tcPr>
          <w:p w14:paraId="2F27979D" w14:textId="29A935C0" w:rsidR="006E14EA" w:rsidRDefault="00FB1EFD" w:rsidP="006E14EA">
            <w:pPr>
              <w:jc w:val="center"/>
            </w:pPr>
            <w:r w:rsidRPr="00FB1EFD">
              <w:lastRenderedPageBreak/>
              <w:t>similarity</w:t>
            </w:r>
          </w:p>
        </w:tc>
        <w:tc>
          <w:tcPr>
            <w:tcW w:w="4148" w:type="dxa"/>
          </w:tcPr>
          <w:p w14:paraId="1CF01D02" w14:textId="31AEE469" w:rsidR="006E14EA" w:rsidRDefault="00FB1EFD" w:rsidP="006E14EA">
            <w:pPr>
              <w:jc w:val="center"/>
              <w:cnfStyle w:val="000000000000" w:firstRow="0" w:lastRow="0" w:firstColumn="0" w:lastColumn="0" w:oddVBand="0" w:evenVBand="0" w:oddHBand="0" w:evenHBand="0" w:firstRowFirstColumn="0" w:firstRowLastColumn="0" w:lastRowFirstColumn="0" w:lastRowLastColumn="0"/>
            </w:pPr>
            <w:r>
              <w:rPr>
                <w:rFonts w:hint="eastAsia"/>
              </w:rPr>
              <w:t>衡量两个字符串之间的相似性</w:t>
            </w:r>
          </w:p>
        </w:tc>
      </w:tr>
      <w:tr w:rsidR="00296B85" w14:paraId="0F76AA0C" w14:textId="77777777" w:rsidTr="006E1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80B63C9" w14:textId="2382184E" w:rsidR="00296B85" w:rsidRPr="00296B85" w:rsidRDefault="00296B85" w:rsidP="006E14EA">
            <w:pPr>
              <w:jc w:val="center"/>
            </w:pPr>
            <w:r w:rsidRPr="00296B85">
              <w:t>clean_result</w:t>
            </w:r>
          </w:p>
        </w:tc>
        <w:tc>
          <w:tcPr>
            <w:tcW w:w="4148" w:type="dxa"/>
          </w:tcPr>
          <w:p w14:paraId="57FFE811" w14:textId="3DC538D9" w:rsidR="00296B85" w:rsidRDefault="00296B85" w:rsidP="006E14EA">
            <w:pPr>
              <w:jc w:val="center"/>
              <w:cnfStyle w:val="000000100000" w:firstRow="0" w:lastRow="0" w:firstColumn="0" w:lastColumn="0" w:oddVBand="0" w:evenVBand="0" w:oddHBand="1" w:evenHBand="0" w:firstRowFirstColumn="0" w:firstRowLastColumn="0" w:lastRowFirstColumn="0" w:lastRowLastColumn="0"/>
            </w:pPr>
            <w:r>
              <w:rPr>
                <w:rFonts w:hint="eastAsia"/>
              </w:rPr>
              <w:t>对语义分析</w:t>
            </w:r>
            <w:r>
              <w:rPr>
                <w:rFonts w:hint="eastAsia"/>
              </w:rPr>
              <w:t>NLP</w:t>
            </w:r>
            <w:r>
              <w:rPr>
                <w:rFonts w:hint="eastAsia"/>
              </w:rPr>
              <w:t>结果进行规范</w:t>
            </w:r>
          </w:p>
        </w:tc>
      </w:tr>
    </w:tbl>
    <w:p w14:paraId="29D36812" w14:textId="77777777" w:rsidR="00C15145" w:rsidRPr="006E14EA" w:rsidRDefault="00C15145" w:rsidP="00596410">
      <w:pPr>
        <w:jc w:val="left"/>
      </w:pPr>
    </w:p>
    <w:p w14:paraId="73F7AF51" w14:textId="0FA24491" w:rsidR="00596410" w:rsidRDefault="007461F6" w:rsidP="00596410">
      <w:pPr>
        <w:jc w:val="left"/>
        <w:rPr>
          <w:b/>
          <w:bCs/>
        </w:rPr>
      </w:pPr>
      <w:r w:rsidRPr="00E61892">
        <w:rPr>
          <w:b/>
          <w:bCs/>
          <w:noProof/>
        </w:rPr>
        <w:drawing>
          <wp:anchor distT="0" distB="0" distL="114300" distR="114300" simplePos="0" relativeHeight="251658240" behindDoc="0" locked="0" layoutInCell="1" allowOverlap="1" wp14:anchorId="1E03C98E" wp14:editId="7D0DFB04">
            <wp:simplePos x="0" y="0"/>
            <wp:positionH relativeFrom="column">
              <wp:posOffset>6998970</wp:posOffset>
            </wp:positionH>
            <wp:positionV relativeFrom="paragraph">
              <wp:posOffset>-635</wp:posOffset>
            </wp:positionV>
            <wp:extent cx="2962688" cy="1914792"/>
            <wp:effectExtent l="0" t="0" r="9525" b="9525"/>
            <wp:wrapNone/>
            <wp:docPr id="5" name="图片 4">
              <a:extLst xmlns:a="http://schemas.openxmlformats.org/drawingml/2006/main">
                <a:ext uri="{FF2B5EF4-FFF2-40B4-BE49-F238E27FC236}">
                  <a16:creationId xmlns:a16="http://schemas.microsoft.com/office/drawing/2014/main" id="{C18F6AA3-58C4-4010-8C8F-12A00DE6A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18F6AA3-58C4-4010-8C8F-12A00DE6A218}"/>
                        </a:ext>
                      </a:extLst>
                    </pic:cNvPr>
                    <pic:cNvPicPr>
                      <a:picLocks noChangeAspect="1"/>
                    </pic:cNvPicPr>
                  </pic:nvPicPr>
                  <pic:blipFill>
                    <a:blip r:embed="rId50"/>
                    <a:stretch>
                      <a:fillRect/>
                    </a:stretch>
                  </pic:blipFill>
                  <pic:spPr>
                    <a:xfrm>
                      <a:off x="0" y="0"/>
                      <a:ext cx="2962688" cy="1914792"/>
                    </a:xfrm>
                    <a:prstGeom prst="rect">
                      <a:avLst/>
                    </a:prstGeom>
                  </pic:spPr>
                </pic:pic>
              </a:graphicData>
            </a:graphic>
          </wp:anchor>
        </w:drawing>
      </w:r>
      <w:r w:rsidR="00E61892" w:rsidRPr="00E61892">
        <w:rPr>
          <w:rFonts w:hint="eastAsia"/>
          <w:b/>
          <w:bCs/>
        </w:rPr>
        <w:t>1</w:t>
      </w:r>
      <w:r w:rsidR="00E61892" w:rsidRPr="00E61892">
        <w:rPr>
          <w:b/>
          <w:bCs/>
        </w:rPr>
        <w:t xml:space="preserve">. </w:t>
      </w:r>
      <w:r w:rsidR="00E61892" w:rsidRPr="00E61892">
        <w:rPr>
          <w:rFonts w:hint="eastAsia"/>
          <w:b/>
          <w:bCs/>
        </w:rPr>
        <w:t>语义角色标注</w:t>
      </w:r>
      <w:r w:rsidR="00DC2CA8">
        <w:rPr>
          <w:rFonts w:hint="eastAsia"/>
          <w:b/>
          <w:bCs/>
        </w:rPr>
        <w:t>识别限制类属性</w:t>
      </w:r>
    </w:p>
    <w:p w14:paraId="75A72C7B" w14:textId="4C982C32" w:rsidR="00E61892" w:rsidRDefault="00D25606" w:rsidP="00BE2125">
      <w:pPr>
        <w:ind w:firstLine="480"/>
        <w:jc w:val="left"/>
      </w:pPr>
      <w:r w:rsidRPr="00D25606">
        <w:rPr>
          <w:rFonts w:hint="eastAsia"/>
        </w:rPr>
        <w:t>语义角色标注是一种浅层语义分析技术，以句子为单位，分析句子的</w:t>
      </w:r>
      <w:r w:rsidRPr="00D25606">
        <w:rPr>
          <w:rFonts w:hint="eastAsia"/>
          <w:b/>
          <w:bCs/>
          <w:color w:val="FF0000"/>
        </w:rPr>
        <w:t>谓词</w:t>
      </w:r>
      <w:r w:rsidRPr="00D25606">
        <w:rPr>
          <w:rFonts w:hint="eastAsia"/>
          <w:b/>
          <w:bCs/>
          <w:color w:val="FF0000"/>
        </w:rPr>
        <w:t>-</w:t>
      </w:r>
      <w:r w:rsidRPr="00D25606">
        <w:rPr>
          <w:rFonts w:hint="eastAsia"/>
          <w:b/>
          <w:bCs/>
          <w:color w:val="FF0000"/>
        </w:rPr>
        <w:t>论元</w:t>
      </w:r>
      <w:r w:rsidRPr="00D25606">
        <w:rPr>
          <w:rFonts w:hint="eastAsia"/>
        </w:rPr>
        <w:t>结构，其理论基础来源于</w:t>
      </w:r>
      <w:r w:rsidRPr="00D25606">
        <w:rPr>
          <w:rFonts w:hint="eastAsia"/>
        </w:rPr>
        <w:t>Fillmore(1968)</w:t>
      </w:r>
      <w:r w:rsidRPr="00D25606">
        <w:rPr>
          <w:rFonts w:hint="eastAsia"/>
        </w:rPr>
        <w:t>年提出的格语法，不对句子所包含的语义信息进行深入分析。具体来说，语义角色标注的任务就是以句子的谓词为中心，研究句子中各成分与谓词之间的关系，并且用语义角色来描述他们之间的关系。</w:t>
      </w:r>
      <w:r w:rsidR="005F3AA7">
        <w:rPr>
          <w:rFonts w:hint="eastAsia"/>
        </w:rPr>
        <w:t>下面将展示一个简单的例子：</w:t>
      </w:r>
    </w:p>
    <w:p w14:paraId="04E44D7D" w14:textId="4F979FA1" w:rsidR="005F3AA7" w:rsidRDefault="005F3AA7" w:rsidP="005F3AA7">
      <w:pPr>
        <w:jc w:val="left"/>
      </w:pPr>
      <w:r>
        <w:rPr>
          <w:noProof/>
        </w:rPr>
        <w:drawing>
          <wp:inline distT="0" distB="0" distL="0" distR="0" wp14:anchorId="189B8E15" wp14:editId="1C63D672">
            <wp:extent cx="5274310" cy="1546860"/>
            <wp:effectExtent l="0" t="0" r="2540" b="0"/>
            <wp:docPr id="1026" name="Picture 2" descr="preview">
              <a:extLst xmlns:a="http://schemas.openxmlformats.org/drawingml/2006/main">
                <a:ext uri="{FF2B5EF4-FFF2-40B4-BE49-F238E27FC236}">
                  <a16:creationId xmlns:a16="http://schemas.microsoft.com/office/drawing/2014/main" id="{455031A6-410D-4BFB-AAB2-B57F60BFF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review">
                      <a:extLst>
                        <a:ext uri="{FF2B5EF4-FFF2-40B4-BE49-F238E27FC236}">
                          <a16:creationId xmlns:a16="http://schemas.microsoft.com/office/drawing/2014/main" id="{455031A6-410D-4BFB-AAB2-B57F60BFF73A}"/>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46860"/>
                    </a:xfrm>
                    <a:prstGeom prst="rect">
                      <a:avLst/>
                    </a:prstGeom>
                    <a:noFill/>
                  </pic:spPr>
                </pic:pic>
              </a:graphicData>
            </a:graphic>
          </wp:inline>
        </w:drawing>
      </w:r>
    </w:p>
    <w:p w14:paraId="629B103F" w14:textId="3DEF4C6A" w:rsidR="005F3AA7" w:rsidRDefault="005F3AA7" w:rsidP="003D41B6">
      <w:pPr>
        <w:ind w:firstLineChars="200" w:firstLine="480"/>
        <w:jc w:val="left"/>
      </w:pPr>
      <w:r>
        <w:rPr>
          <w:rFonts w:hint="eastAsia"/>
        </w:rPr>
        <w:t>谓词</w:t>
      </w:r>
      <w:r>
        <w:rPr>
          <w:rFonts w:hint="eastAsia"/>
        </w:rPr>
        <w:t xml:space="preserve"> </w:t>
      </w:r>
      <w:r w:rsidR="001A69BB">
        <w:rPr>
          <w:rFonts w:hint="eastAsia"/>
        </w:rPr>
        <w:t>：</w:t>
      </w:r>
      <w:r>
        <w:rPr>
          <w:rFonts w:hint="eastAsia"/>
        </w:rPr>
        <w:t>“发表”</w:t>
      </w:r>
      <w:r w:rsidR="003D41B6">
        <w:rPr>
          <w:rFonts w:hint="eastAsia"/>
        </w:rPr>
        <w:t>，</w:t>
      </w:r>
      <w:r>
        <w:rPr>
          <w:rFonts w:hint="eastAsia"/>
        </w:rPr>
        <w:t>施事</w:t>
      </w:r>
      <w:r w:rsidR="001A69BB">
        <w:rPr>
          <w:rFonts w:hint="eastAsia"/>
        </w:rPr>
        <w:t>：</w:t>
      </w:r>
      <w:r>
        <w:rPr>
          <w:rFonts w:hint="eastAsia"/>
        </w:rPr>
        <w:t>“奥巴马”</w:t>
      </w:r>
      <w:r w:rsidR="003D41B6">
        <w:rPr>
          <w:rFonts w:hint="eastAsia"/>
        </w:rPr>
        <w:t>，</w:t>
      </w:r>
      <w:r>
        <w:rPr>
          <w:rFonts w:hint="eastAsia"/>
        </w:rPr>
        <w:t>受事</w:t>
      </w:r>
      <w:r w:rsidR="001A69BB">
        <w:rPr>
          <w:rFonts w:hint="eastAsia"/>
        </w:rPr>
        <w:t>：</w:t>
      </w:r>
      <w:r>
        <w:rPr>
          <w:rFonts w:hint="eastAsia"/>
        </w:rPr>
        <w:t>“演说”</w:t>
      </w:r>
      <w:r w:rsidR="003D41B6">
        <w:rPr>
          <w:rFonts w:hint="eastAsia"/>
        </w:rPr>
        <w:t>，</w:t>
      </w:r>
      <w:r>
        <w:rPr>
          <w:rFonts w:hint="eastAsia"/>
        </w:rPr>
        <w:t>时间</w:t>
      </w:r>
      <w:r w:rsidR="001A69BB">
        <w:rPr>
          <w:rFonts w:hint="eastAsia"/>
        </w:rPr>
        <w:t>：</w:t>
      </w:r>
      <w:r>
        <w:rPr>
          <w:rFonts w:hint="eastAsia"/>
        </w:rPr>
        <w:t>“昨晚”</w:t>
      </w:r>
      <w:r w:rsidR="003D41B6">
        <w:rPr>
          <w:rFonts w:hint="eastAsia"/>
        </w:rPr>
        <w:t>，</w:t>
      </w:r>
      <w:r>
        <w:rPr>
          <w:rFonts w:hint="eastAsia"/>
        </w:rPr>
        <w:t>地点</w:t>
      </w:r>
      <w:r w:rsidR="001A69BB">
        <w:rPr>
          <w:rFonts w:hint="eastAsia"/>
        </w:rPr>
        <w:t>：</w:t>
      </w:r>
      <w:r>
        <w:rPr>
          <w:rFonts w:hint="eastAsia"/>
        </w:rPr>
        <w:t>“在白宫”</w:t>
      </w:r>
    </w:p>
    <w:p w14:paraId="06D3BDC8" w14:textId="1E275D1B" w:rsidR="005F3AA7" w:rsidRDefault="007A1811" w:rsidP="003D41B6">
      <w:pPr>
        <w:ind w:firstLineChars="200" w:firstLine="480"/>
        <w:jc w:val="left"/>
      </w:pPr>
      <w:r>
        <w:rPr>
          <w:rFonts w:hint="eastAsia"/>
        </w:rPr>
        <w:t>可以看到，</w:t>
      </w:r>
      <w:r w:rsidR="005F3AA7">
        <w:rPr>
          <w:rFonts w:hint="eastAsia"/>
        </w:rPr>
        <w:t>语义角色标注就是要针对句子中的（核心）谓词来确定其他论元的角色。</w:t>
      </w:r>
    </w:p>
    <w:p w14:paraId="14F3ACD1" w14:textId="6B5CAA7A" w:rsidR="007A1811" w:rsidRDefault="00DC2CA8" w:rsidP="001426A8">
      <w:pPr>
        <w:ind w:firstLineChars="200" w:firstLine="480"/>
        <w:jc w:val="left"/>
      </w:pPr>
      <w:r>
        <w:rPr>
          <w:rFonts w:hint="eastAsia"/>
        </w:rPr>
        <w:t>在用户提问中，</w:t>
      </w:r>
      <w:r w:rsidR="006A14BB">
        <w:rPr>
          <w:rFonts w:hint="eastAsia"/>
        </w:rPr>
        <w:t>可能存在限制类属性，例如：收益率下限大于</w:t>
      </w:r>
      <w:r w:rsidR="006A14BB">
        <w:rPr>
          <w:rFonts w:hint="eastAsia"/>
        </w:rPr>
        <w:t>5</w:t>
      </w:r>
      <w:r w:rsidR="006A14BB">
        <w:t>%</w:t>
      </w:r>
      <w:r w:rsidR="006A14BB">
        <w:rPr>
          <w:rFonts w:hint="eastAsia"/>
        </w:rPr>
        <w:t>，到期日早于</w:t>
      </w:r>
      <w:r w:rsidR="006A14BB">
        <w:t>2020</w:t>
      </w:r>
      <w:r w:rsidR="006A14BB">
        <w:rPr>
          <w:rFonts w:hint="eastAsia"/>
        </w:rPr>
        <w:t>年，理财产品投资币种为美元或人民币等限制。我们发现，通过以谓词为中心的</w:t>
      </w:r>
      <w:r w:rsidR="006A14BB" w:rsidRPr="006A14BB">
        <w:rPr>
          <w:rFonts w:hint="eastAsia"/>
        </w:rPr>
        <w:t>语义角色标注识</w:t>
      </w:r>
      <w:r w:rsidR="001426A8">
        <w:rPr>
          <w:rFonts w:hint="eastAsia"/>
        </w:rPr>
        <w:t>，可以很好地识别出限制类属性的“动词”（之后转换为数据库查询中的符号——例如，早：小于，为、是：等于</w:t>
      </w:r>
      <w:r w:rsidR="003600A1">
        <w:t>…</w:t>
      </w:r>
      <w:r w:rsidR="001426A8">
        <w:rPr>
          <w:rFonts w:hint="eastAsia"/>
        </w:rPr>
        <w:t>）</w:t>
      </w:r>
      <w:r w:rsidR="00AE5055">
        <w:rPr>
          <w:rFonts w:hint="eastAsia"/>
        </w:rPr>
        <w:t>。因为客户</w:t>
      </w:r>
      <w:r w:rsidR="000B374E">
        <w:rPr>
          <w:rFonts w:hint="eastAsia"/>
        </w:rPr>
        <w:t>提问的</w:t>
      </w:r>
      <w:r w:rsidR="00AE5055">
        <w:rPr>
          <w:rFonts w:hint="eastAsia"/>
        </w:rPr>
        <w:t>语句句法差异的问题，导致</w:t>
      </w:r>
      <w:r w:rsidR="00E6767B" w:rsidRPr="00E6767B">
        <w:rPr>
          <w:rFonts w:hint="eastAsia"/>
        </w:rPr>
        <w:t>语义角色标注</w:t>
      </w:r>
      <w:r w:rsidR="00EE043B">
        <w:rPr>
          <w:rFonts w:hint="eastAsia"/>
        </w:rPr>
        <w:t>出</w:t>
      </w:r>
      <w:r w:rsidR="00E6767B">
        <w:rPr>
          <w:rFonts w:hint="eastAsia"/>
        </w:rPr>
        <w:t>的施事者（通常认为是需要加上限制的属性）和受事者（</w:t>
      </w:r>
      <w:r w:rsidR="001913BB">
        <w:rPr>
          <w:rFonts w:hint="eastAsia"/>
        </w:rPr>
        <w:t>通常认为是该限制的属性的取值</w:t>
      </w:r>
      <w:r w:rsidR="00E6767B">
        <w:rPr>
          <w:rFonts w:hint="eastAsia"/>
        </w:rPr>
        <w:t>）</w:t>
      </w:r>
      <w:r w:rsidR="00233BEA">
        <w:rPr>
          <w:rFonts w:hint="eastAsia"/>
        </w:rPr>
        <w:t>与</w:t>
      </w:r>
      <w:r w:rsidR="00EE043B">
        <w:rPr>
          <w:rFonts w:hint="eastAsia"/>
        </w:rPr>
        <w:t>提问者的真实意图产生偏差</w:t>
      </w:r>
      <w:r w:rsidR="00715C8A">
        <w:rPr>
          <w:rFonts w:hint="eastAsia"/>
        </w:rPr>
        <w:t>。因此，我们在</w:t>
      </w:r>
      <w:r w:rsidR="00715C8A" w:rsidRPr="00FB1EFD">
        <w:t>find_attribute</w:t>
      </w:r>
      <w:r w:rsidR="00715C8A">
        <w:rPr>
          <w:rFonts w:hint="eastAsia"/>
        </w:rPr>
        <w:t>函数中对其进行了一些处理，针对目前发现的偏差类型进行了处理。</w:t>
      </w:r>
    </w:p>
    <w:p w14:paraId="6E7BCA3A" w14:textId="1E09FD19" w:rsidR="00504A20" w:rsidRDefault="00504A20" w:rsidP="00504A20">
      <w:pPr>
        <w:jc w:val="left"/>
      </w:pPr>
    </w:p>
    <w:p w14:paraId="003F5C76" w14:textId="1F295D14" w:rsidR="00504A20" w:rsidRPr="007A1811" w:rsidRDefault="00504A20" w:rsidP="00504A20">
      <w:pPr>
        <w:jc w:val="left"/>
      </w:pPr>
      <w:r>
        <w:rPr>
          <w:rFonts w:hint="eastAsia"/>
        </w:rPr>
        <w:t>2</w:t>
      </w:r>
      <w:r>
        <w:t xml:space="preserve">. </w:t>
      </w:r>
      <w:r>
        <w:rPr>
          <w:rFonts w:hint="eastAsia"/>
          <w:b/>
          <w:bCs/>
        </w:rPr>
        <w:t>成分句法分析识别需要返回的属性</w:t>
      </w:r>
    </w:p>
    <w:p w14:paraId="45058705" w14:textId="3C9B10FA" w:rsidR="00EF5BC7" w:rsidRDefault="00504A20" w:rsidP="003D41B6">
      <w:pPr>
        <w:ind w:firstLineChars="200" w:firstLine="480"/>
        <w:jc w:val="left"/>
      </w:pPr>
      <w:r w:rsidRPr="00504A20">
        <w:rPr>
          <w:rFonts w:hint="eastAsia"/>
        </w:rPr>
        <w:t>成分句法分析（</w:t>
      </w:r>
      <w:r w:rsidRPr="00504A20">
        <w:rPr>
          <w:rFonts w:hint="eastAsia"/>
        </w:rPr>
        <w:t>constituent parsing</w:t>
      </w:r>
      <w:r w:rsidRPr="00504A20">
        <w:rPr>
          <w:rFonts w:hint="eastAsia"/>
        </w:rPr>
        <w:t>）是自然语言处理中的一个基础任务，它</w:t>
      </w:r>
      <w:r w:rsidRPr="00504A20">
        <w:rPr>
          <w:rFonts w:hint="eastAsia"/>
        </w:rPr>
        <w:lastRenderedPageBreak/>
        <w:t>的任务是给定一个句子，分析出句子的</w:t>
      </w:r>
      <w:r w:rsidRPr="00E34D73">
        <w:rPr>
          <w:rFonts w:hint="eastAsia"/>
          <w:b/>
          <w:bCs/>
          <w:color w:val="FF0000"/>
        </w:rPr>
        <w:t>短语结构句法树</w:t>
      </w:r>
      <w:r w:rsidRPr="00504A20">
        <w:rPr>
          <w:rFonts w:hint="eastAsia"/>
        </w:rPr>
        <w:t>。</w:t>
      </w:r>
      <w:r w:rsidR="00E34D73">
        <w:rPr>
          <w:rFonts w:hint="eastAsia"/>
        </w:rPr>
        <w:t>下面将展示一个简单的例子。</w:t>
      </w:r>
    </w:p>
    <w:p w14:paraId="759D187E" w14:textId="521728BE" w:rsidR="00E34D73" w:rsidRPr="00504A20" w:rsidRDefault="00E34D73" w:rsidP="00E34D73">
      <w:pPr>
        <w:jc w:val="left"/>
      </w:pPr>
      <w:r>
        <w:rPr>
          <w:noProof/>
        </w:rPr>
        <w:drawing>
          <wp:inline distT="0" distB="0" distL="0" distR="0" wp14:anchorId="5D82D9F6" wp14:editId="3D268EFC">
            <wp:extent cx="5274310" cy="3648075"/>
            <wp:effectExtent l="0" t="0" r="2540" b="9525"/>
            <wp:docPr id="3074" name="Picture 2" descr="preview">
              <a:extLst xmlns:a="http://schemas.openxmlformats.org/drawingml/2006/main">
                <a:ext uri="{FF2B5EF4-FFF2-40B4-BE49-F238E27FC236}">
                  <a16:creationId xmlns:a16="http://schemas.microsoft.com/office/drawing/2014/main" id="{82FD574E-0FCA-49BE-92AE-018693F75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preview">
                      <a:extLst>
                        <a:ext uri="{FF2B5EF4-FFF2-40B4-BE49-F238E27FC236}">
                          <a16:creationId xmlns:a16="http://schemas.microsoft.com/office/drawing/2014/main" id="{82FD574E-0FCA-49BE-92AE-018693F75275}"/>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48075"/>
                    </a:xfrm>
                    <a:prstGeom prst="rect">
                      <a:avLst/>
                    </a:prstGeom>
                    <a:noFill/>
                  </pic:spPr>
                </pic:pic>
              </a:graphicData>
            </a:graphic>
          </wp:inline>
        </w:drawing>
      </w:r>
    </w:p>
    <w:p w14:paraId="2E5B6299" w14:textId="02E25E5A" w:rsidR="00C75B73" w:rsidRDefault="00D75613" w:rsidP="00C75B73">
      <w:pPr>
        <w:ind w:firstLine="480"/>
        <w:jc w:val="left"/>
      </w:pPr>
      <w:r>
        <w:rPr>
          <w:rFonts w:hint="eastAsia"/>
        </w:rPr>
        <w:t>目前考虑了两种句法分析格式来</w:t>
      </w:r>
      <w:r w:rsidR="00C75B73">
        <w:rPr>
          <w:rFonts w:hint="eastAsia"/>
        </w:rPr>
        <w:t>识别需要返回的属性：</w:t>
      </w:r>
    </w:p>
    <w:p w14:paraId="63E98BAB" w14:textId="40835CC3" w:rsidR="005F3AA7" w:rsidRDefault="00C75B73" w:rsidP="00C63062">
      <w:pPr>
        <w:ind w:firstLine="480"/>
        <w:jc w:val="left"/>
      </w:pPr>
      <w:r>
        <w:rPr>
          <w:rFonts w:hint="eastAsia"/>
        </w:rPr>
        <w:t>1</w:t>
      </w:r>
      <w:r>
        <w:rPr>
          <w:rFonts w:hint="eastAsia"/>
        </w:rPr>
        <w:t>、整个句子</w:t>
      </w:r>
      <w:r w:rsidR="00C42F71">
        <w:rPr>
          <w:rFonts w:hint="eastAsia"/>
        </w:rPr>
        <w:t>中的限制类属性可以被识别为</w:t>
      </w:r>
      <w:r w:rsidRPr="00C75B73">
        <w:t>DNP</w:t>
      </w:r>
      <w:r>
        <w:rPr>
          <w:rFonts w:hint="eastAsia"/>
        </w:rPr>
        <w:t>（修饰名词短语的结构）</w:t>
      </w:r>
      <w:r w:rsidR="00C42F71">
        <w:rPr>
          <w:rFonts w:hint="eastAsia"/>
        </w:rPr>
        <w:t>格式，需要返回的属性被识别为</w:t>
      </w:r>
      <w:r>
        <w:rPr>
          <w:rFonts w:hint="eastAsia"/>
        </w:rPr>
        <w:t>NP</w:t>
      </w:r>
      <w:r>
        <w:rPr>
          <w:rFonts w:hint="eastAsia"/>
        </w:rPr>
        <w:t>（</w:t>
      </w:r>
      <w:r w:rsidRPr="00C75B73">
        <w:rPr>
          <w:rFonts w:hint="eastAsia"/>
        </w:rPr>
        <w:t>名词短语</w:t>
      </w:r>
      <w:r>
        <w:rPr>
          <w:rFonts w:hint="eastAsia"/>
        </w:rPr>
        <w:t>）格式，如下图所示</w:t>
      </w:r>
      <w:r w:rsidR="008630DE">
        <w:rPr>
          <w:rFonts w:hint="eastAsia"/>
        </w:rPr>
        <w:t>。此时，</w:t>
      </w:r>
      <w:r w:rsidR="008630DE">
        <w:rPr>
          <w:rFonts w:hint="eastAsia"/>
        </w:rPr>
        <w:t>NP</w:t>
      </w:r>
      <w:r w:rsidR="008630DE">
        <w:rPr>
          <w:rFonts w:hint="eastAsia"/>
        </w:rPr>
        <w:t>即为需要返回的名词。</w:t>
      </w:r>
    </w:p>
    <w:p w14:paraId="521006EE" w14:textId="6A689DBC" w:rsidR="00C63062" w:rsidRDefault="00C63062" w:rsidP="00C63062">
      <w:pPr>
        <w:ind w:firstLine="480"/>
        <w:jc w:val="left"/>
      </w:pPr>
    </w:p>
    <w:p w14:paraId="4A7813DB" w14:textId="03F99C10" w:rsidR="00C63062" w:rsidRDefault="00C63062" w:rsidP="00C63062">
      <w:pPr>
        <w:ind w:firstLine="480"/>
        <w:jc w:val="left"/>
      </w:pPr>
    </w:p>
    <w:p w14:paraId="09233C66" w14:textId="77777777" w:rsidR="00C63062" w:rsidRDefault="00C63062" w:rsidP="00C63062">
      <w:pPr>
        <w:ind w:firstLine="480"/>
        <w:jc w:val="left"/>
      </w:pPr>
    </w:p>
    <w:p w14:paraId="442F83BC" w14:textId="63F22932" w:rsidR="005F3AA7" w:rsidRDefault="005F3AA7" w:rsidP="005F3AA7">
      <w:pPr>
        <w:jc w:val="left"/>
      </w:pPr>
    </w:p>
    <w:p w14:paraId="67F0CFC2" w14:textId="380DD39F" w:rsidR="005F3AA7" w:rsidRDefault="005F3AA7" w:rsidP="005F3AA7">
      <w:pPr>
        <w:jc w:val="left"/>
      </w:pPr>
    </w:p>
    <w:p w14:paraId="0B8E5214" w14:textId="147BCA6B" w:rsidR="005F3AA7" w:rsidRDefault="00C63062" w:rsidP="005F3AA7">
      <w:pPr>
        <w:jc w:val="left"/>
      </w:pPr>
      <w:r>
        <w:rPr>
          <w:rFonts w:hint="eastAsia"/>
          <w:noProof/>
        </w:rPr>
        <mc:AlternateContent>
          <mc:Choice Requires="wpg">
            <w:drawing>
              <wp:anchor distT="0" distB="0" distL="114300" distR="114300" simplePos="0" relativeHeight="251663360" behindDoc="0" locked="0" layoutInCell="1" allowOverlap="1" wp14:anchorId="0CCBD33B" wp14:editId="695605E0">
                <wp:simplePos x="0" y="0"/>
                <wp:positionH relativeFrom="margin">
                  <wp:align>right</wp:align>
                </wp:positionH>
                <wp:positionV relativeFrom="paragraph">
                  <wp:posOffset>67056</wp:posOffset>
                </wp:positionV>
                <wp:extent cx="5274310" cy="2280193"/>
                <wp:effectExtent l="0" t="0" r="2540" b="63500"/>
                <wp:wrapNone/>
                <wp:docPr id="8" name="组合 8"/>
                <wp:cNvGraphicFramePr/>
                <a:graphic xmlns:a="http://schemas.openxmlformats.org/drawingml/2006/main">
                  <a:graphicData uri="http://schemas.microsoft.com/office/word/2010/wordprocessingGroup">
                    <wpg:wgp>
                      <wpg:cNvGrpSpPr/>
                      <wpg:grpSpPr>
                        <a:xfrm>
                          <a:off x="0" y="0"/>
                          <a:ext cx="5274310" cy="2280193"/>
                          <a:chOff x="0" y="0"/>
                          <a:chExt cx="5274310" cy="2280193"/>
                        </a:xfrm>
                      </wpg:grpSpPr>
                      <pic:pic xmlns:pic="http://schemas.openxmlformats.org/drawingml/2006/picture">
                        <pic:nvPicPr>
                          <pic:cNvPr id="6" name="图片 5">
                            <a:extLst>
                              <a:ext uri="{FF2B5EF4-FFF2-40B4-BE49-F238E27FC236}">
                                <a16:creationId xmlns:a16="http://schemas.microsoft.com/office/drawing/2014/main" id="{4FE1DB0A-AD40-475E-995C-3E83018EEE31}"/>
                              </a:ext>
                            </a:extLst>
                          </pic:cNvPr>
                          <pic:cNvPicPr>
                            <a:picLocks noChangeAspect="1"/>
                          </pic:cNvPicPr>
                        </pic:nvPicPr>
                        <pic:blipFill>
                          <a:blip r:embed="rId53"/>
                          <a:stretch>
                            <a:fillRect/>
                          </a:stretch>
                        </pic:blipFill>
                        <pic:spPr>
                          <a:xfrm>
                            <a:off x="0" y="0"/>
                            <a:ext cx="5274310" cy="2068195"/>
                          </a:xfrm>
                          <a:prstGeom prst="rect">
                            <a:avLst/>
                          </a:prstGeom>
                        </pic:spPr>
                      </pic:pic>
                      <wps:wsp>
                        <wps:cNvPr id="7" name="爆炸形: 8 pt  6">
                          <a:extLst>
                            <a:ext uri="{FF2B5EF4-FFF2-40B4-BE49-F238E27FC236}">
                              <a16:creationId xmlns:a16="http://schemas.microsoft.com/office/drawing/2014/main" id="{7AAB5949-4DA4-404F-9326-D0687E2170C6}"/>
                            </a:ext>
                          </a:extLst>
                        </wps:cNvPr>
                        <wps:cNvSpPr/>
                        <wps:spPr>
                          <a:xfrm>
                            <a:off x="3842004" y="1427988"/>
                            <a:ext cx="1145309" cy="852205"/>
                          </a:xfrm>
                          <a:prstGeom prst="irregularSeal1">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8996325" id="组合 8" o:spid="_x0000_s1026" style="position:absolute;left:0;text-align:left;margin-left:364.1pt;margin-top:5.3pt;width:415.3pt;height:179.55pt;z-index:251663360;mso-position-horizontal:right;mso-position-horizontal-relative:margin" coordsize="52743,2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52743;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">
                  <v:imagedata r:id="rId54" o:titl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爆炸形: 8 pt  6" o:spid="_x0000_s1028" type="#_x0000_t71" style="position:absolute;left:38420;top:14279;width:11453;height:8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" filled="f" strokecolor="#1f3763 [1604]" strokeweight="1pt"/>
                <w10:wrap anchorx="margin"/>
              </v:group>
            </w:pict>
          </mc:Fallback>
        </mc:AlternateContent>
      </w:r>
    </w:p>
    <w:p w14:paraId="19E73BCC" w14:textId="56EDCD76" w:rsidR="005F3AA7" w:rsidRDefault="005F3AA7" w:rsidP="005F3AA7">
      <w:pPr>
        <w:jc w:val="left"/>
      </w:pPr>
    </w:p>
    <w:p w14:paraId="7BF00539" w14:textId="42056859" w:rsidR="005F3AA7" w:rsidRDefault="005F3AA7" w:rsidP="005F3AA7">
      <w:pPr>
        <w:jc w:val="left"/>
      </w:pPr>
    </w:p>
    <w:p w14:paraId="6480F5EC" w14:textId="77777777" w:rsidR="005F3AA7" w:rsidRDefault="005F3AA7" w:rsidP="005F3AA7">
      <w:pPr>
        <w:jc w:val="left"/>
      </w:pPr>
    </w:p>
    <w:p w14:paraId="1C5778C0" w14:textId="6BC53B0B" w:rsidR="00596410" w:rsidRDefault="00596410"/>
    <w:p w14:paraId="0876F608" w14:textId="785D9322" w:rsidR="00C63062" w:rsidRPr="00C63062" w:rsidRDefault="00C63062" w:rsidP="00C63062"/>
    <w:p w14:paraId="38E27909" w14:textId="634A2782" w:rsidR="00C63062" w:rsidRPr="00C63062" w:rsidRDefault="00C63062" w:rsidP="00C63062"/>
    <w:p w14:paraId="2EDA8CE1" w14:textId="115B67BC" w:rsidR="00C63062" w:rsidRDefault="00C63062" w:rsidP="00C63062"/>
    <w:p w14:paraId="7AA76286" w14:textId="15D73F56" w:rsidR="00C63062" w:rsidRDefault="00C63062" w:rsidP="00C63062">
      <w:pPr>
        <w:ind w:firstLineChars="200" w:firstLine="480"/>
      </w:pPr>
      <w:r>
        <w:rPr>
          <w:rFonts w:hint="eastAsia"/>
        </w:rPr>
        <w:t>2</w:t>
      </w:r>
      <w:r>
        <w:rPr>
          <w:rFonts w:hint="eastAsia"/>
        </w:rPr>
        <w:t>、</w:t>
      </w:r>
      <w:r w:rsidR="005B62BC">
        <w:rPr>
          <w:rFonts w:hint="eastAsia"/>
        </w:rPr>
        <w:t>整个句子的限制性属性部分可以</w:t>
      </w:r>
      <w:r w:rsidR="00C42F71">
        <w:rPr>
          <w:rFonts w:hint="eastAsia"/>
        </w:rPr>
        <w:t>被识别为</w:t>
      </w:r>
      <w:r w:rsidR="00C42F71">
        <w:rPr>
          <w:rFonts w:hint="eastAsia"/>
        </w:rPr>
        <w:t>DNP</w:t>
      </w:r>
      <w:r w:rsidR="00C42F71">
        <w:rPr>
          <w:rFonts w:hint="eastAsia"/>
        </w:rPr>
        <w:t>，但需要返回的属性由于句子结构和分词的问题不能被识别为</w:t>
      </w:r>
      <w:r w:rsidR="00C42F71">
        <w:rPr>
          <w:rFonts w:hint="eastAsia"/>
        </w:rPr>
        <w:t>NP</w:t>
      </w:r>
      <w:r w:rsidR="00C42F71">
        <w:rPr>
          <w:rFonts w:hint="eastAsia"/>
        </w:rPr>
        <w:t>。这时候我们取最后出现在层次结构中的</w:t>
      </w:r>
      <w:r w:rsidR="00C42F71">
        <w:rPr>
          <w:rFonts w:hint="eastAsia"/>
        </w:rPr>
        <w:t>DNP</w:t>
      </w:r>
      <w:r w:rsidR="00C42F71">
        <w:t xml:space="preserve"> </w:t>
      </w:r>
      <w:r w:rsidR="00C42F71">
        <w:rPr>
          <w:rFonts w:hint="eastAsia"/>
        </w:rPr>
        <w:t>结构作为分水岭，该</w:t>
      </w:r>
      <w:r w:rsidR="00C42F71">
        <w:rPr>
          <w:rFonts w:hint="eastAsia"/>
        </w:rPr>
        <w:t>DNP</w:t>
      </w:r>
      <w:r w:rsidR="00C42F71">
        <w:rPr>
          <w:rFonts w:hint="eastAsia"/>
        </w:rPr>
        <w:t>结构</w:t>
      </w:r>
    </w:p>
    <w:p w14:paraId="51A8B55B" w14:textId="77777777" w:rsidR="005B62BC" w:rsidRDefault="005B62BC" w:rsidP="00C63062">
      <w:pPr>
        <w:ind w:firstLineChars="200" w:firstLine="480"/>
      </w:pPr>
    </w:p>
    <w:p w14:paraId="1A681DBD" w14:textId="721C5A1B" w:rsidR="005B62BC" w:rsidRDefault="005B62BC" w:rsidP="005B62BC">
      <w:r>
        <w:rPr>
          <w:noProof/>
        </w:rPr>
        <w:drawing>
          <wp:anchor distT="0" distB="0" distL="114300" distR="114300" simplePos="0" relativeHeight="251665408" behindDoc="0" locked="0" layoutInCell="1" allowOverlap="1" wp14:anchorId="5EA5C1C5" wp14:editId="180796EF">
            <wp:simplePos x="0" y="0"/>
            <wp:positionH relativeFrom="column">
              <wp:posOffset>0</wp:posOffset>
            </wp:positionH>
            <wp:positionV relativeFrom="paragraph">
              <wp:posOffset>-635</wp:posOffset>
            </wp:positionV>
            <wp:extent cx="4887007" cy="4010585"/>
            <wp:effectExtent l="0" t="0" r="8890" b="9525"/>
            <wp:wrapNone/>
            <wp:docPr id="11" name="图片 4">
              <a:extLst xmlns:a="http://schemas.openxmlformats.org/drawingml/2006/main">
                <a:ext uri="{FF2B5EF4-FFF2-40B4-BE49-F238E27FC236}">
                  <a16:creationId xmlns:a16="http://schemas.microsoft.com/office/drawing/2014/main" id="{0C3C078F-42C7-45E4-B23F-2720049E0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C3C078F-42C7-45E4-B23F-2720049E01B4}"/>
                        </a:ext>
                      </a:extLst>
                    </pic:cNvPr>
                    <pic:cNvPicPr>
                      <a:picLocks noChangeAspect="1"/>
                    </pic:cNvPicPr>
                  </pic:nvPicPr>
                  <pic:blipFill>
                    <a:blip r:embed="rId55"/>
                    <a:stretch>
                      <a:fillRect/>
                    </a:stretch>
                  </pic:blipFill>
                  <pic:spPr>
                    <a:xfrm>
                      <a:off x="0" y="0"/>
                      <a:ext cx="4887007" cy="401058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763605AB" wp14:editId="11846FD4">
                <wp:simplePos x="0" y="0"/>
                <wp:positionH relativeFrom="column">
                  <wp:posOffset>3413125</wp:posOffset>
                </wp:positionH>
                <wp:positionV relativeFrom="paragraph">
                  <wp:posOffset>1616075</wp:posOffset>
                </wp:positionV>
                <wp:extent cx="1145309" cy="852205"/>
                <wp:effectExtent l="38100" t="38100" r="17145" b="62230"/>
                <wp:wrapNone/>
                <wp:docPr id="9" name="爆炸形: 8 pt  8">
                  <a:extLst xmlns:a="http://schemas.openxmlformats.org/drawingml/2006/main">
                    <a:ext uri="{FF2B5EF4-FFF2-40B4-BE49-F238E27FC236}">
                      <a16:creationId xmlns:a16="http://schemas.microsoft.com/office/drawing/2014/main" id="{CD11F139-24B4-41DA-8405-E961F57B0AFE}"/>
                    </a:ext>
                  </a:extLst>
                </wp:docPr>
                <wp:cNvGraphicFramePr/>
                <a:graphic xmlns:a="http://schemas.openxmlformats.org/drawingml/2006/main">
                  <a:graphicData uri="http://schemas.microsoft.com/office/word/2010/wordprocessingShape">
                    <wps:wsp>
                      <wps:cNvSpPr/>
                      <wps:spPr>
                        <a:xfrm>
                          <a:off x="0" y="0"/>
                          <a:ext cx="1145309" cy="852205"/>
                        </a:xfrm>
                        <a:prstGeom prst="irregularSeal1">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C47FD3D" id="爆炸形: 8 pt  8" o:spid="_x0000_s1026" type="#_x0000_t71" style="position:absolute;left:0;text-align:left;margin-left:268.75pt;margin-top:127.25pt;width:90.2pt;height:67.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" filled="f" strokecolor="#1f3763 [1604]" strokeweight="1pt"/>
            </w:pict>
          </mc:Fallback>
        </mc:AlternateContent>
      </w:r>
    </w:p>
    <w:p w14:paraId="44B9A86E" w14:textId="217F7016" w:rsidR="006C37D3" w:rsidRPr="006C37D3" w:rsidRDefault="006C37D3" w:rsidP="006C37D3"/>
    <w:p w14:paraId="30FBB397" w14:textId="43257927" w:rsidR="006C37D3" w:rsidRPr="006C37D3" w:rsidRDefault="006C37D3" w:rsidP="006C37D3"/>
    <w:p w14:paraId="0FA5AA15" w14:textId="617AA418" w:rsidR="006C37D3" w:rsidRPr="006C37D3" w:rsidRDefault="006C37D3" w:rsidP="006C37D3"/>
    <w:p w14:paraId="38F61CF6" w14:textId="54C1E6F4" w:rsidR="006C37D3" w:rsidRPr="006C37D3" w:rsidRDefault="006C37D3" w:rsidP="006C37D3"/>
    <w:p w14:paraId="2DC5F376" w14:textId="1E19C106" w:rsidR="006C37D3" w:rsidRPr="006C37D3" w:rsidRDefault="006C37D3" w:rsidP="006C37D3"/>
    <w:p w14:paraId="5D0EBDC6" w14:textId="1993306B" w:rsidR="006C37D3" w:rsidRPr="006C37D3" w:rsidRDefault="006C37D3" w:rsidP="006C37D3"/>
    <w:p w14:paraId="3EB54A65" w14:textId="4BF3D025" w:rsidR="006C37D3" w:rsidRPr="006C37D3" w:rsidRDefault="006C37D3" w:rsidP="006C37D3"/>
    <w:p w14:paraId="6384F1E8" w14:textId="7E4142A5" w:rsidR="006C37D3" w:rsidRPr="006C37D3" w:rsidRDefault="006C37D3" w:rsidP="006C37D3"/>
    <w:p w14:paraId="28A6AD54" w14:textId="1D542CE2" w:rsidR="006C37D3" w:rsidRPr="006C37D3" w:rsidRDefault="006C37D3" w:rsidP="006C37D3"/>
    <w:p w14:paraId="414AAAE0" w14:textId="688A25DE" w:rsidR="006C37D3" w:rsidRPr="006C37D3" w:rsidRDefault="006C37D3" w:rsidP="006C37D3"/>
    <w:p w14:paraId="16DBB554" w14:textId="05C81EC7" w:rsidR="006C37D3" w:rsidRPr="006C37D3" w:rsidRDefault="006C37D3" w:rsidP="006C37D3"/>
    <w:p w14:paraId="695161CD" w14:textId="7221E770" w:rsidR="006C37D3" w:rsidRPr="006C37D3" w:rsidRDefault="006C37D3" w:rsidP="006C37D3"/>
    <w:p w14:paraId="19B89818" w14:textId="59AF937B" w:rsidR="006C37D3" w:rsidRPr="006C37D3" w:rsidRDefault="006C37D3" w:rsidP="006C37D3"/>
    <w:p w14:paraId="3FB9A974" w14:textId="50A6A3D4" w:rsidR="006C37D3" w:rsidRPr="006C37D3" w:rsidRDefault="006C37D3" w:rsidP="006C37D3"/>
    <w:p w14:paraId="23E7C9F1" w14:textId="0E3AF8CC" w:rsidR="006C37D3" w:rsidRPr="006C37D3" w:rsidRDefault="006C37D3" w:rsidP="006C37D3"/>
    <w:p w14:paraId="07676036" w14:textId="23E2B0A4" w:rsidR="006C37D3" w:rsidRPr="006C37D3" w:rsidRDefault="006C37D3" w:rsidP="006C37D3"/>
    <w:p w14:paraId="4A9F3FD2" w14:textId="5A6036A0" w:rsidR="006C37D3" w:rsidRPr="006C37D3" w:rsidRDefault="006C37D3" w:rsidP="006C37D3"/>
    <w:p w14:paraId="381C8213" w14:textId="38B6E699" w:rsidR="006C37D3" w:rsidRPr="006C37D3" w:rsidRDefault="006C37D3" w:rsidP="006C37D3"/>
    <w:p w14:paraId="5BB9514C" w14:textId="6F70C904" w:rsidR="006C37D3" w:rsidRPr="006C37D3" w:rsidRDefault="006C37D3" w:rsidP="006C37D3"/>
    <w:p w14:paraId="54DC9AAF" w14:textId="2E270BB5" w:rsidR="006C37D3" w:rsidRPr="006C37D3" w:rsidRDefault="006C37D3" w:rsidP="006C37D3"/>
    <w:p w14:paraId="2AF8FA51" w14:textId="2CA7CDEB" w:rsidR="006C37D3" w:rsidRPr="006C37D3" w:rsidRDefault="006C37D3" w:rsidP="006C37D3"/>
    <w:p w14:paraId="3C9377B4" w14:textId="00640B3D" w:rsidR="006C37D3" w:rsidRPr="006C37D3" w:rsidRDefault="006C37D3" w:rsidP="006C37D3"/>
    <w:p w14:paraId="190FC448" w14:textId="06FE008D" w:rsidR="006C37D3" w:rsidRDefault="006C37D3" w:rsidP="006C37D3">
      <w:pPr>
        <w:ind w:firstLineChars="200" w:firstLine="480"/>
      </w:pPr>
    </w:p>
    <w:p w14:paraId="7DF42102" w14:textId="5ADF7F9B" w:rsidR="006C37D3" w:rsidRDefault="006C37D3" w:rsidP="006C37D3">
      <w:pPr>
        <w:pStyle w:val="2"/>
      </w:pPr>
      <w:r>
        <w:rPr>
          <w:rFonts w:hint="eastAsia"/>
        </w:rPr>
        <w:lastRenderedPageBreak/>
        <w:t>六、数据库查询</w:t>
      </w:r>
    </w:p>
    <w:p w14:paraId="4B2F509F" w14:textId="3C83ABEE" w:rsidR="006D5785" w:rsidRDefault="006D5785" w:rsidP="006D5785">
      <w:pPr>
        <w:pStyle w:val="3"/>
      </w:pPr>
      <w:r>
        <w:rPr>
          <w:rFonts w:hint="eastAsia"/>
        </w:rPr>
        <w:t>6</w:t>
      </w:r>
      <w:r>
        <w:t xml:space="preserve">.1 </w:t>
      </w:r>
      <w:r>
        <w:rPr>
          <w:rFonts w:hint="eastAsia"/>
        </w:rPr>
        <w:t>Neo</w:t>
      </w:r>
      <w:r>
        <w:t>4</w:t>
      </w:r>
      <w:r>
        <w:rPr>
          <w:rFonts w:hint="eastAsia"/>
        </w:rPr>
        <w:t>j</w:t>
      </w:r>
      <w:r>
        <w:rPr>
          <w:rFonts w:hint="eastAsia"/>
        </w:rPr>
        <w:t>数据库查询（张凡、曾旭祥、杨继超）</w:t>
      </w:r>
    </w:p>
    <w:p w14:paraId="226795F7" w14:textId="09898FF7" w:rsidR="00DC292B" w:rsidRDefault="00DC292B" w:rsidP="00DC292B">
      <w:pPr>
        <w:pStyle w:val="3"/>
      </w:pPr>
      <w:r>
        <w:rPr>
          <w:rFonts w:hint="eastAsia"/>
        </w:rPr>
        <w:t>O</w:t>
      </w:r>
      <w:r>
        <w:t>bject</w:t>
      </w:r>
      <w:r>
        <w:rPr>
          <w:rFonts w:hint="eastAsia"/>
        </w:rPr>
        <w:t>部分</w:t>
      </w:r>
    </w:p>
    <w:p w14:paraId="7D64B119" w14:textId="77777777" w:rsidR="00AF20BF" w:rsidRPr="00AF20BF" w:rsidRDefault="00AF20BF" w:rsidP="00AF20BF"/>
    <w:p w14:paraId="38BEC30B" w14:textId="77777777" w:rsidR="00DC292B" w:rsidRDefault="00DC292B" w:rsidP="00DC292B">
      <w:pPr>
        <w:pStyle w:val="3"/>
      </w:pPr>
      <w:r w:rsidRPr="000D57FD">
        <w:rPr>
          <w:rFonts w:hint="eastAsia"/>
        </w:rPr>
        <w:t>Attribute</w:t>
      </w:r>
      <w:r w:rsidRPr="000D57FD">
        <w:rPr>
          <w:rFonts w:hint="eastAsia"/>
        </w:rPr>
        <w:t>部分</w:t>
      </w:r>
    </w:p>
    <w:p w14:paraId="094D6141" w14:textId="77777777" w:rsidR="00DC292B" w:rsidRPr="003B31AE" w:rsidRDefault="00DC292B" w:rsidP="00DC292B">
      <w:pPr>
        <w:ind w:firstLineChars="200" w:firstLine="480"/>
        <w:rPr>
          <w:rFonts w:ascii="宋体" w:hAnsi="宋体"/>
          <w:szCs w:val="24"/>
        </w:rPr>
      </w:pPr>
      <w:r w:rsidRPr="003B31AE">
        <w:rPr>
          <w:rFonts w:ascii="宋体" w:hAnsi="宋体" w:hint="eastAsia"/>
          <w:szCs w:val="24"/>
        </w:rPr>
        <w:t>这部分的输入是一个包含属性名称和属性值的键值对的字典，类似于，{“认购期”：[</w:t>
      </w:r>
      <w:r w:rsidRPr="003B31AE">
        <w:rPr>
          <w:rFonts w:ascii="宋体" w:hAnsi="宋体"/>
          <w:szCs w:val="24"/>
        </w:rPr>
        <w:t>“</w:t>
      </w:r>
      <w:r w:rsidRPr="003B31AE">
        <w:rPr>
          <w:rFonts w:ascii="宋体" w:hAnsi="宋体" w:hint="eastAsia"/>
          <w:szCs w:val="24"/>
        </w:rPr>
        <w:t>上限-小于-</w:t>
      </w:r>
      <w:r w:rsidRPr="003B31AE">
        <w:rPr>
          <w:rFonts w:ascii="宋体" w:hAnsi="宋体"/>
          <w:szCs w:val="24"/>
        </w:rPr>
        <w:t>20250101”</w:t>
      </w:r>
      <w:r w:rsidRPr="003B31AE">
        <w:rPr>
          <w:rFonts w:ascii="宋体" w:hAnsi="宋体" w:hint="eastAsia"/>
          <w:szCs w:val="24"/>
        </w:rPr>
        <w:t>，“并且”，“下限-大于-</w:t>
      </w:r>
      <w:r w:rsidRPr="003B31AE">
        <w:rPr>
          <w:rFonts w:ascii="宋体" w:hAnsi="宋体"/>
          <w:szCs w:val="24"/>
        </w:rPr>
        <w:t>20180101</w:t>
      </w:r>
      <w:r w:rsidRPr="003B31AE">
        <w:rPr>
          <w:rFonts w:ascii="宋体" w:hAnsi="宋体" w:hint="eastAsia"/>
          <w:szCs w:val="24"/>
        </w:rPr>
        <w:t>”，“或”，“上限-小于-</w:t>
      </w:r>
      <w:r w:rsidRPr="003B31AE">
        <w:rPr>
          <w:rFonts w:ascii="宋体" w:hAnsi="宋体"/>
          <w:szCs w:val="24"/>
        </w:rPr>
        <w:t>20210101</w:t>
      </w:r>
      <w:r w:rsidRPr="003B31AE">
        <w:rPr>
          <w:rFonts w:ascii="宋体" w:hAnsi="宋体" w:hint="eastAsia"/>
          <w:szCs w:val="24"/>
        </w:rPr>
        <w:t>”，“并且”，“下限-大于-</w:t>
      </w:r>
      <w:r w:rsidRPr="003B31AE">
        <w:rPr>
          <w:rFonts w:ascii="宋体" w:hAnsi="宋体"/>
          <w:szCs w:val="24"/>
        </w:rPr>
        <w:t>20150101</w:t>
      </w:r>
      <w:r w:rsidRPr="003B31AE">
        <w:rPr>
          <w:rFonts w:ascii="宋体" w:hAnsi="宋体" w:hint="eastAsia"/>
          <w:szCs w:val="24"/>
        </w:rPr>
        <w:t>”</w:t>
      </w:r>
      <w:r w:rsidRPr="003B31AE">
        <w:rPr>
          <w:rFonts w:ascii="宋体" w:hAnsi="宋体"/>
          <w:szCs w:val="24"/>
        </w:rPr>
        <w:t>]}</w:t>
      </w:r>
      <w:r w:rsidRPr="003B31AE">
        <w:rPr>
          <w:rFonts w:ascii="宋体" w:hAnsi="宋体" w:hint="eastAsia"/>
          <w:szCs w:val="24"/>
        </w:rPr>
        <w:t>，我们需要使用下面的process和</w:t>
      </w:r>
      <w:r w:rsidRPr="003B31AE">
        <w:rPr>
          <w:rFonts w:ascii="宋体" w:hAnsi="宋体"/>
          <w:szCs w:val="24"/>
        </w:rPr>
        <w:t>greater_or_smaller</w:t>
      </w:r>
      <w:r w:rsidRPr="003B31AE">
        <w:rPr>
          <w:rFonts w:ascii="宋体" w:hAnsi="宋体" w:hint="eastAsia"/>
          <w:szCs w:val="24"/>
        </w:rPr>
        <w:t>函数来生成判断条件，然后传给</w:t>
      </w:r>
      <w:r w:rsidRPr="003B31AE">
        <w:rPr>
          <w:rFonts w:ascii="宋体" w:hAnsi="宋体"/>
          <w:szCs w:val="24"/>
        </w:rPr>
        <w:t>query_by_attribute</w:t>
      </w:r>
      <w:r w:rsidRPr="003B31AE">
        <w:rPr>
          <w:rFonts w:ascii="宋体" w:hAnsi="宋体" w:hint="eastAsia"/>
          <w:szCs w:val="24"/>
        </w:rPr>
        <w:t>执行neo</w:t>
      </w:r>
      <w:r w:rsidRPr="003B31AE">
        <w:rPr>
          <w:rFonts w:ascii="宋体" w:hAnsi="宋体"/>
          <w:szCs w:val="24"/>
        </w:rPr>
        <w:t>4j</w:t>
      </w:r>
      <w:r w:rsidRPr="003B31AE">
        <w:rPr>
          <w:rFonts w:ascii="宋体" w:hAnsi="宋体" w:hint="eastAsia"/>
          <w:szCs w:val="24"/>
        </w:rPr>
        <w:t>查询，返回实体的名称。</w:t>
      </w:r>
    </w:p>
    <w:p w14:paraId="7898AF6F" w14:textId="77777777" w:rsidR="00DC292B" w:rsidRPr="000D57FD" w:rsidRDefault="00DC292B" w:rsidP="00DC292B"/>
    <w:tbl>
      <w:tblPr>
        <w:tblStyle w:val="11"/>
        <w:tblW w:w="8580" w:type="dxa"/>
        <w:jc w:val="center"/>
        <w:tblLook w:val="04A0" w:firstRow="1" w:lastRow="0" w:firstColumn="1" w:lastColumn="0" w:noHBand="0" w:noVBand="1"/>
      </w:tblPr>
      <w:tblGrid>
        <w:gridCol w:w="4290"/>
        <w:gridCol w:w="4290"/>
      </w:tblGrid>
      <w:tr w:rsidR="00DC292B" w:rsidRPr="000D57FD" w14:paraId="457D3DB3" w14:textId="77777777" w:rsidTr="00383F6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148F37B4" w14:textId="77777777" w:rsidR="00DC292B" w:rsidRPr="000D57FD" w:rsidRDefault="00DC292B" w:rsidP="00383F6E">
            <w:pPr>
              <w:jc w:val="center"/>
              <w:rPr>
                <w:rFonts w:ascii="宋体" w:hAnsi="宋体"/>
                <w:szCs w:val="24"/>
              </w:rPr>
            </w:pPr>
            <w:r w:rsidRPr="000D57FD">
              <w:rPr>
                <w:rFonts w:ascii="宋体" w:hAnsi="宋体" w:hint="eastAsia"/>
                <w:szCs w:val="24"/>
              </w:rPr>
              <w:t>函数名称</w:t>
            </w:r>
          </w:p>
        </w:tc>
        <w:tc>
          <w:tcPr>
            <w:tcW w:w="4290" w:type="dxa"/>
            <w:vAlign w:val="center"/>
          </w:tcPr>
          <w:p w14:paraId="5558A9F7" w14:textId="77777777" w:rsidR="00DC292B" w:rsidRPr="000D57FD" w:rsidRDefault="00DC292B" w:rsidP="00383F6E">
            <w:pPr>
              <w:jc w:val="center"/>
              <w:cnfStyle w:val="100000000000" w:firstRow="1" w:lastRow="0" w:firstColumn="0" w:lastColumn="0" w:oddVBand="0" w:evenVBand="0" w:oddHBand="0" w:evenHBand="0" w:firstRowFirstColumn="0" w:firstRowLastColumn="0" w:lastRowFirstColumn="0" w:lastRowLastColumn="0"/>
              <w:rPr>
                <w:rFonts w:ascii="宋体" w:hAnsi="宋体"/>
                <w:szCs w:val="24"/>
              </w:rPr>
            </w:pPr>
            <w:r w:rsidRPr="000D57FD">
              <w:rPr>
                <w:rFonts w:ascii="宋体" w:hAnsi="宋体" w:hint="eastAsia"/>
                <w:szCs w:val="24"/>
              </w:rPr>
              <w:t>作用</w:t>
            </w:r>
          </w:p>
        </w:tc>
      </w:tr>
      <w:tr w:rsidR="00DC292B" w:rsidRPr="000D57FD" w14:paraId="6D973B45" w14:textId="77777777" w:rsidTr="00383F6E">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70B4D51D" w14:textId="77777777" w:rsidR="00DC292B" w:rsidRPr="000D57FD" w:rsidRDefault="00DC292B" w:rsidP="00383F6E">
            <w:pPr>
              <w:jc w:val="center"/>
              <w:rPr>
                <w:rFonts w:ascii="宋体" w:hAnsi="宋体"/>
                <w:szCs w:val="24"/>
              </w:rPr>
            </w:pPr>
            <w:bookmarkStart w:id="0" w:name="_Hlk75851684"/>
            <w:r w:rsidRPr="000D57FD">
              <w:rPr>
                <w:rFonts w:ascii="宋体" w:hAnsi="宋体"/>
                <w:szCs w:val="24"/>
              </w:rPr>
              <w:t>query_by_attribute</w:t>
            </w:r>
            <w:bookmarkEnd w:id="0"/>
          </w:p>
        </w:tc>
        <w:tc>
          <w:tcPr>
            <w:tcW w:w="4290" w:type="dxa"/>
            <w:vAlign w:val="center"/>
          </w:tcPr>
          <w:p w14:paraId="6460B89D" w14:textId="77777777" w:rsidR="00DC292B" w:rsidRPr="000D57FD" w:rsidRDefault="00DC292B" w:rsidP="00383F6E">
            <w:pPr>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根据属性来查找实体名称。</w:t>
            </w:r>
          </w:p>
        </w:tc>
      </w:tr>
      <w:tr w:rsidR="00DC292B" w:rsidRPr="000D57FD" w14:paraId="68C01E34" w14:textId="77777777" w:rsidTr="00383F6E">
        <w:trPr>
          <w:trHeight w:val="634"/>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5DC9B6E8" w14:textId="77777777" w:rsidR="00DC292B" w:rsidRPr="000D57FD" w:rsidRDefault="00DC292B" w:rsidP="00383F6E">
            <w:pPr>
              <w:jc w:val="center"/>
              <w:rPr>
                <w:rFonts w:ascii="宋体" w:hAnsi="宋体"/>
                <w:szCs w:val="24"/>
              </w:rPr>
            </w:pPr>
            <w:r w:rsidRPr="000D57FD">
              <w:rPr>
                <w:rFonts w:ascii="宋体" w:hAnsi="宋体"/>
                <w:szCs w:val="24"/>
              </w:rPr>
              <w:t>process</w:t>
            </w:r>
          </w:p>
        </w:tc>
        <w:tc>
          <w:tcPr>
            <w:tcW w:w="4290" w:type="dxa"/>
            <w:vAlign w:val="center"/>
          </w:tcPr>
          <w:p w14:paraId="1E7AD167" w14:textId="77777777" w:rsidR="00DC292B" w:rsidRPr="000D57FD" w:rsidRDefault="00DC292B" w:rsidP="00383F6E">
            <w:pPr>
              <w:jc w:val="center"/>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将属性值转换为相应的查询判断条件</w:t>
            </w:r>
          </w:p>
        </w:tc>
      </w:tr>
      <w:tr w:rsidR="00DC292B" w:rsidRPr="000D57FD" w14:paraId="3A0749CD" w14:textId="77777777" w:rsidTr="00383F6E">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2D539D2A" w14:textId="77777777" w:rsidR="00DC292B" w:rsidRPr="000D57FD" w:rsidRDefault="00DC292B" w:rsidP="00383F6E">
            <w:pPr>
              <w:jc w:val="center"/>
              <w:rPr>
                <w:rFonts w:ascii="宋体" w:hAnsi="宋体"/>
                <w:szCs w:val="24"/>
              </w:rPr>
            </w:pPr>
            <w:r w:rsidRPr="000D57FD">
              <w:rPr>
                <w:rFonts w:ascii="宋体" w:hAnsi="宋体"/>
                <w:szCs w:val="24"/>
              </w:rPr>
              <w:t>greater_or_smaller</w:t>
            </w:r>
          </w:p>
        </w:tc>
        <w:tc>
          <w:tcPr>
            <w:tcW w:w="4290" w:type="dxa"/>
            <w:vAlign w:val="center"/>
          </w:tcPr>
          <w:p w14:paraId="7BC119CA" w14:textId="77777777" w:rsidR="00DC292B" w:rsidRPr="000D57FD" w:rsidRDefault="00DC292B" w:rsidP="00383F6E">
            <w:pPr>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比较符号的文字转符号</w:t>
            </w:r>
          </w:p>
        </w:tc>
      </w:tr>
    </w:tbl>
    <w:p w14:paraId="44A71B35" w14:textId="77777777" w:rsidR="00DC292B" w:rsidRPr="000D57FD" w:rsidRDefault="00DC292B" w:rsidP="00DC292B">
      <w:pPr>
        <w:rPr>
          <w:rFonts w:ascii="宋体" w:hAnsi="宋体"/>
          <w:szCs w:val="24"/>
        </w:rPr>
      </w:pPr>
    </w:p>
    <w:p w14:paraId="59CBA302" w14:textId="77777777" w:rsidR="00DC292B" w:rsidRDefault="00DC292B" w:rsidP="00DC292B">
      <w:pPr>
        <w:pStyle w:val="3"/>
      </w:pPr>
      <w:r w:rsidRPr="000D57FD">
        <w:rPr>
          <w:rFonts w:hint="eastAsia"/>
        </w:rPr>
        <w:t>Return</w:t>
      </w:r>
      <w:r w:rsidRPr="000D57FD">
        <w:rPr>
          <w:rFonts w:hint="eastAsia"/>
        </w:rPr>
        <w:t>部分</w:t>
      </w:r>
    </w:p>
    <w:p w14:paraId="74396CFF" w14:textId="77777777" w:rsidR="00DC292B" w:rsidRPr="003B31AE" w:rsidRDefault="00DC292B" w:rsidP="00DC292B">
      <w:pPr>
        <w:ind w:firstLineChars="200" w:firstLine="480"/>
        <w:rPr>
          <w:rFonts w:ascii="宋体" w:hAnsi="宋体"/>
          <w:szCs w:val="24"/>
        </w:rPr>
      </w:pPr>
      <w:r w:rsidRPr="003B31AE">
        <w:rPr>
          <w:rFonts w:ascii="宋体" w:hAnsi="宋体" w:hint="eastAsia"/>
          <w:szCs w:val="24"/>
        </w:rPr>
        <w:t>这部分的输入有两个，一个是</w:t>
      </w:r>
      <w:r w:rsidRPr="003B31AE">
        <w:rPr>
          <w:rFonts w:ascii="宋体" w:hAnsi="宋体"/>
          <w:szCs w:val="24"/>
        </w:rPr>
        <w:t>ls_names</w:t>
      </w:r>
      <w:r w:rsidRPr="003B31AE">
        <w:rPr>
          <w:rFonts w:ascii="宋体" w:hAnsi="宋体" w:hint="eastAsia"/>
          <w:szCs w:val="24"/>
        </w:rPr>
        <w:t>，代表实体名称的列表，即前两部分Object和Attribute部分的返回值的交集；另一个是</w:t>
      </w:r>
      <w:r w:rsidRPr="003B31AE">
        <w:rPr>
          <w:rFonts w:ascii="宋体" w:hAnsi="宋体"/>
          <w:szCs w:val="24"/>
        </w:rPr>
        <w:t>ls_attrs</w:t>
      </w:r>
      <w:r w:rsidRPr="003B31AE">
        <w:rPr>
          <w:rFonts w:ascii="宋体" w:hAnsi="宋体" w:hint="eastAsia"/>
          <w:szCs w:val="24"/>
        </w:rPr>
        <w:t>，代表用户想要查询的属性值的属性名称列表。遍历ls</w:t>
      </w:r>
      <w:r w:rsidRPr="003B31AE">
        <w:rPr>
          <w:rFonts w:ascii="宋体" w:hAnsi="宋体"/>
          <w:szCs w:val="24"/>
        </w:rPr>
        <w:t>_attrs</w:t>
      </w:r>
      <w:r w:rsidRPr="003B31AE">
        <w:rPr>
          <w:rFonts w:ascii="宋体" w:hAnsi="宋体" w:hint="eastAsia"/>
          <w:szCs w:val="24"/>
        </w:rPr>
        <w:t>，查询ls</w:t>
      </w:r>
      <w:r w:rsidRPr="003B31AE">
        <w:rPr>
          <w:rFonts w:ascii="宋体" w:hAnsi="宋体"/>
          <w:szCs w:val="24"/>
        </w:rPr>
        <w:t>_names</w:t>
      </w:r>
      <w:r w:rsidRPr="003B31AE">
        <w:rPr>
          <w:rFonts w:ascii="宋体" w:hAnsi="宋体" w:hint="eastAsia"/>
          <w:szCs w:val="24"/>
        </w:rPr>
        <w:t>中每个实体的对应属性值，这里面需要使用很多判断来改变查询的where条件。</w:t>
      </w:r>
    </w:p>
    <w:tbl>
      <w:tblPr>
        <w:tblStyle w:val="11"/>
        <w:tblW w:w="8580" w:type="dxa"/>
        <w:jc w:val="center"/>
        <w:tblLook w:val="04A0" w:firstRow="1" w:lastRow="0" w:firstColumn="1" w:lastColumn="0" w:noHBand="0" w:noVBand="1"/>
      </w:tblPr>
      <w:tblGrid>
        <w:gridCol w:w="4290"/>
        <w:gridCol w:w="4290"/>
      </w:tblGrid>
      <w:tr w:rsidR="00DC292B" w:rsidRPr="000D57FD" w14:paraId="7E50E133" w14:textId="77777777" w:rsidTr="00383F6E">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5A177AB5" w14:textId="77777777" w:rsidR="00DC292B" w:rsidRPr="000D57FD" w:rsidRDefault="00DC292B" w:rsidP="00383F6E">
            <w:pPr>
              <w:jc w:val="center"/>
              <w:rPr>
                <w:rFonts w:ascii="宋体" w:hAnsi="宋体"/>
                <w:szCs w:val="24"/>
              </w:rPr>
            </w:pPr>
            <w:r w:rsidRPr="000D57FD">
              <w:rPr>
                <w:rFonts w:ascii="宋体" w:hAnsi="宋体" w:hint="eastAsia"/>
                <w:szCs w:val="24"/>
              </w:rPr>
              <w:t>函数名称</w:t>
            </w:r>
          </w:p>
        </w:tc>
        <w:tc>
          <w:tcPr>
            <w:tcW w:w="4290" w:type="dxa"/>
            <w:vAlign w:val="center"/>
          </w:tcPr>
          <w:p w14:paraId="51CB4633" w14:textId="77777777" w:rsidR="00DC292B" w:rsidRPr="000D57FD" w:rsidRDefault="00DC292B" w:rsidP="00383F6E">
            <w:pPr>
              <w:jc w:val="center"/>
              <w:cnfStyle w:val="100000000000" w:firstRow="1" w:lastRow="0" w:firstColumn="0" w:lastColumn="0" w:oddVBand="0" w:evenVBand="0" w:oddHBand="0" w:evenHBand="0" w:firstRowFirstColumn="0" w:firstRowLastColumn="0" w:lastRowFirstColumn="0" w:lastRowLastColumn="0"/>
              <w:rPr>
                <w:rFonts w:ascii="宋体" w:hAnsi="宋体"/>
                <w:szCs w:val="24"/>
              </w:rPr>
            </w:pPr>
            <w:r w:rsidRPr="000D57FD">
              <w:rPr>
                <w:rFonts w:ascii="宋体" w:hAnsi="宋体" w:hint="eastAsia"/>
                <w:szCs w:val="24"/>
              </w:rPr>
              <w:t>作用</w:t>
            </w:r>
          </w:p>
        </w:tc>
      </w:tr>
      <w:tr w:rsidR="00DC292B" w:rsidRPr="000D57FD" w14:paraId="547D7B2B" w14:textId="77777777" w:rsidTr="00383F6E">
        <w:trPr>
          <w:cnfStyle w:val="000000100000" w:firstRow="0" w:lastRow="0" w:firstColumn="0" w:lastColumn="0" w:oddVBand="0" w:evenVBand="0" w:oddHBand="1"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4290" w:type="dxa"/>
            <w:vAlign w:val="center"/>
          </w:tcPr>
          <w:p w14:paraId="7FDC5716" w14:textId="77777777" w:rsidR="00DC292B" w:rsidRPr="000D57FD" w:rsidRDefault="00DC292B" w:rsidP="00383F6E">
            <w:pPr>
              <w:jc w:val="center"/>
              <w:rPr>
                <w:rFonts w:ascii="宋体" w:hAnsi="宋体"/>
                <w:szCs w:val="24"/>
              </w:rPr>
            </w:pPr>
            <w:r w:rsidRPr="001F2965">
              <w:rPr>
                <w:rFonts w:ascii="宋体" w:hAnsi="宋体"/>
                <w:szCs w:val="24"/>
              </w:rPr>
              <w:lastRenderedPageBreak/>
              <w:t>query_by_name</w:t>
            </w:r>
          </w:p>
        </w:tc>
        <w:tc>
          <w:tcPr>
            <w:tcW w:w="4290" w:type="dxa"/>
            <w:vAlign w:val="center"/>
          </w:tcPr>
          <w:p w14:paraId="4305E70B" w14:textId="77777777" w:rsidR="00DC292B" w:rsidRPr="000D57FD" w:rsidRDefault="00DC292B" w:rsidP="00383F6E">
            <w:pPr>
              <w:jc w:val="center"/>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根据实体名称来查询用户想要查询的属性名的属性值</w:t>
            </w:r>
          </w:p>
        </w:tc>
      </w:tr>
    </w:tbl>
    <w:p w14:paraId="7D683673" w14:textId="77777777" w:rsidR="006D5785" w:rsidRPr="006D5785" w:rsidRDefault="006D5785" w:rsidP="006D5785"/>
    <w:p w14:paraId="026F5618" w14:textId="2A460090" w:rsidR="006C37D3" w:rsidRDefault="006C37D3" w:rsidP="006C37D3">
      <w:pPr>
        <w:pStyle w:val="3"/>
      </w:pPr>
      <w:r>
        <w:t xml:space="preserve">6.2 </w:t>
      </w:r>
      <w:r>
        <w:rPr>
          <w:rFonts w:hint="eastAsia"/>
        </w:rPr>
        <w:t xml:space="preserve"> MySQL</w:t>
      </w:r>
      <w:r>
        <w:rPr>
          <w:rFonts w:hint="eastAsia"/>
        </w:rPr>
        <w:t>数据库查询</w:t>
      </w:r>
      <w:r w:rsidR="006D5785">
        <w:rPr>
          <w:rFonts w:hint="eastAsia"/>
        </w:rPr>
        <w:t>（范一迪）</w:t>
      </w:r>
    </w:p>
    <w:p w14:paraId="0446864D" w14:textId="77777777" w:rsidR="006C37D3" w:rsidRDefault="006C37D3" w:rsidP="006C37D3">
      <w:pPr>
        <w:ind w:firstLine="420"/>
      </w:pPr>
      <w:r>
        <w:rPr>
          <w:rFonts w:hint="eastAsia"/>
        </w:rPr>
        <w:t>从业务逻辑来看，数据库作为中转位置，要同时实现与前后端的交互功能。</w:t>
      </w:r>
    </w:p>
    <w:p w14:paraId="209AF891" w14:textId="77777777" w:rsidR="006C37D3" w:rsidRDefault="006C37D3" w:rsidP="006C37D3">
      <w:pPr>
        <w:ind w:firstLine="420"/>
        <w:jc w:val="center"/>
      </w:pPr>
      <w:r>
        <w:rPr>
          <w:noProof/>
        </w:rPr>
        <w:drawing>
          <wp:inline distT="0" distB="0" distL="114300" distR="114300" wp14:anchorId="6864C8B6" wp14:editId="7D74D06B">
            <wp:extent cx="2510155" cy="1344295"/>
            <wp:effectExtent l="0" t="0" r="4445"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6"/>
                    <a:stretch>
                      <a:fillRect/>
                    </a:stretch>
                  </pic:blipFill>
                  <pic:spPr>
                    <a:xfrm>
                      <a:off x="0" y="0"/>
                      <a:ext cx="2510155" cy="1344295"/>
                    </a:xfrm>
                    <a:prstGeom prst="rect">
                      <a:avLst/>
                    </a:prstGeom>
                    <a:noFill/>
                    <a:ln>
                      <a:noFill/>
                    </a:ln>
                  </pic:spPr>
                </pic:pic>
              </a:graphicData>
            </a:graphic>
          </wp:inline>
        </w:drawing>
      </w:r>
    </w:p>
    <w:p w14:paraId="743E8CCF" w14:textId="77777777" w:rsidR="006C37D3" w:rsidRDefault="006C37D3" w:rsidP="006C37D3">
      <w:pPr>
        <w:ind w:firstLine="420"/>
      </w:pPr>
      <w:r>
        <w:rPr>
          <w:rFonts w:hint="eastAsia"/>
        </w:rPr>
        <w:t>为了实现前端对数据库的接口化访问，首先在本地</w:t>
      </w:r>
      <w:r>
        <w:rPr>
          <w:rFonts w:hint="eastAsia"/>
        </w:rPr>
        <w:t>MySQL</w:t>
      </w:r>
      <w:r>
        <w:rPr>
          <w:rFonts w:hint="eastAsia"/>
        </w:rPr>
        <w:t>进行查询语句测试，测试无误后将数据转存到云端</w:t>
      </w:r>
      <w:r>
        <w:rPr>
          <w:rFonts w:hint="eastAsia"/>
        </w:rPr>
        <w:t>MySQL</w:t>
      </w:r>
      <w:r>
        <w:rPr>
          <w:rFonts w:hint="eastAsia"/>
        </w:rPr>
        <w:t>数据库，也就是虚拟机上的</w:t>
      </w:r>
      <w:r>
        <w:rPr>
          <w:rFonts w:hint="eastAsia"/>
        </w:rPr>
        <w:t>MySQL</w:t>
      </w:r>
      <w:r>
        <w:rPr>
          <w:rFonts w:hint="eastAsia"/>
        </w:rPr>
        <w:t>。然后通过远程连接虚拟机上的</w:t>
      </w:r>
      <w:r>
        <w:rPr>
          <w:rFonts w:hint="eastAsia"/>
        </w:rPr>
        <w:t>MySQL</w:t>
      </w:r>
      <w:r>
        <w:rPr>
          <w:rFonts w:hint="eastAsia"/>
        </w:rPr>
        <w:t>数据库访问接口，实现对云端数据的修改与查询。</w:t>
      </w:r>
    </w:p>
    <w:p w14:paraId="1EACD05C" w14:textId="77777777" w:rsidR="006C37D3" w:rsidRDefault="006C37D3" w:rsidP="006C37D3">
      <w:pPr>
        <w:ind w:firstLine="420"/>
      </w:pPr>
      <w:r>
        <w:rPr>
          <w:noProof/>
        </w:rPr>
        <w:drawing>
          <wp:inline distT="0" distB="0" distL="114300" distR="114300" wp14:anchorId="056CA511" wp14:editId="34052AF5">
            <wp:extent cx="5273040" cy="86106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7"/>
                    <a:stretch>
                      <a:fillRect/>
                    </a:stretch>
                  </pic:blipFill>
                  <pic:spPr>
                    <a:xfrm>
                      <a:off x="0" y="0"/>
                      <a:ext cx="5273040" cy="861060"/>
                    </a:xfrm>
                    <a:prstGeom prst="rect">
                      <a:avLst/>
                    </a:prstGeom>
                    <a:noFill/>
                    <a:ln>
                      <a:noFill/>
                    </a:ln>
                  </pic:spPr>
                </pic:pic>
              </a:graphicData>
            </a:graphic>
          </wp:inline>
        </w:drawing>
      </w:r>
    </w:p>
    <w:p w14:paraId="66C20B8C" w14:textId="77777777" w:rsidR="006C37D3" w:rsidRDefault="006C37D3" w:rsidP="006C37D3">
      <w:pPr>
        <w:ind w:firstLine="420"/>
      </w:pPr>
      <w:r>
        <w:rPr>
          <w:rFonts w:hint="eastAsia"/>
        </w:rPr>
        <w:t>首先在虚拟机安装图形化界面并通过，可以更加方便的实现对云端数据库的操作，通过</w:t>
      </w:r>
      <w:r>
        <w:rPr>
          <w:rFonts w:hint="eastAsia"/>
        </w:rPr>
        <w:t>VNC Views</w:t>
      </w:r>
      <w:r>
        <w:rPr>
          <w:rFonts w:hint="eastAsia"/>
        </w:rPr>
        <w:t>客户端即可实现远程桌面控制。</w:t>
      </w:r>
    </w:p>
    <w:p w14:paraId="3D41E78E" w14:textId="77777777" w:rsidR="006C37D3" w:rsidRDefault="006C37D3" w:rsidP="006C37D3">
      <w:pPr>
        <w:ind w:firstLine="420"/>
        <w:jc w:val="center"/>
      </w:pPr>
      <w:r>
        <w:rPr>
          <w:noProof/>
        </w:rPr>
        <w:drawing>
          <wp:inline distT="0" distB="0" distL="114300" distR="114300" wp14:anchorId="454DD22B" wp14:editId="55849B4E">
            <wp:extent cx="704850" cy="715645"/>
            <wp:effectExtent l="0" t="0" r="1143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
                    <a:stretch>
                      <a:fillRect/>
                    </a:stretch>
                  </pic:blipFill>
                  <pic:spPr>
                    <a:xfrm>
                      <a:off x="0" y="0"/>
                      <a:ext cx="704850" cy="715645"/>
                    </a:xfrm>
                    <a:prstGeom prst="rect">
                      <a:avLst/>
                    </a:prstGeom>
                    <a:noFill/>
                    <a:ln>
                      <a:noFill/>
                    </a:ln>
                  </pic:spPr>
                </pic:pic>
              </a:graphicData>
            </a:graphic>
          </wp:inline>
        </w:drawing>
      </w:r>
    </w:p>
    <w:p w14:paraId="245D096E" w14:textId="77777777" w:rsidR="006C37D3" w:rsidRDefault="006C37D3" w:rsidP="006C37D3">
      <w:pPr>
        <w:ind w:firstLine="420"/>
      </w:pPr>
      <w:r>
        <w:rPr>
          <w:rFonts w:hint="eastAsia"/>
        </w:rPr>
        <w:t>当用户在前端界面进行相应查询请求后，前端将会返回对应的查询词段，通过封装好的</w:t>
      </w:r>
      <w:r>
        <w:rPr>
          <w:rFonts w:hint="eastAsia"/>
        </w:rPr>
        <w:t>API</w:t>
      </w:r>
      <w:r>
        <w:rPr>
          <w:rFonts w:hint="eastAsia"/>
        </w:rPr>
        <w:t>调用即可获得数据库相应的查询结果。</w:t>
      </w:r>
    </w:p>
    <w:p w14:paraId="203F8872" w14:textId="77777777" w:rsidR="006C37D3" w:rsidRDefault="006C37D3" w:rsidP="006C37D3">
      <w:pPr>
        <w:ind w:firstLine="420"/>
      </w:pPr>
      <w:r>
        <w:rPr>
          <w:rFonts w:hint="eastAsia"/>
        </w:rPr>
        <w:t>下面阐述如何通过</w:t>
      </w:r>
      <w:r>
        <w:rPr>
          <w:rFonts w:hint="eastAsia"/>
        </w:rPr>
        <w:t>mysql</w:t>
      </w:r>
      <w:r>
        <w:rPr>
          <w:rFonts w:hint="eastAsia"/>
        </w:rPr>
        <w:t>和</w:t>
      </w:r>
      <w:r>
        <w:rPr>
          <w:rFonts w:hint="eastAsia"/>
        </w:rPr>
        <w:t>python</w:t>
      </w:r>
      <w:r>
        <w:rPr>
          <w:rFonts w:hint="eastAsia"/>
        </w:rPr>
        <w:t>的交互，实现数据库查询的具体流程：</w:t>
      </w:r>
    </w:p>
    <w:p w14:paraId="40623BD4" w14:textId="77777777" w:rsidR="006C37D3" w:rsidRDefault="006C37D3" w:rsidP="006C37D3">
      <w:pPr>
        <w:ind w:firstLine="420"/>
      </w:pPr>
      <w:r>
        <w:rPr>
          <w:rFonts w:hint="eastAsia"/>
        </w:rPr>
        <w:t>在获取</w:t>
      </w:r>
      <w:r>
        <w:rPr>
          <w:rFonts w:hint="eastAsia"/>
        </w:rPr>
        <w:t>NLP</w:t>
      </w:r>
      <w:r>
        <w:rPr>
          <w:rFonts w:hint="eastAsia"/>
        </w:rPr>
        <w:t>处理得到的用户查询需求后，首先通过</w:t>
      </w:r>
      <w:r>
        <w:rPr>
          <w:rFonts w:hint="eastAsia"/>
        </w:rPr>
        <w:t>IP</w:t>
      </w:r>
      <w:r>
        <w:rPr>
          <w:rFonts w:hint="eastAsia"/>
        </w:rPr>
        <w:t>连接到服务器以</w:t>
      </w:r>
      <w:r>
        <w:rPr>
          <w:rFonts w:hint="eastAsia"/>
        </w:rPr>
        <w:t>root</w:t>
      </w:r>
      <w:r>
        <w:rPr>
          <w:rFonts w:hint="eastAsia"/>
        </w:rPr>
        <w:t>用户访问</w:t>
      </w:r>
      <w:r>
        <w:rPr>
          <w:rFonts w:hint="eastAsia"/>
        </w:rPr>
        <w:t>MySQL</w:t>
      </w:r>
      <w:r>
        <w:rPr>
          <w:rFonts w:hint="eastAsia"/>
        </w:rPr>
        <w:t>。</w:t>
      </w:r>
    </w:p>
    <w:p w14:paraId="139E199F" w14:textId="77777777" w:rsidR="006C37D3" w:rsidRDefault="006C37D3" w:rsidP="006C37D3">
      <w:pPr>
        <w:ind w:firstLine="420"/>
      </w:pPr>
      <w:r>
        <w:rPr>
          <w:rFonts w:hint="eastAsia"/>
        </w:rPr>
        <w:t>将获取的查询需求拆分，通过</w:t>
      </w:r>
      <w:r>
        <w:rPr>
          <w:rFonts w:hint="eastAsia"/>
        </w:rPr>
        <w:t>SQL</w:t>
      </w:r>
      <w:r>
        <w:rPr>
          <w:rFonts w:hint="eastAsia"/>
        </w:rPr>
        <w:t>语言分条进行查询</w:t>
      </w:r>
    </w:p>
    <w:p w14:paraId="3349A7ED" w14:textId="77777777" w:rsidR="006C37D3" w:rsidRDefault="006C37D3" w:rsidP="006C37D3">
      <w:pPr>
        <w:ind w:firstLine="420"/>
      </w:pPr>
      <w:r>
        <w:rPr>
          <w:rFonts w:hint="eastAsia"/>
        </w:rPr>
        <w:lastRenderedPageBreak/>
        <w:t>具体关键代码如下：</w:t>
      </w:r>
    </w:p>
    <w:p w14:paraId="2BBC0DA9" w14:textId="77777777" w:rsidR="006C37D3" w:rsidRDefault="006C37D3" w:rsidP="006C37D3">
      <w:pPr>
        <w:ind w:firstLine="420"/>
        <w:jc w:val="center"/>
      </w:pPr>
      <w:r>
        <w:rPr>
          <w:noProof/>
        </w:rPr>
        <w:drawing>
          <wp:inline distT="0" distB="0" distL="114300" distR="114300" wp14:anchorId="5B46D773" wp14:editId="47C447FE">
            <wp:extent cx="4121785" cy="3629025"/>
            <wp:effectExtent l="0" t="0" r="8255" b="133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9"/>
                    <a:stretch>
                      <a:fillRect/>
                    </a:stretch>
                  </pic:blipFill>
                  <pic:spPr>
                    <a:xfrm>
                      <a:off x="0" y="0"/>
                      <a:ext cx="4121785" cy="3629025"/>
                    </a:xfrm>
                    <a:prstGeom prst="rect">
                      <a:avLst/>
                    </a:prstGeom>
                    <a:noFill/>
                    <a:ln>
                      <a:noFill/>
                    </a:ln>
                  </pic:spPr>
                </pic:pic>
              </a:graphicData>
            </a:graphic>
          </wp:inline>
        </w:drawing>
      </w:r>
    </w:p>
    <w:p w14:paraId="24CDD200" w14:textId="5804656D" w:rsidR="006C37D3" w:rsidRDefault="006C37D3" w:rsidP="006C37D3"/>
    <w:p w14:paraId="3BB3F02C" w14:textId="01119F34" w:rsidR="00797A6A" w:rsidRDefault="00797A6A" w:rsidP="006C37D3"/>
    <w:p w14:paraId="1C1551DA" w14:textId="78F1E85E" w:rsidR="00797A6A" w:rsidRDefault="00797A6A" w:rsidP="006C37D3"/>
    <w:p w14:paraId="736C5120" w14:textId="1D711B4F" w:rsidR="00797A6A" w:rsidRDefault="00797A6A" w:rsidP="006C37D3"/>
    <w:p w14:paraId="173161B8" w14:textId="5C7E9646" w:rsidR="00797A6A" w:rsidRDefault="00797A6A" w:rsidP="006C37D3"/>
    <w:p w14:paraId="7F57F1BD" w14:textId="6BE1D898" w:rsidR="00797A6A" w:rsidRDefault="00797A6A" w:rsidP="006C37D3"/>
    <w:p w14:paraId="523F1FA7" w14:textId="5AAE1AD0" w:rsidR="00797A6A" w:rsidRDefault="00797A6A" w:rsidP="006C37D3"/>
    <w:p w14:paraId="644792E6" w14:textId="28DB6CA1" w:rsidR="00797A6A" w:rsidRDefault="00797A6A" w:rsidP="006C37D3"/>
    <w:p w14:paraId="04E3259F" w14:textId="19270308" w:rsidR="00797A6A" w:rsidRDefault="00797A6A" w:rsidP="006C37D3"/>
    <w:p w14:paraId="08ABFB36" w14:textId="48D10E06" w:rsidR="00797A6A" w:rsidRDefault="00797A6A" w:rsidP="006C37D3"/>
    <w:p w14:paraId="1713D9FE" w14:textId="77777777" w:rsidR="00797A6A" w:rsidRDefault="00797A6A" w:rsidP="006C37D3"/>
    <w:p w14:paraId="43FAD336" w14:textId="3986AF70" w:rsidR="00875CCB" w:rsidRDefault="00875CCB" w:rsidP="00875CCB">
      <w:pPr>
        <w:pStyle w:val="2"/>
      </w:pPr>
      <w:r>
        <w:rPr>
          <w:rFonts w:hint="eastAsia"/>
        </w:rPr>
        <w:lastRenderedPageBreak/>
        <w:t>七、后端</w:t>
      </w:r>
      <w:r w:rsidR="00554EF9">
        <w:rPr>
          <w:rFonts w:hint="eastAsia"/>
        </w:rPr>
        <w:t>（曾旭祥、张凡）</w:t>
      </w:r>
    </w:p>
    <w:p w14:paraId="41691151" w14:textId="77777777" w:rsidR="00875CCB" w:rsidRPr="00BF3ED6" w:rsidRDefault="00875CCB" w:rsidP="00875CCB">
      <w:pPr>
        <w:pStyle w:val="3"/>
      </w:pPr>
      <w:r>
        <w:rPr>
          <w:rFonts w:hint="eastAsia"/>
        </w:rPr>
        <w:t>7</w:t>
      </w:r>
      <w:r>
        <w:t xml:space="preserve">.1 </w:t>
      </w:r>
      <w:r w:rsidRPr="00BF3ED6">
        <w:rPr>
          <w:rFonts w:hint="eastAsia"/>
        </w:rPr>
        <w:t>聊天机器人</w:t>
      </w:r>
    </w:p>
    <w:p w14:paraId="76CA2A1D" w14:textId="77777777" w:rsidR="00875CCB" w:rsidRPr="00BF3ED6" w:rsidRDefault="00875CCB" w:rsidP="00875CCB">
      <w:pPr>
        <w:ind w:firstLineChars="200" w:firstLine="480"/>
        <w:rPr>
          <w:rFonts w:ascii="宋体" w:hAnsi="宋体"/>
        </w:rPr>
      </w:pPr>
      <w:r w:rsidRPr="00BF3ED6">
        <w:rPr>
          <w:rFonts w:ascii="宋体" w:hAnsi="宋体" w:hint="eastAsia"/>
        </w:rPr>
        <w:t>当用户提出的问题，在我们的系统中没有匹配到时，我们会自动调用我们的聊天机器人，和用户进行一个简单的沟通，让整个对话不那么尴尬，增强用户的体验。</w:t>
      </w:r>
    </w:p>
    <w:p w14:paraId="44BE84A2" w14:textId="77777777" w:rsidR="00875CCB" w:rsidRPr="00BF3ED6" w:rsidRDefault="00875CCB" w:rsidP="00875CCB">
      <w:pPr>
        <w:rPr>
          <w:rFonts w:ascii="宋体" w:hAnsi="宋体"/>
        </w:rPr>
      </w:pPr>
      <w:r w:rsidRPr="00BF3ED6">
        <w:rPr>
          <w:rFonts w:ascii="宋体" w:hAnsi="宋体"/>
          <w:noProof/>
        </w:rPr>
        <w:drawing>
          <wp:inline distT="0" distB="0" distL="0" distR="0" wp14:anchorId="1821BF01" wp14:editId="61A95AA9">
            <wp:extent cx="5274310" cy="11595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59510"/>
                    </a:xfrm>
                    <a:prstGeom prst="rect">
                      <a:avLst/>
                    </a:prstGeom>
                  </pic:spPr>
                </pic:pic>
              </a:graphicData>
            </a:graphic>
          </wp:inline>
        </w:drawing>
      </w:r>
    </w:p>
    <w:p w14:paraId="5BF31C7B" w14:textId="77777777" w:rsidR="00875CCB" w:rsidRPr="00481226" w:rsidRDefault="00875CCB" w:rsidP="00875CCB">
      <w:pPr>
        <w:ind w:firstLineChars="200" w:firstLine="480"/>
        <w:rPr>
          <w:rFonts w:ascii="宋体" w:hAnsi="宋体"/>
        </w:rPr>
      </w:pPr>
      <w:r w:rsidRPr="00BF3ED6">
        <w:rPr>
          <w:rFonts w:ascii="宋体" w:hAnsi="宋体" w:hint="eastAsia"/>
        </w:rPr>
        <w:t>我们的聊天机器人是通过调用图灵A</w:t>
      </w:r>
      <w:r w:rsidRPr="00BF3ED6">
        <w:rPr>
          <w:rFonts w:ascii="宋体" w:hAnsi="宋体"/>
        </w:rPr>
        <w:t>PI</w:t>
      </w:r>
      <w:r w:rsidRPr="00BF3ED6">
        <w:rPr>
          <w:rFonts w:ascii="宋体" w:hAnsi="宋体" w:hint="eastAsia"/>
        </w:rPr>
        <w:t>的接口来实现的。在问题没有被匹配后，我们会将问题转发给图灵A</w:t>
      </w:r>
      <w:r w:rsidRPr="00BF3ED6">
        <w:rPr>
          <w:rFonts w:ascii="宋体" w:hAnsi="宋体"/>
        </w:rPr>
        <w:t>PI</w:t>
      </w:r>
      <w:r w:rsidRPr="00BF3ED6">
        <w:rPr>
          <w:rFonts w:ascii="宋体" w:hAnsi="宋体" w:hint="eastAsia"/>
        </w:rPr>
        <w:t>，然后得到图灵A</w:t>
      </w:r>
      <w:r w:rsidRPr="00BF3ED6">
        <w:rPr>
          <w:rFonts w:ascii="宋体" w:hAnsi="宋体"/>
        </w:rPr>
        <w:t>PI</w:t>
      </w:r>
      <w:r w:rsidRPr="00BF3ED6">
        <w:rPr>
          <w:rFonts w:ascii="宋体" w:hAnsi="宋体" w:hint="eastAsia"/>
        </w:rPr>
        <w:t>返回的结果，在返回给用户，从而达到一个和用户聊天的结果</w:t>
      </w:r>
    </w:p>
    <w:p w14:paraId="18988E87" w14:textId="77777777" w:rsidR="00875CCB" w:rsidRPr="00481226" w:rsidRDefault="00875CCB" w:rsidP="00875CCB">
      <w:pPr>
        <w:pStyle w:val="3"/>
      </w:pPr>
      <w:r>
        <w:rPr>
          <w:rFonts w:hint="eastAsia"/>
        </w:rPr>
        <w:t>7</w:t>
      </w:r>
      <w:r>
        <w:t xml:space="preserve">.2 </w:t>
      </w:r>
      <w:r w:rsidRPr="00BF3ED6">
        <w:rPr>
          <w:rFonts w:hint="eastAsia"/>
        </w:rPr>
        <w:t>后端与数据库部分</w:t>
      </w:r>
    </w:p>
    <w:p w14:paraId="3AFA8025" w14:textId="2B6FA92F" w:rsidR="00875CCB" w:rsidRPr="00BF3ED6" w:rsidRDefault="00875CCB" w:rsidP="007D143D">
      <w:pPr>
        <w:ind w:firstLineChars="200" w:firstLine="480"/>
        <w:rPr>
          <w:rFonts w:ascii="宋体" w:hAnsi="宋体"/>
        </w:rPr>
      </w:pPr>
      <w:r w:rsidRPr="00BF3ED6">
        <w:rPr>
          <w:rFonts w:ascii="宋体" w:hAnsi="宋体" w:hint="eastAsia"/>
        </w:rPr>
        <w:t>后端与数据库交互的部分主要分为三个模块，分别是名词解释、产品属性、以及聊天机器人。</w:t>
      </w:r>
    </w:p>
    <w:p w14:paraId="3712E894" w14:textId="2D338AB8" w:rsidR="00875CCB" w:rsidRPr="00BF3ED6" w:rsidRDefault="00927C09" w:rsidP="00875CCB">
      <w:pPr>
        <w:rPr>
          <w:rFonts w:ascii="宋体" w:hAnsi="宋体"/>
        </w:rPr>
      </w:pPr>
      <w:r w:rsidRPr="00426676">
        <w:rPr>
          <w:noProof/>
        </w:rPr>
        <w:lastRenderedPageBreak/>
        <w:drawing>
          <wp:inline distT="0" distB="0" distL="0" distR="0" wp14:anchorId="2D5D77C2" wp14:editId="174DC85A">
            <wp:extent cx="5274310" cy="342455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424555"/>
                    </a:xfrm>
                    <a:prstGeom prst="rect">
                      <a:avLst/>
                    </a:prstGeom>
                    <a:noFill/>
                    <a:ln>
                      <a:noFill/>
                    </a:ln>
                  </pic:spPr>
                </pic:pic>
              </a:graphicData>
            </a:graphic>
          </wp:inline>
        </w:drawing>
      </w:r>
    </w:p>
    <w:p w14:paraId="6B714723" w14:textId="77777777" w:rsidR="00875CCB" w:rsidRDefault="00875CCB" w:rsidP="00875CCB">
      <w:pPr>
        <w:ind w:firstLineChars="200" w:firstLine="480"/>
        <w:rPr>
          <w:rFonts w:ascii="宋体" w:hAnsi="宋体"/>
        </w:rPr>
      </w:pPr>
      <w:r w:rsidRPr="00BF3ED6">
        <w:rPr>
          <w:rFonts w:ascii="宋体" w:hAnsi="宋体" w:hint="eastAsia"/>
        </w:rPr>
        <w:t>通过分词，我们将用户的问题分词为一下两种格式，第一种是</w:t>
      </w:r>
      <w:r w:rsidRPr="00BF3ED6">
        <w:rPr>
          <w:rFonts w:ascii="宋体" w:hAnsi="宋体"/>
        </w:rPr>
        <w:t>{"列名1xxx":"属性","列名2xxx":"属性"}，第二种是{"属性值1xxx":"列名1","属性值2xxx":"列名1"}</w:t>
      </w:r>
      <w:r w:rsidRPr="00BF3ED6">
        <w:rPr>
          <w:rFonts w:ascii="宋体" w:hAnsi="宋体" w:hint="eastAsia"/>
        </w:rPr>
        <w:t>，其中的列名都是我们一开始构建好的一个词典。根据这个结果就可以去neo</w:t>
      </w:r>
      <w:r w:rsidRPr="00BF3ED6">
        <w:rPr>
          <w:rFonts w:ascii="宋体" w:hAnsi="宋体"/>
        </w:rPr>
        <w:t>4j</w:t>
      </w:r>
      <w:r w:rsidRPr="00BF3ED6">
        <w:rPr>
          <w:rFonts w:ascii="宋体" w:hAnsi="宋体" w:hint="eastAsia"/>
        </w:rPr>
        <w:t>数据库中查找产品属性了，如果没有这样的结果，则去我们的词典中匹配其他的结果，匹配到结果后则去MySQL数据库中查找名词解释。如果词典中也没有结果，则判定这个问题是一个其他内容，并将这个问题当做聊天内容返回给图灵A</w:t>
      </w:r>
      <w:r w:rsidRPr="00BF3ED6">
        <w:rPr>
          <w:rFonts w:ascii="宋体" w:hAnsi="宋体"/>
        </w:rPr>
        <w:t>PI</w:t>
      </w:r>
      <w:r w:rsidRPr="00BF3ED6">
        <w:rPr>
          <w:rFonts w:ascii="宋体" w:hAnsi="宋体" w:hint="eastAsia"/>
        </w:rPr>
        <w:t>，然后与用户进行一个聊天。</w:t>
      </w:r>
    </w:p>
    <w:p w14:paraId="73C2ED97" w14:textId="6AD26869" w:rsidR="00875CCB" w:rsidRDefault="00875CCB" w:rsidP="00875CCB">
      <w:pPr>
        <w:ind w:firstLineChars="200" w:firstLine="480"/>
        <w:rPr>
          <w:rFonts w:ascii="宋体" w:hAnsi="宋体"/>
        </w:rPr>
      </w:pPr>
    </w:p>
    <w:p w14:paraId="24FC6D1F" w14:textId="02F3042D" w:rsidR="00797A6A" w:rsidRDefault="00797A6A" w:rsidP="00875CCB">
      <w:pPr>
        <w:ind w:firstLineChars="200" w:firstLine="480"/>
        <w:rPr>
          <w:rFonts w:ascii="宋体" w:hAnsi="宋体"/>
        </w:rPr>
      </w:pPr>
    </w:p>
    <w:p w14:paraId="3FF3D185" w14:textId="07B9A461" w:rsidR="00797A6A" w:rsidRDefault="00797A6A" w:rsidP="00875CCB">
      <w:pPr>
        <w:ind w:firstLineChars="200" w:firstLine="480"/>
        <w:rPr>
          <w:rFonts w:ascii="宋体" w:hAnsi="宋体"/>
        </w:rPr>
      </w:pPr>
    </w:p>
    <w:p w14:paraId="77E3C52C" w14:textId="78102211" w:rsidR="00797A6A" w:rsidRDefault="00797A6A" w:rsidP="00875CCB">
      <w:pPr>
        <w:ind w:firstLineChars="200" w:firstLine="480"/>
        <w:rPr>
          <w:rFonts w:ascii="宋体" w:hAnsi="宋体"/>
        </w:rPr>
      </w:pPr>
    </w:p>
    <w:p w14:paraId="1DF7D466" w14:textId="479C0806" w:rsidR="00797A6A" w:rsidRDefault="00797A6A" w:rsidP="00875CCB">
      <w:pPr>
        <w:ind w:firstLineChars="200" w:firstLine="480"/>
        <w:rPr>
          <w:rFonts w:ascii="宋体" w:hAnsi="宋体"/>
        </w:rPr>
      </w:pPr>
    </w:p>
    <w:p w14:paraId="47ECA625" w14:textId="4FC1ED94" w:rsidR="00797A6A" w:rsidRDefault="00797A6A" w:rsidP="00875CCB">
      <w:pPr>
        <w:ind w:firstLineChars="200" w:firstLine="480"/>
        <w:rPr>
          <w:rFonts w:ascii="宋体" w:hAnsi="宋体"/>
        </w:rPr>
      </w:pPr>
    </w:p>
    <w:p w14:paraId="5DC42001" w14:textId="480CAD04" w:rsidR="00037CAA" w:rsidRDefault="00037CAA" w:rsidP="00875CCB">
      <w:pPr>
        <w:ind w:firstLineChars="200" w:firstLine="480"/>
        <w:rPr>
          <w:rFonts w:ascii="宋体" w:hAnsi="宋体"/>
        </w:rPr>
      </w:pPr>
    </w:p>
    <w:p w14:paraId="29564673" w14:textId="77777777" w:rsidR="00037CAA" w:rsidRDefault="00037CAA" w:rsidP="00875CCB">
      <w:pPr>
        <w:ind w:firstLineChars="200" w:firstLine="480"/>
        <w:rPr>
          <w:rFonts w:ascii="宋体" w:hAnsi="宋体"/>
        </w:rPr>
      </w:pPr>
    </w:p>
    <w:p w14:paraId="368AD289" w14:textId="06BB96A2" w:rsidR="00797A6A" w:rsidRDefault="00797A6A" w:rsidP="00875CCB">
      <w:pPr>
        <w:ind w:firstLineChars="200" w:firstLine="480"/>
        <w:rPr>
          <w:rFonts w:ascii="宋体" w:hAnsi="宋体"/>
        </w:rPr>
      </w:pPr>
    </w:p>
    <w:p w14:paraId="2540A4F9" w14:textId="25D3210B" w:rsidR="00797A6A" w:rsidRDefault="00797A6A" w:rsidP="00797A6A">
      <w:pPr>
        <w:pStyle w:val="2"/>
      </w:pPr>
      <w:r>
        <w:rPr>
          <w:rFonts w:hint="eastAsia"/>
        </w:rPr>
        <w:lastRenderedPageBreak/>
        <w:t>八、前端</w:t>
      </w:r>
      <w:r w:rsidR="00554EF9">
        <w:rPr>
          <w:rFonts w:hint="eastAsia"/>
        </w:rPr>
        <w:t>（杨继超）</w:t>
      </w:r>
    </w:p>
    <w:p w14:paraId="3C05BCDF" w14:textId="77777777" w:rsidR="00797A6A" w:rsidRDefault="00797A6A" w:rsidP="00797A6A">
      <w:pPr>
        <w:ind w:firstLineChars="200" w:firstLine="480"/>
        <w:rPr>
          <w:szCs w:val="32"/>
        </w:rPr>
      </w:pPr>
      <w:r>
        <w:rPr>
          <w:rFonts w:hint="eastAsia"/>
          <w:szCs w:val="32"/>
        </w:rPr>
        <w:t>前端采用</w:t>
      </w:r>
      <w:r>
        <w:rPr>
          <w:rFonts w:hint="eastAsia"/>
          <w:szCs w:val="32"/>
        </w:rPr>
        <w:t>vue</w:t>
      </w:r>
      <w:r>
        <w:rPr>
          <w:rFonts w:hint="eastAsia"/>
          <w:szCs w:val="32"/>
        </w:rPr>
        <w:t>框架及</w:t>
      </w:r>
      <w:r>
        <w:rPr>
          <w:rFonts w:hint="eastAsia"/>
          <w:szCs w:val="32"/>
        </w:rPr>
        <w:t>Element ui</w:t>
      </w:r>
      <w:r>
        <w:rPr>
          <w:rFonts w:hint="eastAsia"/>
          <w:szCs w:val="32"/>
        </w:rPr>
        <w:t>组件库进行设计。</w:t>
      </w:r>
    </w:p>
    <w:p w14:paraId="432B9DBD" w14:textId="77777777" w:rsidR="00797A6A" w:rsidRDefault="00797A6A" w:rsidP="00797A6A">
      <w:pPr>
        <w:numPr>
          <w:ilvl w:val="0"/>
          <w:numId w:val="1"/>
        </w:numPr>
        <w:ind w:firstLineChars="200" w:firstLine="480"/>
        <w:rPr>
          <w:szCs w:val="32"/>
        </w:rPr>
      </w:pPr>
      <w:r>
        <w:rPr>
          <w:rFonts w:hint="eastAsia"/>
          <w:szCs w:val="32"/>
        </w:rPr>
        <w:t>Vue</w:t>
      </w:r>
      <w:r>
        <w:rPr>
          <w:rFonts w:hint="eastAsia"/>
          <w:szCs w:val="32"/>
        </w:rPr>
        <w:t>是一套用于构建用户界面的渐进式框架。与其它大型框架不同的是，</w:t>
      </w:r>
      <w:r>
        <w:rPr>
          <w:rFonts w:hint="eastAsia"/>
          <w:szCs w:val="32"/>
        </w:rPr>
        <w:t xml:space="preserve">Vue </w:t>
      </w:r>
      <w:r>
        <w:rPr>
          <w:rFonts w:hint="eastAsia"/>
          <w:szCs w:val="32"/>
        </w:rPr>
        <w:t>被设计为可以自底向上逐层应用。</w:t>
      </w:r>
      <w:r>
        <w:rPr>
          <w:rFonts w:hint="eastAsia"/>
          <w:szCs w:val="32"/>
        </w:rPr>
        <w:t xml:space="preserve">Vue </w:t>
      </w:r>
      <w:r>
        <w:rPr>
          <w:rFonts w:hint="eastAsia"/>
          <w:szCs w:val="32"/>
        </w:rPr>
        <w:t>的核心库只关注视图层，不仅易于上手，还便于与第三方库或既有项目整合。</w:t>
      </w:r>
    </w:p>
    <w:p w14:paraId="7B4F369F" w14:textId="77777777" w:rsidR="00797A6A" w:rsidRDefault="00797A6A" w:rsidP="00797A6A">
      <w:pPr>
        <w:numPr>
          <w:ilvl w:val="0"/>
          <w:numId w:val="1"/>
        </w:numPr>
        <w:ind w:firstLineChars="200" w:firstLine="480"/>
        <w:rPr>
          <w:szCs w:val="32"/>
        </w:rPr>
      </w:pPr>
      <w:r>
        <w:rPr>
          <w:szCs w:val="32"/>
        </w:rPr>
        <w:t>Element</w:t>
      </w:r>
      <w:r>
        <w:rPr>
          <w:rFonts w:hint="eastAsia"/>
          <w:szCs w:val="32"/>
        </w:rPr>
        <w:t xml:space="preserve"> ui</w:t>
      </w:r>
      <w:r>
        <w:rPr>
          <w:rFonts w:hint="eastAsia"/>
          <w:szCs w:val="32"/>
        </w:rPr>
        <w:t>是</w:t>
      </w:r>
      <w:r>
        <w:rPr>
          <w:szCs w:val="32"/>
        </w:rPr>
        <w:t>一套为开发者、设计师和产品经理准备的基于</w:t>
      </w:r>
      <w:r>
        <w:rPr>
          <w:szCs w:val="32"/>
        </w:rPr>
        <w:t>Vue</w:t>
      </w:r>
      <w:r>
        <w:rPr>
          <w:szCs w:val="32"/>
        </w:rPr>
        <w:t>的组件库，提供了配套设计资源，帮助网站快速成型。由饿了么公司前端团队开源。</w:t>
      </w:r>
    </w:p>
    <w:p w14:paraId="28EF5F3C" w14:textId="77777777" w:rsidR="00797A6A" w:rsidRDefault="00797A6A" w:rsidP="00797A6A">
      <w:pPr>
        <w:ind w:firstLineChars="200" w:firstLine="480"/>
        <w:rPr>
          <w:szCs w:val="32"/>
        </w:rPr>
      </w:pPr>
      <w:r>
        <w:rPr>
          <w:rFonts w:hint="eastAsia"/>
          <w:szCs w:val="32"/>
        </w:rPr>
        <w:t>前端项目结构如下图所示：</w:t>
      </w:r>
    </w:p>
    <w:p w14:paraId="022542D0" w14:textId="77777777" w:rsidR="00797A6A" w:rsidRDefault="00797A6A" w:rsidP="00797A6A">
      <w:pPr>
        <w:jc w:val="center"/>
        <w:rPr>
          <w:szCs w:val="32"/>
        </w:rPr>
      </w:pPr>
      <w:r>
        <w:rPr>
          <w:noProof/>
        </w:rPr>
        <w:drawing>
          <wp:inline distT="0" distB="0" distL="114300" distR="114300" wp14:anchorId="5F4BF03D" wp14:editId="7F4C4E37">
            <wp:extent cx="1659890" cy="2716530"/>
            <wp:effectExtent l="0" t="0" r="1270" b="1143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2"/>
                    <a:stretch>
                      <a:fillRect/>
                    </a:stretch>
                  </pic:blipFill>
                  <pic:spPr>
                    <a:xfrm>
                      <a:off x="0" y="0"/>
                      <a:ext cx="1659890" cy="2716530"/>
                    </a:xfrm>
                    <a:prstGeom prst="rect">
                      <a:avLst/>
                    </a:prstGeom>
                    <a:noFill/>
                    <a:ln>
                      <a:noFill/>
                    </a:ln>
                  </pic:spPr>
                </pic:pic>
              </a:graphicData>
            </a:graphic>
          </wp:inline>
        </w:drawing>
      </w:r>
    </w:p>
    <w:p w14:paraId="6A80DA03" w14:textId="77777777" w:rsidR="00797A6A" w:rsidRDefault="00797A6A" w:rsidP="00797A6A">
      <w:pPr>
        <w:ind w:firstLineChars="200" w:firstLine="480"/>
        <w:rPr>
          <w:szCs w:val="32"/>
        </w:rPr>
      </w:pPr>
      <w:r>
        <w:rPr>
          <w:rFonts w:hint="eastAsia"/>
          <w:szCs w:val="32"/>
        </w:rPr>
        <w:t>前端结构大概分为三个部分：</w:t>
      </w:r>
    </w:p>
    <w:p w14:paraId="6C3884A0" w14:textId="77777777" w:rsidR="00797A6A" w:rsidRDefault="00797A6A" w:rsidP="00797A6A">
      <w:pPr>
        <w:numPr>
          <w:ilvl w:val="0"/>
          <w:numId w:val="2"/>
        </w:numPr>
        <w:ind w:firstLineChars="200" w:firstLine="480"/>
        <w:rPr>
          <w:szCs w:val="32"/>
        </w:rPr>
      </w:pPr>
      <w:r>
        <w:rPr>
          <w:rFonts w:hint="eastAsia"/>
          <w:szCs w:val="32"/>
        </w:rPr>
        <w:t>页面部分，也就是</w:t>
      </w:r>
      <w:r>
        <w:rPr>
          <w:rFonts w:hint="eastAsia"/>
          <w:szCs w:val="32"/>
        </w:rPr>
        <w:t>components</w:t>
      </w:r>
      <w:r>
        <w:rPr>
          <w:rFonts w:hint="eastAsia"/>
          <w:szCs w:val="32"/>
        </w:rPr>
        <w:t>文件夹，里面存放前端页面设计的代码，共同组成了前端所有的页面。</w:t>
      </w:r>
    </w:p>
    <w:p w14:paraId="4F44CF4E" w14:textId="77777777" w:rsidR="00797A6A" w:rsidRDefault="00797A6A" w:rsidP="00797A6A">
      <w:pPr>
        <w:numPr>
          <w:ilvl w:val="0"/>
          <w:numId w:val="2"/>
        </w:numPr>
        <w:ind w:firstLineChars="200" w:firstLine="480"/>
        <w:rPr>
          <w:szCs w:val="32"/>
        </w:rPr>
      </w:pPr>
      <w:r>
        <w:rPr>
          <w:rFonts w:hint="eastAsia"/>
          <w:szCs w:val="32"/>
        </w:rPr>
        <w:t>路由部分，也就是</w:t>
      </w:r>
      <w:r>
        <w:rPr>
          <w:rFonts w:hint="eastAsia"/>
          <w:szCs w:val="32"/>
        </w:rPr>
        <w:t>router</w:t>
      </w:r>
      <w:r>
        <w:rPr>
          <w:rFonts w:hint="eastAsia"/>
          <w:szCs w:val="32"/>
        </w:rPr>
        <w:t>文件夹，负责上面提到的所有页面间的动态切换。</w:t>
      </w:r>
    </w:p>
    <w:p w14:paraId="1DD1D3CE" w14:textId="77777777" w:rsidR="00797A6A" w:rsidRDefault="00797A6A" w:rsidP="00797A6A">
      <w:pPr>
        <w:numPr>
          <w:ilvl w:val="0"/>
          <w:numId w:val="2"/>
        </w:numPr>
        <w:ind w:firstLineChars="200" w:firstLine="480"/>
        <w:rPr>
          <w:szCs w:val="32"/>
        </w:rPr>
      </w:pPr>
      <w:r>
        <w:rPr>
          <w:rFonts w:hint="eastAsia"/>
          <w:szCs w:val="32"/>
        </w:rPr>
        <w:t>前后端交互部分，负责前后端的数据交互。在</w:t>
      </w:r>
      <w:r>
        <w:rPr>
          <w:rFonts w:hint="eastAsia"/>
          <w:szCs w:val="32"/>
        </w:rPr>
        <w:t>axios.js</w:t>
      </w:r>
      <w:r>
        <w:rPr>
          <w:rFonts w:hint="eastAsia"/>
          <w:szCs w:val="32"/>
        </w:rPr>
        <w:t>文件中封装了各个会用到的与后端交互传递接受数据的方法，方便在各个页面中进行调用。此外也用到了</w:t>
      </w:r>
      <w:r>
        <w:rPr>
          <w:rFonts w:hint="eastAsia"/>
          <w:szCs w:val="32"/>
        </w:rPr>
        <w:t>websocket</w:t>
      </w:r>
      <w:r>
        <w:rPr>
          <w:rFonts w:hint="eastAsia"/>
          <w:szCs w:val="32"/>
        </w:rPr>
        <w:t>进行数据交互，由于仅在聊天时会用到，</w:t>
      </w:r>
      <w:r>
        <w:rPr>
          <w:rFonts w:hint="eastAsia"/>
          <w:szCs w:val="32"/>
        </w:rPr>
        <w:t>websocket</w:t>
      </w:r>
      <w:r>
        <w:rPr>
          <w:rFonts w:hint="eastAsia"/>
          <w:szCs w:val="32"/>
        </w:rPr>
        <w:t>直接在聊天页面被加载时才加载初始化。</w:t>
      </w:r>
    </w:p>
    <w:p w14:paraId="15B751F7" w14:textId="77777777" w:rsidR="00797A6A" w:rsidRDefault="00797A6A" w:rsidP="00797A6A">
      <w:pPr>
        <w:ind w:firstLineChars="200" w:firstLine="480"/>
        <w:rPr>
          <w:szCs w:val="32"/>
        </w:rPr>
      </w:pPr>
      <w:r>
        <w:rPr>
          <w:rFonts w:hint="eastAsia"/>
          <w:szCs w:val="32"/>
        </w:rPr>
        <w:t>登录页面的设计如下图所示：</w:t>
      </w:r>
    </w:p>
    <w:p w14:paraId="34D03930" w14:textId="77777777" w:rsidR="00797A6A" w:rsidRDefault="00797A6A" w:rsidP="00797A6A">
      <w:pPr>
        <w:rPr>
          <w:szCs w:val="32"/>
        </w:rPr>
      </w:pPr>
      <w:r>
        <w:rPr>
          <w:noProof/>
        </w:rPr>
        <w:lastRenderedPageBreak/>
        <w:drawing>
          <wp:inline distT="0" distB="0" distL="114300" distR="114300" wp14:anchorId="2D619010" wp14:editId="12E087DD">
            <wp:extent cx="5266690" cy="2595245"/>
            <wp:effectExtent l="0" t="0" r="6350" b="10795"/>
            <wp:docPr id="10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3"/>
                    <a:stretch>
                      <a:fillRect/>
                    </a:stretch>
                  </pic:blipFill>
                  <pic:spPr>
                    <a:xfrm>
                      <a:off x="0" y="0"/>
                      <a:ext cx="5266690" cy="2595245"/>
                    </a:xfrm>
                    <a:prstGeom prst="rect">
                      <a:avLst/>
                    </a:prstGeom>
                    <a:noFill/>
                    <a:ln>
                      <a:noFill/>
                    </a:ln>
                  </pic:spPr>
                </pic:pic>
              </a:graphicData>
            </a:graphic>
          </wp:inline>
        </w:drawing>
      </w:r>
    </w:p>
    <w:p w14:paraId="332EB2B7" w14:textId="77777777" w:rsidR="00797A6A" w:rsidRDefault="00797A6A" w:rsidP="00797A6A">
      <w:pPr>
        <w:ind w:firstLineChars="200" w:firstLine="480"/>
        <w:rPr>
          <w:szCs w:val="32"/>
        </w:rPr>
      </w:pPr>
      <w:r>
        <w:rPr>
          <w:rFonts w:hint="eastAsia"/>
          <w:szCs w:val="32"/>
        </w:rPr>
        <w:t>整个登录页面分为一个背景图片以及一个登录框。每个部件都是通过</w:t>
      </w:r>
      <w:r>
        <w:rPr>
          <w:rFonts w:hint="eastAsia"/>
          <w:szCs w:val="32"/>
        </w:rPr>
        <w:t>css</w:t>
      </w:r>
      <w:r>
        <w:rPr>
          <w:rFonts w:hint="eastAsia"/>
          <w:szCs w:val="32"/>
        </w:rPr>
        <w:t>样式的设计设置其大小并限制其位置，使其呈现图中的效果。</w:t>
      </w:r>
    </w:p>
    <w:p w14:paraId="218AECE0" w14:textId="77777777" w:rsidR="00797A6A" w:rsidRDefault="00797A6A" w:rsidP="00797A6A">
      <w:pPr>
        <w:ind w:firstLineChars="200" w:firstLine="480"/>
        <w:rPr>
          <w:szCs w:val="32"/>
        </w:rPr>
      </w:pPr>
      <w:r>
        <w:rPr>
          <w:rFonts w:hint="eastAsia"/>
          <w:szCs w:val="32"/>
        </w:rPr>
        <w:t>登录框主要由表单组件构成，并设置其填写规则，使其不能为空，用户点击登陆后通过</w:t>
      </w:r>
      <w:r>
        <w:rPr>
          <w:rFonts w:hint="eastAsia"/>
          <w:szCs w:val="32"/>
        </w:rPr>
        <w:t>axios</w:t>
      </w:r>
      <w:r>
        <w:rPr>
          <w:rFonts w:hint="eastAsia"/>
          <w:szCs w:val="32"/>
        </w:rPr>
        <w:t>将表单信息发送至后端并由后端查找数据库验证其是否匹配，返回一个布尔值到前端，若为</w:t>
      </w:r>
      <w:r>
        <w:rPr>
          <w:rFonts w:hint="eastAsia"/>
          <w:szCs w:val="32"/>
        </w:rPr>
        <w:t>true</w:t>
      </w:r>
      <w:r>
        <w:rPr>
          <w:rFonts w:hint="eastAsia"/>
          <w:szCs w:val="32"/>
        </w:rPr>
        <w:t>则登陆成功，跳转到登陆成功页面。</w:t>
      </w:r>
    </w:p>
    <w:p w14:paraId="69AE1168" w14:textId="77777777" w:rsidR="00797A6A" w:rsidRDefault="00797A6A" w:rsidP="00797A6A">
      <w:pPr>
        <w:rPr>
          <w:szCs w:val="32"/>
        </w:rPr>
      </w:pPr>
      <w:r>
        <w:rPr>
          <w:noProof/>
        </w:rPr>
        <w:drawing>
          <wp:inline distT="0" distB="0" distL="114300" distR="114300" wp14:anchorId="4AC8D8CA" wp14:editId="16319D5E">
            <wp:extent cx="5266690" cy="2586990"/>
            <wp:effectExtent l="0" t="0" r="6350" b="3810"/>
            <wp:docPr id="10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64"/>
                    <a:stretch>
                      <a:fillRect/>
                    </a:stretch>
                  </pic:blipFill>
                  <pic:spPr>
                    <a:xfrm>
                      <a:off x="0" y="0"/>
                      <a:ext cx="5266690" cy="2586990"/>
                    </a:xfrm>
                    <a:prstGeom prst="rect">
                      <a:avLst/>
                    </a:prstGeom>
                    <a:noFill/>
                    <a:ln>
                      <a:noFill/>
                    </a:ln>
                  </pic:spPr>
                </pic:pic>
              </a:graphicData>
            </a:graphic>
          </wp:inline>
        </w:drawing>
      </w:r>
    </w:p>
    <w:p w14:paraId="55DEC049" w14:textId="77777777" w:rsidR="00797A6A" w:rsidRDefault="00797A6A" w:rsidP="00797A6A">
      <w:pPr>
        <w:ind w:firstLineChars="200" w:firstLine="480"/>
        <w:rPr>
          <w:szCs w:val="32"/>
        </w:rPr>
      </w:pPr>
      <w:r>
        <w:rPr>
          <w:rFonts w:hint="eastAsia"/>
          <w:szCs w:val="32"/>
        </w:rPr>
        <w:t>整个登录成功页面分为一个背景图片以及一个登录成功的提示框，并通过</w:t>
      </w:r>
      <w:r>
        <w:rPr>
          <w:rFonts w:hint="eastAsia"/>
          <w:szCs w:val="32"/>
        </w:rPr>
        <w:t>css</w:t>
      </w:r>
      <w:r>
        <w:rPr>
          <w:rFonts w:hint="eastAsia"/>
          <w:szCs w:val="32"/>
        </w:rPr>
        <w:t>样式的设计设置其大小并限制其位置，使其呈现图中的效果。</w:t>
      </w:r>
    </w:p>
    <w:p w14:paraId="5D8393DF" w14:textId="77777777" w:rsidR="00797A6A" w:rsidRDefault="00797A6A" w:rsidP="00797A6A">
      <w:pPr>
        <w:jc w:val="center"/>
        <w:rPr>
          <w:szCs w:val="32"/>
        </w:rPr>
      </w:pPr>
      <w:r>
        <w:rPr>
          <w:noProof/>
        </w:rPr>
        <w:lastRenderedPageBreak/>
        <w:drawing>
          <wp:inline distT="0" distB="0" distL="114300" distR="114300" wp14:anchorId="086EECC7" wp14:editId="227E48AA">
            <wp:extent cx="3187700" cy="1621155"/>
            <wp:effectExtent l="0" t="0" r="12700" b="9525"/>
            <wp:docPr id="10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65"/>
                    <a:stretch>
                      <a:fillRect/>
                    </a:stretch>
                  </pic:blipFill>
                  <pic:spPr>
                    <a:xfrm>
                      <a:off x="0" y="0"/>
                      <a:ext cx="3187700" cy="1621155"/>
                    </a:xfrm>
                    <a:prstGeom prst="rect">
                      <a:avLst/>
                    </a:prstGeom>
                    <a:noFill/>
                    <a:ln>
                      <a:noFill/>
                    </a:ln>
                  </pic:spPr>
                </pic:pic>
              </a:graphicData>
            </a:graphic>
          </wp:inline>
        </w:drawing>
      </w:r>
    </w:p>
    <w:p w14:paraId="1BCCCCAC" w14:textId="77777777" w:rsidR="00797A6A" w:rsidRDefault="00797A6A" w:rsidP="00797A6A">
      <w:pPr>
        <w:ind w:firstLineChars="200" w:firstLine="480"/>
        <w:rPr>
          <w:szCs w:val="32"/>
        </w:rPr>
      </w:pPr>
      <w:r>
        <w:rPr>
          <w:rFonts w:hint="eastAsia"/>
          <w:szCs w:val="32"/>
        </w:rPr>
        <w:t>在跳转到登陆成功页面之后，会启动一个定时器，在两秒后自动跳转至对话页面即主页，用户也可以点击蓝色的“正在跳转至主页</w:t>
      </w:r>
      <w:r>
        <w:rPr>
          <w:rFonts w:hint="eastAsia"/>
          <w:szCs w:val="32"/>
        </w:rPr>
        <w:t>...</w:t>
      </w:r>
      <w:r>
        <w:rPr>
          <w:rFonts w:hint="eastAsia"/>
          <w:szCs w:val="32"/>
        </w:rPr>
        <w:t>”链接直接跳转至聊天页面。</w:t>
      </w:r>
    </w:p>
    <w:p w14:paraId="1AD4A33A" w14:textId="77777777" w:rsidR="00797A6A" w:rsidRDefault="00797A6A" w:rsidP="00797A6A">
      <w:pPr>
        <w:ind w:firstLineChars="200" w:firstLine="480"/>
        <w:rPr>
          <w:szCs w:val="32"/>
        </w:rPr>
      </w:pPr>
      <w:r>
        <w:rPr>
          <w:rFonts w:hint="eastAsia"/>
          <w:szCs w:val="32"/>
        </w:rPr>
        <w:t>对话页面的设计如下图所示：</w:t>
      </w:r>
    </w:p>
    <w:p w14:paraId="6A869925" w14:textId="77777777" w:rsidR="00797A6A" w:rsidRDefault="00797A6A" w:rsidP="00797A6A">
      <w:r>
        <w:rPr>
          <w:noProof/>
        </w:rPr>
        <w:drawing>
          <wp:inline distT="0" distB="0" distL="114300" distR="114300" wp14:anchorId="61B66857" wp14:editId="2DCDAF7E">
            <wp:extent cx="5266690" cy="2578735"/>
            <wp:effectExtent l="0" t="0" r="6350" b="12065"/>
            <wp:docPr id="10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66"/>
                    <a:stretch>
                      <a:fillRect/>
                    </a:stretch>
                  </pic:blipFill>
                  <pic:spPr>
                    <a:xfrm>
                      <a:off x="0" y="0"/>
                      <a:ext cx="5266690" cy="2578735"/>
                    </a:xfrm>
                    <a:prstGeom prst="rect">
                      <a:avLst/>
                    </a:prstGeom>
                    <a:noFill/>
                    <a:ln>
                      <a:noFill/>
                    </a:ln>
                  </pic:spPr>
                </pic:pic>
              </a:graphicData>
            </a:graphic>
          </wp:inline>
        </w:drawing>
      </w:r>
    </w:p>
    <w:p w14:paraId="48AE1FAB" w14:textId="77777777" w:rsidR="00797A6A" w:rsidRDefault="00797A6A" w:rsidP="00797A6A">
      <w:pPr>
        <w:ind w:firstLineChars="200" w:firstLine="480"/>
        <w:rPr>
          <w:szCs w:val="32"/>
        </w:rPr>
      </w:pPr>
      <w:r>
        <w:rPr>
          <w:rFonts w:hint="eastAsia"/>
          <w:szCs w:val="32"/>
        </w:rPr>
        <w:t>整个对话页面分为三个页面组件组合而成：侧边栏、标题行、以及聊天框。每个部件都是通过</w:t>
      </w:r>
      <w:r>
        <w:rPr>
          <w:rFonts w:hint="eastAsia"/>
          <w:szCs w:val="32"/>
        </w:rPr>
        <w:t>css</w:t>
      </w:r>
      <w:r>
        <w:rPr>
          <w:rFonts w:hint="eastAsia"/>
          <w:szCs w:val="32"/>
        </w:rPr>
        <w:t>样式的设计设置其大小并限制其位置，使其呈现图中的效果。在加载页面时初始化</w:t>
      </w:r>
      <w:r>
        <w:rPr>
          <w:rFonts w:hint="eastAsia"/>
          <w:szCs w:val="32"/>
        </w:rPr>
        <w:t>websocket</w:t>
      </w:r>
      <w:r>
        <w:rPr>
          <w:rFonts w:hint="eastAsia"/>
          <w:szCs w:val="32"/>
        </w:rPr>
        <w:t>并持续监听，以便随时发送接收信息。</w:t>
      </w:r>
    </w:p>
    <w:p w14:paraId="5B01CD4B" w14:textId="77777777" w:rsidR="00797A6A" w:rsidRDefault="00797A6A" w:rsidP="00797A6A">
      <w:pPr>
        <w:ind w:firstLineChars="200" w:firstLine="480"/>
        <w:rPr>
          <w:szCs w:val="32"/>
        </w:rPr>
      </w:pPr>
      <w:r>
        <w:rPr>
          <w:rFonts w:hint="eastAsia"/>
          <w:szCs w:val="32"/>
        </w:rPr>
        <w:t>标题栏的组件有机器人的名字以及一个问号状的按钮，点击按钮会弹出给用户看的提问标准，方便用户问出正确格式的问题，以防得不到应有的正确回答。</w:t>
      </w:r>
    </w:p>
    <w:p w14:paraId="6F2D9ED8" w14:textId="77777777" w:rsidR="00797A6A" w:rsidRDefault="00797A6A" w:rsidP="00797A6A">
      <w:pPr>
        <w:ind w:firstLineChars="200" w:firstLine="480"/>
      </w:pPr>
      <w:r>
        <w:rPr>
          <w:rFonts w:hint="eastAsia"/>
          <w:szCs w:val="32"/>
        </w:rPr>
        <w:t>侧边栏的组件有用户的头像、姓名以及一个反馈按钮，用户可以通过反馈按钮提一些改进意见与建议，这些建议通过</w:t>
      </w:r>
      <w:r>
        <w:rPr>
          <w:rFonts w:hint="eastAsia"/>
          <w:szCs w:val="32"/>
        </w:rPr>
        <w:t>axios</w:t>
      </w:r>
      <w:r>
        <w:rPr>
          <w:rFonts w:hint="eastAsia"/>
          <w:szCs w:val="32"/>
        </w:rPr>
        <w:t>传到后端接收并保存在数据库的反馈表中。</w:t>
      </w:r>
    </w:p>
    <w:p w14:paraId="4433B430" w14:textId="77777777" w:rsidR="00797A6A" w:rsidRDefault="00797A6A" w:rsidP="00797A6A">
      <w:pPr>
        <w:ind w:firstLineChars="200" w:firstLine="480"/>
        <w:rPr>
          <w:szCs w:val="32"/>
        </w:rPr>
      </w:pPr>
      <w:r>
        <w:rPr>
          <w:rFonts w:hint="eastAsia"/>
          <w:szCs w:val="32"/>
        </w:rPr>
        <w:t>聊天框分为聊天消息的展示框以及输入框，输入框的组件有一个文本域用于输入内容以及一个发送按钮，用户点击发送按钮后调用</w:t>
      </w:r>
      <w:r>
        <w:rPr>
          <w:rFonts w:hint="eastAsia"/>
          <w:szCs w:val="32"/>
        </w:rPr>
        <w:t>sendMsg</w:t>
      </w:r>
      <w:r>
        <w:rPr>
          <w:rFonts w:hint="eastAsia"/>
          <w:szCs w:val="32"/>
        </w:rPr>
        <w:t>方法，在展示框</w:t>
      </w:r>
      <w:r>
        <w:rPr>
          <w:rFonts w:hint="eastAsia"/>
          <w:szCs w:val="32"/>
        </w:rPr>
        <w:lastRenderedPageBreak/>
        <w:t>上显示此条发送信息，并将消息框中的内容通过</w:t>
      </w:r>
      <w:r>
        <w:rPr>
          <w:rFonts w:hint="eastAsia"/>
          <w:szCs w:val="32"/>
        </w:rPr>
        <w:t>websocket</w:t>
      </w:r>
      <w:r>
        <w:rPr>
          <w:rFonts w:hint="eastAsia"/>
          <w:szCs w:val="32"/>
        </w:rPr>
        <w:t>发送至</w:t>
      </w:r>
      <w:r>
        <w:rPr>
          <w:rFonts w:hint="eastAsia"/>
          <w:szCs w:val="32"/>
        </w:rPr>
        <w:t>djiango</w:t>
      </w:r>
      <w:r>
        <w:rPr>
          <w:rFonts w:hint="eastAsia"/>
          <w:szCs w:val="32"/>
        </w:rPr>
        <w:t>交由后端处理，若为空则提示用户为输入信息。</w:t>
      </w:r>
    </w:p>
    <w:p w14:paraId="0E9468B0" w14:textId="77777777" w:rsidR="00797A6A" w:rsidRDefault="00797A6A" w:rsidP="00797A6A">
      <w:pPr>
        <w:jc w:val="center"/>
      </w:pPr>
      <w:r>
        <w:rPr>
          <w:noProof/>
        </w:rPr>
        <w:drawing>
          <wp:inline distT="0" distB="0" distL="114300" distR="114300" wp14:anchorId="46D23F1A" wp14:editId="0ACBA97B">
            <wp:extent cx="3357245" cy="1786255"/>
            <wp:effectExtent l="0" t="0" r="10795"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7"/>
                    <a:stretch>
                      <a:fillRect/>
                    </a:stretch>
                  </pic:blipFill>
                  <pic:spPr>
                    <a:xfrm>
                      <a:off x="0" y="0"/>
                      <a:ext cx="3357245" cy="1786255"/>
                    </a:xfrm>
                    <a:prstGeom prst="rect">
                      <a:avLst/>
                    </a:prstGeom>
                    <a:noFill/>
                    <a:ln>
                      <a:noFill/>
                    </a:ln>
                  </pic:spPr>
                </pic:pic>
              </a:graphicData>
            </a:graphic>
          </wp:inline>
        </w:drawing>
      </w:r>
    </w:p>
    <w:p w14:paraId="6E80D3D8" w14:textId="77777777" w:rsidR="00797A6A" w:rsidRDefault="00797A6A" w:rsidP="00797A6A">
      <w:pPr>
        <w:ind w:firstLineChars="200" w:firstLine="480"/>
        <w:rPr>
          <w:szCs w:val="32"/>
        </w:rPr>
      </w:pPr>
      <w:r>
        <w:rPr>
          <w:rFonts w:hint="eastAsia"/>
          <w:szCs w:val="32"/>
        </w:rPr>
        <w:t>在展示框部分主要是用</w:t>
      </w:r>
      <w:r>
        <w:rPr>
          <w:rFonts w:hint="eastAsia"/>
          <w:szCs w:val="32"/>
        </w:rPr>
        <w:t>v-for</w:t>
      </w:r>
      <w:r>
        <w:rPr>
          <w:rFonts w:hint="eastAsia"/>
          <w:szCs w:val="32"/>
        </w:rPr>
        <w:t>语句遍历</w:t>
      </w:r>
      <w:r>
        <w:rPr>
          <w:rFonts w:hint="eastAsia"/>
          <w:szCs w:val="32"/>
        </w:rPr>
        <w:t>records</w:t>
      </w:r>
      <w:r>
        <w:rPr>
          <w:rFonts w:hint="eastAsia"/>
          <w:szCs w:val="32"/>
        </w:rPr>
        <w:t>即聊天记录数组，只要有新的记录添加便在页面中进行显示，用</w:t>
      </w:r>
      <w:r>
        <w:rPr>
          <w:rFonts w:hint="eastAsia"/>
          <w:szCs w:val="32"/>
        </w:rPr>
        <w:t>v-if</w:t>
      </w:r>
      <w:r>
        <w:rPr>
          <w:rFonts w:hint="eastAsia"/>
          <w:szCs w:val="32"/>
        </w:rPr>
        <w:t>语句先判断此条记录的类型，若是用户发送的信息则显示在右侧，若是后端传回的信息则显示在左侧。</w:t>
      </w:r>
    </w:p>
    <w:p w14:paraId="658E758E" w14:textId="77777777" w:rsidR="00797A6A" w:rsidRPr="00797A6A" w:rsidRDefault="00797A6A" w:rsidP="00875CCB">
      <w:pPr>
        <w:ind w:firstLineChars="200" w:firstLine="480"/>
        <w:rPr>
          <w:rFonts w:ascii="宋体" w:hAnsi="宋体"/>
        </w:rPr>
      </w:pPr>
    </w:p>
    <w:p w14:paraId="21445114" w14:textId="77777777" w:rsidR="00875CCB" w:rsidRPr="00875CCB" w:rsidRDefault="00875CCB" w:rsidP="00875CCB"/>
    <w:sectPr w:rsidR="00875CCB" w:rsidRPr="00875C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0974E" w14:textId="77777777" w:rsidR="00414EF8" w:rsidRDefault="00414EF8" w:rsidP="00596410">
      <w:pPr>
        <w:spacing w:line="240" w:lineRule="auto"/>
      </w:pPr>
      <w:r>
        <w:separator/>
      </w:r>
    </w:p>
  </w:endnote>
  <w:endnote w:type="continuationSeparator" w:id="0">
    <w:p w14:paraId="6F5BF7A3" w14:textId="77777777" w:rsidR="00414EF8" w:rsidRDefault="00414EF8" w:rsidP="005964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15193" w14:textId="77777777" w:rsidR="00414EF8" w:rsidRDefault="00414EF8" w:rsidP="00596410">
      <w:pPr>
        <w:spacing w:line="240" w:lineRule="auto"/>
      </w:pPr>
      <w:r>
        <w:separator/>
      </w:r>
    </w:p>
  </w:footnote>
  <w:footnote w:type="continuationSeparator" w:id="0">
    <w:p w14:paraId="5E52DAEA" w14:textId="77777777" w:rsidR="00414EF8" w:rsidRDefault="00414EF8" w:rsidP="00596410">
      <w:pPr>
        <w:spacing w:line="240" w:lineRule="auto"/>
      </w:pPr>
      <w:r>
        <w:continuationSeparator/>
      </w:r>
    </w:p>
  </w:footnote>
  <w:footnote w:id="1">
    <w:p w14:paraId="70FF5FE9" w14:textId="77777777" w:rsidR="00596410" w:rsidRDefault="00596410" w:rsidP="00596410">
      <w:pPr>
        <w:pStyle w:val="a3"/>
      </w:pPr>
      <w:r>
        <w:rPr>
          <w:rStyle w:val="a5"/>
        </w:rPr>
        <w:footnoteRef/>
      </w:r>
      <w:r>
        <w:t xml:space="preserve"> </w:t>
      </w:r>
      <w:hyperlink r:id="rId1" w:history="1">
        <w:r w:rsidRPr="00B8204A">
          <w:rPr>
            <w:rStyle w:val="a6"/>
          </w:rPr>
          <w:t>http://www.cmbchina.com/cfweb/personal/default.aspx</w:t>
        </w:r>
      </w:hyperlink>
    </w:p>
  </w:footnote>
  <w:footnote w:id="2">
    <w:p w14:paraId="100F6130" w14:textId="77777777" w:rsidR="00596410" w:rsidRDefault="00596410" w:rsidP="00596410">
      <w:pPr>
        <w:pStyle w:val="a3"/>
      </w:pPr>
      <w:r>
        <w:rPr>
          <w:rStyle w:val="a5"/>
        </w:rPr>
        <w:footnoteRef/>
      </w:r>
      <w:r>
        <w:t xml:space="preserve"> </w:t>
      </w:r>
      <w:r>
        <w:rPr>
          <w:rFonts w:hint="eastAsia"/>
        </w:rPr>
        <w:t>因为部分理财产品只有说明书而没有风险揭示书，所以二者的数量存在差异</w:t>
      </w:r>
    </w:p>
  </w:footnote>
  <w:footnote w:id="3">
    <w:p w14:paraId="39102583" w14:textId="77777777" w:rsidR="00596410" w:rsidRDefault="00596410" w:rsidP="00596410">
      <w:pPr>
        <w:pStyle w:val="a3"/>
      </w:pPr>
      <w:r>
        <w:rPr>
          <w:rStyle w:val="a5"/>
        </w:rPr>
        <w:footnoteRef/>
      </w:r>
      <w:r>
        <w:t xml:space="preserve"> </w:t>
      </w:r>
      <w:r>
        <w:rPr>
          <w:rFonts w:hint="eastAsia"/>
        </w:rPr>
        <w:t>所有</w:t>
      </w:r>
      <w:r>
        <w:rPr>
          <w:rFonts w:hint="eastAsia"/>
        </w:rPr>
        <w:t>PDF</w:t>
      </w:r>
      <w:r>
        <w:rPr>
          <w:rFonts w:hint="eastAsia"/>
        </w:rPr>
        <w:t>均有的两个表格——理财计划要素表和投资比例表</w:t>
      </w:r>
    </w:p>
  </w:footnote>
  <w:footnote w:id="4">
    <w:p w14:paraId="7A48AF47" w14:textId="77777777" w:rsidR="00596410" w:rsidRDefault="00596410" w:rsidP="00596410">
      <w:pPr>
        <w:pStyle w:val="a3"/>
      </w:pPr>
      <w:r>
        <w:rPr>
          <w:rStyle w:val="a5"/>
        </w:rPr>
        <w:footnoteRef/>
      </w:r>
      <w:r>
        <w:t xml:space="preserve"> </w:t>
      </w:r>
      <w:hyperlink r:id="rId2" w:history="1">
        <w:r w:rsidRPr="00270173">
          <w:rPr>
            <w:rStyle w:val="a6"/>
          </w:rPr>
          <w:t>https://blog.csdn.net/qiqi123i/article/details/90022799</w:t>
        </w:r>
      </w:hyperlink>
    </w:p>
  </w:footnote>
  <w:footnote w:id="5">
    <w:p w14:paraId="381DB6D0" w14:textId="77777777" w:rsidR="0040134D" w:rsidRDefault="0040134D" w:rsidP="0040134D">
      <w:pPr>
        <w:pStyle w:val="a3"/>
      </w:pPr>
      <w:r>
        <w:rPr>
          <w:rStyle w:val="a5"/>
        </w:rPr>
        <w:footnoteRef/>
      </w:r>
      <w:r>
        <w:t xml:space="preserve"> </w:t>
      </w:r>
      <w:hyperlink r:id="rId3" w:tgtFrame="_blank" w:history="1">
        <w:r>
          <w:rPr>
            <w:rStyle w:val="a6"/>
            <w:rFonts w:ascii="Helvetica" w:hAnsi="Helvetica"/>
            <w:color w:val="296EAA"/>
            <w:sz w:val="21"/>
            <w:szCs w:val="21"/>
            <w:shd w:val="clear" w:color="auto" w:fill="FFFFFF"/>
          </w:rPr>
          <w:t>https://github.com/HIT-SCIR/ltp</w:t>
        </w:r>
      </w:hyperlink>
    </w:p>
  </w:footnote>
  <w:footnote w:id="6">
    <w:p w14:paraId="66FB0FEB" w14:textId="77777777" w:rsidR="0040134D" w:rsidRDefault="0040134D" w:rsidP="0040134D">
      <w:pPr>
        <w:pStyle w:val="a3"/>
      </w:pPr>
      <w:r>
        <w:rPr>
          <w:rStyle w:val="a5"/>
        </w:rPr>
        <w:footnoteRef/>
      </w:r>
      <w:r>
        <w:t xml:space="preserve"> </w:t>
      </w:r>
      <w:hyperlink r:id="rId4" w:tgtFrame="_blank" w:history="1">
        <w:r>
          <w:rPr>
            <w:rStyle w:val="a6"/>
            <w:rFonts w:ascii="Helvetica" w:hAnsi="Helvetica"/>
            <w:color w:val="296EAA"/>
            <w:sz w:val="21"/>
            <w:szCs w:val="21"/>
            <w:shd w:val="clear" w:color="auto" w:fill="FFFFFF"/>
          </w:rPr>
          <w:t>https://gitee.com/mirrors/pkuseg/</w:t>
        </w:r>
      </w:hyperlink>
    </w:p>
  </w:footnote>
  <w:footnote w:id="7">
    <w:p w14:paraId="489E99B7" w14:textId="77777777" w:rsidR="0040134D" w:rsidRDefault="0040134D" w:rsidP="0040134D">
      <w:pPr>
        <w:pStyle w:val="a3"/>
      </w:pPr>
      <w:r>
        <w:rPr>
          <w:rStyle w:val="a5"/>
        </w:rPr>
        <w:footnoteRef/>
      </w:r>
      <w:r>
        <w:t xml:space="preserve"> </w:t>
      </w:r>
      <w:hyperlink r:id="rId5" w:tgtFrame="_blank" w:history="1">
        <w:r>
          <w:rPr>
            <w:rStyle w:val="a6"/>
            <w:rFonts w:ascii="Helvetica" w:hAnsi="Helvetica"/>
            <w:color w:val="296EAA"/>
            <w:sz w:val="21"/>
            <w:szCs w:val="21"/>
            <w:shd w:val="clear" w:color="auto" w:fill="FFFFFF"/>
          </w:rPr>
          <w:t>https://github.com/hankcs/HanLP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0F9570"/>
    <w:multiLevelType w:val="singleLevel"/>
    <w:tmpl w:val="8C0F9570"/>
    <w:lvl w:ilvl="0">
      <w:start w:val="1"/>
      <w:numFmt w:val="decimal"/>
      <w:suff w:val="space"/>
      <w:lvlText w:val="%1."/>
      <w:lvlJc w:val="left"/>
    </w:lvl>
  </w:abstractNum>
  <w:abstractNum w:abstractNumId="1" w15:restartNumberingAfterBreak="0">
    <w:nsid w:val="98C24790"/>
    <w:multiLevelType w:val="singleLevel"/>
    <w:tmpl w:val="98C24790"/>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24"/>
    <w:rsid w:val="00037CAA"/>
    <w:rsid w:val="000425B5"/>
    <w:rsid w:val="00061616"/>
    <w:rsid w:val="00070629"/>
    <w:rsid w:val="000B374E"/>
    <w:rsid w:val="000C2C99"/>
    <w:rsid w:val="001276AF"/>
    <w:rsid w:val="001426A8"/>
    <w:rsid w:val="001913BB"/>
    <w:rsid w:val="001A69BB"/>
    <w:rsid w:val="00233BEA"/>
    <w:rsid w:val="00254A77"/>
    <w:rsid w:val="00296B85"/>
    <w:rsid w:val="00344306"/>
    <w:rsid w:val="003600A1"/>
    <w:rsid w:val="003D41B6"/>
    <w:rsid w:val="0040134D"/>
    <w:rsid w:val="00414EF8"/>
    <w:rsid w:val="00504A20"/>
    <w:rsid w:val="00520F3C"/>
    <w:rsid w:val="005537B3"/>
    <w:rsid w:val="00554EF9"/>
    <w:rsid w:val="00596410"/>
    <w:rsid w:val="005B62BC"/>
    <w:rsid w:val="005F3AA7"/>
    <w:rsid w:val="005F3D33"/>
    <w:rsid w:val="006A14BB"/>
    <w:rsid w:val="006A6675"/>
    <w:rsid w:val="006C37D3"/>
    <w:rsid w:val="006D5785"/>
    <w:rsid w:val="006E14EA"/>
    <w:rsid w:val="006F5504"/>
    <w:rsid w:val="00715C8A"/>
    <w:rsid w:val="007461F6"/>
    <w:rsid w:val="00797A6A"/>
    <w:rsid w:val="007A1811"/>
    <w:rsid w:val="007C3B36"/>
    <w:rsid w:val="007C582C"/>
    <w:rsid w:val="007D143D"/>
    <w:rsid w:val="007D1CD6"/>
    <w:rsid w:val="007F3E9B"/>
    <w:rsid w:val="008159B8"/>
    <w:rsid w:val="00841FD9"/>
    <w:rsid w:val="008630DE"/>
    <w:rsid w:val="008759A9"/>
    <w:rsid w:val="00875CCB"/>
    <w:rsid w:val="008928DA"/>
    <w:rsid w:val="00893FE5"/>
    <w:rsid w:val="008D5731"/>
    <w:rsid w:val="00927C09"/>
    <w:rsid w:val="00AA6324"/>
    <w:rsid w:val="00AB5B8D"/>
    <w:rsid w:val="00AD1771"/>
    <w:rsid w:val="00AE5055"/>
    <w:rsid w:val="00AF20BF"/>
    <w:rsid w:val="00B90464"/>
    <w:rsid w:val="00BE2125"/>
    <w:rsid w:val="00C10441"/>
    <w:rsid w:val="00C15145"/>
    <w:rsid w:val="00C42F71"/>
    <w:rsid w:val="00C475E0"/>
    <w:rsid w:val="00C63062"/>
    <w:rsid w:val="00C75B73"/>
    <w:rsid w:val="00C8551F"/>
    <w:rsid w:val="00D012EA"/>
    <w:rsid w:val="00D25606"/>
    <w:rsid w:val="00D75613"/>
    <w:rsid w:val="00DC292B"/>
    <w:rsid w:val="00DC2CA8"/>
    <w:rsid w:val="00E074FD"/>
    <w:rsid w:val="00E12B14"/>
    <w:rsid w:val="00E34D73"/>
    <w:rsid w:val="00E600F3"/>
    <w:rsid w:val="00E61892"/>
    <w:rsid w:val="00E6767B"/>
    <w:rsid w:val="00E7110D"/>
    <w:rsid w:val="00EC1A1B"/>
    <w:rsid w:val="00ED30AC"/>
    <w:rsid w:val="00EE043B"/>
    <w:rsid w:val="00EF5BC7"/>
    <w:rsid w:val="00F52F1D"/>
    <w:rsid w:val="00F61DCC"/>
    <w:rsid w:val="00F62D52"/>
    <w:rsid w:val="00F70D34"/>
    <w:rsid w:val="00F740B6"/>
    <w:rsid w:val="00F96646"/>
    <w:rsid w:val="00FA38F8"/>
    <w:rsid w:val="00FB1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41DEF"/>
  <w15:chartTrackingRefBased/>
  <w15:docId w15:val="{77786C84-8C0C-486E-966E-1C048698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4EA"/>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8159B8"/>
    <w:pPr>
      <w:keepNext/>
      <w:keepLines/>
      <w:spacing w:before="340" w:after="330" w:line="480" w:lineRule="auto"/>
      <w:jc w:val="center"/>
      <w:outlineLvl w:val="0"/>
    </w:pPr>
    <w:rPr>
      <w:b/>
      <w:bCs/>
      <w:kern w:val="44"/>
      <w:sz w:val="44"/>
      <w:szCs w:val="44"/>
    </w:rPr>
  </w:style>
  <w:style w:type="paragraph" w:styleId="2">
    <w:name w:val="heading 2"/>
    <w:basedOn w:val="a"/>
    <w:next w:val="a"/>
    <w:link w:val="20"/>
    <w:uiPriority w:val="9"/>
    <w:unhideWhenUsed/>
    <w:qFormat/>
    <w:rsid w:val="008159B8"/>
    <w:pPr>
      <w:keepNext/>
      <w:keepLines/>
      <w:spacing w:before="260" w:after="260" w:line="408" w:lineRule="auto"/>
      <w:outlineLvl w:val="1"/>
    </w:pPr>
    <w:rPr>
      <w:rFonts w:cstheme="majorBidi"/>
      <w:b/>
      <w:bCs/>
      <w:sz w:val="32"/>
      <w:szCs w:val="32"/>
    </w:rPr>
  </w:style>
  <w:style w:type="paragraph" w:styleId="3">
    <w:name w:val="heading 3"/>
    <w:basedOn w:val="a"/>
    <w:next w:val="a"/>
    <w:link w:val="30"/>
    <w:uiPriority w:val="9"/>
    <w:unhideWhenUsed/>
    <w:qFormat/>
    <w:rsid w:val="008159B8"/>
    <w:pPr>
      <w:keepNext/>
      <w:keepLines/>
      <w:spacing w:before="260" w:after="260"/>
      <w:outlineLvl w:val="2"/>
    </w:pPr>
    <w:rPr>
      <w:b/>
      <w:bCs/>
      <w:sz w:val="28"/>
      <w:szCs w:val="32"/>
    </w:rPr>
  </w:style>
  <w:style w:type="paragraph" w:styleId="4">
    <w:name w:val="heading 4"/>
    <w:basedOn w:val="a"/>
    <w:next w:val="a"/>
    <w:link w:val="40"/>
    <w:uiPriority w:val="9"/>
    <w:unhideWhenUsed/>
    <w:rsid w:val="008159B8"/>
    <w:pPr>
      <w:keepNext/>
      <w:keepLines/>
      <w:spacing w:before="280" w:after="290" w:line="312" w:lineRule="auto"/>
      <w:outlineLvl w:val="3"/>
    </w:pPr>
    <w:rPr>
      <w:rFont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159B8"/>
    <w:rPr>
      <w:rFonts w:ascii="Times New Roman" w:eastAsia="宋体" w:hAnsi="Times New Roman" w:cstheme="majorBidi"/>
      <w:b/>
      <w:bCs/>
      <w:sz w:val="32"/>
      <w:szCs w:val="32"/>
    </w:rPr>
  </w:style>
  <w:style w:type="character" w:customStyle="1" w:styleId="30">
    <w:name w:val="标题 3 字符"/>
    <w:basedOn w:val="a0"/>
    <w:link w:val="3"/>
    <w:uiPriority w:val="9"/>
    <w:rsid w:val="008159B8"/>
    <w:rPr>
      <w:rFonts w:ascii="Times New Roman" w:eastAsia="宋体" w:hAnsi="Times New Roman"/>
      <w:b/>
      <w:bCs/>
      <w:sz w:val="28"/>
      <w:szCs w:val="32"/>
    </w:rPr>
  </w:style>
  <w:style w:type="paragraph" w:styleId="a3">
    <w:name w:val="footnote text"/>
    <w:basedOn w:val="a"/>
    <w:link w:val="a4"/>
    <w:uiPriority w:val="99"/>
    <w:semiHidden/>
    <w:unhideWhenUsed/>
    <w:rsid w:val="00596410"/>
    <w:pPr>
      <w:snapToGrid w:val="0"/>
      <w:jc w:val="left"/>
    </w:pPr>
    <w:rPr>
      <w:sz w:val="18"/>
      <w:szCs w:val="18"/>
    </w:rPr>
  </w:style>
  <w:style w:type="character" w:customStyle="1" w:styleId="a4">
    <w:name w:val="脚注文本 字符"/>
    <w:basedOn w:val="a0"/>
    <w:link w:val="a3"/>
    <w:uiPriority w:val="99"/>
    <w:semiHidden/>
    <w:rsid w:val="00596410"/>
    <w:rPr>
      <w:rFonts w:ascii="Times New Roman" w:eastAsia="宋体" w:hAnsi="Times New Roman"/>
      <w:sz w:val="18"/>
      <w:szCs w:val="18"/>
    </w:rPr>
  </w:style>
  <w:style w:type="character" w:styleId="a5">
    <w:name w:val="footnote reference"/>
    <w:basedOn w:val="a0"/>
    <w:uiPriority w:val="99"/>
    <w:semiHidden/>
    <w:unhideWhenUsed/>
    <w:rsid w:val="00596410"/>
    <w:rPr>
      <w:vertAlign w:val="superscript"/>
    </w:rPr>
  </w:style>
  <w:style w:type="character" w:styleId="a6">
    <w:name w:val="Hyperlink"/>
    <w:basedOn w:val="a0"/>
    <w:uiPriority w:val="99"/>
    <w:unhideWhenUsed/>
    <w:rsid w:val="00596410"/>
    <w:rPr>
      <w:color w:val="0563C1" w:themeColor="hyperlink"/>
      <w:u w:val="single"/>
    </w:rPr>
  </w:style>
  <w:style w:type="table" w:styleId="11">
    <w:name w:val="Plain Table 1"/>
    <w:basedOn w:val="a1"/>
    <w:uiPriority w:val="41"/>
    <w:rsid w:val="005964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7">
    <w:name w:val="FollowedHyperlink"/>
    <w:basedOn w:val="a0"/>
    <w:uiPriority w:val="99"/>
    <w:semiHidden/>
    <w:unhideWhenUsed/>
    <w:rsid w:val="00596410"/>
    <w:rPr>
      <w:color w:val="954F72" w:themeColor="followedHyperlink"/>
      <w:u w:val="single"/>
    </w:rPr>
  </w:style>
  <w:style w:type="character" w:customStyle="1" w:styleId="10">
    <w:name w:val="标题 1 字符"/>
    <w:basedOn w:val="a0"/>
    <w:link w:val="1"/>
    <w:uiPriority w:val="9"/>
    <w:rsid w:val="008159B8"/>
    <w:rPr>
      <w:rFonts w:ascii="Times New Roman" w:eastAsia="宋体" w:hAnsi="Times New Roman"/>
      <w:b/>
      <w:bCs/>
      <w:kern w:val="44"/>
      <w:sz w:val="44"/>
      <w:szCs w:val="44"/>
    </w:rPr>
  </w:style>
  <w:style w:type="character" w:customStyle="1" w:styleId="40">
    <w:name w:val="标题 4 字符"/>
    <w:basedOn w:val="a0"/>
    <w:link w:val="4"/>
    <w:uiPriority w:val="9"/>
    <w:rsid w:val="008159B8"/>
    <w:rPr>
      <w:rFonts w:ascii="Times New Roman" w:eastAsia="宋体" w:hAnsi="Times New Roman" w:cstheme="majorBidi"/>
      <w:b/>
      <w:bCs/>
      <w:sz w:val="28"/>
      <w:szCs w:val="28"/>
    </w:rPr>
  </w:style>
  <w:style w:type="paragraph" w:styleId="a8">
    <w:name w:val="footer"/>
    <w:basedOn w:val="a"/>
    <w:link w:val="a9"/>
    <w:uiPriority w:val="99"/>
    <w:unhideWhenUsed/>
    <w:rsid w:val="008159B8"/>
    <w:pPr>
      <w:tabs>
        <w:tab w:val="center" w:pos="4153"/>
        <w:tab w:val="right" w:pos="8306"/>
      </w:tabs>
      <w:snapToGrid w:val="0"/>
      <w:jc w:val="left"/>
    </w:pPr>
    <w:rPr>
      <w:sz w:val="18"/>
      <w:szCs w:val="18"/>
    </w:rPr>
  </w:style>
  <w:style w:type="character" w:customStyle="1" w:styleId="a9">
    <w:name w:val="页脚 字符"/>
    <w:basedOn w:val="a0"/>
    <w:link w:val="a8"/>
    <w:uiPriority w:val="99"/>
    <w:rsid w:val="008159B8"/>
    <w:rPr>
      <w:rFonts w:ascii="Times New Roman" w:eastAsia="宋体" w:hAnsi="Times New Roman"/>
      <w:sz w:val="18"/>
      <w:szCs w:val="18"/>
    </w:rPr>
  </w:style>
  <w:style w:type="paragraph" w:styleId="aa">
    <w:name w:val="header"/>
    <w:basedOn w:val="a"/>
    <w:link w:val="ab"/>
    <w:uiPriority w:val="99"/>
    <w:unhideWhenUsed/>
    <w:rsid w:val="008159B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159B8"/>
    <w:rPr>
      <w:rFonts w:ascii="Times New Roman" w:eastAsia="宋体" w:hAnsi="Times New Roman"/>
      <w:sz w:val="18"/>
      <w:szCs w:val="18"/>
    </w:rPr>
  </w:style>
  <w:style w:type="table" w:styleId="ac">
    <w:name w:val="Table Grid"/>
    <w:basedOn w:val="a1"/>
    <w:uiPriority w:val="39"/>
    <w:rsid w:val="006E14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076">
      <w:bodyDiv w:val="1"/>
      <w:marLeft w:val="0"/>
      <w:marRight w:val="0"/>
      <w:marTop w:val="0"/>
      <w:marBottom w:val="0"/>
      <w:divBdr>
        <w:top w:val="none" w:sz="0" w:space="0" w:color="auto"/>
        <w:left w:val="none" w:sz="0" w:space="0" w:color="auto"/>
        <w:bottom w:val="none" w:sz="0" w:space="0" w:color="auto"/>
        <w:right w:val="none" w:sz="0" w:space="0" w:color="auto"/>
      </w:divBdr>
    </w:div>
    <w:div w:id="504515400">
      <w:bodyDiv w:val="1"/>
      <w:marLeft w:val="0"/>
      <w:marRight w:val="0"/>
      <w:marTop w:val="0"/>
      <w:marBottom w:val="0"/>
      <w:divBdr>
        <w:top w:val="none" w:sz="0" w:space="0" w:color="auto"/>
        <w:left w:val="none" w:sz="0" w:space="0" w:color="auto"/>
        <w:bottom w:val="none" w:sz="0" w:space="0" w:color="auto"/>
        <w:right w:val="none" w:sz="0" w:space="0" w:color="auto"/>
      </w:divBdr>
    </w:div>
    <w:div w:id="635378284">
      <w:bodyDiv w:val="1"/>
      <w:marLeft w:val="0"/>
      <w:marRight w:val="0"/>
      <w:marTop w:val="0"/>
      <w:marBottom w:val="0"/>
      <w:divBdr>
        <w:top w:val="none" w:sz="0" w:space="0" w:color="auto"/>
        <w:left w:val="none" w:sz="0" w:space="0" w:color="auto"/>
        <w:bottom w:val="none" w:sz="0" w:space="0" w:color="auto"/>
        <w:right w:val="none" w:sz="0" w:space="0" w:color="auto"/>
      </w:divBdr>
    </w:div>
    <w:div w:id="855264404">
      <w:bodyDiv w:val="1"/>
      <w:marLeft w:val="0"/>
      <w:marRight w:val="0"/>
      <w:marTop w:val="0"/>
      <w:marBottom w:val="0"/>
      <w:divBdr>
        <w:top w:val="none" w:sz="0" w:space="0" w:color="auto"/>
        <w:left w:val="none" w:sz="0" w:space="0" w:color="auto"/>
        <w:bottom w:val="none" w:sz="0" w:space="0" w:color="auto"/>
        <w:right w:val="none" w:sz="0" w:space="0" w:color="auto"/>
      </w:divBdr>
    </w:div>
    <w:div w:id="1143620934">
      <w:bodyDiv w:val="1"/>
      <w:marLeft w:val="0"/>
      <w:marRight w:val="0"/>
      <w:marTop w:val="0"/>
      <w:marBottom w:val="0"/>
      <w:divBdr>
        <w:top w:val="none" w:sz="0" w:space="0" w:color="auto"/>
        <w:left w:val="none" w:sz="0" w:space="0" w:color="auto"/>
        <w:bottom w:val="none" w:sz="0" w:space="0" w:color="auto"/>
        <w:right w:val="none" w:sz="0" w:space="0" w:color="auto"/>
      </w:divBdr>
      <w:divsChild>
        <w:div w:id="600575683">
          <w:marLeft w:val="446"/>
          <w:marRight w:val="0"/>
          <w:marTop w:val="0"/>
          <w:marBottom w:val="0"/>
          <w:divBdr>
            <w:top w:val="none" w:sz="0" w:space="0" w:color="auto"/>
            <w:left w:val="none" w:sz="0" w:space="0" w:color="auto"/>
            <w:bottom w:val="none" w:sz="0" w:space="0" w:color="auto"/>
            <w:right w:val="none" w:sz="0" w:space="0" w:color="auto"/>
          </w:divBdr>
        </w:div>
        <w:div w:id="1739673644">
          <w:marLeft w:val="446"/>
          <w:marRight w:val="0"/>
          <w:marTop w:val="0"/>
          <w:marBottom w:val="0"/>
          <w:divBdr>
            <w:top w:val="none" w:sz="0" w:space="0" w:color="auto"/>
            <w:left w:val="none" w:sz="0" w:space="0" w:color="auto"/>
            <w:bottom w:val="none" w:sz="0" w:space="0" w:color="auto"/>
            <w:right w:val="none" w:sz="0" w:space="0" w:color="auto"/>
          </w:divBdr>
        </w:div>
        <w:div w:id="245656423">
          <w:marLeft w:val="446"/>
          <w:marRight w:val="0"/>
          <w:marTop w:val="0"/>
          <w:marBottom w:val="0"/>
          <w:divBdr>
            <w:top w:val="none" w:sz="0" w:space="0" w:color="auto"/>
            <w:left w:val="none" w:sz="0" w:space="0" w:color="auto"/>
            <w:bottom w:val="none" w:sz="0" w:space="0" w:color="auto"/>
            <w:right w:val="none" w:sz="0" w:space="0" w:color="auto"/>
          </w:divBdr>
        </w:div>
        <w:div w:id="105540837">
          <w:marLeft w:val="446"/>
          <w:marRight w:val="0"/>
          <w:marTop w:val="0"/>
          <w:marBottom w:val="0"/>
          <w:divBdr>
            <w:top w:val="none" w:sz="0" w:space="0" w:color="auto"/>
            <w:left w:val="none" w:sz="0" w:space="0" w:color="auto"/>
            <w:bottom w:val="none" w:sz="0" w:space="0" w:color="auto"/>
            <w:right w:val="none" w:sz="0" w:space="0" w:color="auto"/>
          </w:divBdr>
        </w:div>
        <w:div w:id="2054962738">
          <w:marLeft w:val="446"/>
          <w:marRight w:val="0"/>
          <w:marTop w:val="0"/>
          <w:marBottom w:val="0"/>
          <w:divBdr>
            <w:top w:val="none" w:sz="0" w:space="0" w:color="auto"/>
            <w:left w:val="none" w:sz="0" w:space="0" w:color="auto"/>
            <w:bottom w:val="none" w:sz="0" w:space="0" w:color="auto"/>
            <w:right w:val="none" w:sz="0" w:space="0" w:color="auto"/>
          </w:divBdr>
        </w:div>
        <w:div w:id="131406595">
          <w:marLeft w:val="446"/>
          <w:marRight w:val="0"/>
          <w:marTop w:val="0"/>
          <w:marBottom w:val="0"/>
          <w:divBdr>
            <w:top w:val="none" w:sz="0" w:space="0" w:color="auto"/>
            <w:left w:val="none" w:sz="0" w:space="0" w:color="auto"/>
            <w:bottom w:val="none" w:sz="0" w:space="0" w:color="auto"/>
            <w:right w:val="none" w:sz="0" w:space="0" w:color="auto"/>
          </w:divBdr>
        </w:div>
      </w:divsChild>
    </w:div>
    <w:div w:id="1240482671">
      <w:bodyDiv w:val="1"/>
      <w:marLeft w:val="0"/>
      <w:marRight w:val="0"/>
      <w:marTop w:val="0"/>
      <w:marBottom w:val="0"/>
      <w:divBdr>
        <w:top w:val="none" w:sz="0" w:space="0" w:color="auto"/>
        <w:left w:val="none" w:sz="0" w:space="0" w:color="auto"/>
        <w:bottom w:val="none" w:sz="0" w:space="0" w:color="auto"/>
        <w:right w:val="none" w:sz="0" w:space="0" w:color="auto"/>
      </w:divBdr>
    </w:div>
    <w:div w:id="214369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00.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HIT-SCIR/ltp" TargetMode="External"/><Relationship Id="rId2" Type="http://schemas.openxmlformats.org/officeDocument/2006/relationships/hyperlink" Target="https://blog.csdn.net/qiqi123i/article/details/90022799" TargetMode="External"/><Relationship Id="rId1" Type="http://schemas.openxmlformats.org/officeDocument/2006/relationships/hyperlink" Target="http://www.cmbchina.com/cfweb/personal/default.aspx" TargetMode="External"/><Relationship Id="rId5" Type="http://schemas.openxmlformats.org/officeDocument/2006/relationships/hyperlink" Target="https://github.com/hankcs/HanLP" TargetMode="External"/><Relationship Id="rId4" Type="http://schemas.openxmlformats.org/officeDocument/2006/relationships/hyperlink" Target="https://gitee.com/mirrors/pkuse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32</Pages>
  <Words>1611</Words>
  <Characters>9189</Characters>
  <Application>Microsoft Office Word</Application>
  <DocSecurity>0</DocSecurity>
  <Lines>76</Lines>
  <Paragraphs>21</Paragraphs>
  <ScaleCrop>false</ScaleCrop>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俊源</dc:creator>
  <cp:keywords/>
  <dc:description/>
  <cp:lastModifiedBy>邱 俊源</cp:lastModifiedBy>
  <cp:revision>76</cp:revision>
  <dcterms:created xsi:type="dcterms:W3CDTF">2021-06-29T07:17:00Z</dcterms:created>
  <dcterms:modified xsi:type="dcterms:W3CDTF">2021-06-30T12:31:00Z</dcterms:modified>
</cp:coreProperties>
</file>