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CA4170" w14:textId="661DDB30" w:rsidR="007E12E6" w:rsidRPr="00895C86" w:rsidRDefault="00895C86" w:rsidP="0005783A">
      <w:pPr>
        <w:pStyle w:val="Heading1"/>
      </w:pPr>
      <w:r w:rsidRPr="00895C86">
        <w:t>CS 255 System Design Document</w:t>
      </w:r>
    </w:p>
    <w:p w14:paraId="013D0CA8" w14:textId="77777777" w:rsidR="00895C86" w:rsidRPr="00895C86" w:rsidRDefault="00895C86" w:rsidP="0005783A">
      <w:pPr>
        <w:suppressAutoHyphens/>
        <w:spacing w:after="0"/>
      </w:pPr>
    </w:p>
    <w:p w14:paraId="12C83D1D" w14:textId="77777777" w:rsidR="00895C86" w:rsidRPr="00895C86" w:rsidRDefault="00895C86" w:rsidP="0005783A">
      <w:pPr>
        <w:suppressAutoHyphens/>
        <w:spacing w:after="0" w:line="240" w:lineRule="auto"/>
        <w:rPr>
          <w:rFonts w:ascii="Calibri" w:hAnsi="Calibri" w:cs="Calibri"/>
          <w:i/>
        </w:rPr>
      </w:pPr>
    </w:p>
    <w:p w14:paraId="237389FF" w14:textId="2281C90A" w:rsidR="00885F6C" w:rsidRDefault="00895C86" w:rsidP="00885F6C">
      <w:pPr>
        <w:pStyle w:val="Heading2"/>
      </w:pPr>
      <w:r w:rsidRPr="00895C86">
        <w:t>UML Diagrams</w:t>
      </w:r>
    </w:p>
    <w:p w14:paraId="6EBD91CF" w14:textId="77777777" w:rsidR="00885F6C" w:rsidRPr="00885F6C" w:rsidRDefault="00885F6C" w:rsidP="00885F6C"/>
    <w:p w14:paraId="0A75F1BB" w14:textId="77777777" w:rsidR="007E12E6" w:rsidRPr="00895C86" w:rsidRDefault="00895C86" w:rsidP="0005783A">
      <w:pPr>
        <w:pStyle w:val="Heading3"/>
        <w:keepNext w:val="0"/>
        <w:keepLines w:val="0"/>
        <w:suppressAutoHyphens/>
      </w:pPr>
      <w:r w:rsidRPr="00895C86">
        <w:t>UML Use Case Diagram</w:t>
      </w:r>
    </w:p>
    <w:p w14:paraId="1FEE88D6" w14:textId="77BFB8BF" w:rsidR="007E12E6" w:rsidRDefault="00885F6C" w:rsidP="0005783A">
      <w:pPr>
        <w:suppressAutoHyphens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  <w:noProof/>
        </w:rPr>
        <w:drawing>
          <wp:inline distT="0" distB="0" distL="0" distR="0" wp14:anchorId="111F7352" wp14:editId="2F4E4CD7">
            <wp:extent cx="5943600" cy="6360795"/>
            <wp:effectExtent l="0" t="0" r="0" b="1905"/>
            <wp:docPr id="4431206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3120605" name="Picture 443120605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6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469A47" w14:textId="77777777" w:rsidR="00885F6C" w:rsidRDefault="00885F6C" w:rsidP="0005783A">
      <w:pPr>
        <w:suppressAutoHyphens/>
        <w:spacing w:after="0" w:line="240" w:lineRule="auto"/>
        <w:rPr>
          <w:rFonts w:ascii="Calibri" w:hAnsi="Calibri" w:cs="Calibri"/>
        </w:rPr>
      </w:pPr>
    </w:p>
    <w:p w14:paraId="37CAABAB" w14:textId="77777777" w:rsidR="00885F6C" w:rsidRDefault="00885F6C" w:rsidP="0005783A">
      <w:pPr>
        <w:suppressAutoHyphens/>
        <w:spacing w:after="0" w:line="240" w:lineRule="auto"/>
        <w:rPr>
          <w:rFonts w:ascii="Calibri" w:hAnsi="Calibri" w:cs="Calibri"/>
        </w:rPr>
      </w:pPr>
    </w:p>
    <w:p w14:paraId="331354EF" w14:textId="77777777" w:rsidR="00885F6C" w:rsidRPr="00895C86" w:rsidRDefault="00885F6C" w:rsidP="0005783A">
      <w:pPr>
        <w:suppressAutoHyphens/>
        <w:spacing w:after="0" w:line="240" w:lineRule="auto"/>
        <w:rPr>
          <w:rFonts w:ascii="Calibri" w:hAnsi="Calibri" w:cs="Calibri"/>
        </w:rPr>
      </w:pPr>
    </w:p>
    <w:p w14:paraId="1D043DC8" w14:textId="77777777" w:rsidR="007E12E6" w:rsidRPr="00895C86" w:rsidRDefault="00895C86" w:rsidP="0005783A">
      <w:pPr>
        <w:pStyle w:val="Heading3"/>
        <w:keepNext w:val="0"/>
        <w:keepLines w:val="0"/>
        <w:suppressAutoHyphens/>
      </w:pPr>
      <w:r w:rsidRPr="00895C86">
        <w:lastRenderedPageBreak/>
        <w:t>UML Activity Diagrams</w:t>
      </w:r>
    </w:p>
    <w:p w14:paraId="186B766D" w14:textId="6DAAE08D" w:rsidR="00885F6C" w:rsidRDefault="00885F6C" w:rsidP="0005783A">
      <w:pPr>
        <w:suppressAutoHyphens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  <w:noProof/>
        </w:rPr>
        <w:drawing>
          <wp:inline distT="0" distB="0" distL="0" distR="0" wp14:anchorId="4246C4FA" wp14:editId="5136685B">
            <wp:extent cx="3196456" cy="7877175"/>
            <wp:effectExtent l="0" t="0" r="4445" b="0"/>
            <wp:docPr id="62144920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1449203" name="Picture 621449203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98978" cy="78833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F225BC" w14:textId="799E57AA" w:rsidR="00885F6C" w:rsidRPr="00895C86" w:rsidRDefault="00885F6C" w:rsidP="0005783A">
      <w:pPr>
        <w:suppressAutoHyphens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  <w:noProof/>
        </w:rPr>
        <w:lastRenderedPageBreak/>
        <w:drawing>
          <wp:inline distT="0" distB="0" distL="0" distR="0" wp14:anchorId="30BB68F0" wp14:editId="4C0AB108">
            <wp:extent cx="4341495" cy="8229600"/>
            <wp:effectExtent l="0" t="0" r="1905" b="0"/>
            <wp:docPr id="38989397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9893974" name="Picture 389893974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4149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9F1A81" w14:textId="77777777" w:rsidR="007E12E6" w:rsidRPr="00895C86" w:rsidRDefault="00895C86" w:rsidP="0005783A">
      <w:pPr>
        <w:pStyle w:val="Heading3"/>
        <w:keepNext w:val="0"/>
        <w:keepLines w:val="0"/>
        <w:suppressAutoHyphens/>
      </w:pPr>
      <w:r w:rsidRPr="00895C86">
        <w:lastRenderedPageBreak/>
        <w:t>UML Sequence Diagram</w:t>
      </w:r>
    </w:p>
    <w:p w14:paraId="3FC6B42C" w14:textId="41048AB6" w:rsidR="007E12E6" w:rsidRDefault="00885F6C" w:rsidP="0005783A">
      <w:pPr>
        <w:suppressAutoHyphens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  <w:noProof/>
        </w:rPr>
        <w:drawing>
          <wp:inline distT="0" distB="0" distL="0" distR="0" wp14:anchorId="700411DC" wp14:editId="4C935AAE">
            <wp:extent cx="5943600" cy="7085965"/>
            <wp:effectExtent l="0" t="0" r="0" b="635"/>
            <wp:docPr id="111831570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8315707" name="Picture 1118315707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085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5FE5C6" w14:textId="77777777" w:rsidR="00885F6C" w:rsidRDefault="00885F6C" w:rsidP="0005783A">
      <w:pPr>
        <w:suppressAutoHyphens/>
        <w:spacing w:after="0" w:line="240" w:lineRule="auto"/>
        <w:rPr>
          <w:rFonts w:ascii="Calibri" w:hAnsi="Calibri" w:cs="Calibri"/>
        </w:rPr>
      </w:pPr>
    </w:p>
    <w:p w14:paraId="0007CB2C" w14:textId="77777777" w:rsidR="00885F6C" w:rsidRDefault="00885F6C" w:rsidP="0005783A">
      <w:pPr>
        <w:suppressAutoHyphens/>
        <w:spacing w:after="0" w:line="240" w:lineRule="auto"/>
        <w:rPr>
          <w:rFonts w:ascii="Calibri" w:hAnsi="Calibri" w:cs="Calibri"/>
        </w:rPr>
      </w:pPr>
    </w:p>
    <w:p w14:paraId="0AB8DD1D" w14:textId="77777777" w:rsidR="00885F6C" w:rsidRDefault="00885F6C" w:rsidP="0005783A">
      <w:pPr>
        <w:suppressAutoHyphens/>
        <w:spacing w:after="0" w:line="240" w:lineRule="auto"/>
        <w:rPr>
          <w:rFonts w:ascii="Calibri" w:hAnsi="Calibri" w:cs="Calibri"/>
        </w:rPr>
      </w:pPr>
    </w:p>
    <w:p w14:paraId="405DF0E2" w14:textId="77777777" w:rsidR="00885F6C" w:rsidRPr="00895C86" w:rsidRDefault="00885F6C" w:rsidP="0005783A">
      <w:pPr>
        <w:suppressAutoHyphens/>
        <w:spacing w:after="0" w:line="240" w:lineRule="auto"/>
        <w:rPr>
          <w:rFonts w:ascii="Calibri" w:hAnsi="Calibri" w:cs="Calibri"/>
        </w:rPr>
      </w:pPr>
    </w:p>
    <w:p w14:paraId="44FAD4D9" w14:textId="77777777" w:rsidR="007E12E6" w:rsidRPr="00895C86" w:rsidRDefault="00895C86" w:rsidP="0005783A">
      <w:pPr>
        <w:pStyle w:val="Heading3"/>
        <w:keepNext w:val="0"/>
        <w:keepLines w:val="0"/>
        <w:suppressAutoHyphens/>
      </w:pPr>
      <w:r w:rsidRPr="00895C86">
        <w:lastRenderedPageBreak/>
        <w:t>UML Class Diagram</w:t>
      </w:r>
    </w:p>
    <w:p w14:paraId="3C7CD5F7" w14:textId="5F924B38" w:rsidR="007E12E6" w:rsidRPr="00895C86" w:rsidRDefault="00885F6C" w:rsidP="0005783A">
      <w:pPr>
        <w:suppressAutoHyphens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  <w:noProof/>
        </w:rPr>
        <w:drawing>
          <wp:inline distT="0" distB="0" distL="0" distR="0" wp14:anchorId="0A5C9191" wp14:editId="65175E8E">
            <wp:extent cx="5943600" cy="5321935"/>
            <wp:effectExtent l="0" t="0" r="0" b="0"/>
            <wp:docPr id="212678612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6786121" name="Picture 2126786121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21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292E16" w14:textId="77777777" w:rsidR="007E12E6" w:rsidRPr="00895C86" w:rsidRDefault="00895C86" w:rsidP="0005783A">
      <w:pPr>
        <w:pStyle w:val="Heading2"/>
      </w:pPr>
      <w:r w:rsidRPr="00895C86">
        <w:t>Technical Requirements</w:t>
      </w:r>
    </w:p>
    <w:p w14:paraId="5197ECD2" w14:textId="77777777" w:rsidR="00885F6C" w:rsidRPr="00885F6C" w:rsidRDefault="00885F6C" w:rsidP="00885F6C">
      <w:pPr>
        <w:suppressAutoHyphens/>
        <w:spacing w:after="0" w:line="240" w:lineRule="auto"/>
        <w:rPr>
          <w:rFonts w:ascii="Calibri" w:hAnsi="Calibri" w:cs="Calibri"/>
          <w:iCs/>
        </w:rPr>
      </w:pPr>
      <w:r w:rsidRPr="00885F6C">
        <w:rPr>
          <w:rFonts w:ascii="Calibri" w:hAnsi="Calibri" w:cs="Calibri"/>
          <w:b/>
          <w:bCs/>
          <w:iCs/>
        </w:rPr>
        <w:t>Hardware (Client and Office)</w:t>
      </w:r>
    </w:p>
    <w:p w14:paraId="4C651339" w14:textId="77777777" w:rsidR="00885F6C" w:rsidRPr="00885F6C" w:rsidRDefault="00885F6C" w:rsidP="00885F6C">
      <w:pPr>
        <w:numPr>
          <w:ilvl w:val="0"/>
          <w:numId w:val="8"/>
        </w:numPr>
        <w:suppressAutoHyphens/>
        <w:spacing w:after="0" w:line="240" w:lineRule="auto"/>
        <w:rPr>
          <w:rFonts w:ascii="Calibri" w:hAnsi="Calibri" w:cs="Calibri"/>
          <w:iCs/>
        </w:rPr>
      </w:pPr>
      <w:r w:rsidRPr="00885F6C">
        <w:rPr>
          <w:rFonts w:ascii="Calibri" w:hAnsi="Calibri" w:cs="Calibri"/>
          <w:iCs/>
        </w:rPr>
        <w:t>Customer/Student devices: Desktop/laptop/tablet/smartphone capable of running a modern web browser.</w:t>
      </w:r>
    </w:p>
    <w:p w14:paraId="5C9F50DD" w14:textId="77777777" w:rsidR="00885F6C" w:rsidRPr="00885F6C" w:rsidRDefault="00885F6C" w:rsidP="00885F6C">
      <w:pPr>
        <w:numPr>
          <w:ilvl w:val="0"/>
          <w:numId w:val="8"/>
        </w:numPr>
        <w:suppressAutoHyphens/>
        <w:spacing w:after="0" w:line="240" w:lineRule="auto"/>
        <w:rPr>
          <w:rFonts w:ascii="Calibri" w:hAnsi="Calibri" w:cs="Calibri"/>
          <w:iCs/>
        </w:rPr>
      </w:pPr>
      <w:r w:rsidRPr="00885F6C">
        <w:rPr>
          <w:rFonts w:ascii="Calibri" w:hAnsi="Calibri" w:cs="Calibri"/>
          <w:iCs/>
        </w:rPr>
        <w:t>Office staff devices (Secretary/Owner/IT Officer): Desktop or laptop with keyboard/mouse for scheduling and account management tasks.</w:t>
      </w:r>
    </w:p>
    <w:p w14:paraId="66EE2259" w14:textId="2B23F6F0" w:rsidR="00885F6C" w:rsidRPr="00885F6C" w:rsidRDefault="00885F6C" w:rsidP="00885F6C">
      <w:pPr>
        <w:numPr>
          <w:ilvl w:val="0"/>
          <w:numId w:val="8"/>
        </w:numPr>
        <w:suppressAutoHyphens/>
        <w:spacing w:after="0" w:line="240" w:lineRule="auto"/>
        <w:rPr>
          <w:rFonts w:ascii="Calibri" w:hAnsi="Calibri" w:cs="Calibri"/>
          <w:iCs/>
        </w:rPr>
      </w:pPr>
      <w:r w:rsidRPr="00885F6C">
        <w:rPr>
          <w:rFonts w:ascii="Calibri" w:hAnsi="Calibri" w:cs="Calibri"/>
          <w:iCs/>
        </w:rPr>
        <w:t>Optional peripherals: Printer for printed reports and receipts.</w:t>
      </w:r>
    </w:p>
    <w:p w14:paraId="58A89808" w14:textId="77777777" w:rsidR="00885F6C" w:rsidRPr="00885F6C" w:rsidRDefault="00885F6C" w:rsidP="00885F6C">
      <w:pPr>
        <w:suppressAutoHyphens/>
        <w:spacing w:after="0" w:line="240" w:lineRule="auto"/>
        <w:rPr>
          <w:rFonts w:ascii="Calibri" w:hAnsi="Calibri" w:cs="Calibri"/>
          <w:iCs/>
        </w:rPr>
      </w:pPr>
      <w:r w:rsidRPr="00885F6C">
        <w:rPr>
          <w:rFonts w:ascii="Calibri" w:hAnsi="Calibri" w:cs="Calibri"/>
          <w:b/>
          <w:bCs/>
          <w:iCs/>
        </w:rPr>
        <w:t>Software</w:t>
      </w:r>
    </w:p>
    <w:p w14:paraId="56DD53BB" w14:textId="77777777" w:rsidR="00885F6C" w:rsidRPr="00885F6C" w:rsidRDefault="00885F6C" w:rsidP="00885F6C">
      <w:pPr>
        <w:numPr>
          <w:ilvl w:val="0"/>
          <w:numId w:val="9"/>
        </w:numPr>
        <w:suppressAutoHyphens/>
        <w:spacing w:after="0" w:line="240" w:lineRule="auto"/>
        <w:rPr>
          <w:rFonts w:ascii="Calibri" w:hAnsi="Calibri" w:cs="Calibri"/>
          <w:iCs/>
        </w:rPr>
      </w:pPr>
      <w:r w:rsidRPr="00885F6C">
        <w:rPr>
          <w:rFonts w:ascii="Calibri" w:hAnsi="Calibri" w:cs="Calibri"/>
          <w:iCs/>
        </w:rPr>
        <w:t xml:space="preserve">Web </w:t>
      </w:r>
      <w:proofErr w:type="gramStart"/>
      <w:r w:rsidRPr="00885F6C">
        <w:rPr>
          <w:rFonts w:ascii="Calibri" w:hAnsi="Calibri" w:cs="Calibri"/>
          <w:iCs/>
        </w:rPr>
        <w:t>application</w:t>
      </w:r>
      <w:proofErr w:type="gramEnd"/>
      <w:r w:rsidRPr="00885F6C">
        <w:rPr>
          <w:rFonts w:ascii="Calibri" w:hAnsi="Calibri" w:cs="Calibri"/>
          <w:iCs/>
        </w:rPr>
        <w:t xml:space="preserve"> accessible through modern browsers (Chrome, Edge, Safari) with a responsive layout for mobile use.</w:t>
      </w:r>
    </w:p>
    <w:p w14:paraId="03E20B33" w14:textId="77777777" w:rsidR="00885F6C" w:rsidRPr="00885F6C" w:rsidRDefault="00885F6C" w:rsidP="00885F6C">
      <w:pPr>
        <w:numPr>
          <w:ilvl w:val="0"/>
          <w:numId w:val="9"/>
        </w:numPr>
        <w:suppressAutoHyphens/>
        <w:spacing w:after="0" w:line="240" w:lineRule="auto"/>
        <w:rPr>
          <w:rFonts w:ascii="Calibri" w:hAnsi="Calibri" w:cs="Calibri"/>
          <w:iCs/>
        </w:rPr>
      </w:pPr>
      <w:r w:rsidRPr="00885F6C">
        <w:rPr>
          <w:rFonts w:ascii="Calibri" w:hAnsi="Calibri" w:cs="Calibri"/>
          <w:iCs/>
        </w:rPr>
        <w:t>Database system to store user accounts, packages, reservations, vehicles/drivers, practice test results, lesson notes, and audit log entries.</w:t>
      </w:r>
    </w:p>
    <w:p w14:paraId="11D443F9" w14:textId="77777777" w:rsidR="00885F6C" w:rsidRPr="00885F6C" w:rsidRDefault="00885F6C" w:rsidP="00885F6C">
      <w:pPr>
        <w:numPr>
          <w:ilvl w:val="0"/>
          <w:numId w:val="9"/>
        </w:numPr>
        <w:suppressAutoHyphens/>
        <w:spacing w:after="0" w:line="240" w:lineRule="auto"/>
        <w:rPr>
          <w:rFonts w:ascii="Calibri" w:hAnsi="Calibri" w:cs="Calibri"/>
          <w:iCs/>
        </w:rPr>
      </w:pPr>
      <w:r w:rsidRPr="00885F6C">
        <w:rPr>
          <w:rFonts w:ascii="Calibri" w:hAnsi="Calibri" w:cs="Calibri"/>
          <w:iCs/>
        </w:rPr>
        <w:t>Reporting/export capability to generate and download reports (e.g., PDF/CSV/Excel format) for business tracking and offline viewing.</w:t>
      </w:r>
    </w:p>
    <w:p w14:paraId="307073CD" w14:textId="77777777" w:rsidR="00885F6C" w:rsidRDefault="00885F6C" w:rsidP="00885F6C">
      <w:pPr>
        <w:suppressAutoHyphens/>
        <w:spacing w:after="0" w:line="240" w:lineRule="auto"/>
        <w:rPr>
          <w:rFonts w:ascii="Calibri" w:hAnsi="Calibri" w:cs="Calibri"/>
          <w:b/>
          <w:bCs/>
          <w:iCs/>
        </w:rPr>
      </w:pPr>
    </w:p>
    <w:p w14:paraId="174073E3" w14:textId="1DC52D88" w:rsidR="00885F6C" w:rsidRPr="00885F6C" w:rsidRDefault="00885F6C" w:rsidP="00885F6C">
      <w:pPr>
        <w:suppressAutoHyphens/>
        <w:spacing w:after="0" w:line="240" w:lineRule="auto"/>
        <w:rPr>
          <w:rFonts w:ascii="Calibri" w:hAnsi="Calibri" w:cs="Calibri"/>
          <w:iCs/>
        </w:rPr>
      </w:pPr>
      <w:r w:rsidRPr="00885F6C">
        <w:rPr>
          <w:rFonts w:ascii="Calibri" w:hAnsi="Calibri" w:cs="Calibri"/>
          <w:b/>
          <w:bCs/>
          <w:iCs/>
        </w:rPr>
        <w:lastRenderedPageBreak/>
        <w:t>Infrastructure / Hosting</w:t>
      </w:r>
    </w:p>
    <w:p w14:paraId="1EAA896F" w14:textId="77777777" w:rsidR="00885F6C" w:rsidRPr="00885F6C" w:rsidRDefault="00885F6C" w:rsidP="00885F6C">
      <w:pPr>
        <w:numPr>
          <w:ilvl w:val="0"/>
          <w:numId w:val="10"/>
        </w:numPr>
        <w:suppressAutoHyphens/>
        <w:spacing w:after="0" w:line="240" w:lineRule="auto"/>
        <w:rPr>
          <w:rFonts w:ascii="Calibri" w:hAnsi="Calibri" w:cs="Calibri"/>
          <w:iCs/>
        </w:rPr>
      </w:pPr>
      <w:r w:rsidRPr="00885F6C">
        <w:rPr>
          <w:rFonts w:ascii="Calibri" w:hAnsi="Calibri" w:cs="Calibri"/>
          <w:iCs/>
        </w:rPr>
        <w:t xml:space="preserve">Cloud hosting for the </w:t>
      </w:r>
      <w:proofErr w:type="spellStart"/>
      <w:r w:rsidRPr="00885F6C">
        <w:rPr>
          <w:rFonts w:ascii="Calibri" w:hAnsi="Calibri" w:cs="Calibri"/>
          <w:iCs/>
        </w:rPr>
        <w:t>DriverPass</w:t>
      </w:r>
      <w:proofErr w:type="spellEnd"/>
      <w:r w:rsidRPr="00885F6C">
        <w:rPr>
          <w:rFonts w:ascii="Calibri" w:hAnsi="Calibri" w:cs="Calibri"/>
          <w:iCs/>
        </w:rPr>
        <w:t xml:space="preserve"> web application so customers and staff can access the system from anywhere.</w:t>
      </w:r>
    </w:p>
    <w:p w14:paraId="0F67231F" w14:textId="77777777" w:rsidR="00885F6C" w:rsidRPr="00885F6C" w:rsidRDefault="00885F6C" w:rsidP="00885F6C">
      <w:pPr>
        <w:numPr>
          <w:ilvl w:val="0"/>
          <w:numId w:val="10"/>
        </w:numPr>
        <w:suppressAutoHyphens/>
        <w:spacing w:after="0" w:line="240" w:lineRule="auto"/>
        <w:rPr>
          <w:rFonts w:ascii="Calibri" w:hAnsi="Calibri" w:cs="Calibri"/>
          <w:iCs/>
        </w:rPr>
      </w:pPr>
      <w:r w:rsidRPr="00885F6C">
        <w:rPr>
          <w:rFonts w:ascii="Calibri" w:hAnsi="Calibri" w:cs="Calibri"/>
          <w:iCs/>
        </w:rPr>
        <w:t>Reliable internet connection required for account access, scheduling, updates, and saving changes. (Downloaded reports can be viewed offline, but updates require an internet connection.)</w:t>
      </w:r>
    </w:p>
    <w:p w14:paraId="02BB0DCB" w14:textId="77777777" w:rsidR="00885F6C" w:rsidRPr="00885F6C" w:rsidRDefault="00885F6C" w:rsidP="00885F6C">
      <w:pPr>
        <w:numPr>
          <w:ilvl w:val="0"/>
          <w:numId w:val="10"/>
        </w:numPr>
        <w:suppressAutoHyphens/>
        <w:spacing w:after="0" w:line="240" w:lineRule="auto"/>
        <w:rPr>
          <w:rFonts w:ascii="Calibri" w:hAnsi="Calibri" w:cs="Calibri"/>
          <w:iCs/>
        </w:rPr>
      </w:pPr>
      <w:r w:rsidRPr="00885F6C">
        <w:rPr>
          <w:rFonts w:ascii="Calibri" w:hAnsi="Calibri" w:cs="Calibri"/>
          <w:iCs/>
        </w:rPr>
        <w:t>Automated backups and data recovery support to prevent data loss.</w:t>
      </w:r>
    </w:p>
    <w:p w14:paraId="5D0CDAB1" w14:textId="77777777" w:rsidR="00885F6C" w:rsidRPr="00885F6C" w:rsidRDefault="00885F6C" w:rsidP="00885F6C">
      <w:pPr>
        <w:numPr>
          <w:ilvl w:val="0"/>
          <w:numId w:val="10"/>
        </w:numPr>
        <w:suppressAutoHyphens/>
        <w:spacing w:after="0" w:line="240" w:lineRule="auto"/>
        <w:rPr>
          <w:rFonts w:ascii="Calibri" w:hAnsi="Calibri" w:cs="Calibri"/>
          <w:iCs/>
        </w:rPr>
      </w:pPr>
      <w:r w:rsidRPr="00885F6C">
        <w:rPr>
          <w:rFonts w:ascii="Calibri" w:hAnsi="Calibri" w:cs="Calibri"/>
          <w:iCs/>
        </w:rPr>
        <w:t>Integration capability to receive DMV updates (via API or scheduled data import) so practice tests and training content stay current.</w:t>
      </w:r>
    </w:p>
    <w:p w14:paraId="512EB01D" w14:textId="77777777" w:rsidR="00885F6C" w:rsidRPr="00885F6C" w:rsidRDefault="00885F6C" w:rsidP="00885F6C">
      <w:pPr>
        <w:suppressAutoHyphens/>
        <w:spacing w:after="0" w:line="240" w:lineRule="auto"/>
        <w:rPr>
          <w:rFonts w:ascii="Calibri" w:hAnsi="Calibri" w:cs="Calibri"/>
          <w:iCs/>
        </w:rPr>
      </w:pPr>
      <w:r w:rsidRPr="00885F6C">
        <w:rPr>
          <w:rFonts w:ascii="Calibri" w:hAnsi="Calibri" w:cs="Calibri"/>
          <w:b/>
          <w:bCs/>
          <w:iCs/>
        </w:rPr>
        <w:t>Security / Access Control</w:t>
      </w:r>
    </w:p>
    <w:p w14:paraId="07272407" w14:textId="77777777" w:rsidR="00885F6C" w:rsidRPr="00885F6C" w:rsidRDefault="00885F6C" w:rsidP="00885F6C">
      <w:pPr>
        <w:numPr>
          <w:ilvl w:val="0"/>
          <w:numId w:val="11"/>
        </w:numPr>
        <w:suppressAutoHyphens/>
        <w:spacing w:after="0" w:line="240" w:lineRule="auto"/>
        <w:rPr>
          <w:rFonts w:ascii="Calibri" w:hAnsi="Calibri" w:cs="Calibri"/>
          <w:iCs/>
        </w:rPr>
      </w:pPr>
      <w:r w:rsidRPr="00885F6C">
        <w:rPr>
          <w:rFonts w:ascii="Calibri" w:hAnsi="Calibri" w:cs="Calibri"/>
          <w:iCs/>
        </w:rPr>
        <w:t>Role-based access control (RBAC) to restrict features by user type (Customer/Student, Secretary, IT Officer, Owner/Manager).</w:t>
      </w:r>
    </w:p>
    <w:p w14:paraId="039DCBB5" w14:textId="77777777" w:rsidR="00885F6C" w:rsidRPr="00885F6C" w:rsidRDefault="00885F6C" w:rsidP="00885F6C">
      <w:pPr>
        <w:numPr>
          <w:ilvl w:val="0"/>
          <w:numId w:val="11"/>
        </w:numPr>
        <w:suppressAutoHyphens/>
        <w:spacing w:after="0" w:line="240" w:lineRule="auto"/>
        <w:rPr>
          <w:rFonts w:ascii="Calibri" w:hAnsi="Calibri" w:cs="Calibri"/>
          <w:iCs/>
        </w:rPr>
      </w:pPr>
      <w:r w:rsidRPr="00885F6C">
        <w:rPr>
          <w:rFonts w:ascii="Calibri" w:hAnsi="Calibri" w:cs="Calibri"/>
          <w:iCs/>
        </w:rPr>
        <w:t>Secure authentication and password reset/recovery process.</w:t>
      </w:r>
    </w:p>
    <w:p w14:paraId="579C83D8" w14:textId="77777777" w:rsidR="00885F6C" w:rsidRPr="00885F6C" w:rsidRDefault="00885F6C" w:rsidP="00885F6C">
      <w:pPr>
        <w:numPr>
          <w:ilvl w:val="0"/>
          <w:numId w:val="11"/>
        </w:numPr>
        <w:suppressAutoHyphens/>
        <w:spacing w:after="0" w:line="240" w:lineRule="auto"/>
        <w:rPr>
          <w:rFonts w:ascii="Calibri" w:hAnsi="Calibri" w:cs="Calibri"/>
          <w:iCs/>
        </w:rPr>
      </w:pPr>
      <w:r w:rsidRPr="00885F6C">
        <w:rPr>
          <w:rFonts w:ascii="Calibri" w:hAnsi="Calibri" w:cs="Calibri"/>
          <w:iCs/>
        </w:rPr>
        <w:t>Encrypted communication (HTTPS/TLS) for all logins and data transmission.</w:t>
      </w:r>
    </w:p>
    <w:p w14:paraId="2A7ACBF0" w14:textId="77777777" w:rsidR="00885F6C" w:rsidRPr="00885F6C" w:rsidRDefault="00885F6C" w:rsidP="00885F6C">
      <w:pPr>
        <w:numPr>
          <w:ilvl w:val="0"/>
          <w:numId w:val="11"/>
        </w:numPr>
        <w:suppressAutoHyphens/>
        <w:spacing w:after="0" w:line="240" w:lineRule="auto"/>
        <w:rPr>
          <w:rFonts w:ascii="Calibri" w:hAnsi="Calibri" w:cs="Calibri"/>
          <w:iCs/>
        </w:rPr>
      </w:pPr>
      <w:r w:rsidRPr="00885F6C">
        <w:rPr>
          <w:rFonts w:ascii="Calibri" w:hAnsi="Calibri" w:cs="Calibri"/>
          <w:iCs/>
        </w:rPr>
        <w:t>Audit logging for reservation creation/modification/cancellation to track who performed actions and when.</w:t>
      </w:r>
    </w:p>
    <w:p w14:paraId="43EE8131" w14:textId="77777777" w:rsidR="00885F6C" w:rsidRPr="00885F6C" w:rsidRDefault="00885F6C" w:rsidP="00885F6C">
      <w:pPr>
        <w:numPr>
          <w:ilvl w:val="0"/>
          <w:numId w:val="11"/>
        </w:numPr>
        <w:suppressAutoHyphens/>
        <w:spacing w:after="0" w:line="240" w:lineRule="auto"/>
        <w:rPr>
          <w:rFonts w:ascii="Calibri" w:hAnsi="Calibri" w:cs="Calibri"/>
          <w:iCs/>
        </w:rPr>
      </w:pPr>
      <w:r w:rsidRPr="00885F6C">
        <w:rPr>
          <w:rFonts w:ascii="Calibri" w:hAnsi="Calibri" w:cs="Calibri"/>
          <w:iCs/>
        </w:rPr>
        <w:t>Secure payment handling: payments should be processed using a secure payment workflow and sensitive card data should not be stored directly in the system (store only confirmations/transaction references).</w:t>
      </w:r>
    </w:p>
    <w:p w14:paraId="2FDF07D3" w14:textId="77777777" w:rsidR="00885F6C" w:rsidRPr="00885F6C" w:rsidRDefault="00885F6C" w:rsidP="00885F6C">
      <w:pPr>
        <w:suppressAutoHyphens/>
        <w:spacing w:after="0" w:line="240" w:lineRule="auto"/>
        <w:rPr>
          <w:rFonts w:ascii="Calibri" w:hAnsi="Calibri" w:cs="Calibri"/>
          <w:iCs/>
        </w:rPr>
      </w:pPr>
      <w:r w:rsidRPr="00885F6C">
        <w:rPr>
          <w:rFonts w:ascii="Calibri" w:hAnsi="Calibri" w:cs="Calibri"/>
          <w:b/>
          <w:bCs/>
          <w:iCs/>
        </w:rPr>
        <w:t>Tools / Administration</w:t>
      </w:r>
    </w:p>
    <w:p w14:paraId="1A3BE705" w14:textId="77777777" w:rsidR="00885F6C" w:rsidRPr="00885F6C" w:rsidRDefault="00885F6C" w:rsidP="00885F6C">
      <w:pPr>
        <w:numPr>
          <w:ilvl w:val="0"/>
          <w:numId w:val="12"/>
        </w:numPr>
        <w:suppressAutoHyphens/>
        <w:spacing w:after="0" w:line="240" w:lineRule="auto"/>
        <w:rPr>
          <w:rFonts w:ascii="Calibri" w:hAnsi="Calibri" w:cs="Calibri"/>
          <w:iCs/>
        </w:rPr>
      </w:pPr>
      <w:r w:rsidRPr="00885F6C">
        <w:rPr>
          <w:rFonts w:ascii="Calibri" w:hAnsi="Calibri" w:cs="Calibri"/>
          <w:iCs/>
        </w:rPr>
        <w:t>Admin tools for the IT Officer to manage accounts, reset credentials, and disable user access when needed.</w:t>
      </w:r>
    </w:p>
    <w:p w14:paraId="071A7B98" w14:textId="77777777" w:rsidR="00885F6C" w:rsidRPr="00885F6C" w:rsidRDefault="00885F6C" w:rsidP="00885F6C">
      <w:pPr>
        <w:numPr>
          <w:ilvl w:val="0"/>
          <w:numId w:val="12"/>
        </w:numPr>
        <w:suppressAutoHyphens/>
        <w:spacing w:after="0" w:line="240" w:lineRule="auto"/>
        <w:rPr>
          <w:rFonts w:ascii="Calibri" w:hAnsi="Calibri" w:cs="Calibri"/>
          <w:iCs/>
        </w:rPr>
      </w:pPr>
      <w:r w:rsidRPr="00885F6C">
        <w:rPr>
          <w:rFonts w:ascii="Calibri" w:hAnsi="Calibri" w:cs="Calibri"/>
          <w:iCs/>
        </w:rPr>
        <w:t>System monitoring/logging to support troubleshooting and uptime reliability.</w:t>
      </w:r>
    </w:p>
    <w:p w14:paraId="72D9D529" w14:textId="7C793F6F" w:rsidR="007E12E6" w:rsidRPr="00885F6C" w:rsidRDefault="007E12E6" w:rsidP="0005783A">
      <w:pPr>
        <w:suppressAutoHyphens/>
        <w:spacing w:after="0" w:line="240" w:lineRule="auto"/>
        <w:rPr>
          <w:rFonts w:ascii="Calibri" w:hAnsi="Calibri" w:cs="Calibri"/>
          <w:iCs/>
        </w:rPr>
      </w:pPr>
    </w:p>
    <w:sectPr w:rsidR="007E12E6" w:rsidRPr="00885F6C">
      <w:headerReference w:type="default" r:id="rId13"/>
      <w:footerReference w:type="default" r:id="rId14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3A3C00" w14:textId="77777777" w:rsidR="00977EE8" w:rsidRDefault="00977EE8">
      <w:pPr>
        <w:spacing w:after="0" w:line="240" w:lineRule="auto"/>
      </w:pPr>
      <w:r>
        <w:separator/>
      </w:r>
    </w:p>
  </w:endnote>
  <w:endnote w:type="continuationSeparator" w:id="0">
    <w:p w14:paraId="0323E2FC" w14:textId="77777777" w:rsidR="00977EE8" w:rsidRDefault="00977EE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DFF854" w14:textId="77777777" w:rsidR="00895C86" w:rsidRDefault="00895C86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rPr>
        <w:rFonts w:ascii="Calibri" w:eastAsia="Calibri" w:hAnsi="Calibri" w:cs="Calibri"/>
        <w:color w:val="000000"/>
      </w:rPr>
    </w:pPr>
    <w:r>
      <w:rPr>
        <w:rFonts w:ascii="Calibri" w:eastAsia="Calibri" w:hAnsi="Calibri" w:cs="Calibri"/>
        <w:color w:val="000000"/>
      </w:rPr>
      <w:fldChar w:fldCharType="begin"/>
    </w:r>
    <w:r>
      <w:rPr>
        <w:rFonts w:ascii="Calibri" w:eastAsia="Calibri" w:hAnsi="Calibri" w:cs="Calibri"/>
        <w:color w:val="000000"/>
      </w:rPr>
      <w:instrText>PAGE</w:instrText>
    </w:r>
    <w:r>
      <w:rPr>
        <w:rFonts w:ascii="Calibri" w:eastAsia="Calibri" w:hAnsi="Calibri" w:cs="Calibri"/>
        <w:color w:val="000000"/>
      </w:rPr>
      <w:fldChar w:fldCharType="separate"/>
    </w:r>
    <w:r w:rsidR="00E0362B">
      <w:rPr>
        <w:rFonts w:ascii="Calibri" w:eastAsia="Calibri" w:hAnsi="Calibri" w:cs="Calibri"/>
        <w:noProof/>
        <w:color w:val="000000"/>
      </w:rPr>
      <w:t>1</w:t>
    </w:r>
    <w:r>
      <w:rPr>
        <w:rFonts w:ascii="Calibri" w:eastAsia="Calibri" w:hAnsi="Calibri" w:cs="Calibri"/>
        <w:color w:val="00000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39ACC0" w14:textId="77777777" w:rsidR="00977EE8" w:rsidRDefault="00977EE8">
      <w:pPr>
        <w:spacing w:after="0" w:line="240" w:lineRule="auto"/>
      </w:pPr>
      <w:r>
        <w:separator/>
      </w:r>
    </w:p>
  </w:footnote>
  <w:footnote w:type="continuationSeparator" w:id="0">
    <w:p w14:paraId="569599B2" w14:textId="77777777" w:rsidR="00977EE8" w:rsidRDefault="00977EE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4CB96D" w14:textId="0ED23418" w:rsidR="00895C86" w:rsidRPr="00895C86" w:rsidRDefault="00711CC9" w:rsidP="00711CC9">
    <w:pPr>
      <w:pStyle w:val="Header"/>
      <w:spacing w:after="200"/>
      <w:jc w:val="center"/>
    </w:pPr>
    <w:r w:rsidRPr="00085B81">
      <w:rPr>
        <w:noProof/>
      </w:rPr>
      <w:drawing>
        <wp:inline distT="0" distB="0" distL="0" distR="0" wp14:anchorId="5D707A65" wp14:editId="3F145A4B">
          <wp:extent cx="1104900" cy="476250"/>
          <wp:effectExtent l="0" t="0" r="0" b="0"/>
          <wp:docPr id="1" name="Graphic 1" descr="SNHU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raphic 1" descr="SNHU logo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04900" cy="4762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A4B57"/>
    <w:multiLevelType w:val="multilevel"/>
    <w:tmpl w:val="1FA8B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D21E2A"/>
    <w:multiLevelType w:val="multilevel"/>
    <w:tmpl w:val="F0E2D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9119F0"/>
    <w:multiLevelType w:val="multilevel"/>
    <w:tmpl w:val="96CCA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C948B7"/>
    <w:multiLevelType w:val="multilevel"/>
    <w:tmpl w:val="938CC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443150"/>
    <w:multiLevelType w:val="multilevel"/>
    <w:tmpl w:val="F3A82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6C5697"/>
    <w:multiLevelType w:val="multilevel"/>
    <w:tmpl w:val="4F201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A30FEC"/>
    <w:multiLevelType w:val="multilevel"/>
    <w:tmpl w:val="22A43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E5179B9"/>
    <w:multiLevelType w:val="multilevel"/>
    <w:tmpl w:val="F15E6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62A0D63"/>
    <w:multiLevelType w:val="multilevel"/>
    <w:tmpl w:val="9EFE07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9B30EBE"/>
    <w:multiLevelType w:val="multilevel"/>
    <w:tmpl w:val="74148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EC83280"/>
    <w:multiLevelType w:val="multilevel"/>
    <w:tmpl w:val="07AA6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E3F0574"/>
    <w:multiLevelType w:val="multilevel"/>
    <w:tmpl w:val="C102F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04672136">
    <w:abstractNumId w:val="2"/>
  </w:num>
  <w:num w:numId="2" w16cid:durableId="1676806791">
    <w:abstractNumId w:val="8"/>
  </w:num>
  <w:num w:numId="3" w16cid:durableId="966667754">
    <w:abstractNumId w:val="11"/>
  </w:num>
  <w:num w:numId="4" w16cid:durableId="1147670725">
    <w:abstractNumId w:val="5"/>
  </w:num>
  <w:num w:numId="5" w16cid:durableId="735392598">
    <w:abstractNumId w:val="0"/>
  </w:num>
  <w:num w:numId="6" w16cid:durableId="1513884358">
    <w:abstractNumId w:val="4"/>
  </w:num>
  <w:num w:numId="7" w16cid:durableId="23481401">
    <w:abstractNumId w:val="10"/>
  </w:num>
  <w:num w:numId="8" w16cid:durableId="1411150691">
    <w:abstractNumId w:val="6"/>
  </w:num>
  <w:num w:numId="9" w16cid:durableId="1259945092">
    <w:abstractNumId w:val="1"/>
  </w:num>
  <w:num w:numId="10" w16cid:durableId="664168719">
    <w:abstractNumId w:val="9"/>
  </w:num>
  <w:num w:numId="11" w16cid:durableId="715543017">
    <w:abstractNumId w:val="7"/>
  </w:num>
  <w:num w:numId="12" w16cid:durableId="85565309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E12E6"/>
    <w:rsid w:val="0005783A"/>
    <w:rsid w:val="00274D86"/>
    <w:rsid w:val="003A02CB"/>
    <w:rsid w:val="005871DC"/>
    <w:rsid w:val="00711CC9"/>
    <w:rsid w:val="00754D65"/>
    <w:rsid w:val="00767664"/>
    <w:rsid w:val="007C2BAF"/>
    <w:rsid w:val="007E12E6"/>
    <w:rsid w:val="00827CFF"/>
    <w:rsid w:val="00860723"/>
    <w:rsid w:val="00885F6C"/>
    <w:rsid w:val="00895C86"/>
    <w:rsid w:val="00977EE8"/>
    <w:rsid w:val="009C0C32"/>
    <w:rsid w:val="00AE52D4"/>
    <w:rsid w:val="00E036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00E683"/>
  <w15:docId w15:val="{67B8D5EF-DF41-4AD1-99F4-DA1E5BE7EF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4452A"/>
    <w:rPr>
      <w:rFonts w:asciiTheme="majorHAnsi" w:eastAsiaTheme="minorHAnsi" w:hAnsiTheme="majorHAnsi" w:cstheme="majorHAnsi"/>
    </w:rPr>
  </w:style>
  <w:style w:type="paragraph" w:styleId="Heading1">
    <w:name w:val="heading 1"/>
    <w:basedOn w:val="Title"/>
    <w:next w:val="Normal"/>
    <w:link w:val="Heading1Char"/>
    <w:uiPriority w:val="9"/>
    <w:qFormat/>
    <w:rsid w:val="00895C86"/>
    <w:pPr>
      <w:keepNext w:val="0"/>
      <w:keepLines w:val="0"/>
      <w:suppressAutoHyphens/>
      <w:spacing w:after="0" w:line="240" w:lineRule="auto"/>
      <w:jc w:val="center"/>
      <w:outlineLvl w:val="0"/>
    </w:pPr>
    <w:rPr>
      <w:rFonts w:ascii="Calibri" w:hAnsi="Calibri" w:cs="Calibri"/>
      <w:b/>
      <w:sz w:val="24"/>
      <w:szCs w:val="24"/>
    </w:rPr>
  </w:style>
  <w:style w:type="paragraph" w:styleId="Heading2">
    <w:name w:val="heading 2"/>
    <w:basedOn w:val="Heading1"/>
    <w:next w:val="Normal"/>
    <w:link w:val="Heading2Char"/>
    <w:uiPriority w:val="9"/>
    <w:unhideWhenUsed/>
    <w:qFormat/>
    <w:rsid w:val="00895C86"/>
    <w:pPr>
      <w:outlineLvl w:val="1"/>
    </w:pPr>
  </w:style>
  <w:style w:type="paragraph" w:styleId="Heading3">
    <w:name w:val="heading 3"/>
    <w:basedOn w:val="Normal"/>
    <w:next w:val="Normal"/>
    <w:uiPriority w:val="9"/>
    <w:unhideWhenUsed/>
    <w:qFormat/>
    <w:rsid w:val="00895C86"/>
    <w:pPr>
      <w:keepNext/>
      <w:keepLines/>
      <w:spacing w:after="0" w:line="240" w:lineRule="auto"/>
      <w:outlineLvl w:val="2"/>
    </w:pPr>
    <w:rPr>
      <w:rFonts w:ascii="Calibri" w:hAnsi="Calibri"/>
      <w:b/>
      <w:color w:val="000000" w:themeColor="text1"/>
      <w:szCs w:val="26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rFonts w:ascii="Arial" w:eastAsia="Arial" w:hAnsi="Arial" w:cs="Arial"/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D26AB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D26AB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9D26AB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D26AB"/>
  </w:style>
  <w:style w:type="paragraph" w:styleId="Footer">
    <w:name w:val="footer"/>
    <w:basedOn w:val="Normal"/>
    <w:link w:val="FooterChar"/>
    <w:uiPriority w:val="99"/>
    <w:unhideWhenUsed/>
    <w:rsid w:val="009D26AB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D26AB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567D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567DC"/>
    <w:rPr>
      <w:b/>
      <w:bCs/>
      <w:sz w:val="20"/>
      <w:szCs w:val="20"/>
    </w:rPr>
  </w:style>
  <w:style w:type="paragraph" w:styleId="ListParagraph">
    <w:name w:val="List Paragraph"/>
    <w:basedOn w:val="Normal"/>
    <w:uiPriority w:val="34"/>
    <w:qFormat/>
    <w:rsid w:val="00B4452A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895C86"/>
    <w:rPr>
      <w:rFonts w:eastAsiaTheme="minorHAnsi"/>
      <w:b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895C86"/>
    <w:rPr>
      <w:rFonts w:eastAsiaTheme="minorHAnsi"/>
      <w:b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895C86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7.svg"/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BmCeE24m+9skCJlIqI9pNQW925A==">AMUW2mVKOlmTVB7reuITImHAUhMCtMRQjOwonEdpyxGTNo6oWlSVEOirRSaLnfTBu3/e3hZ23AgnPAqaGfPHW0PzkFBxwZVboECLBlgqlIw9L2L76Edw3Hap0DNlWwl2CyQ2ViPpS/ylYbLblrbAl7UbZBB13vgHzOu9yeGCmTTJNkHxb/B2aLydrNeadNKJS9FOrQfWuRDdy6IwuUufhSlmgj7Av/QKfsx/QoiY7qiYDA69Qp7LHoEakXbwmMidC2K0CRIorLd8Bvn1+64EANs8nXTBAa9kD2o7YXRhn505lNb1bDYxRvuwihvhWIvcozNCGnAA1OuSBqBY3BDzSEkfJskAPWiUriang15hhV78q/somdsa6Mo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6</Pages>
  <Words>331</Words>
  <Characters>1888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SNHU</Company>
  <LinksUpToDate>false</LinksUpToDate>
  <CharactersWithSpaces>2215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Gentile, Amy</dc:creator>
  <cp:lastModifiedBy>Rodman, Michael</cp:lastModifiedBy>
  <cp:revision>2</cp:revision>
  <dcterms:created xsi:type="dcterms:W3CDTF">2026-02-20T19:44:00Z</dcterms:created>
  <dcterms:modified xsi:type="dcterms:W3CDTF">2026-02-20T19:44:00Z</dcterms:modified>
</cp:coreProperties>
</file>