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9078C6" w:rsidR="009078C6" w:rsidRDefault="009078C6" w14:paraId="74E32E2A" w14:textId="3DCF2184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Dokładny opis danych;</w:t>
      </w:r>
    </w:p>
    <w:p w:rsidRPr="009078C6" w:rsidR="009078C6" w:rsidRDefault="009078C6" w14:paraId="69DAD413" w14:textId="0D68F3F0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Będziemy analizować ramkę danych Poland </w:t>
      </w:r>
      <w:proofErr w:type="spellStart"/>
      <w:r w:rsidRPr="009078C6">
        <w:rPr>
          <w:sz w:val="28"/>
          <w:szCs w:val="28"/>
          <w:lang w:val="pl-PL"/>
        </w:rPr>
        <w:t>Cars</w:t>
      </w:r>
      <w:proofErr w:type="spellEnd"/>
      <w:r w:rsidRPr="009078C6">
        <w:rPr>
          <w:sz w:val="28"/>
          <w:szCs w:val="28"/>
          <w:lang w:val="pl-PL"/>
        </w:rPr>
        <w:t xml:space="preserve"> for Sale </w:t>
      </w:r>
      <w:proofErr w:type="spellStart"/>
      <w:r w:rsidRPr="009078C6">
        <w:rPr>
          <w:sz w:val="28"/>
          <w:szCs w:val="28"/>
          <w:lang w:val="pl-PL"/>
        </w:rPr>
        <w:t>Dataset</w:t>
      </w:r>
      <w:proofErr w:type="spellEnd"/>
      <w:r w:rsidRPr="009078C6">
        <w:rPr>
          <w:sz w:val="28"/>
          <w:szCs w:val="28"/>
          <w:lang w:val="pl-PL"/>
        </w:rPr>
        <w:t xml:space="preserve"> ze strony Kaggle.com, używając oprogramowania R. </w:t>
      </w:r>
    </w:p>
    <w:p w:rsidRPr="009078C6" w:rsidR="009078C6" w:rsidRDefault="009078C6" w14:paraId="4A760EC7" w14:textId="72DBC550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Według opisu na stronie ramka zawiera około 200 000 ofert samochodów wystawionych na sprzedaż na polskiej stronie internetowej Otomoto.pl. Dane zostały pozyskane z </w:t>
      </w:r>
      <w:proofErr w:type="spellStart"/>
      <w:r w:rsidRPr="009078C6">
        <w:rPr>
          <w:sz w:val="28"/>
          <w:szCs w:val="28"/>
          <w:lang w:val="pl-PL"/>
        </w:rPr>
        <w:t>Otomoto</w:t>
      </w:r>
      <w:proofErr w:type="spellEnd"/>
      <w:r w:rsidRPr="009078C6">
        <w:rPr>
          <w:sz w:val="28"/>
          <w:szCs w:val="28"/>
          <w:lang w:val="pl-PL"/>
        </w:rPr>
        <w:t xml:space="preserve"> za pomocą </w:t>
      </w:r>
      <w:proofErr w:type="spellStart"/>
      <w:r w:rsidRPr="009078C6">
        <w:rPr>
          <w:sz w:val="28"/>
          <w:szCs w:val="28"/>
          <w:lang w:val="pl-PL"/>
        </w:rPr>
        <w:t>datascrapingu</w:t>
      </w:r>
      <w:proofErr w:type="spellEnd"/>
      <w:r w:rsidRPr="009078C6">
        <w:rPr>
          <w:sz w:val="28"/>
          <w:szCs w:val="28"/>
          <w:lang w:val="pl-PL"/>
        </w:rPr>
        <w:t xml:space="preserve"> w maju roku 2021. Informacje dotyczące każdej z ofert w ramce </w:t>
      </w:r>
      <w:proofErr w:type="spellStart"/>
      <w:r w:rsidRPr="009078C6">
        <w:rPr>
          <w:sz w:val="28"/>
          <w:szCs w:val="28"/>
          <w:lang w:val="pl-PL"/>
        </w:rPr>
        <w:t>rodzielone</w:t>
      </w:r>
      <w:proofErr w:type="spellEnd"/>
      <w:r w:rsidRPr="009078C6">
        <w:rPr>
          <w:sz w:val="28"/>
          <w:szCs w:val="28"/>
          <w:lang w:val="pl-PL"/>
        </w:rPr>
        <w:t xml:space="preserve"> są między 25 kolumn opisanych poniżej. </w:t>
      </w:r>
    </w:p>
    <w:p w:rsidRPr="009078C6" w:rsidR="009078C6" w:rsidP="009078C6" w:rsidRDefault="009078C6" w14:paraId="1A254610" w14:textId="6117F649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Index – wewnętrzny R-</w:t>
      </w:r>
      <w:proofErr w:type="spellStart"/>
      <w:r w:rsidRPr="009078C6">
        <w:rPr>
          <w:sz w:val="28"/>
          <w:szCs w:val="28"/>
          <w:lang w:val="pl-PL"/>
        </w:rPr>
        <w:t>owy</w:t>
      </w:r>
      <w:proofErr w:type="spellEnd"/>
      <w:r w:rsidRPr="009078C6">
        <w:rPr>
          <w:sz w:val="28"/>
          <w:szCs w:val="28"/>
          <w:lang w:val="pl-PL"/>
        </w:rPr>
        <w:t xml:space="preserve"> numer oferty</w:t>
      </w:r>
    </w:p>
    <w:p w:rsidRPr="009078C6" w:rsidR="009078C6" w:rsidP="009078C6" w:rsidRDefault="009078C6" w14:paraId="7368093A" w14:textId="03E5B668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Price</w:t>
      </w:r>
      <w:proofErr w:type="spellEnd"/>
      <w:r w:rsidRPr="009078C6">
        <w:rPr>
          <w:sz w:val="28"/>
          <w:szCs w:val="28"/>
          <w:lang w:val="pl-PL"/>
        </w:rPr>
        <w:t xml:space="preserve"> – cena samochodu </w:t>
      </w:r>
    </w:p>
    <w:p w:rsidRPr="009078C6" w:rsidR="009078C6" w:rsidP="009078C6" w:rsidRDefault="009078C6" w14:paraId="2B790B3D" w14:textId="142C55D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Currency</w:t>
      </w:r>
      <w:proofErr w:type="spellEnd"/>
      <w:r w:rsidRPr="009078C6">
        <w:rPr>
          <w:sz w:val="28"/>
          <w:szCs w:val="28"/>
          <w:lang w:val="pl-PL"/>
        </w:rPr>
        <w:t xml:space="preserve"> – </w:t>
      </w:r>
      <w:proofErr w:type="gramStart"/>
      <w:r w:rsidRPr="009078C6">
        <w:rPr>
          <w:sz w:val="28"/>
          <w:szCs w:val="28"/>
          <w:lang w:val="pl-PL"/>
        </w:rPr>
        <w:t>waluta</w:t>
      </w:r>
      <w:proofErr w:type="gramEnd"/>
      <w:r w:rsidRPr="009078C6">
        <w:rPr>
          <w:sz w:val="28"/>
          <w:szCs w:val="28"/>
          <w:lang w:val="pl-PL"/>
        </w:rPr>
        <w:t xml:space="preserve"> w której określono cenę samochodu (EUR lub PLN)</w:t>
      </w:r>
    </w:p>
    <w:p w:rsidRPr="009078C6" w:rsidR="009078C6" w:rsidP="009078C6" w:rsidRDefault="009078C6" w14:paraId="7D91F918" w14:textId="5A08B9B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Condition</w:t>
      </w:r>
      <w:proofErr w:type="spellEnd"/>
      <w:r w:rsidRPr="009078C6">
        <w:rPr>
          <w:sz w:val="28"/>
          <w:szCs w:val="28"/>
          <w:lang w:val="pl-PL"/>
        </w:rPr>
        <w:t xml:space="preserve"> – binarna informacja o tym czy samochód jest nowy, czy używany</w:t>
      </w:r>
    </w:p>
    <w:p w:rsidRPr="009078C6" w:rsidR="009078C6" w:rsidP="009078C6" w:rsidRDefault="009078C6" w14:paraId="14ECD6C4" w14:textId="7E038DF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Vehicle_brand</w:t>
      </w:r>
      <w:proofErr w:type="spellEnd"/>
      <w:r w:rsidRPr="009078C6">
        <w:rPr>
          <w:sz w:val="28"/>
          <w:szCs w:val="28"/>
          <w:lang w:val="pl-PL"/>
        </w:rPr>
        <w:t xml:space="preserve"> – marka sprzedawanego auta</w:t>
      </w:r>
    </w:p>
    <w:p w:rsidRPr="009078C6" w:rsidR="009078C6" w:rsidP="009078C6" w:rsidRDefault="009078C6" w14:paraId="26554C30" w14:textId="2F5C1745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Vehicle_model</w:t>
      </w:r>
      <w:proofErr w:type="spellEnd"/>
      <w:r w:rsidRPr="009078C6">
        <w:rPr>
          <w:sz w:val="28"/>
          <w:szCs w:val="28"/>
          <w:lang w:val="pl-PL"/>
        </w:rPr>
        <w:t xml:space="preserve"> – model auta w obrębie marki </w:t>
      </w:r>
    </w:p>
    <w:p w:rsidRPr="009078C6" w:rsidR="009078C6" w:rsidP="009078C6" w:rsidRDefault="009078C6" w14:paraId="34B5469E" w14:textId="00A6A043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Vehicle_version</w:t>
      </w:r>
      <w:proofErr w:type="spellEnd"/>
      <w:r w:rsidRPr="009078C6">
        <w:rPr>
          <w:sz w:val="28"/>
          <w:szCs w:val="28"/>
          <w:lang w:val="pl-PL"/>
        </w:rPr>
        <w:t xml:space="preserve"> – wersja modelu</w:t>
      </w:r>
    </w:p>
    <w:p w:rsidRPr="009078C6" w:rsidR="009078C6" w:rsidP="009078C6" w:rsidRDefault="009078C6" w14:paraId="59D399C5" w14:textId="61D9C6D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Vehicle_generation</w:t>
      </w:r>
      <w:proofErr w:type="spellEnd"/>
      <w:r w:rsidRPr="009078C6">
        <w:rPr>
          <w:sz w:val="28"/>
          <w:szCs w:val="28"/>
          <w:lang w:val="pl-PL"/>
        </w:rPr>
        <w:t xml:space="preserve"> – generacja modelu</w:t>
      </w:r>
    </w:p>
    <w:p w:rsidRPr="009078C6" w:rsidR="009078C6" w:rsidP="009078C6" w:rsidRDefault="009078C6" w14:paraId="1F548076" w14:textId="556BDA08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Production_year</w:t>
      </w:r>
      <w:proofErr w:type="spellEnd"/>
      <w:r w:rsidRPr="009078C6">
        <w:rPr>
          <w:sz w:val="28"/>
          <w:szCs w:val="28"/>
          <w:lang w:val="pl-PL"/>
        </w:rPr>
        <w:t xml:space="preserve"> – rok produkcji</w:t>
      </w:r>
    </w:p>
    <w:p w:rsidRPr="009078C6" w:rsidR="009078C6" w:rsidP="009078C6" w:rsidRDefault="009078C6" w14:paraId="6C7CB212" w14:textId="2609B12E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Mileage_km</w:t>
      </w:r>
      <w:proofErr w:type="spellEnd"/>
      <w:r w:rsidRPr="009078C6">
        <w:rPr>
          <w:sz w:val="28"/>
          <w:szCs w:val="28"/>
          <w:lang w:val="pl-PL"/>
        </w:rPr>
        <w:t xml:space="preserve"> – przebieg w km</w:t>
      </w:r>
    </w:p>
    <w:p w:rsidRPr="009078C6" w:rsidR="009078C6" w:rsidP="009078C6" w:rsidRDefault="009078C6" w14:paraId="23FD8CE3" w14:textId="517E6064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Power_HP</w:t>
      </w:r>
      <w:proofErr w:type="spellEnd"/>
      <w:r w:rsidRPr="009078C6">
        <w:rPr>
          <w:sz w:val="28"/>
          <w:szCs w:val="28"/>
          <w:lang w:val="pl-PL"/>
        </w:rPr>
        <w:t xml:space="preserve"> </w:t>
      </w:r>
      <w:proofErr w:type="gramStart"/>
      <w:r w:rsidRPr="009078C6">
        <w:rPr>
          <w:sz w:val="28"/>
          <w:szCs w:val="28"/>
          <w:lang w:val="pl-PL"/>
        </w:rPr>
        <w:t>-  ilość</w:t>
      </w:r>
      <w:proofErr w:type="gramEnd"/>
      <w:r w:rsidRPr="009078C6">
        <w:rPr>
          <w:sz w:val="28"/>
          <w:szCs w:val="28"/>
          <w:lang w:val="pl-PL"/>
        </w:rPr>
        <w:t xml:space="preserve"> koni mechanicznych</w:t>
      </w:r>
    </w:p>
    <w:p w:rsidRPr="009078C6" w:rsidR="009078C6" w:rsidP="009078C6" w:rsidRDefault="009078C6" w14:paraId="28202517" w14:textId="7315624D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Displacement_cm3 – pojemność silnika</w:t>
      </w:r>
    </w:p>
    <w:p w:rsidRPr="009078C6" w:rsidR="009078C6" w:rsidP="009078C6" w:rsidRDefault="009078C6" w14:paraId="2C97FFB3" w14:textId="596175EF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Fuel_type</w:t>
      </w:r>
      <w:proofErr w:type="spellEnd"/>
      <w:r w:rsidRPr="009078C6">
        <w:rPr>
          <w:sz w:val="28"/>
          <w:szCs w:val="28"/>
          <w:lang w:val="pl-PL"/>
        </w:rPr>
        <w:t xml:space="preserve"> – typ paliwa</w:t>
      </w:r>
    </w:p>
    <w:p w:rsidRPr="009078C6" w:rsidR="009078C6" w:rsidP="009078C6" w:rsidRDefault="009078C6" w14:paraId="5B26B9C9" w14:textId="415649A9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CO2_emissions – emisje dwutlenku węgla</w:t>
      </w:r>
    </w:p>
    <w:p w:rsidRPr="009078C6" w:rsidR="009078C6" w:rsidP="009078C6" w:rsidRDefault="009078C6" w14:paraId="59284E03" w14:textId="3AF6C04D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Drive – rodzaj napędu, na przednie bądź tylne koła</w:t>
      </w:r>
    </w:p>
    <w:p w:rsidRPr="009078C6" w:rsidR="009078C6" w:rsidP="009078C6" w:rsidRDefault="009078C6" w14:paraId="49B84DB0" w14:textId="6D42ED1E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Transmission</w:t>
      </w:r>
      <w:proofErr w:type="spellEnd"/>
      <w:r w:rsidRPr="009078C6">
        <w:rPr>
          <w:sz w:val="28"/>
          <w:szCs w:val="28"/>
          <w:lang w:val="pl-PL"/>
        </w:rPr>
        <w:t xml:space="preserve"> – rodzaj skrzyni biegów (manualna bądź automat)</w:t>
      </w:r>
    </w:p>
    <w:p w:rsidRPr="009078C6" w:rsidR="009078C6" w:rsidP="009078C6" w:rsidRDefault="009078C6" w14:paraId="5B21192A" w14:textId="46A6D40D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Type</w:t>
      </w:r>
      <w:proofErr w:type="spellEnd"/>
      <w:r w:rsidRPr="009078C6">
        <w:rPr>
          <w:sz w:val="28"/>
          <w:szCs w:val="28"/>
          <w:lang w:val="pl-PL"/>
        </w:rPr>
        <w:t xml:space="preserve"> – wewnętrzna klasyfikacja typu auta</w:t>
      </w:r>
    </w:p>
    <w:p w:rsidRPr="009078C6" w:rsidR="009078C6" w:rsidP="009078C6" w:rsidRDefault="009078C6" w14:paraId="08B5A0FE" w14:textId="131FD53A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Doors_number</w:t>
      </w:r>
      <w:proofErr w:type="spellEnd"/>
      <w:r w:rsidRPr="009078C6">
        <w:rPr>
          <w:sz w:val="28"/>
          <w:szCs w:val="28"/>
          <w:lang w:val="pl-PL"/>
        </w:rPr>
        <w:t xml:space="preserve"> – liczba drzwi</w:t>
      </w:r>
    </w:p>
    <w:p w:rsidRPr="009078C6" w:rsidR="009078C6" w:rsidP="009078C6" w:rsidRDefault="009078C6" w14:paraId="4B6BA4DF" w14:textId="00144970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Colour</w:t>
      </w:r>
      <w:proofErr w:type="spellEnd"/>
      <w:r w:rsidRPr="009078C6">
        <w:rPr>
          <w:sz w:val="28"/>
          <w:szCs w:val="28"/>
          <w:lang w:val="pl-PL"/>
        </w:rPr>
        <w:t xml:space="preserve"> – kolor </w:t>
      </w:r>
    </w:p>
    <w:p w:rsidRPr="009078C6" w:rsidR="009078C6" w:rsidP="009078C6" w:rsidRDefault="009078C6" w14:paraId="0F747817" w14:textId="6AFA2199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Origin_country</w:t>
      </w:r>
      <w:proofErr w:type="spellEnd"/>
      <w:r w:rsidRPr="009078C6">
        <w:rPr>
          <w:sz w:val="28"/>
          <w:szCs w:val="28"/>
          <w:lang w:val="pl-PL"/>
        </w:rPr>
        <w:t xml:space="preserve"> – kraj, z którego sprowadzono auto</w:t>
      </w:r>
    </w:p>
    <w:p w:rsidRPr="009078C6" w:rsidR="009078C6" w:rsidP="009078C6" w:rsidRDefault="009078C6" w14:paraId="363FAFAF" w14:textId="5B60883C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First_owner</w:t>
      </w:r>
      <w:proofErr w:type="spellEnd"/>
      <w:r w:rsidRPr="009078C6">
        <w:rPr>
          <w:sz w:val="28"/>
          <w:szCs w:val="28"/>
          <w:lang w:val="pl-PL"/>
        </w:rPr>
        <w:t xml:space="preserve"> – informacja czy sprzedający był pierwszym właścicielem auta</w:t>
      </w:r>
    </w:p>
    <w:p w:rsidRPr="009078C6" w:rsidR="009078C6" w:rsidP="009078C6" w:rsidRDefault="009078C6" w14:paraId="69017FE6" w14:textId="0B7BDCBF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First_registration_date</w:t>
      </w:r>
      <w:proofErr w:type="spellEnd"/>
      <w:r w:rsidRPr="009078C6">
        <w:rPr>
          <w:sz w:val="28"/>
          <w:szCs w:val="28"/>
          <w:lang w:val="pl-PL"/>
        </w:rPr>
        <w:t xml:space="preserve"> – data pierwszej rejestracji pojazdu na drogach publicznych</w:t>
      </w:r>
    </w:p>
    <w:p w:rsidRPr="009078C6" w:rsidR="009078C6" w:rsidP="009078C6" w:rsidRDefault="009078C6" w14:paraId="0F821166" w14:textId="5D6EB58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9078C6">
        <w:rPr>
          <w:sz w:val="28"/>
          <w:szCs w:val="28"/>
          <w:lang w:val="en-US"/>
        </w:rPr>
        <w:t>Offer_publication_date</w:t>
      </w:r>
      <w:proofErr w:type="spellEnd"/>
      <w:r w:rsidRPr="009078C6">
        <w:rPr>
          <w:sz w:val="28"/>
          <w:szCs w:val="28"/>
          <w:lang w:val="en-US"/>
        </w:rPr>
        <w:t xml:space="preserve"> – data </w:t>
      </w:r>
      <w:proofErr w:type="spellStart"/>
      <w:r w:rsidRPr="009078C6">
        <w:rPr>
          <w:sz w:val="28"/>
          <w:szCs w:val="28"/>
          <w:lang w:val="en-US"/>
        </w:rPr>
        <w:t>publikacji</w:t>
      </w:r>
      <w:proofErr w:type="spellEnd"/>
      <w:r w:rsidRPr="009078C6">
        <w:rPr>
          <w:sz w:val="28"/>
          <w:szCs w:val="28"/>
          <w:lang w:val="en-US"/>
        </w:rPr>
        <w:t xml:space="preserve"> </w:t>
      </w:r>
      <w:proofErr w:type="spellStart"/>
      <w:r w:rsidRPr="009078C6">
        <w:rPr>
          <w:sz w:val="28"/>
          <w:szCs w:val="28"/>
          <w:lang w:val="en-US"/>
        </w:rPr>
        <w:t>oferty</w:t>
      </w:r>
      <w:proofErr w:type="spellEnd"/>
      <w:r w:rsidRPr="009078C6">
        <w:rPr>
          <w:sz w:val="28"/>
          <w:szCs w:val="28"/>
          <w:lang w:val="en-US"/>
        </w:rPr>
        <w:t xml:space="preserve"> </w:t>
      </w:r>
      <w:proofErr w:type="spellStart"/>
      <w:r w:rsidRPr="009078C6">
        <w:rPr>
          <w:sz w:val="28"/>
          <w:szCs w:val="28"/>
          <w:lang w:val="en-US"/>
        </w:rPr>
        <w:t>na</w:t>
      </w:r>
      <w:proofErr w:type="spellEnd"/>
      <w:r w:rsidRPr="009078C6">
        <w:rPr>
          <w:sz w:val="28"/>
          <w:szCs w:val="28"/>
          <w:lang w:val="en-US"/>
        </w:rPr>
        <w:t xml:space="preserve"> Otomoto.pl</w:t>
      </w:r>
    </w:p>
    <w:p w:rsidRPr="009078C6" w:rsidR="009078C6" w:rsidP="009078C6" w:rsidRDefault="009078C6" w14:paraId="7A2851CF" w14:textId="0249AEA8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Offer_location</w:t>
      </w:r>
      <w:proofErr w:type="spellEnd"/>
      <w:r w:rsidRPr="009078C6">
        <w:rPr>
          <w:sz w:val="28"/>
          <w:szCs w:val="28"/>
          <w:lang w:val="pl-PL"/>
        </w:rPr>
        <w:t xml:space="preserve"> – miejscowość w Polsce, gdzie znajduje się samochód</w:t>
      </w:r>
    </w:p>
    <w:p w:rsidRPr="009078C6" w:rsidR="009078C6" w:rsidP="009078C6" w:rsidRDefault="009078C6" w14:paraId="501D17C7" w14:textId="3A41FBF8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Features</w:t>
      </w:r>
      <w:proofErr w:type="spellEnd"/>
      <w:r w:rsidRPr="009078C6">
        <w:rPr>
          <w:sz w:val="28"/>
          <w:szCs w:val="28"/>
          <w:lang w:val="pl-PL"/>
        </w:rPr>
        <w:t xml:space="preserve"> – </w:t>
      </w:r>
      <w:proofErr w:type="spellStart"/>
      <w:r w:rsidRPr="009078C6">
        <w:rPr>
          <w:sz w:val="28"/>
          <w:szCs w:val="28"/>
          <w:lang w:val="pl-PL"/>
        </w:rPr>
        <w:t>którki</w:t>
      </w:r>
      <w:proofErr w:type="spellEnd"/>
      <w:r w:rsidRPr="009078C6">
        <w:rPr>
          <w:sz w:val="28"/>
          <w:szCs w:val="28"/>
          <w:lang w:val="pl-PL"/>
        </w:rPr>
        <w:t xml:space="preserve"> opis funkcjonalności samochodu od sprzedającego</w:t>
      </w:r>
    </w:p>
    <w:p w:rsidRPr="009078C6" w:rsidR="009078C6" w:rsidP="009078C6" w:rsidRDefault="009078C6" w14:paraId="180CBF3B" w14:textId="77777777">
      <w:pPr>
        <w:rPr>
          <w:sz w:val="28"/>
          <w:szCs w:val="28"/>
          <w:lang w:val="pl-PL"/>
        </w:rPr>
      </w:pPr>
    </w:p>
    <w:p w:rsidRPr="009078C6" w:rsidR="009078C6" w:rsidP="009078C6" w:rsidRDefault="009078C6" w14:paraId="3F319901" w14:textId="01700187">
      <w:pPr>
        <w:rPr>
          <w:sz w:val="28"/>
          <w:szCs w:val="28"/>
          <w:lang w:val="pl-PL"/>
        </w:rPr>
      </w:pPr>
    </w:p>
    <w:p w:rsidRPr="009078C6" w:rsidR="009078C6" w:rsidP="009078C6" w:rsidRDefault="009078C6" w14:paraId="69F0C0CC" w14:textId="18A9C1DF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Plan działania:</w:t>
      </w:r>
    </w:p>
    <w:p w:rsidRPr="009078C6" w:rsidR="009078C6" w:rsidP="009078C6" w:rsidRDefault="009078C6" w14:paraId="0558E239" w14:textId="02CBEB0E">
      <w:pPr>
        <w:pStyle w:val="ListParagraph"/>
        <w:numPr>
          <w:ilvl w:val="0"/>
          <w:numId w:val="2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Znalezienie danych w formacie .</w:t>
      </w:r>
      <w:proofErr w:type="spellStart"/>
      <w:r w:rsidRPr="009078C6">
        <w:rPr>
          <w:sz w:val="28"/>
          <w:szCs w:val="28"/>
          <w:lang w:val="pl-PL"/>
        </w:rPr>
        <w:t>csv</w:t>
      </w:r>
      <w:proofErr w:type="spellEnd"/>
      <w:r w:rsidRPr="009078C6">
        <w:rPr>
          <w:sz w:val="28"/>
          <w:szCs w:val="28"/>
          <w:lang w:val="pl-PL"/>
        </w:rPr>
        <w:t xml:space="preserve"> oraz załadowanie do R. </w:t>
      </w:r>
      <w:r w:rsidRPr="009078C6">
        <w:rPr>
          <w:sz w:val="28"/>
          <w:szCs w:val="28"/>
          <w:lang w:val="pl-PL"/>
        </w:rPr>
        <w:br/>
      </w:r>
      <w:r w:rsidRPr="009078C6">
        <w:rPr>
          <w:sz w:val="28"/>
          <w:szCs w:val="28"/>
          <w:lang w:val="pl-PL"/>
        </w:rPr>
        <w:t>zakończone</w:t>
      </w:r>
    </w:p>
    <w:p w:rsidRPr="009078C6" w:rsidR="009078C6" w:rsidP="009078C6" w:rsidRDefault="009078C6" w14:paraId="34B88CBF" w14:textId="3C98E0CD">
      <w:pPr>
        <w:pStyle w:val="ListParagraph"/>
        <w:numPr>
          <w:ilvl w:val="0"/>
          <w:numId w:val="2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Exploracja</w:t>
      </w:r>
      <w:proofErr w:type="spellEnd"/>
      <w:r w:rsidRPr="009078C6">
        <w:rPr>
          <w:sz w:val="28"/>
          <w:szCs w:val="28"/>
          <w:lang w:val="pl-PL"/>
        </w:rPr>
        <w:t xml:space="preserve"> danych, poszukiwanie zależności z użyciem różnych pakietów typu </w:t>
      </w:r>
      <w:proofErr w:type="spellStart"/>
      <w:r w:rsidRPr="009078C6">
        <w:rPr>
          <w:sz w:val="28"/>
          <w:szCs w:val="28"/>
          <w:lang w:val="pl-PL"/>
        </w:rPr>
        <w:t>dplyr</w:t>
      </w:r>
      <w:proofErr w:type="spellEnd"/>
      <w:r w:rsidRPr="009078C6">
        <w:rPr>
          <w:sz w:val="28"/>
          <w:szCs w:val="28"/>
          <w:lang w:val="pl-PL"/>
        </w:rPr>
        <w:t xml:space="preserve">, </w:t>
      </w:r>
      <w:proofErr w:type="spellStart"/>
      <w:proofErr w:type="gramStart"/>
      <w:r w:rsidRPr="009078C6">
        <w:rPr>
          <w:sz w:val="28"/>
          <w:szCs w:val="28"/>
          <w:lang w:val="pl-PL"/>
        </w:rPr>
        <w:t>tidyr</w:t>
      </w:r>
      <w:proofErr w:type="spellEnd"/>
      <w:r w:rsidRPr="009078C6">
        <w:rPr>
          <w:sz w:val="28"/>
          <w:szCs w:val="28"/>
          <w:lang w:val="pl-PL"/>
        </w:rPr>
        <w:t xml:space="preserve"> ,</w:t>
      </w:r>
      <w:proofErr w:type="gramEnd"/>
      <w:r w:rsidRPr="009078C6">
        <w:rPr>
          <w:sz w:val="28"/>
          <w:szCs w:val="28"/>
          <w:lang w:val="pl-PL"/>
        </w:rPr>
        <w:t xml:space="preserve"> </w:t>
      </w:r>
      <w:proofErr w:type="spellStart"/>
      <w:r w:rsidRPr="009078C6">
        <w:rPr>
          <w:sz w:val="28"/>
          <w:szCs w:val="28"/>
          <w:lang w:val="pl-PL"/>
        </w:rPr>
        <w:t>forcats</w:t>
      </w:r>
      <w:proofErr w:type="spellEnd"/>
      <w:r w:rsidRPr="009078C6">
        <w:rPr>
          <w:sz w:val="28"/>
          <w:szCs w:val="28"/>
          <w:lang w:val="pl-PL"/>
        </w:rPr>
        <w:t>, dostępnych w oprogramowaniu R.</w:t>
      </w:r>
      <w:r w:rsidRPr="009078C6">
        <w:rPr>
          <w:sz w:val="28"/>
          <w:szCs w:val="28"/>
          <w:lang w:val="pl-PL"/>
        </w:rPr>
        <w:br/>
      </w:r>
      <w:r w:rsidRPr="009078C6">
        <w:rPr>
          <w:sz w:val="28"/>
          <w:szCs w:val="28"/>
          <w:lang w:val="pl-PL"/>
        </w:rPr>
        <w:t>w trakcie</w:t>
      </w:r>
    </w:p>
    <w:p w:rsidRPr="009078C6" w:rsidR="009078C6" w:rsidP="009078C6" w:rsidRDefault="009078C6" w14:paraId="468C2405" w14:textId="13894746">
      <w:pPr>
        <w:pStyle w:val="ListParagraph"/>
        <w:numPr>
          <w:ilvl w:val="0"/>
          <w:numId w:val="2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Wizualizacja zaobserwowanych zależności z użyciem ggplot2.</w:t>
      </w:r>
      <w:r w:rsidRPr="009078C6">
        <w:rPr>
          <w:sz w:val="28"/>
          <w:szCs w:val="28"/>
          <w:lang w:val="pl-PL"/>
        </w:rPr>
        <w:br/>
      </w:r>
      <w:r w:rsidRPr="009078C6">
        <w:rPr>
          <w:sz w:val="28"/>
          <w:szCs w:val="28"/>
          <w:lang w:val="pl-PL"/>
        </w:rPr>
        <w:t>w trakcie</w:t>
      </w:r>
    </w:p>
    <w:p w:rsidRPr="009078C6" w:rsidR="009078C6" w:rsidP="009078C6" w:rsidRDefault="009078C6" w14:paraId="59B55325" w14:textId="55F4205A">
      <w:pPr>
        <w:pStyle w:val="ListParagraph"/>
        <w:numPr>
          <w:ilvl w:val="0"/>
          <w:numId w:val="2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Stworzenie plakatu podsumowującego </w:t>
      </w:r>
      <w:proofErr w:type="spellStart"/>
      <w:r w:rsidRPr="009078C6">
        <w:rPr>
          <w:sz w:val="28"/>
          <w:szCs w:val="28"/>
          <w:lang w:val="pl-PL"/>
        </w:rPr>
        <w:t>najwiekawsze</w:t>
      </w:r>
      <w:proofErr w:type="spellEnd"/>
      <w:r w:rsidRPr="009078C6">
        <w:rPr>
          <w:sz w:val="28"/>
          <w:szCs w:val="28"/>
          <w:lang w:val="pl-PL"/>
        </w:rPr>
        <w:t xml:space="preserve"> obserwacje.</w:t>
      </w:r>
      <w:r w:rsidRPr="009078C6">
        <w:rPr>
          <w:sz w:val="28"/>
          <w:szCs w:val="28"/>
          <w:lang w:val="pl-PL"/>
        </w:rPr>
        <w:br/>
      </w:r>
      <w:r w:rsidRPr="009078C6">
        <w:rPr>
          <w:sz w:val="28"/>
          <w:szCs w:val="28"/>
          <w:lang w:val="pl-PL"/>
        </w:rPr>
        <w:t>nie rozpoczęte</w:t>
      </w:r>
    </w:p>
    <w:p w:rsidRPr="009078C6" w:rsidR="009078C6" w:rsidP="009078C6" w:rsidRDefault="009078C6" w14:paraId="64D7ED85" w14:textId="5ED9644D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Poniżej wypisane oraz rozwinięte zostaną pomysły powstałe w ramach swobodnej eksploracji danych. </w:t>
      </w:r>
    </w:p>
    <w:p w:rsidRPr="009078C6" w:rsidR="009078C6" w:rsidP="009078C6" w:rsidRDefault="009078C6" w14:paraId="26EE14CF" w14:textId="005D0C61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CZY </w:t>
      </w:r>
      <w:proofErr w:type="gramStart"/>
      <w:r w:rsidRPr="009078C6">
        <w:rPr>
          <w:sz w:val="28"/>
          <w:szCs w:val="28"/>
          <w:lang w:val="pl-PL"/>
        </w:rPr>
        <w:t>TYP  SAMOCHODU</w:t>
      </w:r>
      <w:proofErr w:type="gramEnd"/>
      <w:r w:rsidRPr="009078C6">
        <w:rPr>
          <w:sz w:val="28"/>
          <w:szCs w:val="28"/>
          <w:lang w:val="pl-PL"/>
        </w:rPr>
        <w:t xml:space="preserve"> WPŁYWA NA JEGO CZAS UŻYTKOWANIA? </w:t>
      </w:r>
    </w:p>
    <w:p w:rsidRPr="009078C6" w:rsidR="009078C6" w:rsidP="009078C6" w:rsidRDefault="009078C6" w14:paraId="1009F12F" w14:textId="51844E65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Wykonane kroki:</w:t>
      </w:r>
    </w:p>
    <w:p w:rsidRPr="009078C6" w:rsidR="009078C6" w:rsidP="009078C6" w:rsidRDefault="009078C6" w14:paraId="353D4718" w14:textId="119D32ED">
      <w:pPr>
        <w:pStyle w:val="ListParagraph"/>
        <w:numPr>
          <w:ilvl w:val="0"/>
          <w:numId w:val="3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Analiza problemu – nie mamy bezpośredniej kolumny z czasem użytkowania danego pojazdu, a więc musimy ją stworzyć z pomocą innych – pomysł to dla każdego ogłoszenia policzyć okres między pierwszą jego rejestracją na drogach publicznych, a czasem ogłoszenia oferty sprzedaży na OLX. Wartość tą wyrażam w miesiącach. Interesuje nas czas pobytu samochodu w rękach jednej osoby, zatem ograniczamy się tylko do „pierwszych” właścicieli samochodu.</w:t>
      </w:r>
    </w:p>
    <w:p w:rsidRPr="009078C6" w:rsidR="009078C6" w:rsidP="009078C6" w:rsidRDefault="009078C6" w14:paraId="7D14D5CF" w14:textId="79EC3C20">
      <w:pPr>
        <w:pStyle w:val="ListParagraph"/>
        <w:numPr>
          <w:ilvl w:val="0"/>
          <w:numId w:val="3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Filtruję dane jak opisano powyżej</w:t>
      </w:r>
    </w:p>
    <w:p w:rsidRPr="009078C6" w:rsidR="009078C6" w:rsidP="009078C6" w:rsidRDefault="009078C6" w14:paraId="789B5F08" w14:textId="1D2CCA47">
      <w:pPr>
        <w:pStyle w:val="ListParagraph"/>
        <w:numPr>
          <w:ilvl w:val="0"/>
          <w:numId w:val="3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Grupuję przez typ oraz uśredniam powyżej zdefiniowany czas użytkowania dla poszczególnej grupy</w:t>
      </w:r>
    </w:p>
    <w:p w:rsidRPr="009078C6" w:rsidR="009078C6" w:rsidP="009078C6" w:rsidRDefault="009078C6" w14:paraId="19ED908D" w14:textId="68B6D755">
      <w:pPr>
        <w:pStyle w:val="ListParagraph"/>
        <w:numPr>
          <w:ilvl w:val="0"/>
          <w:numId w:val="3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Wizualizuję dane w postaci poziomego wykresu kolumnowego. </w:t>
      </w:r>
    </w:p>
    <w:p w:rsidRPr="009078C6" w:rsidR="009078C6" w:rsidP="009078C6" w:rsidRDefault="009078C6" w14:paraId="6109BA17" w14:textId="0FA95194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Wyniki:</w:t>
      </w:r>
    </w:p>
    <w:p w:rsidRPr="009078C6" w:rsidR="009078C6" w:rsidP="009078C6" w:rsidRDefault="009078C6" w14:paraId="3B3ACB56" w14:textId="20B32EB0">
      <w:pPr>
        <w:jc w:val="center"/>
        <w:rPr>
          <w:sz w:val="32"/>
          <w:szCs w:val="32"/>
          <w:lang w:val="pl-PL"/>
        </w:rPr>
      </w:pPr>
      <w:r>
        <w:rPr>
          <w:noProof/>
          <w:sz w:val="32"/>
          <w:szCs w:val="32"/>
          <w:lang w:val="pl-PL"/>
        </w:rPr>
        <w:drawing>
          <wp:inline distT="0" distB="0" distL="0" distR="0" wp14:anchorId="1512DF12" wp14:editId="1CCFD650">
            <wp:extent cx="4359981" cy="4646428"/>
            <wp:effectExtent l="0" t="0" r="0" b="1905"/>
            <wp:docPr id="1393883336" name="Picture 3" descr="A graph of cars with number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83336" name="Picture 3" descr="A graph of cars with numbers and number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892" cy="46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078C6" w:rsidR="009078C6" w:rsidP="009078C6" w:rsidRDefault="009078C6" w14:paraId="5F10BBC4" w14:textId="77777777">
      <w:pPr>
        <w:rPr>
          <w:sz w:val="32"/>
          <w:szCs w:val="32"/>
          <w:lang w:val="pl-PL"/>
        </w:rPr>
      </w:pPr>
    </w:p>
    <w:p w:rsidRPr="009078C6" w:rsidR="009078C6" w:rsidRDefault="009078C6" w14:paraId="471F5DE7" w14:textId="35CF5989">
      <w:pPr>
        <w:rPr>
          <w:sz w:val="32"/>
          <w:szCs w:val="32"/>
          <w:lang w:val="pl-PL"/>
        </w:rPr>
      </w:pPr>
      <w:r w:rsidRPr="009078C6">
        <w:rPr>
          <w:sz w:val="32"/>
          <w:szCs w:val="32"/>
          <w:lang w:val="pl-PL"/>
        </w:rPr>
        <w:t>Wady:</w:t>
      </w:r>
    </w:p>
    <w:p w:rsidR="009078C6" w:rsidP="009078C6" w:rsidRDefault="009078C6" w14:paraId="24F01E92" w14:textId="37A6182D">
      <w:pPr>
        <w:pStyle w:val="ListParagraph"/>
        <w:numPr>
          <w:ilvl w:val="0"/>
          <w:numId w:val="4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 xml:space="preserve">Nie </w:t>
      </w:r>
      <w:proofErr w:type="gramStart"/>
      <w:r>
        <w:rPr>
          <w:sz w:val="32"/>
          <w:szCs w:val="32"/>
          <w:lang w:val="pl-PL"/>
        </w:rPr>
        <w:t>wiemy</w:t>
      </w:r>
      <w:proofErr w:type="gramEnd"/>
      <w:r>
        <w:rPr>
          <w:sz w:val="32"/>
          <w:szCs w:val="32"/>
          <w:lang w:val="pl-PL"/>
        </w:rPr>
        <w:t xml:space="preserve"> kiedy samochód przestał być użytkowany, dysponujemy informacją o wyrażeniu chęci sprzedania przez właściciela</w:t>
      </w:r>
    </w:p>
    <w:p w:rsidR="009078C6" w:rsidP="009078C6" w:rsidRDefault="009078C6" w14:paraId="110BA852" w14:textId="2D93EA23">
      <w:pPr>
        <w:pStyle w:val="ListParagraph"/>
        <w:numPr>
          <w:ilvl w:val="0"/>
          <w:numId w:val="4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 xml:space="preserve">Relatywnie mała liczba samochodów </w:t>
      </w:r>
      <w:proofErr w:type="spellStart"/>
      <w:r>
        <w:rPr>
          <w:sz w:val="32"/>
          <w:szCs w:val="32"/>
          <w:lang w:val="pl-PL"/>
        </w:rPr>
        <w:t>convertible</w:t>
      </w:r>
      <w:proofErr w:type="spellEnd"/>
      <w:r>
        <w:rPr>
          <w:sz w:val="32"/>
          <w:szCs w:val="32"/>
          <w:lang w:val="pl-PL"/>
        </w:rPr>
        <w:t xml:space="preserve"> (161)</w:t>
      </w:r>
    </w:p>
    <w:p w:rsidR="009078C6" w:rsidP="009078C6" w:rsidRDefault="009078C6" w14:paraId="2F0D7A98" w14:textId="5A0B8211">
      <w:p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 xml:space="preserve">Zalety </w:t>
      </w:r>
    </w:p>
    <w:p w:rsidR="009078C6" w:rsidP="009078C6" w:rsidRDefault="009078C6" w14:paraId="6CAC3E81" w14:textId="289B55F9">
      <w:pPr>
        <w:pStyle w:val="ListParagraph"/>
        <w:numPr>
          <w:ilvl w:val="0"/>
          <w:numId w:val="5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Przejrzystość wykresu</w:t>
      </w:r>
    </w:p>
    <w:p w:rsidR="009078C6" w:rsidP="009078C6" w:rsidRDefault="009078C6" w14:paraId="64BDC866" w14:textId="7A64D569">
      <w:pPr>
        <w:pStyle w:val="ListParagraph"/>
        <w:numPr>
          <w:ilvl w:val="0"/>
          <w:numId w:val="5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Widoczna wyraźna zależność</w:t>
      </w:r>
    </w:p>
    <w:p w:rsidR="009078C6" w:rsidP="009078C6" w:rsidRDefault="009078C6" w14:paraId="2C43A380" w14:textId="77777777">
      <w:pPr>
        <w:rPr>
          <w:sz w:val="32"/>
          <w:szCs w:val="32"/>
          <w:lang w:val="pl-PL"/>
        </w:rPr>
      </w:pPr>
    </w:p>
    <w:p w:rsidR="009078C6" w:rsidP="009078C6" w:rsidRDefault="009078C6" w14:paraId="0AF6DDBE" w14:textId="3BED8EEF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CZY </w:t>
      </w:r>
      <w:proofErr w:type="gramStart"/>
      <w:r>
        <w:rPr>
          <w:sz w:val="28"/>
          <w:szCs w:val="28"/>
          <w:lang w:val="pl-PL"/>
        </w:rPr>
        <w:t>TYP</w:t>
      </w:r>
      <w:r w:rsidRPr="009078C6">
        <w:rPr>
          <w:sz w:val="28"/>
          <w:szCs w:val="28"/>
          <w:lang w:val="pl-PL"/>
        </w:rPr>
        <w:t xml:space="preserve">  SAMOCHODU</w:t>
      </w:r>
      <w:proofErr w:type="gramEnd"/>
      <w:r w:rsidRPr="009078C6">
        <w:rPr>
          <w:sz w:val="28"/>
          <w:szCs w:val="28"/>
          <w:lang w:val="pl-PL"/>
        </w:rPr>
        <w:t xml:space="preserve"> WPŁYWA</w:t>
      </w:r>
      <w:r>
        <w:rPr>
          <w:sz w:val="28"/>
          <w:szCs w:val="28"/>
          <w:lang w:val="pl-PL"/>
        </w:rPr>
        <w:t xml:space="preserve"> DYSTANS ŚREDNIO PRZEBYWANY</w:t>
      </w:r>
      <w:r w:rsidRPr="009078C6">
        <w:rPr>
          <w:sz w:val="28"/>
          <w:szCs w:val="28"/>
          <w:lang w:val="pl-PL"/>
        </w:rPr>
        <w:t xml:space="preserve">? </w:t>
      </w:r>
    </w:p>
    <w:p w:rsidR="009078C6" w:rsidP="009078C6" w:rsidRDefault="009078C6" w14:paraId="175920B3" w14:textId="559A29F9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Wykonane kroki:</w:t>
      </w:r>
    </w:p>
    <w:p w:rsidR="009078C6" w:rsidP="009078C6" w:rsidRDefault="009078C6" w14:paraId="0E550BD5" w14:textId="29DDF9D4">
      <w:pPr>
        <w:pStyle w:val="ListParagraph"/>
        <w:numPr>
          <w:ilvl w:val="0"/>
          <w:numId w:val="6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Analiza problemu – wykorzystujemy kolumnę czasu opisaną powyżej. Tworzymy nową kolumnę „średniego miesięcznego przebiegu” dzieląc kolumnę z przebiegiem przez tą z czasem</w:t>
      </w:r>
    </w:p>
    <w:p w:rsidR="009078C6" w:rsidP="009078C6" w:rsidRDefault="009078C6" w14:paraId="20ACAD77" w14:textId="55199788">
      <w:pPr>
        <w:pStyle w:val="ListParagraph"/>
        <w:numPr>
          <w:ilvl w:val="0"/>
          <w:numId w:val="6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Reszta kroków analogiczna</w:t>
      </w:r>
    </w:p>
    <w:p w:rsidR="009078C6" w:rsidP="009078C6" w:rsidRDefault="009078C6" w14:paraId="436081DA" w14:textId="4A0325C2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Wyniki: </w:t>
      </w:r>
    </w:p>
    <w:p w:rsidRPr="009078C6" w:rsidR="009078C6" w:rsidP="009078C6" w:rsidRDefault="009078C6" w14:paraId="3BC8C23D" w14:textId="26DCF2B5">
      <w:pPr>
        <w:jc w:val="center"/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drawing>
          <wp:inline distT="0" distB="0" distL="0" distR="0" wp14:anchorId="0557D7E8" wp14:editId="3B4D7221">
            <wp:extent cx="4209887" cy="4486939"/>
            <wp:effectExtent l="0" t="0" r="0" b="0"/>
            <wp:docPr id="1718878960" name="Picture 1" descr="A graph of blue and whit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78960" name="Picture 1" descr="A graph of blue and white ba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506" cy="450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8C6" w:rsidP="009078C6" w:rsidRDefault="009078C6" w14:paraId="76D1D5F8" w14:textId="564DA7EC">
      <w:p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Wady:</w:t>
      </w:r>
    </w:p>
    <w:p w:rsidR="009078C6" w:rsidP="009078C6" w:rsidRDefault="009078C6" w14:paraId="544D707D" w14:textId="4531E352">
      <w:pPr>
        <w:pStyle w:val="ListParagraph"/>
        <w:numPr>
          <w:ilvl w:val="0"/>
          <w:numId w:val="7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Średnia arytmetyczna nie jest wrażliwa na okresy, w których samochód był mniej używany</w:t>
      </w:r>
    </w:p>
    <w:p w:rsidR="009078C6" w:rsidP="009078C6" w:rsidRDefault="009078C6" w14:paraId="7CEF96A3" w14:textId="66C69E69">
      <w:p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Zalety:</w:t>
      </w:r>
    </w:p>
    <w:p w:rsidR="009078C6" w:rsidP="009078C6" w:rsidRDefault="009078C6" w14:paraId="2377F11C" w14:textId="10470F24">
      <w:pPr>
        <w:pStyle w:val="ListParagraph"/>
        <w:numPr>
          <w:ilvl w:val="0"/>
          <w:numId w:val="8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Pozwala na pozyskanie ogólnej informacji o tym, jaki dystans przeciętny człowiek pokonuje w samochodzie miesięcznie.</w:t>
      </w:r>
    </w:p>
    <w:p w:rsidR="009078C6" w:rsidP="009078C6" w:rsidRDefault="009078C6" w14:paraId="0FFA2E90" w14:textId="49BCA95B">
      <w:pPr>
        <w:pStyle w:val="ListParagraph"/>
        <w:numPr>
          <w:ilvl w:val="0"/>
          <w:numId w:val="8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 xml:space="preserve">Klarowna zależność, co ciekawe samochody </w:t>
      </w:r>
      <w:proofErr w:type="spellStart"/>
      <w:r>
        <w:rPr>
          <w:sz w:val="32"/>
          <w:szCs w:val="32"/>
          <w:lang w:val="pl-PL"/>
        </w:rPr>
        <w:t>convertible</w:t>
      </w:r>
      <w:proofErr w:type="spellEnd"/>
      <w:r>
        <w:rPr>
          <w:sz w:val="32"/>
          <w:szCs w:val="32"/>
          <w:lang w:val="pl-PL"/>
        </w:rPr>
        <w:t xml:space="preserve"> znów osiągają wartość ekstremalną. </w:t>
      </w:r>
    </w:p>
    <w:p w:rsidR="009078C6" w:rsidP="009078C6" w:rsidRDefault="009078C6" w14:paraId="162A8F60" w14:textId="006E9CFE">
      <w:pPr>
        <w:pStyle w:val="ListParagraph"/>
        <w:numPr>
          <w:ilvl w:val="0"/>
          <w:numId w:val="8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 xml:space="preserve">Spora dawka informacji na czytelnym wykresie. </w:t>
      </w:r>
    </w:p>
    <w:p w:rsidR="009078C6" w:rsidP="009078C6" w:rsidRDefault="009078C6" w14:paraId="69714BD8" w14:textId="77777777">
      <w:pPr>
        <w:rPr>
          <w:sz w:val="32"/>
          <w:szCs w:val="32"/>
          <w:lang w:val="pl-PL"/>
        </w:rPr>
      </w:pPr>
    </w:p>
    <w:p w:rsidRPr="009078C6" w:rsidR="009078C6" w:rsidP="009078C6" w:rsidRDefault="009078C6" w14:paraId="01CF3F74" w14:textId="256F6B32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LICZBA REJESTRACJI SAMOCHODÓW Z KONKRETNYCH PAŃSTW NA PRZESTRZENI LAT</w:t>
      </w:r>
    </w:p>
    <w:p w:rsidRPr="009078C6" w:rsidR="009078C6" w:rsidP="009078C6" w:rsidRDefault="009078C6" w14:paraId="2C6ECD4E" w14:textId="460DE7B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Wykonane kroki:</w:t>
      </w:r>
    </w:p>
    <w:p w:rsidRPr="009078C6" w:rsidR="009078C6" w:rsidP="009078C6" w:rsidRDefault="009078C6" w14:paraId="0ACE6AF0" w14:textId="2243B9F8">
      <w:pPr>
        <w:pStyle w:val="ListParagraph"/>
        <w:numPr>
          <w:ilvl w:val="0"/>
          <w:numId w:val="9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Analiza problemu – jako że nie mamy </w:t>
      </w:r>
      <w:proofErr w:type="gramStart"/>
      <w:r w:rsidRPr="009078C6">
        <w:rPr>
          <w:sz w:val="28"/>
          <w:szCs w:val="28"/>
          <w:lang w:val="pl-PL"/>
        </w:rPr>
        <w:t>kolumny</w:t>
      </w:r>
      <w:proofErr w:type="gramEnd"/>
      <w:r w:rsidRPr="009078C6">
        <w:rPr>
          <w:sz w:val="28"/>
          <w:szCs w:val="28"/>
          <w:lang w:val="pl-PL"/>
        </w:rPr>
        <w:t xml:space="preserve"> która każdej marce przyporządkuje kraj z którego ona pochodzi, wykonany został wektor dostępnych marek. Z pomocą </w:t>
      </w:r>
      <w:proofErr w:type="spellStart"/>
      <w:r w:rsidRPr="009078C6">
        <w:rPr>
          <w:sz w:val="28"/>
          <w:szCs w:val="28"/>
          <w:lang w:val="pl-PL"/>
        </w:rPr>
        <w:t>ChatGPT</w:t>
      </w:r>
      <w:proofErr w:type="spellEnd"/>
      <w:r w:rsidRPr="009078C6">
        <w:rPr>
          <w:sz w:val="28"/>
          <w:szCs w:val="28"/>
          <w:lang w:val="pl-PL"/>
        </w:rPr>
        <w:t xml:space="preserve"> do wektora został doklejony kolejny wektor z państwami. Powstała tabelka została </w:t>
      </w:r>
      <w:proofErr w:type="spellStart"/>
      <w:r w:rsidRPr="009078C6">
        <w:rPr>
          <w:sz w:val="28"/>
          <w:szCs w:val="28"/>
          <w:lang w:val="pl-PL"/>
        </w:rPr>
        <w:t>zmergowana</w:t>
      </w:r>
      <w:proofErr w:type="spellEnd"/>
      <w:r w:rsidRPr="009078C6">
        <w:rPr>
          <w:sz w:val="28"/>
          <w:szCs w:val="28"/>
          <w:lang w:val="pl-PL"/>
        </w:rPr>
        <w:t xml:space="preserve"> w lewo z naszą ramką danych.</w:t>
      </w:r>
    </w:p>
    <w:p w:rsidRPr="009078C6" w:rsidR="009078C6" w:rsidP="009078C6" w:rsidRDefault="009078C6" w14:paraId="37E0DE97" w14:textId="3846FD2F">
      <w:pPr>
        <w:pStyle w:val="ListParagraph"/>
        <w:numPr>
          <w:ilvl w:val="0"/>
          <w:numId w:val="9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Grupujemy dane po latach pierwszej rejestracji samochodu, a potem jeszcze raz po państwach i podliczamy ilość ofert.</w:t>
      </w:r>
    </w:p>
    <w:p w:rsidRPr="009078C6" w:rsidR="009078C6" w:rsidP="009078C6" w:rsidRDefault="009078C6" w14:paraId="2607BB03" w14:textId="46D93534">
      <w:pPr>
        <w:pStyle w:val="ListParagraph"/>
        <w:numPr>
          <w:ilvl w:val="0"/>
          <w:numId w:val="9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Ograniczamy importerów do czterech największych</w:t>
      </w:r>
    </w:p>
    <w:p w:rsidRPr="009078C6" w:rsidR="009078C6" w:rsidP="009078C6" w:rsidRDefault="009078C6" w14:paraId="7D546FFC" w14:textId="7A1D0522">
      <w:pPr>
        <w:pStyle w:val="ListParagraph"/>
        <w:numPr>
          <w:ilvl w:val="0"/>
          <w:numId w:val="9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Usuwamy wiersze z błędnie wpisanymi datami.</w:t>
      </w:r>
    </w:p>
    <w:p w:rsidRPr="009078C6" w:rsidR="009078C6" w:rsidP="009078C6" w:rsidRDefault="009078C6" w14:paraId="3F5D2BFA" w14:textId="140443E8">
      <w:pPr>
        <w:pStyle w:val="ListParagraph"/>
        <w:numPr>
          <w:ilvl w:val="0"/>
          <w:numId w:val="9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Wyniki wizualizujemy za pomocą wykresu liniowego. </w:t>
      </w:r>
    </w:p>
    <w:p w:rsidRPr="009078C6" w:rsidR="009078C6" w:rsidP="009078C6" w:rsidRDefault="009078C6" w14:paraId="60326209" w14:textId="1A231DAA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Wyniki: </w:t>
      </w:r>
    </w:p>
    <w:p w:rsidRPr="009078C6" w:rsidR="009078C6" w:rsidP="009078C6" w:rsidRDefault="009078C6" w14:paraId="3B5FE225" w14:textId="22777681">
      <w:pPr>
        <w:rPr>
          <w:sz w:val="32"/>
          <w:szCs w:val="32"/>
          <w:lang w:val="pl-PL"/>
        </w:rPr>
      </w:pPr>
      <w:r w:rsidRPr="009078C6">
        <w:rPr>
          <w:sz w:val="32"/>
          <w:szCs w:val="32"/>
          <w:lang w:val="pl-PL"/>
        </w:rPr>
        <w:drawing>
          <wp:inline distT="0" distB="0" distL="0" distR="0" wp14:anchorId="5C0A074E" wp14:editId="02A97818">
            <wp:extent cx="6126504" cy="3487479"/>
            <wp:effectExtent l="0" t="0" r="0" b="5080"/>
            <wp:docPr id="1429923996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23996" name="Picture 1" descr="A graph with different colored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5361" cy="35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8C6" w:rsidP="009078C6" w:rsidRDefault="009078C6" w14:paraId="1412FA32" w14:textId="61BDC63A">
      <w:p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Wady:</w:t>
      </w:r>
    </w:p>
    <w:p w:rsidR="009078C6" w:rsidP="009078C6" w:rsidRDefault="009078C6" w14:paraId="3A7BF3FC" w14:textId="5B8072CC">
      <w:pPr>
        <w:pStyle w:val="ListParagraph"/>
        <w:numPr>
          <w:ilvl w:val="0"/>
          <w:numId w:val="10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Wykres może być mylący. Dane zostały zebrane w połowie roku 2021, zatem ofert aut zarejestrowanych wówczas będzie mniej, co spowodowało spadek.</w:t>
      </w:r>
    </w:p>
    <w:p w:rsidR="009078C6" w:rsidP="009078C6" w:rsidRDefault="009078C6" w14:paraId="199CE082" w14:textId="6FDE8182">
      <w:pPr>
        <w:pStyle w:val="ListParagraph"/>
        <w:numPr>
          <w:ilvl w:val="0"/>
          <w:numId w:val="10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Patrzymy na ogólne dane przez pryzmat ofert na jednej stronie internetowej, co więcej ofert nadal nie sprzedanych</w:t>
      </w:r>
    </w:p>
    <w:p w:rsidR="009078C6" w:rsidP="009078C6" w:rsidRDefault="009078C6" w14:paraId="2041FAF9" w14:textId="4A59BD8C">
      <w:p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Zalety:</w:t>
      </w:r>
    </w:p>
    <w:p w:rsidRPr="009078C6" w:rsidR="009078C6" w:rsidP="009078C6" w:rsidRDefault="009078C6" w14:paraId="22ED4AEA" w14:textId="08CC3311">
      <w:pPr>
        <w:pStyle w:val="ListParagraph"/>
        <w:numPr>
          <w:ilvl w:val="0"/>
          <w:numId w:val="11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 xml:space="preserve">Jasno widać relacje między </w:t>
      </w:r>
    </w:p>
    <w:p w:rsidRPr="009078C6" w:rsidR="009078C6" w:rsidRDefault="009078C6" w14:paraId="2C6F1D98" w14:textId="5FD5E805" w14:noSpellErr="1">
      <w:pPr>
        <w:rPr>
          <w:sz w:val="32"/>
          <w:szCs w:val="32"/>
          <w:lang w:val="pl-PL"/>
        </w:rPr>
      </w:pPr>
    </w:p>
    <w:p w:rsidR="77014028" w:rsidP="77014028" w:rsidRDefault="77014028" w14:paraId="5FD1345C" w14:textId="3E837CAC">
      <w:pPr>
        <w:rPr>
          <w:sz w:val="32"/>
          <w:szCs w:val="32"/>
          <w:lang w:val="pl-PL"/>
        </w:rPr>
      </w:pPr>
    </w:p>
    <w:p w:rsidR="77014028" w:rsidP="77014028" w:rsidRDefault="77014028" w14:paraId="2CCFEDD5" w14:textId="6065D518">
      <w:pPr>
        <w:rPr>
          <w:sz w:val="32"/>
          <w:szCs w:val="32"/>
          <w:lang w:val="pl-PL"/>
        </w:rPr>
      </w:pPr>
    </w:p>
    <w:p w:rsidR="77014028" w:rsidP="77014028" w:rsidRDefault="77014028" w14:paraId="0C7342B2" w14:textId="60CC919F">
      <w:pPr>
        <w:rPr>
          <w:sz w:val="32"/>
          <w:szCs w:val="32"/>
          <w:lang w:val="pl-PL"/>
        </w:rPr>
      </w:pPr>
    </w:p>
    <w:p w:rsidR="77014028" w:rsidP="77014028" w:rsidRDefault="77014028" w14:paraId="3BFB24E8" w14:textId="550EAD9E">
      <w:pPr>
        <w:rPr>
          <w:sz w:val="32"/>
          <w:szCs w:val="32"/>
          <w:lang w:val="pl-PL"/>
        </w:rPr>
      </w:pPr>
    </w:p>
    <w:p w:rsidR="77014028" w:rsidP="77014028" w:rsidRDefault="77014028" w14:paraId="6DC3C037" w14:textId="055644A7">
      <w:pPr>
        <w:rPr>
          <w:sz w:val="32"/>
          <w:szCs w:val="32"/>
          <w:lang w:val="pl-PL"/>
        </w:rPr>
      </w:pPr>
    </w:p>
    <w:p w:rsidR="0B6AD393" w:rsidP="77014028" w:rsidRDefault="0B6AD393" w14:paraId="2F11C1C4" w14:textId="1DE5420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8"/>
          <w:szCs w:val="28"/>
          <w:lang w:val="pl-PL"/>
        </w:rPr>
      </w:pPr>
      <w:r w:rsidRPr="77014028" w:rsidR="0B6AD393">
        <w:rPr>
          <w:sz w:val="28"/>
          <w:szCs w:val="28"/>
          <w:lang w:val="pl-PL"/>
        </w:rPr>
        <w:t>PRZEBIEG SAMOCHODÓW W ZALEŻNOŚCI OD MARKI</w:t>
      </w:r>
    </w:p>
    <w:p w:rsidR="0E613340" w:rsidP="77014028" w:rsidRDefault="0E613340" w14:paraId="732BB5F7" w14:textId="75488B4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8"/>
          <w:szCs w:val="28"/>
          <w:lang w:val="pl-PL"/>
        </w:rPr>
      </w:pPr>
      <w:r w:rsidRPr="77014028" w:rsidR="0E613340">
        <w:rPr>
          <w:sz w:val="28"/>
          <w:szCs w:val="28"/>
          <w:lang w:val="pl-PL"/>
        </w:rPr>
        <w:t>Cel – sprawdzenie, czy któraś z marek produkuje samochody z większą żywotnością w porównaniu do innych</w:t>
      </w:r>
    </w:p>
    <w:p w:rsidR="1FB80D68" w:rsidP="77014028" w:rsidRDefault="1FB80D68" w14:paraId="570DAE87" w14:textId="3AE71CD8">
      <w:pPr>
        <w:rPr>
          <w:sz w:val="28"/>
          <w:szCs w:val="28"/>
          <w:lang w:val="pl-PL"/>
        </w:rPr>
      </w:pPr>
      <w:r w:rsidRPr="77014028" w:rsidR="1FB80D68">
        <w:rPr>
          <w:sz w:val="28"/>
          <w:szCs w:val="28"/>
          <w:lang w:val="pl-PL"/>
        </w:rPr>
        <w:t>Wykonane kroki:</w:t>
      </w:r>
    </w:p>
    <w:p w:rsidR="1FB80D68" w:rsidP="77014028" w:rsidRDefault="1FB80D68" w14:paraId="681C15AB" w14:textId="7B470A6D">
      <w:pPr>
        <w:pStyle w:val="ListParagraph"/>
        <w:numPr>
          <w:ilvl w:val="0"/>
          <w:numId w:val="12"/>
        </w:numPr>
        <w:rPr>
          <w:sz w:val="28"/>
          <w:szCs w:val="28"/>
          <w:lang w:val="pl-PL"/>
        </w:rPr>
      </w:pPr>
      <w:r w:rsidRPr="77014028" w:rsidR="1FB80D68">
        <w:rPr>
          <w:sz w:val="28"/>
          <w:szCs w:val="28"/>
          <w:lang w:val="pl-PL"/>
        </w:rPr>
        <w:t>Wybieramy 5 najczęściej sprzedawanych marek (aby wykresy były jakkolwiek czytelne)</w:t>
      </w:r>
    </w:p>
    <w:p w:rsidR="3CE41B5A" w:rsidP="77014028" w:rsidRDefault="3CE41B5A" w14:paraId="09022AF3" w14:textId="15C19420">
      <w:pPr>
        <w:pStyle w:val="ListParagraph"/>
        <w:numPr>
          <w:ilvl w:val="0"/>
          <w:numId w:val="12"/>
        </w:numPr>
        <w:rPr>
          <w:sz w:val="28"/>
          <w:szCs w:val="28"/>
          <w:lang w:val="pl-PL"/>
        </w:rPr>
      </w:pPr>
      <w:r w:rsidRPr="77014028" w:rsidR="3CE41B5A">
        <w:rPr>
          <w:sz w:val="28"/>
          <w:szCs w:val="28"/>
          <w:lang w:val="pl-PL"/>
        </w:rPr>
        <w:t xml:space="preserve">Generujemy wykresy skrzypcowe </w:t>
      </w:r>
      <w:r w:rsidRPr="77014028" w:rsidR="3AE27D87">
        <w:rPr>
          <w:sz w:val="28"/>
          <w:szCs w:val="28"/>
          <w:lang w:val="pl-PL"/>
        </w:rPr>
        <w:t>z zaznaczoną medianą</w:t>
      </w:r>
    </w:p>
    <w:p w:rsidR="77014028" w:rsidP="77014028" w:rsidRDefault="77014028" w14:paraId="72817B40" w14:textId="43A783E8">
      <w:pPr>
        <w:pStyle w:val="ListParagraph"/>
        <w:ind w:left="720"/>
        <w:rPr>
          <w:sz w:val="28"/>
          <w:szCs w:val="28"/>
          <w:lang w:val="pl-PL"/>
        </w:rPr>
      </w:pPr>
    </w:p>
    <w:p w:rsidR="3CE41B5A" w:rsidP="77014028" w:rsidRDefault="3CE41B5A" w14:paraId="5B41DFA2" w14:textId="01262C13">
      <w:pPr>
        <w:pStyle w:val="Normal"/>
        <w:ind w:left="0"/>
        <w:rPr>
          <w:sz w:val="28"/>
          <w:szCs w:val="28"/>
          <w:lang w:val="pl-PL"/>
        </w:rPr>
      </w:pPr>
      <w:r w:rsidRPr="77014028" w:rsidR="3CE41B5A">
        <w:rPr>
          <w:sz w:val="28"/>
          <w:szCs w:val="28"/>
          <w:lang w:val="pl-PL"/>
        </w:rPr>
        <w:t>Wyniki:</w:t>
      </w:r>
    </w:p>
    <w:p w:rsidR="3CE41B5A" w:rsidP="77014028" w:rsidRDefault="3CE41B5A" w14:paraId="1599584E" w14:textId="6787EAD7">
      <w:pPr>
        <w:bidi w:val="0"/>
        <w:spacing w:before="0" w:beforeAutospacing="off" w:after="160" w:afterAutospacing="off" w:line="278" w:lineRule="auto"/>
        <w:ind w:left="0" w:right="0"/>
        <w:jc w:val="left"/>
      </w:pPr>
      <w:r w:rsidR="3CE41B5A">
        <w:drawing>
          <wp:inline wp14:editId="18FEE663" wp14:anchorId="29E917FC">
            <wp:extent cx="5724524" cy="3467100"/>
            <wp:effectExtent l="0" t="0" r="0" b="0"/>
            <wp:docPr id="15118733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7694184e8e48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E41B5A" w:rsidP="77014028" w:rsidRDefault="3CE41B5A" w14:paraId="5EFD68CA" w14:textId="19AC46B1">
      <w:pPr>
        <w:rPr>
          <w:sz w:val="32"/>
          <w:szCs w:val="32"/>
          <w:lang w:val="pl-PL"/>
        </w:rPr>
      </w:pPr>
      <w:r w:rsidRPr="77014028" w:rsidR="3CE41B5A">
        <w:rPr>
          <w:sz w:val="32"/>
          <w:szCs w:val="32"/>
          <w:lang w:val="pl-PL"/>
        </w:rPr>
        <w:t>Wnioski:</w:t>
      </w:r>
    </w:p>
    <w:p w:rsidR="3CE41B5A" w:rsidP="77014028" w:rsidRDefault="3CE41B5A" w14:paraId="6D21464C" w14:textId="184DBEBC">
      <w:pPr>
        <w:rPr>
          <w:sz w:val="32"/>
          <w:szCs w:val="32"/>
          <w:lang w:val="pl-PL"/>
        </w:rPr>
      </w:pPr>
      <w:r w:rsidRPr="77014028" w:rsidR="3CE41B5A">
        <w:rPr>
          <w:sz w:val="32"/>
          <w:szCs w:val="32"/>
          <w:lang w:val="pl-PL"/>
        </w:rPr>
        <w:t xml:space="preserve">Różnice w </w:t>
      </w:r>
      <w:r w:rsidRPr="77014028" w:rsidR="3CE41B5A">
        <w:rPr>
          <w:sz w:val="32"/>
          <w:szCs w:val="32"/>
          <w:lang w:val="pl-PL"/>
        </w:rPr>
        <w:t>przebiegu sprzedawanych samochodów</w:t>
      </w:r>
      <w:r w:rsidRPr="77014028" w:rsidR="3CE41B5A">
        <w:rPr>
          <w:sz w:val="32"/>
          <w:szCs w:val="32"/>
          <w:lang w:val="pl-PL"/>
        </w:rPr>
        <w:t xml:space="preserve"> ró</w:t>
      </w:r>
      <w:r w:rsidRPr="77014028" w:rsidR="0FD0E14D">
        <w:rPr>
          <w:sz w:val="32"/>
          <w:szCs w:val="32"/>
          <w:lang w:val="pl-PL"/>
        </w:rPr>
        <w:t xml:space="preserve">żnych marek nie są na tyle znaczące, aby dojść do </w:t>
      </w:r>
      <w:r w:rsidRPr="77014028" w:rsidR="0FD0E14D">
        <w:rPr>
          <w:sz w:val="32"/>
          <w:szCs w:val="32"/>
          <w:lang w:val="pl-PL"/>
        </w:rPr>
        <w:t>konkluzywnych</w:t>
      </w:r>
      <w:r w:rsidRPr="77014028" w:rsidR="0FD0E14D">
        <w:rPr>
          <w:sz w:val="32"/>
          <w:szCs w:val="32"/>
          <w:lang w:val="pl-PL"/>
        </w:rPr>
        <w:t xml:space="preserve"> wniosków, ale można zauważyć, że samochody </w:t>
      </w:r>
      <w:r w:rsidRPr="77014028" w:rsidR="506636D5">
        <w:rPr>
          <w:sz w:val="32"/>
          <w:szCs w:val="32"/>
          <w:lang w:val="pl-PL"/>
        </w:rPr>
        <w:t xml:space="preserve">marek </w:t>
      </w:r>
      <w:r w:rsidRPr="77014028" w:rsidR="506636D5">
        <w:rPr>
          <w:sz w:val="32"/>
          <w:szCs w:val="32"/>
          <w:lang w:val="pl-PL"/>
        </w:rPr>
        <w:t>premium</w:t>
      </w:r>
      <w:r w:rsidRPr="77014028" w:rsidR="506636D5">
        <w:rPr>
          <w:sz w:val="32"/>
          <w:szCs w:val="32"/>
          <w:lang w:val="pl-PL"/>
        </w:rPr>
        <w:t xml:space="preserve"> (Audi i BMW) są znacznie częściej sprzedawane z niskim przebiegiem</w:t>
      </w:r>
      <w:r w:rsidRPr="77014028" w:rsidR="2FB4CAE4">
        <w:rPr>
          <w:sz w:val="32"/>
          <w:szCs w:val="32"/>
          <w:lang w:val="pl-PL"/>
        </w:rPr>
        <w:t xml:space="preserve"> w porównaniu do pozostałych marek.</w:t>
      </w:r>
    </w:p>
    <w:p w:rsidR="4637A7A5" w:rsidP="77014028" w:rsidRDefault="4637A7A5" w14:paraId="05C9690E" w14:textId="47C52FE4">
      <w:pPr>
        <w:pStyle w:val="Normal"/>
        <w:rPr>
          <w:sz w:val="20"/>
          <w:szCs w:val="20"/>
          <w:lang w:val="pl-PL"/>
        </w:rPr>
      </w:pPr>
      <w:r w:rsidRPr="77014028" w:rsidR="4637A7A5">
        <w:rPr>
          <w:sz w:val="20"/>
          <w:szCs w:val="20"/>
          <w:lang w:val="pl-PL"/>
        </w:rPr>
        <w:t xml:space="preserve">#Pojawiło się też parę </w:t>
      </w:r>
      <w:r w:rsidRPr="77014028" w:rsidR="4637A7A5">
        <w:rPr>
          <w:sz w:val="20"/>
          <w:szCs w:val="20"/>
          <w:lang w:val="pl-PL"/>
        </w:rPr>
        <w:t>fikuśnych</w:t>
      </w:r>
      <w:r w:rsidRPr="77014028" w:rsidR="4637A7A5">
        <w:rPr>
          <w:sz w:val="20"/>
          <w:szCs w:val="20"/>
          <w:lang w:val="pl-PL"/>
        </w:rPr>
        <w:t xml:space="preserve"> </w:t>
      </w:r>
      <w:r w:rsidRPr="77014028" w:rsidR="4637A7A5">
        <w:rPr>
          <w:sz w:val="20"/>
          <w:szCs w:val="20"/>
          <w:lang w:val="pl-PL"/>
        </w:rPr>
        <w:t>outlierów</w:t>
      </w:r>
      <w:r w:rsidRPr="77014028" w:rsidR="4637A7A5">
        <w:rPr>
          <w:sz w:val="20"/>
          <w:szCs w:val="20"/>
          <w:lang w:val="pl-PL"/>
        </w:rPr>
        <w:t xml:space="preserve"> np. Opel Kadett z 1937</w:t>
      </w:r>
      <w:r w:rsidRPr="77014028" w:rsidR="16740A38">
        <w:rPr>
          <w:sz w:val="20"/>
          <w:szCs w:val="20"/>
          <w:lang w:val="pl-PL"/>
        </w:rPr>
        <w:t xml:space="preserve"> z rzekomym przebiegiem 1.1mld kilometrów. </w:t>
      </w:r>
      <w:r w:rsidRPr="77014028" w:rsidR="6B7D9D92">
        <w:rPr>
          <w:sz w:val="20"/>
          <w:szCs w:val="20"/>
          <w:lang w:val="pl-PL"/>
        </w:rPr>
        <w:t>Czyli przez 84 lata swojego istnienia musiał się poruszać z prędkością bliską 1500km/h.</w:t>
      </w:r>
    </w:p>
    <w:p w:rsidR="77014028" w:rsidP="77014028" w:rsidRDefault="77014028" w14:paraId="38139CB8" w14:textId="1923AF0D">
      <w:pPr>
        <w:rPr>
          <w:sz w:val="32"/>
          <w:szCs w:val="32"/>
          <w:lang w:val="pl-PL"/>
        </w:rPr>
      </w:pPr>
    </w:p>
    <w:p w:rsidR="7E9A6C25" w:rsidP="77014028" w:rsidRDefault="7E9A6C25" w14:paraId="690C2823" w14:textId="09800D27">
      <w:pPr>
        <w:rPr>
          <w:sz w:val="32"/>
          <w:szCs w:val="32"/>
          <w:lang w:val="pl-PL"/>
        </w:rPr>
      </w:pPr>
      <w:r w:rsidRPr="77014028" w:rsidR="7E9A6C25">
        <w:rPr>
          <w:sz w:val="32"/>
          <w:szCs w:val="32"/>
          <w:lang w:val="pl-PL"/>
        </w:rPr>
        <w:t xml:space="preserve">TRENDY W </w:t>
      </w:r>
      <w:r w:rsidRPr="77014028" w:rsidR="4425E442">
        <w:rPr>
          <w:sz w:val="32"/>
          <w:szCs w:val="32"/>
          <w:lang w:val="pl-PL"/>
        </w:rPr>
        <w:t xml:space="preserve">OBJĘTOŚCI </w:t>
      </w:r>
      <w:r w:rsidRPr="77014028" w:rsidR="7E9A6C25">
        <w:rPr>
          <w:sz w:val="32"/>
          <w:szCs w:val="32"/>
          <w:lang w:val="pl-PL"/>
        </w:rPr>
        <w:t>SKOKOWEJ SILNIKA</w:t>
      </w:r>
    </w:p>
    <w:p w:rsidR="6FD6A51A" w:rsidP="77014028" w:rsidRDefault="6FD6A51A" w14:paraId="16F7B668" w14:textId="7C56C774">
      <w:pPr>
        <w:rPr>
          <w:sz w:val="32"/>
          <w:szCs w:val="32"/>
          <w:lang w:val="pl-PL"/>
        </w:rPr>
      </w:pPr>
      <w:r w:rsidRPr="77014028" w:rsidR="6FD6A51A">
        <w:rPr>
          <w:sz w:val="32"/>
          <w:szCs w:val="32"/>
          <w:lang w:val="pl-PL"/>
        </w:rPr>
        <w:t xml:space="preserve"> </w:t>
      </w:r>
      <w:r>
        <w:tab/>
      </w:r>
      <w:r w:rsidRPr="77014028" w:rsidR="6FD6A51A">
        <w:rPr>
          <w:sz w:val="32"/>
          <w:szCs w:val="32"/>
          <w:lang w:val="pl-PL"/>
        </w:rPr>
        <w:t xml:space="preserve">Cel – Zweryfikowanie hipotezy, że </w:t>
      </w:r>
      <w:r w:rsidRPr="77014028" w:rsidR="0FA4F641">
        <w:rPr>
          <w:sz w:val="32"/>
          <w:szCs w:val="32"/>
          <w:lang w:val="pl-PL"/>
        </w:rPr>
        <w:t>z biegiem czasu coraz większe samochody dominują na drogach.</w:t>
      </w:r>
    </w:p>
    <w:p w:rsidR="2A77368C" w:rsidP="77014028" w:rsidRDefault="2A77368C" w14:paraId="1E608F45" w14:textId="3AE71CD8">
      <w:pPr>
        <w:rPr>
          <w:sz w:val="28"/>
          <w:szCs w:val="28"/>
          <w:lang w:val="pl-PL"/>
        </w:rPr>
      </w:pPr>
      <w:r w:rsidRPr="77014028" w:rsidR="2A77368C">
        <w:rPr>
          <w:sz w:val="28"/>
          <w:szCs w:val="28"/>
          <w:lang w:val="pl-PL"/>
        </w:rPr>
        <w:t>Wykonane kroki:</w:t>
      </w:r>
    </w:p>
    <w:p w:rsidR="0D2D895D" w:rsidP="77014028" w:rsidRDefault="0D2D895D" w14:paraId="257CF6BB" w14:textId="4A48D03B">
      <w:pPr>
        <w:pStyle w:val="ListParagraph"/>
        <w:numPr>
          <w:ilvl w:val="0"/>
          <w:numId w:val="13"/>
        </w:numPr>
        <w:rPr>
          <w:sz w:val="28"/>
          <w:szCs w:val="28"/>
          <w:lang w:val="pl-PL"/>
        </w:rPr>
      </w:pPr>
      <w:r w:rsidRPr="77014028" w:rsidR="0D2D895D">
        <w:rPr>
          <w:sz w:val="28"/>
          <w:szCs w:val="28"/>
          <w:lang w:val="pl-PL"/>
        </w:rPr>
        <w:t xml:space="preserve">Pogrupowanie samochodów ze względu na rok produkcji na 5 </w:t>
      </w:r>
      <w:r w:rsidRPr="77014028" w:rsidR="0D2D895D">
        <w:rPr>
          <w:sz w:val="28"/>
          <w:szCs w:val="28"/>
          <w:lang w:val="pl-PL"/>
        </w:rPr>
        <w:t>kategorii:</w:t>
      </w:r>
      <w:r w:rsidRPr="77014028" w:rsidR="0D2D895D">
        <w:rPr>
          <w:sz w:val="28"/>
          <w:szCs w:val="28"/>
          <w:lang w:val="pl-PL"/>
        </w:rPr>
        <w:t xml:space="preserve"> 1915</w:t>
      </w:r>
      <w:r w:rsidRPr="77014028" w:rsidR="0D2D895D">
        <w:rPr>
          <w:sz w:val="28"/>
          <w:szCs w:val="28"/>
          <w:lang w:val="pl-PL"/>
        </w:rPr>
        <w:t>-1998, 1999-2004, 2005-2009, 2010-2015, 2016-2021</w:t>
      </w:r>
    </w:p>
    <w:p w:rsidR="570F81C3" w:rsidP="77014028" w:rsidRDefault="570F81C3" w14:paraId="2DC0FA17" w14:textId="15BF1216">
      <w:pPr>
        <w:pStyle w:val="ListParagraph"/>
        <w:numPr>
          <w:ilvl w:val="0"/>
          <w:numId w:val="13"/>
        </w:numPr>
        <w:rPr>
          <w:sz w:val="28"/>
          <w:szCs w:val="28"/>
          <w:lang w:val="pl-PL"/>
        </w:rPr>
      </w:pPr>
      <w:r w:rsidRPr="77014028" w:rsidR="570F81C3">
        <w:rPr>
          <w:sz w:val="28"/>
          <w:szCs w:val="28"/>
          <w:lang w:val="pl-PL"/>
        </w:rPr>
        <w:t xml:space="preserve">Stworzenie wykresu z odpowiednio skorygowaną osią </w:t>
      </w:r>
      <w:r w:rsidRPr="77014028" w:rsidR="5501F0EB">
        <w:rPr>
          <w:sz w:val="28"/>
          <w:szCs w:val="28"/>
          <w:lang w:val="pl-PL"/>
        </w:rPr>
        <w:t xml:space="preserve">(pojemności powyżej </w:t>
      </w:r>
      <w:r w:rsidRPr="77014028" w:rsidR="29DA8433">
        <w:rPr>
          <w:sz w:val="28"/>
          <w:szCs w:val="28"/>
          <w:lang w:val="pl-PL"/>
        </w:rPr>
        <w:t>3500cm3 praktycznie nie występowały)</w:t>
      </w:r>
    </w:p>
    <w:p w:rsidR="29DA8433" w:rsidP="77014028" w:rsidRDefault="29DA8433" w14:paraId="6A9A60ED" w14:textId="21A9ABF7">
      <w:pPr>
        <w:pStyle w:val="Normal"/>
        <w:rPr>
          <w:sz w:val="24"/>
          <w:szCs w:val="24"/>
          <w:lang w:val="pl-PL"/>
        </w:rPr>
      </w:pPr>
      <w:r w:rsidRPr="77014028" w:rsidR="29DA8433">
        <w:rPr>
          <w:sz w:val="28"/>
          <w:szCs w:val="28"/>
          <w:lang w:val="pl-PL"/>
        </w:rPr>
        <w:t>Wyniki:</w:t>
      </w:r>
    </w:p>
    <w:p w:rsidR="29DA8433" w:rsidRDefault="29DA8433" w14:paraId="60B18506" w14:textId="22C0064F">
      <w:r w:rsidR="29DA8433">
        <w:drawing>
          <wp:inline wp14:editId="32750775" wp14:anchorId="53C71BF9">
            <wp:extent cx="5724524" cy="3467100"/>
            <wp:effectExtent l="0" t="0" r="0" b="0"/>
            <wp:docPr id="15309774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e39350f36543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A8433" w:rsidP="77014028" w:rsidRDefault="29DA8433" w14:paraId="72DBC4BD" w14:textId="30A387BD">
      <w:pPr>
        <w:rPr>
          <w:sz w:val="32"/>
          <w:szCs w:val="32"/>
          <w:lang w:val="pl-PL"/>
        </w:rPr>
      </w:pPr>
      <w:r w:rsidRPr="77014028" w:rsidR="29DA8433">
        <w:rPr>
          <w:sz w:val="32"/>
          <w:szCs w:val="32"/>
          <w:lang w:val="pl-PL"/>
        </w:rPr>
        <w:t>Wnioski:</w:t>
      </w:r>
    </w:p>
    <w:p w:rsidR="29DA8433" w:rsidP="77014028" w:rsidRDefault="29DA8433" w14:paraId="00B14CD2" w14:textId="77F862DB">
      <w:pPr>
        <w:rPr>
          <w:sz w:val="32"/>
          <w:szCs w:val="32"/>
          <w:lang w:val="pl-PL"/>
        </w:rPr>
      </w:pPr>
      <w:r w:rsidRPr="77014028" w:rsidR="29DA8433">
        <w:rPr>
          <w:sz w:val="32"/>
          <w:szCs w:val="32"/>
          <w:lang w:val="pl-PL"/>
        </w:rPr>
        <w:t xml:space="preserve">Hipoteza okazała się nieprawdziwa – z biegiem lat coraz popularniejsze stają się małe silniki, a te z </w:t>
      </w:r>
      <w:r w:rsidRPr="77014028" w:rsidR="132C46E4">
        <w:rPr>
          <w:sz w:val="32"/>
          <w:szCs w:val="32"/>
          <w:lang w:val="pl-PL"/>
        </w:rPr>
        <w:t xml:space="preserve">objętością </w:t>
      </w:r>
      <w:r w:rsidRPr="77014028" w:rsidR="43B2ECB4">
        <w:rPr>
          <w:sz w:val="32"/>
          <w:szCs w:val="32"/>
          <w:lang w:val="pl-PL"/>
        </w:rPr>
        <w:t xml:space="preserve">powyżej 2000cm3 są coraz rzadziej używane. Można też zauważyć, że nastąpiła pewna polaryzacja </w:t>
      </w:r>
      <w:r w:rsidRPr="77014028" w:rsidR="77725D89">
        <w:rPr>
          <w:sz w:val="32"/>
          <w:szCs w:val="32"/>
          <w:lang w:val="pl-PL"/>
        </w:rPr>
        <w:t>i w ostatnich latach dominują silniki o pojemnościach 1, 1.5 i 2 litry.</w:t>
      </w:r>
    </w:p>
    <w:p w:rsidR="2A58E1B4" w:rsidP="77014028" w:rsidRDefault="2A58E1B4" w14:paraId="5B16511C" w14:textId="14ECEA65">
      <w:pPr>
        <w:rPr>
          <w:sz w:val="32"/>
          <w:szCs w:val="32"/>
          <w:lang w:val="pl-PL"/>
        </w:rPr>
      </w:pPr>
      <w:r w:rsidRPr="77014028" w:rsidR="2A58E1B4">
        <w:rPr>
          <w:sz w:val="32"/>
          <w:szCs w:val="32"/>
          <w:lang w:val="pl-PL"/>
        </w:rPr>
        <w:t>WPŁYW WIEKU NA CENĘ SAMOCHODU</w:t>
      </w:r>
    </w:p>
    <w:p w:rsidR="2A58E1B4" w:rsidP="77014028" w:rsidRDefault="2A58E1B4" w14:paraId="2D81544E" w14:textId="072F245D">
      <w:pPr>
        <w:ind w:firstLine="720"/>
        <w:rPr>
          <w:sz w:val="32"/>
          <w:szCs w:val="32"/>
          <w:lang w:val="pl-PL"/>
        </w:rPr>
      </w:pPr>
      <w:r w:rsidRPr="77014028" w:rsidR="2A58E1B4">
        <w:rPr>
          <w:sz w:val="32"/>
          <w:szCs w:val="32"/>
          <w:lang w:val="pl-PL"/>
        </w:rPr>
        <w:t>Cel – zilustrowanie jak spada cena samochodu w czasie</w:t>
      </w:r>
    </w:p>
    <w:p w:rsidR="2A58E1B4" w:rsidP="77014028" w:rsidRDefault="2A58E1B4" w14:paraId="0B9B4843" w14:textId="3AE71CD8">
      <w:pPr>
        <w:rPr>
          <w:sz w:val="28"/>
          <w:szCs w:val="28"/>
          <w:lang w:val="pl-PL"/>
        </w:rPr>
      </w:pPr>
      <w:r w:rsidRPr="77014028" w:rsidR="2A58E1B4">
        <w:rPr>
          <w:sz w:val="28"/>
          <w:szCs w:val="28"/>
          <w:lang w:val="pl-PL"/>
        </w:rPr>
        <w:t>Wykonane kroki:</w:t>
      </w:r>
    </w:p>
    <w:p w:rsidR="2A58E1B4" w:rsidP="77014028" w:rsidRDefault="2A58E1B4" w14:paraId="666404E6" w14:textId="52EE9A43">
      <w:pPr>
        <w:pStyle w:val="ListParagraph"/>
        <w:numPr>
          <w:ilvl w:val="0"/>
          <w:numId w:val="14"/>
        </w:numPr>
        <w:rPr>
          <w:sz w:val="28"/>
          <w:szCs w:val="28"/>
          <w:lang w:val="pl-PL"/>
        </w:rPr>
      </w:pPr>
      <w:r w:rsidRPr="77014028" w:rsidR="2A58E1B4">
        <w:rPr>
          <w:sz w:val="28"/>
          <w:szCs w:val="28"/>
          <w:lang w:val="pl-PL"/>
        </w:rPr>
        <w:t>Podział danych na lata analogicznie jak wcześniej</w:t>
      </w:r>
    </w:p>
    <w:p w:rsidR="2A58E1B4" w:rsidP="77014028" w:rsidRDefault="2A58E1B4" w14:paraId="2B420823" w14:textId="69EE353B">
      <w:pPr>
        <w:pStyle w:val="ListParagraph"/>
        <w:numPr>
          <w:ilvl w:val="0"/>
          <w:numId w:val="14"/>
        </w:numPr>
        <w:rPr>
          <w:sz w:val="28"/>
          <w:szCs w:val="28"/>
          <w:lang w:val="pl-PL"/>
        </w:rPr>
      </w:pPr>
      <w:r w:rsidRPr="77014028" w:rsidR="2A58E1B4">
        <w:rPr>
          <w:sz w:val="28"/>
          <w:szCs w:val="28"/>
          <w:lang w:val="pl-PL"/>
        </w:rPr>
        <w:t>Stworzenie wykresu</w:t>
      </w:r>
      <w:r w:rsidRPr="77014028" w:rsidR="0AF93346">
        <w:rPr>
          <w:sz w:val="28"/>
          <w:szCs w:val="28"/>
          <w:lang w:val="pl-PL"/>
        </w:rPr>
        <w:t xml:space="preserve"> z zaznaczoną medianą</w:t>
      </w:r>
    </w:p>
    <w:p w:rsidR="2A58E1B4" w:rsidP="77014028" w:rsidRDefault="2A58E1B4" w14:paraId="7D309441" w14:textId="41D9A3B2">
      <w:pPr>
        <w:pStyle w:val="Normal"/>
        <w:ind w:left="0"/>
        <w:rPr>
          <w:sz w:val="28"/>
          <w:szCs w:val="28"/>
          <w:lang w:val="pl-PL"/>
        </w:rPr>
      </w:pPr>
      <w:r w:rsidRPr="77014028" w:rsidR="2A58E1B4">
        <w:rPr>
          <w:sz w:val="28"/>
          <w:szCs w:val="28"/>
          <w:lang w:val="pl-PL"/>
        </w:rPr>
        <w:t>Wyniki:</w:t>
      </w:r>
    </w:p>
    <w:p w:rsidR="348DFD7B" w:rsidP="77014028" w:rsidRDefault="348DFD7B" w14:paraId="32DDDE1B" w14:textId="62B764F6">
      <w:pPr>
        <w:ind w:left="0"/>
      </w:pPr>
      <w:r w:rsidR="348DFD7B">
        <w:drawing>
          <wp:inline wp14:editId="203456DE" wp14:anchorId="0D82D564">
            <wp:extent cx="5724524" cy="3467100"/>
            <wp:effectExtent l="0" t="0" r="0" b="0"/>
            <wp:docPr id="12026073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10534622d64b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8DFD7B" w:rsidP="77014028" w:rsidRDefault="348DFD7B" w14:paraId="28AA7F09" w14:textId="30A387BD">
      <w:pPr>
        <w:rPr>
          <w:sz w:val="32"/>
          <w:szCs w:val="32"/>
          <w:lang w:val="pl-PL"/>
        </w:rPr>
      </w:pPr>
      <w:r w:rsidRPr="77014028" w:rsidR="348DFD7B">
        <w:rPr>
          <w:sz w:val="32"/>
          <w:szCs w:val="32"/>
          <w:lang w:val="pl-PL"/>
        </w:rPr>
        <w:t>Wnioski:</w:t>
      </w:r>
    </w:p>
    <w:p w:rsidR="348DFD7B" w:rsidP="77014028" w:rsidRDefault="348DFD7B" w14:paraId="7F8264F0" w14:textId="5293898E">
      <w:pPr>
        <w:rPr>
          <w:sz w:val="32"/>
          <w:szCs w:val="32"/>
          <w:lang w:val="pl-PL"/>
        </w:rPr>
      </w:pPr>
      <w:r w:rsidRPr="77014028" w:rsidR="348DFD7B">
        <w:rPr>
          <w:sz w:val="32"/>
          <w:szCs w:val="32"/>
          <w:lang w:val="pl-PL"/>
        </w:rPr>
        <w:t>Jak można było się łatwo domyśleć cena samochodów z wiekiem spada</w:t>
      </w:r>
      <w:r w:rsidRPr="77014028" w:rsidR="21EFA319">
        <w:rPr>
          <w:sz w:val="32"/>
          <w:szCs w:val="32"/>
          <w:lang w:val="pl-PL"/>
        </w:rPr>
        <w:t>. Z wykresów wynika, że w przybliżeniu wartość pojazdu spada dwukrotnie w przecią</w:t>
      </w:r>
      <w:r w:rsidRPr="77014028" w:rsidR="552CD0F6">
        <w:rPr>
          <w:sz w:val="32"/>
          <w:szCs w:val="32"/>
          <w:lang w:val="pl-PL"/>
        </w:rPr>
        <w:t>gu 5 lat. Można też zauważyć, że odchylenie standardowe cen gwałtownie spada z biegiem cz</w:t>
      </w:r>
      <w:r w:rsidRPr="77014028" w:rsidR="7D06CF4C">
        <w:rPr>
          <w:sz w:val="32"/>
          <w:szCs w:val="32"/>
          <w:lang w:val="pl-PL"/>
        </w:rPr>
        <w:t xml:space="preserve">asu. Wyników z lat 1915-1998 nie bierzemy pod uwagę, ponieważ pojawia się tam wiele </w:t>
      </w:r>
      <w:r w:rsidRPr="77014028" w:rsidR="021ABC50">
        <w:rPr>
          <w:sz w:val="32"/>
          <w:szCs w:val="32"/>
          <w:lang w:val="pl-PL"/>
        </w:rPr>
        <w:t>(nieludzko drogich) okazów kolekcjonerskich jak również kompletnie niesprawnych przerdzewiałych wraków.</w:t>
      </w:r>
    </w:p>
    <w:p w:rsidR="77014028" w:rsidP="77014028" w:rsidRDefault="77014028" w14:paraId="60F0A7C5" w14:textId="71F511EC">
      <w:pPr>
        <w:pStyle w:val="Normal"/>
        <w:ind w:left="0"/>
        <w:rPr>
          <w:sz w:val="28"/>
          <w:szCs w:val="28"/>
          <w:lang w:val="pl-PL"/>
        </w:rPr>
      </w:pPr>
    </w:p>
    <w:p w:rsidR="2538C068" w:rsidP="77014028" w:rsidRDefault="2538C068" w14:paraId="23526B2C" w14:textId="46C64A75">
      <w:pPr>
        <w:ind w:firstLine="0"/>
        <w:rPr>
          <w:sz w:val="32"/>
          <w:szCs w:val="32"/>
          <w:lang w:val="pl-PL"/>
        </w:rPr>
      </w:pPr>
      <w:r w:rsidRPr="77014028" w:rsidR="2538C068">
        <w:rPr>
          <w:sz w:val="32"/>
          <w:szCs w:val="32"/>
          <w:lang w:val="pl-PL"/>
        </w:rPr>
        <w:t>CENY W ZALEŻNOŚĆI OD MOCY SILNIKA</w:t>
      </w:r>
    </w:p>
    <w:p w:rsidR="2538C068" w:rsidP="77014028" w:rsidRDefault="2538C068" w14:paraId="023510BC" w14:textId="6F767FAB">
      <w:pPr>
        <w:ind w:firstLine="0"/>
        <w:rPr>
          <w:sz w:val="32"/>
          <w:szCs w:val="32"/>
          <w:lang w:val="pl-PL"/>
        </w:rPr>
      </w:pPr>
      <w:r w:rsidRPr="77014028" w:rsidR="2538C068">
        <w:rPr>
          <w:sz w:val="32"/>
          <w:szCs w:val="32"/>
          <w:lang w:val="pl-PL"/>
        </w:rPr>
        <w:t>Cel – Sprawdzenie jak zachowują się ceny dla różnych mocy silników</w:t>
      </w:r>
    </w:p>
    <w:p w:rsidR="2538C068" w:rsidP="77014028" w:rsidRDefault="2538C068" w14:paraId="0D952B67" w14:textId="4A580B49">
      <w:pPr>
        <w:rPr>
          <w:sz w:val="28"/>
          <w:szCs w:val="28"/>
          <w:lang w:val="pl-PL"/>
        </w:rPr>
      </w:pPr>
      <w:r w:rsidRPr="77014028" w:rsidR="2538C068">
        <w:rPr>
          <w:sz w:val="28"/>
          <w:szCs w:val="28"/>
          <w:lang w:val="pl-PL"/>
        </w:rPr>
        <w:t>Wykonane kroki:</w:t>
      </w:r>
    </w:p>
    <w:p w:rsidR="05A64CFB" w:rsidP="77014028" w:rsidRDefault="05A64CFB" w14:paraId="408D8B7F" w14:textId="345C00C3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8"/>
          <w:szCs w:val="28"/>
          <w:lang w:val="pl-PL"/>
        </w:rPr>
      </w:pPr>
      <w:r w:rsidRPr="77014028" w:rsidR="05A64CFB">
        <w:rPr>
          <w:sz w:val="28"/>
          <w:szCs w:val="28"/>
          <w:lang w:val="pl-PL"/>
        </w:rPr>
        <w:t xml:space="preserve">Podział ramki danych na kategorie mocy silników i usunięcie z niej </w:t>
      </w:r>
      <w:r>
        <w:tab/>
      </w:r>
      <w:r w:rsidRPr="77014028" w:rsidR="05A64CFB">
        <w:rPr>
          <w:sz w:val="28"/>
          <w:szCs w:val="28"/>
          <w:lang w:val="pl-PL"/>
        </w:rPr>
        <w:t>błędnych danych.</w:t>
      </w:r>
    </w:p>
    <w:p w:rsidR="05A64CFB" w:rsidP="77014028" w:rsidRDefault="05A64CFB" w14:paraId="654CA130" w14:textId="0A99C9C3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8"/>
          <w:szCs w:val="28"/>
          <w:lang w:val="pl-PL"/>
        </w:rPr>
      </w:pPr>
      <w:r w:rsidRPr="77014028" w:rsidR="05A64CFB">
        <w:rPr>
          <w:sz w:val="28"/>
          <w:szCs w:val="28"/>
          <w:lang w:val="pl-PL"/>
        </w:rPr>
        <w:t>Tworzymy wykres dla utworzonych kategorii</w:t>
      </w:r>
    </w:p>
    <w:p w:rsidR="05A64CFB" w:rsidP="77014028" w:rsidRDefault="05A64CFB" w14:paraId="13B32AC3" w14:textId="0A6742B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8"/>
          <w:szCs w:val="28"/>
          <w:lang w:val="pl-PL"/>
        </w:rPr>
      </w:pPr>
      <w:r w:rsidRPr="77014028" w:rsidR="05A64CFB">
        <w:rPr>
          <w:sz w:val="28"/>
          <w:szCs w:val="28"/>
          <w:lang w:val="pl-PL"/>
        </w:rPr>
        <w:t>Wyniki:</w:t>
      </w:r>
    </w:p>
    <w:p w:rsidR="05A64CFB" w:rsidP="77014028" w:rsidRDefault="05A64CFB" w14:paraId="5E873F5A" w14:textId="087E7ABE">
      <w:pPr>
        <w:bidi w:val="0"/>
        <w:spacing w:before="0" w:beforeAutospacing="off" w:after="160" w:afterAutospacing="off" w:line="278" w:lineRule="auto"/>
        <w:ind w:left="0" w:right="0"/>
        <w:jc w:val="left"/>
      </w:pPr>
      <w:r w:rsidR="05A64CFB">
        <w:drawing>
          <wp:inline wp14:editId="3B212E6A" wp14:anchorId="7F9B7F6C">
            <wp:extent cx="5724524" cy="3467100"/>
            <wp:effectExtent l="0" t="0" r="0" b="0"/>
            <wp:docPr id="10225622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4d3e22b2fd46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38C068" w:rsidP="77014028" w:rsidRDefault="2538C068" w14:paraId="00979305" w14:textId="37CDC000">
      <w:pPr>
        <w:rPr>
          <w:sz w:val="28"/>
          <w:szCs w:val="28"/>
          <w:lang w:val="pl-PL"/>
        </w:rPr>
      </w:pPr>
      <w:r w:rsidRPr="77014028" w:rsidR="2538C068">
        <w:rPr>
          <w:sz w:val="28"/>
          <w:szCs w:val="28"/>
          <w:lang w:val="pl-PL"/>
        </w:rPr>
        <w:t xml:space="preserve"> </w:t>
      </w:r>
      <w:r w:rsidRPr="77014028" w:rsidR="789E961F">
        <w:rPr>
          <w:sz w:val="28"/>
          <w:szCs w:val="28"/>
          <w:lang w:val="pl-PL"/>
        </w:rPr>
        <w:t>Wnioski:</w:t>
      </w:r>
    </w:p>
    <w:p w:rsidR="789E961F" w:rsidP="77014028" w:rsidRDefault="789E961F" w14:paraId="425DCE6C" w14:textId="69CB0FD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8"/>
          <w:szCs w:val="28"/>
          <w:lang w:val="pl-PL"/>
        </w:rPr>
      </w:pPr>
      <w:r w:rsidRPr="77014028" w:rsidR="00CE0FBE">
        <w:rPr>
          <w:rFonts w:ascii="Aptos" w:hAnsi="Aptos" w:eastAsia="Aptos" w:cs="Aptos"/>
          <w:noProof w:val="0"/>
          <w:sz w:val="28"/>
          <w:szCs w:val="28"/>
          <w:lang w:val="pl-PL"/>
        </w:rPr>
        <w:t>W oczywisty sposób c</w:t>
      </w:r>
      <w:r w:rsidRPr="77014028" w:rsidR="789E961F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ena pojazdu rośnie wraz z mocą silnika. W kategorii do 100 koni mechanicznych </w:t>
      </w:r>
      <w:r w:rsidRPr="77014028" w:rsidR="3381B0B8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widać wyraźny szczyt gęstości cen w przedziale niskich wartości (poniżej 25 000). Sugeruje to, że większość aut o małej mocy jest budżetowa. </w:t>
      </w:r>
      <w:r w:rsidRPr="77014028" w:rsidR="35EB73AA">
        <w:rPr>
          <w:rFonts w:ascii="Aptos" w:hAnsi="Aptos" w:eastAsia="Aptos" w:cs="Aptos"/>
          <w:noProof w:val="0"/>
          <w:sz w:val="28"/>
          <w:szCs w:val="28"/>
          <w:lang w:val="pl-PL"/>
        </w:rPr>
        <w:t>Natomiast</w:t>
      </w:r>
      <w:r w:rsidRPr="77014028" w:rsidR="636B81B2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 w przedziale 200-300 HP oraz 300-500 HP ceny są bardziej rozproszone, co oznacza, że w tych kategoriach występują zarówno relatywnie tańsze, jak i znacznie droższe modele.</w:t>
      </w:r>
      <w:r w:rsidRPr="77014028" w:rsidR="4D0C599C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 Wyraźne skoki gęstości wskazują na popularne przedziały cenowe:</w:t>
      </w:r>
    </w:p>
    <w:p w:rsidR="4D0C599C" w:rsidP="77014028" w:rsidRDefault="4D0C599C" w14:paraId="6767A032" w14:textId="2A4A861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8"/>
          <w:szCs w:val="28"/>
          <w:lang w:val="pl-PL"/>
        </w:rPr>
      </w:pPr>
      <w:r w:rsidRPr="77014028" w:rsidR="4D0C599C">
        <w:rPr>
          <w:rFonts w:ascii="Aptos" w:hAnsi="Aptos" w:eastAsia="Aptos" w:cs="Aptos"/>
          <w:noProof w:val="0"/>
          <w:sz w:val="28"/>
          <w:szCs w:val="28"/>
          <w:lang w:val="pl-PL"/>
        </w:rPr>
        <w:t>- dla grupy 0-100 HP w okolicy 12000</w:t>
      </w:r>
    </w:p>
    <w:p w:rsidR="4D0C599C" w:rsidP="77014028" w:rsidRDefault="4D0C599C" w14:paraId="0C21C441" w14:textId="2925A0B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sz w:val="28"/>
          <w:szCs w:val="28"/>
          <w:lang w:val="pl-PL"/>
        </w:rPr>
      </w:pPr>
      <w:r w:rsidRPr="77014028" w:rsidR="4D0C599C">
        <w:rPr>
          <w:rFonts w:ascii="Aptos" w:hAnsi="Aptos" w:eastAsia="Aptos" w:cs="Aptos"/>
          <w:noProof w:val="0"/>
          <w:sz w:val="28"/>
          <w:szCs w:val="28"/>
          <w:lang w:val="pl-PL"/>
        </w:rPr>
        <w:t>- dla grupy 100-200 HP w okolicy 20000</w:t>
      </w:r>
    </w:p>
    <w:p w:rsidR="763D195C" w:rsidP="77014028" w:rsidRDefault="763D195C" w14:paraId="227A0B73" w14:textId="2879B42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7014028" w:rsidR="763D195C">
        <w:rPr>
          <w:rFonts w:ascii="Aptos" w:hAnsi="Aptos" w:eastAsia="Aptos" w:cs="Aptos"/>
          <w:noProof w:val="0"/>
          <w:sz w:val="28"/>
          <w:szCs w:val="28"/>
          <w:lang w:val="pl-PL"/>
        </w:rPr>
        <w:t>- pozostałe grupy mają bardziej równomiernie rozłożoną gęstość cen</w:t>
      </w:r>
    </w:p>
    <w:p w:rsidR="37ACF549" w:rsidP="77014028" w:rsidRDefault="37ACF549" w14:paraId="35098B37" w14:textId="51F2E081">
      <w:pPr>
        <w:rPr>
          <w:sz w:val="28"/>
          <w:szCs w:val="28"/>
          <w:lang w:val="pl-PL"/>
        </w:rPr>
      </w:pPr>
    </w:p>
    <w:p w:rsidR="77014028" w:rsidP="77014028" w:rsidRDefault="77014028" w14:paraId="556A75D1" w14:textId="72DD9775">
      <w:pPr>
        <w:ind w:firstLine="0"/>
        <w:rPr>
          <w:sz w:val="32"/>
          <w:szCs w:val="32"/>
          <w:lang w:val="pl-PL"/>
        </w:rPr>
      </w:pPr>
    </w:p>
    <w:p w:rsidR="77014028" w:rsidP="77014028" w:rsidRDefault="77014028" w14:paraId="61687EB0" w14:textId="3DAA3721">
      <w:pPr>
        <w:ind w:firstLine="0"/>
        <w:rPr>
          <w:sz w:val="32"/>
          <w:szCs w:val="32"/>
          <w:lang w:val="pl-PL"/>
        </w:rPr>
      </w:pPr>
    </w:p>
    <w:sectPr w:rsidRPr="009078C6" w:rsidR="009078C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4">
    <w:nsid w:val="a07da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da77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5a064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6b63d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5493366"/>
    <w:multiLevelType w:val="hybridMultilevel"/>
    <w:tmpl w:val="48843D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C4C7B"/>
    <w:multiLevelType w:val="hybridMultilevel"/>
    <w:tmpl w:val="73A268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871ED3"/>
    <w:multiLevelType w:val="hybridMultilevel"/>
    <w:tmpl w:val="B352F0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C4BD0"/>
    <w:multiLevelType w:val="hybridMultilevel"/>
    <w:tmpl w:val="19FC2C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501B8C"/>
    <w:multiLevelType w:val="hybridMultilevel"/>
    <w:tmpl w:val="AD7019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51D1D"/>
    <w:multiLevelType w:val="hybridMultilevel"/>
    <w:tmpl w:val="693808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951CF"/>
    <w:multiLevelType w:val="hybridMultilevel"/>
    <w:tmpl w:val="7DA816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C608E"/>
    <w:multiLevelType w:val="hybridMultilevel"/>
    <w:tmpl w:val="8EC6C8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A7282C"/>
    <w:multiLevelType w:val="hybridMultilevel"/>
    <w:tmpl w:val="492EB7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4B265A"/>
    <w:multiLevelType w:val="hybridMultilevel"/>
    <w:tmpl w:val="CB96C9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4573A"/>
    <w:multiLevelType w:val="hybridMultilevel"/>
    <w:tmpl w:val="E7205D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587036511">
    <w:abstractNumId w:val="6"/>
  </w:num>
  <w:num w:numId="2" w16cid:durableId="919870302">
    <w:abstractNumId w:val="0"/>
  </w:num>
  <w:num w:numId="3" w16cid:durableId="950166992">
    <w:abstractNumId w:val="1"/>
  </w:num>
  <w:num w:numId="4" w16cid:durableId="77093418">
    <w:abstractNumId w:val="7"/>
  </w:num>
  <w:num w:numId="5" w16cid:durableId="1860851098">
    <w:abstractNumId w:val="5"/>
  </w:num>
  <w:num w:numId="6" w16cid:durableId="1855028688">
    <w:abstractNumId w:val="10"/>
  </w:num>
  <w:num w:numId="7" w16cid:durableId="1439373874">
    <w:abstractNumId w:val="8"/>
  </w:num>
  <w:num w:numId="8" w16cid:durableId="504251882">
    <w:abstractNumId w:val="4"/>
  </w:num>
  <w:num w:numId="9" w16cid:durableId="1380397568">
    <w:abstractNumId w:val="9"/>
  </w:num>
  <w:num w:numId="10" w16cid:durableId="592200089">
    <w:abstractNumId w:val="2"/>
  </w:num>
  <w:num w:numId="11" w16cid:durableId="161397914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C6"/>
    <w:rsid w:val="009078C6"/>
    <w:rsid w:val="00C67A73"/>
    <w:rsid w:val="00CE0FBE"/>
    <w:rsid w:val="021ABC50"/>
    <w:rsid w:val="02951D8D"/>
    <w:rsid w:val="035F6ABC"/>
    <w:rsid w:val="043A928B"/>
    <w:rsid w:val="04E4BC1A"/>
    <w:rsid w:val="05A45C36"/>
    <w:rsid w:val="05A64CFB"/>
    <w:rsid w:val="0613F494"/>
    <w:rsid w:val="07176502"/>
    <w:rsid w:val="08DDB833"/>
    <w:rsid w:val="0A07DE99"/>
    <w:rsid w:val="0A54AE11"/>
    <w:rsid w:val="0AF93346"/>
    <w:rsid w:val="0B6AD393"/>
    <w:rsid w:val="0CC28BE3"/>
    <w:rsid w:val="0D2D895D"/>
    <w:rsid w:val="0E461709"/>
    <w:rsid w:val="0E613340"/>
    <w:rsid w:val="0FA4F641"/>
    <w:rsid w:val="0FD0E14D"/>
    <w:rsid w:val="1008C77F"/>
    <w:rsid w:val="129B7A8F"/>
    <w:rsid w:val="132C46E4"/>
    <w:rsid w:val="14B30EB1"/>
    <w:rsid w:val="16740A38"/>
    <w:rsid w:val="17E9265D"/>
    <w:rsid w:val="180213B0"/>
    <w:rsid w:val="1BDF1184"/>
    <w:rsid w:val="1C334B6C"/>
    <w:rsid w:val="1CA60A1C"/>
    <w:rsid w:val="1D3793E6"/>
    <w:rsid w:val="1E30F7B0"/>
    <w:rsid w:val="1E49F36D"/>
    <w:rsid w:val="1EFE22BA"/>
    <w:rsid w:val="1FB80D68"/>
    <w:rsid w:val="21EFA319"/>
    <w:rsid w:val="23B36B13"/>
    <w:rsid w:val="2538C068"/>
    <w:rsid w:val="2807F74C"/>
    <w:rsid w:val="2960E772"/>
    <w:rsid w:val="29DA8433"/>
    <w:rsid w:val="2A58E1B4"/>
    <w:rsid w:val="2A77368C"/>
    <w:rsid w:val="2BAAC4C6"/>
    <w:rsid w:val="2F3383A4"/>
    <w:rsid w:val="2FB4CAE4"/>
    <w:rsid w:val="3381B0B8"/>
    <w:rsid w:val="348DFD7B"/>
    <w:rsid w:val="350CBBD8"/>
    <w:rsid w:val="3596AF99"/>
    <w:rsid w:val="35EB73AA"/>
    <w:rsid w:val="36D1E145"/>
    <w:rsid w:val="36E7A421"/>
    <w:rsid w:val="37ACF549"/>
    <w:rsid w:val="384F5107"/>
    <w:rsid w:val="39497CE6"/>
    <w:rsid w:val="3AE27D87"/>
    <w:rsid w:val="3B0C5A50"/>
    <w:rsid w:val="3CE41B5A"/>
    <w:rsid w:val="3D4396DF"/>
    <w:rsid w:val="3DBF1073"/>
    <w:rsid w:val="41D0FE8F"/>
    <w:rsid w:val="43B2ECB4"/>
    <w:rsid w:val="43CAC129"/>
    <w:rsid w:val="4425E442"/>
    <w:rsid w:val="449D0212"/>
    <w:rsid w:val="45EC997D"/>
    <w:rsid w:val="4637A7A5"/>
    <w:rsid w:val="464828C1"/>
    <w:rsid w:val="4BE39EB4"/>
    <w:rsid w:val="4C49048F"/>
    <w:rsid w:val="4CBE9FF8"/>
    <w:rsid w:val="4D0C599C"/>
    <w:rsid w:val="4E05E5A4"/>
    <w:rsid w:val="4EFF0BD4"/>
    <w:rsid w:val="4FDD26EB"/>
    <w:rsid w:val="4FEEBB25"/>
    <w:rsid w:val="506636D5"/>
    <w:rsid w:val="5204AEE0"/>
    <w:rsid w:val="5351EAC9"/>
    <w:rsid w:val="5476D8DA"/>
    <w:rsid w:val="5501F0EB"/>
    <w:rsid w:val="552CD0F6"/>
    <w:rsid w:val="570F81C3"/>
    <w:rsid w:val="58438605"/>
    <w:rsid w:val="5BA89D8F"/>
    <w:rsid w:val="5CCA4A5D"/>
    <w:rsid w:val="5D5BDEFB"/>
    <w:rsid w:val="5E2C0C5D"/>
    <w:rsid w:val="5F493644"/>
    <w:rsid w:val="5F887518"/>
    <w:rsid w:val="5F890307"/>
    <w:rsid w:val="6002A10B"/>
    <w:rsid w:val="60D0CD51"/>
    <w:rsid w:val="61E83126"/>
    <w:rsid w:val="636B81B2"/>
    <w:rsid w:val="658DAF85"/>
    <w:rsid w:val="65B69DCD"/>
    <w:rsid w:val="65B982EE"/>
    <w:rsid w:val="6685355D"/>
    <w:rsid w:val="6B7D9D92"/>
    <w:rsid w:val="6B8CE4C0"/>
    <w:rsid w:val="6EA128D8"/>
    <w:rsid w:val="6FD6A51A"/>
    <w:rsid w:val="70C5AC59"/>
    <w:rsid w:val="7136EF3C"/>
    <w:rsid w:val="7226738F"/>
    <w:rsid w:val="740824B0"/>
    <w:rsid w:val="7436E07B"/>
    <w:rsid w:val="763D195C"/>
    <w:rsid w:val="77014028"/>
    <w:rsid w:val="773BB309"/>
    <w:rsid w:val="774C6344"/>
    <w:rsid w:val="77725D89"/>
    <w:rsid w:val="789E961F"/>
    <w:rsid w:val="7924F0DF"/>
    <w:rsid w:val="796A7924"/>
    <w:rsid w:val="7A6801A1"/>
    <w:rsid w:val="7B65C203"/>
    <w:rsid w:val="7D06CF4C"/>
    <w:rsid w:val="7DFA6253"/>
    <w:rsid w:val="7E9A6C25"/>
    <w:rsid w:val="7F6D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C3A116"/>
  <w15:chartTrackingRefBased/>
  <w15:docId w15:val="{196C3A29-B6C3-9848-8650-1569831AFE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078C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078C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078C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078C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078C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078C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078C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078C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07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078C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0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07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C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07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4.png" Id="R017694184e8e4897" /><Relationship Type="http://schemas.openxmlformats.org/officeDocument/2006/relationships/image" Target="/media/image5.png" Id="Rfae39350f36543ce" /><Relationship Type="http://schemas.openxmlformats.org/officeDocument/2006/relationships/image" Target="/media/image6.png" Id="Red10534622d64b9b" /><Relationship Type="http://schemas.openxmlformats.org/officeDocument/2006/relationships/image" Target="/media/image7.png" Id="R154d3e22b2fd46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Możaryn Paweł (STUD)</dc:creator>
  <keywords/>
  <dc:description/>
  <lastModifiedBy>Tałałaj Michał (STUD)</lastModifiedBy>
  <revision>2</revision>
  <dcterms:created xsi:type="dcterms:W3CDTF">2025-03-18T12:52:00.0000000Z</dcterms:created>
  <dcterms:modified xsi:type="dcterms:W3CDTF">2025-03-18T20:39:29.2462189Z</dcterms:modified>
</coreProperties>
</file>