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8FC4C" w14:textId="77777777" w:rsidR="00302DD0" w:rsidRDefault="006877CA">
      <w:pPr>
        <w:spacing w:line="360" w:lineRule="auto"/>
        <w:jc w:val="center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noProof/>
          <w:szCs w:val="24"/>
        </w:rPr>
        <w:drawing>
          <wp:inline distT="0" distB="0" distL="0" distR="0" wp14:anchorId="704CEE8C" wp14:editId="52686932">
            <wp:extent cx="5290820" cy="1809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42" b="11864"/>
                    <a:stretch>
                      <a:fillRect/>
                    </a:stretch>
                  </pic:blipFill>
                  <pic:spPr>
                    <a:xfrm>
                      <a:off x="0" y="0"/>
                      <a:ext cx="5294595" cy="18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D0F2" w14:textId="77777777" w:rsidR="00302DD0" w:rsidRDefault="00302DD0">
      <w:pPr>
        <w:spacing w:line="360" w:lineRule="auto"/>
        <w:jc w:val="center"/>
        <w:rPr>
          <w:rFonts w:ascii="Times New Roman" w:eastAsia="宋体" w:hAnsi="Times New Roman"/>
          <w:szCs w:val="24"/>
        </w:rPr>
      </w:pPr>
    </w:p>
    <w:p w14:paraId="1A139C86" w14:textId="77777777" w:rsidR="00302DD0" w:rsidRDefault="00302DD0">
      <w:pPr>
        <w:spacing w:line="360" w:lineRule="auto"/>
        <w:jc w:val="center"/>
        <w:rPr>
          <w:rFonts w:ascii="Times New Roman" w:eastAsia="宋体" w:hAnsi="Times New Roman"/>
          <w:szCs w:val="24"/>
        </w:rPr>
      </w:pPr>
    </w:p>
    <w:p w14:paraId="7D687487" w14:textId="77777777" w:rsidR="00302DD0" w:rsidRDefault="00302DD0">
      <w:pPr>
        <w:spacing w:line="360" w:lineRule="auto"/>
        <w:jc w:val="center"/>
        <w:rPr>
          <w:rFonts w:ascii="Times New Roman" w:eastAsia="宋体" w:hAnsi="Times New Roman"/>
          <w:szCs w:val="24"/>
        </w:rPr>
      </w:pPr>
    </w:p>
    <w:p w14:paraId="2B4B538F" w14:textId="77777777" w:rsidR="00302DD0" w:rsidRDefault="00302DD0">
      <w:pPr>
        <w:spacing w:line="360" w:lineRule="auto"/>
        <w:jc w:val="center"/>
        <w:rPr>
          <w:rFonts w:ascii="Times New Roman" w:eastAsia="宋体" w:hAnsi="Times New Roman"/>
          <w:szCs w:val="24"/>
        </w:rPr>
      </w:pPr>
    </w:p>
    <w:p w14:paraId="03D159D0" w14:textId="77777777" w:rsidR="00302DD0" w:rsidRDefault="006877CA">
      <w:pPr>
        <w:spacing w:line="360" w:lineRule="auto"/>
        <w:jc w:val="center"/>
        <w:rPr>
          <w:rFonts w:ascii="Times New Roman" w:eastAsia="宋体" w:hAnsi="Times New Roman" w:cs="宋体"/>
          <w:b/>
          <w:sz w:val="52"/>
          <w:szCs w:val="52"/>
        </w:rPr>
      </w:pPr>
      <w:r>
        <w:rPr>
          <w:rFonts w:ascii="Times New Roman" w:eastAsia="宋体" w:hAnsi="Times New Roman" w:cs="宋体" w:hint="eastAsia"/>
          <w:b/>
          <w:sz w:val="52"/>
          <w:szCs w:val="52"/>
        </w:rPr>
        <w:t>I</w:t>
      </w:r>
      <w:r>
        <w:rPr>
          <w:rFonts w:ascii="Times New Roman" w:eastAsia="宋体" w:hAnsi="Times New Roman" w:cs="宋体" w:hint="eastAsia"/>
          <w:b/>
          <w:sz w:val="52"/>
          <w:szCs w:val="52"/>
        </w:rPr>
        <w:t>T</w:t>
      </w:r>
      <w:r>
        <w:rPr>
          <w:rFonts w:ascii="Times New Roman" w:eastAsia="宋体" w:hAnsi="Times New Roman" w:cs="宋体" w:hint="eastAsia"/>
          <w:b/>
          <w:sz w:val="52"/>
          <w:szCs w:val="52"/>
        </w:rPr>
        <w:t>S-</w:t>
      </w:r>
      <w:r>
        <w:rPr>
          <w:rFonts w:ascii="Times New Roman" w:eastAsia="宋体" w:hAnsi="Times New Roman" w:cs="宋体" w:hint="eastAsia"/>
          <w:b/>
          <w:sz w:val="52"/>
          <w:szCs w:val="52"/>
        </w:rPr>
        <w:t>A</w:t>
      </w:r>
      <w:r>
        <w:rPr>
          <w:rFonts w:ascii="Times New Roman" w:eastAsia="宋体" w:hAnsi="Times New Roman" w:cs="宋体" w:hint="eastAsia"/>
          <w:b/>
          <w:sz w:val="52"/>
          <w:szCs w:val="52"/>
        </w:rPr>
        <w:t>0</w:t>
      </w:r>
      <w:r>
        <w:rPr>
          <w:rFonts w:ascii="Times New Roman" w:eastAsia="宋体" w:hAnsi="Times New Roman" w:cs="宋体" w:hint="eastAsia"/>
          <w:b/>
          <w:sz w:val="52"/>
          <w:szCs w:val="52"/>
        </w:rPr>
        <w:t xml:space="preserve">8 </w:t>
      </w:r>
      <w:r>
        <w:rPr>
          <w:rFonts w:ascii="Times New Roman" w:eastAsia="宋体" w:hAnsi="Times New Roman" w:cs="宋体" w:hint="eastAsia"/>
          <w:b/>
          <w:sz w:val="52"/>
          <w:szCs w:val="52"/>
        </w:rPr>
        <w:t>虚警显示及滤除</w:t>
      </w:r>
    </w:p>
    <w:p w14:paraId="116F3145" w14:textId="77777777" w:rsidR="00302DD0" w:rsidRDefault="006877CA">
      <w:pPr>
        <w:spacing w:line="360" w:lineRule="auto"/>
        <w:jc w:val="center"/>
        <w:rPr>
          <w:rFonts w:ascii="Times New Roman" w:eastAsia="宋体" w:hAnsi="Times New Roman" w:cs="宋体"/>
          <w:b/>
          <w:szCs w:val="24"/>
        </w:rPr>
      </w:pPr>
      <w:r>
        <w:rPr>
          <w:rFonts w:ascii="Times New Roman" w:eastAsia="宋体" w:hAnsi="Times New Roman" w:cs="宋体" w:hint="eastAsia"/>
          <w:b/>
          <w:sz w:val="52"/>
          <w:szCs w:val="52"/>
        </w:rPr>
        <w:t>（大华定制）</w:t>
      </w:r>
    </w:p>
    <w:p w14:paraId="71C1DA16" w14:textId="77777777" w:rsidR="00302DD0" w:rsidRDefault="00302DD0">
      <w:pPr>
        <w:spacing w:line="360" w:lineRule="auto"/>
        <w:jc w:val="center"/>
        <w:rPr>
          <w:rFonts w:ascii="Times New Roman" w:eastAsia="宋体" w:hAnsi="Times New Roman"/>
          <w:szCs w:val="24"/>
        </w:rPr>
      </w:pPr>
    </w:p>
    <w:p w14:paraId="34D87CC6" w14:textId="77777777" w:rsidR="00302DD0" w:rsidRDefault="00302DD0">
      <w:pPr>
        <w:rPr>
          <w:rFonts w:ascii="Times New Roman" w:eastAsia="宋体" w:hAnsi="Times New Roman"/>
        </w:rPr>
      </w:pPr>
    </w:p>
    <w:p w14:paraId="7037784A" w14:textId="77777777" w:rsidR="00302DD0" w:rsidRDefault="00302DD0">
      <w:pPr>
        <w:rPr>
          <w:rFonts w:ascii="Times New Roman" w:eastAsia="宋体" w:hAnsi="Times New Roman"/>
        </w:rPr>
      </w:pPr>
    </w:p>
    <w:p w14:paraId="1B0EB036" w14:textId="77777777" w:rsidR="00302DD0" w:rsidRDefault="00302DD0">
      <w:pPr>
        <w:rPr>
          <w:rFonts w:ascii="Times New Roman" w:eastAsia="宋体" w:hAnsi="Times New Roman"/>
        </w:rPr>
      </w:pPr>
    </w:p>
    <w:p w14:paraId="1D8ACEE0" w14:textId="77777777" w:rsidR="00302DD0" w:rsidRDefault="00302DD0">
      <w:pPr>
        <w:rPr>
          <w:rFonts w:ascii="Times New Roman" w:eastAsia="宋体" w:hAnsi="Times New Roman"/>
        </w:rPr>
      </w:pPr>
    </w:p>
    <w:p w14:paraId="712F373F" w14:textId="77777777" w:rsidR="00302DD0" w:rsidRDefault="00302DD0">
      <w:pPr>
        <w:rPr>
          <w:rFonts w:ascii="Times New Roman" w:eastAsia="宋体" w:hAnsi="Times New Roman"/>
        </w:rPr>
      </w:pPr>
    </w:p>
    <w:p w14:paraId="3B675DDA" w14:textId="77777777" w:rsidR="00302DD0" w:rsidRDefault="00302DD0">
      <w:pPr>
        <w:rPr>
          <w:rFonts w:ascii="Times New Roman" w:eastAsia="宋体" w:hAnsi="Times New Roman"/>
        </w:rPr>
      </w:pPr>
    </w:p>
    <w:p w14:paraId="078858AE" w14:textId="77777777" w:rsidR="00302DD0" w:rsidRDefault="00302DD0">
      <w:pPr>
        <w:rPr>
          <w:rFonts w:ascii="Times New Roman" w:eastAsia="宋体" w:hAnsi="Times New Roman"/>
        </w:rPr>
      </w:pPr>
    </w:p>
    <w:p w14:paraId="14BEAE94" w14:textId="77777777" w:rsidR="00302DD0" w:rsidRDefault="00302DD0">
      <w:pPr>
        <w:rPr>
          <w:rFonts w:ascii="Times New Roman" w:eastAsia="宋体" w:hAnsi="Times New Roman"/>
        </w:rPr>
      </w:pPr>
    </w:p>
    <w:p w14:paraId="723C3369" w14:textId="77777777" w:rsidR="00302DD0" w:rsidRDefault="00302DD0">
      <w:pPr>
        <w:rPr>
          <w:rFonts w:ascii="Times New Roman" w:eastAsia="宋体" w:hAnsi="Times New Roman"/>
        </w:rPr>
      </w:pPr>
    </w:p>
    <w:p w14:paraId="0A8D4693" w14:textId="77777777" w:rsidR="00302DD0" w:rsidRDefault="00302DD0">
      <w:pPr>
        <w:rPr>
          <w:rFonts w:ascii="Times New Roman" w:eastAsia="宋体" w:hAnsi="Times New Roman"/>
        </w:rPr>
      </w:pPr>
    </w:p>
    <w:p w14:paraId="68D91997" w14:textId="77777777" w:rsidR="00302DD0" w:rsidRDefault="00302DD0">
      <w:pPr>
        <w:rPr>
          <w:rFonts w:ascii="Times New Roman" w:eastAsia="宋体" w:hAnsi="Times New Roman"/>
        </w:rPr>
      </w:pPr>
    </w:p>
    <w:p w14:paraId="6BB7ABCA" w14:textId="77777777" w:rsidR="00302DD0" w:rsidRDefault="00302DD0">
      <w:pPr>
        <w:rPr>
          <w:rFonts w:ascii="Times New Roman" w:eastAsia="宋体" w:hAnsi="Times New Roman"/>
        </w:rPr>
      </w:pPr>
    </w:p>
    <w:p w14:paraId="004660D8" w14:textId="77777777" w:rsidR="00302DD0" w:rsidRDefault="00302DD0">
      <w:pPr>
        <w:spacing w:line="360" w:lineRule="auto"/>
        <w:jc w:val="center"/>
        <w:rPr>
          <w:rFonts w:ascii="Times New Roman" w:eastAsia="宋体" w:hAnsi="Times New Roman"/>
          <w:b/>
          <w:sz w:val="32"/>
          <w:szCs w:val="32"/>
        </w:rPr>
      </w:pPr>
    </w:p>
    <w:p w14:paraId="26FDE6B5" w14:textId="77777777" w:rsidR="00302DD0" w:rsidRDefault="00302DD0">
      <w:pPr>
        <w:spacing w:line="360" w:lineRule="auto"/>
        <w:jc w:val="center"/>
        <w:rPr>
          <w:rFonts w:ascii="Times New Roman" w:eastAsia="宋体" w:hAnsi="Times New Roman" w:cs="宋体"/>
          <w:b/>
          <w:sz w:val="32"/>
          <w:szCs w:val="32"/>
        </w:rPr>
      </w:pPr>
    </w:p>
    <w:p w14:paraId="758875FC" w14:textId="77777777" w:rsidR="00302DD0" w:rsidRDefault="006877CA">
      <w:pPr>
        <w:spacing w:line="360" w:lineRule="auto"/>
        <w:jc w:val="center"/>
        <w:rPr>
          <w:rFonts w:ascii="Times New Roman" w:eastAsia="宋体" w:hAnsi="Times New Roman" w:cs="宋体"/>
          <w:b/>
          <w:sz w:val="32"/>
          <w:szCs w:val="32"/>
        </w:rPr>
      </w:pPr>
      <w:r>
        <w:rPr>
          <w:rFonts w:ascii="Times New Roman" w:eastAsia="宋体" w:hAnsi="Times New Roman" w:cs="宋体" w:hint="eastAsia"/>
          <w:b/>
          <w:sz w:val="32"/>
          <w:szCs w:val="32"/>
        </w:rPr>
        <w:t>长沙莫之比智能科技有限公司</w:t>
      </w:r>
    </w:p>
    <w:p w14:paraId="0F2330AC" w14:textId="77777777" w:rsidR="00302DD0" w:rsidRDefault="006877CA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hyperlink r:id="rId10" w:history="1">
        <w:bookmarkStart w:id="0" w:name="_Toc532318775"/>
        <w:bookmarkStart w:id="1" w:name="_Toc532318911"/>
        <w:r>
          <w:rPr>
            <w:rFonts w:ascii="Times New Roman" w:eastAsia="宋体" w:hAnsi="Times New Roman" w:cs="Times New Roman"/>
            <w:sz w:val="32"/>
            <w:szCs w:val="32"/>
          </w:rPr>
          <w:t>Microbrain Intelligent Technology Co., Ltd.</w:t>
        </w:r>
        <w:bookmarkEnd w:id="0"/>
        <w:bookmarkEnd w:id="1"/>
      </w:hyperlink>
    </w:p>
    <w:p w14:paraId="540EEE28" w14:textId="77777777" w:rsidR="00302DD0" w:rsidRDefault="006877CA">
      <w:pPr>
        <w:pageBreakBefore/>
        <w:spacing w:line="360" w:lineRule="auto"/>
        <w:jc w:val="center"/>
        <w:rPr>
          <w:rFonts w:ascii="Times New Roman" w:eastAsia="宋体" w:hAnsi="Times New Roman" w:cs="宋体"/>
          <w:b/>
          <w:sz w:val="32"/>
          <w:szCs w:val="32"/>
        </w:rPr>
      </w:pPr>
      <w:r>
        <w:rPr>
          <w:rFonts w:ascii="Times New Roman" w:eastAsia="宋体" w:hAnsi="Times New Roman" w:cs="宋体" w:hint="eastAsia"/>
          <w:b/>
          <w:sz w:val="32"/>
          <w:szCs w:val="32"/>
        </w:rPr>
        <w:lastRenderedPageBreak/>
        <w:t>历史版本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1410"/>
        <w:gridCol w:w="5074"/>
      </w:tblGrid>
      <w:tr w:rsidR="00302DD0" w14:paraId="7D926732" w14:textId="77777777">
        <w:trPr>
          <w:jc w:val="center"/>
        </w:trPr>
        <w:tc>
          <w:tcPr>
            <w:tcW w:w="2038" w:type="dxa"/>
            <w:shd w:val="clear" w:color="auto" w:fill="auto"/>
          </w:tcPr>
          <w:p w14:paraId="5BD34CCC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 w:cs="宋体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410" w:type="dxa"/>
            <w:shd w:val="clear" w:color="auto" w:fill="auto"/>
          </w:tcPr>
          <w:p w14:paraId="543606E6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 w:cs="宋体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5074" w:type="dxa"/>
            <w:shd w:val="clear" w:color="auto" w:fill="auto"/>
          </w:tcPr>
          <w:p w14:paraId="37B388C3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 w:cs="宋体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b/>
                <w:sz w:val="24"/>
                <w:szCs w:val="24"/>
              </w:rPr>
              <w:t>版本描述</w:t>
            </w:r>
          </w:p>
        </w:tc>
      </w:tr>
      <w:tr w:rsidR="00302DD0" w14:paraId="323B7078" w14:textId="77777777">
        <w:trPr>
          <w:jc w:val="center"/>
        </w:trPr>
        <w:tc>
          <w:tcPr>
            <w:tcW w:w="2038" w:type="dxa"/>
            <w:shd w:val="clear" w:color="auto" w:fill="auto"/>
          </w:tcPr>
          <w:p w14:paraId="748DD881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05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09</w:t>
            </w:r>
          </w:p>
        </w:tc>
        <w:tc>
          <w:tcPr>
            <w:tcW w:w="1410" w:type="dxa"/>
            <w:shd w:val="clear" w:color="auto" w:fill="auto"/>
          </w:tcPr>
          <w:p w14:paraId="00B7CA13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0</w:t>
            </w:r>
          </w:p>
        </w:tc>
        <w:tc>
          <w:tcPr>
            <w:tcW w:w="5074" w:type="dxa"/>
            <w:shd w:val="clear" w:color="auto" w:fill="auto"/>
          </w:tcPr>
          <w:p w14:paraId="25CFDC19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  <w:r>
              <w:rPr>
                <w:rFonts w:ascii="Times New Roman" w:eastAsia="宋体" w:hAnsi="Times New Roman" w:cs="宋体" w:hint="eastAsia"/>
                <w:bCs/>
                <w:sz w:val="24"/>
                <w:szCs w:val="24"/>
              </w:rPr>
              <w:t xml:space="preserve">ITS-A08 </w:t>
            </w:r>
            <w:r>
              <w:rPr>
                <w:rFonts w:ascii="Times New Roman" w:eastAsia="宋体" w:hAnsi="Times New Roman" w:cs="宋体" w:hint="eastAsia"/>
                <w:bCs/>
                <w:sz w:val="24"/>
                <w:szCs w:val="24"/>
              </w:rPr>
              <w:t>虚警显示及滤除第一版本</w:t>
            </w:r>
          </w:p>
        </w:tc>
      </w:tr>
    </w:tbl>
    <w:p w14:paraId="2D567237" w14:textId="77777777" w:rsidR="00302DD0" w:rsidRDefault="00302DD0">
      <w:pPr>
        <w:jc w:val="center"/>
        <w:rPr>
          <w:rFonts w:ascii="Times New Roman" w:eastAsia="宋体" w:hAnsi="Times New Roman" w:cs="宋体"/>
          <w:sz w:val="30"/>
          <w:szCs w:val="30"/>
        </w:rPr>
      </w:pPr>
    </w:p>
    <w:p w14:paraId="6868762A" w14:textId="77777777" w:rsidR="00302DD0" w:rsidRDefault="00302DD0">
      <w:pPr>
        <w:spacing w:line="360" w:lineRule="auto"/>
        <w:jc w:val="center"/>
        <w:rPr>
          <w:rStyle w:val="af"/>
          <w:rFonts w:ascii="Times New Roman" w:eastAsia="宋体" w:hAnsi="Times New Roman" w:cs="宋体"/>
          <w:b/>
          <w:sz w:val="24"/>
          <w:szCs w:val="24"/>
        </w:rPr>
      </w:pPr>
    </w:p>
    <w:p w14:paraId="0A8A2B13" w14:textId="77777777" w:rsidR="00302DD0" w:rsidRDefault="00302DD0">
      <w:pPr>
        <w:rPr>
          <w:rFonts w:ascii="Times New Roman" w:eastAsia="宋体" w:hAnsi="Times New Roman"/>
        </w:rPr>
      </w:pPr>
    </w:p>
    <w:p w14:paraId="71A332CB" w14:textId="77777777" w:rsidR="00302DD0" w:rsidRDefault="00302DD0">
      <w:pPr>
        <w:rPr>
          <w:rFonts w:ascii="Times New Roman" w:eastAsia="宋体" w:hAnsi="Times New Roman"/>
        </w:rPr>
      </w:pPr>
    </w:p>
    <w:p w14:paraId="1CE08D1C" w14:textId="77777777" w:rsidR="00302DD0" w:rsidRDefault="00302DD0">
      <w:pPr>
        <w:rPr>
          <w:rFonts w:ascii="Times New Roman" w:eastAsia="宋体" w:hAnsi="Times New Roman"/>
        </w:rPr>
      </w:pPr>
    </w:p>
    <w:p w14:paraId="6D922C48" w14:textId="77777777" w:rsidR="00302DD0" w:rsidRDefault="00302DD0">
      <w:pPr>
        <w:rPr>
          <w:rFonts w:ascii="Times New Roman" w:eastAsia="宋体" w:hAnsi="Times New Roman"/>
        </w:rPr>
      </w:pPr>
    </w:p>
    <w:p w14:paraId="1BB9C071" w14:textId="77777777" w:rsidR="00302DD0" w:rsidRDefault="00302DD0">
      <w:pPr>
        <w:rPr>
          <w:rFonts w:ascii="Times New Roman" w:eastAsia="宋体" w:hAnsi="Times New Roman"/>
        </w:rPr>
      </w:pPr>
    </w:p>
    <w:p w14:paraId="40187350" w14:textId="77777777" w:rsidR="00302DD0" w:rsidRDefault="00302DD0">
      <w:pPr>
        <w:rPr>
          <w:rFonts w:ascii="Times New Roman" w:eastAsia="宋体" w:hAnsi="Times New Roman"/>
        </w:rPr>
      </w:pPr>
    </w:p>
    <w:p w14:paraId="050C89C0" w14:textId="77777777" w:rsidR="00302DD0" w:rsidRDefault="00302DD0">
      <w:pPr>
        <w:rPr>
          <w:rFonts w:ascii="Times New Roman" w:eastAsia="宋体" w:hAnsi="Times New Roman"/>
        </w:rPr>
      </w:pPr>
    </w:p>
    <w:p w14:paraId="4D0D3B61" w14:textId="77777777" w:rsidR="00302DD0" w:rsidRDefault="00302DD0">
      <w:pPr>
        <w:rPr>
          <w:rFonts w:ascii="Times New Roman" w:eastAsia="宋体" w:hAnsi="Times New Roman"/>
        </w:rPr>
      </w:pPr>
    </w:p>
    <w:p w14:paraId="0FABCDA9" w14:textId="77777777" w:rsidR="00302DD0" w:rsidRDefault="00302DD0">
      <w:pPr>
        <w:rPr>
          <w:rFonts w:ascii="Times New Roman" w:eastAsia="宋体" w:hAnsi="Times New Roman"/>
        </w:rPr>
      </w:pPr>
    </w:p>
    <w:p w14:paraId="4CFD8291" w14:textId="77777777" w:rsidR="00302DD0" w:rsidRDefault="00302DD0">
      <w:pPr>
        <w:rPr>
          <w:rFonts w:ascii="Times New Roman" w:eastAsia="宋体" w:hAnsi="Times New Roman"/>
        </w:rPr>
      </w:pPr>
    </w:p>
    <w:p w14:paraId="3486DB07" w14:textId="77777777" w:rsidR="00302DD0" w:rsidRDefault="00302DD0">
      <w:pPr>
        <w:rPr>
          <w:rFonts w:ascii="Times New Roman" w:eastAsia="宋体" w:hAnsi="Times New Roman"/>
        </w:rPr>
      </w:pPr>
    </w:p>
    <w:p w14:paraId="348D7A07" w14:textId="77777777" w:rsidR="00302DD0" w:rsidRDefault="00302DD0">
      <w:pPr>
        <w:rPr>
          <w:rFonts w:ascii="Times New Roman" w:eastAsia="宋体" w:hAnsi="Times New Roman"/>
        </w:rPr>
      </w:pPr>
    </w:p>
    <w:p w14:paraId="328F3A42" w14:textId="77777777" w:rsidR="00302DD0" w:rsidRDefault="00302DD0">
      <w:pPr>
        <w:rPr>
          <w:rFonts w:ascii="Times New Roman" w:eastAsia="宋体" w:hAnsi="Times New Roman"/>
        </w:rPr>
      </w:pPr>
    </w:p>
    <w:p w14:paraId="3BBAB60A" w14:textId="77777777" w:rsidR="00302DD0" w:rsidRDefault="00302DD0">
      <w:pPr>
        <w:rPr>
          <w:rFonts w:ascii="Times New Roman" w:eastAsia="宋体" w:hAnsi="Times New Roman"/>
        </w:rPr>
      </w:pPr>
    </w:p>
    <w:p w14:paraId="04E68317" w14:textId="77777777" w:rsidR="00302DD0" w:rsidRDefault="00302DD0">
      <w:pPr>
        <w:rPr>
          <w:rFonts w:ascii="Times New Roman" w:eastAsia="宋体" w:hAnsi="Times New Roman"/>
        </w:rPr>
      </w:pPr>
    </w:p>
    <w:p w14:paraId="1A3FBA96" w14:textId="77777777" w:rsidR="00302DD0" w:rsidRDefault="00302DD0">
      <w:pPr>
        <w:rPr>
          <w:rFonts w:ascii="Times New Roman" w:eastAsia="宋体" w:hAnsi="Times New Roman"/>
        </w:rPr>
      </w:pPr>
    </w:p>
    <w:p w14:paraId="19E5CCEF" w14:textId="77777777" w:rsidR="00302DD0" w:rsidRDefault="00302DD0">
      <w:pPr>
        <w:rPr>
          <w:rFonts w:ascii="Times New Roman" w:eastAsia="宋体" w:hAnsi="Times New Roman"/>
        </w:rPr>
      </w:pPr>
    </w:p>
    <w:p w14:paraId="1FF3A865" w14:textId="77777777" w:rsidR="00302DD0" w:rsidRDefault="00302DD0">
      <w:pPr>
        <w:rPr>
          <w:rFonts w:ascii="Times New Roman" w:eastAsia="宋体" w:hAnsi="Times New Roman"/>
        </w:rPr>
      </w:pPr>
    </w:p>
    <w:p w14:paraId="618FEDAD" w14:textId="77777777" w:rsidR="00302DD0" w:rsidRDefault="00302DD0">
      <w:pPr>
        <w:rPr>
          <w:rFonts w:ascii="Times New Roman" w:eastAsia="宋体" w:hAnsi="Times New Roman"/>
        </w:rPr>
      </w:pPr>
    </w:p>
    <w:p w14:paraId="699DEE85" w14:textId="77777777" w:rsidR="00302DD0" w:rsidRDefault="00302DD0">
      <w:pPr>
        <w:rPr>
          <w:rFonts w:ascii="Times New Roman" w:eastAsia="宋体" w:hAnsi="Times New Roman"/>
        </w:rPr>
      </w:pPr>
    </w:p>
    <w:p w14:paraId="6AD45B00" w14:textId="77777777" w:rsidR="00302DD0" w:rsidRDefault="00302DD0">
      <w:pPr>
        <w:rPr>
          <w:rFonts w:ascii="Times New Roman" w:eastAsia="宋体" w:hAnsi="Times New Roman"/>
        </w:rPr>
      </w:pPr>
    </w:p>
    <w:p w14:paraId="6FB40469" w14:textId="77777777" w:rsidR="00302DD0" w:rsidRDefault="00302DD0">
      <w:pPr>
        <w:rPr>
          <w:rFonts w:ascii="Times New Roman" w:eastAsia="宋体" w:hAnsi="Times New Roman"/>
        </w:rPr>
      </w:pPr>
    </w:p>
    <w:p w14:paraId="681A2242" w14:textId="77777777" w:rsidR="00302DD0" w:rsidRDefault="00302DD0">
      <w:pPr>
        <w:rPr>
          <w:rFonts w:ascii="Times New Roman" w:eastAsia="宋体" w:hAnsi="Times New Roman"/>
        </w:rPr>
      </w:pPr>
    </w:p>
    <w:p w14:paraId="4DA13064" w14:textId="77777777" w:rsidR="00302DD0" w:rsidRDefault="00302DD0">
      <w:pPr>
        <w:rPr>
          <w:rFonts w:ascii="Times New Roman" w:eastAsia="宋体" w:hAnsi="Times New Roman"/>
        </w:rPr>
      </w:pPr>
    </w:p>
    <w:p w14:paraId="3BCA542E" w14:textId="77777777" w:rsidR="00302DD0" w:rsidRDefault="00302DD0">
      <w:pPr>
        <w:rPr>
          <w:rFonts w:ascii="Times New Roman" w:eastAsia="宋体" w:hAnsi="Times New Roman"/>
        </w:rPr>
      </w:pPr>
    </w:p>
    <w:p w14:paraId="5C0C391C" w14:textId="77777777" w:rsidR="00302DD0" w:rsidRDefault="00302DD0">
      <w:pPr>
        <w:rPr>
          <w:rFonts w:ascii="Times New Roman" w:eastAsia="宋体" w:hAnsi="Times New Roman"/>
        </w:rPr>
      </w:pPr>
    </w:p>
    <w:p w14:paraId="5BF7BD30" w14:textId="77777777" w:rsidR="00302DD0" w:rsidRDefault="00302DD0">
      <w:pPr>
        <w:rPr>
          <w:rFonts w:ascii="Times New Roman" w:eastAsia="宋体" w:hAnsi="Times New Roman"/>
        </w:rPr>
      </w:pPr>
    </w:p>
    <w:p w14:paraId="4A21C85B" w14:textId="77777777" w:rsidR="00302DD0" w:rsidRDefault="00302DD0">
      <w:pPr>
        <w:rPr>
          <w:rFonts w:ascii="Times New Roman" w:eastAsia="宋体" w:hAnsi="Times New Roman"/>
        </w:rPr>
      </w:pPr>
    </w:p>
    <w:p w14:paraId="0D1036CF" w14:textId="77777777" w:rsidR="00302DD0" w:rsidRDefault="00302DD0">
      <w:pPr>
        <w:rPr>
          <w:rFonts w:ascii="Times New Roman" w:eastAsia="宋体" w:hAnsi="Times New Roman"/>
        </w:rPr>
      </w:pPr>
    </w:p>
    <w:p w14:paraId="42135E51" w14:textId="77777777" w:rsidR="00302DD0" w:rsidRDefault="00302DD0">
      <w:pPr>
        <w:rPr>
          <w:rFonts w:ascii="Times New Roman" w:eastAsia="宋体" w:hAnsi="Times New Roman"/>
        </w:rPr>
      </w:pPr>
    </w:p>
    <w:p w14:paraId="7C162F53" w14:textId="77777777" w:rsidR="00302DD0" w:rsidRDefault="00302DD0">
      <w:pPr>
        <w:rPr>
          <w:rFonts w:ascii="Times New Roman" w:eastAsia="宋体" w:hAnsi="Times New Roman"/>
        </w:rPr>
      </w:pPr>
    </w:p>
    <w:p w14:paraId="7A22848D" w14:textId="77777777" w:rsidR="00302DD0" w:rsidRDefault="00302DD0">
      <w:pPr>
        <w:rPr>
          <w:rFonts w:ascii="Times New Roman" w:eastAsia="宋体" w:hAnsi="Times New Roman"/>
        </w:rPr>
      </w:pPr>
    </w:p>
    <w:p w14:paraId="194409BD" w14:textId="77777777" w:rsidR="00302DD0" w:rsidRDefault="00302DD0">
      <w:pPr>
        <w:rPr>
          <w:rFonts w:ascii="Times New Roman" w:eastAsia="宋体" w:hAnsi="Times New Roman"/>
        </w:rPr>
      </w:pPr>
    </w:p>
    <w:p w14:paraId="62365C84" w14:textId="77777777" w:rsidR="00302DD0" w:rsidRDefault="00302DD0">
      <w:pPr>
        <w:rPr>
          <w:rFonts w:ascii="Times New Roman" w:eastAsia="宋体" w:hAnsi="Times New Roman"/>
        </w:rPr>
      </w:pPr>
    </w:p>
    <w:p w14:paraId="5A883162" w14:textId="77777777" w:rsidR="00302DD0" w:rsidRDefault="00302DD0">
      <w:pPr>
        <w:rPr>
          <w:rFonts w:ascii="Times New Roman" w:eastAsia="宋体" w:hAnsi="Times New Roman"/>
        </w:rPr>
      </w:pPr>
    </w:p>
    <w:p w14:paraId="35DB58FD" w14:textId="77777777" w:rsidR="00302DD0" w:rsidRDefault="006877CA">
      <w:pPr>
        <w:tabs>
          <w:tab w:val="center" w:pos="4213"/>
          <w:tab w:val="left" w:pos="5447"/>
        </w:tabs>
        <w:jc w:val="center"/>
        <w:rPr>
          <w:rFonts w:ascii="Times New Roman" w:eastAsia="宋体" w:hAnsi="Times New Roman" w:cs="黑体"/>
          <w:b/>
          <w:bCs/>
          <w:sz w:val="44"/>
          <w:szCs w:val="44"/>
        </w:rPr>
      </w:pPr>
      <w:r>
        <w:rPr>
          <w:rFonts w:ascii="Times New Roman" w:eastAsia="宋体" w:hAnsi="Times New Roman" w:cs="黑体" w:hint="eastAsia"/>
          <w:b/>
          <w:bCs/>
          <w:sz w:val="44"/>
          <w:szCs w:val="44"/>
        </w:rPr>
        <w:lastRenderedPageBreak/>
        <w:t>目</w:t>
      </w:r>
      <w:r>
        <w:rPr>
          <w:rFonts w:ascii="Times New Roman" w:eastAsia="宋体" w:hAnsi="Times New Roman" w:cs="黑体" w:hint="eastAsia"/>
          <w:b/>
          <w:bCs/>
          <w:sz w:val="44"/>
          <w:szCs w:val="44"/>
        </w:rPr>
        <w:t xml:space="preserve">  </w:t>
      </w:r>
      <w:r>
        <w:rPr>
          <w:rFonts w:ascii="Times New Roman" w:eastAsia="宋体" w:hAnsi="Times New Roman" w:cs="黑体" w:hint="eastAsia"/>
          <w:b/>
          <w:bCs/>
          <w:sz w:val="44"/>
          <w:szCs w:val="44"/>
        </w:rPr>
        <w:t>录</w:t>
      </w:r>
    </w:p>
    <w:p w14:paraId="3AF1BA54" w14:textId="77777777" w:rsidR="00302DD0" w:rsidRDefault="00302DD0">
      <w:pPr>
        <w:tabs>
          <w:tab w:val="center" w:pos="4213"/>
          <w:tab w:val="left" w:pos="5447"/>
        </w:tabs>
        <w:jc w:val="left"/>
        <w:rPr>
          <w:rFonts w:ascii="Times New Roman" w:eastAsia="宋体" w:hAnsi="Times New Roman" w:cs="宋体"/>
          <w:b/>
          <w:bCs/>
          <w:sz w:val="44"/>
          <w:szCs w:val="44"/>
        </w:rPr>
      </w:pPr>
    </w:p>
    <w:p w14:paraId="6685E8E1" w14:textId="77777777" w:rsidR="00302DD0" w:rsidRDefault="006877CA">
      <w:pPr>
        <w:pStyle w:val="TOC1"/>
        <w:tabs>
          <w:tab w:val="right" w:leader="dot" w:pos="8306"/>
        </w:tabs>
        <w:rPr>
          <w:rFonts w:ascii="Times New Roman" w:eastAsia="宋体" w:hAnsi="Times New Roman"/>
        </w:rPr>
      </w:pPr>
      <w:r>
        <w:rPr>
          <w:rFonts w:ascii="Times New Roman" w:eastAsia="宋体" w:hAnsi="Times New Roman" w:cs="宋体"/>
          <w:b/>
          <w:bCs/>
          <w:sz w:val="28"/>
          <w:szCs w:val="28"/>
        </w:rPr>
        <w:fldChar w:fldCharType="begin"/>
      </w:r>
      <w:r>
        <w:rPr>
          <w:rFonts w:ascii="Times New Roman" w:eastAsia="宋体" w:hAnsi="Times New Roman" w:cs="宋体"/>
          <w:b/>
          <w:bCs/>
          <w:sz w:val="28"/>
          <w:szCs w:val="28"/>
        </w:rPr>
        <w:instrText xml:space="preserve">TOC \o "1-3" \h \u </w:instrText>
      </w:r>
      <w:r>
        <w:rPr>
          <w:rFonts w:ascii="Times New Roman" w:eastAsia="宋体" w:hAnsi="Times New Roman" w:cs="宋体"/>
          <w:b/>
          <w:bCs/>
          <w:sz w:val="28"/>
          <w:szCs w:val="28"/>
        </w:rPr>
        <w:fldChar w:fldCharType="separate"/>
      </w:r>
      <w:hyperlink w:anchor="_Toc23709" w:history="1">
        <w:r>
          <w:rPr>
            <w:rFonts w:ascii="Times New Roman" w:eastAsia="宋体" w:hAnsi="Times New Roman" w:cs="宋体" w:hint="eastAsia"/>
            <w:szCs w:val="24"/>
          </w:rPr>
          <w:t>1</w:t>
        </w:r>
        <w:r>
          <w:rPr>
            <w:rFonts w:ascii="Times New Roman" w:eastAsia="宋体" w:hAnsi="Times New Roman" w:cs="宋体" w:hint="eastAsia"/>
            <w:szCs w:val="24"/>
          </w:rPr>
          <w:t xml:space="preserve"> </w:t>
        </w:r>
        <w:r>
          <w:rPr>
            <w:rFonts w:ascii="Times New Roman" w:eastAsia="宋体" w:hAnsi="Times New Roman" w:cs="宋体" w:hint="eastAsia"/>
            <w:szCs w:val="24"/>
          </w:rPr>
          <w:t>虚警显示及滤除指令集一览表</w:t>
        </w:r>
        <w:r>
          <w:rPr>
            <w:rFonts w:ascii="Times New Roman" w:eastAsia="宋体" w:hAnsi="Times New Roman"/>
          </w:rPr>
          <w:tab/>
        </w:r>
        <w:r>
          <w:rPr>
            <w:rFonts w:ascii="Times New Roman" w:eastAsia="宋体" w:hAnsi="Times New Roman"/>
          </w:rPr>
          <w:fldChar w:fldCharType="begin"/>
        </w:r>
        <w:r>
          <w:rPr>
            <w:rFonts w:ascii="Times New Roman" w:eastAsia="宋体" w:hAnsi="Times New Roman"/>
          </w:rPr>
          <w:instrText xml:space="preserve"> PAGEREF _Toc23709 </w:instrText>
        </w:r>
        <w:r>
          <w:rPr>
            <w:rFonts w:ascii="Times New Roman" w:eastAsia="宋体" w:hAnsi="Times New Roman"/>
          </w:rPr>
          <w:fldChar w:fldCharType="separate"/>
        </w:r>
        <w:r>
          <w:rPr>
            <w:rFonts w:ascii="Times New Roman" w:eastAsia="宋体" w:hAnsi="Times New Roman"/>
          </w:rPr>
          <w:t>1</w:t>
        </w:r>
        <w:r>
          <w:rPr>
            <w:rFonts w:ascii="Times New Roman" w:eastAsia="宋体" w:hAnsi="Times New Roman"/>
          </w:rPr>
          <w:fldChar w:fldCharType="end"/>
        </w:r>
      </w:hyperlink>
    </w:p>
    <w:p w14:paraId="3A43DAB4" w14:textId="77777777" w:rsidR="00302DD0" w:rsidRDefault="006877CA">
      <w:pPr>
        <w:pStyle w:val="TOC1"/>
        <w:tabs>
          <w:tab w:val="right" w:leader="dot" w:pos="8306"/>
        </w:tabs>
        <w:rPr>
          <w:rFonts w:ascii="Times New Roman" w:eastAsia="宋体" w:hAnsi="Times New Roman"/>
        </w:rPr>
      </w:pPr>
      <w:hyperlink w:anchor="_Toc7546" w:history="1">
        <w:r>
          <w:rPr>
            <w:rFonts w:ascii="Times New Roman" w:eastAsia="宋体" w:hAnsi="Times New Roman" w:cs="宋体" w:hint="eastAsia"/>
            <w:szCs w:val="24"/>
          </w:rPr>
          <w:t xml:space="preserve">2 </w:t>
        </w:r>
        <w:r>
          <w:rPr>
            <w:rFonts w:ascii="Times New Roman" w:eastAsia="宋体" w:hAnsi="Times New Roman" w:cs="宋体" w:hint="eastAsia"/>
            <w:szCs w:val="24"/>
          </w:rPr>
          <w:t>虚警显示及滤除指令集详细描述表</w:t>
        </w:r>
        <w:r>
          <w:rPr>
            <w:rFonts w:ascii="Times New Roman" w:eastAsia="宋体" w:hAnsi="Times New Roman"/>
          </w:rPr>
          <w:tab/>
        </w:r>
        <w:r>
          <w:rPr>
            <w:rFonts w:ascii="Times New Roman" w:eastAsia="宋体" w:hAnsi="Times New Roman"/>
          </w:rPr>
          <w:fldChar w:fldCharType="begin"/>
        </w:r>
        <w:r>
          <w:rPr>
            <w:rFonts w:ascii="Times New Roman" w:eastAsia="宋体" w:hAnsi="Times New Roman"/>
          </w:rPr>
          <w:instrText xml:space="preserve"> PAGEREF _Toc7546 </w:instrText>
        </w:r>
        <w:r>
          <w:rPr>
            <w:rFonts w:ascii="Times New Roman" w:eastAsia="宋体" w:hAnsi="Times New Roman"/>
          </w:rPr>
          <w:fldChar w:fldCharType="separate"/>
        </w:r>
        <w:r>
          <w:rPr>
            <w:rFonts w:ascii="Times New Roman" w:eastAsia="宋体" w:hAnsi="Times New Roman"/>
          </w:rPr>
          <w:t>1</w:t>
        </w:r>
        <w:r>
          <w:rPr>
            <w:rFonts w:ascii="Times New Roman" w:eastAsia="宋体" w:hAnsi="Times New Roman"/>
          </w:rPr>
          <w:fldChar w:fldCharType="end"/>
        </w:r>
      </w:hyperlink>
    </w:p>
    <w:p w14:paraId="5829F27F" w14:textId="77777777" w:rsidR="00302DD0" w:rsidRDefault="006877CA">
      <w:pPr>
        <w:pStyle w:val="TOC1"/>
        <w:tabs>
          <w:tab w:val="right" w:leader="dot" w:pos="8306"/>
        </w:tabs>
        <w:rPr>
          <w:rFonts w:ascii="Times New Roman" w:eastAsia="宋体" w:hAnsi="Times New Roman"/>
        </w:rPr>
      </w:pPr>
      <w:hyperlink w:anchor="_Toc15729" w:history="1">
        <w:r>
          <w:rPr>
            <w:rFonts w:ascii="Times New Roman" w:eastAsia="宋体" w:hAnsi="Times New Roman" w:cs="宋体" w:hint="eastAsia"/>
            <w:szCs w:val="24"/>
          </w:rPr>
          <w:t xml:space="preserve">3 </w:t>
        </w:r>
        <w:r>
          <w:rPr>
            <w:rFonts w:ascii="Times New Roman" w:eastAsia="宋体" w:hAnsi="Times New Roman" w:cs="宋体" w:hint="eastAsia"/>
            <w:szCs w:val="24"/>
          </w:rPr>
          <w:t>虚警显示及滤除上位机需求</w:t>
        </w:r>
        <w:r>
          <w:rPr>
            <w:rFonts w:ascii="Times New Roman" w:eastAsia="宋体" w:hAnsi="Times New Roman"/>
          </w:rPr>
          <w:tab/>
        </w:r>
        <w:r>
          <w:rPr>
            <w:rFonts w:ascii="Times New Roman" w:eastAsia="宋体" w:hAnsi="Times New Roman"/>
          </w:rPr>
          <w:fldChar w:fldCharType="begin"/>
        </w:r>
        <w:r>
          <w:rPr>
            <w:rFonts w:ascii="Times New Roman" w:eastAsia="宋体" w:hAnsi="Times New Roman"/>
          </w:rPr>
          <w:instrText xml:space="preserve"> PAGEREF _Toc15729 </w:instrText>
        </w:r>
        <w:r>
          <w:rPr>
            <w:rFonts w:ascii="Times New Roman" w:eastAsia="宋体" w:hAnsi="Times New Roman"/>
          </w:rPr>
          <w:fldChar w:fldCharType="separate"/>
        </w:r>
        <w:r>
          <w:rPr>
            <w:rFonts w:ascii="Times New Roman" w:eastAsia="宋体" w:hAnsi="Times New Roman"/>
          </w:rPr>
          <w:t>2</w:t>
        </w:r>
        <w:r>
          <w:rPr>
            <w:rFonts w:ascii="Times New Roman" w:eastAsia="宋体" w:hAnsi="Times New Roman"/>
          </w:rPr>
          <w:fldChar w:fldCharType="end"/>
        </w:r>
      </w:hyperlink>
    </w:p>
    <w:p w14:paraId="5C48DA6F" w14:textId="77777777" w:rsidR="00302DD0" w:rsidRDefault="006877CA">
      <w:pPr>
        <w:spacing w:line="360" w:lineRule="auto"/>
        <w:rPr>
          <w:rFonts w:ascii="Times New Roman" w:eastAsia="宋体" w:hAnsi="Times New Roman" w:cs="宋体"/>
          <w:b/>
          <w:bCs/>
          <w:sz w:val="28"/>
          <w:szCs w:val="28"/>
        </w:rPr>
        <w:sectPr w:rsidR="00302DD0">
          <w:head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eastAsia="宋体" w:hAnsi="Times New Roman" w:cs="宋体"/>
          <w:bCs/>
          <w:szCs w:val="28"/>
        </w:rPr>
        <w:fldChar w:fldCharType="end"/>
      </w:r>
    </w:p>
    <w:p w14:paraId="71F0CE88" w14:textId="77777777" w:rsidR="00302DD0" w:rsidRDefault="006877CA">
      <w:pPr>
        <w:pStyle w:val="1"/>
        <w:numPr>
          <w:ilvl w:val="0"/>
          <w:numId w:val="0"/>
        </w:numPr>
        <w:spacing w:line="360" w:lineRule="auto"/>
        <w:rPr>
          <w:rFonts w:eastAsia="宋体" w:cs="宋体"/>
          <w:sz w:val="24"/>
          <w:szCs w:val="24"/>
        </w:rPr>
      </w:pPr>
      <w:bookmarkStart w:id="2" w:name="_Toc19090"/>
      <w:bookmarkStart w:id="3" w:name="_Toc23709"/>
      <w:r>
        <w:rPr>
          <w:rFonts w:eastAsia="宋体" w:cs="宋体" w:hint="eastAsia"/>
          <w:sz w:val="24"/>
          <w:szCs w:val="24"/>
        </w:rPr>
        <w:lastRenderedPageBreak/>
        <w:t>1</w:t>
      </w:r>
      <w:r>
        <w:rPr>
          <w:rFonts w:eastAsia="宋体" w:cs="宋体" w:hint="eastAsia"/>
          <w:sz w:val="24"/>
          <w:szCs w:val="24"/>
        </w:rPr>
        <w:t xml:space="preserve"> </w:t>
      </w:r>
      <w:r>
        <w:rPr>
          <w:rFonts w:eastAsia="宋体" w:cs="宋体" w:hint="eastAsia"/>
          <w:sz w:val="24"/>
          <w:szCs w:val="24"/>
        </w:rPr>
        <w:t>虚警显示及滤除指令集一览表</w:t>
      </w:r>
      <w:bookmarkEnd w:id="2"/>
      <w:bookmarkEnd w:id="3"/>
    </w:p>
    <w:p w14:paraId="3E301B10" w14:textId="77777777" w:rsidR="00302DD0" w:rsidRDefault="006877CA">
      <w:pPr>
        <w:pStyle w:val="a3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表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SEQ </w:instrText>
      </w:r>
      <w:r>
        <w:rPr>
          <w:rFonts w:ascii="Times New Roman" w:eastAsia="宋体" w:hAnsi="Times New Roman"/>
        </w:rPr>
        <w:instrText>表</w:instrText>
      </w:r>
      <w:r>
        <w:rPr>
          <w:rFonts w:ascii="Times New Roman" w:eastAsia="宋体" w:hAnsi="Times New Roman"/>
        </w:rPr>
        <w:instrText xml:space="preserve"> \* ARABIC </w:instrText>
      </w:r>
      <w:r>
        <w:rPr>
          <w:rFonts w:ascii="Times New Roman" w:eastAsia="宋体" w:hAnsi="Times New Roman"/>
        </w:rPr>
        <w:fldChar w:fldCharType="separate"/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虚警显示及滤除</w:t>
      </w:r>
      <w:r>
        <w:rPr>
          <w:rFonts w:ascii="Times New Roman" w:eastAsia="宋体" w:hAnsi="Times New Roman" w:hint="eastAsia"/>
        </w:rPr>
        <w:t>指令集</w:t>
      </w:r>
    </w:p>
    <w:tbl>
      <w:tblPr>
        <w:tblStyle w:val="ae"/>
        <w:tblW w:w="8519" w:type="dxa"/>
        <w:tblLayout w:type="fixed"/>
        <w:tblLook w:val="04A0" w:firstRow="1" w:lastRow="0" w:firstColumn="1" w:lastColumn="0" w:noHBand="0" w:noVBand="1"/>
      </w:tblPr>
      <w:tblGrid>
        <w:gridCol w:w="2260"/>
        <w:gridCol w:w="6259"/>
      </w:tblGrid>
      <w:tr w:rsidR="00302DD0" w14:paraId="521DA82C" w14:textId="77777777">
        <w:trPr>
          <w:trHeight w:val="582"/>
        </w:trPr>
        <w:tc>
          <w:tcPr>
            <w:tcW w:w="2260" w:type="dxa"/>
            <w:shd w:val="clear" w:color="auto" w:fill="00B0F0"/>
          </w:tcPr>
          <w:p w14:paraId="568AFEC4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基础指令</w:t>
            </w:r>
          </w:p>
        </w:tc>
        <w:tc>
          <w:tcPr>
            <w:tcW w:w="6259" w:type="dxa"/>
          </w:tcPr>
          <w:p w14:paraId="2D5C89C2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描述</w:t>
            </w:r>
          </w:p>
        </w:tc>
      </w:tr>
      <w:tr w:rsidR="00302DD0" w14:paraId="02ADC173" w14:textId="77777777">
        <w:trPr>
          <w:trHeight w:val="582"/>
        </w:trPr>
        <w:tc>
          <w:tcPr>
            <w:tcW w:w="2260" w:type="dxa"/>
            <w:shd w:val="clear" w:color="auto" w:fill="00B0F0"/>
          </w:tcPr>
          <w:p w14:paraId="56C991E0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falseAlarmOrder 0</w:t>
            </w:r>
          </w:p>
        </w:tc>
        <w:tc>
          <w:tcPr>
            <w:tcW w:w="6259" w:type="dxa"/>
          </w:tcPr>
          <w:p w14:paraId="0DEE1BD0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显示最强虚警点</w:t>
            </w:r>
          </w:p>
        </w:tc>
      </w:tr>
      <w:tr w:rsidR="00302DD0" w14:paraId="53FCAD50" w14:textId="77777777">
        <w:trPr>
          <w:trHeight w:val="582"/>
        </w:trPr>
        <w:tc>
          <w:tcPr>
            <w:tcW w:w="2260" w:type="dxa"/>
            <w:shd w:val="clear" w:color="auto" w:fill="00B0F0"/>
          </w:tcPr>
          <w:p w14:paraId="5EE305CF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falseAlarmOrder 1</w:t>
            </w:r>
          </w:p>
        </w:tc>
        <w:tc>
          <w:tcPr>
            <w:tcW w:w="6259" w:type="dxa"/>
          </w:tcPr>
          <w:p w14:paraId="4662B669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剔除视场内的虚警</w:t>
            </w:r>
          </w:p>
        </w:tc>
      </w:tr>
      <w:tr w:rsidR="00302DD0" w14:paraId="69E5BD79" w14:textId="77777777">
        <w:trPr>
          <w:trHeight w:val="582"/>
        </w:trPr>
        <w:tc>
          <w:tcPr>
            <w:tcW w:w="2260" w:type="dxa"/>
            <w:shd w:val="clear" w:color="auto" w:fill="00B0F0"/>
          </w:tcPr>
          <w:p w14:paraId="1F91C7BB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falseAlarmOrder 2</w:t>
            </w:r>
          </w:p>
        </w:tc>
        <w:tc>
          <w:tcPr>
            <w:tcW w:w="6259" w:type="dxa"/>
          </w:tcPr>
          <w:p w14:paraId="36A81977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回读剔除虚警值</w:t>
            </w:r>
          </w:p>
        </w:tc>
      </w:tr>
      <w:tr w:rsidR="00302DD0" w14:paraId="39728E1C" w14:textId="77777777">
        <w:trPr>
          <w:trHeight w:val="594"/>
        </w:trPr>
        <w:tc>
          <w:tcPr>
            <w:tcW w:w="2260" w:type="dxa"/>
            <w:shd w:val="clear" w:color="auto" w:fill="00B0F0"/>
          </w:tcPr>
          <w:p w14:paraId="2DA2C398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falseAlarmOrder 3</w:t>
            </w:r>
          </w:p>
        </w:tc>
        <w:tc>
          <w:tcPr>
            <w:tcW w:w="6259" w:type="dxa"/>
          </w:tcPr>
          <w:p w14:paraId="583662A1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取消剔除</w:t>
            </w:r>
          </w:p>
        </w:tc>
      </w:tr>
      <w:tr w:rsidR="00302DD0" w14:paraId="18C9C090" w14:textId="77777777">
        <w:trPr>
          <w:trHeight w:val="594"/>
        </w:trPr>
        <w:tc>
          <w:tcPr>
            <w:tcW w:w="2260" w:type="dxa"/>
            <w:shd w:val="clear" w:color="auto" w:fill="00B0F0"/>
          </w:tcPr>
          <w:p w14:paraId="7AC296EB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falseAlarmOrder 4</w:t>
            </w:r>
          </w:p>
        </w:tc>
        <w:tc>
          <w:tcPr>
            <w:tcW w:w="6259" w:type="dxa"/>
          </w:tcPr>
          <w:p w14:paraId="1624B1E8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停止显示</w:t>
            </w:r>
          </w:p>
        </w:tc>
      </w:tr>
    </w:tbl>
    <w:p w14:paraId="0EED1F65" w14:textId="77777777" w:rsidR="00302DD0" w:rsidRDefault="00302DD0">
      <w:pPr>
        <w:pStyle w:val="a3"/>
        <w:jc w:val="center"/>
        <w:rPr>
          <w:rFonts w:ascii="Times New Roman" w:eastAsia="宋体" w:hAnsi="Times New Roman"/>
        </w:rPr>
      </w:pPr>
      <w:bookmarkStart w:id="4" w:name="_Toc11566"/>
    </w:p>
    <w:p w14:paraId="39DA1951" w14:textId="77777777" w:rsidR="00302DD0" w:rsidRDefault="006877CA">
      <w:pPr>
        <w:pStyle w:val="1"/>
        <w:numPr>
          <w:ilvl w:val="0"/>
          <w:numId w:val="0"/>
        </w:numPr>
        <w:spacing w:line="360" w:lineRule="auto"/>
        <w:rPr>
          <w:rFonts w:eastAsia="宋体"/>
        </w:rPr>
      </w:pPr>
      <w:bookmarkStart w:id="5" w:name="_Toc7546"/>
      <w:r>
        <w:rPr>
          <w:rFonts w:eastAsia="宋体" w:cs="宋体" w:hint="eastAsia"/>
          <w:sz w:val="24"/>
          <w:szCs w:val="24"/>
        </w:rPr>
        <w:t xml:space="preserve">2 </w:t>
      </w:r>
      <w:r>
        <w:rPr>
          <w:rFonts w:eastAsia="宋体" w:cs="宋体" w:hint="eastAsia"/>
          <w:sz w:val="24"/>
          <w:szCs w:val="24"/>
        </w:rPr>
        <w:t>虚警显示及滤除指令集详细描述表</w:t>
      </w:r>
      <w:bookmarkEnd w:id="5"/>
    </w:p>
    <w:p w14:paraId="7F0A1808" w14:textId="77777777" w:rsidR="00302DD0" w:rsidRDefault="006877CA">
      <w:pPr>
        <w:pStyle w:val="a3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表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指令详细描述</w:t>
      </w:r>
    </w:p>
    <w:tbl>
      <w:tblPr>
        <w:tblStyle w:val="ae"/>
        <w:tblW w:w="8555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6292"/>
      </w:tblGrid>
      <w:tr w:rsidR="00302DD0" w14:paraId="6BA7B669" w14:textId="77777777">
        <w:trPr>
          <w:jc w:val="center"/>
        </w:trPr>
        <w:tc>
          <w:tcPr>
            <w:tcW w:w="2263" w:type="dxa"/>
            <w:shd w:val="clear" w:color="auto" w:fill="00B0F0"/>
          </w:tcPr>
          <w:p w14:paraId="4148E26B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上位机—</w:t>
            </w:r>
            <w:r>
              <w:rPr>
                <w:rFonts w:ascii="Times New Roman" w:eastAsia="宋体" w:hAnsi="Times New Roman" w:hint="eastAsia"/>
                <w:szCs w:val="21"/>
              </w:rPr>
              <w:t>&gt;</w:t>
            </w:r>
            <w:r>
              <w:rPr>
                <w:rFonts w:ascii="Times New Roman" w:eastAsia="宋体" w:hAnsi="Times New Roman" w:hint="eastAsia"/>
                <w:szCs w:val="21"/>
              </w:rPr>
              <w:t>雷达</w:t>
            </w:r>
          </w:p>
        </w:tc>
        <w:tc>
          <w:tcPr>
            <w:tcW w:w="6292" w:type="dxa"/>
          </w:tcPr>
          <w:p w14:paraId="2422F1EC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上位机</w:t>
            </w:r>
            <w:r>
              <w:rPr>
                <w:rFonts w:ascii="Times New Roman" w:eastAsia="宋体" w:hAnsi="Times New Roman" w:hint="eastAsia"/>
                <w:szCs w:val="21"/>
              </w:rPr>
              <w:t>&lt;</w:t>
            </w:r>
            <w:r>
              <w:rPr>
                <w:rFonts w:ascii="Times New Roman" w:eastAsia="宋体" w:hAnsi="Times New Roman" w:hint="eastAsia"/>
                <w:szCs w:val="21"/>
              </w:rPr>
              <w:t>—雷达</w:t>
            </w:r>
          </w:p>
        </w:tc>
      </w:tr>
      <w:tr w:rsidR="00302DD0" w14:paraId="31CA58DC" w14:textId="77777777">
        <w:trPr>
          <w:jc w:val="center"/>
        </w:trPr>
        <w:tc>
          <w:tcPr>
            <w:tcW w:w="2263" w:type="dxa"/>
            <w:shd w:val="clear" w:color="auto" w:fill="00B0F0"/>
          </w:tcPr>
          <w:p w14:paraId="1C0DC585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falseAlarmOrder 0</w:t>
            </w:r>
          </w:p>
        </w:tc>
        <w:tc>
          <w:tcPr>
            <w:tcW w:w="6292" w:type="dxa"/>
          </w:tcPr>
          <w:p w14:paraId="575F3E08" w14:textId="77777777" w:rsidR="00302DD0" w:rsidRDefault="006877CA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成功返回：</w:t>
            </w:r>
            <w:r>
              <w:rPr>
                <w:rFonts w:ascii="Times New Roman" w:eastAsia="宋体" w:hAnsi="Times New Roman" w:hint="eastAsia"/>
                <w:szCs w:val="21"/>
              </w:rPr>
              <w:t>Done</w:t>
            </w:r>
            <w:r>
              <w:rPr>
                <w:rFonts w:ascii="Times New Roman" w:eastAsia="宋体" w:hAnsi="Times New Roman" w:hint="eastAsia"/>
                <w:szCs w:val="21"/>
              </w:rPr>
              <w:t>（返回一次）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X:-0.06 Y:0.31 </w:t>
            </w:r>
            <w:r>
              <w:rPr>
                <w:rFonts w:ascii="Times New Roman" w:eastAsia="宋体" w:hAnsi="Times New Roman" w:hint="eastAsia"/>
                <w:szCs w:val="21"/>
              </w:rPr>
              <w:t>（会一直返回给上位机）</w:t>
            </w:r>
          </w:p>
          <w:p w14:paraId="7BDB9404" w14:textId="77777777" w:rsidR="00302DD0" w:rsidRDefault="006877CA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失败返回：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is not recognized as a CLI command</w:t>
            </w:r>
            <w:r>
              <w:rPr>
                <w:rFonts w:ascii="Times New Roman" w:eastAsia="宋体" w:hAnsi="Times New Roman" w:hint="eastAsia"/>
                <w:szCs w:val="21"/>
              </w:rPr>
              <w:t>。</w:t>
            </w:r>
          </w:p>
        </w:tc>
      </w:tr>
      <w:tr w:rsidR="00302DD0" w14:paraId="564FD584" w14:textId="77777777">
        <w:trPr>
          <w:jc w:val="center"/>
        </w:trPr>
        <w:tc>
          <w:tcPr>
            <w:tcW w:w="2263" w:type="dxa"/>
            <w:shd w:val="clear" w:color="auto" w:fill="00B0F0"/>
          </w:tcPr>
          <w:p w14:paraId="3ABFD00E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falseAlarmOrder 1</w:t>
            </w:r>
          </w:p>
        </w:tc>
        <w:tc>
          <w:tcPr>
            <w:tcW w:w="6292" w:type="dxa"/>
          </w:tcPr>
          <w:p w14:paraId="6B9D84A5" w14:textId="54A4E759" w:rsidR="00302DD0" w:rsidRDefault="006877CA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成功返回：</w:t>
            </w:r>
            <w:r>
              <w:rPr>
                <w:rFonts w:ascii="Times New Roman" w:eastAsia="宋体" w:hAnsi="Times New Roman" w:hint="eastAsia"/>
                <w:szCs w:val="21"/>
              </w:rPr>
              <w:t>Done</w:t>
            </w:r>
            <w:r>
              <w:rPr>
                <w:rFonts w:ascii="Times New Roman" w:eastAsia="宋体" w:hAnsi="Times New Roman" w:hint="eastAsia"/>
                <w:szCs w:val="21"/>
              </w:rPr>
              <w:t>（返回一次）</w:t>
            </w:r>
            <w:r w:rsidR="00F7324A">
              <w:rPr>
                <w:rFonts w:ascii="Times New Roman" w:eastAsia="宋体" w:hAnsi="Times New Roman" w:hint="eastAsia"/>
                <w:szCs w:val="21"/>
              </w:rPr>
              <w:t>如果剔除成功则返回：</w:t>
            </w:r>
            <w:r w:rsidR="00F7324A">
              <w:rPr>
                <w:rFonts w:ascii="Times New Roman" w:eastAsia="宋体" w:hAnsi="Times New Roman" w:hint="eastAsia"/>
                <w:szCs w:val="21"/>
              </w:rPr>
              <w:t>write</w:t>
            </w:r>
            <w:r w:rsidR="00F7324A">
              <w:rPr>
                <w:rFonts w:ascii="Times New Roman" w:eastAsia="宋体" w:hAnsi="Times New Roman"/>
                <w:szCs w:val="21"/>
              </w:rPr>
              <w:t xml:space="preserve"> succes</w:t>
            </w:r>
          </w:p>
          <w:p w14:paraId="14F6ACCC" w14:textId="77777777" w:rsidR="00302DD0" w:rsidRDefault="006877CA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失败返回：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is not </w:t>
            </w:r>
            <w:r>
              <w:rPr>
                <w:rFonts w:ascii="Times New Roman" w:eastAsia="宋体" w:hAnsi="Times New Roman" w:hint="eastAsia"/>
                <w:szCs w:val="21"/>
              </w:rPr>
              <w:t>recognized as a CLI command</w:t>
            </w:r>
            <w:r>
              <w:rPr>
                <w:rFonts w:ascii="Times New Roman" w:eastAsia="宋体" w:hAnsi="Times New Roman" w:hint="eastAsia"/>
                <w:szCs w:val="21"/>
              </w:rPr>
              <w:t>。</w:t>
            </w:r>
          </w:p>
        </w:tc>
      </w:tr>
      <w:tr w:rsidR="00302DD0" w14:paraId="6921E730" w14:textId="77777777">
        <w:trPr>
          <w:jc w:val="center"/>
        </w:trPr>
        <w:tc>
          <w:tcPr>
            <w:tcW w:w="2263" w:type="dxa"/>
            <w:shd w:val="clear" w:color="auto" w:fill="00B0F0"/>
          </w:tcPr>
          <w:p w14:paraId="4FBF06C3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falseAlarmOrder 2</w:t>
            </w:r>
          </w:p>
        </w:tc>
        <w:tc>
          <w:tcPr>
            <w:tcW w:w="6292" w:type="dxa"/>
          </w:tcPr>
          <w:p w14:paraId="6E735090" w14:textId="77777777" w:rsidR="00302DD0" w:rsidRDefault="006877CA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成功返回：</w:t>
            </w:r>
            <w:r>
              <w:rPr>
                <w:rFonts w:ascii="Times New Roman" w:eastAsia="宋体" w:hAnsi="Times New Roman" w:hint="eastAsia"/>
                <w:szCs w:val="21"/>
              </w:rPr>
              <w:t>Done</w:t>
            </w:r>
            <w:r>
              <w:rPr>
                <w:rFonts w:ascii="Times New Roman" w:eastAsia="宋体" w:hAnsi="Times New Roman" w:hint="eastAsia"/>
                <w:szCs w:val="21"/>
              </w:rPr>
              <w:t>（返回一次）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以及已经写入雷达内部的坐标值，如：</w:t>
            </w:r>
          </w:p>
          <w:p w14:paraId="58E68977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X:-0.03 Y:2.12</w:t>
            </w:r>
          </w:p>
          <w:p w14:paraId="1F347C77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X:0.15 Y:1.98</w:t>
            </w:r>
          </w:p>
          <w:p w14:paraId="3B9799BA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......</w:t>
            </w:r>
          </w:p>
          <w:p w14:paraId="41F14CC3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X:0.04 Y:1.55</w:t>
            </w:r>
          </w:p>
          <w:p w14:paraId="611AA6A9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（返回一次）</w:t>
            </w:r>
          </w:p>
          <w:p w14:paraId="567888B8" w14:textId="77777777" w:rsidR="00302DD0" w:rsidRDefault="006877CA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失败返回：</w:t>
            </w:r>
            <w:r>
              <w:rPr>
                <w:rFonts w:ascii="Times New Roman" w:eastAsia="宋体" w:hAnsi="Times New Roman" w:hint="eastAsia"/>
                <w:szCs w:val="21"/>
              </w:rPr>
              <w:t>is not recognized as a CLI command</w:t>
            </w:r>
            <w:r>
              <w:rPr>
                <w:rFonts w:ascii="Times New Roman" w:eastAsia="宋体" w:hAnsi="Times New Roman" w:hint="eastAsia"/>
                <w:szCs w:val="21"/>
              </w:rPr>
              <w:t>。</w:t>
            </w:r>
          </w:p>
        </w:tc>
      </w:tr>
      <w:tr w:rsidR="00302DD0" w14:paraId="4C1526B6" w14:textId="77777777">
        <w:trPr>
          <w:jc w:val="center"/>
        </w:trPr>
        <w:tc>
          <w:tcPr>
            <w:tcW w:w="2263" w:type="dxa"/>
            <w:shd w:val="clear" w:color="auto" w:fill="00B0F0"/>
          </w:tcPr>
          <w:p w14:paraId="54AF0F4D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lastRenderedPageBreak/>
              <w:t>falseAlarmOrder 3</w:t>
            </w:r>
          </w:p>
        </w:tc>
        <w:tc>
          <w:tcPr>
            <w:tcW w:w="6292" w:type="dxa"/>
          </w:tcPr>
          <w:p w14:paraId="5AEAE845" w14:textId="77777777" w:rsidR="00302DD0" w:rsidRDefault="006877CA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成功返回：</w:t>
            </w:r>
            <w:r>
              <w:rPr>
                <w:rFonts w:ascii="Times New Roman" w:eastAsia="宋体" w:hAnsi="Times New Roman" w:hint="eastAsia"/>
                <w:szCs w:val="21"/>
              </w:rPr>
              <w:t>Done</w:t>
            </w:r>
            <w:r>
              <w:rPr>
                <w:rFonts w:ascii="Times New Roman" w:eastAsia="宋体" w:hAnsi="Times New Roman" w:hint="eastAsia"/>
                <w:szCs w:val="21"/>
              </w:rPr>
              <w:t>（返回一次）</w:t>
            </w:r>
          </w:p>
          <w:p w14:paraId="00DD7D1B" w14:textId="77777777" w:rsidR="00302DD0" w:rsidRDefault="006877CA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失败返回：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is not recognized as a CLI </w:t>
            </w:r>
            <w:r>
              <w:rPr>
                <w:rFonts w:ascii="Times New Roman" w:eastAsia="宋体" w:hAnsi="Times New Roman" w:hint="eastAsia"/>
                <w:szCs w:val="21"/>
              </w:rPr>
              <w:t>command</w:t>
            </w:r>
            <w:r>
              <w:rPr>
                <w:rFonts w:ascii="Times New Roman" w:eastAsia="宋体" w:hAnsi="Times New Roman" w:hint="eastAsia"/>
                <w:szCs w:val="21"/>
              </w:rPr>
              <w:t>。</w:t>
            </w:r>
          </w:p>
        </w:tc>
      </w:tr>
      <w:tr w:rsidR="00302DD0" w14:paraId="36B044FB" w14:textId="77777777">
        <w:trPr>
          <w:jc w:val="center"/>
        </w:trPr>
        <w:tc>
          <w:tcPr>
            <w:tcW w:w="2263" w:type="dxa"/>
            <w:shd w:val="clear" w:color="auto" w:fill="00B0F0"/>
          </w:tcPr>
          <w:p w14:paraId="627AECE8" w14:textId="77777777" w:rsidR="00302DD0" w:rsidRDefault="006877CA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falseAlarmOrder 4</w:t>
            </w:r>
          </w:p>
        </w:tc>
        <w:tc>
          <w:tcPr>
            <w:tcW w:w="6292" w:type="dxa"/>
          </w:tcPr>
          <w:p w14:paraId="20DF6EF4" w14:textId="77777777" w:rsidR="00302DD0" w:rsidRDefault="006877CA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成功返回：</w:t>
            </w:r>
            <w:r>
              <w:rPr>
                <w:rFonts w:ascii="Times New Roman" w:eastAsia="宋体" w:hAnsi="Times New Roman" w:hint="eastAsia"/>
                <w:szCs w:val="21"/>
              </w:rPr>
              <w:t>Done (</w:t>
            </w:r>
            <w:r>
              <w:rPr>
                <w:rFonts w:ascii="Times New Roman" w:eastAsia="宋体" w:hAnsi="Times New Roman" w:hint="eastAsia"/>
                <w:szCs w:val="21"/>
              </w:rPr>
              <w:t>返回一次</w:t>
            </w:r>
            <w:r>
              <w:rPr>
                <w:rFonts w:ascii="Times New Roman" w:eastAsia="宋体" w:hAnsi="Times New Roman" w:hint="eastAsia"/>
                <w:szCs w:val="21"/>
              </w:rPr>
              <w:t>)</w:t>
            </w:r>
            <w:r>
              <w:rPr>
                <w:rFonts w:ascii="Times New Roman" w:eastAsia="宋体" w:hAnsi="Times New Roman" w:hint="eastAsia"/>
                <w:szCs w:val="21"/>
              </w:rPr>
              <w:br/>
            </w:r>
            <w:r>
              <w:rPr>
                <w:rFonts w:ascii="Times New Roman" w:eastAsia="宋体" w:hAnsi="Times New Roman" w:hint="eastAsia"/>
                <w:szCs w:val="21"/>
              </w:rPr>
              <w:t>失败返回：</w:t>
            </w:r>
            <w:r>
              <w:rPr>
                <w:rFonts w:ascii="Times New Roman" w:eastAsia="宋体" w:hAnsi="Times New Roman" w:hint="eastAsia"/>
                <w:szCs w:val="21"/>
              </w:rPr>
              <w:t>is not recognized as a CLI command</w:t>
            </w:r>
            <w:r>
              <w:rPr>
                <w:rFonts w:ascii="Times New Roman" w:eastAsia="宋体" w:hAnsi="Times New Roman" w:hint="eastAsia"/>
                <w:szCs w:val="21"/>
              </w:rPr>
              <w:t>。</w:t>
            </w:r>
          </w:p>
        </w:tc>
      </w:tr>
    </w:tbl>
    <w:p w14:paraId="23532FD2" w14:textId="77777777" w:rsidR="00302DD0" w:rsidRDefault="00302DD0">
      <w:pPr>
        <w:rPr>
          <w:rFonts w:ascii="Times New Roman" w:eastAsia="宋体" w:hAnsi="Times New Roman"/>
          <w:szCs w:val="21"/>
        </w:rPr>
      </w:pPr>
    </w:p>
    <w:p w14:paraId="495E4E93" w14:textId="77777777" w:rsidR="00302DD0" w:rsidRDefault="006877CA">
      <w:pPr>
        <w:pStyle w:val="1"/>
        <w:numPr>
          <w:ilvl w:val="0"/>
          <w:numId w:val="0"/>
        </w:numPr>
        <w:spacing w:line="360" w:lineRule="auto"/>
        <w:rPr>
          <w:rFonts w:eastAsia="宋体"/>
          <w:sz w:val="24"/>
          <w:szCs w:val="24"/>
        </w:rPr>
      </w:pPr>
      <w:bookmarkStart w:id="6" w:name="_Toc15729"/>
      <w:r>
        <w:rPr>
          <w:rFonts w:eastAsia="宋体" w:cs="宋体" w:hint="eastAsia"/>
          <w:sz w:val="24"/>
          <w:szCs w:val="24"/>
        </w:rPr>
        <w:t xml:space="preserve">3 </w:t>
      </w:r>
      <w:r>
        <w:rPr>
          <w:rFonts w:eastAsia="宋体" w:cs="宋体" w:hint="eastAsia"/>
          <w:sz w:val="24"/>
          <w:szCs w:val="24"/>
        </w:rPr>
        <w:t>虚警显示及滤除</w:t>
      </w:r>
      <w:bookmarkEnd w:id="4"/>
      <w:r>
        <w:rPr>
          <w:rFonts w:eastAsia="宋体" w:cs="宋体" w:hint="eastAsia"/>
          <w:sz w:val="24"/>
          <w:szCs w:val="24"/>
        </w:rPr>
        <w:t>上位机需求</w:t>
      </w:r>
      <w:bookmarkEnd w:id="6"/>
    </w:p>
    <w:p w14:paraId="41F93B96" w14:textId="77777777" w:rsidR="00302DD0" w:rsidRDefault="006877C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上位机需在原有基础上增加以下功能：</w:t>
      </w:r>
    </w:p>
    <w:p w14:paraId="116FCFB3" w14:textId="77777777" w:rsidR="00302DD0" w:rsidRDefault="006877CA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）显示最强虚警点：上位机需要增加一个按钮来下发“</w:t>
      </w:r>
      <w:r>
        <w:rPr>
          <w:rFonts w:ascii="Times New Roman" w:eastAsia="宋体" w:hAnsi="Times New Roman" w:hint="eastAsia"/>
          <w:szCs w:val="21"/>
        </w:rPr>
        <w:t>falseAlarmOrder 0</w:t>
      </w:r>
      <w:r>
        <w:rPr>
          <w:rFonts w:ascii="Times New Roman" w:eastAsia="宋体" w:hAnsi="Times New Roman" w:hint="eastAsia"/>
          <w:sz w:val="24"/>
          <w:szCs w:val="24"/>
        </w:rPr>
        <w:t>”，需要根据雷达所配置的检测范围增添一个坐标轴，并且将雷达返回的最强点坐标显示在上位机坐标轴上。</w:t>
      </w:r>
    </w:p>
    <w:p w14:paraId="097FB037" w14:textId="77777777" w:rsidR="00302DD0" w:rsidRDefault="006877CA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）剔除视场内的虚警：上位机需要增加一个按钮来下发“</w:t>
      </w:r>
      <w:r>
        <w:rPr>
          <w:rFonts w:ascii="Times New Roman" w:eastAsia="宋体" w:hAnsi="Times New Roman" w:hint="eastAsia"/>
          <w:szCs w:val="21"/>
        </w:rPr>
        <w:t xml:space="preserve">falseAlarmOrder 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”给雷达，雷达会返回</w:t>
      </w:r>
      <w:r>
        <w:rPr>
          <w:rFonts w:ascii="Times New Roman" w:eastAsia="宋体" w:hAnsi="Times New Roman" w:hint="eastAsia"/>
          <w:sz w:val="24"/>
          <w:szCs w:val="24"/>
        </w:rPr>
        <w:t>Done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0297EB93" w14:textId="77777777" w:rsidR="00302DD0" w:rsidRDefault="006877CA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）回读剔除虚警值：上位机需要增加一个按钮来下发“</w:t>
      </w:r>
      <w:r>
        <w:rPr>
          <w:rFonts w:ascii="Times New Roman" w:eastAsia="宋体" w:hAnsi="Times New Roman" w:hint="eastAsia"/>
          <w:szCs w:val="21"/>
        </w:rPr>
        <w:t>falseAlarmOrder 2</w:t>
      </w:r>
      <w:r>
        <w:rPr>
          <w:rFonts w:ascii="Times New Roman" w:eastAsia="宋体" w:hAnsi="Times New Roman" w:hint="eastAsia"/>
          <w:sz w:val="24"/>
          <w:szCs w:val="24"/>
        </w:rPr>
        <w:t>”给雷达，雷达将会返回已存储好的坐标轴给上位机，上位机还需增加一个表格打印雷达返回的数据。</w:t>
      </w:r>
    </w:p>
    <w:p w14:paraId="193525B8" w14:textId="47A417BA" w:rsidR="00302DD0" w:rsidRDefault="006877CA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）取消剔除：上位机需要增加一个按钮来下发“</w:t>
      </w:r>
      <w:r>
        <w:rPr>
          <w:rFonts w:ascii="Times New Roman" w:eastAsia="宋体" w:hAnsi="Times New Roman" w:hint="eastAsia"/>
          <w:szCs w:val="21"/>
        </w:rPr>
        <w:t>falseAlarmOrder 3</w:t>
      </w:r>
      <w:r>
        <w:rPr>
          <w:rFonts w:ascii="Times New Roman" w:eastAsia="宋体" w:hAnsi="Times New Roman" w:hint="eastAsia"/>
          <w:sz w:val="24"/>
          <w:szCs w:val="24"/>
        </w:rPr>
        <w:t>”给雷达，雷达会返回</w:t>
      </w:r>
      <w:r>
        <w:rPr>
          <w:rFonts w:ascii="Times New Roman" w:eastAsia="宋体" w:hAnsi="Times New Roman" w:hint="eastAsia"/>
          <w:sz w:val="24"/>
          <w:szCs w:val="24"/>
        </w:rPr>
        <w:t>Done</w:t>
      </w:r>
      <w:r w:rsidR="0015473D">
        <w:rPr>
          <w:rFonts w:ascii="Times New Roman" w:eastAsia="宋体" w:hAnsi="Times New Roman" w:hint="eastAsia"/>
          <w:sz w:val="24"/>
          <w:szCs w:val="24"/>
        </w:rPr>
        <w:t>，之后雷达会进入显示虚警的状态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26F4C9FB" w14:textId="77777777" w:rsidR="00302DD0" w:rsidRDefault="006877CA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）停止显示：上位机需要增加一个按钮来下发“</w:t>
      </w:r>
      <w:r>
        <w:rPr>
          <w:rFonts w:ascii="Times New Roman" w:eastAsia="宋体" w:hAnsi="Times New Roman" w:hint="eastAsia"/>
          <w:szCs w:val="21"/>
        </w:rPr>
        <w:t>falseAlarmOrder 4</w:t>
      </w:r>
      <w:r>
        <w:rPr>
          <w:rFonts w:ascii="Times New Roman" w:eastAsia="宋体" w:hAnsi="Times New Roman" w:hint="eastAsia"/>
          <w:sz w:val="24"/>
          <w:szCs w:val="24"/>
        </w:rPr>
        <w:t>”给雷达，雷达如果接收成功则会返回</w:t>
      </w:r>
      <w:r>
        <w:rPr>
          <w:rFonts w:ascii="Times New Roman" w:eastAsia="宋体" w:hAnsi="Times New Roman" w:hint="eastAsia"/>
          <w:sz w:val="24"/>
          <w:szCs w:val="24"/>
        </w:rPr>
        <w:t>Done.</w:t>
      </w:r>
    </w:p>
    <w:p w14:paraId="17F56D44" w14:textId="77777777" w:rsidR="00302DD0" w:rsidRDefault="00302DD0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D6D7D54" w14:textId="77777777" w:rsidR="00302DD0" w:rsidRDefault="00302DD0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C6DDF20" w14:textId="77777777" w:rsidR="00302DD0" w:rsidRDefault="00302DD0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E159FC7" w14:textId="77777777" w:rsidR="00302DD0" w:rsidRDefault="00302DD0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6E9F3DE7" w14:textId="77777777" w:rsidR="00302DD0" w:rsidRDefault="00302DD0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6E16B1FD" w14:textId="77777777" w:rsidR="00302DD0" w:rsidRDefault="00302DD0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7B7267A" w14:textId="77777777" w:rsidR="00302DD0" w:rsidRDefault="00302DD0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84C01FE" w14:textId="77777777" w:rsidR="00302DD0" w:rsidRDefault="00302DD0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6F547DD" w14:textId="77777777" w:rsidR="00302DD0" w:rsidRDefault="00302DD0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AD2B3EA" w14:textId="77777777" w:rsidR="00302DD0" w:rsidRDefault="00302DD0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</w:p>
    <w:sectPr w:rsidR="00302DD0">
      <w:headerReference w:type="default" r:id="rId12"/>
      <w:footerReference w:type="default" r:id="rId13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F8EAC" w14:textId="77777777" w:rsidR="006877CA" w:rsidRDefault="006877CA">
      <w:r>
        <w:separator/>
      </w:r>
    </w:p>
  </w:endnote>
  <w:endnote w:type="continuationSeparator" w:id="0">
    <w:p w14:paraId="3ACA59F7" w14:textId="77777777" w:rsidR="006877CA" w:rsidRDefault="00687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CC3BE" w14:textId="77777777" w:rsidR="00302DD0" w:rsidRDefault="006877CA">
    <w:pPr>
      <w:pStyle w:val="aa"/>
      <w:pBdr>
        <w:top w:val="single" w:sz="18" w:space="1" w:color="auto"/>
      </w:pBdr>
      <w:tabs>
        <w:tab w:val="clear" w:pos="4153"/>
        <w:tab w:val="clear" w:pos="8306"/>
        <w:tab w:val="left" w:pos="3629"/>
      </w:tabs>
      <w:jc w:val="center"/>
      <w:rPr>
        <w:rFonts w:ascii="华文楷体" w:eastAsia="华文楷体" w:hAnsi="华文楷体"/>
      </w:rPr>
    </w:pPr>
    <w:r>
      <w:rPr>
        <w:rFonts w:ascii="华文楷体" w:eastAsia="华文楷体" w:hAnsi="华文楷体"/>
      </w:rPr>
      <w:pict w14:anchorId="4A77BEA3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92.8pt;margin-top:0;width:2in;height:2in;z-index:251658240;mso-wrap-style:none;mso-position-horizontal:right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14:paraId="6ED94C9A" w14:textId="77777777" w:rsidR="00302DD0" w:rsidRDefault="006877CA">
                <w:pPr>
                  <w:pStyle w:val="aa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>
      <w:rPr>
        <w:rFonts w:ascii="华文楷体" w:eastAsia="华文楷体" w:hAnsi="华文楷体" w:hint="eastAsia"/>
      </w:rPr>
      <w:t>长沙莫之比智能科技有限公司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E9595" w14:textId="77777777" w:rsidR="006877CA" w:rsidRDefault="006877CA">
      <w:r>
        <w:separator/>
      </w:r>
    </w:p>
  </w:footnote>
  <w:footnote w:type="continuationSeparator" w:id="0">
    <w:p w14:paraId="7E047828" w14:textId="77777777" w:rsidR="006877CA" w:rsidRDefault="00687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1F72B" w14:textId="77777777" w:rsidR="00302DD0" w:rsidRDefault="006877CA">
    <w:pPr>
      <w:pStyle w:val="ab"/>
    </w:pPr>
    <w:r>
      <w:t xml:space="preserve">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C725C" w14:textId="77777777" w:rsidR="00302DD0" w:rsidRDefault="006877CA">
    <w:pPr>
      <w:pStyle w:val="ab"/>
      <w:pBdr>
        <w:top w:val="none" w:sz="0" w:space="0" w:color="auto"/>
        <w:left w:val="none" w:sz="0" w:space="0" w:color="auto"/>
        <w:bottom w:val="single" w:sz="12" w:space="1" w:color="auto"/>
        <w:right w:val="none" w:sz="0" w:space="0" w:color="auto"/>
      </w:pBdr>
    </w:pPr>
    <w:r>
      <w:t xml:space="preserve">                                                                     </w:t>
    </w:r>
    <w:r>
      <w:rPr>
        <w:noProof/>
      </w:rPr>
      <w:drawing>
        <wp:inline distT="0" distB="0" distL="114300" distR="114300" wp14:anchorId="67C19EFB" wp14:editId="09FD0364">
          <wp:extent cx="1303020" cy="400050"/>
          <wp:effectExtent l="0" t="0" r="11430" b="0"/>
          <wp:docPr id="8" name="图片 8" descr="1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111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02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3"/>
    <w:multiLevelType w:val="multilevel"/>
    <w:tmpl w:val="00000023"/>
    <w:lvl w:ilvl="0">
      <w:start w:val="1"/>
      <w:numFmt w:val="decimal"/>
      <w:pStyle w:val="1"/>
      <w:suff w:val="space"/>
      <w:lvlText w:val="第%1章"/>
      <w:lvlJc w:val="left"/>
      <w:pPr>
        <w:ind w:left="612" w:hanging="432"/>
      </w:pPr>
      <w:rPr>
        <w:rFonts w:hint="eastAsia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3EB0F37"/>
    <w:rsid w:val="00003960"/>
    <w:rsid w:val="000458B5"/>
    <w:rsid w:val="00090481"/>
    <w:rsid w:val="00096DA7"/>
    <w:rsid w:val="000E233C"/>
    <w:rsid w:val="00130DE9"/>
    <w:rsid w:val="0015473D"/>
    <w:rsid w:val="00257FA1"/>
    <w:rsid w:val="002A3EBF"/>
    <w:rsid w:val="002B2B9B"/>
    <w:rsid w:val="002D625D"/>
    <w:rsid w:val="002E58DF"/>
    <w:rsid w:val="00300F3A"/>
    <w:rsid w:val="00302DD0"/>
    <w:rsid w:val="00373C8B"/>
    <w:rsid w:val="003C7833"/>
    <w:rsid w:val="003D4C91"/>
    <w:rsid w:val="004028F3"/>
    <w:rsid w:val="00430141"/>
    <w:rsid w:val="00437CEC"/>
    <w:rsid w:val="004D0A9D"/>
    <w:rsid w:val="0052724C"/>
    <w:rsid w:val="006252AB"/>
    <w:rsid w:val="0068520B"/>
    <w:rsid w:val="006877CA"/>
    <w:rsid w:val="006B1904"/>
    <w:rsid w:val="006E409C"/>
    <w:rsid w:val="006E7DE4"/>
    <w:rsid w:val="007114EE"/>
    <w:rsid w:val="00731465"/>
    <w:rsid w:val="00771E78"/>
    <w:rsid w:val="0079491E"/>
    <w:rsid w:val="007B2633"/>
    <w:rsid w:val="007B67AC"/>
    <w:rsid w:val="007D2923"/>
    <w:rsid w:val="007E3F4E"/>
    <w:rsid w:val="007E7483"/>
    <w:rsid w:val="008427EB"/>
    <w:rsid w:val="008B79B8"/>
    <w:rsid w:val="00951CFE"/>
    <w:rsid w:val="00957BFC"/>
    <w:rsid w:val="00960416"/>
    <w:rsid w:val="00B56FE8"/>
    <w:rsid w:val="00BE19B2"/>
    <w:rsid w:val="00BF2F0C"/>
    <w:rsid w:val="00C07922"/>
    <w:rsid w:val="00C272F2"/>
    <w:rsid w:val="00C735F7"/>
    <w:rsid w:val="00C85372"/>
    <w:rsid w:val="00C9497A"/>
    <w:rsid w:val="00C968A6"/>
    <w:rsid w:val="00CA5506"/>
    <w:rsid w:val="00CE40EE"/>
    <w:rsid w:val="00CF4E48"/>
    <w:rsid w:val="00D80953"/>
    <w:rsid w:val="00DF37F0"/>
    <w:rsid w:val="00EC5410"/>
    <w:rsid w:val="00EF7E3F"/>
    <w:rsid w:val="00F013D4"/>
    <w:rsid w:val="00F7324A"/>
    <w:rsid w:val="00F929DD"/>
    <w:rsid w:val="01062371"/>
    <w:rsid w:val="01077F35"/>
    <w:rsid w:val="012E7319"/>
    <w:rsid w:val="01422547"/>
    <w:rsid w:val="01673C3E"/>
    <w:rsid w:val="016A6B8C"/>
    <w:rsid w:val="01A06AF1"/>
    <w:rsid w:val="01AB09F5"/>
    <w:rsid w:val="01C44AAD"/>
    <w:rsid w:val="01CE7E7A"/>
    <w:rsid w:val="01FB54EE"/>
    <w:rsid w:val="021664B5"/>
    <w:rsid w:val="024904DE"/>
    <w:rsid w:val="02710C9F"/>
    <w:rsid w:val="02932116"/>
    <w:rsid w:val="029D6D2F"/>
    <w:rsid w:val="02A337D2"/>
    <w:rsid w:val="02AA6F67"/>
    <w:rsid w:val="02AB4607"/>
    <w:rsid w:val="02DE5F09"/>
    <w:rsid w:val="030725E9"/>
    <w:rsid w:val="03206BB8"/>
    <w:rsid w:val="032A302C"/>
    <w:rsid w:val="032E5FDC"/>
    <w:rsid w:val="034C7693"/>
    <w:rsid w:val="03622D52"/>
    <w:rsid w:val="03721E3F"/>
    <w:rsid w:val="038A6019"/>
    <w:rsid w:val="03BD2E4A"/>
    <w:rsid w:val="03CE24F8"/>
    <w:rsid w:val="03EC407C"/>
    <w:rsid w:val="047F1C1A"/>
    <w:rsid w:val="048160A3"/>
    <w:rsid w:val="049B6386"/>
    <w:rsid w:val="049D3AAE"/>
    <w:rsid w:val="04B3221C"/>
    <w:rsid w:val="04B366D8"/>
    <w:rsid w:val="04F0340D"/>
    <w:rsid w:val="052F1302"/>
    <w:rsid w:val="05904163"/>
    <w:rsid w:val="05B40D8F"/>
    <w:rsid w:val="05DA40D9"/>
    <w:rsid w:val="05FA5870"/>
    <w:rsid w:val="06383939"/>
    <w:rsid w:val="06527EDD"/>
    <w:rsid w:val="067177E6"/>
    <w:rsid w:val="06792C67"/>
    <w:rsid w:val="06881C54"/>
    <w:rsid w:val="06901C6A"/>
    <w:rsid w:val="069310C6"/>
    <w:rsid w:val="06980B1C"/>
    <w:rsid w:val="06A40944"/>
    <w:rsid w:val="06EC2CC5"/>
    <w:rsid w:val="070141F0"/>
    <w:rsid w:val="07204D53"/>
    <w:rsid w:val="07693E7F"/>
    <w:rsid w:val="079A205A"/>
    <w:rsid w:val="07AB72B5"/>
    <w:rsid w:val="07C644A0"/>
    <w:rsid w:val="07D330CF"/>
    <w:rsid w:val="07ED623D"/>
    <w:rsid w:val="08020495"/>
    <w:rsid w:val="08064A5C"/>
    <w:rsid w:val="08477AA4"/>
    <w:rsid w:val="085819ED"/>
    <w:rsid w:val="0864323B"/>
    <w:rsid w:val="08786513"/>
    <w:rsid w:val="08AC139C"/>
    <w:rsid w:val="08BA69EC"/>
    <w:rsid w:val="08D92DCE"/>
    <w:rsid w:val="08EE0D5D"/>
    <w:rsid w:val="090E7F19"/>
    <w:rsid w:val="091044C0"/>
    <w:rsid w:val="09303606"/>
    <w:rsid w:val="09951BFB"/>
    <w:rsid w:val="09A81871"/>
    <w:rsid w:val="09C7005D"/>
    <w:rsid w:val="09EF238E"/>
    <w:rsid w:val="0A14475F"/>
    <w:rsid w:val="0A195740"/>
    <w:rsid w:val="0A2A6880"/>
    <w:rsid w:val="0A6717CD"/>
    <w:rsid w:val="0AB759C5"/>
    <w:rsid w:val="0ABB1160"/>
    <w:rsid w:val="0ACC574C"/>
    <w:rsid w:val="0AED002B"/>
    <w:rsid w:val="0AF75085"/>
    <w:rsid w:val="0B5E4848"/>
    <w:rsid w:val="0B803ED3"/>
    <w:rsid w:val="0B9E25DA"/>
    <w:rsid w:val="0BAC379B"/>
    <w:rsid w:val="0BCE518A"/>
    <w:rsid w:val="0BCF2A3B"/>
    <w:rsid w:val="0BD56817"/>
    <w:rsid w:val="0BFA7358"/>
    <w:rsid w:val="0C0F10F3"/>
    <w:rsid w:val="0C11281D"/>
    <w:rsid w:val="0C6538EC"/>
    <w:rsid w:val="0C873E6E"/>
    <w:rsid w:val="0CF03738"/>
    <w:rsid w:val="0D522E31"/>
    <w:rsid w:val="0D866A5A"/>
    <w:rsid w:val="0D901D76"/>
    <w:rsid w:val="0DA846DE"/>
    <w:rsid w:val="0DF956C2"/>
    <w:rsid w:val="0E185004"/>
    <w:rsid w:val="0E203479"/>
    <w:rsid w:val="0E4A241C"/>
    <w:rsid w:val="0E922E1D"/>
    <w:rsid w:val="0EE9761F"/>
    <w:rsid w:val="0F026C62"/>
    <w:rsid w:val="0F3868E5"/>
    <w:rsid w:val="0FAA7E25"/>
    <w:rsid w:val="0FED75AC"/>
    <w:rsid w:val="10805830"/>
    <w:rsid w:val="108E6C50"/>
    <w:rsid w:val="10A75D49"/>
    <w:rsid w:val="10B672E7"/>
    <w:rsid w:val="10BA51B1"/>
    <w:rsid w:val="10D4021D"/>
    <w:rsid w:val="10E315AC"/>
    <w:rsid w:val="10FA3B16"/>
    <w:rsid w:val="10FC29B4"/>
    <w:rsid w:val="11106CD2"/>
    <w:rsid w:val="11162BE0"/>
    <w:rsid w:val="11541BC1"/>
    <w:rsid w:val="11574912"/>
    <w:rsid w:val="119309A0"/>
    <w:rsid w:val="119749B4"/>
    <w:rsid w:val="119E1DFD"/>
    <w:rsid w:val="11AA1EF2"/>
    <w:rsid w:val="11B03992"/>
    <w:rsid w:val="11BF4501"/>
    <w:rsid w:val="11DC75D5"/>
    <w:rsid w:val="120816EC"/>
    <w:rsid w:val="120D4D81"/>
    <w:rsid w:val="124410DA"/>
    <w:rsid w:val="125079F2"/>
    <w:rsid w:val="12A346A2"/>
    <w:rsid w:val="12E66BCF"/>
    <w:rsid w:val="12F425A3"/>
    <w:rsid w:val="132A4649"/>
    <w:rsid w:val="13574345"/>
    <w:rsid w:val="135B150E"/>
    <w:rsid w:val="137B2F5D"/>
    <w:rsid w:val="13937B8F"/>
    <w:rsid w:val="13A476A3"/>
    <w:rsid w:val="13CF1023"/>
    <w:rsid w:val="13DA6B81"/>
    <w:rsid w:val="13DE240E"/>
    <w:rsid w:val="140762F4"/>
    <w:rsid w:val="141477FF"/>
    <w:rsid w:val="14214576"/>
    <w:rsid w:val="142C1263"/>
    <w:rsid w:val="14313BDA"/>
    <w:rsid w:val="14676FB5"/>
    <w:rsid w:val="14B14EBA"/>
    <w:rsid w:val="14C16271"/>
    <w:rsid w:val="14C20819"/>
    <w:rsid w:val="14D20E62"/>
    <w:rsid w:val="14E3495D"/>
    <w:rsid w:val="151C3C1E"/>
    <w:rsid w:val="1526241A"/>
    <w:rsid w:val="152B20C7"/>
    <w:rsid w:val="153B5C16"/>
    <w:rsid w:val="157466E3"/>
    <w:rsid w:val="15893DF3"/>
    <w:rsid w:val="15A87304"/>
    <w:rsid w:val="15B21DBB"/>
    <w:rsid w:val="15B9265A"/>
    <w:rsid w:val="15BA2BE2"/>
    <w:rsid w:val="15DB0B5A"/>
    <w:rsid w:val="16122A0F"/>
    <w:rsid w:val="162E6BDF"/>
    <w:rsid w:val="163760FE"/>
    <w:rsid w:val="166466CE"/>
    <w:rsid w:val="16896779"/>
    <w:rsid w:val="16AC7F6F"/>
    <w:rsid w:val="16AE7E3B"/>
    <w:rsid w:val="16E322D1"/>
    <w:rsid w:val="16FA5875"/>
    <w:rsid w:val="173009AA"/>
    <w:rsid w:val="17393B2B"/>
    <w:rsid w:val="173C5CD6"/>
    <w:rsid w:val="17450967"/>
    <w:rsid w:val="1774670F"/>
    <w:rsid w:val="17967B0D"/>
    <w:rsid w:val="17CD5665"/>
    <w:rsid w:val="17F54EB7"/>
    <w:rsid w:val="17FD7953"/>
    <w:rsid w:val="1812110F"/>
    <w:rsid w:val="1822333A"/>
    <w:rsid w:val="18677C65"/>
    <w:rsid w:val="18781166"/>
    <w:rsid w:val="187B52C3"/>
    <w:rsid w:val="189A70AD"/>
    <w:rsid w:val="18DF7119"/>
    <w:rsid w:val="190F20FF"/>
    <w:rsid w:val="19135ECD"/>
    <w:rsid w:val="19375A0A"/>
    <w:rsid w:val="19377C74"/>
    <w:rsid w:val="194049C1"/>
    <w:rsid w:val="197D41F8"/>
    <w:rsid w:val="19860016"/>
    <w:rsid w:val="19953F88"/>
    <w:rsid w:val="19AF2605"/>
    <w:rsid w:val="19BD37D3"/>
    <w:rsid w:val="19C802C2"/>
    <w:rsid w:val="19CF249E"/>
    <w:rsid w:val="1A076A84"/>
    <w:rsid w:val="1A3F5864"/>
    <w:rsid w:val="1A4E1FEA"/>
    <w:rsid w:val="1A616875"/>
    <w:rsid w:val="1A623783"/>
    <w:rsid w:val="1A811437"/>
    <w:rsid w:val="1AD605DB"/>
    <w:rsid w:val="1B260A3C"/>
    <w:rsid w:val="1B3D06F8"/>
    <w:rsid w:val="1B811BBD"/>
    <w:rsid w:val="1BAF096D"/>
    <w:rsid w:val="1BB74E7A"/>
    <w:rsid w:val="1BBE08D7"/>
    <w:rsid w:val="1BCA4D3D"/>
    <w:rsid w:val="1BDA37AA"/>
    <w:rsid w:val="1C367AD7"/>
    <w:rsid w:val="1C3B3B03"/>
    <w:rsid w:val="1C8626C0"/>
    <w:rsid w:val="1C886669"/>
    <w:rsid w:val="1C960A71"/>
    <w:rsid w:val="1CA4359B"/>
    <w:rsid w:val="1CBC686E"/>
    <w:rsid w:val="1CC2594D"/>
    <w:rsid w:val="1CCA7881"/>
    <w:rsid w:val="1CD33D7A"/>
    <w:rsid w:val="1CE85124"/>
    <w:rsid w:val="1D137965"/>
    <w:rsid w:val="1D1509A1"/>
    <w:rsid w:val="1D151C88"/>
    <w:rsid w:val="1D5D05E0"/>
    <w:rsid w:val="1D92799B"/>
    <w:rsid w:val="1DA4712C"/>
    <w:rsid w:val="1DB045B4"/>
    <w:rsid w:val="1DBE2C33"/>
    <w:rsid w:val="1E4343F0"/>
    <w:rsid w:val="1EB220EC"/>
    <w:rsid w:val="1ED0764B"/>
    <w:rsid w:val="1EE50BF5"/>
    <w:rsid w:val="1F0875A7"/>
    <w:rsid w:val="1F5C4684"/>
    <w:rsid w:val="1F9640E3"/>
    <w:rsid w:val="1FB34E35"/>
    <w:rsid w:val="1FDA6113"/>
    <w:rsid w:val="1FEF438C"/>
    <w:rsid w:val="1FFC4410"/>
    <w:rsid w:val="2062629B"/>
    <w:rsid w:val="208303C7"/>
    <w:rsid w:val="20865002"/>
    <w:rsid w:val="20964C5A"/>
    <w:rsid w:val="209907A6"/>
    <w:rsid w:val="20B66930"/>
    <w:rsid w:val="20EA0B01"/>
    <w:rsid w:val="21120BAF"/>
    <w:rsid w:val="21174344"/>
    <w:rsid w:val="212F7AE5"/>
    <w:rsid w:val="21741ADB"/>
    <w:rsid w:val="21B94FD1"/>
    <w:rsid w:val="21E924A0"/>
    <w:rsid w:val="22717218"/>
    <w:rsid w:val="227F4144"/>
    <w:rsid w:val="22971274"/>
    <w:rsid w:val="22BC1306"/>
    <w:rsid w:val="22D66B53"/>
    <w:rsid w:val="22E968DF"/>
    <w:rsid w:val="23162227"/>
    <w:rsid w:val="23272887"/>
    <w:rsid w:val="23317BDF"/>
    <w:rsid w:val="233E76F5"/>
    <w:rsid w:val="234078B2"/>
    <w:rsid w:val="23646091"/>
    <w:rsid w:val="2398264D"/>
    <w:rsid w:val="23D35FEF"/>
    <w:rsid w:val="23FE5620"/>
    <w:rsid w:val="23FF0220"/>
    <w:rsid w:val="240C6332"/>
    <w:rsid w:val="2423563B"/>
    <w:rsid w:val="243D6C6D"/>
    <w:rsid w:val="24695EAE"/>
    <w:rsid w:val="247374BF"/>
    <w:rsid w:val="24BB55D6"/>
    <w:rsid w:val="24DC19F8"/>
    <w:rsid w:val="24DF6896"/>
    <w:rsid w:val="25592C4A"/>
    <w:rsid w:val="25B07A8A"/>
    <w:rsid w:val="25FA043E"/>
    <w:rsid w:val="25FC6B62"/>
    <w:rsid w:val="26001A4C"/>
    <w:rsid w:val="26197956"/>
    <w:rsid w:val="261C6385"/>
    <w:rsid w:val="26343F45"/>
    <w:rsid w:val="26400451"/>
    <w:rsid w:val="26421622"/>
    <w:rsid w:val="26C56B4A"/>
    <w:rsid w:val="26F52A1E"/>
    <w:rsid w:val="27042F28"/>
    <w:rsid w:val="27414FF9"/>
    <w:rsid w:val="275637D4"/>
    <w:rsid w:val="27713103"/>
    <w:rsid w:val="278C606B"/>
    <w:rsid w:val="27904DE6"/>
    <w:rsid w:val="27C309F2"/>
    <w:rsid w:val="282019C9"/>
    <w:rsid w:val="283B4668"/>
    <w:rsid w:val="284F7FD3"/>
    <w:rsid w:val="285455A1"/>
    <w:rsid w:val="28580D29"/>
    <w:rsid w:val="286864AE"/>
    <w:rsid w:val="287408EE"/>
    <w:rsid w:val="28784F65"/>
    <w:rsid w:val="28C2365B"/>
    <w:rsid w:val="292926FC"/>
    <w:rsid w:val="29434D90"/>
    <w:rsid w:val="29501D91"/>
    <w:rsid w:val="29A427C6"/>
    <w:rsid w:val="29C14099"/>
    <w:rsid w:val="29D458B5"/>
    <w:rsid w:val="29DA2370"/>
    <w:rsid w:val="29F01375"/>
    <w:rsid w:val="29FC2855"/>
    <w:rsid w:val="2A0128EF"/>
    <w:rsid w:val="2A0D619A"/>
    <w:rsid w:val="2A2D68C4"/>
    <w:rsid w:val="2A4F7B0E"/>
    <w:rsid w:val="2A5F58EA"/>
    <w:rsid w:val="2A667311"/>
    <w:rsid w:val="2A68292E"/>
    <w:rsid w:val="2A684672"/>
    <w:rsid w:val="2A6D1B98"/>
    <w:rsid w:val="2A7660F4"/>
    <w:rsid w:val="2AB70D54"/>
    <w:rsid w:val="2AD373E8"/>
    <w:rsid w:val="2B5A0AEE"/>
    <w:rsid w:val="2B9128DC"/>
    <w:rsid w:val="2C32365C"/>
    <w:rsid w:val="2C3D6663"/>
    <w:rsid w:val="2C862734"/>
    <w:rsid w:val="2C896604"/>
    <w:rsid w:val="2CAE0300"/>
    <w:rsid w:val="2CC159B7"/>
    <w:rsid w:val="2CC47924"/>
    <w:rsid w:val="2CF673BE"/>
    <w:rsid w:val="2D1550E8"/>
    <w:rsid w:val="2D2924D0"/>
    <w:rsid w:val="2D315DEB"/>
    <w:rsid w:val="2D915304"/>
    <w:rsid w:val="2DA5652A"/>
    <w:rsid w:val="2DF02D85"/>
    <w:rsid w:val="2DF9410F"/>
    <w:rsid w:val="2E185C7C"/>
    <w:rsid w:val="2E250CDC"/>
    <w:rsid w:val="2E323BD4"/>
    <w:rsid w:val="2E5D717E"/>
    <w:rsid w:val="2E7A1AE6"/>
    <w:rsid w:val="2E8B5D8B"/>
    <w:rsid w:val="2EB91F98"/>
    <w:rsid w:val="2EC67B2E"/>
    <w:rsid w:val="2EEB7216"/>
    <w:rsid w:val="2EED1C91"/>
    <w:rsid w:val="2EF1551B"/>
    <w:rsid w:val="2EFF0390"/>
    <w:rsid w:val="2F0A603F"/>
    <w:rsid w:val="2F3F71CF"/>
    <w:rsid w:val="2F6045D1"/>
    <w:rsid w:val="2F9143AC"/>
    <w:rsid w:val="2FB46B45"/>
    <w:rsid w:val="2FB97EE3"/>
    <w:rsid w:val="2FF37AB9"/>
    <w:rsid w:val="300D4220"/>
    <w:rsid w:val="30243EB1"/>
    <w:rsid w:val="30346DDE"/>
    <w:rsid w:val="304138A9"/>
    <w:rsid w:val="30D11AFF"/>
    <w:rsid w:val="30D71DA3"/>
    <w:rsid w:val="30E70CA6"/>
    <w:rsid w:val="30FF2813"/>
    <w:rsid w:val="31142FF0"/>
    <w:rsid w:val="31434DA7"/>
    <w:rsid w:val="31475A14"/>
    <w:rsid w:val="315C5D97"/>
    <w:rsid w:val="318342D8"/>
    <w:rsid w:val="32634E1A"/>
    <w:rsid w:val="32B346ED"/>
    <w:rsid w:val="32C420A6"/>
    <w:rsid w:val="32ED1825"/>
    <w:rsid w:val="334801E8"/>
    <w:rsid w:val="335726C4"/>
    <w:rsid w:val="336B0399"/>
    <w:rsid w:val="337E313F"/>
    <w:rsid w:val="33897DF1"/>
    <w:rsid w:val="34241401"/>
    <w:rsid w:val="343D46D9"/>
    <w:rsid w:val="34426905"/>
    <w:rsid w:val="345C2D91"/>
    <w:rsid w:val="349B4D3B"/>
    <w:rsid w:val="34FF2E1F"/>
    <w:rsid w:val="351D5EC4"/>
    <w:rsid w:val="35995980"/>
    <w:rsid w:val="35ED07DA"/>
    <w:rsid w:val="35EF6468"/>
    <w:rsid w:val="36176242"/>
    <w:rsid w:val="361F64AA"/>
    <w:rsid w:val="36493884"/>
    <w:rsid w:val="36A45694"/>
    <w:rsid w:val="36B7497D"/>
    <w:rsid w:val="36E12F9F"/>
    <w:rsid w:val="36E53EF8"/>
    <w:rsid w:val="36EF0D2A"/>
    <w:rsid w:val="370C67CC"/>
    <w:rsid w:val="373E4366"/>
    <w:rsid w:val="374E6C15"/>
    <w:rsid w:val="38160D2C"/>
    <w:rsid w:val="38361C35"/>
    <w:rsid w:val="384B629A"/>
    <w:rsid w:val="385539BD"/>
    <w:rsid w:val="38994234"/>
    <w:rsid w:val="392B40D4"/>
    <w:rsid w:val="396B5DE1"/>
    <w:rsid w:val="396E2632"/>
    <w:rsid w:val="3988498A"/>
    <w:rsid w:val="39940469"/>
    <w:rsid w:val="39DB005F"/>
    <w:rsid w:val="39DD776E"/>
    <w:rsid w:val="39E354FC"/>
    <w:rsid w:val="3A1E2D62"/>
    <w:rsid w:val="3A3D27C8"/>
    <w:rsid w:val="3A5F3A37"/>
    <w:rsid w:val="3A726DB2"/>
    <w:rsid w:val="3AA02302"/>
    <w:rsid w:val="3AA1088B"/>
    <w:rsid w:val="3AE33D61"/>
    <w:rsid w:val="3AE96727"/>
    <w:rsid w:val="3AEF5B48"/>
    <w:rsid w:val="3B020F83"/>
    <w:rsid w:val="3B0A073C"/>
    <w:rsid w:val="3B0A29B7"/>
    <w:rsid w:val="3B1C2B37"/>
    <w:rsid w:val="3B2447B8"/>
    <w:rsid w:val="3BA86001"/>
    <w:rsid w:val="3BC85C08"/>
    <w:rsid w:val="3BFE4309"/>
    <w:rsid w:val="3C271556"/>
    <w:rsid w:val="3C8773D8"/>
    <w:rsid w:val="3C983993"/>
    <w:rsid w:val="3CB32483"/>
    <w:rsid w:val="3CE815BB"/>
    <w:rsid w:val="3D124B09"/>
    <w:rsid w:val="3D327A46"/>
    <w:rsid w:val="3D435540"/>
    <w:rsid w:val="3D6E77A5"/>
    <w:rsid w:val="3D76694B"/>
    <w:rsid w:val="3DBF41CB"/>
    <w:rsid w:val="3DC013AD"/>
    <w:rsid w:val="3DCC5C86"/>
    <w:rsid w:val="3DF02823"/>
    <w:rsid w:val="3E29223F"/>
    <w:rsid w:val="3E572388"/>
    <w:rsid w:val="3E726F03"/>
    <w:rsid w:val="3E8C2385"/>
    <w:rsid w:val="3F35671F"/>
    <w:rsid w:val="3F3E2BE9"/>
    <w:rsid w:val="3F7607A7"/>
    <w:rsid w:val="3F9D5484"/>
    <w:rsid w:val="3FAA0B37"/>
    <w:rsid w:val="3FB279B1"/>
    <w:rsid w:val="3FC75843"/>
    <w:rsid w:val="40127444"/>
    <w:rsid w:val="402A6192"/>
    <w:rsid w:val="403F4BD9"/>
    <w:rsid w:val="408679E7"/>
    <w:rsid w:val="40957183"/>
    <w:rsid w:val="40E21719"/>
    <w:rsid w:val="40F2674A"/>
    <w:rsid w:val="40F70882"/>
    <w:rsid w:val="41072898"/>
    <w:rsid w:val="412A2C7F"/>
    <w:rsid w:val="413F0EA5"/>
    <w:rsid w:val="41546DCF"/>
    <w:rsid w:val="418828FF"/>
    <w:rsid w:val="4195439C"/>
    <w:rsid w:val="41AE612E"/>
    <w:rsid w:val="41D87379"/>
    <w:rsid w:val="41D92675"/>
    <w:rsid w:val="41FC4E94"/>
    <w:rsid w:val="420114B0"/>
    <w:rsid w:val="42550130"/>
    <w:rsid w:val="427D7D1E"/>
    <w:rsid w:val="429053D8"/>
    <w:rsid w:val="42BD5897"/>
    <w:rsid w:val="42DC79C8"/>
    <w:rsid w:val="42FF78E9"/>
    <w:rsid w:val="43123392"/>
    <w:rsid w:val="431E013C"/>
    <w:rsid w:val="43560F3F"/>
    <w:rsid w:val="435B2B99"/>
    <w:rsid w:val="43646810"/>
    <w:rsid w:val="4375773F"/>
    <w:rsid w:val="4384062B"/>
    <w:rsid w:val="43E26593"/>
    <w:rsid w:val="440B27DD"/>
    <w:rsid w:val="441369B4"/>
    <w:rsid w:val="443332DF"/>
    <w:rsid w:val="44476514"/>
    <w:rsid w:val="444B2742"/>
    <w:rsid w:val="44904D94"/>
    <w:rsid w:val="449D6461"/>
    <w:rsid w:val="44B20812"/>
    <w:rsid w:val="44D12379"/>
    <w:rsid w:val="44DE2F62"/>
    <w:rsid w:val="451F0B35"/>
    <w:rsid w:val="456B604E"/>
    <w:rsid w:val="456C5936"/>
    <w:rsid w:val="458B2553"/>
    <w:rsid w:val="459C3EC4"/>
    <w:rsid w:val="45A337F9"/>
    <w:rsid w:val="45D715A6"/>
    <w:rsid w:val="45EF45F1"/>
    <w:rsid w:val="45FB687C"/>
    <w:rsid w:val="46160EA5"/>
    <w:rsid w:val="463C38F0"/>
    <w:rsid w:val="465271F3"/>
    <w:rsid w:val="465A41A3"/>
    <w:rsid w:val="465E1944"/>
    <w:rsid w:val="4691484D"/>
    <w:rsid w:val="46E70405"/>
    <w:rsid w:val="47067812"/>
    <w:rsid w:val="47580E1D"/>
    <w:rsid w:val="475B4AE7"/>
    <w:rsid w:val="47606483"/>
    <w:rsid w:val="4771085A"/>
    <w:rsid w:val="478563A8"/>
    <w:rsid w:val="478E0475"/>
    <w:rsid w:val="47DD4225"/>
    <w:rsid w:val="48025EC1"/>
    <w:rsid w:val="4805414C"/>
    <w:rsid w:val="48094225"/>
    <w:rsid w:val="482D5A05"/>
    <w:rsid w:val="48562997"/>
    <w:rsid w:val="485C7348"/>
    <w:rsid w:val="48FE2866"/>
    <w:rsid w:val="492542C8"/>
    <w:rsid w:val="493040C5"/>
    <w:rsid w:val="495D1C94"/>
    <w:rsid w:val="49615681"/>
    <w:rsid w:val="49AF1DF4"/>
    <w:rsid w:val="49C90278"/>
    <w:rsid w:val="49D56304"/>
    <w:rsid w:val="49DD7A2D"/>
    <w:rsid w:val="49E1160F"/>
    <w:rsid w:val="4A8B1F54"/>
    <w:rsid w:val="4AB10CFD"/>
    <w:rsid w:val="4AB50930"/>
    <w:rsid w:val="4AFE3D30"/>
    <w:rsid w:val="4B0B49F3"/>
    <w:rsid w:val="4B124DDD"/>
    <w:rsid w:val="4B272820"/>
    <w:rsid w:val="4B427222"/>
    <w:rsid w:val="4B541A38"/>
    <w:rsid w:val="4B68003D"/>
    <w:rsid w:val="4B8272CC"/>
    <w:rsid w:val="4BB6074A"/>
    <w:rsid w:val="4BB7234D"/>
    <w:rsid w:val="4BD2280E"/>
    <w:rsid w:val="4C2962F7"/>
    <w:rsid w:val="4C477C40"/>
    <w:rsid w:val="4C8C296F"/>
    <w:rsid w:val="4C92293C"/>
    <w:rsid w:val="4CEF3E98"/>
    <w:rsid w:val="4D030594"/>
    <w:rsid w:val="4D17579F"/>
    <w:rsid w:val="4D231CE5"/>
    <w:rsid w:val="4D454A0D"/>
    <w:rsid w:val="4D477ACD"/>
    <w:rsid w:val="4D59120F"/>
    <w:rsid w:val="4D6366EA"/>
    <w:rsid w:val="4D7D4B21"/>
    <w:rsid w:val="4D827281"/>
    <w:rsid w:val="4DCD2299"/>
    <w:rsid w:val="4DF50A0A"/>
    <w:rsid w:val="4E017C1A"/>
    <w:rsid w:val="4E1305EC"/>
    <w:rsid w:val="4E825079"/>
    <w:rsid w:val="4EA5452E"/>
    <w:rsid w:val="4EA7070E"/>
    <w:rsid w:val="4EB47A5B"/>
    <w:rsid w:val="4EC43451"/>
    <w:rsid w:val="4ED70D32"/>
    <w:rsid w:val="4EFC734C"/>
    <w:rsid w:val="4F386FC0"/>
    <w:rsid w:val="4F6F7644"/>
    <w:rsid w:val="4F7043B3"/>
    <w:rsid w:val="4FB26ECB"/>
    <w:rsid w:val="4FC11556"/>
    <w:rsid w:val="4FC566AD"/>
    <w:rsid w:val="4FEE4DC1"/>
    <w:rsid w:val="50083FAE"/>
    <w:rsid w:val="503D40D2"/>
    <w:rsid w:val="508E0BB8"/>
    <w:rsid w:val="50D028A9"/>
    <w:rsid w:val="50D3206A"/>
    <w:rsid w:val="50E55FFB"/>
    <w:rsid w:val="50F034FB"/>
    <w:rsid w:val="510B0798"/>
    <w:rsid w:val="51122FFA"/>
    <w:rsid w:val="51240DC0"/>
    <w:rsid w:val="514038B4"/>
    <w:rsid w:val="515538D3"/>
    <w:rsid w:val="51574169"/>
    <w:rsid w:val="51632863"/>
    <w:rsid w:val="518509AD"/>
    <w:rsid w:val="51AD4675"/>
    <w:rsid w:val="51CF1F8A"/>
    <w:rsid w:val="51EA3769"/>
    <w:rsid w:val="51F250D0"/>
    <w:rsid w:val="52372E3D"/>
    <w:rsid w:val="52805C7D"/>
    <w:rsid w:val="528E0597"/>
    <w:rsid w:val="529C709E"/>
    <w:rsid w:val="52B31867"/>
    <w:rsid w:val="52BA2C0B"/>
    <w:rsid w:val="52FE64B9"/>
    <w:rsid w:val="53143AFA"/>
    <w:rsid w:val="533116C2"/>
    <w:rsid w:val="533E3DDA"/>
    <w:rsid w:val="53670321"/>
    <w:rsid w:val="53952176"/>
    <w:rsid w:val="539A1F50"/>
    <w:rsid w:val="539C49F6"/>
    <w:rsid w:val="53B46C98"/>
    <w:rsid w:val="53D35BE3"/>
    <w:rsid w:val="53D84EC3"/>
    <w:rsid w:val="53E550BA"/>
    <w:rsid w:val="53EB0F37"/>
    <w:rsid w:val="53EB5923"/>
    <w:rsid w:val="53EF63C3"/>
    <w:rsid w:val="541D0C4E"/>
    <w:rsid w:val="541D42A9"/>
    <w:rsid w:val="54217958"/>
    <w:rsid w:val="543262C9"/>
    <w:rsid w:val="54562A21"/>
    <w:rsid w:val="548E5CD5"/>
    <w:rsid w:val="54A41957"/>
    <w:rsid w:val="54B504EB"/>
    <w:rsid w:val="54B515AD"/>
    <w:rsid w:val="54CE72A0"/>
    <w:rsid w:val="54DE2D53"/>
    <w:rsid w:val="54FD10B5"/>
    <w:rsid w:val="558B4602"/>
    <w:rsid w:val="55DF57C4"/>
    <w:rsid w:val="55E10831"/>
    <w:rsid w:val="55F90547"/>
    <w:rsid w:val="560A578D"/>
    <w:rsid w:val="56333FCC"/>
    <w:rsid w:val="5635075F"/>
    <w:rsid w:val="565C2BD3"/>
    <w:rsid w:val="566A5D84"/>
    <w:rsid w:val="566B6926"/>
    <w:rsid w:val="567C257F"/>
    <w:rsid w:val="56C221EB"/>
    <w:rsid w:val="56C77DCF"/>
    <w:rsid w:val="56DC368F"/>
    <w:rsid w:val="56E511E8"/>
    <w:rsid w:val="570654C8"/>
    <w:rsid w:val="570A6BA6"/>
    <w:rsid w:val="5716650A"/>
    <w:rsid w:val="57502B53"/>
    <w:rsid w:val="5785727D"/>
    <w:rsid w:val="57B67E70"/>
    <w:rsid w:val="57D90D69"/>
    <w:rsid w:val="58201957"/>
    <w:rsid w:val="582904B9"/>
    <w:rsid w:val="58790467"/>
    <w:rsid w:val="589A56E9"/>
    <w:rsid w:val="58C15EBF"/>
    <w:rsid w:val="58D4750C"/>
    <w:rsid w:val="58EA5B0C"/>
    <w:rsid w:val="590B7058"/>
    <w:rsid w:val="593A46D3"/>
    <w:rsid w:val="594534D2"/>
    <w:rsid w:val="59822C2D"/>
    <w:rsid w:val="59B81EC3"/>
    <w:rsid w:val="59BF2F78"/>
    <w:rsid w:val="59C222BE"/>
    <w:rsid w:val="59E85A9A"/>
    <w:rsid w:val="59F11206"/>
    <w:rsid w:val="5A405308"/>
    <w:rsid w:val="5A621119"/>
    <w:rsid w:val="5ABE316D"/>
    <w:rsid w:val="5AD450F5"/>
    <w:rsid w:val="5AE52EDF"/>
    <w:rsid w:val="5AEF7D91"/>
    <w:rsid w:val="5B4D0B9C"/>
    <w:rsid w:val="5B7610B5"/>
    <w:rsid w:val="5B87177A"/>
    <w:rsid w:val="5BE87BF6"/>
    <w:rsid w:val="5BF15881"/>
    <w:rsid w:val="5C272E1D"/>
    <w:rsid w:val="5C27307A"/>
    <w:rsid w:val="5C32271A"/>
    <w:rsid w:val="5C336504"/>
    <w:rsid w:val="5C3F0813"/>
    <w:rsid w:val="5C58610D"/>
    <w:rsid w:val="5C604E2B"/>
    <w:rsid w:val="5C671DC8"/>
    <w:rsid w:val="5C7153A2"/>
    <w:rsid w:val="5CD36A19"/>
    <w:rsid w:val="5CD8729A"/>
    <w:rsid w:val="5CE474CB"/>
    <w:rsid w:val="5D607082"/>
    <w:rsid w:val="5D724AD7"/>
    <w:rsid w:val="5D9F58F5"/>
    <w:rsid w:val="5DAF6B05"/>
    <w:rsid w:val="5DE312D5"/>
    <w:rsid w:val="5E002943"/>
    <w:rsid w:val="5E035899"/>
    <w:rsid w:val="5E6125B4"/>
    <w:rsid w:val="5E6B6ED0"/>
    <w:rsid w:val="5E7F6872"/>
    <w:rsid w:val="5E8542D4"/>
    <w:rsid w:val="5E8C397F"/>
    <w:rsid w:val="5E964ED7"/>
    <w:rsid w:val="5E9E08BF"/>
    <w:rsid w:val="5EC01CDF"/>
    <w:rsid w:val="5EE123E1"/>
    <w:rsid w:val="5EE338D0"/>
    <w:rsid w:val="5F3D410A"/>
    <w:rsid w:val="5F564D8B"/>
    <w:rsid w:val="5F6831BF"/>
    <w:rsid w:val="5F83226E"/>
    <w:rsid w:val="5F970995"/>
    <w:rsid w:val="5FAC2F6A"/>
    <w:rsid w:val="5FCA15E4"/>
    <w:rsid w:val="5FCF7505"/>
    <w:rsid w:val="5FDA2F63"/>
    <w:rsid w:val="5FF8676D"/>
    <w:rsid w:val="5FFF5276"/>
    <w:rsid w:val="602F52D2"/>
    <w:rsid w:val="60612AB4"/>
    <w:rsid w:val="60903E46"/>
    <w:rsid w:val="609D3F2F"/>
    <w:rsid w:val="60AC1CD1"/>
    <w:rsid w:val="60AC344F"/>
    <w:rsid w:val="60ED783B"/>
    <w:rsid w:val="613F650D"/>
    <w:rsid w:val="614C7BB8"/>
    <w:rsid w:val="6159207D"/>
    <w:rsid w:val="61645428"/>
    <w:rsid w:val="61820296"/>
    <w:rsid w:val="61A150D5"/>
    <w:rsid w:val="61B03E46"/>
    <w:rsid w:val="61ED4D6A"/>
    <w:rsid w:val="61FB5D7E"/>
    <w:rsid w:val="61FF56FF"/>
    <w:rsid w:val="62046CFF"/>
    <w:rsid w:val="621426ED"/>
    <w:rsid w:val="62171EB8"/>
    <w:rsid w:val="62214FDE"/>
    <w:rsid w:val="62277E3F"/>
    <w:rsid w:val="622C2CE3"/>
    <w:rsid w:val="6243040E"/>
    <w:rsid w:val="624B53DE"/>
    <w:rsid w:val="629123E0"/>
    <w:rsid w:val="62B11DB2"/>
    <w:rsid w:val="62B81AC2"/>
    <w:rsid w:val="630A6303"/>
    <w:rsid w:val="632F1F45"/>
    <w:rsid w:val="633A3B6F"/>
    <w:rsid w:val="634224A9"/>
    <w:rsid w:val="639166BA"/>
    <w:rsid w:val="63BF14A9"/>
    <w:rsid w:val="63CD6E7E"/>
    <w:rsid w:val="63DF5BCB"/>
    <w:rsid w:val="640B304F"/>
    <w:rsid w:val="643D1A4E"/>
    <w:rsid w:val="645214C8"/>
    <w:rsid w:val="645B2CD0"/>
    <w:rsid w:val="6474600E"/>
    <w:rsid w:val="64A82DD1"/>
    <w:rsid w:val="64A84D80"/>
    <w:rsid w:val="64AE7196"/>
    <w:rsid w:val="64B93419"/>
    <w:rsid w:val="64DD6A03"/>
    <w:rsid w:val="65C32A79"/>
    <w:rsid w:val="65C47586"/>
    <w:rsid w:val="65E462DB"/>
    <w:rsid w:val="65ED07DB"/>
    <w:rsid w:val="66084A18"/>
    <w:rsid w:val="660D3935"/>
    <w:rsid w:val="66695BFA"/>
    <w:rsid w:val="666966CF"/>
    <w:rsid w:val="66766611"/>
    <w:rsid w:val="667C2B3B"/>
    <w:rsid w:val="66A4123A"/>
    <w:rsid w:val="66A56A33"/>
    <w:rsid w:val="66B770A4"/>
    <w:rsid w:val="66CD4627"/>
    <w:rsid w:val="67280531"/>
    <w:rsid w:val="67315833"/>
    <w:rsid w:val="676B56B2"/>
    <w:rsid w:val="6789296E"/>
    <w:rsid w:val="67BA418E"/>
    <w:rsid w:val="68272FEE"/>
    <w:rsid w:val="68446A19"/>
    <w:rsid w:val="68657B47"/>
    <w:rsid w:val="687E51C7"/>
    <w:rsid w:val="687F402D"/>
    <w:rsid w:val="6881325C"/>
    <w:rsid w:val="688817B0"/>
    <w:rsid w:val="68A7240B"/>
    <w:rsid w:val="68BB0E48"/>
    <w:rsid w:val="68D26D08"/>
    <w:rsid w:val="68DA17AB"/>
    <w:rsid w:val="6901109C"/>
    <w:rsid w:val="69035223"/>
    <w:rsid w:val="6904712C"/>
    <w:rsid w:val="693C4294"/>
    <w:rsid w:val="694C0FA6"/>
    <w:rsid w:val="69760242"/>
    <w:rsid w:val="69796DD8"/>
    <w:rsid w:val="697D2C8F"/>
    <w:rsid w:val="698A2982"/>
    <w:rsid w:val="699400FD"/>
    <w:rsid w:val="69961A02"/>
    <w:rsid w:val="69B800D9"/>
    <w:rsid w:val="69C6641A"/>
    <w:rsid w:val="69D2328F"/>
    <w:rsid w:val="69D3460E"/>
    <w:rsid w:val="69E30401"/>
    <w:rsid w:val="6A106BF9"/>
    <w:rsid w:val="6A112D2B"/>
    <w:rsid w:val="6A2A76D9"/>
    <w:rsid w:val="6A8101FB"/>
    <w:rsid w:val="6A96160D"/>
    <w:rsid w:val="6A9E1604"/>
    <w:rsid w:val="6AAA2B2B"/>
    <w:rsid w:val="6AF71EA1"/>
    <w:rsid w:val="6B193779"/>
    <w:rsid w:val="6B4B234C"/>
    <w:rsid w:val="6B8147FD"/>
    <w:rsid w:val="6BAF4D1B"/>
    <w:rsid w:val="6BB14F35"/>
    <w:rsid w:val="6BC2372A"/>
    <w:rsid w:val="6C0C5A80"/>
    <w:rsid w:val="6C1A6C6E"/>
    <w:rsid w:val="6C2B0263"/>
    <w:rsid w:val="6C327A72"/>
    <w:rsid w:val="6C3450FE"/>
    <w:rsid w:val="6C5D69AC"/>
    <w:rsid w:val="6C662050"/>
    <w:rsid w:val="6C6E17BB"/>
    <w:rsid w:val="6C7E1AEB"/>
    <w:rsid w:val="6C7F15D3"/>
    <w:rsid w:val="6C9B676A"/>
    <w:rsid w:val="6CC8718E"/>
    <w:rsid w:val="6CDE6F1C"/>
    <w:rsid w:val="6CFE053A"/>
    <w:rsid w:val="6D313368"/>
    <w:rsid w:val="6D535020"/>
    <w:rsid w:val="6D7000D2"/>
    <w:rsid w:val="6D77655C"/>
    <w:rsid w:val="6D8B2A86"/>
    <w:rsid w:val="6DAB5E82"/>
    <w:rsid w:val="6DAD2B77"/>
    <w:rsid w:val="6DF2041D"/>
    <w:rsid w:val="6E1C5C11"/>
    <w:rsid w:val="6E987CDA"/>
    <w:rsid w:val="6ECA7478"/>
    <w:rsid w:val="6F1F1DC6"/>
    <w:rsid w:val="6F391DAC"/>
    <w:rsid w:val="6F4B7BFE"/>
    <w:rsid w:val="6F510926"/>
    <w:rsid w:val="6F63537B"/>
    <w:rsid w:val="6F6F46A7"/>
    <w:rsid w:val="6F9B7917"/>
    <w:rsid w:val="6FAB0636"/>
    <w:rsid w:val="6FEE6F32"/>
    <w:rsid w:val="6FF36A6C"/>
    <w:rsid w:val="70103D64"/>
    <w:rsid w:val="70361B26"/>
    <w:rsid w:val="7044071D"/>
    <w:rsid w:val="705C6E55"/>
    <w:rsid w:val="706E1695"/>
    <w:rsid w:val="70777A6C"/>
    <w:rsid w:val="70883D82"/>
    <w:rsid w:val="709640AD"/>
    <w:rsid w:val="70A3569A"/>
    <w:rsid w:val="70AD49F5"/>
    <w:rsid w:val="70B931FA"/>
    <w:rsid w:val="70C83075"/>
    <w:rsid w:val="71000905"/>
    <w:rsid w:val="71286193"/>
    <w:rsid w:val="7131628D"/>
    <w:rsid w:val="718D06DD"/>
    <w:rsid w:val="71A23AA3"/>
    <w:rsid w:val="720F3934"/>
    <w:rsid w:val="724971DF"/>
    <w:rsid w:val="724B3B14"/>
    <w:rsid w:val="725B6565"/>
    <w:rsid w:val="7298139C"/>
    <w:rsid w:val="72DD45CD"/>
    <w:rsid w:val="733474EA"/>
    <w:rsid w:val="733723A8"/>
    <w:rsid w:val="734D5F6C"/>
    <w:rsid w:val="73523322"/>
    <w:rsid w:val="73C13F40"/>
    <w:rsid w:val="73E20C04"/>
    <w:rsid w:val="73F23EE3"/>
    <w:rsid w:val="7434632E"/>
    <w:rsid w:val="743B74A8"/>
    <w:rsid w:val="74475500"/>
    <w:rsid w:val="748939A6"/>
    <w:rsid w:val="74962F69"/>
    <w:rsid w:val="74A43EC5"/>
    <w:rsid w:val="74A8525D"/>
    <w:rsid w:val="74CC4F6F"/>
    <w:rsid w:val="74E945FF"/>
    <w:rsid w:val="74ED6D4E"/>
    <w:rsid w:val="75024F04"/>
    <w:rsid w:val="750C5D6F"/>
    <w:rsid w:val="75105FD7"/>
    <w:rsid w:val="75214B8F"/>
    <w:rsid w:val="75323800"/>
    <w:rsid w:val="75355701"/>
    <w:rsid w:val="756B0A2A"/>
    <w:rsid w:val="75736A7B"/>
    <w:rsid w:val="759972A1"/>
    <w:rsid w:val="75B47803"/>
    <w:rsid w:val="75BD2B62"/>
    <w:rsid w:val="75E83C93"/>
    <w:rsid w:val="7632757A"/>
    <w:rsid w:val="7639304B"/>
    <w:rsid w:val="767719CC"/>
    <w:rsid w:val="767741B6"/>
    <w:rsid w:val="767D7BC0"/>
    <w:rsid w:val="77034E79"/>
    <w:rsid w:val="77112212"/>
    <w:rsid w:val="77274476"/>
    <w:rsid w:val="776A0A60"/>
    <w:rsid w:val="77887952"/>
    <w:rsid w:val="77AC3049"/>
    <w:rsid w:val="77B26D8C"/>
    <w:rsid w:val="780E58F6"/>
    <w:rsid w:val="781E6E20"/>
    <w:rsid w:val="782F1429"/>
    <w:rsid w:val="78461D1C"/>
    <w:rsid w:val="788C3506"/>
    <w:rsid w:val="78D1766D"/>
    <w:rsid w:val="790838C8"/>
    <w:rsid w:val="79253F10"/>
    <w:rsid w:val="79FC7E1A"/>
    <w:rsid w:val="7A390832"/>
    <w:rsid w:val="7A391EAA"/>
    <w:rsid w:val="7A427684"/>
    <w:rsid w:val="7A7975B8"/>
    <w:rsid w:val="7AA63169"/>
    <w:rsid w:val="7AD45567"/>
    <w:rsid w:val="7AE26CEF"/>
    <w:rsid w:val="7AEC51AF"/>
    <w:rsid w:val="7AF53DD9"/>
    <w:rsid w:val="7AFB63F0"/>
    <w:rsid w:val="7B2B2C07"/>
    <w:rsid w:val="7B381A21"/>
    <w:rsid w:val="7B40409D"/>
    <w:rsid w:val="7B481E41"/>
    <w:rsid w:val="7B4D575A"/>
    <w:rsid w:val="7BCC66DF"/>
    <w:rsid w:val="7BE464FA"/>
    <w:rsid w:val="7C024970"/>
    <w:rsid w:val="7C134F76"/>
    <w:rsid w:val="7C73254B"/>
    <w:rsid w:val="7C8B2915"/>
    <w:rsid w:val="7CC45D7C"/>
    <w:rsid w:val="7CCF126A"/>
    <w:rsid w:val="7CF60C6F"/>
    <w:rsid w:val="7D2E0248"/>
    <w:rsid w:val="7D622DF3"/>
    <w:rsid w:val="7D665479"/>
    <w:rsid w:val="7D674AA5"/>
    <w:rsid w:val="7D732071"/>
    <w:rsid w:val="7D77718F"/>
    <w:rsid w:val="7D9C31FE"/>
    <w:rsid w:val="7DA46C56"/>
    <w:rsid w:val="7DAB3733"/>
    <w:rsid w:val="7DC57FF5"/>
    <w:rsid w:val="7DD30776"/>
    <w:rsid w:val="7DDB7B9F"/>
    <w:rsid w:val="7DDC42BF"/>
    <w:rsid w:val="7E0F2FE4"/>
    <w:rsid w:val="7E2E5561"/>
    <w:rsid w:val="7E43646E"/>
    <w:rsid w:val="7E546051"/>
    <w:rsid w:val="7E6F6D49"/>
    <w:rsid w:val="7E7B2AA5"/>
    <w:rsid w:val="7EA76476"/>
    <w:rsid w:val="7ED153E4"/>
    <w:rsid w:val="7ED72C00"/>
    <w:rsid w:val="7F5F3700"/>
    <w:rsid w:val="7F6E1824"/>
    <w:rsid w:val="7F772460"/>
    <w:rsid w:val="7F837855"/>
    <w:rsid w:val="7F85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EB7CD10"/>
  <w15:docId w15:val="{444FEC45-0619-493D-9E0F-68D0EA33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黑体" w:hAnsi="Times New Roman" w:cs="Times New Roman"/>
      <w:b/>
      <w:kern w:val="44"/>
      <w:sz w:val="28"/>
      <w:szCs w:val="20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ascii="宋体" w:hAnsi="宋体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Document Map"/>
    <w:basedOn w:val="a"/>
    <w:link w:val="a5"/>
    <w:qFormat/>
    <w:rPr>
      <w:rFonts w:ascii="宋体" w:eastAsia="宋体"/>
      <w:sz w:val="18"/>
      <w:szCs w:val="18"/>
    </w:rPr>
  </w:style>
  <w:style w:type="paragraph" w:styleId="a6">
    <w:name w:val="annotation text"/>
    <w:basedOn w:val="a"/>
    <w:link w:val="a7"/>
    <w:qFormat/>
    <w:pPr>
      <w:jc w:val="left"/>
    </w:pPr>
  </w:style>
  <w:style w:type="paragraph" w:styleId="a8">
    <w:name w:val="Balloon Text"/>
    <w:basedOn w:val="a"/>
    <w:link w:val="a9"/>
    <w:qFormat/>
    <w:rPr>
      <w:sz w:val="18"/>
      <w:szCs w:val="18"/>
    </w:rPr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annotation subject"/>
    <w:basedOn w:val="a6"/>
    <w:next w:val="a6"/>
    <w:link w:val="ad"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62"/>
    <w:qFormat/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table" w:styleId="-5">
    <w:name w:val="Light Grid Accent 5"/>
    <w:basedOn w:val="a1"/>
    <w:uiPriority w:val="62"/>
    <w:qFormat/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  <w:style w:type="character" w:styleId="af">
    <w:name w:val="Hyperlink"/>
    <w:uiPriority w:val="99"/>
    <w:qFormat/>
    <w:rPr>
      <w:color w:val="0000FF"/>
      <w:u w:val="single"/>
      <w:lang w:val="en-US" w:eastAsia="zh-CN"/>
    </w:rPr>
  </w:style>
  <w:style w:type="character" w:styleId="af0">
    <w:name w:val="annotation reference"/>
    <w:basedOn w:val="a0"/>
    <w:qFormat/>
    <w:rPr>
      <w:sz w:val="21"/>
      <w:szCs w:val="21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table" w:customStyle="1" w:styleId="10">
    <w:name w:val="网格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批注框文本 字符"/>
    <w:basedOn w:val="a0"/>
    <w:link w:val="a8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文档结构图 字符"/>
    <w:basedOn w:val="a0"/>
    <w:link w:val="a4"/>
    <w:qFormat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文字 字符"/>
    <w:basedOn w:val="a0"/>
    <w:link w:val="a6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d">
    <w:name w:val="批注主题 字符"/>
    <w:basedOn w:val="a7"/>
    <w:link w:val="ac"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11">
    <w:name w:val="正文1 字符"/>
    <w:basedOn w:val="a0"/>
    <w:link w:val="12"/>
    <w:qFormat/>
    <w:rPr>
      <w:rFonts w:asciiTheme="minorEastAsia" w:hAnsiTheme="minorEastAsia"/>
    </w:rPr>
  </w:style>
  <w:style w:type="paragraph" w:customStyle="1" w:styleId="12">
    <w:name w:val="正文1"/>
    <w:basedOn w:val="a"/>
    <w:link w:val="11"/>
    <w:qFormat/>
    <w:rPr>
      <w:rFonts w:asciiTheme="minorEastAsia" w:hAnsi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microbrain.com.cn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xy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94B80F-A4DF-439B-9D51-B5D64A2AF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0</TotalTime>
  <Pages>6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zxy</dc:creator>
  <cp:lastModifiedBy>LENOVO</cp:lastModifiedBy>
  <cp:revision>34</cp:revision>
  <cp:lastPrinted>2018-12-11T14:32:00Z</cp:lastPrinted>
  <dcterms:created xsi:type="dcterms:W3CDTF">2018-10-29T11:44:00Z</dcterms:created>
  <dcterms:modified xsi:type="dcterms:W3CDTF">2020-05-12T07:01:00Z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