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E3" w:rsidRDefault="007E2FE3" w:rsidP="007E2FE3">
      <w:r>
        <w:t xml:space="preserve">Client </w:t>
      </w:r>
      <w:proofErr w:type="spellStart"/>
      <w:r>
        <w:t>account</w:t>
      </w:r>
      <w:proofErr w:type="spellEnd"/>
      <w:r>
        <w:t xml:space="preserve"> : </w:t>
      </w:r>
      <w:r w:rsidRPr="007E2FE3">
        <w:t>2203130005</w:t>
      </w:r>
    </w:p>
    <w:p w:rsidR="007E2FE3" w:rsidRPr="007E2FE3" w:rsidRDefault="007E2FE3" w:rsidP="007E2FE3">
      <w:pPr>
        <w:rPr>
          <w:lang w:val="en-US"/>
        </w:rPr>
      </w:pPr>
      <w:r w:rsidRPr="007E2FE3">
        <w:rPr>
          <w:lang w:val="en-US"/>
        </w:rPr>
        <w:t>The SE CALL « STATEMENT VALIDATION »</w:t>
      </w:r>
      <w:r>
        <w:rPr>
          <w:lang w:val="en-US"/>
        </w:rPr>
        <w:t xml:space="preserve"> is always in priority 7.</w:t>
      </w:r>
    </w:p>
    <w:p w:rsidR="007E2FE3" w:rsidRDefault="007E2FE3">
      <w:r>
        <w:rPr>
          <w:noProof/>
          <w:lang w:eastAsia="fr-FR"/>
        </w:rPr>
        <w:drawing>
          <wp:inline distT="0" distB="0" distL="0" distR="0" wp14:anchorId="74DD585D" wp14:editId="6AD3A78B">
            <wp:extent cx="5760720" cy="26523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E3" w:rsidRDefault="007E2FE3"/>
    <w:p w:rsidR="007E2FE3" w:rsidRPr="007E2FE3" w:rsidRDefault="007E2FE3">
      <w:pPr>
        <w:rPr>
          <w:lang w:val="en-US"/>
        </w:rPr>
      </w:pPr>
      <w:r w:rsidRPr="007E2FE3">
        <w:rPr>
          <w:lang w:val="en-US"/>
        </w:rPr>
        <w:t>In e_erreur, the error below is generated :</w:t>
      </w:r>
      <w:bookmarkStart w:id="0" w:name="_GoBack"/>
      <w:bookmarkEnd w:id="0"/>
      <w:r w:rsidRPr="007E2FE3">
        <w:rPr>
          <w:lang w:val="en-US"/>
        </w:rPr>
        <w:br w:type="page"/>
      </w:r>
    </w:p>
    <w:p w:rsidR="007E2FE3" w:rsidRPr="007E2FE3" w:rsidRDefault="007E2FE3">
      <w:pPr>
        <w:rPr>
          <w:lang w:val="en-US"/>
        </w:rPr>
      </w:pPr>
    </w:p>
    <w:p w:rsidR="007E2FE3" w:rsidRDefault="007E2FE3">
      <w:r>
        <w:rPr>
          <w:noProof/>
          <w:lang w:eastAsia="fr-FR"/>
        </w:rPr>
        <w:drawing>
          <wp:inline distT="0" distB="0" distL="0" distR="0" wp14:anchorId="64FA27A8" wp14:editId="5F6246B9">
            <wp:extent cx="5760720" cy="35394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FE3" w:rsidRDefault="007E2FE3" w:rsidP="007E2FE3">
      <w:pPr>
        <w:spacing w:after="0" w:line="240" w:lineRule="auto"/>
      </w:pPr>
      <w:r>
        <w:separator/>
      </w:r>
    </w:p>
  </w:endnote>
  <w:endnote w:type="continuationSeparator" w:id="0">
    <w:p w:rsidR="007E2FE3" w:rsidRDefault="007E2FE3" w:rsidP="007E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FE3" w:rsidRDefault="007E2FE3" w:rsidP="007E2FE3">
      <w:pPr>
        <w:spacing w:after="0" w:line="240" w:lineRule="auto"/>
      </w:pPr>
      <w:r>
        <w:separator/>
      </w:r>
    </w:p>
  </w:footnote>
  <w:footnote w:type="continuationSeparator" w:id="0">
    <w:p w:rsidR="007E2FE3" w:rsidRDefault="007E2FE3" w:rsidP="007E2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E3"/>
    <w:rsid w:val="00222D48"/>
    <w:rsid w:val="002C1C85"/>
    <w:rsid w:val="007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92C7D"/>
  <w15:chartTrackingRefBased/>
  <w15:docId w15:val="{D4131346-5BBC-483F-9F15-5F2A1FA7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LAHAOUIJ Ibtissem</dc:creator>
  <cp:keywords/>
  <dc:description/>
  <cp:lastModifiedBy>LAHAOUIJ Ibtissem</cp:lastModifiedBy>
  <cp:revision>1</cp:revision>
  <dcterms:created xsi:type="dcterms:W3CDTF">2022-11-04T09:20:00Z</dcterms:created>
  <dcterms:modified xsi:type="dcterms:W3CDTF">2022-11-04T09:25:00Z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2022-11-04T09:24:57Z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279dfe4c-1216-4ba6-ba54-082d8c7ffce0</vt:lpwstr>
  </property>
  <property fmtid="{D5CDD505-2E9C-101B-9397-08002B2CF9AE}" pid="8" name="MSIP_Label_5575590c-269f-4124-b0f8-2fb2473b0712_ContentBits">
    <vt:lpwstr>0</vt:lpwstr>
  </property>
</Properties>
</file>