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ACEFE" w14:textId="77777777" w:rsidR="00FA7F41" w:rsidRDefault="00FA7F41" w:rsidP="00DA4AFC"/>
    <w:p w14:paraId="6404E717" w14:textId="77777777" w:rsidR="00DA4AFC" w:rsidRDefault="00DA4AFC" w:rsidP="00DA4AFC"/>
    <w:p w14:paraId="2B224C67" w14:textId="77777777" w:rsidR="00DA4AFC" w:rsidRDefault="00DA4AFC" w:rsidP="00DA4AFC"/>
    <w:p w14:paraId="5DD9C63C" w14:textId="77777777" w:rsidR="00DA4AFC" w:rsidRDefault="00DA4AFC" w:rsidP="00DA4AFC"/>
    <w:p w14:paraId="0696DC31" w14:textId="77777777" w:rsidR="00DA4AFC" w:rsidRDefault="00DA4AFC" w:rsidP="00DA4AFC">
      <w:r>
        <w:rPr>
          <w:noProof/>
        </w:rPr>
        <mc:AlternateContent>
          <mc:Choice Requires="wps">
            <w:drawing>
              <wp:anchor distT="0" distB="0" distL="114300" distR="114300" simplePos="0" relativeHeight="251660288" behindDoc="0" locked="0" layoutInCell="1" allowOverlap="1" wp14:anchorId="189DCA86" wp14:editId="786F419B">
                <wp:simplePos x="0" y="0"/>
                <wp:positionH relativeFrom="column">
                  <wp:posOffset>214630</wp:posOffset>
                </wp:positionH>
                <wp:positionV relativeFrom="paragraph">
                  <wp:posOffset>99695</wp:posOffset>
                </wp:positionV>
                <wp:extent cx="5581650" cy="3057525"/>
                <wp:effectExtent l="0" t="0" r="19050" b="28575"/>
                <wp:wrapNone/>
                <wp:docPr id="850162348" name="Rectangle 3"/>
                <wp:cNvGraphicFramePr/>
                <a:graphic xmlns:a="http://schemas.openxmlformats.org/drawingml/2006/main">
                  <a:graphicData uri="http://schemas.microsoft.com/office/word/2010/wordprocessingShape">
                    <wps:wsp>
                      <wps:cNvSpPr/>
                      <wps:spPr>
                        <a:xfrm>
                          <a:off x="0" y="0"/>
                          <a:ext cx="5581650" cy="30575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7117F0" w14:textId="77777777" w:rsidR="00DA4AFC" w:rsidRDefault="00DA4AFC" w:rsidP="00DA4AFC">
                            <w:pPr>
                              <w:pStyle w:val="NormalWeb"/>
                              <w:spacing w:before="0" w:beforeAutospacing="0" w:after="0" w:afterAutospacing="0"/>
                              <w:ind w:left="2160"/>
                              <w:rPr>
                                <w:rFonts w:asciiTheme="minorHAnsi" w:hAnsiTheme="minorHAnsi" w:cstheme="minorHAnsi"/>
                                <w:b/>
                                <w:bCs/>
                                <w:color w:val="000000"/>
                                <w:sz w:val="32"/>
                                <w:szCs w:val="32"/>
                              </w:rPr>
                            </w:pPr>
                          </w:p>
                          <w:p w14:paraId="7A6DC788" w14:textId="04496CC7" w:rsidR="00DA4AFC" w:rsidRPr="00DA4AFC" w:rsidRDefault="00DA4AFC" w:rsidP="00DA4AFC">
                            <w:pPr>
                              <w:pStyle w:val="NormalWeb"/>
                              <w:spacing w:before="0" w:beforeAutospacing="0" w:after="0" w:afterAutospacing="0"/>
                              <w:rPr>
                                <w:rFonts w:asciiTheme="minorHAnsi" w:hAnsiTheme="minorHAnsi" w:cstheme="minorHAnsi"/>
                                <w:b/>
                                <w:bCs/>
                                <w:color w:val="000000"/>
                              </w:rPr>
                            </w:pPr>
                            <w:r w:rsidRPr="00DA4AFC">
                              <w:rPr>
                                <w:rFonts w:asciiTheme="minorHAnsi" w:hAnsiTheme="minorHAnsi" w:cstheme="minorHAnsi"/>
                                <w:b/>
                                <w:bCs/>
                                <w:color w:val="000000"/>
                              </w:rPr>
                              <w:t>Département Informatique - Rapport Projet BD S5</w:t>
                            </w:r>
                          </w:p>
                          <w:p w14:paraId="10144B01" w14:textId="3DD4E864" w:rsidR="00DA4AFC" w:rsidRPr="00DA4AFC" w:rsidRDefault="00DA4AFC" w:rsidP="00DA4AFC">
                            <w:pPr>
                              <w:pStyle w:val="NormalWeb"/>
                              <w:jc w:val="center"/>
                              <w:rPr>
                                <w:rFonts w:asciiTheme="minorHAnsi" w:hAnsiTheme="minorHAnsi" w:cstheme="minorHAnsi"/>
                                <w:b/>
                                <w:bCs/>
                                <w:color w:val="000000"/>
                                <w:sz w:val="40"/>
                                <w:szCs w:val="40"/>
                                <w:u w:val="single"/>
                              </w:rPr>
                            </w:pPr>
                            <w:r w:rsidRPr="00DA4AFC">
                              <w:rPr>
                                <w:rFonts w:asciiTheme="minorHAnsi" w:hAnsiTheme="minorHAnsi" w:cstheme="minorHAnsi"/>
                                <w:b/>
                                <w:bCs/>
                                <w:color w:val="000000"/>
                                <w:sz w:val="40"/>
                                <w:szCs w:val="40"/>
                                <w:u w:val="single"/>
                              </w:rPr>
                              <w:t>Les sites UNESCO situés dans des pays à faible revenu sont-ils plus exposés à des menaces de conservation que ceux des pays à revenu élevé ?</w:t>
                            </w:r>
                          </w:p>
                          <w:p w14:paraId="3DE3C244" w14:textId="77777777" w:rsidR="00DA4AFC" w:rsidRDefault="00DA4AFC" w:rsidP="00DA4AFC">
                            <w:pPr>
                              <w:pStyle w:val="NormalWeb"/>
                              <w:ind w:left="2160"/>
                              <w:rPr>
                                <w:rFonts w:asciiTheme="minorHAnsi" w:hAnsiTheme="minorHAnsi" w:cstheme="minorHAnsi"/>
                                <w:b/>
                                <w:bCs/>
                                <w:color w:val="000000"/>
                                <w:sz w:val="32"/>
                                <w:szCs w:val="32"/>
                                <w:lang w:val="en-US"/>
                              </w:rPr>
                            </w:pPr>
                          </w:p>
                          <w:p w14:paraId="758E2A25" w14:textId="65A07541" w:rsidR="00DA4AFC" w:rsidRPr="005F7F57" w:rsidRDefault="00DA4AFC" w:rsidP="00DA4AFC">
                            <w:pPr>
                              <w:pStyle w:val="NormalWeb"/>
                              <w:ind w:left="2160"/>
                              <w:rPr>
                                <w:rFonts w:asciiTheme="minorHAnsi" w:hAnsiTheme="minorHAnsi" w:cstheme="minorHAnsi"/>
                                <w:b/>
                                <w:bCs/>
                                <w:color w:val="000000"/>
                                <w:sz w:val="32"/>
                                <w:szCs w:val="32"/>
                                <w:lang w:val="en-US"/>
                              </w:rPr>
                            </w:pPr>
                            <w:r w:rsidRPr="005F7F57">
                              <w:rPr>
                                <w:rFonts w:asciiTheme="minorHAnsi" w:hAnsiTheme="minorHAnsi" w:cstheme="minorHAnsi"/>
                                <w:b/>
                                <w:bCs/>
                                <w:color w:val="000000"/>
                                <w:sz w:val="32"/>
                                <w:szCs w:val="32"/>
                                <w:lang w:val="en-US"/>
                              </w:rPr>
                              <w:t>Amine AMMI</w:t>
                            </w:r>
                            <w:r>
                              <w:rPr>
                                <w:rFonts w:asciiTheme="minorHAnsi" w:hAnsiTheme="minorHAnsi" w:cstheme="minorHAnsi"/>
                                <w:b/>
                                <w:bCs/>
                                <w:color w:val="000000"/>
                                <w:sz w:val="32"/>
                                <w:szCs w:val="32"/>
                                <w:lang w:val="en-US"/>
                              </w:rPr>
                              <w:t xml:space="preserve"> &amp; Mickaël CERALINE</w:t>
                            </w:r>
                            <w:r w:rsidRPr="005F7F57">
                              <w:rPr>
                                <w:rFonts w:asciiTheme="minorHAnsi" w:hAnsiTheme="minorHAnsi" w:cstheme="minorHAnsi"/>
                                <w:b/>
                                <w:bCs/>
                                <w:color w:val="000000"/>
                                <w:sz w:val="32"/>
                                <w:szCs w:val="32"/>
                                <w:lang w:val="en-US"/>
                              </w:rPr>
                              <w:t xml:space="preserve"> </w:t>
                            </w:r>
                            <w:r>
                              <w:rPr>
                                <w:rFonts w:asciiTheme="minorHAnsi" w:hAnsiTheme="minorHAnsi" w:cstheme="minorHAnsi"/>
                                <w:b/>
                                <w:bCs/>
                                <w:color w:val="000000"/>
                                <w:sz w:val="32"/>
                                <w:szCs w:val="32"/>
                                <w:lang w:val="en-US"/>
                              </w:rPr>
                              <w:t>–</w:t>
                            </w:r>
                            <w:r w:rsidRPr="005F7F57">
                              <w:rPr>
                                <w:rFonts w:asciiTheme="minorHAnsi" w:hAnsiTheme="minorHAnsi" w:cstheme="minorHAnsi"/>
                                <w:b/>
                                <w:bCs/>
                                <w:color w:val="000000"/>
                                <w:sz w:val="32"/>
                                <w:szCs w:val="32"/>
                                <w:lang w:val="en-US"/>
                              </w:rPr>
                              <w:t xml:space="preserve"> TP</w:t>
                            </w:r>
                            <w:r>
                              <w:rPr>
                                <w:rFonts w:asciiTheme="minorHAnsi" w:hAnsiTheme="minorHAnsi" w:cstheme="minorHAnsi"/>
                                <w:b/>
                                <w:bCs/>
                                <w:color w:val="000000"/>
                                <w:sz w:val="32"/>
                                <w:szCs w:val="32"/>
                                <w:lang w:val="en-US"/>
                              </w:rPr>
                              <w:t>5</w:t>
                            </w:r>
                            <w:r w:rsidRPr="005F7F57">
                              <w:rPr>
                                <w:rFonts w:asciiTheme="minorHAnsi" w:hAnsiTheme="minorHAnsi" w:cstheme="minorHAnsi"/>
                                <w:b/>
                                <w:bCs/>
                                <w:color w:val="000000"/>
                                <w:sz w:val="32"/>
                                <w:szCs w:val="32"/>
                                <w:lang w:val="en-US"/>
                              </w:rPr>
                              <w:t>A</w:t>
                            </w:r>
                          </w:p>
                          <w:p w14:paraId="69F3C3E7" w14:textId="77777777" w:rsidR="00DA4AFC" w:rsidRPr="005F7F57" w:rsidRDefault="00DA4AFC" w:rsidP="00DA4AFC">
                            <w:pPr>
                              <w:pStyle w:val="NormalWeb"/>
                              <w:spacing w:before="0" w:beforeAutospacing="0" w:after="0" w:afterAutospacing="0"/>
                              <w:ind w:left="2160"/>
                              <w:rPr>
                                <w:rFonts w:asciiTheme="minorHAnsi" w:hAnsiTheme="minorHAnsi" w:cstheme="minorHAnsi"/>
                                <w:lang w:val="en-US"/>
                              </w:rPr>
                            </w:pPr>
                          </w:p>
                          <w:p w14:paraId="47AF5580" w14:textId="77777777" w:rsidR="00DA4AFC" w:rsidRPr="005F7F57" w:rsidRDefault="00DA4AFC" w:rsidP="00DA4AFC">
                            <w:pPr>
                              <w:pStyle w:val="NormalWeb"/>
                              <w:spacing w:before="0" w:beforeAutospacing="0" w:after="0" w:afterAutospacing="0"/>
                              <w:ind w:left="2160"/>
                              <w:rPr>
                                <w:lang w:val="en-US"/>
                              </w:rPr>
                            </w:pPr>
                            <w:r w:rsidRPr="005F7F57">
                              <w:rPr>
                                <w:rFonts w:ascii="Arial" w:hAnsi="Arial" w:cs="Arial"/>
                                <w:b/>
                                <w:bCs/>
                                <w:color w:val="000000"/>
                                <w:sz w:val="32"/>
                                <w:szCs w:val="32"/>
                                <w:lang w:val="en-US"/>
                              </w:rPr>
                              <w:t> </w:t>
                            </w:r>
                          </w:p>
                          <w:p w14:paraId="2C6FEE83" w14:textId="77777777" w:rsidR="00DA4AFC" w:rsidRPr="005F7F57" w:rsidRDefault="00DA4AFC" w:rsidP="00DA4A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DCA86" id="Rectangle 3" o:spid="_x0000_s1026" style="position:absolute;margin-left:16.9pt;margin-top:7.85pt;width:439.5pt;height:24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" fillcolor="white [3212]" strokecolor="#09101d [484]" strokeweight="1pt">
                <v:textbox>
                  <w:txbxContent>
                    <w:p w14:paraId="397117F0" w14:textId="77777777" w:rsidR="00DA4AFC" w:rsidRDefault="00DA4AFC" w:rsidP="00DA4AFC">
                      <w:pPr>
                        <w:pStyle w:val="NormalWeb"/>
                        <w:spacing w:before="0" w:beforeAutospacing="0" w:after="0" w:afterAutospacing="0"/>
                        <w:ind w:left="2160"/>
                        <w:rPr>
                          <w:rFonts w:asciiTheme="minorHAnsi" w:hAnsiTheme="minorHAnsi" w:cstheme="minorHAnsi"/>
                          <w:b/>
                          <w:bCs/>
                          <w:color w:val="000000"/>
                          <w:sz w:val="32"/>
                          <w:szCs w:val="32"/>
                        </w:rPr>
                      </w:pPr>
                    </w:p>
                    <w:p w14:paraId="7A6DC788" w14:textId="04496CC7" w:rsidR="00DA4AFC" w:rsidRPr="00DA4AFC" w:rsidRDefault="00DA4AFC" w:rsidP="00DA4AFC">
                      <w:pPr>
                        <w:pStyle w:val="NormalWeb"/>
                        <w:spacing w:before="0" w:beforeAutospacing="0" w:after="0" w:afterAutospacing="0"/>
                        <w:rPr>
                          <w:rFonts w:asciiTheme="minorHAnsi" w:hAnsiTheme="minorHAnsi" w:cstheme="minorHAnsi"/>
                          <w:b/>
                          <w:bCs/>
                          <w:color w:val="000000"/>
                        </w:rPr>
                      </w:pPr>
                      <w:r w:rsidRPr="00DA4AFC">
                        <w:rPr>
                          <w:rFonts w:asciiTheme="minorHAnsi" w:hAnsiTheme="minorHAnsi" w:cstheme="minorHAnsi"/>
                          <w:b/>
                          <w:bCs/>
                          <w:color w:val="000000"/>
                        </w:rPr>
                        <w:t>Département Informatique - Rapport Projet BD S5</w:t>
                      </w:r>
                    </w:p>
                    <w:p w14:paraId="10144B01" w14:textId="3DD4E864" w:rsidR="00DA4AFC" w:rsidRPr="00DA4AFC" w:rsidRDefault="00DA4AFC" w:rsidP="00DA4AFC">
                      <w:pPr>
                        <w:pStyle w:val="NormalWeb"/>
                        <w:jc w:val="center"/>
                        <w:rPr>
                          <w:rFonts w:asciiTheme="minorHAnsi" w:hAnsiTheme="minorHAnsi" w:cstheme="minorHAnsi"/>
                          <w:b/>
                          <w:bCs/>
                          <w:color w:val="000000"/>
                          <w:sz w:val="40"/>
                          <w:szCs w:val="40"/>
                          <w:u w:val="single"/>
                        </w:rPr>
                      </w:pPr>
                      <w:r w:rsidRPr="00DA4AFC">
                        <w:rPr>
                          <w:rFonts w:asciiTheme="minorHAnsi" w:hAnsiTheme="minorHAnsi" w:cstheme="minorHAnsi"/>
                          <w:b/>
                          <w:bCs/>
                          <w:color w:val="000000"/>
                          <w:sz w:val="40"/>
                          <w:szCs w:val="40"/>
                          <w:u w:val="single"/>
                        </w:rPr>
                        <w:t>Les sites UNESCO situés dans des pays à faible revenu sont-ils plus exposés à des menaces de conservation que ceux des pays à revenu élevé ?</w:t>
                      </w:r>
                    </w:p>
                    <w:p w14:paraId="3DE3C244" w14:textId="77777777" w:rsidR="00DA4AFC" w:rsidRDefault="00DA4AFC" w:rsidP="00DA4AFC">
                      <w:pPr>
                        <w:pStyle w:val="NormalWeb"/>
                        <w:ind w:left="2160"/>
                        <w:rPr>
                          <w:rFonts w:asciiTheme="minorHAnsi" w:hAnsiTheme="minorHAnsi" w:cstheme="minorHAnsi"/>
                          <w:b/>
                          <w:bCs/>
                          <w:color w:val="000000"/>
                          <w:sz w:val="32"/>
                          <w:szCs w:val="32"/>
                          <w:lang w:val="en-US"/>
                        </w:rPr>
                      </w:pPr>
                    </w:p>
                    <w:p w14:paraId="758E2A25" w14:textId="65A07541" w:rsidR="00DA4AFC" w:rsidRPr="005F7F57" w:rsidRDefault="00DA4AFC" w:rsidP="00DA4AFC">
                      <w:pPr>
                        <w:pStyle w:val="NormalWeb"/>
                        <w:ind w:left="2160"/>
                        <w:rPr>
                          <w:rFonts w:asciiTheme="minorHAnsi" w:hAnsiTheme="minorHAnsi" w:cstheme="minorHAnsi"/>
                          <w:b/>
                          <w:bCs/>
                          <w:color w:val="000000"/>
                          <w:sz w:val="32"/>
                          <w:szCs w:val="32"/>
                          <w:lang w:val="en-US"/>
                        </w:rPr>
                      </w:pPr>
                      <w:r w:rsidRPr="005F7F57">
                        <w:rPr>
                          <w:rFonts w:asciiTheme="minorHAnsi" w:hAnsiTheme="minorHAnsi" w:cstheme="minorHAnsi"/>
                          <w:b/>
                          <w:bCs/>
                          <w:color w:val="000000"/>
                          <w:sz w:val="32"/>
                          <w:szCs w:val="32"/>
                          <w:lang w:val="en-US"/>
                        </w:rPr>
                        <w:t>Amine AMMI</w:t>
                      </w:r>
                      <w:r>
                        <w:rPr>
                          <w:rFonts w:asciiTheme="minorHAnsi" w:hAnsiTheme="minorHAnsi" w:cstheme="minorHAnsi"/>
                          <w:b/>
                          <w:bCs/>
                          <w:color w:val="000000"/>
                          <w:sz w:val="32"/>
                          <w:szCs w:val="32"/>
                          <w:lang w:val="en-US"/>
                        </w:rPr>
                        <w:t xml:space="preserve"> &amp; Mickaël CERALINE</w:t>
                      </w:r>
                      <w:r w:rsidRPr="005F7F57">
                        <w:rPr>
                          <w:rFonts w:asciiTheme="minorHAnsi" w:hAnsiTheme="minorHAnsi" w:cstheme="minorHAnsi"/>
                          <w:b/>
                          <w:bCs/>
                          <w:color w:val="000000"/>
                          <w:sz w:val="32"/>
                          <w:szCs w:val="32"/>
                          <w:lang w:val="en-US"/>
                        </w:rPr>
                        <w:t xml:space="preserve"> </w:t>
                      </w:r>
                      <w:r>
                        <w:rPr>
                          <w:rFonts w:asciiTheme="minorHAnsi" w:hAnsiTheme="minorHAnsi" w:cstheme="minorHAnsi"/>
                          <w:b/>
                          <w:bCs/>
                          <w:color w:val="000000"/>
                          <w:sz w:val="32"/>
                          <w:szCs w:val="32"/>
                          <w:lang w:val="en-US"/>
                        </w:rPr>
                        <w:t>–</w:t>
                      </w:r>
                      <w:r w:rsidRPr="005F7F57">
                        <w:rPr>
                          <w:rFonts w:asciiTheme="minorHAnsi" w:hAnsiTheme="minorHAnsi" w:cstheme="minorHAnsi"/>
                          <w:b/>
                          <w:bCs/>
                          <w:color w:val="000000"/>
                          <w:sz w:val="32"/>
                          <w:szCs w:val="32"/>
                          <w:lang w:val="en-US"/>
                        </w:rPr>
                        <w:t xml:space="preserve"> TP</w:t>
                      </w:r>
                      <w:r>
                        <w:rPr>
                          <w:rFonts w:asciiTheme="minorHAnsi" w:hAnsiTheme="minorHAnsi" w:cstheme="minorHAnsi"/>
                          <w:b/>
                          <w:bCs/>
                          <w:color w:val="000000"/>
                          <w:sz w:val="32"/>
                          <w:szCs w:val="32"/>
                          <w:lang w:val="en-US"/>
                        </w:rPr>
                        <w:t>5</w:t>
                      </w:r>
                      <w:r w:rsidRPr="005F7F57">
                        <w:rPr>
                          <w:rFonts w:asciiTheme="minorHAnsi" w:hAnsiTheme="minorHAnsi" w:cstheme="minorHAnsi"/>
                          <w:b/>
                          <w:bCs/>
                          <w:color w:val="000000"/>
                          <w:sz w:val="32"/>
                          <w:szCs w:val="32"/>
                          <w:lang w:val="en-US"/>
                        </w:rPr>
                        <w:t>A</w:t>
                      </w:r>
                    </w:p>
                    <w:p w14:paraId="69F3C3E7" w14:textId="77777777" w:rsidR="00DA4AFC" w:rsidRPr="005F7F57" w:rsidRDefault="00DA4AFC" w:rsidP="00DA4AFC">
                      <w:pPr>
                        <w:pStyle w:val="NormalWeb"/>
                        <w:spacing w:before="0" w:beforeAutospacing="0" w:after="0" w:afterAutospacing="0"/>
                        <w:ind w:left="2160"/>
                        <w:rPr>
                          <w:rFonts w:asciiTheme="minorHAnsi" w:hAnsiTheme="minorHAnsi" w:cstheme="minorHAnsi"/>
                          <w:lang w:val="en-US"/>
                        </w:rPr>
                      </w:pPr>
                    </w:p>
                    <w:p w14:paraId="47AF5580" w14:textId="77777777" w:rsidR="00DA4AFC" w:rsidRPr="005F7F57" w:rsidRDefault="00DA4AFC" w:rsidP="00DA4AFC">
                      <w:pPr>
                        <w:pStyle w:val="NormalWeb"/>
                        <w:spacing w:before="0" w:beforeAutospacing="0" w:after="0" w:afterAutospacing="0"/>
                        <w:ind w:left="2160"/>
                        <w:rPr>
                          <w:lang w:val="en-US"/>
                        </w:rPr>
                      </w:pPr>
                      <w:r w:rsidRPr="005F7F57">
                        <w:rPr>
                          <w:rFonts w:ascii="Arial" w:hAnsi="Arial" w:cs="Arial"/>
                          <w:b/>
                          <w:bCs/>
                          <w:color w:val="000000"/>
                          <w:sz w:val="32"/>
                          <w:szCs w:val="32"/>
                          <w:lang w:val="en-US"/>
                        </w:rPr>
                        <w:t> </w:t>
                      </w:r>
                    </w:p>
                    <w:p w14:paraId="2C6FEE83" w14:textId="77777777" w:rsidR="00DA4AFC" w:rsidRPr="005F7F57" w:rsidRDefault="00DA4AFC" w:rsidP="00DA4AFC">
                      <w:pPr>
                        <w:jc w:val="center"/>
                        <w:rPr>
                          <w:lang w:val="en-US"/>
                        </w:rP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F34C9B9" wp14:editId="072BA623">
                <wp:simplePos x="0" y="0"/>
                <wp:positionH relativeFrom="column">
                  <wp:posOffset>147955</wp:posOffset>
                </wp:positionH>
                <wp:positionV relativeFrom="paragraph">
                  <wp:posOffset>23495</wp:posOffset>
                </wp:positionV>
                <wp:extent cx="5734050" cy="3209925"/>
                <wp:effectExtent l="0" t="0" r="19050" b="28575"/>
                <wp:wrapNone/>
                <wp:docPr id="225080461" name="Rectangle 2"/>
                <wp:cNvGraphicFramePr/>
                <a:graphic xmlns:a="http://schemas.openxmlformats.org/drawingml/2006/main">
                  <a:graphicData uri="http://schemas.microsoft.com/office/word/2010/wordprocessingShape">
                    <wps:wsp>
                      <wps:cNvSpPr/>
                      <wps:spPr>
                        <a:xfrm>
                          <a:off x="0" y="0"/>
                          <a:ext cx="5734050" cy="320992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846B2" id="Rectangle 2" o:spid="_x0000_s1026" style="position:absolute;margin-left:11.65pt;margin-top:1.85pt;width:451.5pt;height:25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" fillcolor="#bfbfbf [2412]" strokecolor="#09101d [484]" strokeweight="1pt"/>
            </w:pict>
          </mc:Fallback>
        </mc:AlternateContent>
      </w:r>
    </w:p>
    <w:p w14:paraId="648A08F5" w14:textId="77777777" w:rsidR="00DA4AFC" w:rsidRDefault="00DA4AFC" w:rsidP="00DA4AFC"/>
    <w:p w14:paraId="1E8691F2" w14:textId="77777777" w:rsidR="00DA4AFC" w:rsidRDefault="00DA4AFC" w:rsidP="00DA4AFC"/>
    <w:p w14:paraId="2B99BCD1" w14:textId="77777777" w:rsidR="00DA4AFC" w:rsidRDefault="00DA4AFC" w:rsidP="00DA4AFC"/>
    <w:p w14:paraId="43ED77D7" w14:textId="77777777" w:rsidR="00DA4AFC" w:rsidRDefault="00DA4AFC" w:rsidP="00DA4AFC"/>
    <w:p w14:paraId="081B4BC0" w14:textId="77777777" w:rsidR="00DA4AFC" w:rsidRDefault="00DA4AFC" w:rsidP="00DA4AFC"/>
    <w:p w14:paraId="1A35B3A8" w14:textId="77777777" w:rsidR="00DA4AFC" w:rsidRDefault="00DA4AFC" w:rsidP="00DA4AFC"/>
    <w:p w14:paraId="193A02A2" w14:textId="77777777" w:rsidR="00DA4AFC" w:rsidRDefault="00DA4AFC" w:rsidP="00DA4AFC"/>
    <w:p w14:paraId="6183C915" w14:textId="77777777" w:rsidR="00DA4AFC" w:rsidRDefault="00DA4AFC" w:rsidP="00DA4AFC"/>
    <w:p w14:paraId="17C6085E" w14:textId="77777777" w:rsidR="00DA4AFC" w:rsidRDefault="00DA4AFC" w:rsidP="00DA4AFC"/>
    <w:p w14:paraId="233BBA8B" w14:textId="77777777" w:rsidR="00DA4AFC" w:rsidRDefault="00DA4AFC" w:rsidP="00DA4AFC"/>
    <w:p w14:paraId="45702968" w14:textId="77777777" w:rsidR="00DA4AFC" w:rsidRPr="005F7F57" w:rsidRDefault="00DA4AFC" w:rsidP="00DA4AFC">
      <w:pPr>
        <w:spacing w:after="0" w:line="240" w:lineRule="auto"/>
        <w:rPr>
          <w:rFonts w:ascii="Times New Roman" w:eastAsia="Times New Roman" w:hAnsi="Times New Roman" w:cs="Times New Roman"/>
          <w:kern w:val="0"/>
          <w:sz w:val="24"/>
          <w:szCs w:val="24"/>
          <w:lang w:eastAsia="fr-FR"/>
          <w14:ligatures w14:val="none"/>
        </w:rPr>
      </w:pPr>
    </w:p>
    <w:p w14:paraId="545CDFDE" w14:textId="77777777" w:rsidR="00DA4AFC" w:rsidRPr="005F7F57" w:rsidRDefault="00DA4AFC" w:rsidP="00DA4AFC">
      <w:pPr>
        <w:rPr>
          <w:rFonts w:cstheme="minorHAnsi"/>
        </w:rPr>
      </w:pPr>
    </w:p>
    <w:p w14:paraId="0A051D25" w14:textId="77777777" w:rsidR="00DA4AFC" w:rsidRDefault="00DA4AFC" w:rsidP="00DA4AFC"/>
    <w:p w14:paraId="013BDD0D" w14:textId="77777777" w:rsidR="00DA4AFC" w:rsidRDefault="00DA4AFC" w:rsidP="00DA4AFC"/>
    <w:p w14:paraId="709BEF92" w14:textId="77777777" w:rsidR="00DA4AFC" w:rsidRPr="008F1352" w:rsidRDefault="00DA4AFC" w:rsidP="00DA4AFC">
      <w:r w:rsidRPr="008F1352">
        <w:rPr>
          <w:b/>
          <w:bCs/>
        </w:rPr>
        <w:t>Année universitaire 2023-2024      </w:t>
      </w:r>
    </w:p>
    <w:p w14:paraId="2942A88E" w14:textId="77777777" w:rsidR="00DA4AFC" w:rsidRPr="008F1352" w:rsidRDefault="00DA4AFC" w:rsidP="00DA4AFC">
      <w:r w:rsidRPr="008F1352">
        <w:rPr>
          <w:b/>
          <w:bCs/>
        </w:rPr>
        <w:t> </w:t>
      </w:r>
    </w:p>
    <w:p w14:paraId="795CDC90" w14:textId="77777777" w:rsidR="00DA4AFC" w:rsidRDefault="00DA4AFC" w:rsidP="00DA4AFC"/>
    <w:p w14:paraId="0EED23CD" w14:textId="77777777" w:rsidR="009D301A" w:rsidRDefault="009D301A" w:rsidP="00DA4AFC"/>
    <w:p w14:paraId="56FFB1FF" w14:textId="77777777" w:rsidR="009D301A" w:rsidRPr="008F1352" w:rsidRDefault="009D301A" w:rsidP="00DA4AFC"/>
    <w:p w14:paraId="3B91D966" w14:textId="77777777" w:rsidR="001F1408" w:rsidRPr="001F1408" w:rsidRDefault="001F1408" w:rsidP="001F1408">
      <w:pPr>
        <w:rPr>
          <w:b/>
          <w:bCs/>
          <w:sz w:val="32"/>
          <w:szCs w:val="32"/>
        </w:rPr>
      </w:pPr>
      <w:r w:rsidRPr="001F1408">
        <w:rPr>
          <w:b/>
          <w:bCs/>
          <w:sz w:val="32"/>
          <w:szCs w:val="32"/>
        </w:rPr>
        <w:lastRenderedPageBreak/>
        <w:t>1. Introduction</w:t>
      </w:r>
    </w:p>
    <w:p w14:paraId="654DF0C6" w14:textId="77777777" w:rsidR="001F1408" w:rsidRPr="001F1408" w:rsidRDefault="001F1408" w:rsidP="001F1408">
      <w:pPr>
        <w:rPr>
          <w:b/>
          <w:bCs/>
          <w:sz w:val="32"/>
          <w:szCs w:val="32"/>
        </w:rPr>
      </w:pPr>
      <w:r w:rsidRPr="001F1408">
        <w:rPr>
          <w:b/>
          <w:bCs/>
          <w:sz w:val="32"/>
          <w:szCs w:val="32"/>
        </w:rPr>
        <w:t>Contexte du projet</w:t>
      </w:r>
    </w:p>
    <w:p w14:paraId="7A1ACA25" w14:textId="77777777" w:rsidR="001F1408" w:rsidRPr="001F1408" w:rsidRDefault="001F1408" w:rsidP="001F1408">
      <w:pPr>
        <w:rPr>
          <w:sz w:val="32"/>
          <w:szCs w:val="32"/>
        </w:rPr>
      </w:pPr>
      <w:r w:rsidRPr="001F1408">
        <w:rPr>
          <w:sz w:val="32"/>
          <w:szCs w:val="32"/>
        </w:rPr>
        <w:t xml:space="preserve">Dans le cadre du cours sur les Nouveaux Paradigmes de Bases de Données (NPBD), l’objectif de ce projet était de concevoir une application web sémantique permettant de répondre à une question sociétale pertinente en utilisant des données tabulaires et un graphe de connaissances. La question choisie pour ce projet est la suivante : </w:t>
      </w:r>
      <w:r w:rsidRPr="001F1408">
        <w:rPr>
          <w:b/>
          <w:bCs/>
          <w:sz w:val="32"/>
          <w:szCs w:val="32"/>
        </w:rPr>
        <w:t>"Les sites UNESCO situés dans des pays à faible revenu sont-ils plus exposés à des menaces de conservation que ceux des pays à revenu élevé ?"</w:t>
      </w:r>
    </w:p>
    <w:p w14:paraId="5B21BA9E" w14:textId="080FC359" w:rsidR="00E55D00" w:rsidRPr="001F1408" w:rsidRDefault="001F1408" w:rsidP="001F1408">
      <w:pPr>
        <w:rPr>
          <w:sz w:val="32"/>
          <w:szCs w:val="32"/>
        </w:rPr>
      </w:pPr>
      <w:r w:rsidRPr="001F1408">
        <w:rPr>
          <w:sz w:val="32"/>
          <w:szCs w:val="32"/>
        </w:rPr>
        <w:t>Cette question soulève des problématiques liées à la conservation du patrimoine mondial et à la manière dont les ressources financières des pays influencent la protection de ces sites. Pour y répondre, il était nécessaire d'intégrer des données sur les sites UNESCO et les pays, puis d'interroger un graphe de connaissances pour obtenir des informations complémentaires.</w:t>
      </w:r>
    </w:p>
    <w:p w14:paraId="194C304E" w14:textId="77777777" w:rsidR="00E55D00" w:rsidRDefault="001D52E5" w:rsidP="00E55D00">
      <w:pPr>
        <w:tabs>
          <w:tab w:val="left" w:pos="7780"/>
        </w:tabs>
        <w:rPr>
          <w:sz w:val="32"/>
          <w:szCs w:val="32"/>
        </w:rPr>
      </w:pPr>
      <w:r>
        <w:rPr>
          <w:noProof/>
        </w:rPr>
        <mc:AlternateContent>
          <mc:Choice Requires="wps">
            <w:drawing>
              <wp:inline distT="0" distB="0" distL="0" distR="0" wp14:anchorId="7DA9766A" wp14:editId="1EEBC313">
                <wp:extent cx="308610" cy="308610"/>
                <wp:effectExtent l="0" t="0" r="0" b="0"/>
                <wp:docPr id="2107124224" name="Rectangle 8" descr="Le château de Versailles | Trésor du patrimoine Français | Hôtel des Ro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67BB5" id="Rectangle 8" o:spid="_x0000_s1026" alt="Le château de Versailles | Trésor du patrimoine Français | Hôtel des Roy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E55D00">
        <w:rPr>
          <w:noProof/>
          <w:sz w:val="32"/>
          <w:szCs w:val="32"/>
        </w:rPr>
        <w:drawing>
          <wp:inline distT="0" distB="0" distL="0" distR="0" wp14:anchorId="1105BC7C" wp14:editId="0A441372">
            <wp:extent cx="3906982" cy="2668957"/>
            <wp:effectExtent l="0" t="0" r="0" b="0"/>
            <wp:docPr id="118920102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5224" cy="2681419"/>
                    </a:xfrm>
                    <a:prstGeom prst="rect">
                      <a:avLst/>
                    </a:prstGeom>
                    <a:noFill/>
                  </pic:spPr>
                </pic:pic>
              </a:graphicData>
            </a:graphic>
          </wp:inline>
        </w:drawing>
      </w:r>
    </w:p>
    <w:p w14:paraId="781BFA04" w14:textId="7F6F5BC0" w:rsidR="00A228BB" w:rsidRDefault="00E55D00" w:rsidP="00E55D00">
      <w:pPr>
        <w:tabs>
          <w:tab w:val="left" w:pos="7780"/>
        </w:tabs>
        <w:rPr>
          <w:b/>
          <w:bCs/>
          <w:szCs w:val="28"/>
          <w:u w:val="single"/>
        </w:rPr>
      </w:pPr>
      <w:r w:rsidRPr="00E55D00">
        <w:rPr>
          <w:b/>
          <w:bCs/>
          <w:szCs w:val="28"/>
          <w:u w:val="single"/>
        </w:rPr>
        <w:t>Palais de Versailles, premier site à avoir été inscrit au patrimoine mondial de l’Unesco</w:t>
      </w:r>
    </w:p>
    <w:p w14:paraId="7DCDD68F" w14:textId="77777777" w:rsidR="00A959E9" w:rsidRPr="00A959E9" w:rsidRDefault="00A959E9" w:rsidP="00A959E9">
      <w:pPr>
        <w:tabs>
          <w:tab w:val="left" w:pos="7780"/>
        </w:tabs>
        <w:rPr>
          <w:b/>
          <w:bCs/>
          <w:szCs w:val="28"/>
          <w:u w:val="single"/>
        </w:rPr>
      </w:pPr>
      <w:r w:rsidRPr="00A959E9">
        <w:rPr>
          <w:b/>
          <w:bCs/>
          <w:szCs w:val="28"/>
          <w:u w:val="single"/>
        </w:rPr>
        <w:lastRenderedPageBreak/>
        <w:t>2. Données Sources et Conception des Ontologies</w:t>
      </w:r>
    </w:p>
    <w:p w14:paraId="5CAD2A47" w14:textId="77777777" w:rsidR="00A959E9" w:rsidRPr="00A959E9" w:rsidRDefault="00A959E9" w:rsidP="00A959E9">
      <w:pPr>
        <w:tabs>
          <w:tab w:val="left" w:pos="7780"/>
        </w:tabs>
        <w:rPr>
          <w:b/>
          <w:bCs/>
          <w:szCs w:val="28"/>
        </w:rPr>
      </w:pPr>
      <w:r w:rsidRPr="00A959E9">
        <w:rPr>
          <w:b/>
          <w:bCs/>
          <w:szCs w:val="28"/>
        </w:rPr>
        <w:t>Fichiers CSV sources</w:t>
      </w:r>
    </w:p>
    <w:p w14:paraId="7A3BC938" w14:textId="77777777" w:rsidR="00A959E9" w:rsidRPr="00A959E9" w:rsidRDefault="00A959E9" w:rsidP="00A959E9">
      <w:pPr>
        <w:tabs>
          <w:tab w:val="left" w:pos="7780"/>
        </w:tabs>
        <w:rPr>
          <w:szCs w:val="28"/>
        </w:rPr>
      </w:pPr>
      <w:r w:rsidRPr="00A959E9">
        <w:rPr>
          <w:szCs w:val="28"/>
        </w:rPr>
        <w:t>Pour répondre à la question de recherche, deux fichiers CSV ont été collectés et préparés :</w:t>
      </w:r>
    </w:p>
    <w:p w14:paraId="62A36AF8" w14:textId="77777777" w:rsidR="00A959E9" w:rsidRPr="00A959E9" w:rsidRDefault="00A959E9" w:rsidP="00A959E9">
      <w:pPr>
        <w:numPr>
          <w:ilvl w:val="0"/>
          <w:numId w:val="4"/>
        </w:numPr>
        <w:tabs>
          <w:tab w:val="left" w:pos="7780"/>
        </w:tabs>
        <w:rPr>
          <w:szCs w:val="28"/>
        </w:rPr>
      </w:pPr>
      <w:r w:rsidRPr="00A959E9">
        <w:rPr>
          <w:b/>
          <w:bCs/>
          <w:szCs w:val="28"/>
        </w:rPr>
        <w:t>CSV des Sites UNESCO</w:t>
      </w:r>
      <w:r w:rsidRPr="00A959E9">
        <w:rPr>
          <w:szCs w:val="28"/>
        </w:rPr>
        <w:t xml:space="preserve"> : Ce fichier contient des informations sur les sites inscrits au patrimoine mondial de l'UNESCO. Les colonnes incluent :</w:t>
      </w:r>
    </w:p>
    <w:p w14:paraId="324B8F3A" w14:textId="77777777" w:rsidR="00A959E9" w:rsidRPr="00A959E9" w:rsidRDefault="00A959E9" w:rsidP="00A959E9">
      <w:pPr>
        <w:numPr>
          <w:ilvl w:val="1"/>
          <w:numId w:val="4"/>
        </w:numPr>
        <w:tabs>
          <w:tab w:val="left" w:pos="7780"/>
        </w:tabs>
        <w:rPr>
          <w:szCs w:val="28"/>
        </w:rPr>
      </w:pPr>
      <w:r w:rsidRPr="00A959E9">
        <w:rPr>
          <w:szCs w:val="28"/>
        </w:rPr>
        <w:t>CodeSite : Identifiant unique du site.</w:t>
      </w:r>
    </w:p>
    <w:p w14:paraId="17C26376" w14:textId="77777777" w:rsidR="00A959E9" w:rsidRPr="00A959E9" w:rsidRDefault="00A959E9" w:rsidP="00A959E9">
      <w:pPr>
        <w:numPr>
          <w:ilvl w:val="1"/>
          <w:numId w:val="4"/>
        </w:numPr>
        <w:tabs>
          <w:tab w:val="left" w:pos="7780"/>
        </w:tabs>
        <w:rPr>
          <w:szCs w:val="28"/>
        </w:rPr>
      </w:pPr>
      <w:r w:rsidRPr="00A959E9">
        <w:rPr>
          <w:szCs w:val="28"/>
        </w:rPr>
        <w:t>NomSite : Nom officiel du site.</w:t>
      </w:r>
    </w:p>
    <w:p w14:paraId="176E72F9" w14:textId="77777777" w:rsidR="00A959E9" w:rsidRPr="00A959E9" w:rsidRDefault="00A959E9" w:rsidP="00A959E9">
      <w:pPr>
        <w:numPr>
          <w:ilvl w:val="1"/>
          <w:numId w:val="4"/>
        </w:numPr>
        <w:tabs>
          <w:tab w:val="left" w:pos="7780"/>
        </w:tabs>
        <w:rPr>
          <w:szCs w:val="28"/>
        </w:rPr>
      </w:pPr>
      <w:r w:rsidRPr="00A959E9">
        <w:rPr>
          <w:szCs w:val="28"/>
        </w:rPr>
        <w:t>CodePays : Code ISO du pays où se trouve le site.</w:t>
      </w:r>
    </w:p>
    <w:p w14:paraId="033D6A6A" w14:textId="77777777" w:rsidR="00A959E9" w:rsidRPr="00A959E9" w:rsidRDefault="00A959E9" w:rsidP="00A959E9">
      <w:pPr>
        <w:numPr>
          <w:ilvl w:val="1"/>
          <w:numId w:val="4"/>
        </w:numPr>
        <w:tabs>
          <w:tab w:val="left" w:pos="7780"/>
        </w:tabs>
        <w:rPr>
          <w:szCs w:val="28"/>
        </w:rPr>
      </w:pPr>
      <w:r w:rsidRPr="00A959E9">
        <w:rPr>
          <w:szCs w:val="28"/>
        </w:rPr>
        <w:t>EtatSite : État de conservation du site (par exemple, "En danger", "Bon état").</w:t>
      </w:r>
    </w:p>
    <w:p w14:paraId="5304DB93" w14:textId="77777777" w:rsidR="00A959E9" w:rsidRPr="00A959E9" w:rsidRDefault="00A959E9" w:rsidP="00A959E9">
      <w:pPr>
        <w:numPr>
          <w:ilvl w:val="0"/>
          <w:numId w:val="4"/>
        </w:numPr>
        <w:tabs>
          <w:tab w:val="left" w:pos="7780"/>
        </w:tabs>
        <w:rPr>
          <w:szCs w:val="28"/>
        </w:rPr>
      </w:pPr>
      <w:r w:rsidRPr="00A959E9">
        <w:rPr>
          <w:b/>
          <w:bCs/>
          <w:szCs w:val="28"/>
        </w:rPr>
        <w:t>CSV des Pays</w:t>
      </w:r>
      <w:r w:rsidRPr="00A959E9">
        <w:rPr>
          <w:szCs w:val="28"/>
        </w:rPr>
        <w:t xml:space="preserve"> : Ce fichier contient des informations sur les pays du monde, avec les colonnes suivantes :</w:t>
      </w:r>
    </w:p>
    <w:p w14:paraId="7C6879E7" w14:textId="77777777" w:rsidR="00A959E9" w:rsidRPr="00A959E9" w:rsidRDefault="00A959E9" w:rsidP="00A959E9">
      <w:pPr>
        <w:numPr>
          <w:ilvl w:val="1"/>
          <w:numId w:val="4"/>
        </w:numPr>
        <w:tabs>
          <w:tab w:val="left" w:pos="7780"/>
        </w:tabs>
        <w:rPr>
          <w:szCs w:val="28"/>
        </w:rPr>
      </w:pPr>
      <w:r w:rsidRPr="00A959E9">
        <w:rPr>
          <w:szCs w:val="28"/>
        </w:rPr>
        <w:t>CodePays : Code ISO du pays.</w:t>
      </w:r>
    </w:p>
    <w:p w14:paraId="4F199B83" w14:textId="77777777" w:rsidR="00A959E9" w:rsidRPr="00A959E9" w:rsidRDefault="00A959E9" w:rsidP="00A959E9">
      <w:pPr>
        <w:numPr>
          <w:ilvl w:val="1"/>
          <w:numId w:val="4"/>
        </w:numPr>
        <w:tabs>
          <w:tab w:val="left" w:pos="7780"/>
        </w:tabs>
        <w:rPr>
          <w:szCs w:val="28"/>
        </w:rPr>
      </w:pPr>
      <w:r w:rsidRPr="00A959E9">
        <w:rPr>
          <w:szCs w:val="28"/>
        </w:rPr>
        <w:t>NomPays : Nom officiel du pays.</w:t>
      </w:r>
    </w:p>
    <w:p w14:paraId="246FCF87" w14:textId="6E637A3C" w:rsidR="00A959E9" w:rsidRPr="00A959E9" w:rsidRDefault="00A959E9" w:rsidP="00A959E9">
      <w:pPr>
        <w:numPr>
          <w:ilvl w:val="1"/>
          <w:numId w:val="4"/>
        </w:numPr>
        <w:tabs>
          <w:tab w:val="left" w:pos="7780"/>
        </w:tabs>
        <w:rPr>
          <w:szCs w:val="28"/>
        </w:rPr>
      </w:pPr>
      <w:r>
        <w:rPr>
          <w:szCs w:val="28"/>
        </w:rPr>
        <w:t>Localisation</w:t>
      </w:r>
      <w:r w:rsidRPr="00A959E9">
        <w:rPr>
          <w:szCs w:val="28"/>
        </w:rPr>
        <w:t xml:space="preserve"> : </w:t>
      </w:r>
      <w:r>
        <w:rPr>
          <w:szCs w:val="28"/>
        </w:rPr>
        <w:t>Coordonnées du pays</w:t>
      </w:r>
    </w:p>
    <w:p w14:paraId="72846409" w14:textId="77777777" w:rsidR="00A959E9" w:rsidRDefault="00A959E9" w:rsidP="00A959E9">
      <w:pPr>
        <w:tabs>
          <w:tab w:val="left" w:pos="7780"/>
        </w:tabs>
        <w:rPr>
          <w:szCs w:val="28"/>
        </w:rPr>
      </w:pPr>
    </w:p>
    <w:p w14:paraId="0572F197" w14:textId="4179A38E" w:rsidR="00A959E9" w:rsidRDefault="00A959E9" w:rsidP="00A959E9">
      <w:pPr>
        <w:tabs>
          <w:tab w:val="left" w:pos="7780"/>
        </w:tabs>
        <w:rPr>
          <w:szCs w:val="28"/>
        </w:rPr>
      </w:pPr>
      <w:r w:rsidRPr="00A959E9">
        <w:rPr>
          <w:szCs w:val="28"/>
        </w:rPr>
        <w:t>Ces fichiers CSV ont servi de base pour créer des ontologies RDF, permettant une représentation sémantique des données et leur intégration dans un graphe de connaissances.</w:t>
      </w:r>
    </w:p>
    <w:p w14:paraId="58EDC18B" w14:textId="77777777" w:rsidR="00A959E9" w:rsidRDefault="00A959E9" w:rsidP="00A959E9">
      <w:pPr>
        <w:tabs>
          <w:tab w:val="left" w:pos="7780"/>
        </w:tabs>
        <w:rPr>
          <w:szCs w:val="28"/>
        </w:rPr>
      </w:pPr>
    </w:p>
    <w:p w14:paraId="31A671F8" w14:textId="77777777" w:rsidR="00A959E9" w:rsidRDefault="00A959E9" w:rsidP="00A959E9">
      <w:pPr>
        <w:tabs>
          <w:tab w:val="left" w:pos="7780"/>
        </w:tabs>
        <w:rPr>
          <w:szCs w:val="28"/>
        </w:rPr>
      </w:pPr>
    </w:p>
    <w:p w14:paraId="139C0180" w14:textId="77777777" w:rsidR="00A959E9" w:rsidRDefault="00A959E9" w:rsidP="00A959E9">
      <w:pPr>
        <w:tabs>
          <w:tab w:val="left" w:pos="7780"/>
        </w:tabs>
        <w:rPr>
          <w:szCs w:val="28"/>
        </w:rPr>
      </w:pPr>
    </w:p>
    <w:p w14:paraId="04FBF0C0" w14:textId="77777777" w:rsidR="00A959E9" w:rsidRDefault="00A959E9" w:rsidP="00A959E9">
      <w:pPr>
        <w:tabs>
          <w:tab w:val="left" w:pos="7780"/>
        </w:tabs>
        <w:rPr>
          <w:szCs w:val="28"/>
        </w:rPr>
      </w:pPr>
    </w:p>
    <w:p w14:paraId="31ABF6EF" w14:textId="77777777" w:rsidR="00A959E9" w:rsidRDefault="00A959E9" w:rsidP="00A959E9">
      <w:pPr>
        <w:tabs>
          <w:tab w:val="left" w:pos="7780"/>
        </w:tabs>
        <w:rPr>
          <w:szCs w:val="28"/>
        </w:rPr>
      </w:pPr>
    </w:p>
    <w:p w14:paraId="0375BB4F" w14:textId="77777777" w:rsidR="00A959E9" w:rsidRDefault="00A959E9" w:rsidP="00A959E9">
      <w:pPr>
        <w:tabs>
          <w:tab w:val="left" w:pos="7780"/>
        </w:tabs>
        <w:rPr>
          <w:b/>
          <w:bCs/>
          <w:szCs w:val="28"/>
        </w:rPr>
      </w:pPr>
      <w:r w:rsidRPr="00A959E9">
        <w:rPr>
          <w:b/>
          <w:bCs/>
          <w:szCs w:val="28"/>
        </w:rPr>
        <w:lastRenderedPageBreak/>
        <w:t>Création des Ontologies</w:t>
      </w:r>
    </w:p>
    <w:p w14:paraId="3053DA3B" w14:textId="671511DB" w:rsidR="00A959E9" w:rsidRDefault="00A959E9" w:rsidP="00A959E9">
      <w:pPr>
        <w:tabs>
          <w:tab w:val="left" w:pos="7780"/>
        </w:tabs>
        <w:rPr>
          <w:b/>
          <w:bCs/>
          <w:szCs w:val="28"/>
        </w:rPr>
      </w:pPr>
      <w:r>
        <w:rPr>
          <w:noProof/>
        </w:rPr>
        <w:drawing>
          <wp:inline distT="0" distB="0" distL="0" distR="0" wp14:anchorId="62EC3BDC" wp14:editId="4C06BA66">
            <wp:extent cx="3143250" cy="1036955"/>
            <wp:effectExtent l="0" t="0" r="0" b="0"/>
            <wp:docPr id="1831463130" name="Image 4" descr="Ontotext R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otext Ref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036955"/>
                    </a:xfrm>
                    <a:prstGeom prst="rect">
                      <a:avLst/>
                    </a:prstGeom>
                    <a:noFill/>
                    <a:ln>
                      <a:noFill/>
                    </a:ln>
                  </pic:spPr>
                </pic:pic>
              </a:graphicData>
            </a:graphic>
          </wp:inline>
        </w:drawing>
      </w:r>
    </w:p>
    <w:p w14:paraId="1038A4ED" w14:textId="77777777" w:rsidR="00A959E9" w:rsidRDefault="00A959E9" w:rsidP="00A959E9">
      <w:pPr>
        <w:tabs>
          <w:tab w:val="left" w:pos="7780"/>
        </w:tabs>
        <w:rPr>
          <w:b/>
          <w:bCs/>
          <w:szCs w:val="28"/>
        </w:rPr>
      </w:pPr>
    </w:p>
    <w:p w14:paraId="0F885F1E" w14:textId="77777777" w:rsidR="00A959E9" w:rsidRPr="00A959E9" w:rsidRDefault="00A959E9" w:rsidP="00A959E9">
      <w:pPr>
        <w:tabs>
          <w:tab w:val="left" w:pos="7780"/>
        </w:tabs>
        <w:rPr>
          <w:b/>
          <w:bCs/>
          <w:szCs w:val="28"/>
        </w:rPr>
      </w:pPr>
    </w:p>
    <w:p w14:paraId="569F89A8" w14:textId="77777777" w:rsidR="00A959E9" w:rsidRPr="00A959E9" w:rsidRDefault="00A959E9" w:rsidP="00A959E9">
      <w:pPr>
        <w:tabs>
          <w:tab w:val="left" w:pos="7780"/>
        </w:tabs>
        <w:rPr>
          <w:szCs w:val="28"/>
        </w:rPr>
      </w:pPr>
      <w:r w:rsidRPr="00A959E9">
        <w:rPr>
          <w:szCs w:val="28"/>
        </w:rPr>
        <w:t xml:space="preserve">Les ontologies ont été générées à partir des fichiers CSV grâce à l'outil </w:t>
      </w:r>
      <w:r w:rsidRPr="00A959E9">
        <w:rPr>
          <w:b/>
          <w:bCs/>
          <w:szCs w:val="28"/>
        </w:rPr>
        <w:t>OntoRefine</w:t>
      </w:r>
      <w:r w:rsidRPr="00A959E9">
        <w:rPr>
          <w:szCs w:val="28"/>
        </w:rPr>
        <w:t>. Ce processus a permis de transformer les données tabulaires en triples RDF tout en respectant les standards du web sémantique.</w:t>
      </w:r>
    </w:p>
    <w:p w14:paraId="4170E891" w14:textId="77777777" w:rsidR="00A959E9" w:rsidRPr="00A959E9" w:rsidRDefault="00A959E9" w:rsidP="00A959E9">
      <w:pPr>
        <w:numPr>
          <w:ilvl w:val="0"/>
          <w:numId w:val="5"/>
        </w:numPr>
        <w:tabs>
          <w:tab w:val="left" w:pos="7780"/>
        </w:tabs>
        <w:rPr>
          <w:szCs w:val="28"/>
        </w:rPr>
      </w:pPr>
      <w:r w:rsidRPr="00A959E9">
        <w:rPr>
          <w:b/>
          <w:bCs/>
          <w:szCs w:val="28"/>
        </w:rPr>
        <w:t>Fichier Pays.ttl</w:t>
      </w:r>
      <w:r w:rsidRPr="00A959E9">
        <w:rPr>
          <w:szCs w:val="28"/>
        </w:rPr>
        <w:t xml:space="preserve"> : Généré à partir du CSV des pays, il représente chaque pays comme une entité avec des propriétés telles que le nom, le code ISO et la catégorie de revenu.</w:t>
      </w:r>
    </w:p>
    <w:p w14:paraId="2396EA27" w14:textId="77777777" w:rsidR="00A959E9" w:rsidRPr="00A959E9" w:rsidRDefault="00A959E9" w:rsidP="00A959E9">
      <w:pPr>
        <w:numPr>
          <w:ilvl w:val="0"/>
          <w:numId w:val="5"/>
        </w:numPr>
        <w:tabs>
          <w:tab w:val="left" w:pos="7780"/>
        </w:tabs>
        <w:rPr>
          <w:szCs w:val="28"/>
        </w:rPr>
      </w:pPr>
      <w:r w:rsidRPr="00A959E9">
        <w:rPr>
          <w:b/>
          <w:bCs/>
          <w:szCs w:val="28"/>
        </w:rPr>
        <w:t>Fichier Site.ttl</w:t>
      </w:r>
      <w:r w:rsidRPr="00A959E9">
        <w:rPr>
          <w:szCs w:val="28"/>
        </w:rPr>
        <w:t xml:space="preserve"> : Généré à partir du CSV des sites, il représente chaque site UNESCO comme une entité liée à son pays et à son état de conservation.</w:t>
      </w:r>
    </w:p>
    <w:p w14:paraId="4EA6FBAC" w14:textId="77777777" w:rsidR="00A959E9" w:rsidRDefault="00A959E9" w:rsidP="00A959E9">
      <w:pPr>
        <w:tabs>
          <w:tab w:val="left" w:pos="7780"/>
        </w:tabs>
        <w:rPr>
          <w:szCs w:val="28"/>
        </w:rPr>
      </w:pPr>
    </w:p>
    <w:p w14:paraId="6C46BF5D" w14:textId="77777777" w:rsidR="00A959E9" w:rsidRDefault="00A959E9" w:rsidP="00A959E9">
      <w:pPr>
        <w:tabs>
          <w:tab w:val="left" w:pos="7780"/>
        </w:tabs>
        <w:rPr>
          <w:szCs w:val="28"/>
        </w:rPr>
      </w:pPr>
    </w:p>
    <w:p w14:paraId="2ECBB649" w14:textId="77777777" w:rsidR="00A959E9" w:rsidRDefault="00A959E9" w:rsidP="00A959E9">
      <w:pPr>
        <w:tabs>
          <w:tab w:val="left" w:pos="7780"/>
        </w:tabs>
        <w:rPr>
          <w:szCs w:val="28"/>
        </w:rPr>
      </w:pPr>
    </w:p>
    <w:p w14:paraId="65870010" w14:textId="77777777" w:rsidR="00A959E9" w:rsidRDefault="00A959E9" w:rsidP="00A959E9">
      <w:pPr>
        <w:tabs>
          <w:tab w:val="left" w:pos="7780"/>
        </w:tabs>
        <w:rPr>
          <w:szCs w:val="28"/>
        </w:rPr>
      </w:pPr>
    </w:p>
    <w:p w14:paraId="155377FB" w14:textId="77777777" w:rsidR="00A959E9" w:rsidRDefault="00A959E9" w:rsidP="00A959E9">
      <w:pPr>
        <w:tabs>
          <w:tab w:val="left" w:pos="7780"/>
        </w:tabs>
        <w:rPr>
          <w:szCs w:val="28"/>
        </w:rPr>
      </w:pPr>
    </w:p>
    <w:p w14:paraId="1BD01723" w14:textId="77777777" w:rsidR="00A959E9" w:rsidRDefault="00A959E9" w:rsidP="00A959E9">
      <w:pPr>
        <w:tabs>
          <w:tab w:val="left" w:pos="7780"/>
        </w:tabs>
        <w:rPr>
          <w:szCs w:val="28"/>
        </w:rPr>
      </w:pPr>
    </w:p>
    <w:p w14:paraId="3C4C522E" w14:textId="77777777" w:rsidR="00A959E9" w:rsidRDefault="00A959E9" w:rsidP="00A959E9">
      <w:pPr>
        <w:tabs>
          <w:tab w:val="left" w:pos="7780"/>
        </w:tabs>
        <w:rPr>
          <w:szCs w:val="28"/>
        </w:rPr>
      </w:pPr>
    </w:p>
    <w:p w14:paraId="3AD37F1B" w14:textId="77777777" w:rsidR="00A959E9" w:rsidRDefault="00A959E9" w:rsidP="00A959E9">
      <w:pPr>
        <w:tabs>
          <w:tab w:val="left" w:pos="7780"/>
        </w:tabs>
        <w:rPr>
          <w:szCs w:val="28"/>
        </w:rPr>
      </w:pPr>
    </w:p>
    <w:p w14:paraId="087A5595" w14:textId="77777777" w:rsidR="00A959E9" w:rsidRDefault="00A959E9" w:rsidP="00A959E9">
      <w:pPr>
        <w:tabs>
          <w:tab w:val="left" w:pos="7780"/>
        </w:tabs>
        <w:rPr>
          <w:szCs w:val="28"/>
        </w:rPr>
      </w:pPr>
    </w:p>
    <w:p w14:paraId="0FA3BDBD" w14:textId="77777777" w:rsidR="00A959E9" w:rsidRDefault="00A959E9" w:rsidP="00A959E9">
      <w:pPr>
        <w:tabs>
          <w:tab w:val="left" w:pos="7780"/>
        </w:tabs>
        <w:rPr>
          <w:szCs w:val="28"/>
        </w:rPr>
      </w:pPr>
    </w:p>
    <w:p w14:paraId="3FE6C181" w14:textId="77777777" w:rsidR="00A959E9" w:rsidRDefault="00A959E9" w:rsidP="00A959E9">
      <w:pPr>
        <w:tabs>
          <w:tab w:val="left" w:pos="7780"/>
        </w:tabs>
        <w:rPr>
          <w:szCs w:val="28"/>
        </w:rPr>
      </w:pPr>
    </w:p>
    <w:p w14:paraId="43711469" w14:textId="77777777" w:rsidR="00A959E9" w:rsidRPr="00A959E9" w:rsidRDefault="00A959E9" w:rsidP="00A959E9">
      <w:pPr>
        <w:tabs>
          <w:tab w:val="left" w:pos="7780"/>
        </w:tabs>
        <w:rPr>
          <w:szCs w:val="28"/>
        </w:rPr>
      </w:pPr>
    </w:p>
    <w:p w14:paraId="324AE49D" w14:textId="77777777" w:rsidR="00A959E9" w:rsidRPr="00A959E9" w:rsidRDefault="00A959E9" w:rsidP="00A959E9">
      <w:pPr>
        <w:tabs>
          <w:tab w:val="left" w:pos="7780"/>
        </w:tabs>
        <w:rPr>
          <w:b/>
          <w:bCs/>
          <w:szCs w:val="28"/>
          <w:u w:val="single"/>
        </w:rPr>
      </w:pPr>
      <w:r w:rsidRPr="00A959E9">
        <w:rPr>
          <w:b/>
          <w:bCs/>
          <w:szCs w:val="28"/>
          <w:u w:val="single"/>
        </w:rPr>
        <w:t>3. Exploitation des données avec SPARQL</w:t>
      </w:r>
    </w:p>
    <w:p w14:paraId="7E313BEA" w14:textId="77777777" w:rsidR="00A959E9" w:rsidRDefault="00A959E9" w:rsidP="00A959E9">
      <w:pPr>
        <w:tabs>
          <w:tab w:val="left" w:pos="7780"/>
        </w:tabs>
        <w:rPr>
          <w:szCs w:val="28"/>
        </w:rPr>
      </w:pPr>
      <w:r w:rsidRPr="00A959E9">
        <w:rPr>
          <w:szCs w:val="28"/>
        </w:rPr>
        <w:t>Pour répondre à la question posée, plusieurs requêtes SPARQL ont été formulées afin d'analyser les relations entre les sites UNESCO, leur état de conservation, et les catégories de revenu des pays.</w:t>
      </w:r>
    </w:p>
    <w:p w14:paraId="0BD845E6" w14:textId="77777777" w:rsidR="00A959E9" w:rsidRDefault="00A959E9" w:rsidP="00A959E9">
      <w:pPr>
        <w:tabs>
          <w:tab w:val="left" w:pos="7780"/>
        </w:tabs>
        <w:rPr>
          <w:szCs w:val="28"/>
        </w:rPr>
      </w:pPr>
    </w:p>
    <w:p w14:paraId="49E15AEB" w14:textId="64D2FD57" w:rsidR="00A959E9" w:rsidRPr="00A959E9" w:rsidRDefault="00A959E9" w:rsidP="00A959E9">
      <w:pPr>
        <w:tabs>
          <w:tab w:val="left" w:pos="7780"/>
        </w:tabs>
        <w:rPr>
          <w:szCs w:val="28"/>
        </w:rPr>
      </w:pPr>
      <w:r w:rsidRPr="00A959E9">
        <w:rPr>
          <w:szCs w:val="28"/>
        </w:rPr>
        <w:drawing>
          <wp:inline distT="0" distB="0" distL="0" distR="0" wp14:anchorId="0D4DE8B2" wp14:editId="6BD7806C">
            <wp:extent cx="5381625" cy="4600958"/>
            <wp:effectExtent l="0" t="0" r="0" b="9525"/>
            <wp:docPr id="11640585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58580" name=""/>
                    <pic:cNvPicPr/>
                  </pic:nvPicPr>
                  <pic:blipFill>
                    <a:blip r:embed="rId9"/>
                    <a:stretch>
                      <a:fillRect/>
                    </a:stretch>
                  </pic:blipFill>
                  <pic:spPr>
                    <a:xfrm>
                      <a:off x="0" y="0"/>
                      <a:ext cx="5393574" cy="4611174"/>
                    </a:xfrm>
                    <a:prstGeom prst="rect">
                      <a:avLst/>
                    </a:prstGeom>
                  </pic:spPr>
                </pic:pic>
              </a:graphicData>
            </a:graphic>
          </wp:inline>
        </w:drawing>
      </w:r>
    </w:p>
    <w:p w14:paraId="02A9162F" w14:textId="77777777" w:rsidR="00A959E9" w:rsidRPr="00A959E9" w:rsidRDefault="00A959E9" w:rsidP="00A959E9">
      <w:pPr>
        <w:tabs>
          <w:tab w:val="left" w:pos="7780"/>
        </w:tabs>
        <w:rPr>
          <w:szCs w:val="28"/>
        </w:rPr>
      </w:pPr>
      <w:r w:rsidRPr="00A959E9">
        <w:rPr>
          <w:szCs w:val="28"/>
        </w:rPr>
        <w:t>Résultats des analyses</w:t>
      </w:r>
    </w:p>
    <w:p w14:paraId="2BC4AF84" w14:textId="77777777" w:rsidR="00A959E9" w:rsidRPr="00A959E9" w:rsidRDefault="00A959E9" w:rsidP="00A959E9">
      <w:pPr>
        <w:tabs>
          <w:tab w:val="left" w:pos="7780"/>
        </w:tabs>
        <w:rPr>
          <w:szCs w:val="28"/>
        </w:rPr>
      </w:pPr>
      <w:r w:rsidRPr="00A959E9">
        <w:rPr>
          <w:szCs w:val="28"/>
        </w:rPr>
        <w:t>Les résultats des requêtes ont permis d'établir que :</w:t>
      </w:r>
    </w:p>
    <w:p w14:paraId="6CF526A6" w14:textId="66369865" w:rsidR="006D43FE" w:rsidRDefault="00A959E9" w:rsidP="00E55D00">
      <w:pPr>
        <w:numPr>
          <w:ilvl w:val="0"/>
          <w:numId w:val="6"/>
        </w:numPr>
        <w:tabs>
          <w:tab w:val="left" w:pos="7780"/>
        </w:tabs>
        <w:rPr>
          <w:szCs w:val="28"/>
        </w:rPr>
      </w:pPr>
      <w:r>
        <w:rPr>
          <w:szCs w:val="28"/>
        </w:rPr>
        <w:t xml:space="preserve">Les revenus des pays n’influençaient pas tant que ça la dégradation des sites. </w:t>
      </w:r>
    </w:p>
    <w:p w14:paraId="4310B03C" w14:textId="77777777" w:rsidR="00A959E9" w:rsidRDefault="00A959E9" w:rsidP="00A959E9">
      <w:pPr>
        <w:tabs>
          <w:tab w:val="left" w:pos="7780"/>
        </w:tabs>
        <w:ind w:left="720"/>
        <w:rPr>
          <w:szCs w:val="28"/>
        </w:rPr>
      </w:pPr>
    </w:p>
    <w:p w14:paraId="1316B397" w14:textId="28EB7D2D" w:rsidR="00A959E9" w:rsidRDefault="00A959E9" w:rsidP="00E55D00">
      <w:pPr>
        <w:numPr>
          <w:ilvl w:val="0"/>
          <w:numId w:val="6"/>
        </w:numPr>
        <w:tabs>
          <w:tab w:val="left" w:pos="7780"/>
        </w:tabs>
        <w:rPr>
          <w:szCs w:val="28"/>
        </w:rPr>
      </w:pPr>
      <w:r>
        <w:rPr>
          <w:szCs w:val="28"/>
        </w:rPr>
        <w:t>La dégradation des sites naturel est souvent due aux dérèglement climatique.</w:t>
      </w:r>
    </w:p>
    <w:p w14:paraId="1B183A7D" w14:textId="77777777" w:rsidR="00A959E9" w:rsidRDefault="00A959E9" w:rsidP="00A959E9">
      <w:pPr>
        <w:pStyle w:val="Paragraphedeliste"/>
        <w:rPr>
          <w:szCs w:val="28"/>
        </w:rPr>
      </w:pPr>
    </w:p>
    <w:p w14:paraId="160363CC" w14:textId="3B7DBD1B" w:rsidR="00A959E9" w:rsidRDefault="00A959E9" w:rsidP="00E55D00">
      <w:pPr>
        <w:numPr>
          <w:ilvl w:val="0"/>
          <w:numId w:val="6"/>
        </w:numPr>
        <w:tabs>
          <w:tab w:val="left" w:pos="7780"/>
        </w:tabs>
        <w:rPr>
          <w:szCs w:val="28"/>
        </w:rPr>
      </w:pPr>
      <w:r>
        <w:rPr>
          <w:szCs w:val="28"/>
        </w:rPr>
        <w:t>La dégradation des sites culturel ont pour la plupart été due à des évènements historiques (guerres, incendies,…).</w:t>
      </w:r>
    </w:p>
    <w:p w14:paraId="62B208A3" w14:textId="77777777" w:rsidR="00A959E9" w:rsidRDefault="00A959E9" w:rsidP="00A959E9">
      <w:pPr>
        <w:pStyle w:val="Paragraphedeliste"/>
        <w:rPr>
          <w:szCs w:val="28"/>
        </w:rPr>
      </w:pPr>
    </w:p>
    <w:p w14:paraId="7D55E152" w14:textId="362C4271" w:rsidR="00A959E9" w:rsidRDefault="00A959E9" w:rsidP="00A959E9">
      <w:pPr>
        <w:tabs>
          <w:tab w:val="left" w:pos="7780"/>
        </w:tabs>
        <w:ind w:left="720"/>
        <w:rPr>
          <w:szCs w:val="28"/>
        </w:rPr>
      </w:pPr>
      <w:r>
        <w:rPr>
          <w:noProof/>
        </w:rPr>
        <w:drawing>
          <wp:inline distT="0" distB="0" distL="0" distR="0" wp14:anchorId="7E20BEB3" wp14:editId="26FC3CBB">
            <wp:extent cx="4817232" cy="3371850"/>
            <wp:effectExtent l="0" t="0" r="2540" b="0"/>
            <wp:docPr id="637378460" name="Image 5" descr="Incendie Notre-Dame de Paris : LVMH et Kering lèvent plusieurs millions  d'euros - 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endie Notre-Dame de Paris : LVMH et Kering lèvent plusieurs millions  d'euros - El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068" cy="3376635"/>
                    </a:xfrm>
                    <a:prstGeom prst="rect">
                      <a:avLst/>
                    </a:prstGeom>
                    <a:noFill/>
                    <a:ln>
                      <a:noFill/>
                    </a:ln>
                  </pic:spPr>
                </pic:pic>
              </a:graphicData>
            </a:graphic>
          </wp:inline>
        </w:drawing>
      </w:r>
    </w:p>
    <w:p w14:paraId="1CF41BF9" w14:textId="20DCECB2" w:rsidR="00A959E9" w:rsidRDefault="00A959E9" w:rsidP="00A959E9">
      <w:pPr>
        <w:tabs>
          <w:tab w:val="left" w:pos="7780"/>
        </w:tabs>
        <w:ind w:left="720"/>
        <w:rPr>
          <w:b/>
          <w:bCs/>
          <w:szCs w:val="28"/>
          <w:u w:val="single"/>
        </w:rPr>
      </w:pPr>
      <w:r w:rsidRPr="00A959E9">
        <w:rPr>
          <w:b/>
          <w:bCs/>
          <w:szCs w:val="28"/>
          <w:u w:val="single"/>
        </w:rPr>
        <w:t>Incendie de la cathédrale Notre-Dame de Paris, Site inscrit au patrimoine mondial de l’Unesco, 2019</w:t>
      </w:r>
    </w:p>
    <w:p w14:paraId="4E60DB05" w14:textId="77777777" w:rsidR="00A959E9" w:rsidRDefault="00A959E9" w:rsidP="00A959E9">
      <w:pPr>
        <w:tabs>
          <w:tab w:val="left" w:pos="7780"/>
        </w:tabs>
        <w:ind w:left="720"/>
        <w:rPr>
          <w:b/>
          <w:bCs/>
          <w:szCs w:val="28"/>
          <w:u w:val="single"/>
        </w:rPr>
      </w:pPr>
    </w:p>
    <w:p w14:paraId="633CF593" w14:textId="77777777" w:rsidR="00A959E9" w:rsidRDefault="00A959E9" w:rsidP="00A959E9">
      <w:pPr>
        <w:tabs>
          <w:tab w:val="left" w:pos="7780"/>
        </w:tabs>
        <w:ind w:left="720"/>
        <w:rPr>
          <w:b/>
          <w:bCs/>
          <w:szCs w:val="28"/>
          <w:u w:val="single"/>
        </w:rPr>
      </w:pPr>
    </w:p>
    <w:p w14:paraId="5CDF1F6F" w14:textId="77777777" w:rsidR="00A959E9" w:rsidRDefault="00A959E9" w:rsidP="00A959E9">
      <w:pPr>
        <w:tabs>
          <w:tab w:val="left" w:pos="7780"/>
        </w:tabs>
        <w:ind w:left="720"/>
        <w:rPr>
          <w:b/>
          <w:bCs/>
          <w:szCs w:val="28"/>
          <w:u w:val="single"/>
        </w:rPr>
      </w:pPr>
    </w:p>
    <w:p w14:paraId="1BBC3A80" w14:textId="77777777" w:rsidR="00A959E9" w:rsidRDefault="00A959E9" w:rsidP="00A959E9">
      <w:pPr>
        <w:tabs>
          <w:tab w:val="left" w:pos="7780"/>
        </w:tabs>
        <w:ind w:left="720"/>
        <w:rPr>
          <w:b/>
          <w:bCs/>
          <w:szCs w:val="28"/>
          <w:u w:val="single"/>
        </w:rPr>
      </w:pPr>
    </w:p>
    <w:p w14:paraId="3785EFF0" w14:textId="77777777" w:rsidR="00A959E9" w:rsidRDefault="00A959E9" w:rsidP="00A959E9">
      <w:pPr>
        <w:tabs>
          <w:tab w:val="left" w:pos="7780"/>
        </w:tabs>
        <w:ind w:left="720"/>
        <w:rPr>
          <w:b/>
          <w:bCs/>
          <w:szCs w:val="28"/>
          <w:u w:val="single"/>
        </w:rPr>
      </w:pPr>
    </w:p>
    <w:p w14:paraId="42861CCA" w14:textId="77777777" w:rsidR="00E52262" w:rsidRPr="00E52262" w:rsidRDefault="00E52262" w:rsidP="00E52262">
      <w:pPr>
        <w:tabs>
          <w:tab w:val="left" w:pos="7780"/>
        </w:tabs>
        <w:ind w:left="720"/>
        <w:rPr>
          <w:b/>
          <w:bCs/>
          <w:szCs w:val="28"/>
          <w:u w:val="single"/>
        </w:rPr>
      </w:pPr>
      <w:r w:rsidRPr="00E52262">
        <w:rPr>
          <w:b/>
          <w:bCs/>
          <w:szCs w:val="28"/>
          <w:u w:val="single"/>
        </w:rPr>
        <w:lastRenderedPageBreak/>
        <w:t>4. Développement de l'application web sémantique</w:t>
      </w:r>
    </w:p>
    <w:p w14:paraId="2E0B3711" w14:textId="77777777" w:rsidR="00E52262" w:rsidRPr="00E52262" w:rsidRDefault="00E52262" w:rsidP="00E52262">
      <w:pPr>
        <w:tabs>
          <w:tab w:val="left" w:pos="7780"/>
        </w:tabs>
        <w:ind w:left="720"/>
        <w:rPr>
          <w:b/>
          <w:bCs/>
          <w:szCs w:val="28"/>
        </w:rPr>
      </w:pPr>
      <w:r w:rsidRPr="00E52262">
        <w:rPr>
          <w:b/>
          <w:bCs/>
          <w:szCs w:val="28"/>
        </w:rPr>
        <w:t>Technologies utilisées</w:t>
      </w:r>
    </w:p>
    <w:p w14:paraId="7F4C5E2A" w14:textId="5304D320" w:rsidR="00E52262" w:rsidRPr="00E52262" w:rsidRDefault="00E52262" w:rsidP="00E52262">
      <w:pPr>
        <w:tabs>
          <w:tab w:val="left" w:pos="7780"/>
        </w:tabs>
        <w:ind w:left="720"/>
        <w:rPr>
          <w:szCs w:val="28"/>
        </w:rPr>
      </w:pPr>
      <w:r w:rsidRPr="00E52262">
        <w:rPr>
          <w:szCs w:val="28"/>
        </w:rPr>
        <w:t>L'application web a été développée pour permettre la visualisation des résultats des analyses SPARQL. Les technologies suivantes ont été utilisées :</w:t>
      </w:r>
    </w:p>
    <w:p w14:paraId="276E58FA" w14:textId="77777777" w:rsidR="00E52262" w:rsidRPr="00E52262" w:rsidRDefault="00E52262" w:rsidP="00E52262">
      <w:pPr>
        <w:tabs>
          <w:tab w:val="left" w:pos="7780"/>
        </w:tabs>
        <w:ind w:left="720"/>
        <w:rPr>
          <w:b/>
          <w:bCs/>
          <w:szCs w:val="28"/>
        </w:rPr>
      </w:pPr>
      <w:r w:rsidRPr="00E52262">
        <w:rPr>
          <w:b/>
          <w:bCs/>
          <w:szCs w:val="28"/>
        </w:rPr>
        <w:t>Fonctionnalités principales</w:t>
      </w:r>
    </w:p>
    <w:p w14:paraId="7B1B3BC3" w14:textId="0DA45C09" w:rsidR="00E52262" w:rsidRPr="00E52262" w:rsidRDefault="00E52262" w:rsidP="00E52262">
      <w:pPr>
        <w:tabs>
          <w:tab w:val="left" w:pos="7780"/>
        </w:tabs>
        <w:ind w:left="720"/>
        <w:rPr>
          <w:szCs w:val="28"/>
        </w:rPr>
      </w:pPr>
    </w:p>
    <w:p w14:paraId="0423C0F6" w14:textId="77777777" w:rsidR="00A959E9" w:rsidRDefault="00A959E9" w:rsidP="00A959E9">
      <w:pPr>
        <w:tabs>
          <w:tab w:val="left" w:pos="7780"/>
        </w:tabs>
        <w:ind w:left="720"/>
        <w:rPr>
          <w:b/>
          <w:bCs/>
          <w:szCs w:val="28"/>
          <w:u w:val="single"/>
        </w:rPr>
      </w:pPr>
    </w:p>
    <w:p w14:paraId="579ACFAA" w14:textId="77777777" w:rsidR="00E52262" w:rsidRDefault="00E52262" w:rsidP="00A959E9">
      <w:pPr>
        <w:tabs>
          <w:tab w:val="left" w:pos="7780"/>
        </w:tabs>
        <w:ind w:left="720"/>
        <w:rPr>
          <w:b/>
          <w:bCs/>
          <w:szCs w:val="28"/>
          <w:u w:val="single"/>
        </w:rPr>
      </w:pPr>
    </w:p>
    <w:p w14:paraId="2DD560D7" w14:textId="77777777" w:rsidR="00E52262" w:rsidRDefault="00E52262" w:rsidP="00A959E9">
      <w:pPr>
        <w:tabs>
          <w:tab w:val="left" w:pos="7780"/>
        </w:tabs>
        <w:ind w:left="720"/>
        <w:rPr>
          <w:b/>
          <w:bCs/>
          <w:szCs w:val="28"/>
          <w:u w:val="single"/>
        </w:rPr>
      </w:pPr>
    </w:p>
    <w:p w14:paraId="4DA1780E" w14:textId="77777777" w:rsidR="00E52262" w:rsidRDefault="00E52262" w:rsidP="00A959E9">
      <w:pPr>
        <w:tabs>
          <w:tab w:val="left" w:pos="7780"/>
        </w:tabs>
        <w:ind w:left="720"/>
        <w:rPr>
          <w:b/>
          <w:bCs/>
          <w:szCs w:val="28"/>
          <w:u w:val="single"/>
        </w:rPr>
      </w:pPr>
    </w:p>
    <w:p w14:paraId="57E103AB" w14:textId="77777777" w:rsidR="00E52262" w:rsidRDefault="00E52262" w:rsidP="00A959E9">
      <w:pPr>
        <w:tabs>
          <w:tab w:val="left" w:pos="7780"/>
        </w:tabs>
        <w:ind w:left="720"/>
        <w:rPr>
          <w:b/>
          <w:bCs/>
          <w:szCs w:val="28"/>
          <w:u w:val="single"/>
        </w:rPr>
      </w:pPr>
    </w:p>
    <w:p w14:paraId="09464794" w14:textId="77777777" w:rsidR="00E52262" w:rsidRDefault="00E52262" w:rsidP="00A959E9">
      <w:pPr>
        <w:tabs>
          <w:tab w:val="left" w:pos="7780"/>
        </w:tabs>
        <w:ind w:left="720"/>
        <w:rPr>
          <w:b/>
          <w:bCs/>
          <w:szCs w:val="28"/>
          <w:u w:val="single"/>
        </w:rPr>
      </w:pPr>
    </w:p>
    <w:p w14:paraId="48339306" w14:textId="77777777" w:rsidR="00E52262" w:rsidRDefault="00E52262" w:rsidP="00A959E9">
      <w:pPr>
        <w:tabs>
          <w:tab w:val="left" w:pos="7780"/>
        </w:tabs>
        <w:ind w:left="720"/>
        <w:rPr>
          <w:b/>
          <w:bCs/>
          <w:szCs w:val="28"/>
          <w:u w:val="single"/>
        </w:rPr>
      </w:pPr>
    </w:p>
    <w:p w14:paraId="68CB90EB" w14:textId="77777777" w:rsidR="00E52262" w:rsidRDefault="00E52262" w:rsidP="00A959E9">
      <w:pPr>
        <w:tabs>
          <w:tab w:val="left" w:pos="7780"/>
        </w:tabs>
        <w:ind w:left="720"/>
        <w:rPr>
          <w:b/>
          <w:bCs/>
          <w:szCs w:val="28"/>
          <w:u w:val="single"/>
        </w:rPr>
      </w:pPr>
    </w:p>
    <w:p w14:paraId="24BB66AA" w14:textId="77777777" w:rsidR="00E52262" w:rsidRDefault="00E52262" w:rsidP="00A959E9">
      <w:pPr>
        <w:tabs>
          <w:tab w:val="left" w:pos="7780"/>
        </w:tabs>
        <w:ind w:left="720"/>
        <w:rPr>
          <w:b/>
          <w:bCs/>
          <w:szCs w:val="28"/>
          <w:u w:val="single"/>
        </w:rPr>
      </w:pPr>
    </w:p>
    <w:p w14:paraId="6EDC756A" w14:textId="77777777" w:rsidR="00E52262" w:rsidRDefault="00E52262" w:rsidP="00A959E9">
      <w:pPr>
        <w:tabs>
          <w:tab w:val="left" w:pos="7780"/>
        </w:tabs>
        <w:ind w:left="720"/>
        <w:rPr>
          <w:b/>
          <w:bCs/>
          <w:szCs w:val="28"/>
          <w:u w:val="single"/>
        </w:rPr>
      </w:pPr>
    </w:p>
    <w:p w14:paraId="539D320A" w14:textId="77777777" w:rsidR="00E52262" w:rsidRDefault="00E52262" w:rsidP="00A959E9">
      <w:pPr>
        <w:tabs>
          <w:tab w:val="left" w:pos="7780"/>
        </w:tabs>
        <w:ind w:left="720"/>
        <w:rPr>
          <w:b/>
          <w:bCs/>
          <w:szCs w:val="28"/>
          <w:u w:val="single"/>
        </w:rPr>
      </w:pPr>
    </w:p>
    <w:p w14:paraId="151D90E5" w14:textId="77777777" w:rsidR="00E52262" w:rsidRDefault="00E52262" w:rsidP="00A959E9">
      <w:pPr>
        <w:tabs>
          <w:tab w:val="left" w:pos="7780"/>
        </w:tabs>
        <w:ind w:left="720"/>
        <w:rPr>
          <w:b/>
          <w:bCs/>
          <w:szCs w:val="28"/>
          <w:u w:val="single"/>
        </w:rPr>
      </w:pPr>
    </w:p>
    <w:p w14:paraId="50DCAD50" w14:textId="77777777" w:rsidR="00E52262" w:rsidRDefault="00E52262" w:rsidP="00A959E9">
      <w:pPr>
        <w:tabs>
          <w:tab w:val="left" w:pos="7780"/>
        </w:tabs>
        <w:ind w:left="720"/>
        <w:rPr>
          <w:b/>
          <w:bCs/>
          <w:szCs w:val="28"/>
          <w:u w:val="single"/>
        </w:rPr>
      </w:pPr>
    </w:p>
    <w:p w14:paraId="210F8A68" w14:textId="77777777" w:rsidR="00E52262" w:rsidRDefault="00E52262" w:rsidP="00A959E9">
      <w:pPr>
        <w:tabs>
          <w:tab w:val="left" w:pos="7780"/>
        </w:tabs>
        <w:ind w:left="720"/>
        <w:rPr>
          <w:b/>
          <w:bCs/>
          <w:szCs w:val="28"/>
          <w:u w:val="single"/>
        </w:rPr>
      </w:pPr>
    </w:p>
    <w:p w14:paraId="1075B908" w14:textId="77777777" w:rsidR="00E52262" w:rsidRDefault="00E52262" w:rsidP="00A959E9">
      <w:pPr>
        <w:tabs>
          <w:tab w:val="left" w:pos="7780"/>
        </w:tabs>
        <w:ind w:left="720"/>
        <w:rPr>
          <w:b/>
          <w:bCs/>
          <w:szCs w:val="28"/>
          <w:u w:val="single"/>
        </w:rPr>
      </w:pPr>
    </w:p>
    <w:p w14:paraId="5F01313C" w14:textId="77777777" w:rsidR="00E52262" w:rsidRDefault="00E52262" w:rsidP="00A959E9">
      <w:pPr>
        <w:tabs>
          <w:tab w:val="left" w:pos="7780"/>
        </w:tabs>
        <w:ind w:left="720"/>
        <w:rPr>
          <w:b/>
          <w:bCs/>
          <w:szCs w:val="28"/>
          <w:u w:val="single"/>
        </w:rPr>
      </w:pPr>
    </w:p>
    <w:p w14:paraId="394B852E" w14:textId="77777777" w:rsidR="00E52262" w:rsidRDefault="00E52262" w:rsidP="00A959E9">
      <w:pPr>
        <w:tabs>
          <w:tab w:val="left" w:pos="7780"/>
        </w:tabs>
        <w:ind w:left="720"/>
        <w:rPr>
          <w:b/>
          <w:bCs/>
          <w:szCs w:val="28"/>
          <w:u w:val="single"/>
        </w:rPr>
      </w:pPr>
    </w:p>
    <w:p w14:paraId="6AFD818D" w14:textId="77777777" w:rsidR="00E52262" w:rsidRPr="00E52262" w:rsidRDefault="00E52262" w:rsidP="00E52262">
      <w:pPr>
        <w:tabs>
          <w:tab w:val="left" w:pos="7780"/>
        </w:tabs>
        <w:ind w:left="720"/>
        <w:rPr>
          <w:b/>
          <w:bCs/>
          <w:szCs w:val="28"/>
          <w:u w:val="single"/>
        </w:rPr>
      </w:pPr>
      <w:r w:rsidRPr="00E52262">
        <w:rPr>
          <w:b/>
          <w:bCs/>
          <w:szCs w:val="28"/>
          <w:u w:val="single"/>
        </w:rPr>
        <w:lastRenderedPageBreak/>
        <w:t>5. Conclusion</w:t>
      </w:r>
    </w:p>
    <w:p w14:paraId="1A5FDB96" w14:textId="77777777" w:rsidR="00E52262" w:rsidRPr="00E52262" w:rsidRDefault="00E52262" w:rsidP="00E52262">
      <w:pPr>
        <w:tabs>
          <w:tab w:val="left" w:pos="7780"/>
        </w:tabs>
        <w:ind w:left="720"/>
        <w:rPr>
          <w:szCs w:val="28"/>
        </w:rPr>
      </w:pPr>
      <w:r w:rsidRPr="00E52262">
        <w:rPr>
          <w:szCs w:val="28"/>
        </w:rPr>
        <w:t>Ce projet a permis d'explorer l'utilisation des technologies du web sémantique pour analyser les données relatives aux sites UNESCO et leur état de conservation. Contrairement à l'hypothèse initiale, les résultats ont montré que les revenus des pays n'influencent pas de manière significative la dégradation des sites.</w:t>
      </w:r>
    </w:p>
    <w:p w14:paraId="6A77C98E" w14:textId="77777777" w:rsidR="00E52262" w:rsidRPr="00E52262" w:rsidRDefault="00E52262" w:rsidP="00E52262">
      <w:pPr>
        <w:tabs>
          <w:tab w:val="left" w:pos="7780"/>
        </w:tabs>
        <w:ind w:left="720"/>
        <w:rPr>
          <w:szCs w:val="28"/>
        </w:rPr>
      </w:pPr>
      <w:r w:rsidRPr="00E52262">
        <w:rPr>
          <w:szCs w:val="28"/>
        </w:rPr>
        <w:t>L'analyse a également mis en évidence des causes spécifiques en fonction du type de site :</w:t>
      </w:r>
    </w:p>
    <w:p w14:paraId="107C320B" w14:textId="77777777" w:rsidR="00E52262" w:rsidRPr="00E52262" w:rsidRDefault="00E52262" w:rsidP="00E52262">
      <w:pPr>
        <w:numPr>
          <w:ilvl w:val="0"/>
          <w:numId w:val="9"/>
        </w:numPr>
        <w:tabs>
          <w:tab w:val="left" w:pos="7780"/>
        </w:tabs>
        <w:rPr>
          <w:szCs w:val="28"/>
        </w:rPr>
      </w:pPr>
      <w:r w:rsidRPr="00E52262">
        <w:rPr>
          <w:szCs w:val="28"/>
        </w:rPr>
        <w:t xml:space="preserve">Pour les </w:t>
      </w:r>
      <w:r w:rsidRPr="00E52262">
        <w:rPr>
          <w:b/>
          <w:bCs/>
          <w:szCs w:val="28"/>
        </w:rPr>
        <w:t>sites naturels</w:t>
      </w:r>
      <w:r w:rsidRPr="00E52262">
        <w:rPr>
          <w:szCs w:val="28"/>
        </w:rPr>
        <w:t>, la dégradation est majoritairement liée au dérèglement climatique, qui représente une menace globale dépassant les frontières économiques.</w:t>
      </w:r>
    </w:p>
    <w:p w14:paraId="0798813A" w14:textId="77777777" w:rsidR="00E52262" w:rsidRPr="00E52262" w:rsidRDefault="00E52262" w:rsidP="00E52262">
      <w:pPr>
        <w:numPr>
          <w:ilvl w:val="0"/>
          <w:numId w:val="9"/>
        </w:numPr>
        <w:tabs>
          <w:tab w:val="left" w:pos="7780"/>
        </w:tabs>
        <w:rPr>
          <w:szCs w:val="28"/>
        </w:rPr>
      </w:pPr>
      <w:r w:rsidRPr="00E52262">
        <w:rPr>
          <w:szCs w:val="28"/>
        </w:rPr>
        <w:t xml:space="preserve">Pour les </w:t>
      </w:r>
      <w:r w:rsidRPr="00E52262">
        <w:rPr>
          <w:b/>
          <w:bCs/>
          <w:szCs w:val="28"/>
        </w:rPr>
        <w:t>sites culturels</w:t>
      </w:r>
      <w:r w:rsidRPr="00E52262">
        <w:rPr>
          <w:szCs w:val="28"/>
        </w:rPr>
        <w:t>, les principaux facteurs de dégradation sont des événements historiques tels que les guerres ou les incendies, qui reflètent des contextes locaux ou régionaux.</w:t>
      </w:r>
    </w:p>
    <w:p w14:paraId="00A24E83" w14:textId="75EB1AAE" w:rsidR="00E52262" w:rsidRPr="00E52262" w:rsidRDefault="00E52262" w:rsidP="00E52262">
      <w:pPr>
        <w:tabs>
          <w:tab w:val="left" w:pos="7780"/>
        </w:tabs>
        <w:ind w:left="720"/>
        <w:rPr>
          <w:szCs w:val="28"/>
        </w:rPr>
      </w:pPr>
      <w:r w:rsidRPr="00E52262">
        <w:rPr>
          <w:szCs w:val="28"/>
        </w:rPr>
        <w:t>Ces observations soulignent l'importance d'adopter des approches différenciées et globales pour la préservation du patrimoine mondial, en tenant compte des spécificités de chaque type de site. Ce projet illustre également la puissance des outils sémantiques pour répondre à des questions complexes en intégrant et en analysant des données.</w:t>
      </w:r>
    </w:p>
    <w:p w14:paraId="55B40047" w14:textId="77777777" w:rsidR="00E52262" w:rsidRPr="00A959E9" w:rsidRDefault="00E52262" w:rsidP="00A959E9">
      <w:pPr>
        <w:tabs>
          <w:tab w:val="left" w:pos="7780"/>
        </w:tabs>
        <w:ind w:left="720"/>
        <w:rPr>
          <w:b/>
          <w:bCs/>
          <w:szCs w:val="28"/>
          <w:u w:val="single"/>
        </w:rPr>
      </w:pPr>
    </w:p>
    <w:sectPr w:rsidR="00E52262" w:rsidRPr="00A959E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603FF" w14:textId="77777777" w:rsidR="004D7E15" w:rsidRDefault="004D7E15" w:rsidP="00DA4AFC">
      <w:pPr>
        <w:spacing w:after="0" w:line="240" w:lineRule="auto"/>
      </w:pPr>
      <w:r>
        <w:separator/>
      </w:r>
    </w:p>
  </w:endnote>
  <w:endnote w:type="continuationSeparator" w:id="0">
    <w:p w14:paraId="634F74A4" w14:textId="77777777" w:rsidR="004D7E15" w:rsidRDefault="004D7E15" w:rsidP="00DA4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3BA31" w14:textId="77777777" w:rsidR="004D7E15" w:rsidRDefault="004D7E15" w:rsidP="00DA4AFC">
      <w:pPr>
        <w:spacing w:after="0" w:line="240" w:lineRule="auto"/>
      </w:pPr>
      <w:r>
        <w:separator/>
      </w:r>
    </w:p>
  </w:footnote>
  <w:footnote w:type="continuationSeparator" w:id="0">
    <w:p w14:paraId="71F4BCC4" w14:textId="77777777" w:rsidR="004D7E15" w:rsidRDefault="004D7E15" w:rsidP="00DA4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B45A7" w14:textId="68BBF075" w:rsidR="00FA7F41" w:rsidRDefault="00DA4AFC">
    <w:pPr>
      <w:pStyle w:val="En-tte"/>
    </w:pPr>
    <w:r>
      <w:rPr>
        <w:noProof/>
      </w:rPr>
      <w:drawing>
        <wp:inline distT="0" distB="0" distL="0" distR="0" wp14:anchorId="1C187E84" wp14:editId="585EDEB5">
          <wp:extent cx="2543175" cy="1372508"/>
          <wp:effectExtent l="0" t="0" r="0" b="0"/>
          <wp:docPr id="1097229763" name="Image 2" descr="Etablissements participants - liste alphabé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issements participants - liste alphabétiq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4106" cy="1399995"/>
                  </a:xfrm>
                  <a:prstGeom prst="rect">
                    <a:avLst/>
                  </a:prstGeom>
                  <a:noFill/>
                  <a:ln>
                    <a:noFill/>
                  </a:ln>
                </pic:spPr>
              </pic:pic>
            </a:graphicData>
          </a:graphic>
        </wp:inline>
      </w:drawing>
    </w:r>
    <w:r w:rsidR="00FA7F41">
      <w:t xml:space="preserve">                                            </w:t>
    </w:r>
    <w:r w:rsidR="00FA7F41" w:rsidRPr="00FA7F41">
      <w:drawing>
        <wp:inline distT="0" distB="0" distL="0" distR="0" wp14:anchorId="308BDFF0" wp14:editId="35A8B2E3">
          <wp:extent cx="1306285" cy="972946"/>
          <wp:effectExtent l="0" t="0" r="8255" b="0"/>
          <wp:docPr id="93354699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9787" cy="98300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59AC"/>
    <w:multiLevelType w:val="multilevel"/>
    <w:tmpl w:val="BD0E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71647"/>
    <w:multiLevelType w:val="multilevel"/>
    <w:tmpl w:val="B3B8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7763E"/>
    <w:multiLevelType w:val="multilevel"/>
    <w:tmpl w:val="028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7097C"/>
    <w:multiLevelType w:val="multilevel"/>
    <w:tmpl w:val="1E88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358D8"/>
    <w:multiLevelType w:val="multilevel"/>
    <w:tmpl w:val="476A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871C3"/>
    <w:multiLevelType w:val="multilevel"/>
    <w:tmpl w:val="0F6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A373A"/>
    <w:multiLevelType w:val="multilevel"/>
    <w:tmpl w:val="B6E2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318EE"/>
    <w:multiLevelType w:val="multilevel"/>
    <w:tmpl w:val="32BC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C010C"/>
    <w:multiLevelType w:val="multilevel"/>
    <w:tmpl w:val="AC0A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196147">
    <w:abstractNumId w:val="0"/>
  </w:num>
  <w:num w:numId="2" w16cid:durableId="1013721227">
    <w:abstractNumId w:val="4"/>
  </w:num>
  <w:num w:numId="3" w16cid:durableId="1082684862">
    <w:abstractNumId w:val="1"/>
  </w:num>
  <w:num w:numId="4" w16cid:durableId="1382292379">
    <w:abstractNumId w:val="3"/>
  </w:num>
  <w:num w:numId="5" w16cid:durableId="988172294">
    <w:abstractNumId w:val="7"/>
  </w:num>
  <w:num w:numId="6" w16cid:durableId="203906780">
    <w:abstractNumId w:val="8"/>
  </w:num>
  <w:num w:numId="7" w16cid:durableId="330522758">
    <w:abstractNumId w:val="2"/>
  </w:num>
  <w:num w:numId="8" w16cid:durableId="65422812">
    <w:abstractNumId w:val="5"/>
  </w:num>
  <w:num w:numId="9" w16cid:durableId="738090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FC"/>
    <w:rsid w:val="00055FE6"/>
    <w:rsid w:val="001D52E5"/>
    <w:rsid w:val="001F1408"/>
    <w:rsid w:val="0020544D"/>
    <w:rsid w:val="004D7E15"/>
    <w:rsid w:val="005B3A7F"/>
    <w:rsid w:val="006B1E34"/>
    <w:rsid w:val="006D43FE"/>
    <w:rsid w:val="009D301A"/>
    <w:rsid w:val="00A228BB"/>
    <w:rsid w:val="00A959E9"/>
    <w:rsid w:val="00BC1A6E"/>
    <w:rsid w:val="00CC737F"/>
    <w:rsid w:val="00DA4AFC"/>
    <w:rsid w:val="00E52262"/>
    <w:rsid w:val="00E55D00"/>
    <w:rsid w:val="00FA7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97007"/>
  <w15:chartTrackingRefBased/>
  <w15:docId w15:val="{2C24D86C-1067-4C05-B1A5-A9436AB4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AFC"/>
    <w:rPr>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4AF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DA4AFC"/>
    <w:pPr>
      <w:tabs>
        <w:tab w:val="center" w:pos="4536"/>
        <w:tab w:val="right" w:pos="9072"/>
      </w:tabs>
      <w:spacing w:after="0" w:line="240" w:lineRule="auto"/>
    </w:pPr>
  </w:style>
  <w:style w:type="character" w:customStyle="1" w:styleId="En-tteCar">
    <w:name w:val="En-tête Car"/>
    <w:basedOn w:val="Policepardfaut"/>
    <w:link w:val="En-tte"/>
    <w:uiPriority w:val="99"/>
    <w:rsid w:val="00DA4AFC"/>
    <w:rPr>
      <w:sz w:val="28"/>
    </w:rPr>
  </w:style>
  <w:style w:type="paragraph" w:styleId="Pieddepage">
    <w:name w:val="footer"/>
    <w:basedOn w:val="Normal"/>
    <w:link w:val="PieddepageCar"/>
    <w:uiPriority w:val="99"/>
    <w:unhideWhenUsed/>
    <w:rsid w:val="00DA4A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AFC"/>
    <w:rPr>
      <w:sz w:val="28"/>
    </w:rPr>
  </w:style>
  <w:style w:type="paragraph" w:styleId="Paragraphedeliste">
    <w:name w:val="List Paragraph"/>
    <w:basedOn w:val="Normal"/>
    <w:uiPriority w:val="34"/>
    <w:qFormat/>
    <w:rsid w:val="00A95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64235">
      <w:bodyDiv w:val="1"/>
      <w:marLeft w:val="0"/>
      <w:marRight w:val="0"/>
      <w:marTop w:val="0"/>
      <w:marBottom w:val="0"/>
      <w:divBdr>
        <w:top w:val="none" w:sz="0" w:space="0" w:color="auto"/>
        <w:left w:val="none" w:sz="0" w:space="0" w:color="auto"/>
        <w:bottom w:val="none" w:sz="0" w:space="0" w:color="auto"/>
        <w:right w:val="none" w:sz="0" w:space="0" w:color="auto"/>
      </w:divBdr>
    </w:div>
    <w:div w:id="241183435">
      <w:bodyDiv w:val="1"/>
      <w:marLeft w:val="0"/>
      <w:marRight w:val="0"/>
      <w:marTop w:val="0"/>
      <w:marBottom w:val="0"/>
      <w:divBdr>
        <w:top w:val="none" w:sz="0" w:space="0" w:color="auto"/>
        <w:left w:val="none" w:sz="0" w:space="0" w:color="auto"/>
        <w:bottom w:val="none" w:sz="0" w:space="0" w:color="auto"/>
        <w:right w:val="none" w:sz="0" w:space="0" w:color="auto"/>
      </w:divBdr>
    </w:div>
    <w:div w:id="303462219">
      <w:bodyDiv w:val="1"/>
      <w:marLeft w:val="0"/>
      <w:marRight w:val="0"/>
      <w:marTop w:val="0"/>
      <w:marBottom w:val="0"/>
      <w:divBdr>
        <w:top w:val="none" w:sz="0" w:space="0" w:color="auto"/>
        <w:left w:val="none" w:sz="0" w:space="0" w:color="auto"/>
        <w:bottom w:val="none" w:sz="0" w:space="0" w:color="auto"/>
        <w:right w:val="none" w:sz="0" w:space="0" w:color="auto"/>
      </w:divBdr>
    </w:div>
    <w:div w:id="317540068">
      <w:bodyDiv w:val="1"/>
      <w:marLeft w:val="0"/>
      <w:marRight w:val="0"/>
      <w:marTop w:val="0"/>
      <w:marBottom w:val="0"/>
      <w:divBdr>
        <w:top w:val="none" w:sz="0" w:space="0" w:color="auto"/>
        <w:left w:val="none" w:sz="0" w:space="0" w:color="auto"/>
        <w:bottom w:val="none" w:sz="0" w:space="0" w:color="auto"/>
        <w:right w:val="none" w:sz="0" w:space="0" w:color="auto"/>
      </w:divBdr>
      <w:divsChild>
        <w:div w:id="1341003955">
          <w:marLeft w:val="0"/>
          <w:marRight w:val="0"/>
          <w:marTop w:val="0"/>
          <w:marBottom w:val="0"/>
          <w:divBdr>
            <w:top w:val="none" w:sz="0" w:space="0" w:color="auto"/>
            <w:left w:val="none" w:sz="0" w:space="0" w:color="auto"/>
            <w:bottom w:val="none" w:sz="0" w:space="0" w:color="auto"/>
            <w:right w:val="none" w:sz="0" w:space="0" w:color="auto"/>
          </w:divBdr>
          <w:divsChild>
            <w:div w:id="1466315620">
              <w:marLeft w:val="0"/>
              <w:marRight w:val="0"/>
              <w:marTop w:val="0"/>
              <w:marBottom w:val="0"/>
              <w:divBdr>
                <w:top w:val="none" w:sz="0" w:space="0" w:color="auto"/>
                <w:left w:val="none" w:sz="0" w:space="0" w:color="auto"/>
                <w:bottom w:val="none" w:sz="0" w:space="0" w:color="auto"/>
                <w:right w:val="none" w:sz="0" w:space="0" w:color="auto"/>
              </w:divBdr>
              <w:divsChild>
                <w:div w:id="1565556724">
                  <w:marLeft w:val="0"/>
                  <w:marRight w:val="0"/>
                  <w:marTop w:val="0"/>
                  <w:marBottom w:val="0"/>
                  <w:divBdr>
                    <w:top w:val="none" w:sz="0" w:space="0" w:color="auto"/>
                    <w:left w:val="none" w:sz="0" w:space="0" w:color="auto"/>
                    <w:bottom w:val="none" w:sz="0" w:space="0" w:color="auto"/>
                    <w:right w:val="none" w:sz="0" w:space="0" w:color="auto"/>
                  </w:divBdr>
                  <w:divsChild>
                    <w:div w:id="9390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9283">
              <w:marLeft w:val="0"/>
              <w:marRight w:val="0"/>
              <w:marTop w:val="0"/>
              <w:marBottom w:val="0"/>
              <w:divBdr>
                <w:top w:val="none" w:sz="0" w:space="0" w:color="auto"/>
                <w:left w:val="none" w:sz="0" w:space="0" w:color="auto"/>
                <w:bottom w:val="none" w:sz="0" w:space="0" w:color="auto"/>
                <w:right w:val="none" w:sz="0" w:space="0" w:color="auto"/>
              </w:divBdr>
            </w:div>
          </w:divsChild>
        </w:div>
        <w:div w:id="1740864945">
          <w:marLeft w:val="0"/>
          <w:marRight w:val="0"/>
          <w:marTop w:val="0"/>
          <w:marBottom w:val="0"/>
          <w:divBdr>
            <w:top w:val="none" w:sz="0" w:space="0" w:color="auto"/>
            <w:left w:val="none" w:sz="0" w:space="0" w:color="auto"/>
            <w:bottom w:val="none" w:sz="0" w:space="0" w:color="auto"/>
            <w:right w:val="none" w:sz="0" w:space="0" w:color="auto"/>
          </w:divBdr>
          <w:divsChild>
            <w:div w:id="1951231600">
              <w:marLeft w:val="0"/>
              <w:marRight w:val="0"/>
              <w:marTop w:val="0"/>
              <w:marBottom w:val="0"/>
              <w:divBdr>
                <w:top w:val="none" w:sz="0" w:space="0" w:color="auto"/>
                <w:left w:val="none" w:sz="0" w:space="0" w:color="auto"/>
                <w:bottom w:val="none" w:sz="0" w:space="0" w:color="auto"/>
                <w:right w:val="none" w:sz="0" w:space="0" w:color="auto"/>
              </w:divBdr>
              <w:divsChild>
                <w:div w:id="773599922">
                  <w:marLeft w:val="0"/>
                  <w:marRight w:val="0"/>
                  <w:marTop w:val="0"/>
                  <w:marBottom w:val="0"/>
                  <w:divBdr>
                    <w:top w:val="none" w:sz="0" w:space="0" w:color="auto"/>
                    <w:left w:val="none" w:sz="0" w:space="0" w:color="auto"/>
                    <w:bottom w:val="none" w:sz="0" w:space="0" w:color="auto"/>
                    <w:right w:val="none" w:sz="0" w:space="0" w:color="auto"/>
                  </w:divBdr>
                  <w:divsChild>
                    <w:div w:id="7065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0060">
      <w:bodyDiv w:val="1"/>
      <w:marLeft w:val="0"/>
      <w:marRight w:val="0"/>
      <w:marTop w:val="0"/>
      <w:marBottom w:val="0"/>
      <w:divBdr>
        <w:top w:val="none" w:sz="0" w:space="0" w:color="auto"/>
        <w:left w:val="none" w:sz="0" w:space="0" w:color="auto"/>
        <w:bottom w:val="none" w:sz="0" w:space="0" w:color="auto"/>
        <w:right w:val="none" w:sz="0" w:space="0" w:color="auto"/>
      </w:divBdr>
    </w:div>
    <w:div w:id="581181398">
      <w:bodyDiv w:val="1"/>
      <w:marLeft w:val="0"/>
      <w:marRight w:val="0"/>
      <w:marTop w:val="0"/>
      <w:marBottom w:val="0"/>
      <w:divBdr>
        <w:top w:val="none" w:sz="0" w:space="0" w:color="auto"/>
        <w:left w:val="none" w:sz="0" w:space="0" w:color="auto"/>
        <w:bottom w:val="none" w:sz="0" w:space="0" w:color="auto"/>
        <w:right w:val="none" w:sz="0" w:space="0" w:color="auto"/>
      </w:divBdr>
    </w:div>
    <w:div w:id="938176834">
      <w:bodyDiv w:val="1"/>
      <w:marLeft w:val="0"/>
      <w:marRight w:val="0"/>
      <w:marTop w:val="0"/>
      <w:marBottom w:val="0"/>
      <w:divBdr>
        <w:top w:val="none" w:sz="0" w:space="0" w:color="auto"/>
        <w:left w:val="none" w:sz="0" w:space="0" w:color="auto"/>
        <w:bottom w:val="none" w:sz="0" w:space="0" w:color="auto"/>
        <w:right w:val="none" w:sz="0" w:space="0" w:color="auto"/>
      </w:divBdr>
    </w:div>
    <w:div w:id="947813189">
      <w:bodyDiv w:val="1"/>
      <w:marLeft w:val="0"/>
      <w:marRight w:val="0"/>
      <w:marTop w:val="0"/>
      <w:marBottom w:val="0"/>
      <w:divBdr>
        <w:top w:val="none" w:sz="0" w:space="0" w:color="auto"/>
        <w:left w:val="none" w:sz="0" w:space="0" w:color="auto"/>
        <w:bottom w:val="none" w:sz="0" w:space="0" w:color="auto"/>
        <w:right w:val="none" w:sz="0" w:space="0" w:color="auto"/>
      </w:divBdr>
    </w:div>
    <w:div w:id="979311667">
      <w:bodyDiv w:val="1"/>
      <w:marLeft w:val="0"/>
      <w:marRight w:val="0"/>
      <w:marTop w:val="0"/>
      <w:marBottom w:val="0"/>
      <w:divBdr>
        <w:top w:val="none" w:sz="0" w:space="0" w:color="auto"/>
        <w:left w:val="none" w:sz="0" w:space="0" w:color="auto"/>
        <w:bottom w:val="none" w:sz="0" w:space="0" w:color="auto"/>
        <w:right w:val="none" w:sz="0" w:space="0" w:color="auto"/>
      </w:divBdr>
    </w:div>
    <w:div w:id="1040974620">
      <w:bodyDiv w:val="1"/>
      <w:marLeft w:val="0"/>
      <w:marRight w:val="0"/>
      <w:marTop w:val="0"/>
      <w:marBottom w:val="0"/>
      <w:divBdr>
        <w:top w:val="none" w:sz="0" w:space="0" w:color="auto"/>
        <w:left w:val="none" w:sz="0" w:space="0" w:color="auto"/>
        <w:bottom w:val="none" w:sz="0" w:space="0" w:color="auto"/>
        <w:right w:val="none" w:sz="0" w:space="0" w:color="auto"/>
      </w:divBdr>
    </w:div>
    <w:div w:id="1325627429">
      <w:bodyDiv w:val="1"/>
      <w:marLeft w:val="0"/>
      <w:marRight w:val="0"/>
      <w:marTop w:val="0"/>
      <w:marBottom w:val="0"/>
      <w:divBdr>
        <w:top w:val="none" w:sz="0" w:space="0" w:color="auto"/>
        <w:left w:val="none" w:sz="0" w:space="0" w:color="auto"/>
        <w:bottom w:val="none" w:sz="0" w:space="0" w:color="auto"/>
        <w:right w:val="none" w:sz="0" w:space="0" w:color="auto"/>
      </w:divBdr>
      <w:divsChild>
        <w:div w:id="1272972220">
          <w:marLeft w:val="0"/>
          <w:marRight w:val="0"/>
          <w:marTop w:val="0"/>
          <w:marBottom w:val="0"/>
          <w:divBdr>
            <w:top w:val="none" w:sz="0" w:space="0" w:color="auto"/>
            <w:left w:val="none" w:sz="0" w:space="0" w:color="auto"/>
            <w:bottom w:val="none" w:sz="0" w:space="0" w:color="auto"/>
            <w:right w:val="none" w:sz="0" w:space="0" w:color="auto"/>
          </w:divBdr>
          <w:divsChild>
            <w:div w:id="1164276966">
              <w:marLeft w:val="0"/>
              <w:marRight w:val="0"/>
              <w:marTop w:val="0"/>
              <w:marBottom w:val="0"/>
              <w:divBdr>
                <w:top w:val="none" w:sz="0" w:space="0" w:color="auto"/>
                <w:left w:val="none" w:sz="0" w:space="0" w:color="auto"/>
                <w:bottom w:val="none" w:sz="0" w:space="0" w:color="auto"/>
                <w:right w:val="none" w:sz="0" w:space="0" w:color="auto"/>
              </w:divBdr>
              <w:divsChild>
                <w:div w:id="15496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5852">
      <w:bodyDiv w:val="1"/>
      <w:marLeft w:val="0"/>
      <w:marRight w:val="0"/>
      <w:marTop w:val="0"/>
      <w:marBottom w:val="0"/>
      <w:divBdr>
        <w:top w:val="none" w:sz="0" w:space="0" w:color="auto"/>
        <w:left w:val="none" w:sz="0" w:space="0" w:color="auto"/>
        <w:bottom w:val="none" w:sz="0" w:space="0" w:color="auto"/>
        <w:right w:val="none" w:sz="0" w:space="0" w:color="auto"/>
      </w:divBdr>
    </w:div>
    <w:div w:id="1369407233">
      <w:bodyDiv w:val="1"/>
      <w:marLeft w:val="0"/>
      <w:marRight w:val="0"/>
      <w:marTop w:val="0"/>
      <w:marBottom w:val="0"/>
      <w:divBdr>
        <w:top w:val="none" w:sz="0" w:space="0" w:color="auto"/>
        <w:left w:val="none" w:sz="0" w:space="0" w:color="auto"/>
        <w:bottom w:val="none" w:sz="0" w:space="0" w:color="auto"/>
        <w:right w:val="none" w:sz="0" w:space="0" w:color="auto"/>
      </w:divBdr>
    </w:div>
    <w:div w:id="1467504417">
      <w:bodyDiv w:val="1"/>
      <w:marLeft w:val="0"/>
      <w:marRight w:val="0"/>
      <w:marTop w:val="0"/>
      <w:marBottom w:val="0"/>
      <w:divBdr>
        <w:top w:val="none" w:sz="0" w:space="0" w:color="auto"/>
        <w:left w:val="none" w:sz="0" w:space="0" w:color="auto"/>
        <w:bottom w:val="none" w:sz="0" w:space="0" w:color="auto"/>
        <w:right w:val="none" w:sz="0" w:space="0" w:color="auto"/>
      </w:divBdr>
    </w:div>
    <w:div w:id="1507935347">
      <w:bodyDiv w:val="1"/>
      <w:marLeft w:val="0"/>
      <w:marRight w:val="0"/>
      <w:marTop w:val="0"/>
      <w:marBottom w:val="0"/>
      <w:divBdr>
        <w:top w:val="none" w:sz="0" w:space="0" w:color="auto"/>
        <w:left w:val="none" w:sz="0" w:space="0" w:color="auto"/>
        <w:bottom w:val="none" w:sz="0" w:space="0" w:color="auto"/>
        <w:right w:val="none" w:sz="0" w:space="0" w:color="auto"/>
      </w:divBdr>
    </w:div>
    <w:div w:id="1634479930">
      <w:bodyDiv w:val="1"/>
      <w:marLeft w:val="0"/>
      <w:marRight w:val="0"/>
      <w:marTop w:val="0"/>
      <w:marBottom w:val="0"/>
      <w:divBdr>
        <w:top w:val="none" w:sz="0" w:space="0" w:color="auto"/>
        <w:left w:val="none" w:sz="0" w:space="0" w:color="auto"/>
        <w:bottom w:val="none" w:sz="0" w:space="0" w:color="auto"/>
        <w:right w:val="none" w:sz="0" w:space="0" w:color="auto"/>
      </w:divBdr>
    </w:div>
    <w:div w:id="1809660741">
      <w:bodyDiv w:val="1"/>
      <w:marLeft w:val="0"/>
      <w:marRight w:val="0"/>
      <w:marTop w:val="0"/>
      <w:marBottom w:val="0"/>
      <w:divBdr>
        <w:top w:val="none" w:sz="0" w:space="0" w:color="auto"/>
        <w:left w:val="none" w:sz="0" w:space="0" w:color="auto"/>
        <w:bottom w:val="none" w:sz="0" w:space="0" w:color="auto"/>
        <w:right w:val="none" w:sz="0" w:space="0" w:color="auto"/>
      </w:divBdr>
      <w:divsChild>
        <w:div w:id="589000905">
          <w:marLeft w:val="0"/>
          <w:marRight w:val="0"/>
          <w:marTop w:val="0"/>
          <w:marBottom w:val="0"/>
          <w:divBdr>
            <w:top w:val="none" w:sz="0" w:space="0" w:color="auto"/>
            <w:left w:val="none" w:sz="0" w:space="0" w:color="auto"/>
            <w:bottom w:val="none" w:sz="0" w:space="0" w:color="auto"/>
            <w:right w:val="none" w:sz="0" w:space="0" w:color="auto"/>
          </w:divBdr>
          <w:divsChild>
            <w:div w:id="1393000372">
              <w:marLeft w:val="0"/>
              <w:marRight w:val="0"/>
              <w:marTop w:val="0"/>
              <w:marBottom w:val="0"/>
              <w:divBdr>
                <w:top w:val="none" w:sz="0" w:space="0" w:color="auto"/>
                <w:left w:val="none" w:sz="0" w:space="0" w:color="auto"/>
                <w:bottom w:val="none" w:sz="0" w:space="0" w:color="auto"/>
                <w:right w:val="none" w:sz="0" w:space="0" w:color="auto"/>
              </w:divBdr>
              <w:divsChild>
                <w:div w:id="970478099">
                  <w:marLeft w:val="0"/>
                  <w:marRight w:val="0"/>
                  <w:marTop w:val="0"/>
                  <w:marBottom w:val="0"/>
                  <w:divBdr>
                    <w:top w:val="none" w:sz="0" w:space="0" w:color="auto"/>
                    <w:left w:val="none" w:sz="0" w:space="0" w:color="auto"/>
                    <w:bottom w:val="none" w:sz="0" w:space="0" w:color="auto"/>
                    <w:right w:val="none" w:sz="0" w:space="0" w:color="auto"/>
                  </w:divBdr>
                  <w:divsChild>
                    <w:div w:id="1123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405">
              <w:marLeft w:val="0"/>
              <w:marRight w:val="0"/>
              <w:marTop w:val="0"/>
              <w:marBottom w:val="0"/>
              <w:divBdr>
                <w:top w:val="none" w:sz="0" w:space="0" w:color="auto"/>
                <w:left w:val="none" w:sz="0" w:space="0" w:color="auto"/>
                <w:bottom w:val="none" w:sz="0" w:space="0" w:color="auto"/>
                <w:right w:val="none" w:sz="0" w:space="0" w:color="auto"/>
              </w:divBdr>
            </w:div>
          </w:divsChild>
        </w:div>
        <w:div w:id="2104455279">
          <w:marLeft w:val="0"/>
          <w:marRight w:val="0"/>
          <w:marTop w:val="0"/>
          <w:marBottom w:val="0"/>
          <w:divBdr>
            <w:top w:val="none" w:sz="0" w:space="0" w:color="auto"/>
            <w:left w:val="none" w:sz="0" w:space="0" w:color="auto"/>
            <w:bottom w:val="none" w:sz="0" w:space="0" w:color="auto"/>
            <w:right w:val="none" w:sz="0" w:space="0" w:color="auto"/>
          </w:divBdr>
          <w:divsChild>
            <w:div w:id="1806658101">
              <w:marLeft w:val="0"/>
              <w:marRight w:val="0"/>
              <w:marTop w:val="0"/>
              <w:marBottom w:val="0"/>
              <w:divBdr>
                <w:top w:val="none" w:sz="0" w:space="0" w:color="auto"/>
                <w:left w:val="none" w:sz="0" w:space="0" w:color="auto"/>
                <w:bottom w:val="none" w:sz="0" w:space="0" w:color="auto"/>
                <w:right w:val="none" w:sz="0" w:space="0" w:color="auto"/>
              </w:divBdr>
              <w:divsChild>
                <w:div w:id="248085055">
                  <w:marLeft w:val="0"/>
                  <w:marRight w:val="0"/>
                  <w:marTop w:val="0"/>
                  <w:marBottom w:val="0"/>
                  <w:divBdr>
                    <w:top w:val="none" w:sz="0" w:space="0" w:color="auto"/>
                    <w:left w:val="none" w:sz="0" w:space="0" w:color="auto"/>
                    <w:bottom w:val="none" w:sz="0" w:space="0" w:color="auto"/>
                    <w:right w:val="none" w:sz="0" w:space="0" w:color="auto"/>
                  </w:divBdr>
                  <w:divsChild>
                    <w:div w:id="17478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0265">
      <w:bodyDiv w:val="1"/>
      <w:marLeft w:val="0"/>
      <w:marRight w:val="0"/>
      <w:marTop w:val="0"/>
      <w:marBottom w:val="0"/>
      <w:divBdr>
        <w:top w:val="none" w:sz="0" w:space="0" w:color="auto"/>
        <w:left w:val="none" w:sz="0" w:space="0" w:color="auto"/>
        <w:bottom w:val="none" w:sz="0" w:space="0" w:color="auto"/>
        <w:right w:val="none" w:sz="0" w:space="0" w:color="auto"/>
      </w:divBdr>
      <w:divsChild>
        <w:div w:id="1922565917">
          <w:marLeft w:val="0"/>
          <w:marRight w:val="0"/>
          <w:marTop w:val="0"/>
          <w:marBottom w:val="0"/>
          <w:divBdr>
            <w:top w:val="none" w:sz="0" w:space="0" w:color="auto"/>
            <w:left w:val="none" w:sz="0" w:space="0" w:color="auto"/>
            <w:bottom w:val="none" w:sz="0" w:space="0" w:color="auto"/>
            <w:right w:val="none" w:sz="0" w:space="0" w:color="auto"/>
          </w:divBdr>
          <w:divsChild>
            <w:div w:id="667710688">
              <w:marLeft w:val="0"/>
              <w:marRight w:val="0"/>
              <w:marTop w:val="0"/>
              <w:marBottom w:val="0"/>
              <w:divBdr>
                <w:top w:val="none" w:sz="0" w:space="0" w:color="auto"/>
                <w:left w:val="none" w:sz="0" w:space="0" w:color="auto"/>
                <w:bottom w:val="none" w:sz="0" w:space="0" w:color="auto"/>
                <w:right w:val="none" w:sz="0" w:space="0" w:color="auto"/>
              </w:divBdr>
              <w:divsChild>
                <w:div w:id="12612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3378">
      <w:bodyDiv w:val="1"/>
      <w:marLeft w:val="0"/>
      <w:marRight w:val="0"/>
      <w:marTop w:val="0"/>
      <w:marBottom w:val="0"/>
      <w:divBdr>
        <w:top w:val="none" w:sz="0" w:space="0" w:color="auto"/>
        <w:left w:val="none" w:sz="0" w:space="0" w:color="auto"/>
        <w:bottom w:val="none" w:sz="0" w:space="0" w:color="auto"/>
        <w:right w:val="none" w:sz="0" w:space="0" w:color="auto"/>
      </w:divBdr>
    </w:div>
    <w:div w:id="211802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703</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elargui</dc:creator>
  <cp:keywords/>
  <dc:description/>
  <cp:lastModifiedBy>zou elargui</cp:lastModifiedBy>
  <cp:revision>2</cp:revision>
  <dcterms:created xsi:type="dcterms:W3CDTF">2024-12-05T20:29:00Z</dcterms:created>
  <dcterms:modified xsi:type="dcterms:W3CDTF">2024-12-05T22:41:00Z</dcterms:modified>
</cp:coreProperties>
</file>