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Lexend" w:cs="Lexend" w:eastAsia="Lexend" w:hAnsi="Lexend"/>
          <w:b w:val="1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b w:val="1"/>
          <w:sz w:val="42"/>
          <w:szCs w:val="42"/>
          <w:rtl w:val="0"/>
        </w:rPr>
        <w:t xml:space="preserve">ANALISI SARTORIA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Programma: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Il testo richiede la creazione di un progetto in C che gestisce i </w:t>
      </w:r>
      <w:r w:rsidDel="00000000" w:rsidR="00000000" w:rsidRPr="00000000">
        <w:rPr>
          <w:b w:val="1"/>
          <w:rtl w:val="0"/>
        </w:rPr>
        <w:t xml:space="preserve">rotoli di tessuto</w:t>
      </w:r>
      <w:r w:rsidDel="00000000" w:rsidR="00000000" w:rsidRPr="00000000">
        <w:rPr>
          <w:rtl w:val="0"/>
        </w:rPr>
        <w:t xml:space="preserve"> di una </w:t>
      </w:r>
      <w:r w:rsidDel="00000000" w:rsidR="00000000" w:rsidRPr="00000000">
        <w:rPr>
          <w:b w:val="1"/>
          <w:rtl w:val="0"/>
        </w:rPr>
        <w:t xml:space="preserve">sartoria</w:t>
      </w:r>
      <w:r w:rsidDel="00000000" w:rsidR="00000000" w:rsidRPr="00000000">
        <w:rPr>
          <w:rtl w:val="0"/>
        </w:rPr>
        <w:t xml:space="preserve"> con relativo inventario.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 azioni principali richieste sono</w:t>
      </w:r>
      <w:r w:rsidDel="00000000" w:rsidR="00000000" w:rsidRPr="00000000">
        <w:rPr>
          <w:b w:val="1"/>
          <w:rtl w:val="0"/>
        </w:rPr>
        <w:t xml:space="preserve"> l’acquisto, ricezione e consumo dei rotoli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Struttura dati: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rtl w:val="0"/>
        </w:rPr>
        <w:t xml:space="preserve">rotolo</w:t>
      </w:r>
      <w:r w:rsidDel="00000000" w:rsidR="00000000" w:rsidRPr="00000000">
        <w:rPr>
          <w:rtl w:val="0"/>
        </w:rPr>
        <w:t xml:space="preserve"> ha le sue determinate caratteristiche: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di tessuto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Fantasia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Lunghezza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Larghezza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Codice di fornitura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Usura (in %)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Mentre invece l’inventario sarà composto da </w:t>
      </w:r>
      <w:r w:rsidDel="00000000" w:rsidR="00000000" w:rsidRPr="00000000">
        <w:rPr>
          <w:b w:val="1"/>
          <w:rtl w:val="0"/>
        </w:rPr>
        <w:t xml:space="preserve">schede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Codice rotolo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Fornitore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Rotolo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di acquisto </w:t>
      </w:r>
      <w:r w:rsidDel="00000000" w:rsidR="00000000" w:rsidRPr="00000000">
        <w:rPr>
          <w:color w:val="7f7f7f"/>
          <w:rtl w:val="0"/>
        </w:rPr>
        <w:t xml:space="preserve">(Utilizzata nella FIFO)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Quantità disponibile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Utilizzo previsto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progetti avranno una struttura dedicata che sarà composta da: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progetto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Rotolo richiesto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Metraggio richiesto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approssimato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Operazioni: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tessuto (inserimento, modifica, eliminazione)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progetti (nuovo progetto, memorizzazione, calcolo costi, taglio)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inventario (controllo tessuti, verifica stato tessuti, rotazione scorta)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Constanti:</w:t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color w:val="e69138"/>
          <w:rtl w:val="0"/>
        </w:rPr>
        <w:t xml:space="preserve">MAXSTRING</w:t>
      </w:r>
      <w:r w:rsidDel="00000000" w:rsidR="00000000" w:rsidRPr="00000000">
        <w:rPr>
          <w:b w:val="1"/>
          <w:color w:val="85200c"/>
          <w:rtl w:val="0"/>
        </w:rPr>
        <w:t xml:space="preserve"> 30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Dimensione massima delle stringhe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color w:val="990000"/>
        </w:rPr>
      </w:pPr>
      <w:r w:rsidDel="00000000" w:rsidR="00000000" w:rsidRPr="00000000">
        <w:rPr>
          <w:b w:val="1"/>
          <w:color w:val="e69138"/>
          <w:rtl w:val="0"/>
        </w:rPr>
        <w:t xml:space="preserve">MAXTESSUTI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990000"/>
          <w:rtl w:val="0"/>
        </w:rPr>
        <w:t xml:space="preserve">100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massimo di schede con i relativi tessuti</w:t>
      </w:r>
    </w:p>
    <w:p w:rsidR="00000000" w:rsidDel="00000000" w:rsidP="00000000" w:rsidRDefault="00000000" w:rsidRPr="00000000" w14:paraId="00000029">
      <w:pPr>
        <w:rPr>
          <w:b w:val="1"/>
          <w:color w:val="990000"/>
        </w:rPr>
      </w:pPr>
      <w:r w:rsidDel="00000000" w:rsidR="00000000" w:rsidRPr="00000000">
        <w:rPr>
          <w:b w:val="1"/>
          <w:color w:val="e69138"/>
          <w:rtl w:val="0"/>
        </w:rPr>
        <w:t xml:space="preserve">MAXPROGETTI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990000"/>
          <w:rtl w:val="0"/>
        </w:rPr>
        <w:t xml:space="preserve">20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Numero massimo di progetti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Structs: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color w:val="434343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color w:val="b45f06"/>
          <w:rtl w:val="0"/>
        </w:rPr>
        <w:t xml:space="preserve">rotolo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tipo_tessuto[MAXSTRING];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colore[MAXSTRING];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fantasia[MAXSTRING];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 </w:t>
      </w:r>
      <w:r w:rsidDel="00000000" w:rsidR="00000000" w:rsidRPr="00000000">
        <w:rPr>
          <w:rtl w:val="0"/>
        </w:rPr>
        <w:t xml:space="preserve">lunghezza;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 </w:t>
      </w:r>
      <w:r w:rsidDel="00000000" w:rsidR="00000000" w:rsidRPr="00000000">
        <w:rPr>
          <w:rtl w:val="0"/>
        </w:rPr>
        <w:t xml:space="preserve">larghezza;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codice_fornitura[MAXSTRING];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 </w:t>
      </w:r>
      <w:r w:rsidDel="00000000" w:rsidR="00000000" w:rsidRPr="00000000">
        <w:rPr>
          <w:rtl w:val="0"/>
        </w:rPr>
        <w:t xml:space="preserve">costo;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</w:t>
      </w:r>
      <w:r w:rsidDel="00000000" w:rsidR="00000000" w:rsidRPr="00000000">
        <w:rPr>
          <w:rtl w:val="0"/>
        </w:rPr>
        <w:t xml:space="preserve"> usura;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color w:val="434343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color w:val="b45f06"/>
          <w:rtl w:val="0"/>
        </w:rPr>
        <w:t xml:space="preserve">data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int</w:t>
      </w:r>
      <w:r w:rsidDel="00000000" w:rsidR="00000000" w:rsidRPr="00000000">
        <w:rPr>
          <w:rtl w:val="0"/>
        </w:rPr>
        <w:t xml:space="preserve"> g;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int</w:t>
      </w:r>
      <w:r w:rsidDel="00000000" w:rsidR="00000000" w:rsidRPr="00000000">
        <w:rPr>
          <w:rtl w:val="0"/>
        </w:rPr>
        <w:t xml:space="preserve"> m;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int</w:t>
      </w:r>
      <w:r w:rsidDel="00000000" w:rsidR="00000000" w:rsidRPr="00000000">
        <w:rPr>
          <w:rtl w:val="0"/>
        </w:rPr>
        <w:t xml:space="preserve"> a;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color w:val="434343"/>
          <w:rtl w:val="0"/>
        </w:rPr>
        <w:t xml:space="preserve">struct </w:t>
      </w:r>
      <w:r w:rsidDel="00000000" w:rsidR="00000000" w:rsidRPr="00000000">
        <w:rPr>
          <w:b w:val="1"/>
          <w:i w:val="1"/>
          <w:color w:val="b45f06"/>
          <w:rtl w:val="0"/>
        </w:rPr>
        <w:t xml:space="preserve">scheda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codice_rotolo[MAXSTRING];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fornitore[MAXSTRING];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434343"/>
          <w:rtl w:val="0"/>
        </w:rPr>
        <w:t xml:space="preserve">struct</w:t>
      </w:r>
      <w:r w:rsidDel="00000000" w:rsidR="00000000" w:rsidRPr="00000000">
        <w:rPr>
          <w:b w:val="1"/>
          <w:i w:val="1"/>
          <w:color w:val="b45f06"/>
          <w:rtl w:val="0"/>
        </w:rPr>
        <w:t xml:space="preserve"> rotolo</w:t>
      </w:r>
      <w:r w:rsidDel="00000000" w:rsidR="00000000" w:rsidRPr="00000000">
        <w:rPr>
          <w:rtl w:val="0"/>
        </w:rPr>
        <w:t xml:space="preserve"> rot;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434343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color w:val="b45f06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data_acquisto;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quantita_disponibile;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utilizzo_previsto;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inventario[MAXTESSUTI];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b w:val="1"/>
          <w:color w:val="434343"/>
          <w:rtl w:val="0"/>
        </w:rPr>
        <w:t xml:space="preserve">struct </w:t>
      </w:r>
      <w:r w:rsidDel="00000000" w:rsidR="00000000" w:rsidRPr="00000000">
        <w:rPr>
          <w:b w:val="1"/>
          <w:i w:val="1"/>
          <w:color w:val="b45f06"/>
          <w:rtl w:val="0"/>
        </w:rPr>
        <w:t xml:space="preserve">progetto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nome_progetto[MAXSTRING];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char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rotolo_richiesto[MAXSTRING];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metraggio_richiesto;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5b0f00"/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costo_approssimato;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progetti[MAXPROGETTI];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Funzioni: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>
        <w:rFonts w:ascii="Lexend" w:cs="Lexend" w:eastAsia="Lexend" w:hAnsi="Lexend"/>
        <w:color w:val="434343"/>
        <w:sz w:val="18"/>
        <w:szCs w:val="18"/>
      </w:rPr>
    </w:pPr>
    <w:r w:rsidDel="00000000" w:rsidR="00000000" w:rsidRPr="00000000">
      <w:rPr>
        <w:rFonts w:ascii="Lexend" w:cs="Lexend" w:eastAsia="Lexend" w:hAnsi="Lexend"/>
        <w:color w:val="434343"/>
        <w:sz w:val="18"/>
        <w:szCs w:val="18"/>
        <w:rtl w:val="0"/>
      </w:rPr>
      <w:t xml:space="preserve">Michele Valiati &amp; Filippo Mancini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