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3D23D4" w:rsidRDefault="009950E6" w:rsidP="00030264">
      <w:pPr>
        <w:pStyle w:val="Heading1"/>
        <w:rPr>
          <w:rFonts w:eastAsia="Microsoft YaHei"/>
          <w:b/>
        </w:rPr>
      </w:pPr>
      <w:r w:rsidRPr="003D23D4">
        <w:rPr>
          <w:rFonts w:eastAsia="Microsoft YaHei" w:hint="eastAsia"/>
          <w:b/>
        </w:rPr>
        <w:t xml:space="preserve">DP 200 - </w:t>
      </w:r>
      <w:r w:rsidRPr="003D23D4">
        <w:rPr>
          <w:rFonts w:eastAsia="Microsoft YaHei" w:hint="eastAsia"/>
          <w:b/>
        </w:rPr>
        <w:t>实施数据平台解决方案</w:t>
      </w:r>
      <w:r w:rsidRPr="003D23D4">
        <w:rPr>
          <w:rFonts w:eastAsia="Microsoft YaHei" w:hint="eastAsia"/>
          <w:b/>
        </w:rPr>
        <w:t xml:space="preserve"> </w:t>
      </w:r>
    </w:p>
    <w:p w14:paraId="378EDC77" w14:textId="3C38F1C8" w:rsidR="009950E6" w:rsidRPr="003D23D4" w:rsidRDefault="009950E6" w:rsidP="00030264">
      <w:pPr>
        <w:pStyle w:val="Heading2"/>
        <w:rPr>
          <w:rFonts w:eastAsia="Microsoft YaHei"/>
        </w:rPr>
      </w:pPr>
      <w:r w:rsidRPr="003D23D4">
        <w:rPr>
          <w:rFonts w:eastAsia="Microsoft YaHei" w:hint="eastAsia"/>
        </w:rPr>
        <w:t>实验室</w:t>
      </w:r>
      <w:r w:rsidRPr="003D23D4">
        <w:rPr>
          <w:rFonts w:eastAsia="Microsoft YaHei" w:hint="eastAsia"/>
        </w:rPr>
        <w:t xml:space="preserve"> - </w:t>
      </w:r>
      <w:r w:rsidRPr="003D23D4">
        <w:rPr>
          <w:rFonts w:eastAsia="Microsoft YaHei" w:hint="eastAsia"/>
        </w:rPr>
        <w:t>问题文档</w:t>
      </w:r>
    </w:p>
    <w:p w14:paraId="7EAC9419" w14:textId="77777777" w:rsidR="009950E6" w:rsidRPr="003D23D4" w:rsidRDefault="009950E6" w:rsidP="00030264">
      <w:pPr>
        <w:pStyle w:val="Heading3"/>
        <w:rPr>
          <w:rFonts w:eastAsia="Microsoft YaHei"/>
        </w:rPr>
      </w:pPr>
      <w:r w:rsidRPr="003D23D4">
        <w:rPr>
          <w:rFonts w:eastAsia="Microsoft YaHei" w:hint="eastAsia"/>
        </w:rPr>
        <w:t>练习</w:t>
      </w:r>
      <w:r w:rsidRPr="003D23D4">
        <w:rPr>
          <w:rFonts w:eastAsia="Microsoft YaHei" w:hint="eastAsia"/>
        </w:rPr>
        <w:t xml:space="preserve"> 1</w:t>
      </w:r>
      <w:r w:rsidRPr="003D23D4">
        <w:rPr>
          <w:rFonts w:eastAsia="Microsoft YaHei" w:hint="eastAsia"/>
        </w:rPr>
        <w:t>：确定</w:t>
      </w:r>
      <w:r w:rsidRPr="003D23D4">
        <w:rPr>
          <w:rFonts w:eastAsia="Microsoft YaHei" w:hint="eastAsia"/>
        </w:rPr>
        <w:t xml:space="preserve"> </w:t>
      </w:r>
      <w:proofErr w:type="spellStart"/>
      <w:r w:rsidRPr="003D23D4">
        <w:rPr>
          <w:rFonts w:eastAsia="Microsoft YaHei" w:hint="eastAsia"/>
        </w:rPr>
        <w:t>AdventureWorks</w:t>
      </w:r>
      <w:proofErr w:type="spellEnd"/>
      <w:r w:rsidRPr="003D23D4">
        <w:rPr>
          <w:rFonts w:eastAsia="Microsoft YaHei" w:hint="eastAsia"/>
        </w:rPr>
        <w:t xml:space="preserve"> </w:t>
      </w:r>
      <w:r w:rsidRPr="003D23D4">
        <w:rPr>
          <w:rFonts w:eastAsia="Microsoft YaHei" w:hint="eastAsia"/>
        </w:rPr>
        <w:t>中不断发展的数据世界。</w:t>
      </w:r>
    </w:p>
    <w:p w14:paraId="3DBA7F3D" w14:textId="77777777" w:rsidR="00030264" w:rsidRPr="003D23D4" w:rsidRDefault="00030264" w:rsidP="009950E6">
      <w:pPr>
        <w:rPr>
          <w:rFonts w:ascii="Segoe UI" w:eastAsia="Microsoft YaHei" w:hAnsi="Segoe UI" w:cs="Segoe UI"/>
        </w:rPr>
      </w:pPr>
    </w:p>
    <w:p w14:paraId="36B02040" w14:textId="77777777" w:rsidR="009950E6" w:rsidRPr="003D23D4" w:rsidRDefault="009950E6" w:rsidP="009950E6">
      <w:pPr>
        <w:rPr>
          <w:rFonts w:ascii="Segoe UI" w:eastAsia="Microsoft YaHei" w:hAnsi="Segoe UI" w:cs="Segoe UI"/>
        </w:rPr>
      </w:pPr>
      <w:r w:rsidRPr="003D23D4">
        <w:rPr>
          <w:rFonts w:ascii="Segoe UI" w:eastAsia="Microsoft YaHei" w:hAnsi="Segoe UI" w:hint="eastAsia"/>
        </w:rPr>
        <w:t>使用下表记录</w:t>
      </w:r>
      <w:r w:rsidRPr="003D23D4">
        <w:rPr>
          <w:rFonts w:ascii="Segoe UI" w:eastAsia="Microsoft YaHei" w:hAnsi="Segoe UI" w:hint="eastAsia"/>
        </w:rPr>
        <w:t xml:space="preserve"> </w:t>
      </w:r>
      <w:proofErr w:type="spellStart"/>
      <w:r w:rsidRPr="003D23D4">
        <w:rPr>
          <w:rFonts w:ascii="Segoe UI" w:eastAsia="Microsoft YaHei" w:hAnsi="Segoe UI" w:hint="eastAsia"/>
        </w:rPr>
        <w:t>AdventureWorks</w:t>
      </w:r>
      <w:proofErr w:type="spellEnd"/>
      <w:r w:rsidRPr="003D23D4">
        <w:rPr>
          <w:rFonts w:ascii="Segoe UI" w:eastAsia="Microsoft YaHei" w:hAnsi="Segoe UI" w:hint="eastAsia"/>
        </w:rPr>
        <w:t xml:space="preserve"> </w:t>
      </w:r>
      <w:r w:rsidRPr="003D23D4">
        <w:rPr>
          <w:rFonts w:ascii="Segoe UI" w:eastAsia="Microsoft YaHei" w:hAnsi="Segoe UI" w:hint="eastAsia"/>
        </w:rPr>
        <w:t>案例研究中</w:t>
      </w:r>
      <w:bookmarkStart w:id="0" w:name="_GoBack"/>
      <w:bookmarkEnd w:id="0"/>
      <w:r w:rsidRPr="003D23D4">
        <w:rPr>
          <w:rFonts w:ascii="Segoe UI" w:eastAsia="Microsoft YaHei" w:hAnsi="Segoe UI" w:hint="eastAsia"/>
        </w:rPr>
        <w:t>确定的数据要求和数据结构。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0D78CF" w:rsidRPr="003D23D4" w14:paraId="011DD603" w14:textId="4FE6D19D" w:rsidTr="000D78CF">
        <w:tc>
          <w:tcPr>
            <w:tcW w:w="846" w:type="dxa"/>
          </w:tcPr>
          <w:p w14:paraId="1DD20FF8" w14:textId="545FF0F0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  <w:r w:rsidRPr="003D23D4">
              <w:rPr>
                <w:rFonts w:ascii="Segoe UI" w:eastAsia="Microsoft YaHei" w:hAnsi="Segoe UI" w:hint="eastAsia"/>
              </w:rPr>
              <w:t>Lab #</w:t>
            </w:r>
          </w:p>
        </w:tc>
        <w:tc>
          <w:tcPr>
            <w:tcW w:w="1701" w:type="dxa"/>
          </w:tcPr>
          <w:p w14:paraId="1EBB52F8" w14:textId="071D9EE9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  <w:r w:rsidRPr="003D23D4">
              <w:rPr>
                <w:rFonts w:ascii="Segoe UI" w:eastAsia="Microsoft YaHei" w:hAnsi="Segoe UI" w:hint="eastAsia"/>
              </w:rPr>
              <w:t>技术</w:t>
            </w:r>
          </w:p>
        </w:tc>
        <w:tc>
          <w:tcPr>
            <w:tcW w:w="3118" w:type="dxa"/>
          </w:tcPr>
          <w:p w14:paraId="136ABE93" w14:textId="08F78EC2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  <w:r w:rsidRPr="003D23D4">
              <w:rPr>
                <w:rFonts w:ascii="Segoe UI" w:eastAsia="Microsoft YaHei" w:hAnsi="Segoe UI" w:hint="eastAsia"/>
              </w:rPr>
              <w:t>问题描述</w:t>
            </w:r>
          </w:p>
        </w:tc>
        <w:tc>
          <w:tcPr>
            <w:tcW w:w="3119" w:type="dxa"/>
          </w:tcPr>
          <w:p w14:paraId="6504464E" w14:textId="4B408B94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  <w:r w:rsidRPr="003D23D4">
              <w:rPr>
                <w:rFonts w:ascii="Segoe UI" w:eastAsia="Microsoft YaHei" w:hAnsi="Segoe UI" w:hint="eastAsia"/>
              </w:rPr>
              <w:t>解决方案</w:t>
            </w:r>
          </w:p>
        </w:tc>
      </w:tr>
      <w:tr w:rsidR="000D78CF" w:rsidRPr="003D23D4" w14:paraId="75C41779" w14:textId="700A091B" w:rsidTr="000D78CF">
        <w:tc>
          <w:tcPr>
            <w:tcW w:w="846" w:type="dxa"/>
          </w:tcPr>
          <w:p w14:paraId="70A7E4F0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  <w:r w:rsidRPr="003D23D4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1701" w:type="dxa"/>
          </w:tcPr>
          <w:p w14:paraId="7406BFB3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41F52CCA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4C0C4ACB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0D78CF" w:rsidRPr="003D23D4" w14:paraId="3C9B46BB" w14:textId="0E9E1C80" w:rsidTr="000D78CF">
        <w:tc>
          <w:tcPr>
            <w:tcW w:w="846" w:type="dxa"/>
          </w:tcPr>
          <w:p w14:paraId="7EC571D7" w14:textId="22406E2B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701" w:type="dxa"/>
          </w:tcPr>
          <w:p w14:paraId="77AD5317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4F59A1A6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62B80A4D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0D78CF" w:rsidRPr="003D23D4" w14:paraId="600B33A8" w14:textId="497027D4" w:rsidTr="000D78CF">
        <w:tc>
          <w:tcPr>
            <w:tcW w:w="846" w:type="dxa"/>
          </w:tcPr>
          <w:p w14:paraId="2BF53D37" w14:textId="4C3B118A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701" w:type="dxa"/>
          </w:tcPr>
          <w:p w14:paraId="7A3A332E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25CA6180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6EB4D385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0D78CF" w:rsidRPr="003D23D4" w14:paraId="13C409CC" w14:textId="2A23778D" w:rsidTr="000D78CF">
        <w:tc>
          <w:tcPr>
            <w:tcW w:w="846" w:type="dxa"/>
          </w:tcPr>
          <w:p w14:paraId="1EB18556" w14:textId="111CB460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701" w:type="dxa"/>
          </w:tcPr>
          <w:p w14:paraId="1B54FF66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26D6A6A7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2DAE14CC" w14:textId="77777777" w:rsidR="000D78CF" w:rsidRPr="003D23D4" w:rsidRDefault="000D78CF" w:rsidP="009950E6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7055C7BE" w14:textId="77777777" w:rsidR="009950E6" w:rsidRPr="003D23D4" w:rsidRDefault="009950E6" w:rsidP="009950E6">
      <w:pPr>
        <w:rPr>
          <w:rFonts w:ascii="Segoe UI" w:eastAsia="Microsoft YaHei" w:hAnsi="Segoe UI" w:cs="Segoe UI"/>
        </w:rPr>
      </w:pPr>
    </w:p>
    <w:sectPr w:rsidR="009950E6" w:rsidRPr="003D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D78CF"/>
    <w:rsid w:val="003D23D4"/>
    <w:rsid w:val="00951F1F"/>
    <w:rsid w:val="009950E6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4</cp:revision>
  <dcterms:created xsi:type="dcterms:W3CDTF">2019-04-01T14:56:00Z</dcterms:created>
  <dcterms:modified xsi:type="dcterms:W3CDTF">2019-10-08T03:05:00Z</dcterms:modified>
</cp:coreProperties>
</file>