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40143E" w14:textId="77777777" w:rsidR="009F4EAF" w:rsidRPr="00523109" w:rsidRDefault="004560E3" w:rsidP="009F4EAF">
      <w:pPr>
        <w:pStyle w:val="Title"/>
        <w:rPr>
          <w:rFonts w:ascii="Aptos" w:eastAsia="Yu Gothic UI" w:hAnsi="Aptos"/>
          <w:lang w:eastAsia="ja-JP"/>
        </w:rPr>
      </w:pPr>
      <w:proofErr w:type="spellStart"/>
      <w:r w:rsidRPr="00523109">
        <w:rPr>
          <w:rFonts w:ascii="Aptos" w:eastAsia="Yu Gothic UI" w:hAnsi="Aptos" w:cs="MS UI Gothic"/>
          <w:spacing w:val="0"/>
          <w:lang w:eastAsia="ja-JP"/>
        </w:rPr>
        <w:t>ContosoLearn</w:t>
      </w:r>
      <w:proofErr w:type="spellEnd"/>
      <w:r w:rsidRPr="00523109">
        <w:rPr>
          <w:rFonts w:ascii="Aptos" w:eastAsia="Yu Gothic UI" w:hAnsi="Aptos" w:cs="MS UI Gothic"/>
          <w:spacing w:val="0"/>
          <w:lang w:eastAsia="ja-JP"/>
        </w:rPr>
        <w:t xml:space="preserve"> </w:t>
      </w:r>
      <w:r w:rsidRPr="00523109">
        <w:rPr>
          <w:rFonts w:ascii="Aptos" w:eastAsia="Yu Gothic UI" w:hAnsi="Aptos" w:cs="MS UI Gothic"/>
          <w:spacing w:val="0"/>
          <w:lang w:eastAsia="ja-JP"/>
        </w:rPr>
        <w:t>戦略的分析レポート</w:t>
      </w:r>
    </w:p>
    <w:p w14:paraId="13B7072F" w14:textId="77777777" w:rsidR="009F4EAF" w:rsidRPr="00523109" w:rsidRDefault="004560E3" w:rsidP="009F4EAF">
      <w:pPr>
        <w:pStyle w:val="Subtitle"/>
        <w:rPr>
          <w:rFonts w:ascii="Aptos" w:eastAsia="Yu Gothic UI" w:hAnsi="Aptos"/>
          <w:lang w:eastAsia="ja-JP"/>
        </w:rPr>
      </w:pPr>
      <w:r w:rsidRPr="00523109">
        <w:rPr>
          <w:rFonts w:ascii="Aptos" w:eastAsia="Yu Gothic UI" w:hAnsi="Aptos" w:cs="MS UI Gothic"/>
          <w:color w:val="595959"/>
          <w:spacing w:val="0"/>
          <w:lang w:eastAsia="ja-JP"/>
        </w:rPr>
        <w:t>作成者</w:t>
      </w:r>
      <w:r w:rsidRPr="00523109">
        <w:rPr>
          <w:rFonts w:ascii="Aptos" w:eastAsia="Yu Gothic UI" w:hAnsi="Aptos" w:cs="MS UI Gothic"/>
          <w:color w:val="595959"/>
          <w:spacing w:val="0"/>
          <w:lang w:eastAsia="ja-JP"/>
        </w:rPr>
        <w:t>: {</w:t>
      </w:r>
      <w:r w:rsidRPr="00523109">
        <w:rPr>
          <w:rFonts w:ascii="Aptos" w:eastAsia="Yu Gothic UI" w:hAnsi="Aptos" w:cs="MS UI Gothic"/>
          <w:color w:val="595959"/>
          <w:spacing w:val="0"/>
          <w:lang w:eastAsia="ja-JP"/>
        </w:rPr>
        <w:t>名前</w:t>
      </w:r>
      <w:r w:rsidRPr="00523109">
        <w:rPr>
          <w:rFonts w:ascii="Aptos" w:eastAsia="Yu Gothic UI" w:hAnsi="Aptos" w:cs="MS UI Gothic"/>
          <w:color w:val="595959"/>
          <w:spacing w:val="0"/>
          <w:lang w:eastAsia="ja-JP"/>
        </w:rPr>
        <w:t>}</w:t>
      </w:r>
    </w:p>
    <w:p w14:paraId="2DE15BE3" w14:textId="77777777" w:rsidR="009F4EAF" w:rsidRPr="00523109" w:rsidRDefault="004560E3" w:rsidP="009F4EAF">
      <w:pPr>
        <w:pStyle w:val="Heading1"/>
        <w:rPr>
          <w:rFonts w:ascii="Aptos" w:eastAsia="Yu Gothic UI" w:hAnsi="Aptos"/>
          <w:lang w:eastAsia="ja-JP"/>
        </w:rPr>
      </w:pPr>
      <w:r w:rsidRPr="00523109">
        <w:rPr>
          <w:rFonts w:ascii="Aptos" w:eastAsia="Yu Gothic UI" w:hAnsi="Aptos" w:cs="MS UI Gothic"/>
          <w:color w:val="0F4761"/>
          <w:lang w:eastAsia="ja-JP"/>
        </w:rPr>
        <w:t>概要</w:t>
      </w:r>
    </w:p>
    <w:p w14:paraId="64A50D1E" w14:textId="77777777" w:rsidR="009F4EAF" w:rsidRPr="00523109" w:rsidRDefault="004560E3" w:rsidP="009F4EAF">
      <w:pPr>
        <w:rPr>
          <w:rFonts w:ascii="Aptos" w:eastAsia="Yu Gothic UI" w:hAnsi="Aptos"/>
          <w:lang w:eastAsia="ja-JP"/>
        </w:rPr>
      </w:pPr>
      <w:proofErr w:type="spellStart"/>
      <w:r w:rsidRPr="00523109">
        <w:rPr>
          <w:rFonts w:ascii="Aptos" w:eastAsia="Yu Gothic UI" w:hAnsi="Aptos" w:cs="MS UI Gothic"/>
          <w:lang w:eastAsia="ja-JP"/>
        </w:rPr>
        <w:t>ContosoLearn</w:t>
      </w:r>
      <w:proofErr w:type="spellEnd"/>
      <w:r w:rsidRPr="00523109">
        <w:rPr>
          <w:rFonts w:ascii="Aptos" w:eastAsia="Yu Gothic UI" w:hAnsi="Aptos" w:cs="MS UI Gothic"/>
          <w:lang w:eastAsia="ja-JP"/>
        </w:rPr>
        <w:t xml:space="preserve"> </w:t>
      </w:r>
      <w:r w:rsidRPr="00523109">
        <w:rPr>
          <w:rFonts w:ascii="Aptos" w:eastAsia="Yu Gothic UI" w:hAnsi="Aptos" w:cs="MS UI Gothic"/>
          <w:lang w:eastAsia="ja-JP"/>
        </w:rPr>
        <w:t>は、</w:t>
      </w:r>
      <w:r w:rsidRPr="00523109">
        <w:rPr>
          <w:rFonts w:ascii="Aptos" w:eastAsia="Yu Gothic UI" w:hAnsi="Aptos" w:cs="MS UI Gothic"/>
          <w:lang w:eastAsia="ja-JP"/>
        </w:rPr>
        <w:t xml:space="preserve">AI </w:t>
      </w:r>
      <w:r w:rsidRPr="00523109">
        <w:rPr>
          <w:rFonts w:ascii="Aptos" w:eastAsia="Yu Gothic UI" w:hAnsi="Aptos" w:cs="MS UI Gothic"/>
          <w:lang w:eastAsia="ja-JP"/>
        </w:rPr>
        <w:t>を活用した学習およびスキル開発プラットフォームであり、従来の教育のギャップを埋め、パーソナライズされた学習エクスペリエンスを提供することを目的としています。適応型学習パス、コンテンツ集約、スキルの検証とサーティフィケーション、</w:t>
      </w:r>
      <w:r w:rsidRPr="00523109">
        <w:rPr>
          <w:rFonts w:ascii="Aptos" w:eastAsia="Yu Gothic UI" w:hAnsi="Aptos" w:cs="MS UI Gothic"/>
          <w:lang w:eastAsia="ja-JP"/>
        </w:rPr>
        <w:t xml:space="preserve">AI </w:t>
      </w:r>
      <w:r w:rsidRPr="00523109">
        <w:rPr>
          <w:rFonts w:ascii="Aptos" w:eastAsia="Yu Gothic UI" w:hAnsi="Aptos" w:cs="MS UI Gothic"/>
          <w:lang w:eastAsia="ja-JP"/>
        </w:rPr>
        <w:t>主導のスキル</w:t>
      </w:r>
      <w:r w:rsidRPr="00523109">
        <w:rPr>
          <w:rFonts w:ascii="Aptos" w:eastAsia="Yu Gothic UI" w:hAnsi="Aptos" w:cs="MS UI Gothic"/>
          <w:lang w:eastAsia="ja-JP"/>
        </w:rPr>
        <w:t xml:space="preserve"> </w:t>
      </w:r>
      <w:r w:rsidRPr="00523109">
        <w:rPr>
          <w:rFonts w:ascii="Aptos" w:eastAsia="Yu Gothic UI" w:hAnsi="Aptos" w:cs="MS UI Gothic"/>
          <w:lang w:eastAsia="ja-JP"/>
        </w:rPr>
        <w:t>ギャップ分析、コラボレーション</w:t>
      </w:r>
      <w:r w:rsidRPr="00523109">
        <w:rPr>
          <w:rFonts w:ascii="Aptos" w:eastAsia="Yu Gothic UI" w:hAnsi="Aptos" w:cs="MS UI Gothic"/>
          <w:lang w:eastAsia="ja-JP"/>
        </w:rPr>
        <w:t xml:space="preserve"> </w:t>
      </w:r>
      <w:r w:rsidRPr="00523109">
        <w:rPr>
          <w:rFonts w:ascii="Aptos" w:eastAsia="Yu Gothic UI" w:hAnsi="Aptos" w:cs="MS UI Gothic"/>
          <w:lang w:eastAsia="ja-JP"/>
        </w:rPr>
        <w:t>ラーニング</w:t>
      </w:r>
      <w:r w:rsidRPr="00523109">
        <w:rPr>
          <w:rFonts w:ascii="Aptos" w:eastAsia="Yu Gothic UI" w:hAnsi="Aptos" w:cs="MS UI Gothic"/>
          <w:lang w:eastAsia="ja-JP"/>
        </w:rPr>
        <w:t xml:space="preserve"> </w:t>
      </w:r>
      <w:r w:rsidRPr="00523109">
        <w:rPr>
          <w:rFonts w:ascii="Aptos" w:eastAsia="Yu Gothic UI" w:hAnsi="Aptos" w:cs="MS UI Gothic"/>
          <w:lang w:eastAsia="ja-JP"/>
        </w:rPr>
        <w:t>コミュニティ、ジョブ</w:t>
      </w:r>
      <w:r w:rsidRPr="00523109">
        <w:rPr>
          <w:rFonts w:ascii="Aptos" w:eastAsia="Yu Gothic UI" w:hAnsi="Aptos" w:cs="MS UI Gothic"/>
          <w:lang w:eastAsia="ja-JP"/>
        </w:rPr>
        <w:t xml:space="preserve"> </w:t>
      </w:r>
      <w:r w:rsidRPr="00523109">
        <w:rPr>
          <w:rFonts w:ascii="Aptos" w:eastAsia="Yu Gothic UI" w:hAnsi="Aptos" w:cs="MS UI Gothic"/>
          <w:lang w:eastAsia="ja-JP"/>
        </w:rPr>
        <w:t>マーケットの分析情報、対話型</w:t>
      </w:r>
      <w:r w:rsidRPr="00523109">
        <w:rPr>
          <w:rFonts w:ascii="Aptos" w:eastAsia="Yu Gothic UI" w:hAnsi="Aptos" w:cs="MS UI Gothic"/>
          <w:lang w:eastAsia="ja-JP"/>
        </w:rPr>
        <w:t xml:space="preserve"> AI </w:t>
      </w:r>
      <w:r w:rsidRPr="00523109">
        <w:rPr>
          <w:rFonts w:ascii="Aptos" w:eastAsia="Yu Gothic UI" w:hAnsi="Aptos" w:cs="MS UI Gothic"/>
          <w:lang w:eastAsia="ja-JP"/>
        </w:rPr>
        <w:t>チューターなどの機能が提供されます。</w:t>
      </w:r>
      <w:proofErr w:type="spellStart"/>
      <w:r w:rsidRPr="00523109">
        <w:rPr>
          <w:rFonts w:ascii="Aptos" w:eastAsia="Yu Gothic UI" w:hAnsi="Aptos" w:cs="MS UI Gothic"/>
          <w:lang w:eastAsia="ja-JP"/>
        </w:rPr>
        <w:t>ContosoLearn</w:t>
      </w:r>
      <w:proofErr w:type="spellEnd"/>
      <w:r w:rsidRPr="00523109">
        <w:rPr>
          <w:rFonts w:ascii="Aptos" w:eastAsia="Yu Gothic UI" w:hAnsi="Aptos" w:cs="MS UI Gothic"/>
          <w:lang w:eastAsia="ja-JP"/>
        </w:rPr>
        <w:t xml:space="preserve"> </w:t>
      </w:r>
      <w:r w:rsidRPr="00523109">
        <w:rPr>
          <w:rFonts w:ascii="Aptos" w:eastAsia="Yu Gothic UI" w:hAnsi="Aptos" w:cs="MS UI Gothic"/>
          <w:lang w:eastAsia="ja-JP"/>
        </w:rPr>
        <w:t>は、</w:t>
      </w:r>
      <w:r w:rsidRPr="00523109">
        <w:rPr>
          <w:rFonts w:ascii="Aptos" w:eastAsia="Yu Gothic UI" w:hAnsi="Aptos" w:cs="MS UI Gothic"/>
          <w:lang w:eastAsia="ja-JP"/>
        </w:rPr>
        <w:t xml:space="preserve">Premium </w:t>
      </w:r>
      <w:r w:rsidRPr="00523109">
        <w:rPr>
          <w:rFonts w:ascii="Aptos" w:eastAsia="Yu Gothic UI" w:hAnsi="Aptos" w:cs="MS UI Gothic"/>
          <w:lang w:eastAsia="ja-JP"/>
        </w:rPr>
        <w:t>サブスクリプションとエンタープライズ</w:t>
      </w:r>
      <w:r w:rsidRPr="00523109">
        <w:rPr>
          <w:rFonts w:ascii="Aptos" w:eastAsia="Yu Gothic UI" w:hAnsi="Aptos" w:cs="MS UI Gothic"/>
          <w:lang w:eastAsia="ja-JP"/>
        </w:rPr>
        <w:t xml:space="preserve"> </w:t>
      </w:r>
      <w:r w:rsidRPr="00523109">
        <w:rPr>
          <w:rFonts w:ascii="Aptos" w:eastAsia="Yu Gothic UI" w:hAnsi="Aptos" w:cs="MS UI Gothic"/>
          <w:lang w:eastAsia="ja-JP"/>
        </w:rPr>
        <w:t>ライセンス</w:t>
      </w:r>
      <w:r w:rsidRPr="00523109">
        <w:rPr>
          <w:rFonts w:ascii="Aptos" w:eastAsia="Yu Gothic UI" w:hAnsi="Aptos" w:cs="MS UI Gothic"/>
          <w:lang w:eastAsia="ja-JP"/>
        </w:rPr>
        <w:t xml:space="preserve"> </w:t>
      </w:r>
      <w:r w:rsidRPr="00523109">
        <w:rPr>
          <w:rFonts w:ascii="Aptos" w:eastAsia="Yu Gothic UI" w:hAnsi="Aptos" w:cs="MS UI Gothic"/>
          <w:lang w:eastAsia="ja-JP"/>
        </w:rPr>
        <w:t>オプションを備えたフリーミアム</w:t>
      </w:r>
      <w:r w:rsidRPr="00523109">
        <w:rPr>
          <w:rFonts w:ascii="Aptos" w:eastAsia="Yu Gothic UI" w:hAnsi="Aptos" w:cs="MS UI Gothic"/>
          <w:lang w:eastAsia="ja-JP"/>
        </w:rPr>
        <w:t xml:space="preserve"> </w:t>
      </w:r>
      <w:r w:rsidRPr="00523109">
        <w:rPr>
          <w:rFonts w:ascii="Aptos" w:eastAsia="Yu Gothic UI" w:hAnsi="Aptos" w:cs="MS UI Gothic"/>
          <w:lang w:eastAsia="ja-JP"/>
        </w:rPr>
        <w:t>モデルで動作します。</w:t>
      </w:r>
      <w:proofErr w:type="spellStart"/>
      <w:r w:rsidRPr="00523109">
        <w:rPr>
          <w:rFonts w:ascii="Aptos" w:eastAsia="Yu Gothic UI" w:hAnsi="Aptos" w:cs="MS UI Gothic"/>
          <w:lang w:eastAsia="ja-JP"/>
        </w:rPr>
        <w:t>ContosoLearn</w:t>
      </w:r>
      <w:proofErr w:type="spellEnd"/>
      <w:r w:rsidRPr="00523109">
        <w:rPr>
          <w:rFonts w:ascii="Aptos" w:eastAsia="Yu Gothic UI" w:hAnsi="Aptos" w:cs="MS UI Gothic"/>
          <w:lang w:eastAsia="ja-JP"/>
        </w:rPr>
        <w:t xml:space="preserve"> </w:t>
      </w:r>
      <w:r w:rsidRPr="00523109">
        <w:rPr>
          <w:rFonts w:ascii="Aptos" w:eastAsia="Yu Gothic UI" w:hAnsi="Aptos" w:cs="MS UI Gothic"/>
          <w:lang w:eastAsia="ja-JP"/>
        </w:rPr>
        <w:t>の価値提案は、学習者にとって適応型</w:t>
      </w:r>
      <w:r w:rsidRPr="00523109">
        <w:rPr>
          <w:rFonts w:ascii="Aptos" w:eastAsia="Yu Gothic UI" w:hAnsi="Aptos" w:cs="MS UI Gothic"/>
          <w:lang w:eastAsia="ja-JP"/>
        </w:rPr>
        <w:t xml:space="preserve">AI </w:t>
      </w:r>
      <w:r w:rsidRPr="00523109">
        <w:rPr>
          <w:rFonts w:ascii="Aptos" w:eastAsia="Yu Gothic UI" w:hAnsi="Aptos" w:cs="MS UI Gothic"/>
          <w:lang w:eastAsia="ja-JP"/>
        </w:rPr>
        <w:t>アシスタントであり、カスタマイズされた推奨事項、元のコンテンツ、アクションにつながる分析情報を提供することです。</w:t>
      </w:r>
    </w:p>
    <w:p w14:paraId="6FD9FD03" w14:textId="77777777" w:rsidR="009F4EAF" w:rsidRPr="00523109" w:rsidRDefault="004560E3" w:rsidP="009F4EAF">
      <w:pPr>
        <w:rPr>
          <w:rFonts w:ascii="Aptos" w:eastAsia="Yu Gothic UI" w:hAnsi="Aptos"/>
          <w:lang w:eastAsia="ja-JP"/>
        </w:rPr>
      </w:pPr>
      <w:r w:rsidRPr="00523109">
        <w:rPr>
          <w:rFonts w:ascii="Aptos" w:eastAsia="Yu Gothic UI" w:hAnsi="Aptos" w:cs="MS UI Gothic"/>
          <w:lang w:eastAsia="ja-JP"/>
        </w:rPr>
        <w:t>eLearning</w:t>
      </w:r>
      <w:r w:rsidRPr="00523109">
        <w:rPr>
          <w:rFonts w:ascii="Aptos" w:eastAsia="Yu Gothic UI" w:hAnsi="Aptos" w:cs="MS UI Gothic"/>
          <w:lang w:eastAsia="ja-JP"/>
        </w:rPr>
        <w:t>市場は、</w:t>
      </w:r>
      <w:r w:rsidRPr="00523109">
        <w:rPr>
          <w:rFonts w:ascii="Aptos" w:eastAsia="Yu Gothic UI" w:hAnsi="Aptos" w:cs="MS UI Gothic"/>
          <w:lang w:eastAsia="ja-JP"/>
        </w:rPr>
        <w:t>2020</w:t>
      </w:r>
      <w:r w:rsidRPr="00523109">
        <w:rPr>
          <w:rFonts w:ascii="Aptos" w:eastAsia="Yu Gothic UI" w:hAnsi="Aptos" w:cs="MS UI Gothic"/>
          <w:lang w:eastAsia="ja-JP"/>
        </w:rPr>
        <w:t>年から</w:t>
      </w:r>
      <w:r w:rsidRPr="00523109">
        <w:rPr>
          <w:rFonts w:ascii="Aptos" w:eastAsia="Yu Gothic UI" w:hAnsi="Aptos" w:cs="MS UI Gothic"/>
          <w:lang w:eastAsia="ja-JP"/>
        </w:rPr>
        <w:t>2027</w:t>
      </w:r>
      <w:r w:rsidRPr="00523109">
        <w:rPr>
          <w:rFonts w:ascii="Aptos" w:eastAsia="Yu Gothic UI" w:hAnsi="Aptos" w:cs="MS UI Gothic"/>
          <w:lang w:eastAsia="ja-JP"/>
        </w:rPr>
        <w:t>年の</w:t>
      </w:r>
      <w:r w:rsidRPr="00523109">
        <w:rPr>
          <w:rFonts w:ascii="Aptos" w:eastAsia="Yu Gothic UI" w:hAnsi="Aptos" w:cs="MS UI Gothic"/>
          <w:lang w:eastAsia="ja-JP"/>
        </w:rPr>
        <w:t>21.4%</w:t>
      </w:r>
      <w:r w:rsidRPr="00523109">
        <w:rPr>
          <w:rFonts w:ascii="Aptos" w:eastAsia="Yu Gothic UI" w:hAnsi="Aptos" w:cs="MS UI Gothic"/>
          <w:lang w:eastAsia="ja-JP"/>
        </w:rPr>
        <w:t>の複合年間成長率</w:t>
      </w:r>
      <w:r w:rsidRPr="00523109">
        <w:rPr>
          <w:rFonts w:ascii="Aptos" w:eastAsia="Yu Gothic UI" w:hAnsi="Aptos" w:cs="MS UI Gothic"/>
          <w:lang w:eastAsia="ja-JP"/>
        </w:rPr>
        <w:t xml:space="preserve"> (CAGR) </w:t>
      </w:r>
      <w:r w:rsidRPr="00523109">
        <w:rPr>
          <w:rFonts w:ascii="Aptos" w:eastAsia="Yu Gothic UI" w:hAnsi="Aptos" w:cs="MS UI Gothic"/>
          <w:lang w:eastAsia="ja-JP"/>
        </w:rPr>
        <w:t>で成長し、</w:t>
      </w:r>
      <w:r w:rsidRPr="00523109">
        <w:rPr>
          <w:rFonts w:ascii="Aptos" w:eastAsia="Yu Gothic UI" w:hAnsi="Aptos" w:cs="MS UI Gothic"/>
          <w:lang w:eastAsia="ja-JP"/>
        </w:rPr>
        <w:t>2027</w:t>
      </w:r>
      <w:r w:rsidRPr="00523109">
        <w:rPr>
          <w:rFonts w:ascii="Aptos" w:eastAsia="Yu Gothic UI" w:hAnsi="Aptos" w:cs="MS UI Gothic"/>
          <w:lang w:eastAsia="ja-JP"/>
        </w:rPr>
        <w:t>年までに</w:t>
      </w:r>
      <w:r w:rsidRPr="00523109">
        <w:rPr>
          <w:rFonts w:ascii="Aptos" w:eastAsia="Yu Gothic UI" w:hAnsi="Aptos" w:cs="MS UI Gothic"/>
          <w:lang w:eastAsia="ja-JP"/>
        </w:rPr>
        <w:t>3,743</w:t>
      </w:r>
      <w:r w:rsidRPr="00523109">
        <w:rPr>
          <w:rFonts w:ascii="Aptos" w:eastAsia="Yu Gothic UI" w:hAnsi="Aptos" w:cs="MS UI Gothic"/>
          <w:lang w:eastAsia="ja-JP"/>
        </w:rPr>
        <w:t>億ドルに達すると予想されています。この市場は、オンライン学習の導入の増加、スキル開発の需要の増加、モバイル</w:t>
      </w:r>
      <w:r w:rsidRPr="00523109">
        <w:rPr>
          <w:rFonts w:ascii="Aptos" w:eastAsia="Yu Gothic UI" w:hAnsi="Aptos" w:cs="MS UI Gothic"/>
          <w:lang w:eastAsia="ja-JP"/>
        </w:rPr>
        <w:t xml:space="preserve"> </w:t>
      </w:r>
      <w:r w:rsidRPr="00523109">
        <w:rPr>
          <w:rFonts w:ascii="Aptos" w:eastAsia="Yu Gothic UI" w:hAnsi="Aptos" w:cs="MS UI Gothic"/>
          <w:lang w:eastAsia="ja-JP"/>
        </w:rPr>
        <w:t>デバイスとクラウド</w:t>
      </w:r>
      <w:r w:rsidRPr="00523109">
        <w:rPr>
          <w:rFonts w:ascii="Aptos" w:eastAsia="Yu Gothic UI" w:hAnsi="Aptos" w:cs="MS UI Gothic"/>
          <w:lang w:eastAsia="ja-JP"/>
        </w:rPr>
        <w:t xml:space="preserve"> </w:t>
      </w:r>
      <w:r w:rsidRPr="00523109">
        <w:rPr>
          <w:rFonts w:ascii="Aptos" w:eastAsia="Yu Gothic UI" w:hAnsi="Aptos" w:cs="MS UI Gothic"/>
          <w:lang w:eastAsia="ja-JP"/>
        </w:rPr>
        <w:t>テクノロジの使用の増加、</w:t>
      </w:r>
      <w:r w:rsidRPr="00523109">
        <w:rPr>
          <w:rFonts w:ascii="Aptos" w:eastAsia="Yu Gothic UI" w:hAnsi="Aptos" w:cs="MS UI Gothic"/>
          <w:lang w:eastAsia="ja-JP"/>
        </w:rPr>
        <w:t xml:space="preserve">COVID-19 </w:t>
      </w:r>
      <w:r w:rsidRPr="00523109">
        <w:rPr>
          <w:rFonts w:ascii="Aptos" w:eastAsia="Yu Gothic UI" w:hAnsi="Aptos" w:cs="MS UI Gothic"/>
          <w:lang w:eastAsia="ja-JP"/>
        </w:rPr>
        <w:t>パンデミックの影響などの要因によって推進されています。市場は、エンドユーザー、学習モード、テクノロジ、地域別にセグメント化されています。主要なエンドユーザーは学術機関と企業であり、後者はリスキリングとスキルアップの必要性により、より速く成長することが期待されています。主な学習モードはマイペースで進められるのと講師が指導するのがあり、前者は柔軟性と利便性を優先するため主流になると予想されます。主なテクノロジは学習管理システム</w:t>
      </w:r>
      <w:r w:rsidRPr="00523109">
        <w:rPr>
          <w:rFonts w:ascii="Aptos" w:eastAsia="Yu Gothic UI" w:hAnsi="Aptos" w:cs="MS UI Gothic"/>
          <w:lang w:eastAsia="ja-JP"/>
        </w:rPr>
        <w:t xml:space="preserve"> (LMS)</w:t>
      </w:r>
      <w:r w:rsidRPr="00523109">
        <w:rPr>
          <w:rFonts w:ascii="Aptos" w:eastAsia="Yu Gothic UI" w:hAnsi="Aptos" w:cs="MS UI Gothic"/>
          <w:lang w:eastAsia="ja-JP"/>
        </w:rPr>
        <w:t>、モバイル</w:t>
      </w:r>
      <w:r w:rsidRPr="00523109">
        <w:rPr>
          <w:rFonts w:ascii="Aptos" w:eastAsia="Yu Gothic UI" w:hAnsi="Aptos" w:cs="MS UI Gothic"/>
          <w:lang w:eastAsia="ja-JP"/>
        </w:rPr>
        <w:t xml:space="preserve"> </w:t>
      </w:r>
      <w:r w:rsidRPr="00523109">
        <w:rPr>
          <w:rFonts w:ascii="Aptos" w:eastAsia="Yu Gothic UI" w:hAnsi="Aptos" w:cs="MS UI Gothic"/>
          <w:lang w:eastAsia="ja-JP"/>
        </w:rPr>
        <w:t>学習、マイクロラーニング、ゲーミフィケーション、人工知能</w:t>
      </w:r>
      <w:r w:rsidRPr="00523109">
        <w:rPr>
          <w:rFonts w:ascii="Aptos" w:eastAsia="Yu Gothic UI" w:hAnsi="Aptos" w:cs="MS UI Gothic"/>
          <w:lang w:eastAsia="ja-JP"/>
        </w:rPr>
        <w:t xml:space="preserve"> (AI) </w:t>
      </w:r>
      <w:r w:rsidRPr="00523109">
        <w:rPr>
          <w:rFonts w:ascii="Aptos" w:eastAsia="Yu Gothic UI" w:hAnsi="Aptos" w:cs="MS UI Gothic"/>
          <w:lang w:eastAsia="ja-JP"/>
        </w:rPr>
        <w:t>であり、後者は学習成果と効率を向上させる可能性があるため、最も高い成長を目の当たりにすることが期待されています。</w:t>
      </w:r>
    </w:p>
    <w:p w14:paraId="31AE3968" w14:textId="77777777" w:rsidR="009F4EAF" w:rsidRPr="00523109" w:rsidRDefault="004560E3" w:rsidP="009F4EAF">
      <w:pPr>
        <w:rPr>
          <w:rFonts w:ascii="Aptos" w:eastAsia="Yu Gothic UI" w:hAnsi="Aptos"/>
          <w:lang w:eastAsia="ja-JP"/>
        </w:rPr>
      </w:pPr>
      <w:proofErr w:type="spellStart"/>
      <w:r w:rsidRPr="00523109">
        <w:rPr>
          <w:rFonts w:ascii="Aptos" w:eastAsia="Yu Gothic UI" w:hAnsi="Aptos" w:cs="MS UI Gothic"/>
          <w:lang w:eastAsia="ja-JP"/>
        </w:rPr>
        <w:t>ContosoLearn</w:t>
      </w:r>
      <w:proofErr w:type="spellEnd"/>
      <w:r w:rsidRPr="00523109">
        <w:rPr>
          <w:rFonts w:ascii="Aptos" w:eastAsia="Yu Gothic UI" w:hAnsi="Aptos" w:cs="MS UI Gothic"/>
          <w:lang w:eastAsia="ja-JP"/>
        </w:rPr>
        <w:t xml:space="preserve"> </w:t>
      </w:r>
      <w:r w:rsidRPr="00523109">
        <w:rPr>
          <w:rFonts w:ascii="Aptos" w:eastAsia="Yu Gothic UI" w:hAnsi="Aptos" w:cs="MS UI Gothic"/>
          <w:lang w:eastAsia="ja-JP"/>
        </w:rPr>
        <w:t>は、</w:t>
      </w:r>
      <w:proofErr w:type="spellStart"/>
      <w:r w:rsidRPr="00523109">
        <w:rPr>
          <w:rFonts w:ascii="Aptos" w:eastAsia="Yu Gothic UI" w:hAnsi="Aptos" w:cs="MS UI Gothic"/>
          <w:lang w:eastAsia="ja-JP"/>
        </w:rPr>
        <w:t>Fabrikam</w:t>
      </w:r>
      <w:proofErr w:type="spellEnd"/>
      <w:r w:rsidRPr="00523109">
        <w:rPr>
          <w:rFonts w:ascii="Aptos" w:eastAsia="Yu Gothic UI" w:hAnsi="Aptos" w:cs="MS UI Gothic"/>
          <w:lang w:eastAsia="ja-JP"/>
        </w:rPr>
        <w:t xml:space="preserve"> Learning </w:t>
      </w:r>
      <w:r w:rsidRPr="00523109">
        <w:rPr>
          <w:rFonts w:ascii="Aptos" w:eastAsia="Yu Gothic UI" w:hAnsi="Aptos" w:cs="MS UI Gothic"/>
          <w:lang w:eastAsia="ja-JP"/>
        </w:rPr>
        <w:t>や</w:t>
      </w:r>
      <w:r w:rsidRPr="00523109">
        <w:rPr>
          <w:rFonts w:ascii="Aptos" w:eastAsia="Yu Gothic UI" w:hAnsi="Aptos" w:cs="MS UI Gothic"/>
          <w:lang w:eastAsia="ja-JP"/>
        </w:rPr>
        <w:t xml:space="preserve"> </w:t>
      </w:r>
      <w:proofErr w:type="spellStart"/>
      <w:r w:rsidRPr="00523109">
        <w:rPr>
          <w:rFonts w:ascii="Aptos" w:eastAsia="Yu Gothic UI" w:hAnsi="Aptos" w:cs="MS UI Gothic"/>
          <w:lang w:eastAsia="ja-JP"/>
        </w:rPr>
        <w:t>AdatumLearn</w:t>
      </w:r>
      <w:proofErr w:type="spellEnd"/>
      <w:r w:rsidRPr="00523109">
        <w:rPr>
          <w:rFonts w:ascii="Aptos" w:eastAsia="Yu Gothic UI" w:hAnsi="Aptos" w:cs="MS UI Gothic"/>
          <w:lang w:eastAsia="ja-JP"/>
        </w:rPr>
        <w:t xml:space="preserve"> </w:t>
      </w:r>
      <w:r w:rsidRPr="00523109">
        <w:rPr>
          <w:rFonts w:ascii="Aptos" w:eastAsia="Yu Gothic UI" w:hAnsi="Aptos" w:cs="MS UI Gothic"/>
          <w:lang w:eastAsia="ja-JP"/>
        </w:rPr>
        <w:t>など、</w:t>
      </w:r>
      <w:r w:rsidRPr="00523109">
        <w:rPr>
          <w:rFonts w:ascii="Aptos" w:eastAsia="Yu Gothic UI" w:hAnsi="Aptos" w:cs="MS UI Gothic"/>
          <w:lang w:eastAsia="ja-JP"/>
        </w:rPr>
        <w:t xml:space="preserve">eLearning </w:t>
      </w:r>
      <w:r w:rsidRPr="00523109">
        <w:rPr>
          <w:rFonts w:ascii="Aptos" w:eastAsia="Yu Gothic UI" w:hAnsi="Aptos" w:cs="MS UI Gothic"/>
          <w:lang w:eastAsia="ja-JP"/>
        </w:rPr>
        <w:t>市場のさまざまなプレイヤーとの競合関係に直面しています。</w:t>
      </w:r>
      <w:proofErr w:type="spellStart"/>
      <w:r w:rsidRPr="00523109">
        <w:rPr>
          <w:rFonts w:ascii="Aptos" w:eastAsia="Yu Gothic UI" w:hAnsi="Aptos" w:cs="MS UI Gothic"/>
          <w:lang w:eastAsia="ja-JP"/>
        </w:rPr>
        <w:t>Fabrikam</w:t>
      </w:r>
      <w:proofErr w:type="spellEnd"/>
      <w:r w:rsidRPr="00523109">
        <w:rPr>
          <w:rFonts w:ascii="Aptos" w:eastAsia="Yu Gothic UI" w:hAnsi="Aptos" w:cs="MS UI Gothic"/>
          <w:lang w:eastAsia="ja-JP"/>
        </w:rPr>
        <w:t xml:space="preserve"> Learning </w:t>
      </w:r>
      <w:r w:rsidRPr="00523109">
        <w:rPr>
          <w:rFonts w:ascii="Aptos" w:eastAsia="Yu Gothic UI" w:hAnsi="Aptos" w:cs="MS UI Gothic"/>
          <w:lang w:eastAsia="ja-JP"/>
        </w:rPr>
        <w:t>は、分析およびレポート</w:t>
      </w:r>
      <w:r w:rsidRPr="00523109">
        <w:rPr>
          <w:rFonts w:ascii="Aptos" w:eastAsia="Yu Gothic UI" w:hAnsi="Aptos" w:cs="MS UI Gothic"/>
          <w:lang w:eastAsia="ja-JP"/>
        </w:rPr>
        <w:t xml:space="preserve"> </w:t>
      </w:r>
      <w:r w:rsidRPr="00523109">
        <w:rPr>
          <w:rFonts w:ascii="Aptos" w:eastAsia="Yu Gothic UI" w:hAnsi="Aptos" w:cs="MS UI Gothic"/>
          <w:lang w:eastAsia="ja-JP"/>
        </w:rPr>
        <w:t>ツールの包括的なセットを提供するプラットフォームですが、一部のユーザーにとっては圧倒されるかもしれません。</w:t>
      </w:r>
      <w:proofErr w:type="spellStart"/>
      <w:r w:rsidRPr="00523109">
        <w:rPr>
          <w:rFonts w:ascii="Aptos" w:eastAsia="Yu Gothic UI" w:hAnsi="Aptos" w:cs="MS UI Gothic"/>
          <w:lang w:eastAsia="ja-JP"/>
        </w:rPr>
        <w:t>AdatumLearn</w:t>
      </w:r>
      <w:proofErr w:type="spellEnd"/>
      <w:r w:rsidRPr="00523109">
        <w:rPr>
          <w:rFonts w:ascii="Aptos" w:eastAsia="Yu Gothic UI" w:hAnsi="Aptos" w:cs="MS UI Gothic"/>
          <w:lang w:eastAsia="ja-JP"/>
        </w:rPr>
        <w:t xml:space="preserve"> </w:t>
      </w:r>
      <w:r w:rsidRPr="00523109">
        <w:rPr>
          <w:rFonts w:ascii="Aptos" w:eastAsia="Yu Gothic UI" w:hAnsi="Aptos" w:cs="MS UI Gothic"/>
          <w:lang w:eastAsia="ja-JP"/>
        </w:rPr>
        <w:t>は、ビジネス分析手法に関するコースを提供するプラットフォームですが、サードパーティが生成した情報に依存しています。</w:t>
      </w:r>
      <w:proofErr w:type="spellStart"/>
      <w:r w:rsidRPr="00523109">
        <w:rPr>
          <w:rFonts w:ascii="Aptos" w:eastAsia="Yu Gothic UI" w:hAnsi="Aptos" w:cs="MS UI Gothic"/>
          <w:lang w:eastAsia="ja-JP"/>
        </w:rPr>
        <w:t>ContosoLearn</w:t>
      </w:r>
      <w:proofErr w:type="spellEnd"/>
      <w:r w:rsidRPr="00523109">
        <w:rPr>
          <w:rFonts w:ascii="Aptos" w:eastAsia="Yu Gothic UI" w:hAnsi="Aptos" w:cs="MS UI Gothic"/>
          <w:lang w:eastAsia="ja-JP"/>
        </w:rPr>
        <w:t xml:space="preserve"> </w:t>
      </w:r>
      <w:r w:rsidRPr="00523109">
        <w:rPr>
          <w:rFonts w:ascii="Aptos" w:eastAsia="Yu Gothic UI" w:hAnsi="Aptos" w:cs="MS UI Gothic"/>
          <w:lang w:eastAsia="ja-JP"/>
        </w:rPr>
        <w:t>は、アダプティブ</w:t>
      </w:r>
      <w:r w:rsidRPr="00523109">
        <w:rPr>
          <w:rFonts w:ascii="Aptos" w:eastAsia="Yu Gothic UI" w:hAnsi="Aptos" w:cs="MS UI Gothic"/>
          <w:lang w:eastAsia="ja-JP"/>
        </w:rPr>
        <w:t xml:space="preserve"> AI </w:t>
      </w:r>
      <w:r w:rsidRPr="00523109">
        <w:rPr>
          <w:rFonts w:ascii="Aptos" w:eastAsia="Yu Gothic UI" w:hAnsi="Aptos" w:cs="MS UI Gothic"/>
          <w:lang w:eastAsia="ja-JP"/>
        </w:rPr>
        <w:t>アルゴリズム、オリジナル</w:t>
      </w:r>
      <w:r w:rsidRPr="00523109">
        <w:rPr>
          <w:rFonts w:ascii="Aptos" w:eastAsia="Yu Gothic UI" w:hAnsi="Aptos" w:cs="MS UI Gothic"/>
          <w:lang w:eastAsia="ja-JP"/>
        </w:rPr>
        <w:t xml:space="preserve"> </w:t>
      </w:r>
      <w:r w:rsidRPr="00523109">
        <w:rPr>
          <w:rFonts w:ascii="Aptos" w:eastAsia="Yu Gothic UI" w:hAnsi="Aptos" w:cs="MS UI Gothic"/>
          <w:lang w:eastAsia="ja-JP"/>
        </w:rPr>
        <w:t>コンテンツやキュレーションされたコンテンツ、シンプルでありながら強力な分析システムなどの長所を活用することで、競合企業と差別化できます。</w:t>
      </w:r>
      <w:proofErr w:type="spellStart"/>
      <w:r w:rsidRPr="00523109">
        <w:rPr>
          <w:rFonts w:ascii="Aptos" w:eastAsia="Yu Gothic UI" w:hAnsi="Aptos" w:cs="MS UI Gothic"/>
          <w:lang w:eastAsia="ja-JP"/>
        </w:rPr>
        <w:t>ContosoLearn</w:t>
      </w:r>
      <w:proofErr w:type="spellEnd"/>
      <w:r w:rsidRPr="00523109">
        <w:rPr>
          <w:rFonts w:ascii="Aptos" w:eastAsia="Yu Gothic UI" w:hAnsi="Aptos" w:cs="MS UI Gothic"/>
          <w:lang w:eastAsia="ja-JP"/>
        </w:rPr>
        <w:t xml:space="preserve"> </w:t>
      </w:r>
      <w:r w:rsidRPr="00523109">
        <w:rPr>
          <w:rFonts w:ascii="Aptos" w:eastAsia="Yu Gothic UI" w:hAnsi="Aptos" w:cs="MS UI Gothic"/>
          <w:lang w:eastAsia="ja-JP"/>
        </w:rPr>
        <w:t>は、パーソナライズされた学習エクスペリエンスに対する需要の増加、データドリブンのおすすめ、スキルの検証や</w:t>
      </w:r>
      <w:r w:rsidRPr="00523109">
        <w:rPr>
          <w:rFonts w:ascii="Aptos" w:eastAsia="Yu Gothic UI" w:hAnsi="Aptos" w:cs="MS UI Gothic"/>
          <w:lang w:eastAsia="ja-JP"/>
        </w:rPr>
        <w:lastRenderedPageBreak/>
        <w:t>認定など、市場の機会に資本を投下することもできます。また、</w:t>
      </w:r>
      <w:proofErr w:type="spellStart"/>
      <w:r w:rsidRPr="00523109">
        <w:rPr>
          <w:rFonts w:ascii="Aptos" w:eastAsia="Yu Gothic UI" w:hAnsi="Aptos" w:cs="MS UI Gothic"/>
          <w:lang w:eastAsia="ja-JP"/>
        </w:rPr>
        <w:t>ContosoLearn</w:t>
      </w:r>
      <w:proofErr w:type="spellEnd"/>
      <w:r w:rsidRPr="00523109">
        <w:rPr>
          <w:rFonts w:ascii="Aptos" w:eastAsia="Yu Gothic UI" w:hAnsi="Aptos" w:cs="MS UI Gothic"/>
          <w:lang w:eastAsia="ja-JP"/>
        </w:rPr>
        <w:t xml:space="preserve"> </w:t>
      </w:r>
      <w:r w:rsidRPr="00523109">
        <w:rPr>
          <w:rFonts w:ascii="Aptos" w:eastAsia="Yu Gothic UI" w:hAnsi="Aptos" w:cs="MS UI Gothic"/>
          <w:lang w:eastAsia="ja-JP"/>
        </w:rPr>
        <w:t>は、激しい競争、変化する顧客の期待、規制や倫理における課題など、市場の脅威にも注意する必要があります。</w:t>
      </w:r>
    </w:p>
    <w:p w14:paraId="1E0F9D8E" w14:textId="77777777" w:rsidR="009F4EAF" w:rsidRPr="00523109" w:rsidRDefault="004560E3" w:rsidP="009F4EAF">
      <w:pPr>
        <w:rPr>
          <w:rFonts w:ascii="Aptos" w:eastAsia="Yu Gothic UI" w:hAnsi="Aptos"/>
          <w:lang w:eastAsia="ja-JP"/>
        </w:rPr>
      </w:pPr>
      <w:r w:rsidRPr="00523109">
        <w:rPr>
          <w:rFonts w:ascii="Aptos" w:eastAsia="Yu Gothic UI" w:hAnsi="Aptos" w:cs="MS UI Gothic"/>
          <w:lang w:eastAsia="ja-JP"/>
        </w:rPr>
        <w:t>戦略的分析に基づき、</w:t>
      </w:r>
      <w:proofErr w:type="spellStart"/>
      <w:r w:rsidRPr="00523109">
        <w:rPr>
          <w:rFonts w:ascii="Aptos" w:eastAsia="Yu Gothic UI" w:hAnsi="Aptos" w:cs="MS UI Gothic"/>
          <w:lang w:eastAsia="ja-JP"/>
        </w:rPr>
        <w:t>ContosoLearn</w:t>
      </w:r>
      <w:proofErr w:type="spellEnd"/>
      <w:r w:rsidRPr="00523109">
        <w:rPr>
          <w:rFonts w:ascii="Aptos" w:eastAsia="Yu Gothic UI" w:hAnsi="Aptos" w:cs="MS UI Gothic"/>
          <w:lang w:eastAsia="ja-JP"/>
        </w:rPr>
        <w:t xml:space="preserve"> </w:t>
      </w:r>
      <w:r w:rsidRPr="00523109">
        <w:rPr>
          <w:rFonts w:ascii="Aptos" w:eastAsia="Yu Gothic UI" w:hAnsi="Aptos" w:cs="MS UI Gothic"/>
          <w:lang w:eastAsia="ja-JP"/>
        </w:rPr>
        <w:t>が目標を達成するための推奨事項として、次が提案されます。</w:t>
      </w:r>
    </w:p>
    <w:p w14:paraId="4A97B0E6" w14:textId="77777777" w:rsidR="009F4EAF" w:rsidRPr="00523109" w:rsidRDefault="004560E3" w:rsidP="009F4EAF">
      <w:pPr>
        <w:pStyle w:val="ListParagraph"/>
        <w:numPr>
          <w:ilvl w:val="0"/>
          <w:numId w:val="3"/>
        </w:numPr>
        <w:rPr>
          <w:rFonts w:ascii="Aptos" w:eastAsia="Yu Gothic UI" w:hAnsi="Aptos"/>
          <w:lang w:eastAsia="ja-JP"/>
        </w:rPr>
      </w:pPr>
      <w:r w:rsidRPr="00523109">
        <w:rPr>
          <w:rFonts w:ascii="Aptos" w:eastAsia="Yu Gothic UI" w:hAnsi="Aptos" w:cs="MS UI Gothic"/>
          <w:lang w:eastAsia="ja-JP"/>
        </w:rPr>
        <w:t>特に需要が高い、または雇用市場で新たに出現しているトピックやスキルをカバーするようにコース内容を拡張します。</w:t>
      </w:r>
    </w:p>
    <w:p w14:paraId="3C09DD19" w14:textId="77777777" w:rsidR="009F4EAF" w:rsidRPr="00523109" w:rsidRDefault="004560E3" w:rsidP="009F4EAF">
      <w:pPr>
        <w:pStyle w:val="ListParagraph"/>
        <w:numPr>
          <w:ilvl w:val="0"/>
          <w:numId w:val="3"/>
        </w:numPr>
        <w:rPr>
          <w:rFonts w:ascii="Aptos" w:eastAsia="Yu Gothic UI" w:hAnsi="Aptos"/>
          <w:lang w:eastAsia="ja-JP"/>
        </w:rPr>
      </w:pPr>
      <w:r w:rsidRPr="00523109">
        <w:rPr>
          <w:rFonts w:ascii="Aptos" w:eastAsia="Yu Gothic UI" w:hAnsi="Aptos" w:cs="MS UI Gothic"/>
          <w:lang w:eastAsia="ja-JP"/>
        </w:rPr>
        <w:t>評判の良い教育機関および企業と提携して、信頼性、リーチ、コンテンツの品質を向上させます。</w:t>
      </w:r>
    </w:p>
    <w:p w14:paraId="64651821" w14:textId="77777777" w:rsidR="009F4EAF" w:rsidRPr="00523109" w:rsidRDefault="004560E3" w:rsidP="009F4EAF">
      <w:pPr>
        <w:pStyle w:val="ListParagraph"/>
        <w:numPr>
          <w:ilvl w:val="0"/>
          <w:numId w:val="3"/>
        </w:numPr>
        <w:rPr>
          <w:rFonts w:ascii="Aptos" w:eastAsia="Yu Gothic UI" w:hAnsi="Aptos"/>
          <w:lang w:eastAsia="ja-JP"/>
        </w:rPr>
      </w:pPr>
      <w:r w:rsidRPr="00523109">
        <w:rPr>
          <w:rFonts w:ascii="Aptos" w:eastAsia="Yu Gothic UI" w:hAnsi="Aptos" w:cs="MS UI Gothic"/>
          <w:lang w:eastAsia="ja-JP"/>
        </w:rPr>
        <w:t>研究開発に投資することで、</w:t>
      </w:r>
      <w:r w:rsidRPr="00523109">
        <w:rPr>
          <w:rFonts w:ascii="Aptos" w:eastAsia="Yu Gothic UI" w:hAnsi="Aptos" w:cs="MS UI Gothic"/>
          <w:lang w:eastAsia="ja-JP"/>
        </w:rPr>
        <w:t xml:space="preserve">AI </w:t>
      </w:r>
      <w:r w:rsidRPr="00523109">
        <w:rPr>
          <w:rFonts w:ascii="Aptos" w:eastAsia="Yu Gothic UI" w:hAnsi="Aptos" w:cs="MS UI Gothic"/>
          <w:lang w:eastAsia="ja-JP"/>
        </w:rPr>
        <w:t>アルゴリズムと機能を向上させ、倫理的および法的標準への準拠を確保します。</w:t>
      </w:r>
    </w:p>
    <w:p w14:paraId="0A5A3592" w14:textId="77777777" w:rsidR="009F4EAF" w:rsidRPr="00523109" w:rsidRDefault="004560E3" w:rsidP="009F4EAF">
      <w:pPr>
        <w:pStyle w:val="ListParagraph"/>
        <w:numPr>
          <w:ilvl w:val="0"/>
          <w:numId w:val="3"/>
        </w:numPr>
        <w:rPr>
          <w:rFonts w:ascii="Aptos" w:eastAsia="Yu Gothic UI" w:hAnsi="Aptos"/>
          <w:lang w:eastAsia="ja-JP"/>
        </w:rPr>
      </w:pPr>
      <w:r w:rsidRPr="00523109">
        <w:rPr>
          <w:rFonts w:ascii="Aptos" w:eastAsia="Yu Gothic UI" w:hAnsi="Aptos" w:cs="MS UI Gothic"/>
          <w:lang w:eastAsia="ja-JP"/>
        </w:rPr>
        <w:t>マーケティングおよびブランディング戦略を強化して、潜在顧客と既存顧客における知名度、認識、ロイヤルティを高めます。</w:t>
      </w:r>
    </w:p>
    <w:p w14:paraId="74952A63" w14:textId="77777777" w:rsidR="009F4EAF" w:rsidRPr="00523109" w:rsidRDefault="004560E3" w:rsidP="009F4EAF">
      <w:pPr>
        <w:pStyle w:val="ListParagraph"/>
        <w:numPr>
          <w:ilvl w:val="0"/>
          <w:numId w:val="3"/>
        </w:numPr>
        <w:rPr>
          <w:rFonts w:ascii="Aptos" w:eastAsia="Yu Gothic UI" w:hAnsi="Aptos"/>
          <w:lang w:eastAsia="ja-JP"/>
        </w:rPr>
      </w:pPr>
      <w:r w:rsidRPr="00523109">
        <w:rPr>
          <w:rFonts w:ascii="Aptos" w:eastAsia="Yu Gothic UI" w:hAnsi="Aptos" w:cs="MS UI Gothic"/>
          <w:lang w:eastAsia="ja-JP"/>
        </w:rPr>
        <w:t>プレミアム</w:t>
      </w:r>
      <w:r w:rsidRPr="00523109">
        <w:rPr>
          <w:rFonts w:ascii="Aptos" w:eastAsia="Yu Gothic UI" w:hAnsi="Aptos" w:cs="MS UI Gothic"/>
          <w:lang w:eastAsia="ja-JP"/>
        </w:rPr>
        <w:t xml:space="preserve"> </w:t>
      </w:r>
      <w:r w:rsidRPr="00523109">
        <w:rPr>
          <w:rFonts w:ascii="Aptos" w:eastAsia="Yu Gothic UI" w:hAnsi="Aptos" w:cs="MS UI Gothic"/>
          <w:lang w:eastAsia="ja-JP"/>
        </w:rPr>
        <w:t>サブスクライバーと法人顧客に対して、割引、報酬、排他アクセスなど、インセンティブや特典を増やします。</w:t>
      </w:r>
    </w:p>
    <w:p w14:paraId="2579B3B8" w14:textId="77777777" w:rsidR="009F4EAF" w:rsidRPr="00523109" w:rsidRDefault="004560E3" w:rsidP="009F4EAF">
      <w:pPr>
        <w:pStyle w:val="Heading1"/>
        <w:rPr>
          <w:rFonts w:ascii="Aptos" w:eastAsia="Yu Gothic UI" w:hAnsi="Aptos"/>
          <w:lang w:eastAsia="ja-JP"/>
        </w:rPr>
      </w:pPr>
      <w:proofErr w:type="spellStart"/>
      <w:r w:rsidRPr="00523109">
        <w:rPr>
          <w:rFonts w:ascii="Aptos" w:eastAsia="Yu Gothic UI" w:hAnsi="Aptos" w:cs="MS UI Gothic"/>
          <w:color w:val="0F4761"/>
          <w:lang w:eastAsia="ja-JP"/>
        </w:rPr>
        <w:t>ContosoLearn</w:t>
      </w:r>
      <w:proofErr w:type="spellEnd"/>
      <w:r w:rsidRPr="00523109">
        <w:rPr>
          <w:rFonts w:ascii="Aptos" w:eastAsia="Yu Gothic UI" w:hAnsi="Aptos" w:cs="MS UI Gothic"/>
          <w:color w:val="0F4761"/>
          <w:lang w:eastAsia="ja-JP"/>
        </w:rPr>
        <w:t xml:space="preserve"> </w:t>
      </w:r>
      <w:r w:rsidRPr="00523109">
        <w:rPr>
          <w:rFonts w:ascii="Aptos" w:eastAsia="Yu Gothic UI" w:hAnsi="Aptos" w:cs="MS UI Gothic"/>
          <w:color w:val="0F4761"/>
          <w:lang w:eastAsia="ja-JP"/>
        </w:rPr>
        <w:t>アプリの概要</w:t>
      </w:r>
    </w:p>
    <w:p w14:paraId="32F2E16D" w14:textId="77777777" w:rsidR="009F4EAF" w:rsidRPr="00523109" w:rsidRDefault="004560E3" w:rsidP="009F4EAF">
      <w:pPr>
        <w:rPr>
          <w:rFonts w:ascii="Aptos" w:eastAsia="Yu Gothic UI" w:hAnsi="Aptos"/>
        </w:rPr>
      </w:pPr>
      <w:proofErr w:type="spellStart"/>
      <w:r w:rsidRPr="00523109">
        <w:rPr>
          <w:rFonts w:ascii="Aptos" w:eastAsia="Yu Gothic UI" w:hAnsi="Aptos" w:cs="MS UI Gothic"/>
          <w:lang w:eastAsia="ja-JP"/>
        </w:rPr>
        <w:t>ContosoLearn</w:t>
      </w:r>
      <w:proofErr w:type="spellEnd"/>
      <w:r w:rsidRPr="00523109">
        <w:rPr>
          <w:rFonts w:ascii="Aptos" w:eastAsia="Yu Gothic UI" w:hAnsi="Aptos" w:cs="MS UI Gothic"/>
          <w:lang w:eastAsia="ja-JP"/>
        </w:rPr>
        <w:t xml:space="preserve"> </w:t>
      </w:r>
      <w:r w:rsidRPr="00523109">
        <w:rPr>
          <w:rFonts w:ascii="Aptos" w:eastAsia="Yu Gothic UI" w:hAnsi="Aptos" w:cs="MS UI Gothic"/>
          <w:lang w:eastAsia="ja-JP"/>
        </w:rPr>
        <w:t>は、個人が新しいスキルを効率的に習得できるように設計された、</w:t>
      </w:r>
      <w:r w:rsidRPr="00523109">
        <w:rPr>
          <w:rFonts w:ascii="Aptos" w:eastAsia="Yu Gothic UI" w:hAnsi="Aptos" w:cs="MS UI Gothic"/>
          <w:lang w:eastAsia="ja-JP"/>
        </w:rPr>
        <w:t xml:space="preserve">AI </w:t>
      </w:r>
      <w:r w:rsidRPr="00523109">
        <w:rPr>
          <w:rFonts w:ascii="Aptos" w:eastAsia="Yu Gothic UI" w:hAnsi="Aptos" w:cs="MS UI Gothic"/>
          <w:lang w:eastAsia="ja-JP"/>
        </w:rPr>
        <w:t>を活用した学習およびスキル開発プラットフォームです。パーソナライズされた学習エクスペリエンス、データドリブンの推奨事項、従来の教育におけるギャップを埋めることに重点を置いています。アプリには、次の機能があります。</w:t>
      </w:r>
    </w:p>
    <w:p w14:paraId="50D5F344" w14:textId="77777777" w:rsidR="009F4EAF" w:rsidRPr="00523109" w:rsidRDefault="004560E3" w:rsidP="009F4EAF">
      <w:pPr>
        <w:pStyle w:val="ListParagraph"/>
        <w:numPr>
          <w:ilvl w:val="0"/>
          <w:numId w:val="4"/>
        </w:numPr>
        <w:rPr>
          <w:rFonts w:ascii="Aptos" w:eastAsia="Yu Gothic UI" w:hAnsi="Aptos"/>
          <w:lang w:eastAsia="ja-JP"/>
        </w:rPr>
      </w:pPr>
      <w:r w:rsidRPr="00523109">
        <w:rPr>
          <w:rFonts w:ascii="Aptos" w:eastAsia="Yu Gothic UI" w:hAnsi="Aptos" w:cs="MS UI Gothic"/>
          <w:lang w:eastAsia="ja-JP"/>
        </w:rPr>
        <w:t>適応型学習</w:t>
      </w:r>
      <w:r w:rsidRPr="00523109">
        <w:rPr>
          <w:rFonts w:ascii="Aptos" w:eastAsia="Yu Gothic UI" w:hAnsi="Aptos" w:cs="MS UI Gothic"/>
          <w:lang w:eastAsia="ja-JP"/>
        </w:rPr>
        <w:t xml:space="preserve"> </w:t>
      </w:r>
      <w:r w:rsidRPr="00523109">
        <w:rPr>
          <w:rFonts w:ascii="Aptos" w:eastAsia="Yu Gothic UI" w:hAnsi="Aptos" w:cs="MS UI Gothic"/>
          <w:lang w:eastAsia="ja-JP"/>
        </w:rPr>
        <w:t>パス</w:t>
      </w:r>
      <w:r w:rsidRPr="00523109">
        <w:rPr>
          <w:rFonts w:ascii="Aptos" w:eastAsia="Yu Gothic UI" w:hAnsi="Aptos" w:cs="MS UI Gothic"/>
          <w:lang w:eastAsia="ja-JP"/>
        </w:rPr>
        <w:t xml:space="preserve">: </w:t>
      </w:r>
      <w:proofErr w:type="spellStart"/>
      <w:r w:rsidRPr="00523109">
        <w:rPr>
          <w:rFonts w:ascii="Aptos" w:eastAsia="Yu Gothic UI" w:hAnsi="Aptos" w:cs="MS UI Gothic"/>
          <w:lang w:eastAsia="ja-JP"/>
        </w:rPr>
        <w:t>ContosoLearn</w:t>
      </w:r>
      <w:proofErr w:type="spellEnd"/>
      <w:r w:rsidRPr="00523109">
        <w:rPr>
          <w:rFonts w:ascii="Aptos" w:eastAsia="Yu Gothic UI" w:hAnsi="Aptos" w:cs="MS UI Gothic"/>
          <w:lang w:eastAsia="ja-JP"/>
        </w:rPr>
        <w:t xml:space="preserve"> </w:t>
      </w:r>
      <w:r w:rsidRPr="00523109">
        <w:rPr>
          <w:rFonts w:ascii="Aptos" w:eastAsia="Yu Gothic UI" w:hAnsi="Aptos" w:cs="MS UI Gothic"/>
          <w:lang w:eastAsia="ja-JP"/>
        </w:rPr>
        <w:t>は、ユーザーの既存の知識と学習志向を評価し、個々の目標、関心、仕事上の願望に応じて、パーソナライズされたラーニング</w:t>
      </w:r>
      <w:r w:rsidRPr="00523109">
        <w:rPr>
          <w:rFonts w:ascii="Aptos" w:eastAsia="Yu Gothic UI" w:hAnsi="Aptos" w:cs="MS UI Gothic"/>
          <w:lang w:eastAsia="ja-JP"/>
        </w:rPr>
        <w:t xml:space="preserve"> </w:t>
      </w:r>
      <w:r w:rsidRPr="00523109">
        <w:rPr>
          <w:rFonts w:ascii="Aptos" w:eastAsia="Yu Gothic UI" w:hAnsi="Aptos" w:cs="MS UI Gothic"/>
          <w:lang w:eastAsia="ja-JP"/>
        </w:rPr>
        <w:t>パスを作成します。このアプリは、コンテンツの難易度、ペース、形式を調整して、学習成果を最適化します。</w:t>
      </w:r>
    </w:p>
    <w:p w14:paraId="2F391663" w14:textId="582C9719" w:rsidR="009F4EAF" w:rsidRPr="00523109" w:rsidRDefault="004560E3" w:rsidP="009F4EAF">
      <w:pPr>
        <w:pStyle w:val="ListParagraph"/>
        <w:numPr>
          <w:ilvl w:val="0"/>
          <w:numId w:val="4"/>
        </w:numPr>
        <w:rPr>
          <w:rFonts w:ascii="Aptos" w:eastAsia="Yu Gothic UI" w:hAnsi="Aptos"/>
          <w:lang w:eastAsia="ja-JP"/>
        </w:rPr>
      </w:pPr>
      <w:r w:rsidRPr="00523109">
        <w:rPr>
          <w:rFonts w:ascii="Aptos" w:eastAsia="Yu Gothic UI" w:hAnsi="Aptos" w:cs="MS UI Gothic"/>
          <w:lang w:eastAsia="ja-JP"/>
        </w:rPr>
        <w:t>コンテンツの集約</w:t>
      </w:r>
      <w:r w:rsidRPr="00523109">
        <w:rPr>
          <w:rFonts w:ascii="Aptos" w:eastAsia="Yu Gothic UI" w:hAnsi="Aptos" w:cs="MS UI Gothic"/>
          <w:lang w:eastAsia="ja-JP"/>
        </w:rPr>
        <w:t xml:space="preserve">: </w:t>
      </w:r>
      <w:proofErr w:type="spellStart"/>
      <w:r w:rsidRPr="00523109">
        <w:rPr>
          <w:rFonts w:ascii="Aptos" w:eastAsia="Yu Gothic UI" w:hAnsi="Aptos" w:cs="MS UI Gothic"/>
          <w:lang w:eastAsia="ja-JP"/>
        </w:rPr>
        <w:t>ContosoLearn</w:t>
      </w:r>
      <w:proofErr w:type="spellEnd"/>
      <w:r w:rsidRPr="00523109">
        <w:rPr>
          <w:rFonts w:ascii="Aptos" w:eastAsia="Yu Gothic UI" w:hAnsi="Aptos" w:cs="MS UI Gothic"/>
          <w:lang w:eastAsia="ja-JP"/>
        </w:rPr>
        <w:t xml:space="preserve"> </w:t>
      </w:r>
      <w:r w:rsidRPr="00523109">
        <w:rPr>
          <w:rFonts w:ascii="Aptos" w:eastAsia="Yu Gothic UI" w:hAnsi="Aptos" w:cs="MS UI Gothic"/>
          <w:lang w:eastAsia="ja-JP"/>
        </w:rPr>
        <w:t>では、さまざまなソース</w:t>
      </w:r>
      <w:r w:rsidRPr="00523109">
        <w:rPr>
          <w:rFonts w:ascii="Aptos" w:eastAsia="Yu Gothic UI" w:hAnsi="Aptos" w:cs="MS UI Gothic"/>
          <w:lang w:eastAsia="ja-JP"/>
        </w:rPr>
        <w:t xml:space="preserve"> (</w:t>
      </w:r>
      <w:r w:rsidRPr="00523109">
        <w:rPr>
          <w:rFonts w:ascii="Aptos" w:eastAsia="Yu Gothic UI" w:hAnsi="Aptos" w:cs="MS UI Gothic"/>
          <w:lang w:eastAsia="ja-JP"/>
        </w:rPr>
        <w:t>オンライン</w:t>
      </w:r>
      <w:r w:rsidRPr="00523109">
        <w:rPr>
          <w:rFonts w:ascii="Aptos" w:eastAsia="Yu Gothic UI" w:hAnsi="Aptos" w:cs="MS UI Gothic"/>
          <w:lang w:eastAsia="ja-JP"/>
        </w:rPr>
        <w:t xml:space="preserve"> </w:t>
      </w:r>
      <w:r w:rsidRPr="00523109">
        <w:rPr>
          <w:rFonts w:ascii="Aptos" w:eastAsia="Yu Gothic UI" w:hAnsi="Aptos" w:cs="MS UI Gothic"/>
          <w:lang w:eastAsia="ja-JP"/>
        </w:rPr>
        <w:t>コース、記事、ビデオ、ポッドキャストなど</w:t>
      </w:r>
      <w:r w:rsidRPr="00523109">
        <w:rPr>
          <w:rFonts w:ascii="Aptos" w:eastAsia="Yu Gothic UI" w:hAnsi="Aptos" w:cs="MS UI Gothic"/>
          <w:lang w:eastAsia="ja-JP"/>
        </w:rPr>
        <w:t xml:space="preserve">) </w:t>
      </w:r>
      <w:r w:rsidRPr="00523109">
        <w:rPr>
          <w:rFonts w:ascii="Aptos" w:eastAsia="Yu Gothic UI" w:hAnsi="Aptos" w:cs="MS UI Gothic"/>
          <w:lang w:eastAsia="ja-JP"/>
        </w:rPr>
        <w:t>から高品質の教育コンテンツを集約し、特定のスキル、業界、職務に関連するコンテンツをキュレーションします。ユーザーは、複数のプラットフォームを切り替えることなく、幅広い教材にアクセスで</w:t>
      </w:r>
      <w:r w:rsidR="007D6120" w:rsidRPr="00523109">
        <w:rPr>
          <w:rFonts w:ascii="Aptos" w:eastAsia="Yu Gothic UI" w:hAnsi="Aptos" w:cs="MS UI Gothic"/>
          <w:lang w:eastAsia="ja-JP"/>
        </w:rPr>
        <w:br/>
      </w:r>
      <w:r w:rsidRPr="00523109">
        <w:rPr>
          <w:rFonts w:ascii="Aptos" w:eastAsia="Yu Gothic UI" w:hAnsi="Aptos" w:cs="MS UI Gothic"/>
          <w:lang w:eastAsia="ja-JP"/>
        </w:rPr>
        <w:t>きます。</w:t>
      </w:r>
    </w:p>
    <w:p w14:paraId="7669A618" w14:textId="77777777" w:rsidR="009F4EAF" w:rsidRPr="00523109" w:rsidRDefault="004560E3" w:rsidP="009F4EAF">
      <w:pPr>
        <w:pStyle w:val="ListParagraph"/>
        <w:numPr>
          <w:ilvl w:val="0"/>
          <w:numId w:val="4"/>
        </w:numPr>
        <w:rPr>
          <w:rFonts w:ascii="Aptos" w:eastAsia="Yu Gothic UI" w:hAnsi="Aptos"/>
          <w:lang w:eastAsia="ja-JP"/>
        </w:rPr>
      </w:pPr>
      <w:r w:rsidRPr="00523109">
        <w:rPr>
          <w:rFonts w:ascii="Aptos" w:eastAsia="Yu Gothic UI" w:hAnsi="Aptos" w:cs="MS UI Gothic"/>
          <w:lang w:eastAsia="ja-JP"/>
        </w:rPr>
        <w:t>スキルの検証と認定</w:t>
      </w:r>
      <w:r w:rsidRPr="00523109">
        <w:rPr>
          <w:rFonts w:ascii="Aptos" w:eastAsia="Yu Gothic UI" w:hAnsi="Aptos" w:cs="MS UI Gothic"/>
          <w:lang w:eastAsia="ja-JP"/>
        </w:rPr>
        <w:t xml:space="preserve">: </w:t>
      </w:r>
      <w:proofErr w:type="spellStart"/>
      <w:r w:rsidRPr="00523109">
        <w:rPr>
          <w:rFonts w:ascii="Aptos" w:eastAsia="Yu Gothic UI" w:hAnsi="Aptos" w:cs="MS UI Gothic"/>
          <w:lang w:eastAsia="ja-JP"/>
        </w:rPr>
        <w:t>ContosoLearn</w:t>
      </w:r>
      <w:proofErr w:type="spellEnd"/>
      <w:r w:rsidRPr="00523109">
        <w:rPr>
          <w:rFonts w:ascii="Aptos" w:eastAsia="Yu Gothic UI" w:hAnsi="Aptos" w:cs="MS UI Gothic"/>
          <w:lang w:eastAsia="ja-JP"/>
        </w:rPr>
        <w:t xml:space="preserve"> </w:t>
      </w:r>
      <w:r w:rsidRPr="00523109">
        <w:rPr>
          <w:rFonts w:ascii="Aptos" w:eastAsia="Yu Gothic UI" w:hAnsi="Aptos" w:cs="MS UI Gothic"/>
          <w:lang w:eastAsia="ja-JP"/>
        </w:rPr>
        <w:t>は業界標準の認定プログラムと統合され、評価を完了して証明書を取得することで、ユーザーが自分のスキルを検証できます。雇用主は、このアプリを通じて候補者のスキルを直接確認できます。</w:t>
      </w:r>
    </w:p>
    <w:p w14:paraId="5414A38C" w14:textId="77777777" w:rsidR="009F4EAF" w:rsidRPr="00523109" w:rsidRDefault="004560E3" w:rsidP="009F4EAF">
      <w:pPr>
        <w:pStyle w:val="ListParagraph"/>
        <w:numPr>
          <w:ilvl w:val="0"/>
          <w:numId w:val="4"/>
        </w:numPr>
        <w:rPr>
          <w:rFonts w:ascii="Aptos" w:eastAsia="Yu Gothic UI" w:hAnsi="Aptos"/>
          <w:lang w:eastAsia="ja-JP"/>
        </w:rPr>
      </w:pPr>
      <w:r w:rsidRPr="00523109">
        <w:rPr>
          <w:rFonts w:ascii="Aptos" w:eastAsia="Yu Gothic UI" w:hAnsi="Aptos" w:cs="MS UI Gothic"/>
          <w:lang w:eastAsia="ja-JP"/>
        </w:rPr>
        <w:lastRenderedPageBreak/>
        <w:t xml:space="preserve">AI </w:t>
      </w:r>
      <w:r w:rsidRPr="00523109">
        <w:rPr>
          <w:rFonts w:ascii="Aptos" w:eastAsia="Yu Gothic UI" w:hAnsi="Aptos" w:cs="MS UI Gothic"/>
          <w:lang w:eastAsia="ja-JP"/>
        </w:rPr>
        <w:t>駆動型スキル</w:t>
      </w:r>
      <w:r w:rsidRPr="00523109">
        <w:rPr>
          <w:rFonts w:ascii="Aptos" w:eastAsia="Yu Gothic UI" w:hAnsi="Aptos" w:cs="MS UI Gothic"/>
          <w:lang w:eastAsia="ja-JP"/>
        </w:rPr>
        <w:t xml:space="preserve"> </w:t>
      </w:r>
      <w:r w:rsidRPr="00523109">
        <w:rPr>
          <w:rFonts w:ascii="Aptos" w:eastAsia="Yu Gothic UI" w:hAnsi="Aptos" w:cs="MS UI Gothic"/>
          <w:lang w:eastAsia="ja-JP"/>
        </w:rPr>
        <w:t>ギャップ分析</w:t>
      </w:r>
      <w:r w:rsidRPr="00523109">
        <w:rPr>
          <w:rFonts w:ascii="Aptos" w:eastAsia="Yu Gothic UI" w:hAnsi="Aptos" w:cs="MS UI Gothic"/>
          <w:lang w:eastAsia="ja-JP"/>
        </w:rPr>
        <w:t xml:space="preserve">: </w:t>
      </w:r>
      <w:proofErr w:type="spellStart"/>
      <w:r w:rsidRPr="00523109">
        <w:rPr>
          <w:rFonts w:ascii="Aptos" w:eastAsia="Yu Gothic UI" w:hAnsi="Aptos" w:cs="MS UI Gothic"/>
          <w:lang w:eastAsia="ja-JP"/>
        </w:rPr>
        <w:t>ContosoLearn</w:t>
      </w:r>
      <w:proofErr w:type="spellEnd"/>
      <w:r w:rsidRPr="00523109">
        <w:rPr>
          <w:rFonts w:ascii="Aptos" w:eastAsia="Yu Gothic UI" w:hAnsi="Aptos" w:cs="MS UI Gothic"/>
          <w:lang w:eastAsia="ja-JP"/>
        </w:rPr>
        <w:t xml:space="preserve"> </w:t>
      </w:r>
      <w:r w:rsidRPr="00523109">
        <w:rPr>
          <w:rFonts w:ascii="Aptos" w:eastAsia="Yu Gothic UI" w:hAnsi="Aptos" w:cs="MS UI Gothic"/>
          <w:lang w:eastAsia="ja-JP"/>
        </w:rPr>
        <w:t>は、ユーザーのプロファイル、キャリア目標、および雇用市場の傾向を分析し、スキルのギャップを特定し、関連するラーニング</w:t>
      </w:r>
      <w:r w:rsidRPr="00523109">
        <w:rPr>
          <w:rFonts w:ascii="Aptos" w:eastAsia="Yu Gothic UI" w:hAnsi="Aptos" w:cs="MS UI Gothic"/>
          <w:lang w:eastAsia="ja-JP"/>
        </w:rPr>
        <w:t xml:space="preserve"> </w:t>
      </w:r>
      <w:r w:rsidRPr="00523109">
        <w:rPr>
          <w:rFonts w:ascii="Aptos" w:eastAsia="Yu Gothic UI" w:hAnsi="Aptos" w:cs="MS UI Gothic"/>
          <w:lang w:eastAsia="ja-JP"/>
        </w:rPr>
        <w:t>パスを推奨します。ユーザーは、特定の弱点に対処するための的を絞ったコンテンツを受け取ります。</w:t>
      </w:r>
    </w:p>
    <w:p w14:paraId="5AD330EB" w14:textId="77777777" w:rsidR="009F4EAF" w:rsidRPr="00523109" w:rsidRDefault="004560E3" w:rsidP="009F4EAF">
      <w:pPr>
        <w:pStyle w:val="ListParagraph"/>
        <w:numPr>
          <w:ilvl w:val="0"/>
          <w:numId w:val="4"/>
        </w:numPr>
        <w:rPr>
          <w:rFonts w:ascii="Aptos" w:eastAsia="Yu Gothic UI" w:hAnsi="Aptos"/>
          <w:lang w:eastAsia="ja-JP"/>
        </w:rPr>
      </w:pPr>
      <w:r w:rsidRPr="00523109">
        <w:rPr>
          <w:rFonts w:ascii="Aptos" w:eastAsia="Yu Gothic UI" w:hAnsi="Aptos" w:cs="MS UI Gothic"/>
          <w:lang w:eastAsia="ja-JP"/>
        </w:rPr>
        <w:t>共同学習コミュニティ</w:t>
      </w:r>
      <w:r w:rsidRPr="00523109">
        <w:rPr>
          <w:rFonts w:ascii="Aptos" w:eastAsia="Yu Gothic UI" w:hAnsi="Aptos" w:cs="MS UI Gothic"/>
          <w:lang w:eastAsia="ja-JP"/>
        </w:rPr>
        <w:t xml:space="preserve">: </w:t>
      </w:r>
      <w:proofErr w:type="spellStart"/>
      <w:r w:rsidRPr="00523109">
        <w:rPr>
          <w:rFonts w:ascii="Aptos" w:eastAsia="Yu Gothic UI" w:hAnsi="Aptos" w:cs="MS UI Gothic"/>
          <w:lang w:eastAsia="ja-JP"/>
        </w:rPr>
        <w:t>ContosoLearn</w:t>
      </w:r>
      <w:proofErr w:type="spellEnd"/>
      <w:r w:rsidRPr="00523109">
        <w:rPr>
          <w:rFonts w:ascii="Aptos" w:eastAsia="Yu Gothic UI" w:hAnsi="Aptos" w:cs="MS UI Gothic"/>
          <w:lang w:eastAsia="ja-JP"/>
        </w:rPr>
        <w:t xml:space="preserve"> </w:t>
      </w:r>
      <w:r w:rsidRPr="00523109">
        <w:rPr>
          <w:rFonts w:ascii="Aptos" w:eastAsia="Yu Gothic UI" w:hAnsi="Aptos" w:cs="MS UI Gothic"/>
          <w:lang w:eastAsia="ja-JP"/>
        </w:rPr>
        <w:t>はピアツーピア学習を促進し、ユーザーがトピック固有のコミュニティに参加したり、ディスカッションに参加したり、インサイトを共有したりできます。</w:t>
      </w:r>
      <w:r w:rsidRPr="00523109">
        <w:rPr>
          <w:rFonts w:ascii="Aptos" w:eastAsia="Yu Gothic UI" w:hAnsi="Aptos" w:cs="MS UI Gothic"/>
          <w:lang w:eastAsia="ja-JP"/>
        </w:rPr>
        <w:t xml:space="preserve">AI </w:t>
      </w:r>
      <w:r w:rsidRPr="00523109">
        <w:rPr>
          <w:rFonts w:ascii="Aptos" w:eastAsia="Yu Gothic UI" w:hAnsi="Aptos" w:cs="MS UI Gothic"/>
          <w:lang w:eastAsia="ja-JP"/>
        </w:rPr>
        <w:t>アルゴリズムは、学習者と、適合する学習グループのマッチングを行います。</w:t>
      </w:r>
    </w:p>
    <w:p w14:paraId="52923575" w14:textId="77777777" w:rsidR="009F4EAF" w:rsidRPr="00523109" w:rsidRDefault="004560E3" w:rsidP="009F4EAF">
      <w:pPr>
        <w:pStyle w:val="ListParagraph"/>
        <w:numPr>
          <w:ilvl w:val="0"/>
          <w:numId w:val="4"/>
        </w:numPr>
        <w:rPr>
          <w:rFonts w:ascii="Aptos" w:eastAsia="Yu Gothic UI" w:hAnsi="Aptos"/>
          <w:lang w:eastAsia="ja-JP"/>
        </w:rPr>
      </w:pPr>
      <w:r w:rsidRPr="00523109">
        <w:rPr>
          <w:rFonts w:ascii="Aptos" w:eastAsia="Yu Gothic UI" w:hAnsi="Aptos" w:cs="MS UI Gothic"/>
          <w:lang w:eastAsia="ja-JP"/>
        </w:rPr>
        <w:t>雇用市場に関するインサイト</w:t>
      </w:r>
      <w:r w:rsidRPr="00523109">
        <w:rPr>
          <w:rFonts w:ascii="Aptos" w:eastAsia="Yu Gothic UI" w:hAnsi="Aptos" w:cs="MS UI Gothic"/>
          <w:lang w:eastAsia="ja-JP"/>
        </w:rPr>
        <w:t xml:space="preserve">: </w:t>
      </w:r>
      <w:proofErr w:type="spellStart"/>
      <w:r w:rsidRPr="00523109">
        <w:rPr>
          <w:rFonts w:ascii="Aptos" w:eastAsia="Yu Gothic UI" w:hAnsi="Aptos" w:cs="MS UI Gothic"/>
          <w:lang w:eastAsia="ja-JP"/>
        </w:rPr>
        <w:t>ContosoLearn</w:t>
      </w:r>
      <w:proofErr w:type="spellEnd"/>
      <w:r w:rsidRPr="00523109">
        <w:rPr>
          <w:rFonts w:ascii="Aptos" w:eastAsia="Yu Gothic UI" w:hAnsi="Aptos" w:cs="MS UI Gothic"/>
          <w:lang w:eastAsia="ja-JP"/>
        </w:rPr>
        <w:t xml:space="preserve"> </w:t>
      </w:r>
      <w:r w:rsidRPr="00523109">
        <w:rPr>
          <w:rFonts w:ascii="Aptos" w:eastAsia="Yu Gothic UI" w:hAnsi="Aptos" w:cs="MS UI Gothic"/>
          <w:lang w:eastAsia="ja-JP"/>
        </w:rPr>
        <w:t>は、需要の高いスキルと仕事の機会に関するリアルタイム</w:t>
      </w:r>
      <w:r w:rsidRPr="00523109">
        <w:rPr>
          <w:rFonts w:ascii="Aptos" w:eastAsia="Yu Gothic UI" w:hAnsi="Aptos" w:cs="MS UI Gothic"/>
          <w:lang w:eastAsia="ja-JP"/>
        </w:rPr>
        <w:t xml:space="preserve"> </w:t>
      </w:r>
      <w:r w:rsidRPr="00523109">
        <w:rPr>
          <w:rFonts w:ascii="Aptos" w:eastAsia="Yu Gothic UI" w:hAnsi="Aptos" w:cs="MS UI Gothic"/>
          <w:lang w:eastAsia="ja-JP"/>
        </w:rPr>
        <w:t>データを提供し、新たな傾向とスキル要件についてユーザーに警告します。これは、学習者が常に自分の職業で後れを取らないようにするうえで役に立ちます。</w:t>
      </w:r>
    </w:p>
    <w:p w14:paraId="09AEA1D5" w14:textId="77777777" w:rsidR="009F4EAF" w:rsidRPr="00523109" w:rsidRDefault="004560E3" w:rsidP="009F4EAF">
      <w:pPr>
        <w:pStyle w:val="ListParagraph"/>
        <w:numPr>
          <w:ilvl w:val="0"/>
          <w:numId w:val="4"/>
        </w:numPr>
        <w:rPr>
          <w:rFonts w:ascii="Aptos" w:eastAsia="Yu Gothic UI" w:hAnsi="Aptos"/>
          <w:lang w:eastAsia="ja-JP"/>
        </w:rPr>
      </w:pPr>
      <w:r w:rsidRPr="00523109">
        <w:rPr>
          <w:rFonts w:ascii="Aptos" w:eastAsia="Yu Gothic UI" w:hAnsi="Aptos" w:cs="MS UI Gothic"/>
          <w:lang w:eastAsia="ja-JP"/>
        </w:rPr>
        <w:t>対話型</w:t>
      </w:r>
      <w:r w:rsidRPr="00523109">
        <w:rPr>
          <w:rFonts w:ascii="Aptos" w:eastAsia="Yu Gothic UI" w:hAnsi="Aptos" w:cs="MS UI Gothic"/>
          <w:lang w:eastAsia="ja-JP"/>
        </w:rPr>
        <w:t xml:space="preserve"> AI </w:t>
      </w:r>
      <w:r w:rsidRPr="00523109">
        <w:rPr>
          <w:rFonts w:ascii="Aptos" w:eastAsia="Yu Gothic UI" w:hAnsi="Aptos" w:cs="MS UI Gothic"/>
          <w:lang w:eastAsia="ja-JP"/>
        </w:rPr>
        <w:t>チューター</w:t>
      </w:r>
      <w:r w:rsidRPr="00523109">
        <w:rPr>
          <w:rFonts w:ascii="Aptos" w:eastAsia="Yu Gothic UI" w:hAnsi="Aptos" w:cs="MS UI Gothic"/>
          <w:lang w:eastAsia="ja-JP"/>
        </w:rPr>
        <w:t xml:space="preserve">: </w:t>
      </w:r>
      <w:proofErr w:type="spellStart"/>
      <w:r w:rsidRPr="00523109">
        <w:rPr>
          <w:rFonts w:ascii="Aptos" w:eastAsia="Yu Gothic UI" w:hAnsi="Aptos" w:cs="MS UI Gothic"/>
          <w:lang w:eastAsia="ja-JP"/>
        </w:rPr>
        <w:t>ContosoLearn</w:t>
      </w:r>
      <w:proofErr w:type="spellEnd"/>
      <w:r w:rsidRPr="00523109">
        <w:rPr>
          <w:rFonts w:ascii="Aptos" w:eastAsia="Yu Gothic UI" w:hAnsi="Aptos" w:cs="MS UI Gothic"/>
          <w:lang w:eastAsia="ja-JP"/>
        </w:rPr>
        <w:t xml:space="preserve"> </w:t>
      </w:r>
      <w:r w:rsidRPr="00523109">
        <w:rPr>
          <w:rFonts w:ascii="Aptos" w:eastAsia="Yu Gothic UI" w:hAnsi="Aptos" w:cs="MS UI Gothic"/>
          <w:lang w:eastAsia="ja-JP"/>
        </w:rPr>
        <w:t>は対話型のチャットボットと仮想チューターを提供し、ユーザーは質問したり、説明を探したり、即座にフィードバックを受け取ったりすることができます。</w:t>
      </w:r>
      <w:r w:rsidRPr="00523109">
        <w:rPr>
          <w:rFonts w:ascii="Aptos" w:eastAsia="Yu Gothic UI" w:hAnsi="Aptos" w:cs="MS UI Gothic"/>
          <w:lang w:eastAsia="ja-JP"/>
        </w:rPr>
        <w:t xml:space="preserve">AI </w:t>
      </w:r>
      <w:r w:rsidRPr="00523109">
        <w:rPr>
          <w:rFonts w:ascii="Aptos" w:eastAsia="Yu Gothic UI" w:hAnsi="Aptos" w:cs="MS UI Gothic"/>
          <w:lang w:eastAsia="ja-JP"/>
        </w:rPr>
        <w:t>チューターは、ユーザーの学習スタイルおよびペースに合わせます。</w:t>
      </w:r>
    </w:p>
    <w:p w14:paraId="29FE0040" w14:textId="77777777" w:rsidR="009F4EAF" w:rsidRPr="00523109" w:rsidRDefault="004560E3" w:rsidP="009F4EAF">
      <w:pPr>
        <w:rPr>
          <w:rFonts w:ascii="Aptos" w:eastAsia="Yu Gothic UI" w:hAnsi="Aptos"/>
          <w:lang w:eastAsia="ja-JP"/>
        </w:rPr>
      </w:pPr>
      <w:proofErr w:type="spellStart"/>
      <w:r w:rsidRPr="00523109">
        <w:rPr>
          <w:rFonts w:ascii="Aptos" w:eastAsia="Yu Gothic UI" w:hAnsi="Aptos" w:cs="MS UI Gothic"/>
          <w:lang w:eastAsia="ja-JP"/>
        </w:rPr>
        <w:t>ContosoLearn</w:t>
      </w:r>
      <w:proofErr w:type="spellEnd"/>
      <w:r w:rsidRPr="00523109">
        <w:rPr>
          <w:rFonts w:ascii="Aptos" w:eastAsia="Yu Gothic UI" w:hAnsi="Aptos" w:cs="MS UI Gothic"/>
          <w:lang w:eastAsia="ja-JP"/>
        </w:rPr>
        <w:t xml:space="preserve"> </w:t>
      </w:r>
      <w:r w:rsidRPr="00523109">
        <w:rPr>
          <w:rFonts w:ascii="Aptos" w:eastAsia="Yu Gothic UI" w:hAnsi="Aptos" w:cs="MS UI Gothic"/>
          <w:lang w:eastAsia="ja-JP"/>
        </w:rPr>
        <w:t>は、基本的な機能を無料で利用できるフリーミアム</w:t>
      </w:r>
      <w:r w:rsidRPr="00523109">
        <w:rPr>
          <w:rFonts w:ascii="Aptos" w:eastAsia="Yu Gothic UI" w:hAnsi="Aptos" w:cs="MS UI Gothic"/>
          <w:lang w:eastAsia="ja-JP"/>
        </w:rPr>
        <w:t xml:space="preserve"> </w:t>
      </w:r>
      <w:r w:rsidRPr="00523109">
        <w:rPr>
          <w:rFonts w:ascii="Aptos" w:eastAsia="Yu Gothic UI" w:hAnsi="Aptos" w:cs="MS UI Gothic"/>
          <w:lang w:eastAsia="ja-JP"/>
        </w:rPr>
        <w:t>モデルで動作します。パーソナライズされたラーニング</w:t>
      </w:r>
      <w:r w:rsidRPr="00523109">
        <w:rPr>
          <w:rFonts w:ascii="Aptos" w:eastAsia="Yu Gothic UI" w:hAnsi="Aptos" w:cs="MS UI Gothic"/>
          <w:lang w:eastAsia="ja-JP"/>
        </w:rPr>
        <w:t xml:space="preserve"> </w:t>
      </w:r>
      <w:r w:rsidRPr="00523109">
        <w:rPr>
          <w:rFonts w:ascii="Aptos" w:eastAsia="Yu Gothic UI" w:hAnsi="Aptos" w:cs="MS UI Gothic"/>
          <w:lang w:eastAsia="ja-JP"/>
        </w:rPr>
        <w:t>パス、高度分析、および独占的なコンテンツを提供するプレミアム</w:t>
      </w:r>
      <w:r w:rsidRPr="00523109">
        <w:rPr>
          <w:rFonts w:ascii="Aptos" w:eastAsia="Yu Gothic UI" w:hAnsi="Aptos" w:cs="MS UI Gothic"/>
          <w:lang w:eastAsia="ja-JP"/>
        </w:rPr>
        <w:t xml:space="preserve"> </w:t>
      </w:r>
      <w:r w:rsidRPr="00523109">
        <w:rPr>
          <w:rFonts w:ascii="Aptos" w:eastAsia="Yu Gothic UI" w:hAnsi="Aptos" w:cs="MS UI Gothic"/>
          <w:lang w:eastAsia="ja-JP"/>
        </w:rPr>
        <w:t>サブスクリプションは、</w:t>
      </w:r>
      <w:r w:rsidRPr="00523109">
        <w:rPr>
          <w:rFonts w:ascii="Aptos" w:eastAsia="Yu Gothic UI" w:hAnsi="Aptos" w:cs="MS UI Gothic"/>
          <w:lang w:eastAsia="ja-JP"/>
        </w:rPr>
        <w:t xml:space="preserve">1 </w:t>
      </w:r>
      <w:r w:rsidRPr="00523109">
        <w:rPr>
          <w:rFonts w:ascii="Aptos" w:eastAsia="Yu Gothic UI" w:hAnsi="Aptos" w:cs="MS UI Gothic"/>
          <w:lang w:eastAsia="ja-JP"/>
        </w:rPr>
        <w:t>か月あたり</w:t>
      </w:r>
      <w:r w:rsidRPr="00523109">
        <w:rPr>
          <w:rFonts w:ascii="Aptos" w:eastAsia="Yu Gothic UI" w:hAnsi="Aptos" w:cs="MS UI Gothic"/>
          <w:lang w:eastAsia="ja-JP"/>
        </w:rPr>
        <w:t xml:space="preserve"> $9.99 </w:t>
      </w:r>
      <w:r w:rsidRPr="00523109">
        <w:rPr>
          <w:rFonts w:ascii="Aptos" w:eastAsia="Yu Gothic UI" w:hAnsi="Aptos" w:cs="MS UI Gothic"/>
          <w:lang w:eastAsia="ja-JP"/>
        </w:rPr>
        <w:t>または年間</w:t>
      </w:r>
      <w:r w:rsidRPr="00523109">
        <w:rPr>
          <w:rFonts w:ascii="Aptos" w:eastAsia="Yu Gothic UI" w:hAnsi="Aptos" w:cs="MS UI Gothic"/>
          <w:lang w:eastAsia="ja-JP"/>
        </w:rPr>
        <w:t xml:space="preserve"> $99.99 </w:t>
      </w:r>
      <w:r w:rsidRPr="00523109">
        <w:rPr>
          <w:rFonts w:ascii="Aptos" w:eastAsia="Yu Gothic UI" w:hAnsi="Aptos" w:cs="MS UI Gothic"/>
          <w:lang w:eastAsia="ja-JP"/>
        </w:rPr>
        <w:t>のコストがかかります。企業ライセンスのための教育機関および企業とのパートナーシップは、ケースバイケースでの交渉となります。</w:t>
      </w:r>
    </w:p>
    <w:p w14:paraId="38D8EE88" w14:textId="77777777" w:rsidR="009F4EAF" w:rsidRPr="00523109" w:rsidRDefault="004560E3" w:rsidP="009F4EAF">
      <w:pPr>
        <w:pStyle w:val="Heading1"/>
        <w:rPr>
          <w:rFonts w:ascii="Aptos" w:eastAsia="Yu Gothic UI" w:hAnsi="Aptos"/>
          <w:lang w:eastAsia="ja-JP"/>
        </w:rPr>
      </w:pPr>
      <w:r w:rsidRPr="00523109">
        <w:rPr>
          <w:rFonts w:ascii="Aptos" w:eastAsia="Yu Gothic UI" w:hAnsi="Aptos" w:cs="MS UI Gothic"/>
          <w:color w:val="0F4761"/>
          <w:lang w:eastAsia="ja-JP"/>
        </w:rPr>
        <w:t>市場調査</w:t>
      </w:r>
    </w:p>
    <w:p w14:paraId="216EF1D1" w14:textId="77777777" w:rsidR="009F4EAF" w:rsidRPr="00523109" w:rsidRDefault="004560E3" w:rsidP="009F4EAF">
      <w:pPr>
        <w:rPr>
          <w:rFonts w:ascii="Aptos" w:eastAsia="Yu Gothic UI" w:hAnsi="Aptos"/>
          <w:lang w:eastAsia="ja-JP"/>
        </w:rPr>
      </w:pPr>
      <w:r w:rsidRPr="00523109">
        <w:rPr>
          <w:rFonts w:ascii="Aptos" w:eastAsia="Yu Gothic UI" w:hAnsi="Aptos" w:cs="MS UI Gothic"/>
          <w:lang w:eastAsia="ja-JP"/>
        </w:rPr>
        <w:t xml:space="preserve">Grand View Research </w:t>
      </w:r>
      <w:r w:rsidRPr="00523109">
        <w:rPr>
          <w:rFonts w:ascii="Aptos" w:eastAsia="Yu Gothic UI" w:hAnsi="Aptos" w:cs="MS UI Gothic"/>
          <w:lang w:eastAsia="ja-JP"/>
        </w:rPr>
        <w:t>のレポートによれば、</w:t>
      </w:r>
      <w:r w:rsidRPr="00523109">
        <w:rPr>
          <w:rFonts w:ascii="Aptos" w:eastAsia="Yu Gothic UI" w:hAnsi="Aptos" w:cs="MS UI Gothic"/>
          <w:lang w:eastAsia="ja-JP"/>
        </w:rPr>
        <w:t xml:space="preserve">e </w:t>
      </w:r>
      <w:r w:rsidRPr="00523109">
        <w:rPr>
          <w:rFonts w:ascii="Aptos" w:eastAsia="Yu Gothic UI" w:hAnsi="Aptos" w:cs="MS UI Gothic"/>
          <w:lang w:eastAsia="ja-JP"/>
        </w:rPr>
        <w:t>ラーニング市場は、</w:t>
      </w:r>
      <w:r w:rsidRPr="00523109">
        <w:rPr>
          <w:rFonts w:ascii="Aptos" w:eastAsia="Yu Gothic UI" w:hAnsi="Aptos" w:cs="MS UI Gothic"/>
          <w:lang w:eastAsia="ja-JP"/>
        </w:rPr>
        <w:t xml:space="preserve">2020 </w:t>
      </w:r>
      <w:r w:rsidRPr="00523109">
        <w:rPr>
          <w:rFonts w:ascii="Aptos" w:eastAsia="Yu Gothic UI" w:hAnsi="Aptos" w:cs="MS UI Gothic"/>
          <w:lang w:eastAsia="ja-JP"/>
        </w:rPr>
        <w:t>年から</w:t>
      </w:r>
      <w:r w:rsidRPr="00523109">
        <w:rPr>
          <w:rFonts w:ascii="Aptos" w:eastAsia="Yu Gothic UI" w:hAnsi="Aptos" w:cs="MS UI Gothic"/>
          <w:lang w:eastAsia="ja-JP"/>
        </w:rPr>
        <w:t xml:space="preserve"> 2027 </w:t>
      </w:r>
      <w:r w:rsidRPr="00523109">
        <w:rPr>
          <w:rFonts w:ascii="Aptos" w:eastAsia="Yu Gothic UI" w:hAnsi="Aptos" w:cs="MS UI Gothic"/>
          <w:lang w:eastAsia="ja-JP"/>
        </w:rPr>
        <w:t>年の</w:t>
      </w:r>
      <w:r w:rsidRPr="00523109">
        <w:rPr>
          <w:rFonts w:ascii="Aptos" w:eastAsia="Yu Gothic UI" w:hAnsi="Aptos" w:cs="MS UI Gothic"/>
          <w:lang w:eastAsia="ja-JP"/>
        </w:rPr>
        <w:t xml:space="preserve"> 21.4% </w:t>
      </w:r>
      <w:r w:rsidRPr="00523109">
        <w:rPr>
          <w:rFonts w:ascii="Aptos" w:eastAsia="Yu Gothic UI" w:hAnsi="Aptos" w:cs="MS UI Gothic"/>
          <w:lang w:eastAsia="ja-JP"/>
        </w:rPr>
        <w:t>の年平均成長率</w:t>
      </w:r>
      <w:r w:rsidRPr="00523109">
        <w:rPr>
          <w:rFonts w:ascii="Aptos" w:eastAsia="Yu Gothic UI" w:hAnsi="Aptos" w:cs="MS UI Gothic"/>
          <w:lang w:eastAsia="ja-JP"/>
        </w:rPr>
        <w:t xml:space="preserve"> (CAGR) </w:t>
      </w:r>
      <w:r w:rsidRPr="00523109">
        <w:rPr>
          <w:rFonts w:ascii="Aptos" w:eastAsia="Yu Gothic UI" w:hAnsi="Aptos" w:cs="MS UI Gothic"/>
          <w:lang w:eastAsia="ja-JP"/>
        </w:rPr>
        <w:t>で成長し、</w:t>
      </w:r>
      <w:r w:rsidRPr="00523109">
        <w:rPr>
          <w:rFonts w:ascii="Aptos" w:eastAsia="Yu Gothic UI" w:hAnsi="Aptos" w:cs="MS UI Gothic"/>
          <w:lang w:eastAsia="ja-JP"/>
        </w:rPr>
        <w:t xml:space="preserve">2027 </w:t>
      </w:r>
      <w:r w:rsidRPr="00523109">
        <w:rPr>
          <w:rFonts w:ascii="Aptos" w:eastAsia="Yu Gothic UI" w:hAnsi="Aptos" w:cs="MS UI Gothic"/>
          <w:lang w:eastAsia="ja-JP"/>
        </w:rPr>
        <w:t>年までに</w:t>
      </w:r>
      <w:r w:rsidRPr="00523109">
        <w:rPr>
          <w:rFonts w:ascii="Aptos" w:eastAsia="Yu Gothic UI" w:hAnsi="Aptos" w:cs="MS UI Gothic"/>
          <w:lang w:eastAsia="ja-JP"/>
        </w:rPr>
        <w:t xml:space="preserve">3,743 </w:t>
      </w:r>
      <w:r w:rsidRPr="00523109">
        <w:rPr>
          <w:rFonts w:ascii="Aptos" w:eastAsia="Yu Gothic UI" w:hAnsi="Aptos" w:cs="MS UI Gothic"/>
          <w:lang w:eastAsia="ja-JP"/>
        </w:rPr>
        <w:t>億ドルに達すると予想されています。この市場は、オンライン学習の導入の増加、スキル開発の需要の増加、モバイル</w:t>
      </w:r>
      <w:r w:rsidRPr="00523109">
        <w:rPr>
          <w:rFonts w:ascii="Aptos" w:eastAsia="Yu Gothic UI" w:hAnsi="Aptos" w:cs="MS UI Gothic"/>
          <w:lang w:eastAsia="ja-JP"/>
        </w:rPr>
        <w:t xml:space="preserve"> </w:t>
      </w:r>
      <w:r w:rsidRPr="00523109">
        <w:rPr>
          <w:rFonts w:ascii="Aptos" w:eastAsia="Yu Gothic UI" w:hAnsi="Aptos" w:cs="MS UI Gothic"/>
          <w:lang w:eastAsia="ja-JP"/>
        </w:rPr>
        <w:t>デバイスとクラウド</w:t>
      </w:r>
      <w:r w:rsidRPr="00523109">
        <w:rPr>
          <w:rFonts w:ascii="Aptos" w:eastAsia="Yu Gothic UI" w:hAnsi="Aptos" w:cs="MS UI Gothic"/>
          <w:lang w:eastAsia="ja-JP"/>
        </w:rPr>
        <w:t xml:space="preserve"> </w:t>
      </w:r>
      <w:r w:rsidRPr="00523109">
        <w:rPr>
          <w:rFonts w:ascii="Aptos" w:eastAsia="Yu Gothic UI" w:hAnsi="Aptos" w:cs="MS UI Gothic"/>
          <w:lang w:eastAsia="ja-JP"/>
        </w:rPr>
        <w:t>テクノロジの使用の増加、</w:t>
      </w:r>
      <w:r w:rsidRPr="00523109">
        <w:rPr>
          <w:rFonts w:ascii="Aptos" w:eastAsia="Yu Gothic UI" w:hAnsi="Aptos" w:cs="MS UI Gothic"/>
          <w:lang w:eastAsia="ja-JP"/>
        </w:rPr>
        <w:t xml:space="preserve">COVID-19 </w:t>
      </w:r>
      <w:r w:rsidRPr="00523109">
        <w:rPr>
          <w:rFonts w:ascii="Aptos" w:eastAsia="Yu Gothic UI" w:hAnsi="Aptos" w:cs="MS UI Gothic"/>
          <w:lang w:eastAsia="ja-JP"/>
        </w:rPr>
        <w:t>パンデミックの影響などの要因によって推進されています。市場は、エンドユーザー、学習モード、テクノロジ、地域別にセグメント化されています。</w:t>
      </w:r>
    </w:p>
    <w:p w14:paraId="37A026C0" w14:textId="77777777" w:rsidR="009F4EAF" w:rsidRPr="00523109" w:rsidRDefault="004560E3" w:rsidP="009F4EAF">
      <w:pPr>
        <w:rPr>
          <w:rFonts w:ascii="Aptos" w:eastAsia="Yu Gothic UI" w:hAnsi="Aptos"/>
          <w:lang w:eastAsia="ja-JP"/>
        </w:rPr>
      </w:pPr>
      <w:r w:rsidRPr="00523109">
        <w:rPr>
          <w:rFonts w:ascii="Aptos" w:eastAsia="Yu Gothic UI" w:hAnsi="Aptos" w:cs="MS UI Gothic"/>
          <w:lang w:eastAsia="ja-JP"/>
        </w:rPr>
        <w:t xml:space="preserve">e </w:t>
      </w:r>
      <w:r w:rsidRPr="00523109">
        <w:rPr>
          <w:rFonts w:ascii="Aptos" w:eastAsia="Yu Gothic UI" w:hAnsi="Aptos" w:cs="MS UI Gothic"/>
          <w:lang w:eastAsia="ja-JP"/>
        </w:rPr>
        <w:t>ラーニング市場の主要なエンドユーザーは学術関係と企業で、後者は急速に変化する作業環境でのリスキリングとスキルアップの必要性により、より速く成長することが求められています。学術セグメントは初等中等教育、高等教育、職業訓練などで、企業セグメントは中小企業</w:t>
      </w:r>
      <w:r w:rsidRPr="00523109">
        <w:rPr>
          <w:rFonts w:ascii="Aptos" w:eastAsia="Yu Gothic UI" w:hAnsi="Aptos" w:cs="MS UI Gothic"/>
          <w:lang w:eastAsia="ja-JP"/>
        </w:rPr>
        <w:t xml:space="preserve"> (SME) </w:t>
      </w:r>
      <w:r w:rsidRPr="00523109">
        <w:rPr>
          <w:rFonts w:ascii="Aptos" w:eastAsia="Yu Gothic UI" w:hAnsi="Aptos" w:cs="MS UI Gothic"/>
          <w:lang w:eastAsia="ja-JP"/>
        </w:rPr>
        <w:t>や大企業などです。企業セグメントは</w:t>
      </w:r>
      <w:r w:rsidRPr="00523109">
        <w:rPr>
          <w:rFonts w:ascii="Aptos" w:eastAsia="Yu Gothic UI" w:hAnsi="Aptos" w:cs="MS UI Gothic"/>
          <w:lang w:eastAsia="ja-JP"/>
        </w:rPr>
        <w:t xml:space="preserve"> 2019 </w:t>
      </w:r>
      <w:r w:rsidRPr="00523109">
        <w:rPr>
          <w:rFonts w:ascii="Aptos" w:eastAsia="Yu Gothic UI" w:hAnsi="Aptos" w:cs="MS UI Gothic"/>
          <w:lang w:eastAsia="ja-JP"/>
        </w:rPr>
        <w:t>年には市場シェアの</w:t>
      </w:r>
      <w:r w:rsidRPr="00523109">
        <w:rPr>
          <w:rFonts w:ascii="Aptos" w:eastAsia="Yu Gothic UI" w:hAnsi="Aptos" w:cs="MS UI Gothic"/>
          <w:lang w:eastAsia="ja-JP"/>
        </w:rPr>
        <w:t xml:space="preserve"> 42.4% </w:t>
      </w:r>
      <w:r w:rsidRPr="00523109">
        <w:rPr>
          <w:rFonts w:ascii="Aptos" w:eastAsia="Yu Gothic UI" w:hAnsi="Aptos" w:cs="MS UI Gothic"/>
          <w:lang w:eastAsia="ja-JP"/>
        </w:rPr>
        <w:t>を占めており、</w:t>
      </w:r>
      <w:r w:rsidRPr="00523109">
        <w:rPr>
          <w:rFonts w:ascii="Aptos" w:eastAsia="Yu Gothic UI" w:hAnsi="Aptos" w:cs="MS UI Gothic"/>
          <w:lang w:eastAsia="ja-JP"/>
        </w:rPr>
        <w:t xml:space="preserve">2020 </w:t>
      </w:r>
      <w:r w:rsidRPr="00523109">
        <w:rPr>
          <w:rFonts w:ascii="Aptos" w:eastAsia="Yu Gothic UI" w:hAnsi="Aptos" w:cs="MS UI Gothic"/>
          <w:lang w:eastAsia="ja-JP"/>
        </w:rPr>
        <w:t>年から</w:t>
      </w:r>
      <w:r w:rsidRPr="00523109">
        <w:rPr>
          <w:rFonts w:ascii="Aptos" w:eastAsia="Yu Gothic UI" w:hAnsi="Aptos" w:cs="MS UI Gothic"/>
          <w:lang w:eastAsia="ja-JP"/>
        </w:rPr>
        <w:t xml:space="preserve"> 2027 </w:t>
      </w:r>
      <w:r w:rsidRPr="00523109">
        <w:rPr>
          <w:rFonts w:ascii="Aptos" w:eastAsia="Yu Gothic UI" w:hAnsi="Aptos" w:cs="MS UI Gothic"/>
          <w:lang w:eastAsia="ja-JP"/>
        </w:rPr>
        <w:t>年までに</w:t>
      </w:r>
      <w:r w:rsidRPr="00523109">
        <w:rPr>
          <w:rFonts w:ascii="Aptos" w:eastAsia="Yu Gothic UI" w:hAnsi="Aptos" w:cs="MS UI Gothic"/>
          <w:lang w:eastAsia="ja-JP"/>
        </w:rPr>
        <w:t xml:space="preserve"> CAGR </w:t>
      </w:r>
      <w:r w:rsidRPr="00523109">
        <w:rPr>
          <w:rFonts w:ascii="Aptos" w:eastAsia="Yu Gothic UI" w:hAnsi="Aptos" w:cs="MS UI Gothic"/>
          <w:lang w:eastAsia="ja-JP"/>
        </w:rPr>
        <w:t>で</w:t>
      </w:r>
      <w:r w:rsidRPr="00523109">
        <w:rPr>
          <w:rFonts w:ascii="Aptos" w:eastAsia="Yu Gothic UI" w:hAnsi="Aptos" w:cs="MS UI Gothic"/>
          <w:lang w:eastAsia="ja-JP"/>
        </w:rPr>
        <w:t xml:space="preserve"> 22.7% </w:t>
      </w:r>
      <w:r w:rsidRPr="00523109">
        <w:rPr>
          <w:rFonts w:ascii="Aptos" w:eastAsia="Yu Gothic UI" w:hAnsi="Aptos" w:cs="MS UI Gothic"/>
          <w:lang w:eastAsia="ja-JP"/>
        </w:rPr>
        <w:t>成長になると予測されています。</w:t>
      </w:r>
    </w:p>
    <w:p w14:paraId="4E4046BC" w14:textId="77777777" w:rsidR="009F4EAF" w:rsidRPr="00523109" w:rsidRDefault="004560E3" w:rsidP="009F4EAF">
      <w:pPr>
        <w:rPr>
          <w:rFonts w:ascii="Aptos" w:eastAsia="Yu Gothic UI" w:hAnsi="Aptos"/>
          <w:lang w:eastAsia="ja-JP"/>
        </w:rPr>
      </w:pPr>
      <w:r w:rsidRPr="00523109">
        <w:rPr>
          <w:rFonts w:ascii="Aptos" w:eastAsia="Yu Gothic UI" w:hAnsi="Aptos" w:cs="MS UI Gothic"/>
          <w:lang w:eastAsia="ja-JP"/>
        </w:rPr>
        <w:lastRenderedPageBreak/>
        <w:t xml:space="preserve">e </w:t>
      </w:r>
      <w:r w:rsidRPr="00523109">
        <w:rPr>
          <w:rFonts w:ascii="Aptos" w:eastAsia="Yu Gothic UI" w:hAnsi="Aptos" w:cs="MS UI Gothic"/>
          <w:lang w:eastAsia="ja-JP"/>
        </w:rPr>
        <w:t>ラーニング市場の主な学習モードは、マイペースで進められるものと講師が指導するもので、学習者において柔軟性と利便性が好まれることが理由で前者が主流になると予想されています。マイペースで進められる方のセグメントには、学習者が自分のペースと時間でコンテンツにアクセスできる非同期学習と、学習者がリアルタイムで講師や同じ受講者と対話できる同期学習があります。マイペースで進められる方のセグメントは</w:t>
      </w:r>
      <w:r w:rsidRPr="00523109">
        <w:rPr>
          <w:rFonts w:ascii="Aptos" w:eastAsia="Yu Gothic UI" w:hAnsi="Aptos" w:cs="MS UI Gothic"/>
          <w:lang w:eastAsia="ja-JP"/>
        </w:rPr>
        <w:t xml:space="preserve"> 2019 </w:t>
      </w:r>
      <w:r w:rsidRPr="00523109">
        <w:rPr>
          <w:rFonts w:ascii="Aptos" w:eastAsia="Yu Gothic UI" w:hAnsi="Aptos" w:cs="MS UI Gothic"/>
          <w:lang w:eastAsia="ja-JP"/>
        </w:rPr>
        <w:t>年には市場シェアの</w:t>
      </w:r>
      <w:r w:rsidRPr="00523109">
        <w:rPr>
          <w:rFonts w:ascii="Aptos" w:eastAsia="Yu Gothic UI" w:hAnsi="Aptos" w:cs="MS UI Gothic"/>
          <w:lang w:eastAsia="ja-JP"/>
        </w:rPr>
        <w:t xml:space="preserve"> 57.1% </w:t>
      </w:r>
      <w:r w:rsidRPr="00523109">
        <w:rPr>
          <w:rFonts w:ascii="Aptos" w:eastAsia="Yu Gothic UI" w:hAnsi="Aptos" w:cs="MS UI Gothic"/>
          <w:lang w:eastAsia="ja-JP"/>
        </w:rPr>
        <w:t>を占めており、</w:t>
      </w:r>
      <w:r w:rsidRPr="00523109">
        <w:rPr>
          <w:rFonts w:ascii="Aptos" w:eastAsia="Yu Gothic UI" w:hAnsi="Aptos" w:cs="MS UI Gothic"/>
          <w:lang w:eastAsia="ja-JP"/>
        </w:rPr>
        <w:t xml:space="preserve">2020 </w:t>
      </w:r>
      <w:r w:rsidRPr="00523109">
        <w:rPr>
          <w:rFonts w:ascii="Aptos" w:eastAsia="Yu Gothic UI" w:hAnsi="Aptos" w:cs="MS UI Gothic"/>
          <w:lang w:eastAsia="ja-JP"/>
        </w:rPr>
        <w:t>年から</w:t>
      </w:r>
      <w:r w:rsidRPr="00523109">
        <w:rPr>
          <w:rFonts w:ascii="Aptos" w:eastAsia="Yu Gothic UI" w:hAnsi="Aptos" w:cs="MS UI Gothic"/>
          <w:lang w:eastAsia="ja-JP"/>
        </w:rPr>
        <w:t xml:space="preserve"> 2027 </w:t>
      </w:r>
      <w:r w:rsidRPr="00523109">
        <w:rPr>
          <w:rFonts w:ascii="Aptos" w:eastAsia="Yu Gothic UI" w:hAnsi="Aptos" w:cs="MS UI Gothic"/>
          <w:lang w:eastAsia="ja-JP"/>
        </w:rPr>
        <w:t>年までに</w:t>
      </w:r>
      <w:r w:rsidRPr="00523109">
        <w:rPr>
          <w:rFonts w:ascii="Aptos" w:eastAsia="Yu Gothic UI" w:hAnsi="Aptos" w:cs="MS UI Gothic"/>
          <w:lang w:eastAsia="ja-JP"/>
        </w:rPr>
        <w:t xml:space="preserve"> CAGR </w:t>
      </w:r>
      <w:r w:rsidRPr="00523109">
        <w:rPr>
          <w:rFonts w:ascii="Aptos" w:eastAsia="Yu Gothic UI" w:hAnsi="Aptos" w:cs="MS UI Gothic"/>
          <w:lang w:eastAsia="ja-JP"/>
        </w:rPr>
        <w:t>で</w:t>
      </w:r>
      <w:r w:rsidRPr="00523109">
        <w:rPr>
          <w:rFonts w:ascii="Aptos" w:eastAsia="Yu Gothic UI" w:hAnsi="Aptos" w:cs="MS UI Gothic"/>
          <w:lang w:eastAsia="ja-JP"/>
        </w:rPr>
        <w:t xml:space="preserve"> 21.9% </w:t>
      </w:r>
      <w:r w:rsidRPr="00523109">
        <w:rPr>
          <w:rFonts w:ascii="Aptos" w:eastAsia="Yu Gothic UI" w:hAnsi="Aptos" w:cs="MS UI Gothic"/>
          <w:lang w:eastAsia="ja-JP"/>
        </w:rPr>
        <w:t>成長になると予測されています。</w:t>
      </w:r>
    </w:p>
    <w:p w14:paraId="66F302C4" w14:textId="77777777" w:rsidR="009F4EAF" w:rsidRPr="00523109" w:rsidRDefault="004560E3" w:rsidP="009F4EAF">
      <w:pPr>
        <w:rPr>
          <w:rFonts w:ascii="Aptos" w:eastAsia="Yu Gothic UI" w:hAnsi="Aptos"/>
          <w:lang w:eastAsia="ja-JP"/>
        </w:rPr>
      </w:pPr>
      <w:r w:rsidRPr="00523109">
        <w:rPr>
          <w:rFonts w:ascii="Aptos" w:eastAsia="Yu Gothic UI" w:hAnsi="Aptos" w:cs="MS UI Gothic"/>
          <w:lang w:eastAsia="ja-JP"/>
        </w:rPr>
        <w:t xml:space="preserve">e </w:t>
      </w:r>
      <w:r w:rsidRPr="00523109">
        <w:rPr>
          <w:rFonts w:ascii="Aptos" w:eastAsia="Yu Gothic UI" w:hAnsi="Aptos" w:cs="MS UI Gothic"/>
          <w:lang w:eastAsia="ja-JP"/>
        </w:rPr>
        <w:t>ラーニング市場の主要なテクノロジは、学習管理システム</w:t>
      </w:r>
      <w:r w:rsidRPr="00523109">
        <w:rPr>
          <w:rFonts w:ascii="Aptos" w:eastAsia="Yu Gothic UI" w:hAnsi="Aptos" w:cs="MS UI Gothic"/>
          <w:lang w:eastAsia="ja-JP"/>
        </w:rPr>
        <w:t xml:space="preserve"> (LMS)</w:t>
      </w:r>
      <w:r w:rsidRPr="00523109">
        <w:rPr>
          <w:rFonts w:ascii="Aptos" w:eastAsia="Yu Gothic UI" w:hAnsi="Aptos" w:cs="MS UI Gothic"/>
          <w:lang w:eastAsia="ja-JP"/>
        </w:rPr>
        <w:t>、モバイル学習、マイクロラーニング、ゲーミフィケーション、人工知能</w:t>
      </w:r>
      <w:r w:rsidRPr="00523109">
        <w:rPr>
          <w:rFonts w:ascii="Aptos" w:eastAsia="Yu Gothic UI" w:hAnsi="Aptos" w:cs="MS UI Gothic"/>
          <w:lang w:eastAsia="ja-JP"/>
        </w:rPr>
        <w:t xml:space="preserve"> (AI) </w:t>
      </w:r>
      <w:r w:rsidRPr="00523109">
        <w:rPr>
          <w:rFonts w:ascii="Aptos" w:eastAsia="Yu Gothic UI" w:hAnsi="Aptos" w:cs="MS UI Gothic"/>
          <w:lang w:eastAsia="ja-JP"/>
        </w:rPr>
        <w:t>で、後者は学習成果と効率が向上する可能性があることで、成長が最も大きくなると期待されています。</w:t>
      </w:r>
      <w:r w:rsidRPr="00523109">
        <w:rPr>
          <w:rFonts w:ascii="Aptos" w:eastAsia="Yu Gothic UI" w:hAnsi="Aptos" w:cs="MS UI Gothic"/>
          <w:lang w:eastAsia="ja-JP"/>
        </w:rPr>
        <w:t xml:space="preserve">LMS </w:t>
      </w:r>
      <w:r w:rsidRPr="00523109">
        <w:rPr>
          <w:rFonts w:ascii="Aptos" w:eastAsia="Yu Gothic UI" w:hAnsi="Aptos" w:cs="MS UI Gothic"/>
          <w:lang w:eastAsia="ja-JP"/>
        </w:rPr>
        <w:t>は、オンライン学習の配信、管理、進捗管理を容易にするソフトウェア</w:t>
      </w:r>
      <w:r w:rsidRPr="00523109">
        <w:rPr>
          <w:rFonts w:ascii="Aptos" w:eastAsia="Yu Gothic UI" w:hAnsi="Aptos" w:cs="MS UI Gothic"/>
          <w:lang w:eastAsia="ja-JP"/>
        </w:rPr>
        <w:t xml:space="preserve"> </w:t>
      </w:r>
      <w:r w:rsidRPr="00523109">
        <w:rPr>
          <w:rFonts w:ascii="Aptos" w:eastAsia="Yu Gothic UI" w:hAnsi="Aptos" w:cs="MS UI Gothic"/>
          <w:lang w:eastAsia="ja-JP"/>
        </w:rPr>
        <w:t>アプリケーションです。モバイル学習は、スマートフォンやタブレットなどのモバイル</w:t>
      </w:r>
      <w:r w:rsidRPr="00523109">
        <w:rPr>
          <w:rFonts w:ascii="Aptos" w:eastAsia="Yu Gothic UI" w:hAnsi="Aptos" w:cs="MS UI Gothic"/>
          <w:lang w:eastAsia="ja-JP"/>
        </w:rPr>
        <w:t xml:space="preserve"> </w:t>
      </w:r>
      <w:r w:rsidRPr="00523109">
        <w:rPr>
          <w:rFonts w:ascii="Aptos" w:eastAsia="Yu Gothic UI" w:hAnsi="Aptos" w:cs="MS UI Gothic"/>
          <w:lang w:eastAsia="ja-JP"/>
        </w:rPr>
        <w:t>デバイスを介した学習コンテンツの配信です。マイクロラーニングは、短く小さなボリュームでの学習コンテンツの配信です。ゲーミフィケーションは、ゲームの要素とメカニズムを学習アクティビティに応用して、エンゲージメントとモチベーションを高めるものです。</w:t>
      </w:r>
      <w:r w:rsidRPr="00523109">
        <w:rPr>
          <w:rFonts w:ascii="Aptos" w:eastAsia="Yu Gothic UI" w:hAnsi="Aptos" w:cs="MS UI Gothic"/>
          <w:lang w:eastAsia="ja-JP"/>
        </w:rPr>
        <w:t xml:space="preserve">AI </w:t>
      </w:r>
      <w:r w:rsidRPr="00523109">
        <w:rPr>
          <w:rFonts w:ascii="Aptos" w:eastAsia="Yu Gothic UI" w:hAnsi="Aptos" w:cs="MS UI Gothic"/>
          <w:lang w:eastAsia="ja-JP"/>
        </w:rPr>
        <w:t>は、マシンにより人間のインテリジェンスと推論をシミュレーションして、パーソナライズされた適応型学習エクスペリエンスを提供するものです。</w:t>
      </w:r>
      <w:r w:rsidRPr="00523109">
        <w:rPr>
          <w:rFonts w:ascii="Aptos" w:eastAsia="Yu Gothic UI" w:hAnsi="Aptos" w:cs="MS UI Gothic"/>
          <w:lang w:eastAsia="ja-JP"/>
        </w:rPr>
        <w:t xml:space="preserve">AI </w:t>
      </w:r>
      <w:r w:rsidRPr="00523109">
        <w:rPr>
          <w:rFonts w:ascii="Aptos" w:eastAsia="Yu Gothic UI" w:hAnsi="Aptos" w:cs="MS UI Gothic"/>
          <w:lang w:eastAsia="ja-JP"/>
        </w:rPr>
        <w:t>は</w:t>
      </w:r>
      <w:r w:rsidRPr="00523109">
        <w:rPr>
          <w:rFonts w:ascii="Aptos" w:eastAsia="Yu Gothic UI" w:hAnsi="Aptos" w:cs="MS UI Gothic"/>
          <w:lang w:eastAsia="ja-JP"/>
        </w:rPr>
        <w:t xml:space="preserve"> 2019 </w:t>
      </w:r>
      <w:r w:rsidRPr="00523109">
        <w:rPr>
          <w:rFonts w:ascii="Aptos" w:eastAsia="Yu Gothic UI" w:hAnsi="Aptos" w:cs="MS UI Gothic"/>
          <w:lang w:eastAsia="ja-JP"/>
        </w:rPr>
        <w:t>年には市場シェアの</w:t>
      </w:r>
      <w:r w:rsidRPr="00523109">
        <w:rPr>
          <w:rFonts w:ascii="Aptos" w:eastAsia="Yu Gothic UI" w:hAnsi="Aptos" w:cs="MS UI Gothic"/>
          <w:lang w:eastAsia="ja-JP"/>
        </w:rPr>
        <w:t xml:space="preserve"> 6.2% </w:t>
      </w:r>
      <w:r w:rsidRPr="00523109">
        <w:rPr>
          <w:rFonts w:ascii="Aptos" w:eastAsia="Yu Gothic UI" w:hAnsi="Aptos" w:cs="MS UI Gothic"/>
          <w:lang w:eastAsia="ja-JP"/>
        </w:rPr>
        <w:t>を占めており、</w:t>
      </w:r>
      <w:r w:rsidRPr="00523109">
        <w:rPr>
          <w:rFonts w:ascii="Aptos" w:eastAsia="Yu Gothic UI" w:hAnsi="Aptos" w:cs="MS UI Gothic"/>
          <w:lang w:eastAsia="ja-JP"/>
        </w:rPr>
        <w:t xml:space="preserve">2020 </w:t>
      </w:r>
      <w:r w:rsidRPr="00523109">
        <w:rPr>
          <w:rFonts w:ascii="Aptos" w:eastAsia="Yu Gothic UI" w:hAnsi="Aptos" w:cs="MS UI Gothic"/>
          <w:lang w:eastAsia="ja-JP"/>
        </w:rPr>
        <w:t>年から</w:t>
      </w:r>
      <w:r w:rsidRPr="00523109">
        <w:rPr>
          <w:rFonts w:ascii="Aptos" w:eastAsia="Yu Gothic UI" w:hAnsi="Aptos" w:cs="MS UI Gothic"/>
          <w:lang w:eastAsia="ja-JP"/>
        </w:rPr>
        <w:t xml:space="preserve"> 2027 </w:t>
      </w:r>
      <w:r w:rsidRPr="00523109">
        <w:rPr>
          <w:rFonts w:ascii="Aptos" w:eastAsia="Yu Gothic UI" w:hAnsi="Aptos" w:cs="MS UI Gothic"/>
          <w:lang w:eastAsia="ja-JP"/>
        </w:rPr>
        <w:t>年までに</w:t>
      </w:r>
      <w:r w:rsidRPr="00523109">
        <w:rPr>
          <w:rFonts w:ascii="Aptos" w:eastAsia="Yu Gothic UI" w:hAnsi="Aptos" w:cs="MS UI Gothic"/>
          <w:lang w:eastAsia="ja-JP"/>
        </w:rPr>
        <w:t xml:space="preserve"> CAGR </w:t>
      </w:r>
      <w:r w:rsidRPr="00523109">
        <w:rPr>
          <w:rFonts w:ascii="Aptos" w:eastAsia="Yu Gothic UI" w:hAnsi="Aptos" w:cs="MS UI Gothic"/>
          <w:lang w:eastAsia="ja-JP"/>
        </w:rPr>
        <w:t>で</w:t>
      </w:r>
      <w:r w:rsidRPr="00523109">
        <w:rPr>
          <w:rFonts w:ascii="Aptos" w:eastAsia="Yu Gothic UI" w:hAnsi="Aptos" w:cs="MS UI Gothic"/>
          <w:lang w:eastAsia="ja-JP"/>
        </w:rPr>
        <w:t xml:space="preserve"> 28.6% </w:t>
      </w:r>
      <w:r w:rsidRPr="00523109">
        <w:rPr>
          <w:rFonts w:ascii="Aptos" w:eastAsia="Yu Gothic UI" w:hAnsi="Aptos" w:cs="MS UI Gothic"/>
          <w:lang w:eastAsia="ja-JP"/>
        </w:rPr>
        <w:t>成長になると予測されています。</w:t>
      </w:r>
    </w:p>
    <w:p w14:paraId="3816B5B1" w14:textId="77777777" w:rsidR="009F4EAF" w:rsidRPr="00523109" w:rsidRDefault="004560E3" w:rsidP="009F4EAF">
      <w:pPr>
        <w:rPr>
          <w:rFonts w:ascii="Aptos" w:eastAsia="Yu Gothic UI" w:hAnsi="Aptos"/>
          <w:lang w:eastAsia="ja-JP"/>
        </w:rPr>
      </w:pPr>
      <w:r w:rsidRPr="00523109">
        <w:rPr>
          <w:rFonts w:ascii="Aptos" w:eastAsia="Yu Gothic UI" w:hAnsi="Aptos" w:cs="MS UI Gothic"/>
          <w:lang w:eastAsia="ja-JP"/>
        </w:rPr>
        <w:t xml:space="preserve">e </w:t>
      </w:r>
      <w:r w:rsidRPr="00523109">
        <w:rPr>
          <w:rFonts w:ascii="Aptos" w:eastAsia="Yu Gothic UI" w:hAnsi="Aptos" w:cs="MS UI Gothic"/>
          <w:lang w:eastAsia="ja-JP"/>
        </w:rPr>
        <w:t>ラーニング市場は、北米、ヨーロッパ、アジア太平洋、ラテン</w:t>
      </w:r>
      <w:r w:rsidRPr="00523109">
        <w:rPr>
          <w:rFonts w:ascii="Aptos" w:eastAsia="Yu Gothic UI" w:hAnsi="Aptos" w:cs="MS UI Gothic"/>
          <w:lang w:eastAsia="ja-JP"/>
        </w:rPr>
        <w:t xml:space="preserve"> </w:t>
      </w:r>
      <w:r w:rsidRPr="00523109">
        <w:rPr>
          <w:rFonts w:ascii="Aptos" w:eastAsia="Yu Gothic UI" w:hAnsi="Aptos" w:cs="MS UI Gothic"/>
          <w:lang w:eastAsia="ja-JP"/>
        </w:rPr>
        <w:t>アメリカ、中東およびアフリカという主要地域で、地域別のセグメント化もされています。北米は、オンライン学習の導入率が高く、主要なプレーヤーが存在し、高度な技術が利用可用であることで、</w:t>
      </w:r>
      <w:r w:rsidRPr="00523109">
        <w:rPr>
          <w:rFonts w:ascii="Aptos" w:eastAsia="Yu Gothic UI" w:hAnsi="Aptos" w:cs="MS UI Gothic"/>
          <w:lang w:eastAsia="ja-JP"/>
        </w:rPr>
        <w:t xml:space="preserve">2019 </w:t>
      </w:r>
      <w:r w:rsidRPr="00523109">
        <w:rPr>
          <w:rFonts w:ascii="Aptos" w:eastAsia="Yu Gothic UI" w:hAnsi="Aptos" w:cs="MS UI Gothic"/>
          <w:lang w:eastAsia="ja-JP"/>
        </w:rPr>
        <w:t>年には</w:t>
      </w:r>
      <w:r w:rsidRPr="00523109">
        <w:rPr>
          <w:rFonts w:ascii="Aptos" w:eastAsia="Yu Gothic UI" w:hAnsi="Aptos" w:cs="MS UI Gothic"/>
          <w:lang w:eastAsia="ja-JP"/>
        </w:rPr>
        <w:t xml:space="preserve"> 38.7% </w:t>
      </w:r>
      <w:r w:rsidRPr="00523109">
        <w:rPr>
          <w:rFonts w:ascii="Aptos" w:eastAsia="Yu Gothic UI" w:hAnsi="Aptos" w:cs="MS UI Gothic"/>
          <w:lang w:eastAsia="ja-JP"/>
        </w:rPr>
        <w:t>と最大の市場シェアを占めています。アジア太平洋地域は、オンライン教育に対する需要の増加、インターネット普及率の増加、</w:t>
      </w:r>
      <w:r w:rsidRPr="00523109">
        <w:rPr>
          <w:rFonts w:ascii="Aptos" w:eastAsia="Yu Gothic UI" w:hAnsi="Aptos" w:cs="MS UI Gothic"/>
          <w:lang w:eastAsia="ja-JP"/>
        </w:rPr>
        <w:t xml:space="preserve">e </w:t>
      </w:r>
      <w:r w:rsidRPr="00523109">
        <w:rPr>
          <w:rFonts w:ascii="Aptos" w:eastAsia="Yu Gothic UI" w:hAnsi="Aptos" w:cs="MS UI Gothic"/>
          <w:lang w:eastAsia="ja-JP"/>
        </w:rPr>
        <w:t>ラーニング</w:t>
      </w:r>
      <w:r w:rsidRPr="00523109">
        <w:rPr>
          <w:rFonts w:ascii="Aptos" w:eastAsia="Yu Gothic UI" w:hAnsi="Aptos" w:cs="MS UI Gothic"/>
          <w:lang w:eastAsia="ja-JP"/>
        </w:rPr>
        <w:t xml:space="preserve"> </w:t>
      </w:r>
      <w:r w:rsidRPr="00523109">
        <w:rPr>
          <w:rFonts w:ascii="Aptos" w:eastAsia="Yu Gothic UI" w:hAnsi="Aptos" w:cs="MS UI Gothic"/>
          <w:lang w:eastAsia="ja-JP"/>
        </w:rPr>
        <w:t>セクターへの投資の増加により、</w:t>
      </w:r>
      <w:r w:rsidRPr="00523109">
        <w:rPr>
          <w:rFonts w:ascii="Aptos" w:eastAsia="Yu Gothic UI" w:hAnsi="Aptos" w:cs="MS UI Gothic"/>
          <w:lang w:eastAsia="ja-JP"/>
        </w:rPr>
        <w:t xml:space="preserve">2020 </w:t>
      </w:r>
      <w:r w:rsidRPr="00523109">
        <w:rPr>
          <w:rFonts w:ascii="Aptos" w:eastAsia="Yu Gothic UI" w:hAnsi="Aptos" w:cs="MS UI Gothic"/>
          <w:lang w:eastAsia="ja-JP"/>
        </w:rPr>
        <w:t>年から</w:t>
      </w:r>
      <w:r w:rsidRPr="00523109">
        <w:rPr>
          <w:rFonts w:ascii="Aptos" w:eastAsia="Yu Gothic UI" w:hAnsi="Aptos" w:cs="MS UI Gothic"/>
          <w:lang w:eastAsia="ja-JP"/>
        </w:rPr>
        <w:t xml:space="preserve"> 2027 </w:t>
      </w:r>
      <w:r w:rsidRPr="00523109">
        <w:rPr>
          <w:rFonts w:ascii="Aptos" w:eastAsia="Yu Gothic UI" w:hAnsi="Aptos" w:cs="MS UI Gothic"/>
          <w:lang w:eastAsia="ja-JP"/>
        </w:rPr>
        <w:t>年までに</w:t>
      </w:r>
      <w:r w:rsidRPr="00523109">
        <w:rPr>
          <w:rFonts w:ascii="Aptos" w:eastAsia="Yu Gothic UI" w:hAnsi="Aptos" w:cs="MS UI Gothic"/>
          <w:lang w:eastAsia="ja-JP"/>
        </w:rPr>
        <w:t xml:space="preserve"> CAGR </w:t>
      </w:r>
      <w:r w:rsidRPr="00523109">
        <w:rPr>
          <w:rFonts w:ascii="Aptos" w:eastAsia="Yu Gothic UI" w:hAnsi="Aptos" w:cs="MS UI Gothic"/>
          <w:lang w:eastAsia="ja-JP"/>
        </w:rPr>
        <w:t>で</w:t>
      </w:r>
      <w:r w:rsidRPr="00523109">
        <w:rPr>
          <w:rFonts w:ascii="Aptos" w:eastAsia="Yu Gothic UI" w:hAnsi="Aptos" w:cs="MS UI Gothic"/>
          <w:lang w:eastAsia="ja-JP"/>
        </w:rPr>
        <w:t xml:space="preserve"> 25.1% </w:t>
      </w:r>
      <w:r w:rsidRPr="00523109">
        <w:rPr>
          <w:rFonts w:ascii="Aptos" w:eastAsia="Yu Gothic UI" w:hAnsi="Aptos" w:cs="MS UI Gothic"/>
          <w:lang w:eastAsia="ja-JP"/>
        </w:rPr>
        <w:t>と最も急速に成長する地域になると予想されています。</w:t>
      </w:r>
    </w:p>
    <w:p w14:paraId="7F373257" w14:textId="77777777" w:rsidR="009F4EAF" w:rsidRPr="00523109" w:rsidRDefault="004560E3" w:rsidP="009F4EAF">
      <w:pPr>
        <w:pStyle w:val="Heading1"/>
        <w:rPr>
          <w:rFonts w:ascii="Aptos" w:eastAsia="Yu Gothic UI" w:hAnsi="Aptos"/>
        </w:rPr>
      </w:pPr>
      <w:r w:rsidRPr="00523109">
        <w:rPr>
          <w:rFonts w:ascii="Aptos" w:eastAsia="Yu Gothic UI" w:hAnsi="Aptos" w:cs="MS UI Gothic"/>
          <w:color w:val="0F4761"/>
          <w:lang w:eastAsia="ja-JP"/>
        </w:rPr>
        <w:t>競合企業の分析</w:t>
      </w:r>
    </w:p>
    <w:p w14:paraId="6B7D3BC5" w14:textId="77777777" w:rsidR="009F4EAF" w:rsidRDefault="004560E3" w:rsidP="009F4EAF">
      <w:pPr>
        <w:rPr>
          <w:rFonts w:ascii="Aptos" w:eastAsia="Yu Gothic UI" w:hAnsi="Aptos" w:cs="MS UI Gothic"/>
          <w:lang w:eastAsia="ja-JP"/>
        </w:rPr>
      </w:pPr>
      <w:proofErr w:type="spellStart"/>
      <w:r w:rsidRPr="00523109">
        <w:rPr>
          <w:rFonts w:ascii="Aptos" w:eastAsia="Yu Gothic UI" w:hAnsi="Aptos" w:cs="MS UI Gothic"/>
          <w:lang w:eastAsia="ja-JP"/>
        </w:rPr>
        <w:t>ContosoLearn</w:t>
      </w:r>
      <w:proofErr w:type="spellEnd"/>
      <w:r w:rsidRPr="00523109">
        <w:rPr>
          <w:rFonts w:ascii="Aptos" w:eastAsia="Yu Gothic UI" w:hAnsi="Aptos" w:cs="MS UI Gothic"/>
          <w:lang w:eastAsia="ja-JP"/>
        </w:rPr>
        <w:t xml:space="preserve"> </w:t>
      </w:r>
      <w:r w:rsidRPr="00523109">
        <w:rPr>
          <w:rFonts w:ascii="Aptos" w:eastAsia="Yu Gothic UI" w:hAnsi="Aptos" w:cs="MS UI Gothic"/>
          <w:lang w:eastAsia="ja-JP"/>
        </w:rPr>
        <w:t>は、</w:t>
      </w:r>
      <w:proofErr w:type="spellStart"/>
      <w:r w:rsidRPr="00523109">
        <w:rPr>
          <w:rFonts w:ascii="Aptos" w:eastAsia="Yu Gothic UI" w:hAnsi="Aptos" w:cs="MS UI Gothic"/>
          <w:lang w:eastAsia="ja-JP"/>
        </w:rPr>
        <w:t>Fabrikam</w:t>
      </w:r>
      <w:proofErr w:type="spellEnd"/>
      <w:r w:rsidRPr="00523109">
        <w:rPr>
          <w:rFonts w:ascii="Aptos" w:eastAsia="Yu Gothic UI" w:hAnsi="Aptos" w:cs="MS UI Gothic"/>
          <w:lang w:eastAsia="ja-JP"/>
        </w:rPr>
        <w:t xml:space="preserve"> Learning </w:t>
      </w:r>
      <w:r w:rsidRPr="00523109">
        <w:rPr>
          <w:rFonts w:ascii="Aptos" w:eastAsia="Yu Gothic UI" w:hAnsi="Aptos" w:cs="MS UI Gothic"/>
          <w:lang w:eastAsia="ja-JP"/>
        </w:rPr>
        <w:t>や</w:t>
      </w:r>
      <w:r w:rsidRPr="00523109">
        <w:rPr>
          <w:rFonts w:ascii="Aptos" w:eastAsia="Yu Gothic UI" w:hAnsi="Aptos" w:cs="MS UI Gothic"/>
          <w:lang w:eastAsia="ja-JP"/>
        </w:rPr>
        <w:t xml:space="preserve"> </w:t>
      </w:r>
      <w:proofErr w:type="spellStart"/>
      <w:r w:rsidRPr="00523109">
        <w:rPr>
          <w:rFonts w:ascii="Aptos" w:eastAsia="Yu Gothic UI" w:hAnsi="Aptos" w:cs="MS UI Gothic"/>
          <w:lang w:eastAsia="ja-JP"/>
        </w:rPr>
        <w:t>AdatumLearn</w:t>
      </w:r>
      <w:proofErr w:type="spellEnd"/>
      <w:r w:rsidRPr="00523109">
        <w:rPr>
          <w:rFonts w:ascii="Aptos" w:eastAsia="Yu Gothic UI" w:hAnsi="Aptos" w:cs="MS UI Gothic"/>
          <w:lang w:eastAsia="ja-JP"/>
        </w:rPr>
        <w:t xml:space="preserve"> </w:t>
      </w:r>
      <w:r w:rsidRPr="00523109">
        <w:rPr>
          <w:rFonts w:ascii="Aptos" w:eastAsia="Yu Gothic UI" w:hAnsi="Aptos" w:cs="MS UI Gothic"/>
          <w:lang w:eastAsia="ja-JP"/>
        </w:rPr>
        <w:t>など、</w:t>
      </w:r>
      <w:r w:rsidRPr="00523109">
        <w:rPr>
          <w:rFonts w:ascii="Aptos" w:eastAsia="Yu Gothic UI" w:hAnsi="Aptos" w:cs="MS UI Gothic"/>
          <w:lang w:eastAsia="ja-JP"/>
        </w:rPr>
        <w:t xml:space="preserve">eLearning </w:t>
      </w:r>
      <w:r w:rsidRPr="00523109">
        <w:rPr>
          <w:rFonts w:ascii="Aptos" w:eastAsia="Yu Gothic UI" w:hAnsi="Aptos" w:cs="MS UI Gothic"/>
          <w:lang w:eastAsia="ja-JP"/>
        </w:rPr>
        <w:t>市場のさまざまなプレイヤーとの競合関係に直面しています。これらの競合企業は、オンライン</w:t>
      </w:r>
      <w:r w:rsidRPr="00523109">
        <w:rPr>
          <w:rFonts w:ascii="Aptos" w:eastAsia="Yu Gothic UI" w:hAnsi="Aptos" w:cs="MS UI Gothic"/>
          <w:lang w:eastAsia="ja-JP"/>
        </w:rPr>
        <w:t xml:space="preserve"> </w:t>
      </w:r>
      <w:r w:rsidRPr="00523109">
        <w:rPr>
          <w:rFonts w:ascii="Aptos" w:eastAsia="Yu Gothic UI" w:hAnsi="Aptos" w:cs="MS UI Gothic"/>
          <w:lang w:eastAsia="ja-JP"/>
        </w:rPr>
        <w:t>コース、コンテンツ集約、分析とレポート、認定など、</w:t>
      </w:r>
      <w:proofErr w:type="spellStart"/>
      <w:r w:rsidRPr="00523109">
        <w:rPr>
          <w:rFonts w:ascii="Aptos" w:eastAsia="Yu Gothic UI" w:hAnsi="Aptos" w:cs="MS UI Gothic"/>
          <w:lang w:eastAsia="ja-JP"/>
        </w:rPr>
        <w:t>ContosoLearn</w:t>
      </w:r>
      <w:proofErr w:type="spellEnd"/>
      <w:r w:rsidRPr="00523109">
        <w:rPr>
          <w:rFonts w:ascii="Aptos" w:eastAsia="Yu Gothic UI" w:hAnsi="Aptos" w:cs="MS UI Gothic"/>
          <w:lang w:eastAsia="ja-JP"/>
        </w:rPr>
        <w:t xml:space="preserve"> </w:t>
      </w:r>
      <w:r w:rsidRPr="00523109">
        <w:rPr>
          <w:rFonts w:ascii="Aptos" w:eastAsia="Yu Gothic UI" w:hAnsi="Aptos" w:cs="MS UI Gothic"/>
          <w:lang w:eastAsia="ja-JP"/>
        </w:rPr>
        <w:t>と同様の機能やサービスを提供しています。しかし、次の表に概要を示すように、異なる長所、短所、機会、脅威も持っています。</w:t>
      </w:r>
    </w:p>
    <w:p w14:paraId="1563EB47" w14:textId="77777777" w:rsidR="00523109" w:rsidRDefault="00523109" w:rsidP="009F4EAF">
      <w:pPr>
        <w:rPr>
          <w:rFonts w:ascii="Aptos" w:eastAsia="Yu Gothic UI" w:hAnsi="Aptos" w:cs="MS UI Gothic"/>
          <w:lang w:eastAsia="ja-JP"/>
        </w:rPr>
      </w:pPr>
    </w:p>
    <w:p w14:paraId="50C70BB5" w14:textId="77777777" w:rsidR="00523109" w:rsidRDefault="00523109" w:rsidP="009F4EAF">
      <w:pPr>
        <w:rPr>
          <w:rFonts w:ascii="Aptos" w:eastAsia="Yu Gothic UI" w:hAnsi="Aptos" w:cs="MS UI Gothic"/>
          <w:lang w:eastAsia="ja-JP"/>
        </w:rPr>
      </w:pPr>
    </w:p>
    <w:p w14:paraId="7F1C2D53" w14:textId="77777777" w:rsidR="00523109" w:rsidRPr="00523109" w:rsidRDefault="00523109" w:rsidP="009F4EAF">
      <w:pPr>
        <w:rPr>
          <w:rFonts w:ascii="Aptos" w:eastAsia="Yu Gothic UI" w:hAnsi="Aptos"/>
          <w:lang w:eastAsia="ja-JP"/>
        </w:rPr>
      </w:pPr>
    </w:p>
    <w:tbl>
      <w:tblPr>
        <w:tblStyle w:val="PlainTable1"/>
        <w:tblW w:w="0" w:type="auto"/>
        <w:tblLook w:val="0420" w:firstRow="1" w:lastRow="0" w:firstColumn="0" w:lastColumn="0" w:noHBand="0" w:noVBand="1"/>
      </w:tblPr>
      <w:tblGrid>
        <w:gridCol w:w="1870"/>
        <w:gridCol w:w="1870"/>
        <w:gridCol w:w="1870"/>
        <w:gridCol w:w="1870"/>
        <w:gridCol w:w="1870"/>
      </w:tblGrid>
      <w:tr w:rsidR="00E86DD2" w:rsidRPr="00523109" w14:paraId="287750E7" w14:textId="77777777" w:rsidTr="00E86DD2">
        <w:trPr>
          <w:cnfStyle w:val="100000000000" w:firstRow="1" w:lastRow="0" w:firstColumn="0" w:lastColumn="0" w:oddVBand="0" w:evenVBand="0" w:oddHBand="0" w:evenHBand="0" w:firstRowFirstColumn="0" w:firstRowLastColumn="0" w:lastRowFirstColumn="0" w:lastRowLastColumn="0"/>
        </w:trPr>
        <w:tc>
          <w:tcPr>
            <w:tcW w:w="1870" w:type="dxa"/>
          </w:tcPr>
          <w:p w14:paraId="4BD9FC6F" w14:textId="0467819E" w:rsidR="009F4EAF" w:rsidRPr="00523109" w:rsidRDefault="004560E3" w:rsidP="009F4EAF">
            <w:pPr>
              <w:rPr>
                <w:rFonts w:ascii="Aptos" w:eastAsia="Yu Gothic UI" w:hAnsi="Aptos"/>
                <w:b w:val="0"/>
                <w:bCs w:val="0"/>
              </w:rPr>
            </w:pPr>
            <w:r w:rsidRPr="00523109">
              <w:rPr>
                <w:rFonts w:ascii="Aptos" w:eastAsia="Yu Gothic UI" w:hAnsi="Aptos" w:cs="MS UI Gothic"/>
                <w:lang w:eastAsia="ja-JP"/>
              </w:rPr>
              <w:lastRenderedPageBreak/>
              <w:t>競合企業</w:t>
            </w:r>
          </w:p>
        </w:tc>
        <w:tc>
          <w:tcPr>
            <w:tcW w:w="1870" w:type="dxa"/>
          </w:tcPr>
          <w:p w14:paraId="04B60ACA" w14:textId="11E439C2" w:rsidR="009F4EAF" w:rsidRPr="00523109" w:rsidRDefault="004560E3" w:rsidP="009F4EAF">
            <w:pPr>
              <w:rPr>
                <w:rFonts w:ascii="Aptos" w:eastAsia="Yu Gothic UI" w:hAnsi="Aptos"/>
                <w:b w:val="0"/>
                <w:bCs w:val="0"/>
              </w:rPr>
            </w:pPr>
            <w:r w:rsidRPr="00523109">
              <w:rPr>
                <w:rFonts w:ascii="Aptos" w:eastAsia="Yu Gothic UI" w:hAnsi="Aptos" w:cs="MS UI Gothic"/>
                <w:lang w:eastAsia="ja-JP"/>
              </w:rPr>
              <w:t>長所</w:t>
            </w:r>
          </w:p>
        </w:tc>
        <w:tc>
          <w:tcPr>
            <w:tcW w:w="1870" w:type="dxa"/>
          </w:tcPr>
          <w:p w14:paraId="56C8A067" w14:textId="7B887328" w:rsidR="009F4EAF" w:rsidRPr="00523109" w:rsidRDefault="004560E3" w:rsidP="009F4EAF">
            <w:pPr>
              <w:rPr>
                <w:rFonts w:ascii="Aptos" w:eastAsia="Yu Gothic UI" w:hAnsi="Aptos"/>
                <w:b w:val="0"/>
                <w:bCs w:val="0"/>
              </w:rPr>
            </w:pPr>
            <w:r w:rsidRPr="00523109">
              <w:rPr>
                <w:rFonts w:ascii="Aptos" w:eastAsia="Yu Gothic UI" w:hAnsi="Aptos" w:cs="MS UI Gothic"/>
                <w:lang w:eastAsia="ja-JP"/>
              </w:rPr>
              <w:t>短所</w:t>
            </w:r>
          </w:p>
        </w:tc>
        <w:tc>
          <w:tcPr>
            <w:tcW w:w="1870" w:type="dxa"/>
          </w:tcPr>
          <w:p w14:paraId="69BE7205" w14:textId="3CB6C1C3" w:rsidR="009F4EAF" w:rsidRPr="00523109" w:rsidRDefault="004560E3" w:rsidP="009F4EAF">
            <w:pPr>
              <w:rPr>
                <w:rFonts w:ascii="Aptos" w:eastAsia="Yu Gothic UI" w:hAnsi="Aptos"/>
                <w:b w:val="0"/>
                <w:bCs w:val="0"/>
              </w:rPr>
            </w:pPr>
            <w:r w:rsidRPr="00523109">
              <w:rPr>
                <w:rFonts w:ascii="Aptos" w:eastAsia="Yu Gothic UI" w:hAnsi="Aptos" w:cs="MS UI Gothic"/>
                <w:lang w:eastAsia="ja-JP"/>
              </w:rPr>
              <w:t>営業案件</w:t>
            </w:r>
          </w:p>
        </w:tc>
        <w:tc>
          <w:tcPr>
            <w:tcW w:w="1870" w:type="dxa"/>
          </w:tcPr>
          <w:p w14:paraId="4A292B84" w14:textId="4A3435F9" w:rsidR="009F4EAF" w:rsidRPr="00523109" w:rsidRDefault="004560E3" w:rsidP="009F4EAF">
            <w:pPr>
              <w:rPr>
                <w:rFonts w:ascii="Aptos" w:eastAsia="Yu Gothic UI" w:hAnsi="Aptos"/>
                <w:b w:val="0"/>
                <w:bCs w:val="0"/>
              </w:rPr>
            </w:pPr>
            <w:r w:rsidRPr="00523109">
              <w:rPr>
                <w:rFonts w:ascii="Aptos" w:eastAsia="Yu Gothic UI" w:hAnsi="Aptos" w:cs="MS UI Gothic"/>
                <w:lang w:eastAsia="ja-JP"/>
              </w:rPr>
              <w:t>脅威</w:t>
            </w:r>
          </w:p>
        </w:tc>
      </w:tr>
      <w:tr w:rsidR="00E86DD2" w:rsidRPr="00523109" w14:paraId="5934F004" w14:textId="77777777" w:rsidTr="00E86DD2">
        <w:trPr>
          <w:cnfStyle w:val="000000100000" w:firstRow="0" w:lastRow="0" w:firstColumn="0" w:lastColumn="0" w:oddVBand="0" w:evenVBand="0" w:oddHBand="1" w:evenHBand="0" w:firstRowFirstColumn="0" w:firstRowLastColumn="0" w:lastRowFirstColumn="0" w:lastRowLastColumn="0"/>
        </w:trPr>
        <w:tc>
          <w:tcPr>
            <w:tcW w:w="1870" w:type="dxa"/>
          </w:tcPr>
          <w:p w14:paraId="378D2738" w14:textId="5EE89E32" w:rsidR="009F4EAF" w:rsidRPr="00523109" w:rsidRDefault="004560E3" w:rsidP="009F4EAF">
            <w:pPr>
              <w:rPr>
                <w:rFonts w:ascii="Aptos" w:eastAsia="Yu Gothic UI" w:hAnsi="Aptos"/>
              </w:rPr>
            </w:pPr>
            <w:proofErr w:type="spellStart"/>
            <w:r w:rsidRPr="00523109">
              <w:rPr>
                <w:rFonts w:ascii="Aptos" w:eastAsia="Yu Gothic UI" w:hAnsi="Aptos" w:cs="MS UI Gothic"/>
                <w:lang w:eastAsia="ja-JP"/>
              </w:rPr>
              <w:t>Fabrikam</w:t>
            </w:r>
            <w:proofErr w:type="spellEnd"/>
            <w:r w:rsidRPr="00523109">
              <w:rPr>
                <w:rFonts w:ascii="Aptos" w:eastAsia="Yu Gothic UI" w:hAnsi="Aptos" w:cs="MS UI Gothic"/>
                <w:lang w:eastAsia="ja-JP"/>
              </w:rPr>
              <w:t xml:space="preserve"> Learning</w:t>
            </w:r>
          </w:p>
        </w:tc>
        <w:tc>
          <w:tcPr>
            <w:tcW w:w="1870" w:type="dxa"/>
          </w:tcPr>
          <w:p w14:paraId="3D26540E" w14:textId="1D09CEB7" w:rsidR="009F4EAF" w:rsidRPr="00523109" w:rsidRDefault="004560E3" w:rsidP="009F4EAF">
            <w:pPr>
              <w:rPr>
                <w:rFonts w:ascii="Aptos" w:eastAsia="Yu Gothic UI" w:hAnsi="Aptos"/>
                <w:lang w:eastAsia="ja-JP"/>
              </w:rPr>
            </w:pPr>
            <w:r w:rsidRPr="00523109">
              <w:rPr>
                <w:rFonts w:ascii="Aptos" w:eastAsia="Yu Gothic UI" w:hAnsi="Aptos" w:cs="MS UI Gothic"/>
                <w:lang w:eastAsia="ja-JP"/>
              </w:rPr>
              <w:t>分析およびレポート</w:t>
            </w:r>
            <w:r w:rsidRPr="00523109">
              <w:rPr>
                <w:rFonts w:ascii="Aptos" w:eastAsia="Yu Gothic UI" w:hAnsi="Aptos" w:cs="MS UI Gothic"/>
                <w:lang w:eastAsia="ja-JP"/>
              </w:rPr>
              <w:t xml:space="preserve"> </w:t>
            </w:r>
            <w:r w:rsidRPr="00523109">
              <w:rPr>
                <w:rFonts w:ascii="Aptos" w:eastAsia="Yu Gothic UI" w:hAnsi="Aptos" w:cs="MS UI Gothic"/>
                <w:lang w:eastAsia="ja-JP"/>
              </w:rPr>
              <w:t>ツールの包括的なセットを提供しています。</w:t>
            </w:r>
          </w:p>
        </w:tc>
        <w:tc>
          <w:tcPr>
            <w:tcW w:w="1870" w:type="dxa"/>
          </w:tcPr>
          <w:p w14:paraId="02736638" w14:textId="1C4C0133" w:rsidR="009F4EAF" w:rsidRPr="00523109" w:rsidRDefault="004560E3" w:rsidP="009F4EAF">
            <w:pPr>
              <w:rPr>
                <w:rFonts w:ascii="Aptos" w:eastAsia="Yu Gothic UI" w:hAnsi="Aptos"/>
                <w:lang w:eastAsia="ja-JP"/>
              </w:rPr>
            </w:pPr>
            <w:r w:rsidRPr="00523109">
              <w:rPr>
                <w:rFonts w:ascii="Aptos" w:eastAsia="Yu Gothic UI" w:hAnsi="Aptos" w:cs="MS UI Gothic"/>
                <w:lang w:eastAsia="ja-JP"/>
              </w:rPr>
              <w:t>その包括的な性質のために、一部のユーザーは圧倒される可能性があります。</w:t>
            </w:r>
          </w:p>
        </w:tc>
        <w:tc>
          <w:tcPr>
            <w:tcW w:w="1870" w:type="dxa"/>
          </w:tcPr>
          <w:p w14:paraId="2025309D" w14:textId="2AD6B647" w:rsidR="009F4EAF" w:rsidRPr="00523109" w:rsidRDefault="004560E3" w:rsidP="009F4EAF">
            <w:pPr>
              <w:rPr>
                <w:rFonts w:ascii="Aptos" w:eastAsia="Yu Gothic UI" w:hAnsi="Aptos"/>
                <w:lang w:eastAsia="ja-JP"/>
              </w:rPr>
            </w:pPr>
            <w:r w:rsidRPr="00523109">
              <w:rPr>
                <w:rFonts w:ascii="Aptos" w:eastAsia="Yu Gothic UI" w:hAnsi="Aptos" w:cs="MS UI Gothic"/>
                <w:lang w:eastAsia="ja-JP"/>
              </w:rPr>
              <w:t>信頼性の高い分析およびレポート</w:t>
            </w:r>
            <w:r w:rsidRPr="00523109">
              <w:rPr>
                <w:rFonts w:ascii="Aptos" w:eastAsia="Yu Gothic UI" w:hAnsi="Aptos" w:cs="MS UI Gothic"/>
                <w:lang w:eastAsia="ja-JP"/>
              </w:rPr>
              <w:t xml:space="preserve"> </w:t>
            </w:r>
            <w:r w:rsidRPr="00523109">
              <w:rPr>
                <w:rFonts w:ascii="Aptos" w:eastAsia="Yu Gothic UI" w:hAnsi="Aptos" w:cs="MS UI Gothic"/>
                <w:lang w:eastAsia="ja-JP"/>
              </w:rPr>
              <w:t>ツールを活用して、パーソナライズされた学習エクスペリエンスとデータドリブンのおすすめに対する需要の増加に対応できます。</w:t>
            </w:r>
          </w:p>
        </w:tc>
        <w:tc>
          <w:tcPr>
            <w:tcW w:w="1870" w:type="dxa"/>
          </w:tcPr>
          <w:p w14:paraId="4DC6A857" w14:textId="0A1B96D7" w:rsidR="009F4EAF" w:rsidRPr="00523109" w:rsidRDefault="004560E3" w:rsidP="009F4EAF">
            <w:pPr>
              <w:rPr>
                <w:rFonts w:ascii="Aptos" w:eastAsia="Yu Gothic UI" w:hAnsi="Aptos"/>
                <w:lang w:eastAsia="ja-JP"/>
              </w:rPr>
            </w:pPr>
            <w:r w:rsidRPr="00523109">
              <w:rPr>
                <w:rFonts w:ascii="Aptos" w:eastAsia="Yu Gothic UI" w:hAnsi="Aptos" w:cs="MS UI Gothic"/>
                <w:lang w:eastAsia="ja-JP"/>
              </w:rPr>
              <w:t>多くのプレイヤーが同様の機能を提供する</w:t>
            </w:r>
            <w:r w:rsidRPr="00523109">
              <w:rPr>
                <w:rFonts w:ascii="Aptos" w:eastAsia="Yu Gothic UI" w:hAnsi="Aptos" w:cs="MS UI Gothic"/>
                <w:lang w:eastAsia="ja-JP"/>
              </w:rPr>
              <w:t xml:space="preserve"> e </w:t>
            </w:r>
            <w:r w:rsidRPr="00523109">
              <w:rPr>
                <w:rFonts w:ascii="Aptos" w:eastAsia="Yu Gothic UI" w:hAnsi="Aptos" w:cs="MS UI Gothic"/>
                <w:lang w:eastAsia="ja-JP"/>
              </w:rPr>
              <w:t>ラーニング市場で、激しい競争に見舞われています。</w:t>
            </w:r>
          </w:p>
        </w:tc>
      </w:tr>
      <w:tr w:rsidR="00E86DD2" w:rsidRPr="00523109" w14:paraId="7F4F455C" w14:textId="77777777" w:rsidTr="00E86DD2">
        <w:tc>
          <w:tcPr>
            <w:tcW w:w="1870" w:type="dxa"/>
          </w:tcPr>
          <w:p w14:paraId="54353461" w14:textId="1F24CFC3" w:rsidR="009F4EAF" w:rsidRPr="00523109" w:rsidRDefault="004560E3" w:rsidP="009F4EAF">
            <w:pPr>
              <w:rPr>
                <w:rFonts w:ascii="Aptos" w:eastAsia="Yu Gothic UI" w:hAnsi="Aptos"/>
              </w:rPr>
            </w:pPr>
            <w:proofErr w:type="spellStart"/>
            <w:r w:rsidRPr="00523109">
              <w:rPr>
                <w:rFonts w:ascii="Aptos" w:eastAsia="Yu Gothic UI" w:hAnsi="Aptos" w:cs="MS UI Gothic"/>
                <w:lang w:eastAsia="ja-JP"/>
              </w:rPr>
              <w:t>AdatumLearn</w:t>
            </w:r>
            <w:proofErr w:type="spellEnd"/>
          </w:p>
        </w:tc>
        <w:tc>
          <w:tcPr>
            <w:tcW w:w="1870" w:type="dxa"/>
          </w:tcPr>
          <w:p w14:paraId="182742E2" w14:textId="624330B2" w:rsidR="009F4EAF" w:rsidRPr="00523109" w:rsidRDefault="004560E3" w:rsidP="009F4EAF">
            <w:pPr>
              <w:rPr>
                <w:rFonts w:ascii="Aptos" w:eastAsia="Yu Gothic UI" w:hAnsi="Aptos"/>
                <w:lang w:eastAsia="ja-JP"/>
              </w:rPr>
            </w:pPr>
            <w:r w:rsidRPr="00523109">
              <w:rPr>
                <w:rFonts w:ascii="Aptos" w:eastAsia="Yu Gothic UI" w:hAnsi="Aptos" w:cs="MS UI Gothic"/>
                <w:lang w:eastAsia="ja-JP"/>
              </w:rPr>
              <w:t xml:space="preserve">MOST </w:t>
            </w:r>
            <w:r w:rsidRPr="00523109">
              <w:rPr>
                <w:rFonts w:ascii="Aptos" w:eastAsia="Yu Gothic UI" w:hAnsi="Aptos" w:cs="MS UI Gothic"/>
                <w:lang w:eastAsia="ja-JP"/>
              </w:rPr>
              <w:t>や</w:t>
            </w:r>
            <w:r w:rsidRPr="00523109">
              <w:rPr>
                <w:rFonts w:ascii="Aptos" w:eastAsia="Yu Gothic UI" w:hAnsi="Aptos" w:cs="MS UI Gothic"/>
                <w:lang w:eastAsia="ja-JP"/>
              </w:rPr>
              <w:t xml:space="preserve"> SWOT </w:t>
            </w:r>
            <w:r w:rsidRPr="00523109">
              <w:rPr>
                <w:rFonts w:ascii="Aptos" w:eastAsia="Yu Gothic UI" w:hAnsi="Aptos" w:cs="MS UI Gothic"/>
                <w:lang w:eastAsia="ja-JP"/>
              </w:rPr>
              <w:t>などのビジネス分析手法に関するコースを提供しています。</w:t>
            </w:r>
          </w:p>
        </w:tc>
        <w:tc>
          <w:tcPr>
            <w:tcW w:w="1870" w:type="dxa"/>
          </w:tcPr>
          <w:p w14:paraId="353DA32E" w14:textId="46B01A18" w:rsidR="009F4EAF" w:rsidRPr="00523109" w:rsidRDefault="004560E3" w:rsidP="009F4EAF">
            <w:pPr>
              <w:rPr>
                <w:rFonts w:ascii="Aptos" w:eastAsia="Yu Gothic UI" w:hAnsi="Aptos"/>
                <w:lang w:eastAsia="ja-JP"/>
              </w:rPr>
            </w:pPr>
            <w:r w:rsidRPr="00523109">
              <w:rPr>
                <w:rFonts w:ascii="Aptos" w:eastAsia="Yu Gothic UI" w:hAnsi="Aptos" w:cs="MS UI Gothic"/>
                <w:lang w:eastAsia="ja-JP"/>
              </w:rPr>
              <w:t>コースについては、サードパーティが生成した情報に依存しています。</w:t>
            </w:r>
          </w:p>
        </w:tc>
        <w:tc>
          <w:tcPr>
            <w:tcW w:w="1870" w:type="dxa"/>
          </w:tcPr>
          <w:p w14:paraId="18A9F5B4" w14:textId="6CE5E71A" w:rsidR="009F4EAF" w:rsidRPr="00523109" w:rsidRDefault="004560E3" w:rsidP="009F4EAF">
            <w:pPr>
              <w:rPr>
                <w:rFonts w:ascii="Aptos" w:eastAsia="Yu Gothic UI" w:hAnsi="Aptos"/>
                <w:lang w:eastAsia="ja-JP"/>
              </w:rPr>
            </w:pPr>
            <w:r w:rsidRPr="00523109">
              <w:rPr>
                <w:rFonts w:ascii="Aptos" w:eastAsia="Yu Gothic UI" w:hAnsi="Aptos" w:cs="MS UI Gothic"/>
                <w:lang w:eastAsia="ja-JP"/>
              </w:rPr>
              <w:t>より多くのオリジナル</w:t>
            </w:r>
            <w:r w:rsidRPr="00523109">
              <w:rPr>
                <w:rFonts w:ascii="Aptos" w:eastAsia="Yu Gothic UI" w:hAnsi="Aptos" w:cs="MS UI Gothic"/>
                <w:lang w:eastAsia="ja-JP"/>
              </w:rPr>
              <w:t xml:space="preserve"> </w:t>
            </w:r>
            <w:r w:rsidRPr="00523109">
              <w:rPr>
                <w:rFonts w:ascii="Aptos" w:eastAsia="Yu Gothic UI" w:hAnsi="Aptos" w:cs="MS UI Gothic"/>
                <w:lang w:eastAsia="ja-JP"/>
              </w:rPr>
              <w:t>コンテンツを作成することで、ユーザーに唯一無二の価値を提供できます。より多くのトピックをカバーするようにコース内容を拡張することもできます。</w:t>
            </w:r>
          </w:p>
        </w:tc>
        <w:tc>
          <w:tcPr>
            <w:tcW w:w="1870" w:type="dxa"/>
          </w:tcPr>
          <w:p w14:paraId="4B43B3A3" w14:textId="4ADFCF39" w:rsidR="009F4EAF" w:rsidRPr="00523109" w:rsidRDefault="004560E3" w:rsidP="009F4EAF">
            <w:pPr>
              <w:rPr>
                <w:rFonts w:ascii="Aptos" w:eastAsia="Yu Gothic UI" w:hAnsi="Aptos"/>
                <w:lang w:eastAsia="ja-JP"/>
              </w:rPr>
            </w:pPr>
            <w:proofErr w:type="spellStart"/>
            <w:r w:rsidRPr="00523109">
              <w:rPr>
                <w:rFonts w:ascii="Aptos" w:eastAsia="Yu Gothic UI" w:hAnsi="Aptos" w:cs="MS UI Gothic"/>
                <w:lang w:eastAsia="ja-JP"/>
              </w:rPr>
              <w:t>Fabrikam</w:t>
            </w:r>
            <w:proofErr w:type="spellEnd"/>
            <w:r w:rsidRPr="00523109">
              <w:rPr>
                <w:rFonts w:ascii="Aptos" w:eastAsia="Yu Gothic UI" w:hAnsi="Aptos" w:cs="MS UI Gothic"/>
                <w:lang w:eastAsia="ja-JP"/>
              </w:rPr>
              <w:t xml:space="preserve"> Learning </w:t>
            </w:r>
            <w:r w:rsidRPr="00523109">
              <w:rPr>
                <w:rFonts w:ascii="Aptos" w:eastAsia="Yu Gothic UI" w:hAnsi="Aptos" w:cs="MS UI Gothic"/>
                <w:lang w:eastAsia="ja-JP"/>
              </w:rPr>
              <w:t>と同様に、多くのプレイヤーが同様の機能を提供する</w:t>
            </w:r>
            <w:r w:rsidRPr="00523109">
              <w:rPr>
                <w:rFonts w:ascii="Aptos" w:eastAsia="Yu Gothic UI" w:hAnsi="Aptos" w:cs="MS UI Gothic"/>
                <w:lang w:eastAsia="ja-JP"/>
              </w:rPr>
              <w:t xml:space="preserve"> e </w:t>
            </w:r>
            <w:r w:rsidRPr="00523109">
              <w:rPr>
                <w:rFonts w:ascii="Aptos" w:eastAsia="Yu Gothic UI" w:hAnsi="Aptos" w:cs="MS UI Gothic"/>
                <w:lang w:eastAsia="ja-JP"/>
              </w:rPr>
              <w:t>ラーニング市場で、激しい競争に見舞われています。</w:t>
            </w:r>
          </w:p>
        </w:tc>
      </w:tr>
    </w:tbl>
    <w:p w14:paraId="27A1076D" w14:textId="77777777" w:rsidR="009F4EAF" w:rsidRPr="00523109" w:rsidRDefault="004560E3" w:rsidP="009F4EAF">
      <w:pPr>
        <w:pStyle w:val="Heading1"/>
        <w:rPr>
          <w:rFonts w:ascii="Aptos" w:eastAsia="Yu Gothic UI" w:hAnsi="Aptos"/>
          <w:lang w:eastAsia="ja-JP"/>
        </w:rPr>
      </w:pPr>
      <w:r w:rsidRPr="00523109">
        <w:rPr>
          <w:rFonts w:ascii="Aptos" w:eastAsia="Yu Gothic UI" w:hAnsi="Aptos" w:cs="MS UI Gothic"/>
          <w:color w:val="0F4761"/>
          <w:lang w:eastAsia="ja-JP"/>
        </w:rPr>
        <w:t>戦略的分析情報</w:t>
      </w:r>
    </w:p>
    <w:p w14:paraId="6B43AD63" w14:textId="77777777" w:rsidR="009F4EAF" w:rsidRPr="00523109" w:rsidRDefault="004560E3" w:rsidP="009F4EAF">
      <w:pPr>
        <w:rPr>
          <w:rFonts w:ascii="Aptos" w:eastAsia="Yu Gothic UI" w:hAnsi="Aptos"/>
          <w:lang w:eastAsia="ja-JP"/>
        </w:rPr>
      </w:pPr>
      <w:r w:rsidRPr="00523109">
        <w:rPr>
          <w:rFonts w:ascii="Aptos" w:eastAsia="Yu Gothic UI" w:hAnsi="Aptos" w:cs="MS UI Gothic"/>
          <w:lang w:eastAsia="ja-JP"/>
        </w:rPr>
        <w:t>市場調査と競合企業分析に基づいて、</w:t>
      </w:r>
      <w:proofErr w:type="spellStart"/>
      <w:r w:rsidRPr="00523109">
        <w:rPr>
          <w:rFonts w:ascii="Aptos" w:eastAsia="Yu Gothic UI" w:hAnsi="Aptos" w:cs="MS UI Gothic"/>
          <w:lang w:eastAsia="ja-JP"/>
        </w:rPr>
        <w:t>ContosoLearn</w:t>
      </w:r>
      <w:proofErr w:type="spellEnd"/>
      <w:r w:rsidRPr="00523109">
        <w:rPr>
          <w:rFonts w:ascii="Aptos" w:eastAsia="Yu Gothic UI" w:hAnsi="Aptos" w:cs="MS UI Gothic"/>
          <w:lang w:eastAsia="ja-JP"/>
        </w:rPr>
        <w:t xml:space="preserve"> </w:t>
      </w:r>
      <w:r w:rsidRPr="00523109">
        <w:rPr>
          <w:rFonts w:ascii="Aptos" w:eastAsia="Yu Gothic UI" w:hAnsi="Aptos" w:cs="MS UI Gothic"/>
          <w:lang w:eastAsia="ja-JP"/>
        </w:rPr>
        <w:t>に対して次の戦略的分析情報を導き出すことができます。</w:t>
      </w:r>
    </w:p>
    <w:p w14:paraId="5EC2EA1E" w14:textId="77777777" w:rsidR="009F4EAF" w:rsidRPr="00523109" w:rsidRDefault="004560E3" w:rsidP="009F4EAF">
      <w:pPr>
        <w:pStyle w:val="ListParagraph"/>
        <w:numPr>
          <w:ilvl w:val="0"/>
          <w:numId w:val="5"/>
        </w:numPr>
        <w:rPr>
          <w:rFonts w:ascii="Aptos" w:eastAsia="Yu Gothic UI" w:hAnsi="Aptos"/>
          <w:lang w:eastAsia="ja-JP"/>
        </w:rPr>
      </w:pPr>
      <w:proofErr w:type="spellStart"/>
      <w:r w:rsidRPr="00523109">
        <w:rPr>
          <w:rFonts w:ascii="Aptos" w:eastAsia="Yu Gothic UI" w:hAnsi="Aptos" w:cs="MS UI Gothic"/>
          <w:lang w:eastAsia="ja-JP"/>
        </w:rPr>
        <w:t>ContosoLearn</w:t>
      </w:r>
      <w:proofErr w:type="spellEnd"/>
      <w:r w:rsidRPr="00523109">
        <w:rPr>
          <w:rFonts w:ascii="Aptos" w:eastAsia="Yu Gothic UI" w:hAnsi="Aptos" w:cs="MS UI Gothic"/>
          <w:lang w:eastAsia="ja-JP"/>
        </w:rPr>
        <w:t xml:space="preserve"> </w:t>
      </w:r>
      <w:r w:rsidRPr="00523109">
        <w:rPr>
          <w:rFonts w:ascii="Aptos" w:eastAsia="Yu Gothic UI" w:hAnsi="Aptos" w:cs="MS UI Gothic"/>
          <w:lang w:eastAsia="ja-JP"/>
        </w:rPr>
        <w:t>は、急速に成長しているダイナミックな市場で営業しており、成長とイノベーションの機会が豊富です。</w:t>
      </w:r>
    </w:p>
    <w:p w14:paraId="74B17640" w14:textId="77777777" w:rsidR="009F4EAF" w:rsidRPr="00523109" w:rsidRDefault="004560E3" w:rsidP="009F4EAF">
      <w:pPr>
        <w:pStyle w:val="ListParagraph"/>
        <w:numPr>
          <w:ilvl w:val="0"/>
          <w:numId w:val="5"/>
        </w:numPr>
        <w:rPr>
          <w:rFonts w:ascii="Aptos" w:eastAsia="Yu Gothic UI" w:hAnsi="Aptos"/>
          <w:lang w:eastAsia="ja-JP"/>
        </w:rPr>
      </w:pPr>
      <w:proofErr w:type="spellStart"/>
      <w:r w:rsidRPr="00523109">
        <w:rPr>
          <w:rFonts w:ascii="Aptos" w:eastAsia="Yu Gothic UI" w:hAnsi="Aptos" w:cs="MS UI Gothic"/>
          <w:lang w:eastAsia="ja-JP"/>
        </w:rPr>
        <w:t>ContosoLearn</w:t>
      </w:r>
      <w:proofErr w:type="spellEnd"/>
      <w:r w:rsidRPr="00523109">
        <w:rPr>
          <w:rFonts w:ascii="Aptos" w:eastAsia="Yu Gothic UI" w:hAnsi="Aptos" w:cs="MS UI Gothic"/>
          <w:lang w:eastAsia="ja-JP"/>
        </w:rPr>
        <w:t xml:space="preserve"> </w:t>
      </w:r>
      <w:r w:rsidRPr="00523109">
        <w:rPr>
          <w:rFonts w:ascii="Aptos" w:eastAsia="Yu Gothic UI" w:hAnsi="Aptos" w:cs="MS UI Gothic"/>
          <w:lang w:eastAsia="ja-JP"/>
        </w:rPr>
        <w:t>には、学習者向けのアダプティブ</w:t>
      </w:r>
      <w:r w:rsidRPr="00523109">
        <w:rPr>
          <w:rFonts w:ascii="Aptos" w:eastAsia="Yu Gothic UI" w:hAnsi="Aptos" w:cs="MS UI Gothic"/>
          <w:lang w:eastAsia="ja-JP"/>
        </w:rPr>
        <w:t xml:space="preserve"> AI </w:t>
      </w:r>
      <w:r w:rsidRPr="00523109">
        <w:rPr>
          <w:rFonts w:ascii="Aptos" w:eastAsia="Yu Gothic UI" w:hAnsi="Aptos" w:cs="MS UI Gothic"/>
          <w:lang w:eastAsia="ja-JP"/>
        </w:rPr>
        <w:t>アシスタントにより、カスタマイズされたおすすめ、オリジナル</w:t>
      </w:r>
      <w:r w:rsidRPr="00523109">
        <w:rPr>
          <w:rFonts w:ascii="Aptos" w:eastAsia="Yu Gothic UI" w:hAnsi="Aptos" w:cs="MS UI Gothic"/>
          <w:lang w:eastAsia="ja-JP"/>
        </w:rPr>
        <w:t xml:space="preserve"> </w:t>
      </w:r>
      <w:r w:rsidRPr="00523109">
        <w:rPr>
          <w:rFonts w:ascii="Aptos" w:eastAsia="Yu Gothic UI" w:hAnsi="Aptos" w:cs="MS UI Gothic"/>
          <w:lang w:eastAsia="ja-JP"/>
        </w:rPr>
        <w:t>コンテンツ、実用的な分析情報を提供しているため、強力な価値提案があります。</w:t>
      </w:r>
    </w:p>
    <w:p w14:paraId="6338B821" w14:textId="77777777" w:rsidR="009F4EAF" w:rsidRPr="00523109" w:rsidRDefault="004560E3" w:rsidP="009F4EAF">
      <w:pPr>
        <w:pStyle w:val="ListParagraph"/>
        <w:numPr>
          <w:ilvl w:val="0"/>
          <w:numId w:val="5"/>
        </w:numPr>
        <w:rPr>
          <w:rFonts w:ascii="Aptos" w:eastAsia="Yu Gothic UI" w:hAnsi="Aptos"/>
          <w:lang w:eastAsia="ja-JP"/>
        </w:rPr>
      </w:pPr>
      <w:proofErr w:type="spellStart"/>
      <w:r w:rsidRPr="00523109">
        <w:rPr>
          <w:rFonts w:ascii="Aptos" w:eastAsia="Yu Gothic UI" w:hAnsi="Aptos" w:cs="MS UI Gothic"/>
          <w:lang w:eastAsia="ja-JP"/>
        </w:rPr>
        <w:t>ContosoLearn</w:t>
      </w:r>
      <w:proofErr w:type="spellEnd"/>
      <w:r w:rsidRPr="00523109">
        <w:rPr>
          <w:rFonts w:ascii="Aptos" w:eastAsia="Yu Gothic UI" w:hAnsi="Aptos" w:cs="MS UI Gothic"/>
          <w:lang w:eastAsia="ja-JP"/>
        </w:rPr>
        <w:t xml:space="preserve"> </w:t>
      </w:r>
      <w:r w:rsidRPr="00523109">
        <w:rPr>
          <w:rFonts w:ascii="Aptos" w:eastAsia="Yu Gothic UI" w:hAnsi="Aptos" w:cs="MS UI Gothic"/>
          <w:lang w:eastAsia="ja-JP"/>
        </w:rPr>
        <w:t>は、アダプティブ</w:t>
      </w:r>
      <w:r w:rsidRPr="00523109">
        <w:rPr>
          <w:rFonts w:ascii="Aptos" w:eastAsia="Yu Gothic UI" w:hAnsi="Aptos" w:cs="MS UI Gothic"/>
          <w:lang w:eastAsia="ja-JP"/>
        </w:rPr>
        <w:t xml:space="preserve"> AI </w:t>
      </w:r>
      <w:r w:rsidRPr="00523109">
        <w:rPr>
          <w:rFonts w:ascii="Aptos" w:eastAsia="Yu Gothic UI" w:hAnsi="Aptos" w:cs="MS UI Gothic"/>
          <w:lang w:eastAsia="ja-JP"/>
        </w:rPr>
        <w:t>アルゴリズム、オリジナル</w:t>
      </w:r>
      <w:r w:rsidRPr="00523109">
        <w:rPr>
          <w:rFonts w:ascii="Aptos" w:eastAsia="Yu Gothic UI" w:hAnsi="Aptos" w:cs="MS UI Gothic"/>
          <w:lang w:eastAsia="ja-JP"/>
        </w:rPr>
        <w:t xml:space="preserve"> </w:t>
      </w:r>
      <w:r w:rsidRPr="00523109">
        <w:rPr>
          <w:rFonts w:ascii="Aptos" w:eastAsia="Yu Gothic UI" w:hAnsi="Aptos" w:cs="MS UI Gothic"/>
          <w:lang w:eastAsia="ja-JP"/>
        </w:rPr>
        <w:t>コンテンツやキュレーションされたコンテンツ、シンプルでありながら強力な分析システムなどの長所を活用することで、競合企業と差別化できます。</w:t>
      </w:r>
    </w:p>
    <w:p w14:paraId="3AE9A5B3" w14:textId="77777777" w:rsidR="009F4EAF" w:rsidRPr="00523109" w:rsidRDefault="004560E3" w:rsidP="009F4EAF">
      <w:pPr>
        <w:pStyle w:val="ListParagraph"/>
        <w:numPr>
          <w:ilvl w:val="0"/>
          <w:numId w:val="5"/>
        </w:numPr>
        <w:rPr>
          <w:rFonts w:ascii="Aptos" w:eastAsia="Yu Gothic UI" w:hAnsi="Aptos"/>
          <w:lang w:eastAsia="ja-JP"/>
        </w:rPr>
      </w:pPr>
      <w:proofErr w:type="spellStart"/>
      <w:r w:rsidRPr="00523109">
        <w:rPr>
          <w:rFonts w:ascii="Aptos" w:eastAsia="Yu Gothic UI" w:hAnsi="Aptos" w:cs="MS UI Gothic"/>
          <w:lang w:eastAsia="ja-JP"/>
        </w:rPr>
        <w:t>ContosoLearn</w:t>
      </w:r>
      <w:proofErr w:type="spellEnd"/>
      <w:r w:rsidRPr="00523109">
        <w:rPr>
          <w:rFonts w:ascii="Aptos" w:eastAsia="Yu Gothic UI" w:hAnsi="Aptos" w:cs="MS UI Gothic"/>
          <w:lang w:eastAsia="ja-JP"/>
        </w:rPr>
        <w:t xml:space="preserve"> </w:t>
      </w:r>
      <w:r w:rsidRPr="00523109">
        <w:rPr>
          <w:rFonts w:ascii="Aptos" w:eastAsia="Yu Gothic UI" w:hAnsi="Aptos" w:cs="MS UI Gothic"/>
          <w:lang w:eastAsia="ja-JP"/>
        </w:rPr>
        <w:t>は、パーソナライズされた学習エクスペリエンスに対する需要の増加、データドリブンのおすすめ、スキルの検証や認定など、市場の機会に資本を投下することもできます。</w:t>
      </w:r>
    </w:p>
    <w:p w14:paraId="293A7B6B" w14:textId="77777777" w:rsidR="009F4EAF" w:rsidRPr="00523109" w:rsidRDefault="004560E3" w:rsidP="009F4EAF">
      <w:pPr>
        <w:pStyle w:val="ListParagraph"/>
        <w:numPr>
          <w:ilvl w:val="0"/>
          <w:numId w:val="5"/>
        </w:numPr>
        <w:rPr>
          <w:rFonts w:ascii="Aptos" w:eastAsia="Yu Gothic UI" w:hAnsi="Aptos"/>
          <w:lang w:eastAsia="ja-JP"/>
        </w:rPr>
      </w:pPr>
      <w:r w:rsidRPr="00523109">
        <w:rPr>
          <w:rFonts w:ascii="Aptos" w:eastAsia="Yu Gothic UI" w:hAnsi="Aptos" w:cs="MS UI Gothic"/>
          <w:lang w:eastAsia="ja-JP"/>
        </w:rPr>
        <w:lastRenderedPageBreak/>
        <w:t>また、</w:t>
      </w:r>
      <w:proofErr w:type="spellStart"/>
      <w:r w:rsidRPr="00523109">
        <w:rPr>
          <w:rFonts w:ascii="Aptos" w:eastAsia="Yu Gothic UI" w:hAnsi="Aptos" w:cs="MS UI Gothic"/>
          <w:lang w:eastAsia="ja-JP"/>
        </w:rPr>
        <w:t>ContosoLearn</w:t>
      </w:r>
      <w:proofErr w:type="spellEnd"/>
      <w:r w:rsidRPr="00523109">
        <w:rPr>
          <w:rFonts w:ascii="Aptos" w:eastAsia="Yu Gothic UI" w:hAnsi="Aptos" w:cs="MS UI Gothic"/>
          <w:lang w:eastAsia="ja-JP"/>
        </w:rPr>
        <w:t xml:space="preserve"> </w:t>
      </w:r>
      <w:r w:rsidRPr="00523109">
        <w:rPr>
          <w:rFonts w:ascii="Aptos" w:eastAsia="Yu Gothic UI" w:hAnsi="Aptos" w:cs="MS UI Gothic"/>
          <w:lang w:eastAsia="ja-JP"/>
        </w:rPr>
        <w:t>は、激しい競争、変化する顧客の期待、規制や倫理における課題など、市場の脅威にも注意する必要があります。</w:t>
      </w:r>
    </w:p>
    <w:p w14:paraId="788DEF39" w14:textId="77777777" w:rsidR="009F4EAF" w:rsidRPr="00523109" w:rsidRDefault="004560E3" w:rsidP="009F4EAF">
      <w:pPr>
        <w:pStyle w:val="Heading1"/>
        <w:rPr>
          <w:rFonts w:ascii="Aptos" w:eastAsia="Yu Gothic UI" w:hAnsi="Aptos"/>
          <w:lang w:eastAsia="ja-JP"/>
        </w:rPr>
      </w:pPr>
      <w:r w:rsidRPr="00523109">
        <w:rPr>
          <w:rFonts w:ascii="Aptos" w:eastAsia="Yu Gothic UI" w:hAnsi="Aptos" w:cs="MS UI Gothic"/>
          <w:color w:val="0F4761"/>
          <w:lang w:eastAsia="ja-JP"/>
        </w:rPr>
        <w:t>推奨事項</w:t>
      </w:r>
    </w:p>
    <w:p w14:paraId="1BFE479C" w14:textId="77777777" w:rsidR="009F4EAF" w:rsidRPr="00523109" w:rsidRDefault="004560E3" w:rsidP="009F4EAF">
      <w:pPr>
        <w:rPr>
          <w:rFonts w:ascii="Aptos" w:eastAsia="Yu Gothic UI" w:hAnsi="Aptos"/>
          <w:lang w:eastAsia="ja-JP"/>
        </w:rPr>
      </w:pPr>
      <w:r w:rsidRPr="00523109">
        <w:rPr>
          <w:rFonts w:ascii="Aptos" w:eastAsia="Yu Gothic UI" w:hAnsi="Aptos" w:cs="MS UI Gothic"/>
          <w:lang w:eastAsia="ja-JP"/>
        </w:rPr>
        <w:t>戦略的分析情報に基づき、</w:t>
      </w:r>
      <w:proofErr w:type="spellStart"/>
      <w:r w:rsidRPr="00523109">
        <w:rPr>
          <w:rFonts w:ascii="Aptos" w:eastAsia="Yu Gothic UI" w:hAnsi="Aptos" w:cs="MS UI Gothic"/>
          <w:lang w:eastAsia="ja-JP"/>
        </w:rPr>
        <w:t>ContosoLearn</w:t>
      </w:r>
      <w:proofErr w:type="spellEnd"/>
      <w:r w:rsidRPr="00523109">
        <w:rPr>
          <w:rFonts w:ascii="Aptos" w:eastAsia="Yu Gothic UI" w:hAnsi="Aptos" w:cs="MS UI Gothic"/>
          <w:lang w:eastAsia="ja-JP"/>
        </w:rPr>
        <w:t xml:space="preserve"> </w:t>
      </w:r>
      <w:r w:rsidRPr="00523109">
        <w:rPr>
          <w:rFonts w:ascii="Aptos" w:eastAsia="Yu Gothic UI" w:hAnsi="Aptos" w:cs="MS UI Gothic"/>
          <w:lang w:eastAsia="ja-JP"/>
        </w:rPr>
        <w:t>が目標を達成するための推奨事項として、次が提案されます。</w:t>
      </w:r>
    </w:p>
    <w:p w14:paraId="0ADFE478" w14:textId="77777777" w:rsidR="009F4EAF" w:rsidRPr="00523109" w:rsidRDefault="004560E3" w:rsidP="009F4EAF">
      <w:pPr>
        <w:pStyle w:val="ListParagraph"/>
        <w:numPr>
          <w:ilvl w:val="0"/>
          <w:numId w:val="6"/>
        </w:numPr>
        <w:rPr>
          <w:rFonts w:ascii="Aptos" w:eastAsia="Yu Gothic UI" w:hAnsi="Aptos"/>
          <w:lang w:eastAsia="ja-JP"/>
        </w:rPr>
      </w:pPr>
      <w:r w:rsidRPr="00523109">
        <w:rPr>
          <w:rFonts w:ascii="Aptos" w:eastAsia="Yu Gothic UI" w:hAnsi="Aptos" w:cs="MS UI Gothic"/>
          <w:lang w:eastAsia="ja-JP"/>
        </w:rPr>
        <w:t>特に需要が高い、または雇用市場で新たに出現しているトピックやスキルをカバーするようにコース内容を拡張します。こうすることで、</w:t>
      </w:r>
      <w:proofErr w:type="spellStart"/>
      <w:r w:rsidRPr="00523109">
        <w:rPr>
          <w:rFonts w:ascii="Aptos" w:eastAsia="Yu Gothic UI" w:hAnsi="Aptos" w:cs="MS UI Gothic"/>
          <w:lang w:eastAsia="ja-JP"/>
        </w:rPr>
        <w:t>ContosoLearn</w:t>
      </w:r>
      <w:proofErr w:type="spellEnd"/>
      <w:r w:rsidRPr="00523109">
        <w:rPr>
          <w:rFonts w:ascii="Aptos" w:eastAsia="Yu Gothic UI" w:hAnsi="Aptos" w:cs="MS UI Gothic"/>
          <w:lang w:eastAsia="ja-JP"/>
        </w:rPr>
        <w:t xml:space="preserve"> </w:t>
      </w:r>
      <w:r w:rsidRPr="00523109">
        <w:rPr>
          <w:rFonts w:ascii="Aptos" w:eastAsia="Yu Gothic UI" w:hAnsi="Aptos" w:cs="MS UI Gothic"/>
          <w:lang w:eastAsia="ja-JP"/>
        </w:rPr>
        <w:t>はより多くの顧客を引き付けて維持し、市場シェアと収益を増やすことができます。</w:t>
      </w:r>
    </w:p>
    <w:p w14:paraId="35B5F4B6" w14:textId="77777777" w:rsidR="009F4EAF" w:rsidRPr="00523109" w:rsidRDefault="004560E3" w:rsidP="009F4EAF">
      <w:pPr>
        <w:pStyle w:val="ListParagraph"/>
        <w:numPr>
          <w:ilvl w:val="0"/>
          <w:numId w:val="6"/>
        </w:numPr>
        <w:rPr>
          <w:rFonts w:ascii="Aptos" w:eastAsia="Yu Gothic UI" w:hAnsi="Aptos"/>
          <w:lang w:eastAsia="ja-JP"/>
        </w:rPr>
      </w:pPr>
      <w:r w:rsidRPr="00523109">
        <w:rPr>
          <w:rFonts w:ascii="Aptos" w:eastAsia="Yu Gothic UI" w:hAnsi="Aptos" w:cs="MS UI Gothic"/>
          <w:lang w:eastAsia="ja-JP"/>
        </w:rPr>
        <w:t>評判の良い教育機関および企業と提携して、信頼性、リーチ、コンテンツの品質を向上させます。こうすることで、</w:t>
      </w:r>
      <w:proofErr w:type="spellStart"/>
      <w:r w:rsidRPr="00523109">
        <w:rPr>
          <w:rFonts w:ascii="Aptos" w:eastAsia="Yu Gothic UI" w:hAnsi="Aptos" w:cs="MS UI Gothic"/>
          <w:lang w:eastAsia="ja-JP"/>
        </w:rPr>
        <w:t>ContosoLearn</w:t>
      </w:r>
      <w:proofErr w:type="spellEnd"/>
      <w:r w:rsidRPr="00523109">
        <w:rPr>
          <w:rFonts w:ascii="Aptos" w:eastAsia="Yu Gothic UI" w:hAnsi="Aptos" w:cs="MS UI Gothic"/>
          <w:lang w:eastAsia="ja-JP"/>
        </w:rPr>
        <w:t xml:space="preserve"> </w:t>
      </w:r>
      <w:r w:rsidRPr="00523109">
        <w:rPr>
          <w:rFonts w:ascii="Aptos" w:eastAsia="Yu Gothic UI" w:hAnsi="Aptos" w:cs="MS UI Gothic"/>
          <w:lang w:eastAsia="ja-JP"/>
        </w:rPr>
        <w:t>はブランド</w:t>
      </w:r>
      <w:r w:rsidRPr="00523109">
        <w:rPr>
          <w:rFonts w:ascii="Aptos" w:eastAsia="Yu Gothic UI" w:hAnsi="Aptos" w:cs="MS UI Gothic"/>
          <w:lang w:eastAsia="ja-JP"/>
        </w:rPr>
        <w:t xml:space="preserve"> </w:t>
      </w:r>
      <w:r w:rsidRPr="00523109">
        <w:rPr>
          <w:rFonts w:ascii="Aptos" w:eastAsia="Yu Gothic UI" w:hAnsi="Aptos" w:cs="MS UI Gothic"/>
          <w:lang w:eastAsia="ja-JP"/>
        </w:rPr>
        <w:t>イメージを強化し、顧客ベースを拡大し、より多くのリソースと専門知識にアクセスできるようになります。</w:t>
      </w:r>
    </w:p>
    <w:p w14:paraId="71AA480D" w14:textId="77777777" w:rsidR="009F4EAF" w:rsidRPr="00523109" w:rsidRDefault="004560E3" w:rsidP="009F4EAF">
      <w:pPr>
        <w:pStyle w:val="ListParagraph"/>
        <w:numPr>
          <w:ilvl w:val="0"/>
          <w:numId w:val="6"/>
        </w:numPr>
        <w:rPr>
          <w:rFonts w:ascii="Aptos" w:eastAsia="Yu Gothic UI" w:hAnsi="Aptos"/>
          <w:lang w:eastAsia="ja-JP"/>
        </w:rPr>
      </w:pPr>
      <w:r w:rsidRPr="00523109">
        <w:rPr>
          <w:rFonts w:ascii="Aptos" w:eastAsia="Yu Gothic UI" w:hAnsi="Aptos" w:cs="MS UI Gothic"/>
          <w:lang w:eastAsia="ja-JP"/>
        </w:rPr>
        <w:t>研究開発に投資することで、</w:t>
      </w:r>
      <w:r w:rsidRPr="00523109">
        <w:rPr>
          <w:rFonts w:ascii="Aptos" w:eastAsia="Yu Gothic UI" w:hAnsi="Aptos" w:cs="MS UI Gothic"/>
          <w:lang w:eastAsia="ja-JP"/>
        </w:rPr>
        <w:t xml:space="preserve">AI </w:t>
      </w:r>
      <w:r w:rsidRPr="00523109">
        <w:rPr>
          <w:rFonts w:ascii="Aptos" w:eastAsia="Yu Gothic UI" w:hAnsi="Aptos" w:cs="MS UI Gothic"/>
          <w:lang w:eastAsia="ja-JP"/>
        </w:rPr>
        <w:t>アルゴリズムと機能を向上させ、倫理的および法的標準への準拠を確保します。こうすることで、</w:t>
      </w:r>
      <w:proofErr w:type="spellStart"/>
      <w:r w:rsidRPr="00523109">
        <w:rPr>
          <w:rFonts w:ascii="Aptos" w:eastAsia="Yu Gothic UI" w:hAnsi="Aptos" w:cs="MS UI Gothic"/>
          <w:lang w:eastAsia="ja-JP"/>
        </w:rPr>
        <w:t>ContosoLearn</w:t>
      </w:r>
      <w:proofErr w:type="spellEnd"/>
      <w:r w:rsidRPr="00523109">
        <w:rPr>
          <w:rFonts w:ascii="Aptos" w:eastAsia="Yu Gothic UI" w:hAnsi="Aptos" w:cs="MS UI Gothic"/>
          <w:lang w:eastAsia="ja-JP"/>
        </w:rPr>
        <w:t xml:space="preserve"> </w:t>
      </w:r>
      <w:r w:rsidRPr="00523109">
        <w:rPr>
          <w:rFonts w:ascii="Aptos" w:eastAsia="Yu Gothic UI" w:hAnsi="Aptos" w:cs="MS UI Gothic"/>
          <w:lang w:eastAsia="ja-JP"/>
        </w:rPr>
        <w:t>は競争力を維持し、顧客満足度を向上させ、潜在的なリスクと不利益を回避できるようになります。</w:t>
      </w:r>
    </w:p>
    <w:p w14:paraId="63E6C5CB" w14:textId="77777777" w:rsidR="009F4EAF" w:rsidRPr="00523109" w:rsidRDefault="004560E3" w:rsidP="009F4EAF">
      <w:pPr>
        <w:pStyle w:val="ListParagraph"/>
        <w:numPr>
          <w:ilvl w:val="0"/>
          <w:numId w:val="6"/>
        </w:numPr>
        <w:rPr>
          <w:rFonts w:ascii="Aptos" w:eastAsia="Yu Gothic UI" w:hAnsi="Aptos"/>
          <w:lang w:eastAsia="ja-JP"/>
        </w:rPr>
      </w:pPr>
      <w:r w:rsidRPr="00523109">
        <w:rPr>
          <w:rFonts w:ascii="Aptos" w:eastAsia="Yu Gothic UI" w:hAnsi="Aptos" w:cs="MS UI Gothic"/>
          <w:lang w:eastAsia="ja-JP"/>
        </w:rPr>
        <w:t>マーケティングおよびブランディング戦略を強化して、潜在顧客と既存顧客における知名度、認識、ロイヤルティを高めます。こうすることで、</w:t>
      </w:r>
      <w:proofErr w:type="spellStart"/>
      <w:r w:rsidRPr="00523109">
        <w:rPr>
          <w:rFonts w:ascii="Aptos" w:eastAsia="Yu Gothic UI" w:hAnsi="Aptos" w:cs="MS UI Gothic"/>
          <w:lang w:eastAsia="ja-JP"/>
        </w:rPr>
        <w:t>ContosoLearn</w:t>
      </w:r>
      <w:proofErr w:type="spellEnd"/>
      <w:r w:rsidRPr="00523109">
        <w:rPr>
          <w:rFonts w:ascii="Aptos" w:eastAsia="Yu Gothic UI" w:hAnsi="Aptos" w:cs="MS UI Gothic"/>
          <w:lang w:eastAsia="ja-JP"/>
        </w:rPr>
        <w:t xml:space="preserve"> </w:t>
      </w:r>
      <w:r w:rsidRPr="00523109">
        <w:rPr>
          <w:rFonts w:ascii="Aptos" w:eastAsia="Yu Gothic UI" w:hAnsi="Aptos" w:cs="MS UI Gothic"/>
          <w:lang w:eastAsia="ja-JP"/>
        </w:rPr>
        <w:t>は価値提案を伝達し、競合企業と差別化し、顧客との長期的な関係を構築できるようになります。</w:t>
      </w:r>
    </w:p>
    <w:p w14:paraId="1AB6FC8F" w14:textId="77777777" w:rsidR="009F4EAF" w:rsidRPr="00523109" w:rsidRDefault="004560E3" w:rsidP="009F4EAF">
      <w:pPr>
        <w:pStyle w:val="ListParagraph"/>
        <w:numPr>
          <w:ilvl w:val="0"/>
          <w:numId w:val="6"/>
        </w:numPr>
        <w:rPr>
          <w:rFonts w:ascii="Aptos" w:eastAsia="Yu Gothic UI" w:hAnsi="Aptos"/>
          <w:lang w:eastAsia="ja-JP"/>
        </w:rPr>
      </w:pPr>
      <w:r w:rsidRPr="00523109">
        <w:rPr>
          <w:rFonts w:ascii="Aptos" w:eastAsia="Yu Gothic UI" w:hAnsi="Aptos" w:cs="MS UI Gothic"/>
          <w:lang w:eastAsia="ja-JP"/>
        </w:rPr>
        <w:t>プレミアム</w:t>
      </w:r>
      <w:r w:rsidRPr="00523109">
        <w:rPr>
          <w:rFonts w:ascii="Aptos" w:eastAsia="Yu Gothic UI" w:hAnsi="Aptos" w:cs="MS UI Gothic"/>
          <w:lang w:eastAsia="ja-JP"/>
        </w:rPr>
        <w:t xml:space="preserve"> </w:t>
      </w:r>
      <w:r w:rsidRPr="00523109">
        <w:rPr>
          <w:rFonts w:ascii="Aptos" w:eastAsia="Yu Gothic UI" w:hAnsi="Aptos" w:cs="MS UI Gothic"/>
          <w:lang w:eastAsia="ja-JP"/>
        </w:rPr>
        <w:t>サブスクライバーと法人顧客に対して、割引、報酬、排他アクセスなど、インセンティブや特典を増やします。こうすることで、</w:t>
      </w:r>
      <w:proofErr w:type="spellStart"/>
      <w:r w:rsidRPr="00523109">
        <w:rPr>
          <w:rFonts w:ascii="Aptos" w:eastAsia="Yu Gothic UI" w:hAnsi="Aptos" w:cs="MS UI Gothic"/>
          <w:lang w:eastAsia="ja-JP"/>
        </w:rPr>
        <w:t>ContosoLearn</w:t>
      </w:r>
      <w:proofErr w:type="spellEnd"/>
      <w:r w:rsidRPr="00523109">
        <w:rPr>
          <w:rFonts w:ascii="Aptos" w:eastAsia="Yu Gothic UI" w:hAnsi="Aptos" w:cs="MS UI Gothic"/>
          <w:lang w:eastAsia="ja-JP"/>
        </w:rPr>
        <w:t xml:space="preserve"> </w:t>
      </w:r>
      <w:r w:rsidRPr="00523109">
        <w:rPr>
          <w:rFonts w:ascii="Aptos" w:eastAsia="Yu Gothic UI" w:hAnsi="Aptos" w:cs="MS UI Gothic"/>
          <w:lang w:eastAsia="ja-JP"/>
        </w:rPr>
        <w:t>は顧客の維持、ロイヤルティ、生涯価値を向上させられるようになります。</w:t>
      </w:r>
    </w:p>
    <w:p w14:paraId="1047F09F" w14:textId="77777777" w:rsidR="009F4EAF" w:rsidRPr="00523109" w:rsidRDefault="004560E3" w:rsidP="009F4EAF">
      <w:pPr>
        <w:pStyle w:val="Heading1"/>
        <w:rPr>
          <w:rFonts w:ascii="Aptos" w:eastAsia="Yu Gothic UI" w:hAnsi="Aptos"/>
          <w:lang w:eastAsia="ja-JP"/>
        </w:rPr>
      </w:pPr>
      <w:r w:rsidRPr="00523109">
        <w:rPr>
          <w:rFonts w:ascii="Aptos" w:eastAsia="Yu Gothic UI" w:hAnsi="Aptos" w:cs="MS UI Gothic"/>
          <w:color w:val="0F4761"/>
          <w:lang w:eastAsia="ja-JP"/>
        </w:rPr>
        <w:t>まとめ</w:t>
      </w:r>
    </w:p>
    <w:p w14:paraId="2A9001E9" w14:textId="0CF0E32D" w:rsidR="009F4EAF" w:rsidRPr="00523109" w:rsidRDefault="004560E3" w:rsidP="009F4EAF">
      <w:pPr>
        <w:rPr>
          <w:rFonts w:ascii="Aptos" w:eastAsia="Yu Gothic UI" w:hAnsi="Aptos"/>
          <w:lang w:eastAsia="ja-JP"/>
        </w:rPr>
      </w:pPr>
      <w:proofErr w:type="spellStart"/>
      <w:r w:rsidRPr="00523109">
        <w:rPr>
          <w:rFonts w:ascii="Aptos" w:eastAsia="Yu Gothic UI" w:hAnsi="Aptos" w:cs="MS UI Gothic"/>
          <w:lang w:eastAsia="ja-JP"/>
        </w:rPr>
        <w:t>ContosoLearn</w:t>
      </w:r>
      <w:proofErr w:type="spellEnd"/>
      <w:r w:rsidRPr="00523109">
        <w:rPr>
          <w:rFonts w:ascii="Aptos" w:eastAsia="Yu Gothic UI" w:hAnsi="Aptos" w:cs="MS UI Gothic"/>
          <w:lang w:eastAsia="ja-JP"/>
        </w:rPr>
        <w:t xml:space="preserve"> </w:t>
      </w:r>
      <w:r w:rsidRPr="00523109">
        <w:rPr>
          <w:rFonts w:ascii="Aptos" w:eastAsia="Yu Gothic UI" w:hAnsi="Aptos" w:cs="MS UI Gothic"/>
          <w:lang w:eastAsia="ja-JP"/>
        </w:rPr>
        <w:t>は、</w:t>
      </w:r>
      <w:r w:rsidRPr="00523109">
        <w:rPr>
          <w:rFonts w:ascii="Aptos" w:eastAsia="Yu Gothic UI" w:hAnsi="Aptos" w:cs="MS UI Gothic"/>
          <w:lang w:eastAsia="ja-JP"/>
        </w:rPr>
        <w:t xml:space="preserve">AI </w:t>
      </w:r>
      <w:r w:rsidRPr="00523109">
        <w:rPr>
          <w:rFonts w:ascii="Aptos" w:eastAsia="Yu Gothic UI" w:hAnsi="Aptos" w:cs="MS UI Gothic"/>
          <w:lang w:eastAsia="ja-JP"/>
        </w:rPr>
        <w:t>を活用した学習およびスキル開発プラットフォームであり、従来の教育のギャップを埋め、パーソナライズされた学習エクスペリエンスを提供することを目的としています。急速に成長しているダイナミックな市場で営業しており、成長とイノベーションの機会が豊富です。学習者向けのアダプティブ</w:t>
      </w:r>
      <w:r w:rsidRPr="00523109">
        <w:rPr>
          <w:rFonts w:ascii="Aptos" w:eastAsia="Yu Gothic UI" w:hAnsi="Aptos" w:cs="MS UI Gothic"/>
          <w:lang w:eastAsia="ja-JP"/>
        </w:rPr>
        <w:t xml:space="preserve"> AI </w:t>
      </w:r>
      <w:r w:rsidRPr="00523109">
        <w:rPr>
          <w:rFonts w:ascii="Aptos" w:eastAsia="Yu Gothic UI" w:hAnsi="Aptos" w:cs="MS UI Gothic"/>
          <w:lang w:eastAsia="ja-JP"/>
        </w:rPr>
        <w:t>アシスタントにより、カスタマイズされたおすすめ、オリジナル</w:t>
      </w:r>
      <w:r w:rsidRPr="00523109">
        <w:rPr>
          <w:rFonts w:ascii="Aptos" w:eastAsia="Yu Gothic UI" w:hAnsi="Aptos" w:cs="MS UI Gothic"/>
          <w:lang w:eastAsia="ja-JP"/>
        </w:rPr>
        <w:t xml:space="preserve"> </w:t>
      </w:r>
      <w:r w:rsidRPr="00523109">
        <w:rPr>
          <w:rFonts w:ascii="Aptos" w:eastAsia="Yu Gothic UI" w:hAnsi="Aptos" w:cs="MS UI Gothic"/>
          <w:lang w:eastAsia="ja-JP"/>
        </w:rPr>
        <w:t>コンテンツ、実用的な分析情報を提供しているため、強力な価値提案があります。アダプティブ</w:t>
      </w:r>
      <w:r w:rsidRPr="00523109">
        <w:rPr>
          <w:rFonts w:ascii="Aptos" w:eastAsia="Yu Gothic UI" w:hAnsi="Aptos" w:cs="MS UI Gothic"/>
          <w:lang w:eastAsia="ja-JP"/>
        </w:rPr>
        <w:t xml:space="preserve"> AI </w:t>
      </w:r>
      <w:r w:rsidRPr="00523109">
        <w:rPr>
          <w:rFonts w:ascii="Aptos" w:eastAsia="Yu Gothic UI" w:hAnsi="Aptos" w:cs="MS UI Gothic"/>
          <w:lang w:eastAsia="ja-JP"/>
        </w:rPr>
        <w:t>アルゴリズム、オリジナル</w:t>
      </w:r>
      <w:r w:rsidRPr="00523109">
        <w:rPr>
          <w:rFonts w:ascii="Aptos" w:eastAsia="Yu Gothic UI" w:hAnsi="Aptos" w:cs="MS UI Gothic"/>
          <w:lang w:eastAsia="ja-JP"/>
        </w:rPr>
        <w:t xml:space="preserve"> </w:t>
      </w:r>
      <w:r w:rsidRPr="00523109">
        <w:rPr>
          <w:rFonts w:ascii="Aptos" w:eastAsia="Yu Gothic UI" w:hAnsi="Aptos" w:cs="MS UI Gothic"/>
          <w:lang w:eastAsia="ja-JP"/>
        </w:rPr>
        <w:t>コンテンツやキュレーションされたコンテンツ、シンプルでありながら強力な分析システムなどの長所を活用することで、競合企業と差別化できます。パーソナライズされた学習エクスペリエンスに対する需要の増加、データドリブンのおすすめ、スキルの検証や認定など、市場の機会に資</w:t>
      </w:r>
      <w:r w:rsidRPr="00523109">
        <w:rPr>
          <w:rFonts w:ascii="Aptos" w:eastAsia="Yu Gothic UI" w:hAnsi="Aptos" w:cs="MS UI Gothic"/>
          <w:lang w:eastAsia="ja-JP"/>
        </w:rPr>
        <w:lastRenderedPageBreak/>
        <w:t>本を投下することもできます。また、激しい競争、変化する顧客の期待、規制や倫理における課題など、市場の脅威にも注意する必要があります。その目標を達成するために、</w:t>
      </w:r>
      <w:proofErr w:type="spellStart"/>
      <w:r w:rsidRPr="00523109">
        <w:rPr>
          <w:rFonts w:ascii="Aptos" w:eastAsia="Yu Gothic UI" w:hAnsi="Aptos" w:cs="MS UI Gothic"/>
          <w:lang w:eastAsia="ja-JP"/>
        </w:rPr>
        <w:t>ContosoLearn</w:t>
      </w:r>
      <w:proofErr w:type="spellEnd"/>
      <w:r w:rsidRPr="00523109">
        <w:rPr>
          <w:rFonts w:ascii="Aptos" w:eastAsia="Yu Gothic UI" w:hAnsi="Aptos" w:cs="MS UI Gothic"/>
          <w:lang w:eastAsia="ja-JP"/>
        </w:rPr>
        <w:t xml:space="preserve"> </w:t>
      </w:r>
      <w:r w:rsidRPr="00523109">
        <w:rPr>
          <w:rFonts w:ascii="Aptos" w:eastAsia="Yu Gothic UI" w:hAnsi="Aptos" w:cs="MS UI Gothic"/>
          <w:lang w:eastAsia="ja-JP"/>
        </w:rPr>
        <w:t>は、コース内容の拡張、評判の良い教育機関または企業との提携、研究開発への投資、マーケティングおよびブランド戦略の強化、プレミアム</w:t>
      </w:r>
      <w:r w:rsidRPr="00523109">
        <w:rPr>
          <w:rFonts w:ascii="Aptos" w:eastAsia="Yu Gothic UI" w:hAnsi="Aptos" w:cs="MS UI Gothic"/>
          <w:lang w:eastAsia="ja-JP"/>
        </w:rPr>
        <w:t xml:space="preserve"> </w:t>
      </w:r>
      <w:r w:rsidRPr="00523109">
        <w:rPr>
          <w:rFonts w:ascii="Aptos" w:eastAsia="Yu Gothic UI" w:hAnsi="Aptos" w:cs="MS UI Gothic"/>
          <w:lang w:eastAsia="ja-JP"/>
        </w:rPr>
        <w:t>サブスクライバーや法人顧客に対するインセンティブや特典の増加といった推奨事項を実施する必要があります。これらの推奨事項に従うことで、</w:t>
      </w:r>
      <w:proofErr w:type="spellStart"/>
      <w:r w:rsidRPr="00523109">
        <w:rPr>
          <w:rFonts w:ascii="Aptos" w:eastAsia="Yu Gothic UI" w:hAnsi="Aptos" w:cs="MS UI Gothic"/>
          <w:lang w:eastAsia="ja-JP"/>
        </w:rPr>
        <w:t>ContosoLearn</w:t>
      </w:r>
      <w:proofErr w:type="spellEnd"/>
      <w:r w:rsidRPr="00523109">
        <w:rPr>
          <w:rFonts w:ascii="Aptos" w:eastAsia="Yu Gothic UI" w:hAnsi="Aptos" w:cs="MS UI Gothic"/>
          <w:lang w:eastAsia="ja-JP"/>
        </w:rPr>
        <w:t xml:space="preserve"> </w:t>
      </w:r>
      <w:r w:rsidRPr="00523109">
        <w:rPr>
          <w:rFonts w:ascii="Aptos" w:eastAsia="Yu Gothic UI" w:hAnsi="Aptos" w:cs="MS UI Gothic"/>
          <w:lang w:eastAsia="ja-JP"/>
        </w:rPr>
        <w:t>は、市場をリードする</w:t>
      </w:r>
      <w:r w:rsidRPr="00523109">
        <w:rPr>
          <w:rFonts w:ascii="Aptos" w:eastAsia="Yu Gothic UI" w:hAnsi="Aptos" w:cs="MS UI Gothic"/>
          <w:lang w:eastAsia="ja-JP"/>
        </w:rPr>
        <w:t xml:space="preserve"> AI </w:t>
      </w:r>
      <w:r w:rsidRPr="00523109">
        <w:rPr>
          <w:rFonts w:ascii="Aptos" w:eastAsia="Yu Gothic UI" w:hAnsi="Aptos" w:cs="MS UI Gothic"/>
          <w:lang w:eastAsia="ja-JP"/>
        </w:rPr>
        <w:t>を活用した学習およびスキル開発プラットフォームになるというビジョンを達成できます。</w:t>
      </w:r>
    </w:p>
    <w:p w14:paraId="198D1F0F" w14:textId="63BB7BFA" w:rsidR="00953A15" w:rsidRPr="00523109" w:rsidRDefault="00953A15" w:rsidP="009F4EAF">
      <w:pPr>
        <w:rPr>
          <w:rFonts w:ascii="Aptos" w:eastAsia="Yu Gothic UI" w:hAnsi="Aptos"/>
          <w:lang w:eastAsia="ja-JP"/>
        </w:rPr>
      </w:pPr>
    </w:p>
    <w:sectPr w:rsidR="00953A15" w:rsidRPr="005231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UI">
    <w:panose1 w:val="020B0500000000000000"/>
    <w:charset w:val="80"/>
    <w:family w:val="swiss"/>
    <w:pitch w:val="variable"/>
    <w:sig w:usb0="E00002FF" w:usb1="2AC7FDFF" w:usb2="00000016" w:usb3="00000000" w:csb0="0002009F" w:csb1="00000000"/>
  </w:font>
  <w:font w:name="MS UI Gothic">
    <w:panose1 w:val="020B0600070205080204"/>
    <w:charset w:val="80"/>
    <w:family w:val="swiss"/>
    <w:pitch w:val="variable"/>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26F8E"/>
    <w:multiLevelType w:val="hybridMultilevel"/>
    <w:tmpl w:val="E5DA84D8"/>
    <w:lvl w:ilvl="0" w:tplc="61661F86">
      <w:start w:val="1"/>
      <w:numFmt w:val="bullet"/>
      <w:lvlText w:val=""/>
      <w:lvlJc w:val="left"/>
      <w:pPr>
        <w:ind w:left="720" w:hanging="360"/>
      </w:pPr>
      <w:rPr>
        <w:rFonts w:ascii="Symbol" w:hAnsi="Symbol" w:hint="default"/>
      </w:rPr>
    </w:lvl>
    <w:lvl w:ilvl="1" w:tplc="97FC43CC" w:tentative="1">
      <w:start w:val="1"/>
      <w:numFmt w:val="bullet"/>
      <w:lvlText w:val="o"/>
      <w:lvlJc w:val="left"/>
      <w:pPr>
        <w:ind w:left="1440" w:hanging="360"/>
      </w:pPr>
      <w:rPr>
        <w:rFonts w:ascii="Courier New" w:hAnsi="Courier New" w:cs="Courier New" w:hint="default"/>
      </w:rPr>
    </w:lvl>
    <w:lvl w:ilvl="2" w:tplc="4C4A180A" w:tentative="1">
      <w:start w:val="1"/>
      <w:numFmt w:val="bullet"/>
      <w:lvlText w:val=""/>
      <w:lvlJc w:val="left"/>
      <w:pPr>
        <w:ind w:left="2160" w:hanging="360"/>
      </w:pPr>
      <w:rPr>
        <w:rFonts w:ascii="Wingdings" w:hAnsi="Wingdings" w:hint="default"/>
      </w:rPr>
    </w:lvl>
    <w:lvl w:ilvl="3" w:tplc="B590CADE" w:tentative="1">
      <w:start w:val="1"/>
      <w:numFmt w:val="bullet"/>
      <w:lvlText w:val=""/>
      <w:lvlJc w:val="left"/>
      <w:pPr>
        <w:ind w:left="2880" w:hanging="360"/>
      </w:pPr>
      <w:rPr>
        <w:rFonts w:ascii="Symbol" w:hAnsi="Symbol" w:hint="default"/>
      </w:rPr>
    </w:lvl>
    <w:lvl w:ilvl="4" w:tplc="508C7880" w:tentative="1">
      <w:start w:val="1"/>
      <w:numFmt w:val="bullet"/>
      <w:lvlText w:val="o"/>
      <w:lvlJc w:val="left"/>
      <w:pPr>
        <w:ind w:left="3600" w:hanging="360"/>
      </w:pPr>
      <w:rPr>
        <w:rFonts w:ascii="Courier New" w:hAnsi="Courier New" w:cs="Courier New" w:hint="default"/>
      </w:rPr>
    </w:lvl>
    <w:lvl w:ilvl="5" w:tplc="25B61A46" w:tentative="1">
      <w:start w:val="1"/>
      <w:numFmt w:val="bullet"/>
      <w:lvlText w:val=""/>
      <w:lvlJc w:val="left"/>
      <w:pPr>
        <w:ind w:left="4320" w:hanging="360"/>
      </w:pPr>
      <w:rPr>
        <w:rFonts w:ascii="Wingdings" w:hAnsi="Wingdings" w:hint="default"/>
      </w:rPr>
    </w:lvl>
    <w:lvl w:ilvl="6" w:tplc="7514F08A" w:tentative="1">
      <w:start w:val="1"/>
      <w:numFmt w:val="bullet"/>
      <w:lvlText w:val=""/>
      <w:lvlJc w:val="left"/>
      <w:pPr>
        <w:ind w:left="5040" w:hanging="360"/>
      </w:pPr>
      <w:rPr>
        <w:rFonts w:ascii="Symbol" w:hAnsi="Symbol" w:hint="default"/>
      </w:rPr>
    </w:lvl>
    <w:lvl w:ilvl="7" w:tplc="8E967492" w:tentative="1">
      <w:start w:val="1"/>
      <w:numFmt w:val="bullet"/>
      <w:lvlText w:val="o"/>
      <w:lvlJc w:val="left"/>
      <w:pPr>
        <w:ind w:left="5760" w:hanging="360"/>
      </w:pPr>
      <w:rPr>
        <w:rFonts w:ascii="Courier New" w:hAnsi="Courier New" w:cs="Courier New" w:hint="default"/>
      </w:rPr>
    </w:lvl>
    <w:lvl w:ilvl="8" w:tplc="7F88E7E8" w:tentative="1">
      <w:start w:val="1"/>
      <w:numFmt w:val="bullet"/>
      <w:lvlText w:val=""/>
      <w:lvlJc w:val="left"/>
      <w:pPr>
        <w:ind w:left="6480" w:hanging="360"/>
      </w:pPr>
      <w:rPr>
        <w:rFonts w:ascii="Wingdings" w:hAnsi="Wingdings" w:hint="default"/>
      </w:rPr>
    </w:lvl>
  </w:abstractNum>
  <w:abstractNum w:abstractNumId="1" w15:restartNumberingAfterBreak="0">
    <w:nsid w:val="0C221FCB"/>
    <w:multiLevelType w:val="hybridMultilevel"/>
    <w:tmpl w:val="EF4A81B2"/>
    <w:lvl w:ilvl="0" w:tplc="BF2211F4">
      <w:start w:val="1"/>
      <w:numFmt w:val="bullet"/>
      <w:lvlText w:val=""/>
      <w:lvlJc w:val="left"/>
      <w:pPr>
        <w:ind w:left="720" w:hanging="360"/>
      </w:pPr>
      <w:rPr>
        <w:rFonts w:ascii="Symbol" w:hAnsi="Symbol" w:hint="default"/>
      </w:rPr>
    </w:lvl>
    <w:lvl w:ilvl="1" w:tplc="1340D3CA" w:tentative="1">
      <w:start w:val="1"/>
      <w:numFmt w:val="bullet"/>
      <w:lvlText w:val="o"/>
      <w:lvlJc w:val="left"/>
      <w:pPr>
        <w:ind w:left="1440" w:hanging="360"/>
      </w:pPr>
      <w:rPr>
        <w:rFonts w:ascii="Courier New" w:hAnsi="Courier New" w:cs="Courier New" w:hint="default"/>
      </w:rPr>
    </w:lvl>
    <w:lvl w:ilvl="2" w:tplc="9C922010" w:tentative="1">
      <w:start w:val="1"/>
      <w:numFmt w:val="bullet"/>
      <w:lvlText w:val=""/>
      <w:lvlJc w:val="left"/>
      <w:pPr>
        <w:ind w:left="2160" w:hanging="360"/>
      </w:pPr>
      <w:rPr>
        <w:rFonts w:ascii="Wingdings" w:hAnsi="Wingdings" w:hint="default"/>
      </w:rPr>
    </w:lvl>
    <w:lvl w:ilvl="3" w:tplc="76E22F6C" w:tentative="1">
      <w:start w:val="1"/>
      <w:numFmt w:val="bullet"/>
      <w:lvlText w:val=""/>
      <w:lvlJc w:val="left"/>
      <w:pPr>
        <w:ind w:left="2880" w:hanging="360"/>
      </w:pPr>
      <w:rPr>
        <w:rFonts w:ascii="Symbol" w:hAnsi="Symbol" w:hint="default"/>
      </w:rPr>
    </w:lvl>
    <w:lvl w:ilvl="4" w:tplc="A260C10E" w:tentative="1">
      <w:start w:val="1"/>
      <w:numFmt w:val="bullet"/>
      <w:lvlText w:val="o"/>
      <w:lvlJc w:val="left"/>
      <w:pPr>
        <w:ind w:left="3600" w:hanging="360"/>
      </w:pPr>
      <w:rPr>
        <w:rFonts w:ascii="Courier New" w:hAnsi="Courier New" w:cs="Courier New" w:hint="default"/>
      </w:rPr>
    </w:lvl>
    <w:lvl w:ilvl="5" w:tplc="C4741B44" w:tentative="1">
      <w:start w:val="1"/>
      <w:numFmt w:val="bullet"/>
      <w:lvlText w:val=""/>
      <w:lvlJc w:val="left"/>
      <w:pPr>
        <w:ind w:left="4320" w:hanging="360"/>
      </w:pPr>
      <w:rPr>
        <w:rFonts w:ascii="Wingdings" w:hAnsi="Wingdings" w:hint="default"/>
      </w:rPr>
    </w:lvl>
    <w:lvl w:ilvl="6" w:tplc="42785C6E" w:tentative="1">
      <w:start w:val="1"/>
      <w:numFmt w:val="bullet"/>
      <w:lvlText w:val=""/>
      <w:lvlJc w:val="left"/>
      <w:pPr>
        <w:ind w:left="5040" w:hanging="360"/>
      </w:pPr>
      <w:rPr>
        <w:rFonts w:ascii="Symbol" w:hAnsi="Symbol" w:hint="default"/>
      </w:rPr>
    </w:lvl>
    <w:lvl w:ilvl="7" w:tplc="6EDA0078" w:tentative="1">
      <w:start w:val="1"/>
      <w:numFmt w:val="bullet"/>
      <w:lvlText w:val="o"/>
      <w:lvlJc w:val="left"/>
      <w:pPr>
        <w:ind w:left="5760" w:hanging="360"/>
      </w:pPr>
      <w:rPr>
        <w:rFonts w:ascii="Courier New" w:hAnsi="Courier New" w:cs="Courier New" w:hint="default"/>
      </w:rPr>
    </w:lvl>
    <w:lvl w:ilvl="8" w:tplc="48425DB0" w:tentative="1">
      <w:start w:val="1"/>
      <w:numFmt w:val="bullet"/>
      <w:lvlText w:val=""/>
      <w:lvlJc w:val="left"/>
      <w:pPr>
        <w:ind w:left="6480" w:hanging="360"/>
      </w:pPr>
      <w:rPr>
        <w:rFonts w:ascii="Wingdings" w:hAnsi="Wingdings" w:hint="default"/>
      </w:rPr>
    </w:lvl>
  </w:abstractNum>
  <w:abstractNum w:abstractNumId="2" w15:restartNumberingAfterBreak="0">
    <w:nsid w:val="3D0F38DD"/>
    <w:multiLevelType w:val="hybridMultilevel"/>
    <w:tmpl w:val="7D0A6278"/>
    <w:lvl w:ilvl="0" w:tplc="E94A6FC8">
      <w:start w:val="1"/>
      <w:numFmt w:val="bullet"/>
      <w:lvlText w:val=""/>
      <w:lvlJc w:val="left"/>
      <w:pPr>
        <w:ind w:left="720" w:hanging="360"/>
      </w:pPr>
      <w:rPr>
        <w:rFonts w:ascii="Symbol" w:hAnsi="Symbol" w:hint="default"/>
      </w:rPr>
    </w:lvl>
    <w:lvl w:ilvl="1" w:tplc="C87CD686" w:tentative="1">
      <w:start w:val="1"/>
      <w:numFmt w:val="bullet"/>
      <w:lvlText w:val="o"/>
      <w:lvlJc w:val="left"/>
      <w:pPr>
        <w:ind w:left="1440" w:hanging="360"/>
      </w:pPr>
      <w:rPr>
        <w:rFonts w:ascii="Courier New" w:hAnsi="Courier New" w:cs="Courier New" w:hint="default"/>
      </w:rPr>
    </w:lvl>
    <w:lvl w:ilvl="2" w:tplc="8A8E0BB6" w:tentative="1">
      <w:start w:val="1"/>
      <w:numFmt w:val="bullet"/>
      <w:lvlText w:val=""/>
      <w:lvlJc w:val="left"/>
      <w:pPr>
        <w:ind w:left="2160" w:hanging="360"/>
      </w:pPr>
      <w:rPr>
        <w:rFonts w:ascii="Wingdings" w:hAnsi="Wingdings" w:hint="default"/>
      </w:rPr>
    </w:lvl>
    <w:lvl w:ilvl="3" w:tplc="88A22FA8" w:tentative="1">
      <w:start w:val="1"/>
      <w:numFmt w:val="bullet"/>
      <w:lvlText w:val=""/>
      <w:lvlJc w:val="left"/>
      <w:pPr>
        <w:ind w:left="2880" w:hanging="360"/>
      </w:pPr>
      <w:rPr>
        <w:rFonts w:ascii="Symbol" w:hAnsi="Symbol" w:hint="default"/>
      </w:rPr>
    </w:lvl>
    <w:lvl w:ilvl="4" w:tplc="C4A22DFA" w:tentative="1">
      <w:start w:val="1"/>
      <w:numFmt w:val="bullet"/>
      <w:lvlText w:val="o"/>
      <w:lvlJc w:val="left"/>
      <w:pPr>
        <w:ind w:left="3600" w:hanging="360"/>
      </w:pPr>
      <w:rPr>
        <w:rFonts w:ascii="Courier New" w:hAnsi="Courier New" w:cs="Courier New" w:hint="default"/>
      </w:rPr>
    </w:lvl>
    <w:lvl w:ilvl="5" w:tplc="22A68C4C" w:tentative="1">
      <w:start w:val="1"/>
      <w:numFmt w:val="bullet"/>
      <w:lvlText w:val=""/>
      <w:lvlJc w:val="left"/>
      <w:pPr>
        <w:ind w:left="4320" w:hanging="360"/>
      </w:pPr>
      <w:rPr>
        <w:rFonts w:ascii="Wingdings" w:hAnsi="Wingdings" w:hint="default"/>
      </w:rPr>
    </w:lvl>
    <w:lvl w:ilvl="6" w:tplc="A5B46BAA" w:tentative="1">
      <w:start w:val="1"/>
      <w:numFmt w:val="bullet"/>
      <w:lvlText w:val=""/>
      <w:lvlJc w:val="left"/>
      <w:pPr>
        <w:ind w:left="5040" w:hanging="360"/>
      </w:pPr>
      <w:rPr>
        <w:rFonts w:ascii="Symbol" w:hAnsi="Symbol" w:hint="default"/>
      </w:rPr>
    </w:lvl>
    <w:lvl w:ilvl="7" w:tplc="DC263B42" w:tentative="1">
      <w:start w:val="1"/>
      <w:numFmt w:val="bullet"/>
      <w:lvlText w:val="o"/>
      <w:lvlJc w:val="left"/>
      <w:pPr>
        <w:ind w:left="5760" w:hanging="360"/>
      </w:pPr>
      <w:rPr>
        <w:rFonts w:ascii="Courier New" w:hAnsi="Courier New" w:cs="Courier New" w:hint="default"/>
      </w:rPr>
    </w:lvl>
    <w:lvl w:ilvl="8" w:tplc="BA444A78" w:tentative="1">
      <w:start w:val="1"/>
      <w:numFmt w:val="bullet"/>
      <w:lvlText w:val=""/>
      <w:lvlJc w:val="left"/>
      <w:pPr>
        <w:ind w:left="6480" w:hanging="360"/>
      </w:pPr>
      <w:rPr>
        <w:rFonts w:ascii="Wingdings" w:hAnsi="Wingdings" w:hint="default"/>
      </w:rPr>
    </w:lvl>
  </w:abstractNum>
  <w:abstractNum w:abstractNumId="3" w15:restartNumberingAfterBreak="0">
    <w:nsid w:val="57C43049"/>
    <w:multiLevelType w:val="multilevel"/>
    <w:tmpl w:val="4DD209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2D63C6"/>
    <w:multiLevelType w:val="hybridMultilevel"/>
    <w:tmpl w:val="D2627A72"/>
    <w:lvl w:ilvl="0" w:tplc="6B10ADA2">
      <w:start w:val="1"/>
      <w:numFmt w:val="bullet"/>
      <w:lvlText w:val=""/>
      <w:lvlJc w:val="left"/>
      <w:pPr>
        <w:ind w:left="720" w:hanging="360"/>
      </w:pPr>
      <w:rPr>
        <w:rFonts w:ascii="Symbol" w:hAnsi="Symbol" w:hint="default"/>
      </w:rPr>
    </w:lvl>
    <w:lvl w:ilvl="1" w:tplc="D5F4838E" w:tentative="1">
      <w:start w:val="1"/>
      <w:numFmt w:val="bullet"/>
      <w:lvlText w:val="o"/>
      <w:lvlJc w:val="left"/>
      <w:pPr>
        <w:ind w:left="1440" w:hanging="360"/>
      </w:pPr>
      <w:rPr>
        <w:rFonts w:ascii="Courier New" w:hAnsi="Courier New" w:cs="Courier New" w:hint="default"/>
      </w:rPr>
    </w:lvl>
    <w:lvl w:ilvl="2" w:tplc="41F602BE" w:tentative="1">
      <w:start w:val="1"/>
      <w:numFmt w:val="bullet"/>
      <w:lvlText w:val=""/>
      <w:lvlJc w:val="left"/>
      <w:pPr>
        <w:ind w:left="2160" w:hanging="360"/>
      </w:pPr>
      <w:rPr>
        <w:rFonts w:ascii="Wingdings" w:hAnsi="Wingdings" w:hint="default"/>
      </w:rPr>
    </w:lvl>
    <w:lvl w:ilvl="3" w:tplc="72442350" w:tentative="1">
      <w:start w:val="1"/>
      <w:numFmt w:val="bullet"/>
      <w:lvlText w:val=""/>
      <w:lvlJc w:val="left"/>
      <w:pPr>
        <w:ind w:left="2880" w:hanging="360"/>
      </w:pPr>
      <w:rPr>
        <w:rFonts w:ascii="Symbol" w:hAnsi="Symbol" w:hint="default"/>
      </w:rPr>
    </w:lvl>
    <w:lvl w:ilvl="4" w:tplc="179ABA0E" w:tentative="1">
      <w:start w:val="1"/>
      <w:numFmt w:val="bullet"/>
      <w:lvlText w:val="o"/>
      <w:lvlJc w:val="left"/>
      <w:pPr>
        <w:ind w:left="3600" w:hanging="360"/>
      </w:pPr>
      <w:rPr>
        <w:rFonts w:ascii="Courier New" w:hAnsi="Courier New" w:cs="Courier New" w:hint="default"/>
      </w:rPr>
    </w:lvl>
    <w:lvl w:ilvl="5" w:tplc="5DF60ADA" w:tentative="1">
      <w:start w:val="1"/>
      <w:numFmt w:val="bullet"/>
      <w:lvlText w:val=""/>
      <w:lvlJc w:val="left"/>
      <w:pPr>
        <w:ind w:left="4320" w:hanging="360"/>
      </w:pPr>
      <w:rPr>
        <w:rFonts w:ascii="Wingdings" w:hAnsi="Wingdings" w:hint="default"/>
      </w:rPr>
    </w:lvl>
    <w:lvl w:ilvl="6" w:tplc="9C16A69C" w:tentative="1">
      <w:start w:val="1"/>
      <w:numFmt w:val="bullet"/>
      <w:lvlText w:val=""/>
      <w:lvlJc w:val="left"/>
      <w:pPr>
        <w:ind w:left="5040" w:hanging="360"/>
      </w:pPr>
      <w:rPr>
        <w:rFonts w:ascii="Symbol" w:hAnsi="Symbol" w:hint="default"/>
      </w:rPr>
    </w:lvl>
    <w:lvl w:ilvl="7" w:tplc="19FC4546" w:tentative="1">
      <w:start w:val="1"/>
      <w:numFmt w:val="bullet"/>
      <w:lvlText w:val="o"/>
      <w:lvlJc w:val="left"/>
      <w:pPr>
        <w:ind w:left="5760" w:hanging="360"/>
      </w:pPr>
      <w:rPr>
        <w:rFonts w:ascii="Courier New" w:hAnsi="Courier New" w:cs="Courier New" w:hint="default"/>
      </w:rPr>
    </w:lvl>
    <w:lvl w:ilvl="8" w:tplc="FE70B042" w:tentative="1">
      <w:start w:val="1"/>
      <w:numFmt w:val="bullet"/>
      <w:lvlText w:val=""/>
      <w:lvlJc w:val="left"/>
      <w:pPr>
        <w:ind w:left="6480" w:hanging="360"/>
      </w:pPr>
      <w:rPr>
        <w:rFonts w:ascii="Wingdings" w:hAnsi="Wingdings" w:hint="default"/>
      </w:rPr>
    </w:lvl>
  </w:abstractNum>
  <w:abstractNum w:abstractNumId="5" w15:restartNumberingAfterBreak="0">
    <w:nsid w:val="77C75A5E"/>
    <w:multiLevelType w:val="hybridMultilevel"/>
    <w:tmpl w:val="2EFE1296"/>
    <w:lvl w:ilvl="0" w:tplc="51801446">
      <w:start w:val="1"/>
      <w:numFmt w:val="bullet"/>
      <w:lvlText w:val=""/>
      <w:lvlJc w:val="left"/>
      <w:pPr>
        <w:ind w:left="720" w:hanging="360"/>
      </w:pPr>
      <w:rPr>
        <w:rFonts w:ascii="Symbol" w:hAnsi="Symbol" w:hint="default"/>
      </w:rPr>
    </w:lvl>
    <w:lvl w:ilvl="1" w:tplc="07EE7CD0" w:tentative="1">
      <w:start w:val="1"/>
      <w:numFmt w:val="bullet"/>
      <w:lvlText w:val="o"/>
      <w:lvlJc w:val="left"/>
      <w:pPr>
        <w:ind w:left="1440" w:hanging="360"/>
      </w:pPr>
      <w:rPr>
        <w:rFonts w:ascii="Courier New" w:hAnsi="Courier New" w:cs="Courier New" w:hint="default"/>
      </w:rPr>
    </w:lvl>
    <w:lvl w:ilvl="2" w:tplc="C2DCFA62" w:tentative="1">
      <w:start w:val="1"/>
      <w:numFmt w:val="bullet"/>
      <w:lvlText w:val=""/>
      <w:lvlJc w:val="left"/>
      <w:pPr>
        <w:ind w:left="2160" w:hanging="360"/>
      </w:pPr>
      <w:rPr>
        <w:rFonts w:ascii="Wingdings" w:hAnsi="Wingdings" w:hint="default"/>
      </w:rPr>
    </w:lvl>
    <w:lvl w:ilvl="3" w:tplc="19FC61D4" w:tentative="1">
      <w:start w:val="1"/>
      <w:numFmt w:val="bullet"/>
      <w:lvlText w:val=""/>
      <w:lvlJc w:val="left"/>
      <w:pPr>
        <w:ind w:left="2880" w:hanging="360"/>
      </w:pPr>
      <w:rPr>
        <w:rFonts w:ascii="Symbol" w:hAnsi="Symbol" w:hint="default"/>
      </w:rPr>
    </w:lvl>
    <w:lvl w:ilvl="4" w:tplc="82988534" w:tentative="1">
      <w:start w:val="1"/>
      <w:numFmt w:val="bullet"/>
      <w:lvlText w:val="o"/>
      <w:lvlJc w:val="left"/>
      <w:pPr>
        <w:ind w:left="3600" w:hanging="360"/>
      </w:pPr>
      <w:rPr>
        <w:rFonts w:ascii="Courier New" w:hAnsi="Courier New" w:cs="Courier New" w:hint="default"/>
      </w:rPr>
    </w:lvl>
    <w:lvl w:ilvl="5" w:tplc="B770E3EA" w:tentative="1">
      <w:start w:val="1"/>
      <w:numFmt w:val="bullet"/>
      <w:lvlText w:val=""/>
      <w:lvlJc w:val="left"/>
      <w:pPr>
        <w:ind w:left="4320" w:hanging="360"/>
      </w:pPr>
      <w:rPr>
        <w:rFonts w:ascii="Wingdings" w:hAnsi="Wingdings" w:hint="default"/>
      </w:rPr>
    </w:lvl>
    <w:lvl w:ilvl="6" w:tplc="21F05FBE" w:tentative="1">
      <w:start w:val="1"/>
      <w:numFmt w:val="bullet"/>
      <w:lvlText w:val=""/>
      <w:lvlJc w:val="left"/>
      <w:pPr>
        <w:ind w:left="5040" w:hanging="360"/>
      </w:pPr>
      <w:rPr>
        <w:rFonts w:ascii="Symbol" w:hAnsi="Symbol" w:hint="default"/>
      </w:rPr>
    </w:lvl>
    <w:lvl w:ilvl="7" w:tplc="59CE8D3E" w:tentative="1">
      <w:start w:val="1"/>
      <w:numFmt w:val="bullet"/>
      <w:lvlText w:val="o"/>
      <w:lvlJc w:val="left"/>
      <w:pPr>
        <w:ind w:left="5760" w:hanging="360"/>
      </w:pPr>
      <w:rPr>
        <w:rFonts w:ascii="Courier New" w:hAnsi="Courier New" w:cs="Courier New" w:hint="default"/>
      </w:rPr>
    </w:lvl>
    <w:lvl w:ilvl="8" w:tplc="0F0A5C06" w:tentative="1">
      <w:start w:val="1"/>
      <w:numFmt w:val="bullet"/>
      <w:lvlText w:val=""/>
      <w:lvlJc w:val="left"/>
      <w:pPr>
        <w:ind w:left="6480" w:hanging="360"/>
      </w:pPr>
      <w:rPr>
        <w:rFonts w:ascii="Wingdings" w:hAnsi="Wingdings" w:hint="default"/>
      </w:rPr>
    </w:lvl>
  </w:abstractNum>
  <w:num w:numId="1" w16cid:durableId="875628704">
    <w:abstractNumId w:val="0"/>
  </w:num>
  <w:num w:numId="2" w16cid:durableId="768818950">
    <w:abstractNumId w:val="3"/>
  </w:num>
  <w:num w:numId="3" w16cid:durableId="1473016792">
    <w:abstractNumId w:val="4"/>
  </w:num>
  <w:num w:numId="4" w16cid:durableId="1917282250">
    <w:abstractNumId w:val="5"/>
  </w:num>
  <w:num w:numId="5" w16cid:durableId="214122661">
    <w:abstractNumId w:val="2"/>
  </w:num>
  <w:num w:numId="6" w16cid:durableId="1451973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9DD"/>
    <w:rsid w:val="003F14C2"/>
    <w:rsid w:val="004560E3"/>
    <w:rsid w:val="004725B2"/>
    <w:rsid w:val="00523109"/>
    <w:rsid w:val="007D6120"/>
    <w:rsid w:val="00886330"/>
    <w:rsid w:val="00953A15"/>
    <w:rsid w:val="009F4EAF"/>
    <w:rsid w:val="00A90D1F"/>
    <w:rsid w:val="00BB1418"/>
    <w:rsid w:val="00BF759A"/>
    <w:rsid w:val="00C86CF3"/>
    <w:rsid w:val="00DD509A"/>
    <w:rsid w:val="00E86DD2"/>
    <w:rsid w:val="00FA39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E1AFD"/>
  <w15:chartTrackingRefBased/>
  <w15:docId w15:val="{A10ACA37-D49C-4DC2-B087-DF6A1A416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39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39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39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39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39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39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39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39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39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9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39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39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39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39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39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39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39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39DD"/>
    <w:rPr>
      <w:rFonts w:eastAsiaTheme="majorEastAsia" w:cstheme="majorBidi"/>
      <w:color w:val="272727" w:themeColor="text1" w:themeTint="D8"/>
    </w:rPr>
  </w:style>
  <w:style w:type="paragraph" w:styleId="Title">
    <w:name w:val="Title"/>
    <w:basedOn w:val="Normal"/>
    <w:next w:val="Normal"/>
    <w:link w:val="TitleChar"/>
    <w:uiPriority w:val="10"/>
    <w:qFormat/>
    <w:rsid w:val="00FA39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39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39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39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39DD"/>
    <w:pPr>
      <w:spacing w:before="160"/>
      <w:jc w:val="center"/>
    </w:pPr>
    <w:rPr>
      <w:i/>
      <w:iCs/>
      <w:color w:val="404040" w:themeColor="text1" w:themeTint="BF"/>
    </w:rPr>
  </w:style>
  <w:style w:type="character" w:customStyle="1" w:styleId="QuoteChar">
    <w:name w:val="Quote Char"/>
    <w:basedOn w:val="DefaultParagraphFont"/>
    <w:link w:val="Quote"/>
    <w:uiPriority w:val="29"/>
    <w:rsid w:val="00FA39DD"/>
    <w:rPr>
      <w:i/>
      <w:iCs/>
      <w:color w:val="404040" w:themeColor="text1" w:themeTint="BF"/>
    </w:rPr>
  </w:style>
  <w:style w:type="paragraph" w:styleId="ListParagraph">
    <w:name w:val="List Paragraph"/>
    <w:basedOn w:val="Normal"/>
    <w:uiPriority w:val="34"/>
    <w:qFormat/>
    <w:rsid w:val="00FA39DD"/>
    <w:pPr>
      <w:ind w:left="720"/>
      <w:contextualSpacing/>
    </w:pPr>
  </w:style>
  <w:style w:type="character" w:styleId="IntenseEmphasis">
    <w:name w:val="Intense Emphasis"/>
    <w:basedOn w:val="DefaultParagraphFont"/>
    <w:uiPriority w:val="21"/>
    <w:qFormat/>
    <w:rsid w:val="00FA39DD"/>
    <w:rPr>
      <w:i/>
      <w:iCs/>
      <w:color w:val="0F4761" w:themeColor="accent1" w:themeShade="BF"/>
    </w:rPr>
  </w:style>
  <w:style w:type="paragraph" w:styleId="IntenseQuote">
    <w:name w:val="Intense Quote"/>
    <w:basedOn w:val="Normal"/>
    <w:next w:val="Normal"/>
    <w:link w:val="IntenseQuoteChar"/>
    <w:uiPriority w:val="30"/>
    <w:qFormat/>
    <w:rsid w:val="00FA39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39DD"/>
    <w:rPr>
      <w:i/>
      <w:iCs/>
      <w:color w:val="0F4761" w:themeColor="accent1" w:themeShade="BF"/>
    </w:rPr>
  </w:style>
  <w:style w:type="character" w:styleId="IntenseReference">
    <w:name w:val="Intense Reference"/>
    <w:basedOn w:val="DefaultParagraphFont"/>
    <w:uiPriority w:val="32"/>
    <w:qFormat/>
    <w:rsid w:val="00FA39DD"/>
    <w:rPr>
      <w:b/>
      <w:bCs/>
      <w:smallCaps/>
      <w:color w:val="0F4761" w:themeColor="accent1" w:themeShade="BF"/>
      <w:spacing w:val="5"/>
    </w:rPr>
  </w:style>
  <w:style w:type="table" w:styleId="TableGrid">
    <w:name w:val="Table Grid"/>
    <w:basedOn w:val="TableNormal"/>
    <w:uiPriority w:val="39"/>
    <w:rsid w:val="009F4E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F4EA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42</TotalTime>
  <Pages>7</Pages>
  <Words>1045</Words>
  <Characters>5959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 Quinlan</dc:creator>
  <cp:lastModifiedBy>Viet Tran</cp:lastModifiedBy>
  <cp:revision>7</cp:revision>
  <cp:lastPrinted>2024-12-20T07:44:00Z</cp:lastPrinted>
  <dcterms:created xsi:type="dcterms:W3CDTF">2024-06-13T14:07:00Z</dcterms:created>
  <dcterms:modified xsi:type="dcterms:W3CDTF">2024-12-20T07:44:00Z</dcterms:modified>
</cp:coreProperties>
</file>