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56723424"/>
        <w:docPartObj>
          <w:docPartGallery w:val="Cover Pages"/>
          <w:docPartUnique/>
        </w:docPartObj>
      </w:sdtPr>
      <w:sdtEndPr>
        <w:rPr>
          <w:rFonts w:eastAsiaTheme="minorHAnsi"/>
          <w:b/>
          <w:bCs/>
          <w:kern w:val="2"/>
          <w:sz w:val="36"/>
          <w:szCs w:val="36"/>
          <w14:ligatures w14:val="standardContextual"/>
        </w:rPr>
      </w:sdtEndPr>
      <w:sdtContent>
        <w:p w14:paraId="382AF277" w14:textId="0EF864EA" w:rsidR="00C06192" w:rsidRDefault="00C06192">
          <w:pPr>
            <w:pStyle w:val="NoSpacing"/>
          </w:pPr>
          <w:r>
            <w:rPr>
              <w:noProof/>
            </w:rPr>
            <mc:AlternateContent>
              <mc:Choice Requires="wpg">
                <w:drawing>
                  <wp:anchor distT="0" distB="0" distL="114300" distR="114300" simplePos="0" relativeHeight="251659264" behindDoc="1" locked="0" layoutInCell="1" allowOverlap="1" wp14:anchorId="62A4A056" wp14:editId="60A7ECA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05T00:00:00Z">
                                      <w:dateFormat w:val="M/d/yyyy"/>
                                      <w:lid w:val="en-US"/>
                                      <w:storeMappedDataAs w:val="dateTime"/>
                                      <w:calendar w:val="gregorian"/>
                                    </w:date>
                                  </w:sdtPr>
                                  <w:sdtContent>
                                    <w:p w14:paraId="1103D771" w14:textId="628368AA" w:rsidR="00C06192" w:rsidRDefault="00105BBF">
                                      <w:pPr>
                                        <w:pStyle w:val="NoSpacing"/>
                                        <w:jc w:val="right"/>
                                        <w:rPr>
                                          <w:color w:val="FFFFFF" w:themeColor="background1"/>
                                          <w:sz w:val="28"/>
                                          <w:szCs w:val="28"/>
                                        </w:rPr>
                                      </w:pPr>
                                      <w:r>
                                        <w:rPr>
                                          <w:color w:val="FFFFFF" w:themeColor="background1"/>
                                          <w:sz w:val="28"/>
                                          <w:szCs w:val="28"/>
                                        </w:rPr>
                                        <w:t>5/5/2025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A4A056"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5-05T00:00:00Z">
                                <w:dateFormat w:val="M/d/yyyy"/>
                                <w:lid w:val="en-US"/>
                                <w:storeMappedDataAs w:val="dateTime"/>
                                <w:calendar w:val="gregorian"/>
                              </w:date>
                            </w:sdtPr>
                            <w:sdtContent>
                              <w:p w14:paraId="1103D771" w14:textId="628368AA" w:rsidR="00C06192" w:rsidRDefault="00105BBF">
                                <w:pPr>
                                  <w:pStyle w:val="NoSpacing"/>
                                  <w:jc w:val="right"/>
                                  <w:rPr>
                                    <w:color w:val="FFFFFF" w:themeColor="background1"/>
                                    <w:sz w:val="28"/>
                                    <w:szCs w:val="28"/>
                                  </w:rPr>
                                </w:pPr>
                                <w:r>
                                  <w:rPr>
                                    <w:color w:val="FFFFFF" w:themeColor="background1"/>
                                    <w:sz w:val="28"/>
                                    <w:szCs w:val="28"/>
                                  </w:rPr>
                                  <w:t>5/5/2025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52F2567" wp14:editId="1CBAAC9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2E3006" w14:textId="68A3B507" w:rsidR="00C06192" w:rsidRDefault="00C0619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tl/>
                                      </w:rPr>
                                      <w:t>محمد حسام الدين محمد محمد</w:t>
                                    </w:r>
                                  </w:sdtContent>
                                </w:sdt>
                              </w:p>
                              <w:p w14:paraId="64F53A0F" w14:textId="0E6993E9" w:rsidR="00C06192" w:rsidRDefault="00C0619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Facaluty of Computers &amp; data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2F2567"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2E3006" w14:textId="68A3B507" w:rsidR="00C06192" w:rsidRDefault="00C0619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tl/>
                                </w:rPr>
                                <w:t>محمد حسام الدين محمد محمد</w:t>
                              </w:r>
                            </w:sdtContent>
                          </w:sdt>
                        </w:p>
                        <w:p w14:paraId="64F53A0F" w14:textId="0E6993E9" w:rsidR="00C06192" w:rsidRDefault="00C0619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Facaluty of Computers &amp; data science</w:t>
                              </w:r>
                            </w:sdtContent>
                          </w:sdt>
                        </w:p>
                      </w:txbxContent>
                    </v:textbox>
                    <w10:wrap anchorx="page" anchory="page"/>
                  </v:shape>
                </w:pict>
              </mc:Fallback>
            </mc:AlternateContent>
          </w:r>
        </w:p>
        <w:p w14:paraId="71B66782" w14:textId="17473CCC" w:rsidR="00C06192" w:rsidRDefault="00560B71">
          <w:pPr>
            <w:rPr>
              <w:b/>
              <w:bCs/>
              <w:sz w:val="36"/>
              <w:szCs w:val="36"/>
            </w:rPr>
          </w:pPr>
          <w:r>
            <w:rPr>
              <w:noProof/>
            </w:rPr>
            <mc:AlternateContent>
              <mc:Choice Requires="wps">
                <w:drawing>
                  <wp:anchor distT="0" distB="0" distL="114300" distR="114300" simplePos="0" relativeHeight="251663360" behindDoc="0" locked="0" layoutInCell="1" allowOverlap="1" wp14:anchorId="22F412DC" wp14:editId="7922BC87">
                    <wp:simplePos x="0" y="0"/>
                    <wp:positionH relativeFrom="column">
                      <wp:posOffset>1376680</wp:posOffset>
                    </wp:positionH>
                    <wp:positionV relativeFrom="paragraph">
                      <wp:posOffset>3982085</wp:posOffset>
                    </wp:positionV>
                    <wp:extent cx="1495425" cy="342900"/>
                    <wp:effectExtent l="0" t="0" r="28575" b="19050"/>
                    <wp:wrapNone/>
                    <wp:docPr id="190264167" name="Text Box 2"/>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schemeClr val="bg1"/>
                              </a:solidFill>
                            </a:ln>
                          </wps:spPr>
                          <wps:txbx>
                            <w:txbxContent>
                              <w:p w14:paraId="716216F9" w14:textId="38585315" w:rsidR="00560B71" w:rsidRPr="00560B71" w:rsidRDefault="00560B71">
                                <w:pPr>
                                  <w:rPr>
                                    <w:b/>
                                    <w:bCs/>
                                    <w:sz w:val="28"/>
                                    <w:szCs w:val="28"/>
                                    <w:lang w:bidi="ar-EG"/>
                                  </w:rPr>
                                </w:pPr>
                                <w:r w:rsidRPr="00560B71">
                                  <w:rPr>
                                    <w:b/>
                                    <w:bCs/>
                                    <w:sz w:val="28"/>
                                    <w:szCs w:val="28"/>
                                    <w:lang w:bidi="ar-EG"/>
                                  </w:rPr>
                                  <w:t>Preparation</w:t>
                                </w:r>
                                <w:r>
                                  <w:rPr>
                                    <w:b/>
                                    <w:bCs/>
                                    <w:sz w:val="28"/>
                                    <w:szCs w:val="28"/>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412DC" id="Text Box 2" o:spid="_x0000_s1056" type="#_x0000_t202" style="position:absolute;margin-left:108.4pt;margin-top:313.55pt;width:117.75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LNOQIAAIMEAAAOAAAAZHJzL2Uyb0RvYy54bWysVE1v2zAMvQ/YfxB0X+y4TtcYcYosRYYB&#10;QVsgHXpWZCk2IIuapMTOfv0o5bNdT8MuMiVST+Tjoyf3favITljXgC7pcJBSIjSHqtGbkv58WXy5&#10;o8R5piumQIuS7oWj99PPnyadKUQGNahKWIIg2hWdKWntvSmSxPFatMwNwAiNTgm2ZR63dpNUlnWI&#10;3qokS9PbpANbGQtcOIenDwcnnUZ8KQX3T1I64YkqKebm42rjug5rMp2wYmOZqRt+TIP9QxYtazQ+&#10;eoZ6YJ6RrW3+gmobbsGB9AMObQJSNlzEGrCaYfqumlXNjIi1IDnOnGly/w+WP+5W5tkS33+DHhsY&#10;COmMKxwehnp6advwxUwJ+pHC/Zk20XvCw6V8PMqzESUcfTd5Nk4jr8nltrHOfxfQkmCU1GJbIlts&#10;t3QeX8TQU0h4zIFqqkWjVNwEKYi5smTHsInKxxzxxpsopUlX0tubURqB3/iimC4I680HCIinNCZy&#10;qT1Yvl/3pKlKmp14WUO1R7osHJTkDF80WNOSOf/MLEoHGcJx8E+4SAWYExwtSmqwvz86D/HYUfRS&#10;0qEUS+p+bZkVlKgfGns9HuZ50G7c5KOvGW7stWd97dHbdg5I1BAHz/BohnivTqa00L7i1MzCq+hi&#10;muPbJfUnc+4PA4JTx8VsFoNQrYb5pV4ZHqBDY0LHXvpXZs2xrR4F8Qgn0bLiXXcPseGmhtnWg2xi&#10;6wPPB1aP9KPSoyKOUxlG6Xofoy7/jukfAAAA//8DAFBLAwQUAAYACAAAACEA4dqAZuAAAAALAQAA&#10;DwAAAGRycy9kb3ducmV2LnhtbEyPQUvEMBCF74L/IYzgzU3TrbXUpktRRFBBXL14m23GtthMSpPd&#10;7f5740mP8+bx3veqzWJHcaDZD441qFUCgrh1ZuBOw8f7w1UBwgdkg6Nj0nAiD5v6/KzC0rgjv9Fh&#10;GzoRQ9iXqKEPYSql9G1PFv3KTcTx9+VmiyGecyfNjMcYbkeZJkkuLQ4cG3qc6K6n9nu7txqesk+8&#10;X4dnOgVeXpvmsZgy/6L15cXS3IIItIQ/M/ziR3SoI9PO7dl4MWpIVR7Rg4Y8vVEgoiO7TtcgdlEp&#10;lAJZV/L/hvoHAAD//wMAUEsBAi0AFAAGAAgAAAAhALaDOJL+AAAA4QEAABMAAAAAAAAAAAAAAAAA&#10;AAAAAFtDb250ZW50X1R5cGVzXS54bWxQSwECLQAUAAYACAAAACEAOP0h/9YAAACUAQAACwAAAAAA&#10;AAAAAAAAAAAvAQAAX3JlbHMvLnJlbHNQSwECLQAUAAYACAAAACEAXK2SzTkCAACDBAAADgAAAAAA&#10;AAAAAAAAAAAuAgAAZHJzL2Uyb0RvYy54bWxQSwECLQAUAAYACAAAACEA4dqAZuAAAAALAQAADwAA&#10;AAAAAAAAAAAAAACTBAAAZHJzL2Rvd25yZXYueG1sUEsFBgAAAAAEAAQA8wAAAKAFAAAAAA==&#10;" fillcolor="white [3201]" strokecolor="white [3212]" strokeweight=".5pt">
                    <v:textbox>
                      <w:txbxContent>
                        <w:p w14:paraId="716216F9" w14:textId="38585315" w:rsidR="00560B71" w:rsidRPr="00560B71" w:rsidRDefault="00560B71">
                          <w:pPr>
                            <w:rPr>
                              <w:b/>
                              <w:bCs/>
                              <w:sz w:val="28"/>
                              <w:szCs w:val="28"/>
                              <w:lang w:bidi="ar-EG"/>
                            </w:rPr>
                          </w:pPr>
                          <w:r w:rsidRPr="00560B71">
                            <w:rPr>
                              <w:b/>
                              <w:bCs/>
                              <w:sz w:val="28"/>
                              <w:szCs w:val="28"/>
                              <w:lang w:bidi="ar-EG"/>
                            </w:rPr>
                            <w:t>Preparation</w:t>
                          </w:r>
                          <w:r>
                            <w:rPr>
                              <w:b/>
                              <w:bCs/>
                              <w:sz w:val="28"/>
                              <w:szCs w:val="28"/>
                              <w:lang w:bidi="ar-EG"/>
                            </w:rPr>
                            <w:t xml:space="preserve"> :</w:t>
                          </w:r>
                        </w:p>
                      </w:txbxContent>
                    </v:textbox>
                  </v:shape>
                </w:pict>
              </mc:Fallback>
            </mc:AlternateContent>
          </w:r>
          <w:r w:rsidR="00105BBF">
            <w:rPr>
              <w:noProof/>
            </w:rPr>
            <mc:AlternateContent>
              <mc:Choice Requires="wps">
                <w:drawing>
                  <wp:anchor distT="0" distB="0" distL="114300" distR="114300" simplePos="0" relativeHeight="251662336" behindDoc="0" locked="0" layoutInCell="1" allowOverlap="1" wp14:anchorId="14BD75F1" wp14:editId="73F8E494">
                    <wp:simplePos x="0" y="0"/>
                    <wp:positionH relativeFrom="column">
                      <wp:posOffset>1343025</wp:posOffset>
                    </wp:positionH>
                    <wp:positionV relativeFrom="paragraph">
                      <wp:posOffset>4305935</wp:posOffset>
                    </wp:positionV>
                    <wp:extent cx="4943475" cy="2354393"/>
                    <wp:effectExtent l="0" t="0" r="28575" b="27305"/>
                    <wp:wrapNone/>
                    <wp:docPr id="1963819366" name="Text Box 1"/>
                    <wp:cNvGraphicFramePr/>
                    <a:graphic xmlns:a="http://schemas.openxmlformats.org/drawingml/2006/main">
                      <a:graphicData uri="http://schemas.microsoft.com/office/word/2010/wordprocessingShape">
                        <wps:wsp>
                          <wps:cNvSpPr txBox="1"/>
                          <wps:spPr>
                            <a:xfrm>
                              <a:off x="0" y="0"/>
                              <a:ext cx="4943475" cy="2354393"/>
                            </a:xfrm>
                            <a:prstGeom prst="rect">
                              <a:avLst/>
                            </a:prstGeom>
                            <a:solidFill>
                              <a:schemeClr val="bg1"/>
                            </a:solidFill>
                            <a:ln w="6350">
                              <a:solidFill>
                                <a:schemeClr val="bg1"/>
                              </a:solidFill>
                            </a:ln>
                          </wps:spPr>
                          <wps:txbx>
                            <w:txbxContent>
                              <w:tbl>
                                <w:tblPr>
                                  <w:tblStyle w:val="TableGrid"/>
                                  <w:tblW w:w="7368" w:type="dxa"/>
                                  <w:tblInd w:w="-5" w:type="dxa"/>
                                  <w:tblLook w:val="04A0" w:firstRow="1" w:lastRow="0" w:firstColumn="1" w:lastColumn="0" w:noHBand="0" w:noVBand="1"/>
                                </w:tblPr>
                                <w:tblGrid>
                                  <w:gridCol w:w="3723"/>
                                  <w:gridCol w:w="3645"/>
                                </w:tblGrid>
                                <w:tr w:rsidR="00105BBF" w14:paraId="7F48B2C6" w14:textId="77777777" w:rsidTr="00560B71">
                                  <w:trPr>
                                    <w:trHeight w:val="697"/>
                                  </w:trPr>
                                  <w:tc>
                                    <w:tcPr>
                                      <w:tcW w:w="3723" w:type="dxa"/>
                                    </w:tcPr>
                                    <w:p w14:paraId="38CD44D5" w14:textId="31EDC063" w:rsidR="00105BBF" w:rsidRPr="00105BBF" w:rsidRDefault="00105BBF">
                                      <w:pPr>
                                        <w:rPr>
                                          <w:rFonts w:hint="cs"/>
                                          <w:b/>
                                          <w:bCs/>
                                          <w:rtl/>
                                          <w:lang w:bidi="ar-EG"/>
                                        </w:rPr>
                                      </w:pPr>
                                      <w:r>
                                        <w:rPr>
                                          <w:rFonts w:hint="cs"/>
                                          <w:b/>
                                          <w:bCs/>
                                          <w:rtl/>
                                          <w:lang w:bidi="ar-EG"/>
                                        </w:rPr>
                                        <w:t>محمد حسام الدين محمد محمد</w:t>
                                      </w:r>
                                    </w:p>
                                  </w:tc>
                                  <w:tc>
                                    <w:tcPr>
                                      <w:tcW w:w="3645" w:type="dxa"/>
                                    </w:tcPr>
                                    <w:p w14:paraId="35D674B9" w14:textId="2B3887F9" w:rsidR="00105BBF" w:rsidRDefault="00105BBF">
                                      <w:r>
                                        <w:rPr>
                                          <w:rFonts w:hint="cs"/>
                                          <w:rtl/>
                                        </w:rPr>
                                        <w:t>23011471</w:t>
                                      </w:r>
                                    </w:p>
                                  </w:tc>
                                </w:tr>
                                <w:tr w:rsidR="00105BBF" w14:paraId="54833326" w14:textId="77777777" w:rsidTr="00560B71">
                                  <w:trPr>
                                    <w:trHeight w:val="697"/>
                                  </w:trPr>
                                  <w:tc>
                                    <w:tcPr>
                                      <w:tcW w:w="3723" w:type="dxa"/>
                                    </w:tcPr>
                                    <w:p w14:paraId="22FF4068" w14:textId="14CCBC87" w:rsidR="00105BBF" w:rsidRPr="00105BBF" w:rsidRDefault="00105BBF">
                                      <w:pPr>
                                        <w:rPr>
                                          <w:b/>
                                          <w:bCs/>
                                        </w:rPr>
                                      </w:pPr>
                                      <w:r>
                                        <w:rPr>
                                          <w:rFonts w:hint="cs"/>
                                          <w:b/>
                                          <w:bCs/>
                                          <w:rtl/>
                                        </w:rPr>
                                        <w:t>محمد ياسر محمد سليمان النفراوي</w:t>
                                      </w:r>
                                    </w:p>
                                  </w:tc>
                                  <w:tc>
                                    <w:tcPr>
                                      <w:tcW w:w="3645" w:type="dxa"/>
                                    </w:tcPr>
                                    <w:p w14:paraId="35568D9B" w14:textId="408F27D5" w:rsidR="00105BBF" w:rsidRDefault="00105BBF">
                                      <w:r>
                                        <w:rPr>
                                          <w:rFonts w:hint="cs"/>
                                          <w:rtl/>
                                        </w:rPr>
                                        <w:t>23011507</w:t>
                                      </w:r>
                                    </w:p>
                                  </w:tc>
                                </w:tr>
                                <w:tr w:rsidR="00105BBF" w14:paraId="76E4B6FB" w14:textId="77777777" w:rsidTr="00560B71">
                                  <w:trPr>
                                    <w:trHeight w:val="596"/>
                                  </w:trPr>
                                  <w:tc>
                                    <w:tcPr>
                                      <w:tcW w:w="3723" w:type="dxa"/>
                                    </w:tcPr>
                                    <w:p w14:paraId="484E095A" w14:textId="01E8F219" w:rsidR="00105BBF" w:rsidRPr="00105BBF" w:rsidRDefault="00105BBF">
                                      <w:pPr>
                                        <w:rPr>
                                          <w:b/>
                                          <w:bCs/>
                                        </w:rPr>
                                      </w:pPr>
                                      <w:r>
                                        <w:rPr>
                                          <w:rFonts w:hint="cs"/>
                                          <w:b/>
                                          <w:bCs/>
                                          <w:rtl/>
                                        </w:rPr>
                                        <w:t>محمد أيمن السيد أحمد حامد</w:t>
                                      </w:r>
                                    </w:p>
                                  </w:tc>
                                  <w:tc>
                                    <w:tcPr>
                                      <w:tcW w:w="3645" w:type="dxa"/>
                                    </w:tcPr>
                                    <w:p w14:paraId="74C9A5A6" w14:textId="7C54F74F" w:rsidR="00105BBF" w:rsidRDefault="00105BBF">
                                      <w:r>
                                        <w:rPr>
                                          <w:rFonts w:hint="cs"/>
                                          <w:rtl/>
                                        </w:rPr>
                                        <w:t>23011465</w:t>
                                      </w:r>
                                    </w:p>
                                  </w:tc>
                                </w:tr>
                                <w:tr w:rsidR="00105BBF" w14:paraId="113B4520" w14:textId="77777777" w:rsidTr="00560B71">
                                  <w:trPr>
                                    <w:trHeight w:val="596"/>
                                  </w:trPr>
                                  <w:tc>
                                    <w:tcPr>
                                      <w:tcW w:w="3723" w:type="dxa"/>
                                    </w:tcPr>
                                    <w:p w14:paraId="3F4CA7C1" w14:textId="19712377" w:rsidR="00105BBF" w:rsidRPr="00105BBF" w:rsidRDefault="00105BBF">
                                      <w:pPr>
                                        <w:rPr>
                                          <w:b/>
                                          <w:bCs/>
                                        </w:rPr>
                                      </w:pPr>
                                      <w:r>
                                        <w:rPr>
                                          <w:rFonts w:hint="cs"/>
                                          <w:b/>
                                          <w:bCs/>
                                          <w:rtl/>
                                        </w:rPr>
                                        <w:t>محمد جهاد محمد أحمد علام</w:t>
                                      </w:r>
                                    </w:p>
                                  </w:tc>
                                  <w:tc>
                                    <w:tcPr>
                                      <w:tcW w:w="3645" w:type="dxa"/>
                                    </w:tcPr>
                                    <w:p w14:paraId="7ACC7897" w14:textId="760D5E3E" w:rsidR="00105BBF" w:rsidRDefault="00105BBF">
                                      <w:r>
                                        <w:rPr>
                                          <w:rFonts w:hint="cs"/>
                                          <w:rtl/>
                                        </w:rPr>
                                        <w:t>23011467</w:t>
                                      </w:r>
                                    </w:p>
                                  </w:tc>
                                </w:tr>
                                <w:tr w:rsidR="00105BBF" w14:paraId="3F44818A" w14:textId="77777777" w:rsidTr="00560B71">
                                  <w:trPr>
                                    <w:trHeight w:val="697"/>
                                  </w:trPr>
                                  <w:tc>
                                    <w:tcPr>
                                      <w:tcW w:w="3723" w:type="dxa"/>
                                    </w:tcPr>
                                    <w:p w14:paraId="29D7914D" w14:textId="718AB0F9" w:rsidR="00105BBF" w:rsidRPr="00105BBF" w:rsidRDefault="00105BBF">
                                      <w:pPr>
                                        <w:rPr>
                                          <w:b/>
                                          <w:bCs/>
                                        </w:rPr>
                                      </w:pPr>
                                      <w:r>
                                        <w:rPr>
                                          <w:rFonts w:hint="cs"/>
                                          <w:b/>
                                          <w:bCs/>
                                          <w:rtl/>
                                        </w:rPr>
                                        <w:t>محمد أحمد سعد السيد يوسف</w:t>
                                      </w:r>
                                    </w:p>
                                  </w:tc>
                                  <w:tc>
                                    <w:tcPr>
                                      <w:tcW w:w="3645" w:type="dxa"/>
                                    </w:tcPr>
                                    <w:p w14:paraId="4DEE050C" w14:textId="5441EDC2" w:rsidR="00105BBF" w:rsidRDefault="00105BBF">
                                      <w:r>
                                        <w:rPr>
                                          <w:rFonts w:hint="cs"/>
                                          <w:rtl/>
                                        </w:rPr>
                                        <w:t>23011</w:t>
                                      </w:r>
                                    </w:p>
                                  </w:tc>
                                </w:tr>
                              </w:tbl>
                              <w:p w14:paraId="0D109F59" w14:textId="77777777" w:rsidR="00105BBF" w:rsidRDefault="00105B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D75F1" id="Text Box 1" o:spid="_x0000_s1057" type="#_x0000_t202" style="position:absolute;margin-left:105.75pt;margin-top:339.05pt;width:389.25pt;height:18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eqNgIAAIQEAAAOAAAAZHJzL2Uyb0RvYy54bWysVNtu2zAMfR+wfxD0vjgXp12MOEWWIsOA&#10;oi2QDn1WZCkWIIuapMTOvn6Ucm03YMCwF4UU6SPy8DDTu67RZCecV2BKOuj1KRGGQ6XMpqTfX5af&#10;PlPiAzMV02BESffC07vZxw/T1hZiCDXoSjiCIMYXrS1pHYItsszzWjTM98AKg0EJrmEBXbfJKsda&#10;RG90Nuz3b7IWXGUdcOE93t4fgnSW8KUUPDxJ6UUguqRYW0inS+c6ntlsyoqNY7ZW/FgG+4cqGqYM&#10;PnqGumeBka1Tv0E1ijvwIEOPQ5OBlIqL1AN2M+i/62ZVMytSL0iOt2ea/P+D5Y+7lX12JHRfoMMB&#10;RkJa6wuPl7GfTrom/mKlBONI4f5Mm+gC4XiZT/JRfjumhGNsOBrno8ko4mSXz63z4auAhkSjpA7n&#10;kuhiuwcfDqmnlPiaB62qpdI6OVELYqEd2TGc4nqTikTwN1nakLakN6NxPwG/iSU1/QUB8bTBmi/N&#10;Ryt0646oqqSpoXizhmqPfDk4SMlbvlTY0wPz4Zk51A5ShPsQnvCQGrAmOFqU1OB+/uk+5uNIMUpJ&#10;i1osqf+xZU5Qor8ZHPZkkOdRvMnJx7dDdNx1ZH0dMdtmAUjUADfP8mTG/KBPpnTQvOLazOOrGGKG&#10;49slDSdzEQ4bgmvHxXyeklCuloUHs7I8QsfBxIm9dK/M2eNYAyriEU6qZcW76R5y45cG5tsAUqXR&#10;X1g90o9ST+I5rmXcpWs/ZV3+PGa/AAAA//8DAFBLAwQUAAYACAAAACEAIQccRt8AAAAMAQAADwAA&#10;AGRycy9kb3ducmV2LnhtbEyPwW6DMBBE75X6D9ZW6q2xiZoEKCZClXLKqQlKrw52AQWvkW0I/ftu&#10;T+1xtU8zb4r9Ygc2Gx96hxKSlQBmsHG6x1ZCfT68pMBCVKjV4NBI+DYB9uXjQ6Fy7e74YeZTbBmF&#10;YMiVhC7GMec8NJ2xKqzcaJB+X85bFen0Ldde3SncDnwtxJZb1SM1dGo0751pbqfJSrgczweOx3Sq&#10;N31V3fBzN2e1l/L5aanegEWzxD8YfvVJHUpyuroJdWCDhHWSbAiVsN2lCTAiskzQuiuh4jXNgJcF&#10;/z+i/AEAAP//AwBQSwECLQAUAAYACAAAACEAtoM4kv4AAADhAQAAEwAAAAAAAAAAAAAAAAAAAAAA&#10;W0NvbnRlbnRfVHlwZXNdLnhtbFBLAQItABQABgAIAAAAIQA4/SH/1gAAAJQBAAALAAAAAAAAAAAA&#10;AAAAAC8BAABfcmVscy8ucmVsc1BLAQItABQABgAIAAAAIQDcCceqNgIAAIQEAAAOAAAAAAAAAAAA&#10;AAAAAC4CAABkcnMvZTJvRG9jLnhtbFBLAQItABQABgAIAAAAIQAhBxxG3wAAAAwBAAAPAAAAAAAA&#10;AAAAAAAAAJAEAABkcnMvZG93bnJldi54bWxQSwUGAAAAAAQABADzAAAAnAUAAAAA&#10;" fillcolor="white [3212]" strokecolor="white [3212]" strokeweight=".5pt">
                    <v:textbox>
                      <w:txbxContent>
                        <w:tbl>
                          <w:tblPr>
                            <w:tblStyle w:val="TableGrid"/>
                            <w:tblW w:w="7368" w:type="dxa"/>
                            <w:tblInd w:w="-5" w:type="dxa"/>
                            <w:tblLook w:val="04A0" w:firstRow="1" w:lastRow="0" w:firstColumn="1" w:lastColumn="0" w:noHBand="0" w:noVBand="1"/>
                          </w:tblPr>
                          <w:tblGrid>
                            <w:gridCol w:w="3723"/>
                            <w:gridCol w:w="3645"/>
                          </w:tblGrid>
                          <w:tr w:rsidR="00105BBF" w14:paraId="7F48B2C6" w14:textId="77777777" w:rsidTr="00560B71">
                            <w:trPr>
                              <w:trHeight w:val="697"/>
                            </w:trPr>
                            <w:tc>
                              <w:tcPr>
                                <w:tcW w:w="3723" w:type="dxa"/>
                              </w:tcPr>
                              <w:p w14:paraId="38CD44D5" w14:textId="31EDC063" w:rsidR="00105BBF" w:rsidRPr="00105BBF" w:rsidRDefault="00105BBF">
                                <w:pPr>
                                  <w:rPr>
                                    <w:rFonts w:hint="cs"/>
                                    <w:b/>
                                    <w:bCs/>
                                    <w:rtl/>
                                    <w:lang w:bidi="ar-EG"/>
                                  </w:rPr>
                                </w:pPr>
                                <w:r>
                                  <w:rPr>
                                    <w:rFonts w:hint="cs"/>
                                    <w:b/>
                                    <w:bCs/>
                                    <w:rtl/>
                                    <w:lang w:bidi="ar-EG"/>
                                  </w:rPr>
                                  <w:t>محمد حسام الدين محمد محمد</w:t>
                                </w:r>
                              </w:p>
                            </w:tc>
                            <w:tc>
                              <w:tcPr>
                                <w:tcW w:w="3645" w:type="dxa"/>
                              </w:tcPr>
                              <w:p w14:paraId="35D674B9" w14:textId="2B3887F9" w:rsidR="00105BBF" w:rsidRDefault="00105BBF">
                                <w:r>
                                  <w:rPr>
                                    <w:rFonts w:hint="cs"/>
                                    <w:rtl/>
                                  </w:rPr>
                                  <w:t>23011471</w:t>
                                </w:r>
                              </w:p>
                            </w:tc>
                          </w:tr>
                          <w:tr w:rsidR="00105BBF" w14:paraId="54833326" w14:textId="77777777" w:rsidTr="00560B71">
                            <w:trPr>
                              <w:trHeight w:val="697"/>
                            </w:trPr>
                            <w:tc>
                              <w:tcPr>
                                <w:tcW w:w="3723" w:type="dxa"/>
                              </w:tcPr>
                              <w:p w14:paraId="22FF4068" w14:textId="14CCBC87" w:rsidR="00105BBF" w:rsidRPr="00105BBF" w:rsidRDefault="00105BBF">
                                <w:pPr>
                                  <w:rPr>
                                    <w:b/>
                                    <w:bCs/>
                                  </w:rPr>
                                </w:pPr>
                                <w:r>
                                  <w:rPr>
                                    <w:rFonts w:hint="cs"/>
                                    <w:b/>
                                    <w:bCs/>
                                    <w:rtl/>
                                  </w:rPr>
                                  <w:t>محمد ياسر محمد سليمان النفراوي</w:t>
                                </w:r>
                              </w:p>
                            </w:tc>
                            <w:tc>
                              <w:tcPr>
                                <w:tcW w:w="3645" w:type="dxa"/>
                              </w:tcPr>
                              <w:p w14:paraId="35568D9B" w14:textId="408F27D5" w:rsidR="00105BBF" w:rsidRDefault="00105BBF">
                                <w:r>
                                  <w:rPr>
                                    <w:rFonts w:hint="cs"/>
                                    <w:rtl/>
                                  </w:rPr>
                                  <w:t>23011507</w:t>
                                </w:r>
                              </w:p>
                            </w:tc>
                          </w:tr>
                          <w:tr w:rsidR="00105BBF" w14:paraId="76E4B6FB" w14:textId="77777777" w:rsidTr="00560B71">
                            <w:trPr>
                              <w:trHeight w:val="596"/>
                            </w:trPr>
                            <w:tc>
                              <w:tcPr>
                                <w:tcW w:w="3723" w:type="dxa"/>
                              </w:tcPr>
                              <w:p w14:paraId="484E095A" w14:textId="01E8F219" w:rsidR="00105BBF" w:rsidRPr="00105BBF" w:rsidRDefault="00105BBF">
                                <w:pPr>
                                  <w:rPr>
                                    <w:b/>
                                    <w:bCs/>
                                  </w:rPr>
                                </w:pPr>
                                <w:r>
                                  <w:rPr>
                                    <w:rFonts w:hint="cs"/>
                                    <w:b/>
                                    <w:bCs/>
                                    <w:rtl/>
                                  </w:rPr>
                                  <w:t>محمد أيمن السيد أحمد حامد</w:t>
                                </w:r>
                              </w:p>
                            </w:tc>
                            <w:tc>
                              <w:tcPr>
                                <w:tcW w:w="3645" w:type="dxa"/>
                              </w:tcPr>
                              <w:p w14:paraId="74C9A5A6" w14:textId="7C54F74F" w:rsidR="00105BBF" w:rsidRDefault="00105BBF">
                                <w:r>
                                  <w:rPr>
                                    <w:rFonts w:hint="cs"/>
                                    <w:rtl/>
                                  </w:rPr>
                                  <w:t>23011465</w:t>
                                </w:r>
                              </w:p>
                            </w:tc>
                          </w:tr>
                          <w:tr w:rsidR="00105BBF" w14:paraId="113B4520" w14:textId="77777777" w:rsidTr="00560B71">
                            <w:trPr>
                              <w:trHeight w:val="596"/>
                            </w:trPr>
                            <w:tc>
                              <w:tcPr>
                                <w:tcW w:w="3723" w:type="dxa"/>
                              </w:tcPr>
                              <w:p w14:paraId="3F4CA7C1" w14:textId="19712377" w:rsidR="00105BBF" w:rsidRPr="00105BBF" w:rsidRDefault="00105BBF">
                                <w:pPr>
                                  <w:rPr>
                                    <w:b/>
                                    <w:bCs/>
                                  </w:rPr>
                                </w:pPr>
                                <w:r>
                                  <w:rPr>
                                    <w:rFonts w:hint="cs"/>
                                    <w:b/>
                                    <w:bCs/>
                                    <w:rtl/>
                                  </w:rPr>
                                  <w:t>محمد جهاد محمد أحمد علام</w:t>
                                </w:r>
                              </w:p>
                            </w:tc>
                            <w:tc>
                              <w:tcPr>
                                <w:tcW w:w="3645" w:type="dxa"/>
                              </w:tcPr>
                              <w:p w14:paraId="7ACC7897" w14:textId="760D5E3E" w:rsidR="00105BBF" w:rsidRDefault="00105BBF">
                                <w:r>
                                  <w:rPr>
                                    <w:rFonts w:hint="cs"/>
                                    <w:rtl/>
                                  </w:rPr>
                                  <w:t>23011467</w:t>
                                </w:r>
                              </w:p>
                            </w:tc>
                          </w:tr>
                          <w:tr w:rsidR="00105BBF" w14:paraId="3F44818A" w14:textId="77777777" w:rsidTr="00560B71">
                            <w:trPr>
                              <w:trHeight w:val="697"/>
                            </w:trPr>
                            <w:tc>
                              <w:tcPr>
                                <w:tcW w:w="3723" w:type="dxa"/>
                              </w:tcPr>
                              <w:p w14:paraId="29D7914D" w14:textId="718AB0F9" w:rsidR="00105BBF" w:rsidRPr="00105BBF" w:rsidRDefault="00105BBF">
                                <w:pPr>
                                  <w:rPr>
                                    <w:b/>
                                    <w:bCs/>
                                  </w:rPr>
                                </w:pPr>
                                <w:r>
                                  <w:rPr>
                                    <w:rFonts w:hint="cs"/>
                                    <w:b/>
                                    <w:bCs/>
                                    <w:rtl/>
                                  </w:rPr>
                                  <w:t>محمد أحمد سعد السيد يوسف</w:t>
                                </w:r>
                              </w:p>
                            </w:tc>
                            <w:tc>
                              <w:tcPr>
                                <w:tcW w:w="3645" w:type="dxa"/>
                              </w:tcPr>
                              <w:p w14:paraId="4DEE050C" w14:textId="5441EDC2" w:rsidR="00105BBF" w:rsidRDefault="00105BBF">
                                <w:r>
                                  <w:rPr>
                                    <w:rFonts w:hint="cs"/>
                                    <w:rtl/>
                                  </w:rPr>
                                  <w:t>23011</w:t>
                                </w:r>
                              </w:p>
                            </w:tc>
                          </w:tr>
                        </w:tbl>
                        <w:p w14:paraId="0D109F59" w14:textId="77777777" w:rsidR="00105BBF" w:rsidRDefault="00105BBF"/>
                      </w:txbxContent>
                    </v:textbox>
                  </v:shape>
                </w:pict>
              </mc:Fallback>
            </mc:AlternateContent>
          </w:r>
          <w:r w:rsidR="00C06192">
            <w:rPr>
              <w:noProof/>
            </w:rPr>
            <mc:AlternateContent>
              <mc:Choice Requires="wps">
                <w:drawing>
                  <wp:anchor distT="0" distB="0" distL="114300" distR="114300" simplePos="0" relativeHeight="251660288" behindDoc="0" locked="0" layoutInCell="1" allowOverlap="1" wp14:anchorId="407D1F30" wp14:editId="527B198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857625" cy="1676400"/>
                    <wp:effectExtent l="0" t="0" r="9525" b="0"/>
                    <wp:wrapNone/>
                    <wp:docPr id="1" name="Text Box 30"/>
                    <wp:cNvGraphicFramePr/>
                    <a:graphic xmlns:a="http://schemas.openxmlformats.org/drawingml/2006/main">
                      <a:graphicData uri="http://schemas.microsoft.com/office/word/2010/wordprocessingShape">
                        <wps:wsp>
                          <wps:cNvSpPr txBox="1"/>
                          <wps:spPr>
                            <a:xfrm>
                              <a:off x="0" y="0"/>
                              <a:ext cx="3857625" cy="167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43F05" w14:textId="40F9A31D" w:rsidR="00C06192" w:rsidRDefault="00C061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Books Price Analysis Web Scraping.</w:t>
                                    </w:r>
                                  </w:sdtContent>
                                </w:sdt>
                              </w:p>
                              <w:p w14:paraId="54D278C2" w14:textId="77724E49" w:rsidR="00C06192" w:rsidRDefault="00C0619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[Final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7D1F30" id="Text Box 30" o:spid="_x0000_s1058" type="#_x0000_t202" style="position:absolute;margin-left:0;margin-top:0;width:303.75pt;height:13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yMZQIAADUFAAAOAAAAZHJzL2Uyb0RvYy54bWysVN9v2jAQfp+0/8Hy+xqgLa0QoWJUTJOq&#10;thqd+mwcG6I5Ps8+SNhfv7OTQMX20mkvzsX33a/v7jy9ayrD9sqHEmzOhxcDzpSVUJR2k/PvL8tP&#10;t5wFFLYQBqzK+UEFfjf7+GFau4kawRZMoTwjJzZMapfzLaKbZFmQW1WJcAFOWVJq8JVA+vWbrPCi&#10;Ju+VyUaDwTirwRfOg1Qh0O19q+Sz5F9rJfFJ66CQmZxTbphOn851PLPZVEw2XrhtKbs0xD9kUYnS&#10;UtCjq3uBgu18+YerqpQeAmi8kFBloHUpVaqBqhkOzqpZbYVTqRYiJ7gjTeH/uZWP+5V79gybz9BQ&#10;AyMhtQuTQJexnkb7Kn4pU0Z6ovBwpE01yCRdXt5e34xH15xJ0g3HN+OrQSI2O5k7H/CLgopFIeee&#10;+pLoEvuHgBSSoD0kRrOwLI1JvTGW1TkfX14PksFRQxbGRqxKXe7cnFJPEh6MihhjvynNyiJVEC/S&#10;fKmF8WwvaDKElMpiKj75JXREaUriPYYd/pTVe4zbOvrIYPFoXJUWfKr+LO3iR5+ybvFE5Ju6o4jN&#10;uqHCc37Vd3YNxYEa7qHdheDksqSmPIiAz8LT8FOPaaHxiQ5tgMiHTuJsC/7X3+4jnmaStJzVtEw5&#10;Dz93wivOzFdL0xo3rxd8L6x7we6qBVAXhvRUOJlEMvBoelF7qF5pz+cxCqmElRQr59iLC2xXmt4J&#10;qebzBKL9cgIf7MrJ6Do2JY7YS/MqvOvmEGmEH6FfMzE5G8cWGy0tzHcIukyzGnltWez4pt1MI9y9&#10;I3H53/4n1Om1m/0GAAD//wMAUEsDBBQABgAIAAAAIQAwsq1E3QAAAAUBAAAPAAAAZHJzL2Rvd25y&#10;ZXYueG1sTI/NTsMwEITvSLyDtZW4UbsF0iqNUxXEj3oB0SJx3cbbJBCvo9hpwttjuMBlpdGMZr7N&#10;1qNtxIk6XzvWMJsqEMSFMzWXGt72D5dLED4gG2wck4Yv8rDOz88yTI0b+JVOu1CKWMI+RQ1VCG0q&#10;pS8qsuinriWO3tF1FkOUXSlNh0Mst42cK5VIizXHhQpbuquo+Nz1VkPRuw3zdnwe6hd63H/cXsn7&#10;p3etLybjZgUi0Bj+wvCDH9Ehj0wH17PxotEQHwm/N3qJWtyAOGiYJ9cKZJ7J//T5NwAAAP//AwBQ&#10;SwECLQAUAAYACAAAACEAtoM4kv4AAADhAQAAEwAAAAAAAAAAAAAAAAAAAAAAW0NvbnRlbnRfVHlw&#10;ZXNdLnhtbFBLAQItABQABgAIAAAAIQA4/SH/1gAAAJQBAAALAAAAAAAAAAAAAAAAAC8BAABfcmVs&#10;cy8ucmVsc1BLAQItABQABgAIAAAAIQDMtnyMZQIAADUFAAAOAAAAAAAAAAAAAAAAAC4CAABkcnMv&#10;ZTJvRG9jLnhtbFBLAQItABQABgAIAAAAIQAwsq1E3QAAAAUBAAAPAAAAAAAAAAAAAAAAAL8EAABk&#10;cnMvZG93bnJldi54bWxQSwUGAAAAAAQABADzAAAAyQUAAAAA&#10;" filled="f" stroked="f" strokeweight=".5pt">
                    <v:textbox inset="0,0,0,0">
                      <w:txbxContent>
                        <w:p w14:paraId="44643F05" w14:textId="40F9A31D" w:rsidR="00C06192" w:rsidRDefault="00C061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Books Price Analysis Web Scraping.</w:t>
                              </w:r>
                            </w:sdtContent>
                          </w:sdt>
                        </w:p>
                        <w:p w14:paraId="54D278C2" w14:textId="77724E49" w:rsidR="00C06192" w:rsidRDefault="00C0619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[Final Report]</w:t>
                              </w:r>
                            </w:sdtContent>
                          </w:sdt>
                        </w:p>
                      </w:txbxContent>
                    </v:textbox>
                    <w10:wrap anchorx="page" anchory="page"/>
                  </v:shape>
                </w:pict>
              </mc:Fallback>
            </mc:AlternateContent>
          </w:r>
          <w:r w:rsidR="00C06192">
            <w:rPr>
              <w:b/>
              <w:bCs/>
              <w:sz w:val="36"/>
              <w:szCs w:val="36"/>
            </w:rPr>
            <w:br w:type="page"/>
          </w:r>
        </w:p>
      </w:sdtContent>
    </w:sdt>
    <w:p w14:paraId="770E1BF7" w14:textId="08604EA9" w:rsidR="009447DD" w:rsidRPr="009447DD" w:rsidRDefault="009447DD" w:rsidP="009447DD">
      <w:pPr>
        <w:rPr>
          <w:b/>
          <w:bCs/>
          <w:sz w:val="40"/>
          <w:szCs w:val="40"/>
        </w:rPr>
      </w:pPr>
      <w:r w:rsidRPr="009447DD">
        <w:rPr>
          <w:b/>
          <w:bCs/>
          <w:sz w:val="40"/>
          <w:szCs w:val="40"/>
        </w:rPr>
        <w:lastRenderedPageBreak/>
        <w:t>Book Price Analysis Project — Full Report</w:t>
      </w:r>
    </w:p>
    <w:p w14:paraId="7353D2C8" w14:textId="77777777" w:rsidR="009447DD" w:rsidRPr="009447DD" w:rsidRDefault="00000000" w:rsidP="009447DD">
      <w:r>
        <w:pict w14:anchorId="080E4E03">
          <v:rect id="_x0000_i1025" style="width:0;height:1.5pt" o:hralign="center" o:hrstd="t" o:hr="t" fillcolor="#a0a0a0" stroked="f"/>
        </w:pict>
      </w:r>
    </w:p>
    <w:p w14:paraId="71CA2CD4" w14:textId="44AD3BFF" w:rsidR="009447DD" w:rsidRPr="009447DD" w:rsidRDefault="009447DD" w:rsidP="009447DD">
      <w:pPr>
        <w:rPr>
          <w:b/>
          <w:bCs/>
          <w:sz w:val="36"/>
          <w:szCs w:val="36"/>
        </w:rPr>
      </w:pPr>
      <w:r w:rsidRPr="009447DD">
        <w:rPr>
          <w:b/>
          <w:bCs/>
          <w:sz w:val="36"/>
          <w:szCs w:val="36"/>
        </w:rPr>
        <w:t>Introduction</w:t>
      </w:r>
    </w:p>
    <w:p w14:paraId="7426A9B0" w14:textId="77777777" w:rsidR="009447DD" w:rsidRPr="009447DD" w:rsidRDefault="009447DD" w:rsidP="009447DD">
      <w:r w:rsidRPr="009447DD">
        <w:t xml:space="preserve">The </w:t>
      </w:r>
      <w:r w:rsidRPr="009447DD">
        <w:rPr>
          <w:b/>
          <w:bCs/>
        </w:rPr>
        <w:t>Book Price Analysis</w:t>
      </w:r>
      <w:r w:rsidRPr="009447DD">
        <w:t xml:space="preserve"> project is a comprehensive data-driven study focused on understanding the pricing dynamics of books sold across different online platforms. In today’s digital economy, </w:t>
      </w:r>
      <w:r w:rsidRPr="009447DD">
        <w:rPr>
          <w:b/>
          <w:bCs/>
        </w:rPr>
        <w:t>book buyers</w:t>
      </w:r>
      <w:r w:rsidRPr="009447DD">
        <w:t xml:space="preserve"> and </w:t>
      </w:r>
      <w:r w:rsidRPr="009447DD">
        <w:rPr>
          <w:b/>
          <w:bCs/>
        </w:rPr>
        <w:t>sellers</w:t>
      </w:r>
      <w:r w:rsidRPr="009447DD">
        <w:t xml:space="preserve"> face rapidly changing price landscapes, influenced by factors such as demand, availability, and store-specific marketing strategies.</w:t>
      </w:r>
    </w:p>
    <w:p w14:paraId="0A48BBB4" w14:textId="77777777" w:rsidR="009447DD" w:rsidRPr="009447DD" w:rsidRDefault="009447DD" w:rsidP="009447DD">
      <w:r w:rsidRPr="009447DD">
        <w:t>The project's main objective is to develop an end-to-end pipeline that:</w:t>
      </w:r>
    </w:p>
    <w:p w14:paraId="2355981F" w14:textId="77777777" w:rsidR="009447DD" w:rsidRPr="009447DD" w:rsidRDefault="009447DD" w:rsidP="009447DD">
      <w:pPr>
        <w:numPr>
          <w:ilvl w:val="0"/>
          <w:numId w:val="1"/>
        </w:numPr>
      </w:pPr>
      <w:r w:rsidRPr="009447DD">
        <w:t>Collects book data from online stores</w:t>
      </w:r>
    </w:p>
    <w:p w14:paraId="25B9ABCA" w14:textId="77777777" w:rsidR="009447DD" w:rsidRPr="009447DD" w:rsidRDefault="009447DD" w:rsidP="009447DD">
      <w:pPr>
        <w:numPr>
          <w:ilvl w:val="0"/>
          <w:numId w:val="1"/>
        </w:numPr>
      </w:pPr>
      <w:r w:rsidRPr="009447DD">
        <w:t>Cleans and standardizes this data</w:t>
      </w:r>
    </w:p>
    <w:p w14:paraId="5F0025A5" w14:textId="77777777" w:rsidR="009447DD" w:rsidRPr="009447DD" w:rsidRDefault="009447DD" w:rsidP="009447DD">
      <w:pPr>
        <w:numPr>
          <w:ilvl w:val="0"/>
          <w:numId w:val="1"/>
        </w:numPr>
      </w:pPr>
      <w:r w:rsidRPr="009447DD">
        <w:t>Analyzes trends, patterns, and anomalies</w:t>
      </w:r>
    </w:p>
    <w:p w14:paraId="23B10CCD" w14:textId="77777777" w:rsidR="009447DD" w:rsidRPr="009447DD" w:rsidRDefault="009447DD" w:rsidP="009447DD">
      <w:pPr>
        <w:numPr>
          <w:ilvl w:val="0"/>
          <w:numId w:val="1"/>
        </w:numPr>
      </w:pPr>
      <w:r w:rsidRPr="009447DD">
        <w:t>Visualizes findings to derive actionable insights</w:t>
      </w:r>
    </w:p>
    <w:p w14:paraId="5A44D07D" w14:textId="77777777" w:rsidR="009447DD" w:rsidRPr="009447DD" w:rsidRDefault="009447DD" w:rsidP="009447DD">
      <w:pPr>
        <w:numPr>
          <w:ilvl w:val="0"/>
          <w:numId w:val="1"/>
        </w:numPr>
      </w:pPr>
      <w:r w:rsidRPr="009447DD">
        <w:t>Stores the processed data into a database for future querying and extension</w:t>
      </w:r>
    </w:p>
    <w:p w14:paraId="1CFF3835" w14:textId="77777777" w:rsidR="009447DD" w:rsidRPr="009447DD" w:rsidRDefault="009447DD" w:rsidP="009447DD">
      <w:r w:rsidRPr="009447DD">
        <w:t>By completing this project, we aim to empower users — both individual buyers and businesses — with better decision-making tools regarding book purchasing and pricing strategies.</w:t>
      </w:r>
    </w:p>
    <w:p w14:paraId="061C1935" w14:textId="77777777" w:rsidR="009447DD" w:rsidRPr="009447DD" w:rsidRDefault="009447DD" w:rsidP="009447DD">
      <w:r w:rsidRPr="009447DD">
        <w:t xml:space="preserve">The project execution is divided into </w:t>
      </w:r>
      <w:r w:rsidRPr="009447DD">
        <w:rPr>
          <w:b/>
          <w:bCs/>
        </w:rPr>
        <w:t>four major phases</w:t>
      </w:r>
      <w:r w:rsidRPr="009447DD">
        <w:t>:</w:t>
      </w:r>
    </w:p>
    <w:p w14:paraId="7EFFB275" w14:textId="77777777" w:rsidR="009447DD" w:rsidRPr="009447DD" w:rsidRDefault="009447DD" w:rsidP="009447DD">
      <w:pPr>
        <w:numPr>
          <w:ilvl w:val="0"/>
          <w:numId w:val="2"/>
        </w:numPr>
      </w:pPr>
      <w:r w:rsidRPr="009447DD">
        <w:rPr>
          <w:b/>
          <w:bCs/>
        </w:rPr>
        <w:t>Data Extraction</w:t>
      </w:r>
    </w:p>
    <w:p w14:paraId="326E3927" w14:textId="77777777" w:rsidR="009447DD" w:rsidRPr="009447DD" w:rsidRDefault="009447DD" w:rsidP="009447DD">
      <w:pPr>
        <w:numPr>
          <w:ilvl w:val="0"/>
          <w:numId w:val="2"/>
        </w:numPr>
      </w:pPr>
      <w:r w:rsidRPr="009447DD">
        <w:rPr>
          <w:b/>
          <w:bCs/>
        </w:rPr>
        <w:t>Data Cleaning and Regular Expressions</w:t>
      </w:r>
    </w:p>
    <w:p w14:paraId="49935061" w14:textId="77777777" w:rsidR="009447DD" w:rsidRPr="009447DD" w:rsidRDefault="009447DD" w:rsidP="009447DD">
      <w:pPr>
        <w:numPr>
          <w:ilvl w:val="0"/>
          <w:numId w:val="2"/>
        </w:numPr>
      </w:pPr>
      <w:r w:rsidRPr="009447DD">
        <w:rPr>
          <w:b/>
          <w:bCs/>
        </w:rPr>
        <w:t>Data Analysis and Visualization</w:t>
      </w:r>
    </w:p>
    <w:p w14:paraId="337F7075" w14:textId="77777777" w:rsidR="009447DD" w:rsidRPr="009447DD" w:rsidRDefault="009447DD" w:rsidP="009447DD">
      <w:pPr>
        <w:numPr>
          <w:ilvl w:val="0"/>
          <w:numId w:val="2"/>
        </w:numPr>
      </w:pPr>
      <w:r w:rsidRPr="009447DD">
        <w:rPr>
          <w:b/>
          <w:bCs/>
        </w:rPr>
        <w:t>Database Connection and Storage</w:t>
      </w:r>
    </w:p>
    <w:p w14:paraId="3B09FC77" w14:textId="77777777" w:rsidR="009447DD" w:rsidRDefault="009447DD" w:rsidP="009447DD">
      <w:r w:rsidRPr="009447DD">
        <w:t>Each stage is critical to ensuring that the final insights are both accurate and valuable.</w:t>
      </w:r>
    </w:p>
    <w:p w14:paraId="1527CC31" w14:textId="77777777" w:rsidR="00310395" w:rsidRDefault="00310395" w:rsidP="009447DD"/>
    <w:p w14:paraId="1CDCA078" w14:textId="77777777" w:rsidR="00310395" w:rsidRPr="009447DD" w:rsidRDefault="00310395" w:rsidP="009447DD"/>
    <w:p w14:paraId="09273168" w14:textId="77777777" w:rsidR="009447DD" w:rsidRPr="009447DD" w:rsidRDefault="00000000" w:rsidP="009447DD">
      <w:r>
        <w:pict w14:anchorId="27D37A78">
          <v:rect id="_x0000_i1026" style="width:0;height:1.5pt" o:hralign="center" o:hrstd="t" o:hr="t" fillcolor="#a0a0a0" stroked="f"/>
        </w:pict>
      </w:r>
    </w:p>
    <w:p w14:paraId="6E7777FC" w14:textId="77777777" w:rsidR="00310395" w:rsidRDefault="00310395" w:rsidP="009447DD">
      <w:pPr>
        <w:rPr>
          <w:b/>
          <w:bCs/>
          <w:sz w:val="32"/>
          <w:szCs w:val="32"/>
        </w:rPr>
      </w:pPr>
    </w:p>
    <w:p w14:paraId="3F9F23E5" w14:textId="5704CE9E" w:rsidR="009447DD" w:rsidRPr="009447DD" w:rsidRDefault="0031421D" w:rsidP="009447DD">
      <w:pPr>
        <w:rPr>
          <w:b/>
          <w:bCs/>
          <w:sz w:val="32"/>
          <w:szCs w:val="32"/>
        </w:rPr>
      </w:pPr>
      <w:r w:rsidRPr="0031421D">
        <w:rPr>
          <w:b/>
          <w:bCs/>
          <w:sz w:val="32"/>
          <w:szCs w:val="32"/>
        </w:rPr>
        <w:lastRenderedPageBreak/>
        <w:t>1</w:t>
      </w:r>
      <w:r w:rsidR="009447DD" w:rsidRPr="009447DD">
        <w:rPr>
          <w:b/>
          <w:bCs/>
          <w:sz w:val="32"/>
          <w:szCs w:val="32"/>
        </w:rPr>
        <w:t>. Data Extraction</w:t>
      </w:r>
    </w:p>
    <w:p w14:paraId="5730DC1C" w14:textId="77777777" w:rsidR="009447DD" w:rsidRPr="009447DD" w:rsidRDefault="009447DD" w:rsidP="009447DD">
      <w:r w:rsidRPr="009447DD">
        <w:t xml:space="preserve">Data extraction is the foundation of the project. Without </w:t>
      </w:r>
      <w:r w:rsidRPr="009447DD">
        <w:rPr>
          <w:b/>
          <w:bCs/>
        </w:rPr>
        <w:t>high-quality raw data</w:t>
      </w:r>
      <w:r w:rsidRPr="009447DD">
        <w:t>, all subsequent steps would suffer in accuracy and reliability.</w:t>
      </w:r>
    </w:p>
    <w:p w14:paraId="087908CC" w14:textId="77777777" w:rsidR="009447DD" w:rsidRPr="009447DD" w:rsidRDefault="009447DD" w:rsidP="009447DD">
      <w:pPr>
        <w:rPr>
          <w:b/>
          <w:bCs/>
        </w:rPr>
      </w:pPr>
      <w:r w:rsidRPr="009447DD">
        <w:rPr>
          <w:b/>
          <w:bCs/>
        </w:rPr>
        <w:t>Approach:</w:t>
      </w:r>
    </w:p>
    <w:p w14:paraId="26533FCB" w14:textId="77777777" w:rsidR="009447DD" w:rsidRDefault="009447DD" w:rsidP="009447DD">
      <w:pPr>
        <w:numPr>
          <w:ilvl w:val="0"/>
          <w:numId w:val="3"/>
        </w:numPr>
      </w:pPr>
      <w:r w:rsidRPr="009447DD">
        <w:rPr>
          <w:b/>
          <w:bCs/>
        </w:rPr>
        <w:t>Web Scraping</w:t>
      </w:r>
      <w:r w:rsidRPr="009447DD">
        <w:t xml:space="preserve"> was employed to gather real-time book data from online stores.</w:t>
      </w:r>
    </w:p>
    <w:p w14:paraId="0C7E5F62" w14:textId="61445EB9" w:rsidR="0031421D" w:rsidRPr="009447DD" w:rsidRDefault="0031421D" w:rsidP="009447DD">
      <w:pPr>
        <w:numPr>
          <w:ilvl w:val="0"/>
          <w:numId w:val="3"/>
        </w:numPr>
      </w:pPr>
      <w:r>
        <w:rPr>
          <w:b/>
          <w:bCs/>
        </w:rPr>
        <w:t xml:space="preserve">Websites </w:t>
      </w:r>
      <w:r w:rsidR="000751A0">
        <w:rPr>
          <w:b/>
          <w:bCs/>
        </w:rPr>
        <w:t>s</w:t>
      </w:r>
      <w:r>
        <w:rPr>
          <w:b/>
          <w:bCs/>
        </w:rPr>
        <w:t xml:space="preserve">craped </w:t>
      </w:r>
      <w:r w:rsidRPr="000751A0">
        <w:t xml:space="preserve">: </w:t>
      </w:r>
      <w:hyperlink r:id="rId6" w:history="1">
        <w:r w:rsidR="000751A0" w:rsidRPr="000751A0">
          <w:rPr>
            <w:rStyle w:val="Hyperlink"/>
            <w:b/>
            <w:bCs/>
          </w:rPr>
          <w:t>Books To Scrape</w:t>
        </w:r>
      </w:hyperlink>
      <w:r w:rsidR="000751A0" w:rsidRPr="000751A0">
        <w:rPr>
          <w:b/>
          <w:bCs/>
        </w:rPr>
        <w:t xml:space="preserve">, </w:t>
      </w:r>
      <w:hyperlink r:id="rId7" w:history="1">
        <w:r w:rsidR="000751A0" w:rsidRPr="000751A0">
          <w:rPr>
            <w:rStyle w:val="Hyperlink"/>
            <w:b/>
            <w:bCs/>
          </w:rPr>
          <w:t>Open Library</w:t>
        </w:r>
      </w:hyperlink>
      <w:r w:rsidR="000751A0" w:rsidRPr="000751A0">
        <w:rPr>
          <w:b/>
          <w:bCs/>
        </w:rPr>
        <w:t xml:space="preserve">, </w:t>
      </w:r>
      <w:hyperlink r:id="rId8" w:history="1">
        <w:r w:rsidR="000751A0" w:rsidRPr="000751A0">
          <w:rPr>
            <w:rStyle w:val="Hyperlink"/>
            <w:b/>
            <w:bCs/>
          </w:rPr>
          <w:t>Google Books API</w:t>
        </w:r>
      </w:hyperlink>
    </w:p>
    <w:p w14:paraId="62C325BC" w14:textId="6A791C59" w:rsidR="009447DD" w:rsidRPr="009447DD" w:rsidRDefault="009447DD" w:rsidP="009447DD">
      <w:pPr>
        <w:numPr>
          <w:ilvl w:val="0"/>
          <w:numId w:val="3"/>
        </w:numPr>
      </w:pPr>
      <w:r w:rsidRPr="009447DD">
        <w:t>Python libraries used:</w:t>
      </w:r>
      <w:r w:rsidR="00473803">
        <w:t xml:space="preserve"> requests &amp; BeautifulSoup.</w:t>
      </w:r>
    </w:p>
    <w:p w14:paraId="0985FC49" w14:textId="77777777" w:rsidR="00473803" w:rsidRPr="00473803" w:rsidRDefault="00473803" w:rsidP="00473803">
      <w:pPr>
        <w:ind w:firstLine="360"/>
      </w:pPr>
      <w:r w:rsidRPr="00473803">
        <w:rPr>
          <w:b/>
          <w:bCs/>
        </w:rPr>
        <w:t>Steps Taken:</w:t>
      </w:r>
    </w:p>
    <w:p w14:paraId="742C24C1" w14:textId="77777777" w:rsidR="00473803" w:rsidRPr="00473803" w:rsidRDefault="00473803" w:rsidP="00473803">
      <w:pPr>
        <w:numPr>
          <w:ilvl w:val="0"/>
          <w:numId w:val="17"/>
        </w:numPr>
      </w:pPr>
      <w:r w:rsidRPr="00473803">
        <w:rPr>
          <w:b/>
          <w:bCs/>
        </w:rPr>
        <w:t>HTTP Requests</w:t>
      </w:r>
      <w:r w:rsidRPr="00473803">
        <w:t>:</w:t>
      </w:r>
    </w:p>
    <w:p w14:paraId="5C8AEEB5" w14:textId="77777777" w:rsidR="00473803" w:rsidRPr="00473803" w:rsidRDefault="00473803" w:rsidP="00473803">
      <w:pPr>
        <w:numPr>
          <w:ilvl w:val="1"/>
          <w:numId w:val="17"/>
        </w:numPr>
      </w:pPr>
      <w:r w:rsidRPr="00473803">
        <w:t>Used the requests library to send GET requests to the web pages containing book listings.</w:t>
      </w:r>
    </w:p>
    <w:p w14:paraId="58F4737D" w14:textId="77777777" w:rsidR="00473803" w:rsidRPr="00473803" w:rsidRDefault="00473803" w:rsidP="00473803">
      <w:pPr>
        <w:numPr>
          <w:ilvl w:val="1"/>
          <w:numId w:val="17"/>
        </w:numPr>
      </w:pPr>
      <w:r w:rsidRPr="00473803">
        <w:t>Ensured that the connection was successful by checking for a 200 OK response.</w:t>
      </w:r>
    </w:p>
    <w:p w14:paraId="34FF652B" w14:textId="77777777" w:rsidR="00473803" w:rsidRPr="00473803" w:rsidRDefault="00473803" w:rsidP="00473803">
      <w:pPr>
        <w:numPr>
          <w:ilvl w:val="1"/>
          <w:numId w:val="17"/>
        </w:numPr>
      </w:pPr>
      <w:r w:rsidRPr="00473803">
        <w:t>Managed headers and session details to mimic a real user and avoid being blocked.</w:t>
      </w:r>
    </w:p>
    <w:p w14:paraId="44D8E588" w14:textId="77777777" w:rsidR="00473803" w:rsidRPr="00473803" w:rsidRDefault="00473803" w:rsidP="00473803">
      <w:pPr>
        <w:numPr>
          <w:ilvl w:val="0"/>
          <w:numId w:val="17"/>
        </w:numPr>
      </w:pPr>
      <w:r w:rsidRPr="00473803">
        <w:rPr>
          <w:b/>
          <w:bCs/>
        </w:rPr>
        <w:t>HTML Parsing</w:t>
      </w:r>
      <w:r w:rsidRPr="00473803">
        <w:t>:</w:t>
      </w:r>
    </w:p>
    <w:p w14:paraId="4FEA741D" w14:textId="77777777" w:rsidR="00473803" w:rsidRPr="00473803" w:rsidRDefault="00473803" w:rsidP="00473803">
      <w:pPr>
        <w:numPr>
          <w:ilvl w:val="1"/>
          <w:numId w:val="17"/>
        </w:numPr>
      </w:pPr>
      <w:r w:rsidRPr="00473803">
        <w:t>Employed BeautifulSoup to parse the HTML content.</w:t>
      </w:r>
    </w:p>
    <w:p w14:paraId="707550FA" w14:textId="77777777" w:rsidR="00473803" w:rsidRPr="00473803" w:rsidRDefault="00473803" w:rsidP="00473803">
      <w:pPr>
        <w:numPr>
          <w:ilvl w:val="1"/>
          <w:numId w:val="17"/>
        </w:numPr>
      </w:pPr>
      <w:r w:rsidRPr="00473803">
        <w:t>Carefully inspected the DOM structure to locate:</w:t>
      </w:r>
    </w:p>
    <w:p w14:paraId="108C7646" w14:textId="50980348" w:rsidR="00473803" w:rsidRPr="00473803" w:rsidRDefault="00473803" w:rsidP="0076626C">
      <w:pPr>
        <w:numPr>
          <w:ilvl w:val="2"/>
          <w:numId w:val="17"/>
        </w:numPr>
      </w:pPr>
      <w:r w:rsidRPr="00473803">
        <w:t>Book titles</w:t>
      </w:r>
    </w:p>
    <w:p w14:paraId="77A21C9D" w14:textId="77777777" w:rsidR="00473803" w:rsidRPr="00473803" w:rsidRDefault="00473803" w:rsidP="00473803">
      <w:pPr>
        <w:numPr>
          <w:ilvl w:val="2"/>
          <w:numId w:val="17"/>
        </w:numPr>
      </w:pPr>
      <w:r w:rsidRPr="00473803">
        <w:t>Prices</w:t>
      </w:r>
    </w:p>
    <w:p w14:paraId="2130B44A" w14:textId="77777777" w:rsidR="00473803" w:rsidRPr="00473803" w:rsidRDefault="00473803" w:rsidP="00473803">
      <w:pPr>
        <w:numPr>
          <w:ilvl w:val="2"/>
          <w:numId w:val="17"/>
        </w:numPr>
      </w:pPr>
      <w:r w:rsidRPr="00473803">
        <w:t>Store names</w:t>
      </w:r>
    </w:p>
    <w:p w14:paraId="64813B18" w14:textId="77777777" w:rsidR="00473803" w:rsidRPr="00473803" w:rsidRDefault="00473803" w:rsidP="00473803">
      <w:pPr>
        <w:numPr>
          <w:ilvl w:val="2"/>
          <w:numId w:val="17"/>
        </w:numPr>
      </w:pPr>
      <w:r w:rsidRPr="00473803">
        <w:t>Book categories (genres)</w:t>
      </w:r>
    </w:p>
    <w:p w14:paraId="4CC4FB1C" w14:textId="77777777" w:rsidR="00473803" w:rsidRPr="00473803" w:rsidRDefault="00473803" w:rsidP="00473803">
      <w:pPr>
        <w:numPr>
          <w:ilvl w:val="2"/>
          <w:numId w:val="17"/>
        </w:numPr>
      </w:pPr>
      <w:r w:rsidRPr="00473803">
        <w:t>Availability statuses</w:t>
      </w:r>
    </w:p>
    <w:p w14:paraId="3BE23086" w14:textId="77777777" w:rsidR="00473803" w:rsidRPr="00473803" w:rsidRDefault="00473803" w:rsidP="00473803">
      <w:pPr>
        <w:numPr>
          <w:ilvl w:val="0"/>
          <w:numId w:val="17"/>
        </w:numPr>
      </w:pPr>
      <w:r w:rsidRPr="00473803">
        <w:rPr>
          <w:b/>
          <w:bCs/>
        </w:rPr>
        <w:t>Category Scraping</w:t>
      </w:r>
      <w:r w:rsidRPr="00473803">
        <w:t>:</w:t>
      </w:r>
    </w:p>
    <w:p w14:paraId="6F6C45DD" w14:textId="77777777" w:rsidR="00473803" w:rsidRPr="00473803" w:rsidRDefault="00473803" w:rsidP="00473803">
      <w:pPr>
        <w:numPr>
          <w:ilvl w:val="1"/>
          <w:numId w:val="17"/>
        </w:numPr>
      </w:pPr>
      <w:r w:rsidRPr="00473803">
        <w:t>Extracted book categories either directly from the listing or from breadcrumb navigation structures.</w:t>
      </w:r>
    </w:p>
    <w:p w14:paraId="40F4ED91" w14:textId="6E001F13" w:rsidR="00473803" w:rsidRPr="00473803" w:rsidRDefault="00473803" w:rsidP="0076626C">
      <w:pPr>
        <w:numPr>
          <w:ilvl w:val="1"/>
          <w:numId w:val="17"/>
        </w:numPr>
      </w:pPr>
      <w:r w:rsidRPr="00473803">
        <w:t>This allowed later analysis of price differences between genres (e.g., Fiction vs. Academic Books).</w:t>
      </w:r>
    </w:p>
    <w:p w14:paraId="396FDE59" w14:textId="77777777" w:rsidR="00473803" w:rsidRPr="00473803" w:rsidRDefault="00473803" w:rsidP="00473803">
      <w:pPr>
        <w:numPr>
          <w:ilvl w:val="0"/>
          <w:numId w:val="17"/>
        </w:numPr>
      </w:pPr>
      <w:r w:rsidRPr="00473803">
        <w:rPr>
          <w:b/>
          <w:bCs/>
        </w:rPr>
        <w:lastRenderedPageBreak/>
        <w:t>Pagination Handling</w:t>
      </w:r>
      <w:r w:rsidRPr="00473803">
        <w:t>:</w:t>
      </w:r>
    </w:p>
    <w:p w14:paraId="13B1C95D" w14:textId="77777777" w:rsidR="00473803" w:rsidRPr="00473803" w:rsidRDefault="00473803" w:rsidP="00473803">
      <w:pPr>
        <w:numPr>
          <w:ilvl w:val="1"/>
          <w:numId w:val="17"/>
        </w:numPr>
      </w:pPr>
      <w:r w:rsidRPr="00473803">
        <w:t>Detected whether more book listings were available through pagination.</w:t>
      </w:r>
    </w:p>
    <w:p w14:paraId="26869DC6" w14:textId="77777777" w:rsidR="00473803" w:rsidRPr="00473803" w:rsidRDefault="00473803" w:rsidP="00473803">
      <w:pPr>
        <w:numPr>
          <w:ilvl w:val="1"/>
          <w:numId w:val="17"/>
        </w:numPr>
      </w:pPr>
      <w:r w:rsidRPr="00473803">
        <w:t>Implemented loops to dynamically scrape across multiple pages.</w:t>
      </w:r>
    </w:p>
    <w:p w14:paraId="155F761F" w14:textId="77777777" w:rsidR="00473803" w:rsidRPr="00473803" w:rsidRDefault="00473803" w:rsidP="00473803">
      <w:pPr>
        <w:numPr>
          <w:ilvl w:val="0"/>
          <w:numId w:val="17"/>
        </w:numPr>
      </w:pPr>
      <w:r w:rsidRPr="00473803">
        <w:rPr>
          <w:b/>
          <w:bCs/>
        </w:rPr>
        <w:t>Data Structuring</w:t>
      </w:r>
      <w:r w:rsidRPr="00473803">
        <w:t>:</w:t>
      </w:r>
    </w:p>
    <w:p w14:paraId="0A4337CA" w14:textId="77777777" w:rsidR="00473803" w:rsidRPr="00473803" w:rsidRDefault="00473803" w:rsidP="00473803">
      <w:pPr>
        <w:numPr>
          <w:ilvl w:val="1"/>
          <w:numId w:val="17"/>
        </w:numPr>
      </w:pPr>
      <w:r w:rsidRPr="00473803">
        <w:t>Stored each scraped book’s information in a Python dictionary format immediately during scraping.</w:t>
      </w:r>
    </w:p>
    <w:p w14:paraId="4FC00085" w14:textId="77777777" w:rsidR="00473803" w:rsidRPr="00473803" w:rsidRDefault="00473803" w:rsidP="00473803">
      <w:pPr>
        <w:numPr>
          <w:ilvl w:val="1"/>
          <w:numId w:val="17"/>
        </w:numPr>
      </w:pPr>
      <w:r w:rsidRPr="00473803">
        <w:t>All book dictionaries were compiled into a list for easier conversion to a DataFrame.</w:t>
      </w:r>
    </w:p>
    <w:p w14:paraId="13E0DABE" w14:textId="77777777" w:rsidR="00473803" w:rsidRPr="00473803" w:rsidRDefault="00473803" w:rsidP="00473803">
      <w:pPr>
        <w:numPr>
          <w:ilvl w:val="0"/>
          <w:numId w:val="17"/>
        </w:numPr>
      </w:pPr>
      <w:r w:rsidRPr="00473803">
        <w:rPr>
          <w:b/>
          <w:bCs/>
        </w:rPr>
        <w:t>Error Handling</w:t>
      </w:r>
      <w:r w:rsidRPr="00473803">
        <w:t>:</w:t>
      </w:r>
    </w:p>
    <w:p w14:paraId="34345822" w14:textId="77777777" w:rsidR="00473803" w:rsidRPr="00473803" w:rsidRDefault="00473803" w:rsidP="00473803">
      <w:pPr>
        <w:numPr>
          <w:ilvl w:val="1"/>
          <w:numId w:val="17"/>
        </w:numPr>
      </w:pPr>
      <w:r w:rsidRPr="00473803">
        <w:t>Included try-except blocks to catch missing elements.</w:t>
      </w:r>
    </w:p>
    <w:p w14:paraId="69AAA2D5" w14:textId="63599B9E" w:rsidR="009447DD" w:rsidRDefault="00473803" w:rsidP="00473803">
      <w:pPr>
        <w:pStyle w:val="ListParagraph"/>
        <w:numPr>
          <w:ilvl w:val="1"/>
          <w:numId w:val="17"/>
        </w:numPr>
      </w:pPr>
      <w:r w:rsidRPr="00473803">
        <w:t>Default values such as "Unknown Category" or "N/A" were used to maintain a uniform dataset structure.</w:t>
      </w:r>
    </w:p>
    <w:p w14:paraId="2A97B5D6" w14:textId="77777777" w:rsidR="009447DD" w:rsidRPr="009447DD" w:rsidRDefault="009447DD" w:rsidP="009447DD">
      <w:pPr>
        <w:rPr>
          <w:b/>
          <w:bCs/>
        </w:rPr>
      </w:pPr>
      <w:r w:rsidRPr="009447DD">
        <w:rPr>
          <w:b/>
          <w:bCs/>
        </w:rPr>
        <w:t>Challenges:</w:t>
      </w:r>
    </w:p>
    <w:p w14:paraId="1927A218" w14:textId="6927EACD" w:rsidR="009447DD" w:rsidRPr="009447DD" w:rsidRDefault="009447DD" w:rsidP="009447DD">
      <w:pPr>
        <w:numPr>
          <w:ilvl w:val="0"/>
          <w:numId w:val="4"/>
        </w:numPr>
      </w:pPr>
      <w:r w:rsidRPr="009447DD">
        <w:t>Some stores embedded price information within scripts, requiring additional parsing logic</w:t>
      </w:r>
    </w:p>
    <w:p w14:paraId="208233E9" w14:textId="77777777" w:rsidR="009447DD" w:rsidRPr="009447DD" w:rsidRDefault="009447DD" w:rsidP="009447DD">
      <w:pPr>
        <w:numPr>
          <w:ilvl w:val="0"/>
          <w:numId w:val="4"/>
        </w:numPr>
      </w:pPr>
      <w:r w:rsidRPr="009447DD">
        <w:t>Different sites presented similar information with varying levels of detail.</w:t>
      </w:r>
    </w:p>
    <w:p w14:paraId="7322AFC1" w14:textId="3B1775D0" w:rsidR="009447DD" w:rsidRDefault="009447DD" w:rsidP="00473803">
      <w:pPr>
        <w:numPr>
          <w:ilvl w:val="0"/>
          <w:numId w:val="4"/>
        </w:numPr>
      </w:pPr>
      <w:r w:rsidRPr="009447DD">
        <w:t>Dynamic content loading (e.g., via JavaScript) made certain sites difficult to scrape traditionally.</w:t>
      </w:r>
      <w:r w:rsidR="00310395">
        <w:t xml:space="preserve"> </w:t>
      </w:r>
      <w:r w:rsidRPr="009447DD">
        <w:t xml:space="preserve">Despite these challenges, a </w:t>
      </w:r>
      <w:r w:rsidRPr="00473803">
        <w:rPr>
          <w:b/>
          <w:bCs/>
        </w:rPr>
        <w:t>rich dataset</w:t>
      </w:r>
      <w:r w:rsidRPr="009447DD">
        <w:t xml:space="preserve"> covering hundreds of books was successfully collected</w:t>
      </w:r>
    </w:p>
    <w:p w14:paraId="31CC2E7C" w14:textId="77777777" w:rsidR="0076626C" w:rsidRDefault="0076626C" w:rsidP="0076626C"/>
    <w:p w14:paraId="47C3FAB1" w14:textId="77777777" w:rsidR="0076626C" w:rsidRDefault="0076626C" w:rsidP="0076626C"/>
    <w:p w14:paraId="5D903D8B" w14:textId="77777777" w:rsidR="0076626C" w:rsidRDefault="0076626C" w:rsidP="0076626C"/>
    <w:p w14:paraId="6D72A467" w14:textId="77777777" w:rsidR="0076626C" w:rsidRDefault="0076626C" w:rsidP="0076626C"/>
    <w:p w14:paraId="17BF8DDE" w14:textId="12B097F5" w:rsidR="0076626C" w:rsidRDefault="00560B71" w:rsidP="0076626C">
      <w:r w:rsidRPr="00966082">
        <w:pict w14:anchorId="0BF009B2">
          <v:rect id="_x0000_i1115" style="width:0;height:1.5pt" o:hralign="center" o:hrstd="t" o:hr="t" fillcolor="#a0a0a0" stroked="f"/>
        </w:pict>
      </w:r>
    </w:p>
    <w:p w14:paraId="13946D76" w14:textId="77777777" w:rsidR="0076626C" w:rsidRDefault="0076626C" w:rsidP="0076626C"/>
    <w:p w14:paraId="3EE30E71" w14:textId="77777777" w:rsidR="0076626C" w:rsidRDefault="0076626C" w:rsidP="0076626C"/>
    <w:p w14:paraId="553B37C4" w14:textId="77777777" w:rsidR="0076626C" w:rsidRDefault="0076626C" w:rsidP="0076626C"/>
    <w:p w14:paraId="6A5EB6E1" w14:textId="77777777" w:rsidR="0076626C" w:rsidRDefault="0076626C" w:rsidP="0076626C"/>
    <w:p w14:paraId="2C68E0B9" w14:textId="7FA0135E" w:rsidR="009447DD" w:rsidRPr="009447DD" w:rsidRDefault="0031421D" w:rsidP="009447DD">
      <w:pPr>
        <w:rPr>
          <w:b/>
          <w:bCs/>
          <w:sz w:val="32"/>
          <w:szCs w:val="32"/>
        </w:rPr>
      </w:pPr>
      <w:r w:rsidRPr="0031421D">
        <w:rPr>
          <w:b/>
          <w:bCs/>
          <w:sz w:val="32"/>
          <w:szCs w:val="32"/>
        </w:rPr>
        <w:lastRenderedPageBreak/>
        <w:t>2</w:t>
      </w:r>
      <w:r w:rsidR="009447DD" w:rsidRPr="009447DD">
        <w:rPr>
          <w:b/>
          <w:bCs/>
          <w:sz w:val="32"/>
          <w:szCs w:val="32"/>
        </w:rPr>
        <w:t>. Data Cleaning &amp; Regular Expressions</w:t>
      </w:r>
    </w:p>
    <w:p w14:paraId="4E81D4A0" w14:textId="77777777" w:rsidR="009447DD" w:rsidRPr="009447DD" w:rsidRDefault="009447DD" w:rsidP="009447DD">
      <w:r w:rsidRPr="009447DD">
        <w:t>Raw scraped data typically contains noise and inconsistencies. Before proceeding with any analysis, the data needed to be thoroughly cleaned.</w:t>
      </w:r>
    </w:p>
    <w:p w14:paraId="65C6D989" w14:textId="77777777" w:rsidR="009447DD" w:rsidRPr="009447DD" w:rsidRDefault="009447DD" w:rsidP="009447DD">
      <w:pPr>
        <w:rPr>
          <w:b/>
          <w:bCs/>
        </w:rPr>
      </w:pPr>
      <w:r w:rsidRPr="009447DD">
        <w:rPr>
          <w:b/>
          <w:bCs/>
        </w:rPr>
        <w:t>Techniques Applied:</w:t>
      </w:r>
    </w:p>
    <w:p w14:paraId="61F1EFC9" w14:textId="77777777" w:rsidR="0076626C" w:rsidRPr="00473803" w:rsidRDefault="0076626C" w:rsidP="0076626C">
      <w:pPr>
        <w:numPr>
          <w:ilvl w:val="0"/>
          <w:numId w:val="18"/>
        </w:numPr>
      </w:pPr>
      <w:r w:rsidRPr="00473803">
        <w:rPr>
          <w:b/>
          <w:bCs/>
        </w:rPr>
        <w:t>Price Cleaning</w:t>
      </w:r>
      <w:r w:rsidRPr="00473803">
        <w:t>:</w:t>
      </w:r>
    </w:p>
    <w:p w14:paraId="1988E3FD" w14:textId="77777777" w:rsidR="0076626C" w:rsidRPr="00473803" w:rsidRDefault="0076626C" w:rsidP="0076626C">
      <w:pPr>
        <w:numPr>
          <w:ilvl w:val="1"/>
          <w:numId w:val="18"/>
        </w:numPr>
      </w:pPr>
      <w:r w:rsidRPr="00473803">
        <w:t>Prices were scraped as text strings that sometimes included currency symbols ($, €) or unnecessary text.</w:t>
      </w:r>
    </w:p>
    <w:p w14:paraId="339F1EF4" w14:textId="77777777" w:rsidR="0076626C" w:rsidRPr="00473803" w:rsidRDefault="0076626C" w:rsidP="0076626C">
      <w:pPr>
        <w:numPr>
          <w:ilvl w:val="1"/>
          <w:numId w:val="18"/>
        </w:numPr>
      </w:pPr>
      <w:r w:rsidRPr="00473803">
        <w:t xml:space="preserve">Applied </w:t>
      </w:r>
      <w:r w:rsidRPr="00473803">
        <w:rPr>
          <w:b/>
          <w:bCs/>
        </w:rPr>
        <w:t>Regular Expressions</w:t>
      </w:r>
      <w:r w:rsidRPr="00473803">
        <w:t xml:space="preserve"> (re module) to extract only the numeric part and convert it into a floating-point number.</w:t>
      </w:r>
    </w:p>
    <w:p w14:paraId="7A733966" w14:textId="77777777" w:rsidR="0076626C" w:rsidRPr="00473803" w:rsidRDefault="0076626C" w:rsidP="0076626C">
      <w:pPr>
        <w:numPr>
          <w:ilvl w:val="0"/>
          <w:numId w:val="18"/>
        </w:numPr>
      </w:pPr>
      <w:r w:rsidRPr="00473803">
        <w:rPr>
          <w:b/>
          <w:bCs/>
        </w:rPr>
        <w:t>Text Standardization</w:t>
      </w:r>
      <w:r w:rsidRPr="00473803">
        <w:t>:</w:t>
      </w:r>
    </w:p>
    <w:p w14:paraId="316DF830" w14:textId="77777777" w:rsidR="0076626C" w:rsidRPr="00473803" w:rsidRDefault="0076626C" w:rsidP="0076626C">
      <w:pPr>
        <w:numPr>
          <w:ilvl w:val="1"/>
          <w:numId w:val="18"/>
        </w:numPr>
      </w:pPr>
      <w:r w:rsidRPr="00473803">
        <w:t>Trimmed leading/trailing whitespaces.</w:t>
      </w:r>
    </w:p>
    <w:p w14:paraId="62D72646" w14:textId="77777777" w:rsidR="0076626C" w:rsidRPr="00473803" w:rsidRDefault="0076626C" w:rsidP="0076626C">
      <w:pPr>
        <w:numPr>
          <w:ilvl w:val="1"/>
          <w:numId w:val="18"/>
        </w:numPr>
      </w:pPr>
      <w:r w:rsidRPr="00473803">
        <w:t>Capitalized store names and categories uniformly to ensure consistency.</w:t>
      </w:r>
    </w:p>
    <w:p w14:paraId="72E4274A" w14:textId="77777777" w:rsidR="0076626C" w:rsidRPr="00473803" w:rsidRDefault="0076626C" w:rsidP="0076626C">
      <w:pPr>
        <w:numPr>
          <w:ilvl w:val="0"/>
          <w:numId w:val="18"/>
        </w:numPr>
      </w:pPr>
      <w:r w:rsidRPr="00473803">
        <w:rPr>
          <w:b/>
          <w:bCs/>
        </w:rPr>
        <w:t>Handling Missing or Inconsistent Data</w:t>
      </w:r>
      <w:r w:rsidRPr="00473803">
        <w:t>:</w:t>
      </w:r>
    </w:p>
    <w:p w14:paraId="35C4363F" w14:textId="77777777" w:rsidR="0076626C" w:rsidRPr="00473803" w:rsidRDefault="0076626C" w:rsidP="0076626C">
      <w:pPr>
        <w:numPr>
          <w:ilvl w:val="1"/>
          <w:numId w:val="18"/>
        </w:numPr>
      </w:pPr>
      <w:r w:rsidRPr="00473803">
        <w:t>Some books lacked full information (missing authors or categories).</w:t>
      </w:r>
    </w:p>
    <w:p w14:paraId="4361EC2C" w14:textId="77777777" w:rsidR="0076626C" w:rsidRPr="00473803" w:rsidRDefault="0076626C" w:rsidP="0076626C">
      <w:pPr>
        <w:numPr>
          <w:ilvl w:val="1"/>
          <w:numId w:val="18"/>
        </w:numPr>
      </w:pPr>
      <w:r w:rsidRPr="00473803">
        <w:t>Replaced missing entries with placeholder text like "Unknown Author" to avoid analysis errors.</w:t>
      </w:r>
    </w:p>
    <w:p w14:paraId="1EAE334C" w14:textId="77777777" w:rsidR="0076626C" w:rsidRPr="00473803" w:rsidRDefault="0076626C" w:rsidP="0076626C">
      <w:pPr>
        <w:numPr>
          <w:ilvl w:val="0"/>
          <w:numId w:val="18"/>
        </w:numPr>
      </w:pPr>
      <w:r w:rsidRPr="00473803">
        <w:rPr>
          <w:b/>
          <w:bCs/>
        </w:rPr>
        <w:t>Duplicate Removal</w:t>
      </w:r>
      <w:r w:rsidRPr="00473803">
        <w:t>:</w:t>
      </w:r>
    </w:p>
    <w:p w14:paraId="1BF29FE3" w14:textId="77777777" w:rsidR="0076626C" w:rsidRPr="00473803" w:rsidRDefault="0076626C" w:rsidP="0076626C">
      <w:pPr>
        <w:numPr>
          <w:ilvl w:val="1"/>
          <w:numId w:val="18"/>
        </w:numPr>
      </w:pPr>
      <w:r w:rsidRPr="00473803">
        <w:t>Checked for and removed any duplicate book entries caused by repeated scraping.</w:t>
      </w:r>
    </w:p>
    <w:p w14:paraId="45EC808F" w14:textId="77777777" w:rsidR="0076626C" w:rsidRPr="00473803" w:rsidRDefault="0076626C" w:rsidP="0076626C">
      <w:pPr>
        <w:numPr>
          <w:ilvl w:val="0"/>
          <w:numId w:val="18"/>
        </w:numPr>
      </w:pPr>
      <w:r w:rsidRPr="00473803">
        <w:rPr>
          <w:b/>
          <w:bCs/>
        </w:rPr>
        <w:t>Data Type Correction</w:t>
      </w:r>
      <w:r w:rsidRPr="00473803">
        <w:t>:</w:t>
      </w:r>
    </w:p>
    <w:p w14:paraId="1D0CD787" w14:textId="77777777" w:rsidR="0076626C" w:rsidRPr="00473803" w:rsidRDefault="0076626C" w:rsidP="0076626C">
      <w:pPr>
        <w:numPr>
          <w:ilvl w:val="1"/>
          <w:numId w:val="18"/>
        </w:numPr>
      </w:pPr>
      <w:r w:rsidRPr="00473803">
        <w:t>Converted numeric fields like price into float types.</w:t>
      </w:r>
    </w:p>
    <w:p w14:paraId="10B506E6" w14:textId="77777777" w:rsidR="0076626C" w:rsidRPr="00473803" w:rsidRDefault="0076626C" w:rsidP="0076626C">
      <w:pPr>
        <w:numPr>
          <w:ilvl w:val="1"/>
          <w:numId w:val="18"/>
        </w:numPr>
      </w:pPr>
      <w:r w:rsidRPr="00473803">
        <w:t>Standardized availability as either Available or Out of Stock.</w:t>
      </w:r>
    </w:p>
    <w:p w14:paraId="7CFAB37F" w14:textId="77777777" w:rsidR="009447DD" w:rsidRPr="009447DD" w:rsidRDefault="009447DD" w:rsidP="009447DD">
      <w:pPr>
        <w:rPr>
          <w:b/>
          <w:bCs/>
        </w:rPr>
      </w:pPr>
      <w:r w:rsidRPr="009447DD">
        <w:rPr>
          <w:b/>
          <w:bCs/>
        </w:rPr>
        <w:t>Importance of Cleaning:</w:t>
      </w:r>
    </w:p>
    <w:p w14:paraId="38C50B25" w14:textId="77777777" w:rsidR="009447DD" w:rsidRDefault="009447DD" w:rsidP="009447DD">
      <w:r w:rsidRPr="009447DD">
        <w:t xml:space="preserve">Without this cleaning stage, later visualizations and insights would be skewed or misleading. Cleaned datasets ensured high </w:t>
      </w:r>
      <w:r w:rsidRPr="009447DD">
        <w:rPr>
          <w:b/>
          <w:bCs/>
        </w:rPr>
        <w:t>data integrity</w:t>
      </w:r>
      <w:r w:rsidRPr="009447DD">
        <w:t xml:space="preserve"> and </w:t>
      </w:r>
      <w:r w:rsidRPr="009447DD">
        <w:rPr>
          <w:b/>
          <w:bCs/>
        </w:rPr>
        <w:t>trustworthy analytics</w:t>
      </w:r>
      <w:r w:rsidRPr="009447DD">
        <w:t>.</w:t>
      </w:r>
    </w:p>
    <w:p w14:paraId="60D7DCF3" w14:textId="77777777" w:rsidR="0076626C" w:rsidRDefault="0076626C" w:rsidP="009447DD"/>
    <w:p w14:paraId="5807D448" w14:textId="5B2A2962" w:rsidR="0076626C" w:rsidRDefault="00C06192" w:rsidP="009447DD">
      <w:pPr>
        <w:rPr>
          <w:b/>
          <w:bCs/>
          <w:sz w:val="32"/>
          <w:szCs w:val="32"/>
        </w:rPr>
      </w:pPr>
      <w:r w:rsidRPr="00966082">
        <w:pict w14:anchorId="7C04B1E9">
          <v:rect id="_x0000_i1111" style="width:0;height:1.5pt" o:hralign="center" o:hrstd="t" o:hr="t" fillcolor="#a0a0a0" stroked="f"/>
        </w:pict>
      </w:r>
    </w:p>
    <w:p w14:paraId="68612C96" w14:textId="5444373C" w:rsidR="009447DD" w:rsidRPr="009447DD" w:rsidRDefault="0031421D" w:rsidP="009447DD">
      <w:pPr>
        <w:rPr>
          <w:b/>
          <w:bCs/>
          <w:sz w:val="32"/>
          <w:szCs w:val="32"/>
        </w:rPr>
      </w:pPr>
      <w:r>
        <w:rPr>
          <w:b/>
          <w:bCs/>
          <w:sz w:val="32"/>
          <w:szCs w:val="32"/>
        </w:rPr>
        <w:lastRenderedPageBreak/>
        <w:t>3</w:t>
      </w:r>
      <w:r w:rsidR="009447DD" w:rsidRPr="009447DD">
        <w:rPr>
          <w:b/>
          <w:bCs/>
          <w:sz w:val="32"/>
          <w:szCs w:val="32"/>
        </w:rPr>
        <w:t>. Data Analysis and Visualization</w:t>
      </w:r>
    </w:p>
    <w:p w14:paraId="61BBA15C" w14:textId="77777777" w:rsidR="00966082" w:rsidRPr="00966082" w:rsidRDefault="00966082" w:rsidP="00966082">
      <w:r w:rsidRPr="00966082">
        <w:t>In this section, we perform a detailed analysis of the books dataset using descriptive statistics and visualizations. Our goal is to better understand the distribution of book prices, ratings, and categories, and to uncover key patterns within the data.</w:t>
      </w:r>
    </w:p>
    <w:p w14:paraId="762A30F8" w14:textId="77777777" w:rsidR="00966082" w:rsidRPr="00966082" w:rsidRDefault="00966082" w:rsidP="00966082">
      <w:r w:rsidRPr="00966082">
        <w:pict w14:anchorId="45C9CF29">
          <v:rect id="_x0000_i1099" style="width:0;height:1.5pt" o:hralign="center" o:hrstd="t" o:hr="t" fillcolor="#a0a0a0" stroked="f"/>
        </w:pict>
      </w:r>
    </w:p>
    <w:p w14:paraId="4BA57F2C" w14:textId="07B91634" w:rsidR="00966082" w:rsidRPr="00966082" w:rsidRDefault="00966082" w:rsidP="00966082">
      <w:pPr>
        <w:rPr>
          <w:b/>
          <w:bCs/>
          <w:sz w:val="28"/>
          <w:szCs w:val="28"/>
        </w:rPr>
      </w:pPr>
      <w:r w:rsidRPr="00966082">
        <w:rPr>
          <w:b/>
          <w:bCs/>
          <w:sz w:val="28"/>
          <w:szCs w:val="28"/>
        </w:rPr>
        <w:t>3.</w:t>
      </w:r>
      <w:r w:rsidR="00C06192" w:rsidRPr="00C06192">
        <w:rPr>
          <w:b/>
          <w:bCs/>
          <w:sz w:val="28"/>
          <w:szCs w:val="28"/>
        </w:rPr>
        <w:t>1</w:t>
      </w:r>
      <w:r w:rsidRPr="00966082">
        <w:rPr>
          <w:b/>
          <w:bCs/>
          <w:sz w:val="28"/>
          <w:szCs w:val="28"/>
        </w:rPr>
        <w:t xml:space="preserve"> Basic Descriptive Statistics</w:t>
      </w:r>
    </w:p>
    <w:p w14:paraId="270C962D" w14:textId="77777777" w:rsidR="00966082" w:rsidRPr="00966082" w:rsidRDefault="00966082" w:rsidP="00966082">
      <w:r w:rsidRPr="00966082">
        <w:t>We began by calculating some key metrics:</w:t>
      </w:r>
    </w:p>
    <w:p w14:paraId="28E9F200" w14:textId="294ECDE6" w:rsidR="00966082" w:rsidRPr="00966082" w:rsidRDefault="00966082" w:rsidP="00966082">
      <w:pPr>
        <w:numPr>
          <w:ilvl w:val="0"/>
          <w:numId w:val="22"/>
        </w:numPr>
      </w:pPr>
      <w:r w:rsidRPr="00966082">
        <w:rPr>
          <w:b/>
          <w:bCs/>
        </w:rPr>
        <w:t>Average Book Price</w:t>
      </w:r>
      <w:r w:rsidRPr="00966082">
        <w:t>: [ $</w:t>
      </w:r>
      <w:r w:rsidRPr="00966082">
        <w:rPr>
          <w:rFonts w:ascii="Segoe UI" w:hAnsi="Segoe UI" w:cs="Segoe UI"/>
          <w:sz w:val="20"/>
          <w:szCs w:val="20"/>
          <w:shd w:val="clear" w:color="auto" w:fill="E1F5FE"/>
        </w:rPr>
        <w:t xml:space="preserve"> </w:t>
      </w:r>
      <w:r w:rsidRPr="00966082">
        <w:t>37]</w:t>
      </w:r>
    </w:p>
    <w:p w14:paraId="31F59F93" w14:textId="2CFA33AD" w:rsidR="00966082" w:rsidRPr="00966082" w:rsidRDefault="00966082" w:rsidP="00966082">
      <w:pPr>
        <w:numPr>
          <w:ilvl w:val="0"/>
          <w:numId w:val="22"/>
        </w:numPr>
      </w:pPr>
      <w:r w:rsidRPr="00966082">
        <w:rPr>
          <w:b/>
          <w:bCs/>
        </w:rPr>
        <w:t>Average Book Rating</w:t>
      </w:r>
      <w:r w:rsidRPr="00966082">
        <w:t>: [2.94</w:t>
      </w:r>
      <w:r>
        <w:t xml:space="preserve"> </w:t>
      </w:r>
      <w:r w:rsidRPr="00966082">
        <w:t>out of 5]</w:t>
      </w:r>
    </w:p>
    <w:p w14:paraId="36F79F5F" w14:textId="68E3A8B2" w:rsidR="00966082" w:rsidRPr="00966082" w:rsidRDefault="00966082" w:rsidP="00966082">
      <w:pPr>
        <w:numPr>
          <w:ilvl w:val="0"/>
          <w:numId w:val="22"/>
        </w:numPr>
      </w:pPr>
      <w:r w:rsidRPr="00966082">
        <w:rPr>
          <w:b/>
          <w:bCs/>
        </w:rPr>
        <w:t>Total Number of Books Analyzed</w:t>
      </w:r>
      <w:r w:rsidRPr="00966082">
        <w:t>: [</w:t>
      </w:r>
      <w:r>
        <w:t>9</w:t>
      </w:r>
      <w:r w:rsidRPr="00966082">
        <w:t>00 books]</w:t>
      </w:r>
    </w:p>
    <w:p w14:paraId="54A9D89A" w14:textId="77777777" w:rsidR="00966082" w:rsidRPr="00966082" w:rsidRDefault="00966082" w:rsidP="00966082">
      <w:r w:rsidRPr="00966082">
        <w:t>These statistics provide an initial overview of the dataset and set the foundation for deeper analysis.</w:t>
      </w:r>
    </w:p>
    <w:p w14:paraId="12E764AA" w14:textId="77777777" w:rsidR="00966082" w:rsidRPr="00966082" w:rsidRDefault="00966082" w:rsidP="00966082">
      <w:r w:rsidRPr="00966082">
        <w:pict w14:anchorId="6A1D425E">
          <v:rect id="_x0000_i1100" style="width:0;height:1.5pt" o:hralign="center" o:hrstd="t" o:hr="t" fillcolor="#a0a0a0" stroked="f"/>
        </w:pict>
      </w:r>
    </w:p>
    <w:p w14:paraId="520D83A1" w14:textId="6935817F" w:rsidR="00966082" w:rsidRPr="00966082" w:rsidRDefault="00966082" w:rsidP="00966082">
      <w:pPr>
        <w:rPr>
          <w:b/>
          <w:bCs/>
          <w:sz w:val="28"/>
          <w:szCs w:val="28"/>
        </w:rPr>
      </w:pPr>
      <w:r w:rsidRPr="00966082">
        <w:rPr>
          <w:b/>
          <w:bCs/>
          <w:sz w:val="28"/>
          <w:szCs w:val="28"/>
        </w:rPr>
        <w:t>3.</w:t>
      </w:r>
      <w:r w:rsidR="00C06192" w:rsidRPr="00C06192">
        <w:rPr>
          <w:b/>
          <w:bCs/>
          <w:sz w:val="28"/>
          <w:szCs w:val="28"/>
        </w:rPr>
        <w:t>2</w:t>
      </w:r>
      <w:r w:rsidRPr="00966082">
        <w:rPr>
          <w:b/>
          <w:bCs/>
          <w:sz w:val="28"/>
          <w:szCs w:val="28"/>
        </w:rPr>
        <w:t xml:space="preserve"> Visual Analysis</w:t>
      </w:r>
    </w:p>
    <w:p w14:paraId="6B7FA854" w14:textId="77777777" w:rsidR="00966082" w:rsidRPr="00966082" w:rsidRDefault="00966082" w:rsidP="00966082">
      <w:r w:rsidRPr="00966082">
        <w:t>We generated several visual representations to better understand the data:</w:t>
      </w:r>
    </w:p>
    <w:p w14:paraId="1B698D7D" w14:textId="5330A659" w:rsidR="00966082" w:rsidRPr="00966082" w:rsidRDefault="00966082" w:rsidP="00966082">
      <w:pPr>
        <w:rPr>
          <w:b/>
          <w:bCs/>
        </w:rPr>
      </w:pPr>
      <w:r w:rsidRPr="00966082">
        <w:rPr>
          <w:b/>
          <w:bCs/>
        </w:rPr>
        <w:t>3.</w:t>
      </w:r>
      <w:r w:rsidR="00C06192">
        <w:rPr>
          <w:b/>
          <w:bCs/>
        </w:rPr>
        <w:t>2</w:t>
      </w:r>
      <w:r w:rsidRPr="00966082">
        <w:rPr>
          <w:b/>
          <w:bCs/>
        </w:rPr>
        <w:t>.1 Distribution of Book Prices</w:t>
      </w:r>
    </w:p>
    <w:p w14:paraId="3B65A856" w14:textId="77777777" w:rsidR="00966082" w:rsidRPr="00966082" w:rsidRDefault="00966082" w:rsidP="00966082">
      <w:r w:rsidRPr="00966082">
        <w:t>A histogram (or boxplot) of book prices was created.</w:t>
      </w:r>
    </w:p>
    <w:p w14:paraId="45F7C05C" w14:textId="059BBBF0" w:rsidR="00966082" w:rsidRPr="00966082" w:rsidRDefault="00966082" w:rsidP="00966082">
      <w:pPr>
        <w:numPr>
          <w:ilvl w:val="0"/>
          <w:numId w:val="23"/>
        </w:numPr>
      </w:pPr>
      <w:r w:rsidRPr="00966082">
        <w:t>Most books are priced within a specific range ($</w:t>
      </w:r>
      <w:r w:rsidR="00310395">
        <w:t>20</w:t>
      </w:r>
      <w:r w:rsidRPr="00966082">
        <w:t>–$</w:t>
      </w:r>
      <w:r w:rsidR="00310395">
        <w:t>50</w:t>
      </w:r>
      <w:r w:rsidRPr="00966082">
        <w:t>).</w:t>
      </w:r>
    </w:p>
    <w:p w14:paraId="4C9B7073" w14:textId="77777777" w:rsidR="00966082" w:rsidRPr="00966082" w:rsidRDefault="00966082" w:rsidP="00966082">
      <w:pPr>
        <w:numPr>
          <w:ilvl w:val="0"/>
          <w:numId w:val="23"/>
        </w:numPr>
      </w:pPr>
      <w:r w:rsidRPr="00966082">
        <w:t>A few books are significantly more expensive, acting as outliers.</w:t>
      </w:r>
    </w:p>
    <w:p w14:paraId="0235BC41" w14:textId="6BF015BB" w:rsidR="00966082" w:rsidRPr="00966082" w:rsidRDefault="00966082" w:rsidP="00966082">
      <w:pPr>
        <w:rPr>
          <w:b/>
          <w:bCs/>
        </w:rPr>
      </w:pPr>
      <w:r w:rsidRPr="00966082">
        <w:rPr>
          <w:b/>
          <w:bCs/>
        </w:rPr>
        <w:t>3.</w:t>
      </w:r>
      <w:r w:rsidR="00C06192">
        <w:rPr>
          <w:b/>
          <w:bCs/>
        </w:rPr>
        <w:t>2</w:t>
      </w:r>
      <w:r w:rsidRPr="00966082">
        <w:rPr>
          <w:b/>
          <w:bCs/>
        </w:rPr>
        <w:t>.2 Distribution of Book Ratings</w:t>
      </w:r>
    </w:p>
    <w:p w14:paraId="6283C03C" w14:textId="77777777" w:rsidR="00966082" w:rsidRPr="00966082" w:rsidRDefault="00966082" w:rsidP="00966082">
      <w:r w:rsidRPr="00966082">
        <w:t>A histogram of book ratings was plotted.</w:t>
      </w:r>
    </w:p>
    <w:p w14:paraId="7372A798" w14:textId="77777777" w:rsidR="00966082" w:rsidRPr="00966082" w:rsidRDefault="00966082" w:rsidP="00966082">
      <w:pPr>
        <w:numPr>
          <w:ilvl w:val="0"/>
          <w:numId w:val="24"/>
        </w:numPr>
      </w:pPr>
      <w:r w:rsidRPr="00966082">
        <w:t>The distribution is skewed toward higher ratings, with many books rated above 4.0.</w:t>
      </w:r>
    </w:p>
    <w:p w14:paraId="10947559" w14:textId="3A155914" w:rsidR="00966082" w:rsidRPr="00966082" w:rsidRDefault="00966082" w:rsidP="00966082">
      <w:pPr>
        <w:rPr>
          <w:b/>
          <w:bCs/>
        </w:rPr>
      </w:pPr>
      <w:r w:rsidRPr="00966082">
        <w:rPr>
          <w:b/>
          <w:bCs/>
        </w:rPr>
        <w:t>3.</w:t>
      </w:r>
      <w:r w:rsidR="00C06192">
        <w:rPr>
          <w:b/>
          <w:bCs/>
        </w:rPr>
        <w:t>2</w:t>
      </w:r>
      <w:r w:rsidRPr="00966082">
        <w:rPr>
          <w:b/>
          <w:bCs/>
        </w:rPr>
        <w:t>.3 Top Rated Books</w:t>
      </w:r>
    </w:p>
    <w:p w14:paraId="2A668604" w14:textId="77777777" w:rsidR="00966082" w:rsidRPr="00966082" w:rsidRDefault="00966082" w:rsidP="00966082">
      <w:r w:rsidRPr="00966082">
        <w:t>A bar chart highlighted the highest-rated books.</w:t>
      </w:r>
    </w:p>
    <w:p w14:paraId="3A300126" w14:textId="77777777" w:rsidR="00966082" w:rsidRPr="00966082" w:rsidRDefault="00966082" w:rsidP="00966082">
      <w:pPr>
        <w:numPr>
          <w:ilvl w:val="0"/>
          <w:numId w:val="25"/>
        </w:numPr>
      </w:pPr>
      <w:r w:rsidRPr="00966082">
        <w:t>Titles with the best user feedback were identified, indicating popular and well-reviewed books.</w:t>
      </w:r>
    </w:p>
    <w:p w14:paraId="5EA8E366" w14:textId="104C7ECB" w:rsidR="00966082" w:rsidRPr="00966082" w:rsidRDefault="00966082" w:rsidP="00966082">
      <w:pPr>
        <w:rPr>
          <w:b/>
          <w:bCs/>
        </w:rPr>
      </w:pPr>
      <w:r w:rsidRPr="00966082">
        <w:rPr>
          <w:b/>
          <w:bCs/>
        </w:rPr>
        <w:lastRenderedPageBreak/>
        <w:t>3.</w:t>
      </w:r>
      <w:r w:rsidR="00C06192">
        <w:rPr>
          <w:b/>
          <w:bCs/>
        </w:rPr>
        <w:t>2</w:t>
      </w:r>
      <w:r w:rsidRPr="00966082">
        <w:rPr>
          <w:b/>
          <w:bCs/>
        </w:rPr>
        <w:t>.4 Books by Category</w:t>
      </w:r>
    </w:p>
    <w:p w14:paraId="10289CAB" w14:textId="77777777" w:rsidR="00966082" w:rsidRPr="00966082" w:rsidRDefault="00966082" w:rsidP="00966082">
      <w:r w:rsidRPr="00966082">
        <w:t>A bar graph (or pie chart) showed the number of books per category.</w:t>
      </w:r>
    </w:p>
    <w:p w14:paraId="010F1315" w14:textId="77777777" w:rsidR="00966082" w:rsidRPr="00966082" w:rsidRDefault="00966082" w:rsidP="00966082">
      <w:pPr>
        <w:numPr>
          <w:ilvl w:val="0"/>
          <w:numId w:val="26"/>
        </w:numPr>
      </w:pPr>
      <w:r w:rsidRPr="00966082">
        <w:t>Certain categories (such as Fiction, Technology, or Science) were dominant, suggesting user preferences.</w:t>
      </w:r>
    </w:p>
    <w:p w14:paraId="3A5BC0A1" w14:textId="26495A92" w:rsidR="00966082" w:rsidRPr="00966082" w:rsidRDefault="00966082" w:rsidP="00966082">
      <w:pPr>
        <w:rPr>
          <w:b/>
          <w:bCs/>
        </w:rPr>
      </w:pPr>
      <w:r w:rsidRPr="00966082">
        <w:rPr>
          <w:b/>
          <w:bCs/>
        </w:rPr>
        <w:t>3.</w:t>
      </w:r>
      <w:r w:rsidR="00C06192">
        <w:rPr>
          <w:b/>
          <w:bCs/>
        </w:rPr>
        <w:t>2</w:t>
      </w:r>
      <w:r w:rsidRPr="00966082">
        <w:rPr>
          <w:b/>
          <w:bCs/>
        </w:rPr>
        <w:t>.5 Relationship Between Price and Rating</w:t>
      </w:r>
    </w:p>
    <w:p w14:paraId="6CF9BC93" w14:textId="77777777" w:rsidR="00966082" w:rsidRPr="00966082" w:rsidRDefault="00966082" w:rsidP="00966082">
      <w:r w:rsidRPr="00966082">
        <w:t>A scatter plot was drawn to explore the relationship between price and rating.</w:t>
      </w:r>
    </w:p>
    <w:p w14:paraId="43C441C6" w14:textId="77777777" w:rsidR="00966082" w:rsidRPr="00966082" w:rsidRDefault="00966082" w:rsidP="00966082">
      <w:pPr>
        <w:numPr>
          <w:ilvl w:val="0"/>
          <w:numId w:val="27"/>
        </w:numPr>
      </w:pPr>
      <w:r w:rsidRPr="00966082">
        <w:t xml:space="preserve">The plot suggested </w:t>
      </w:r>
      <w:r w:rsidRPr="00966082">
        <w:rPr>
          <w:b/>
          <w:bCs/>
        </w:rPr>
        <w:t>little to no strong correlation</w:t>
      </w:r>
      <w:r w:rsidRPr="00966082">
        <w:t xml:space="preserve"> between how expensive a book is and its user rating.</w:t>
      </w:r>
    </w:p>
    <w:p w14:paraId="5B1C11D5" w14:textId="77777777" w:rsidR="00966082" w:rsidRPr="00966082" w:rsidRDefault="00966082" w:rsidP="00966082">
      <w:r w:rsidRPr="00966082">
        <w:pict w14:anchorId="7F87EE41">
          <v:rect id="_x0000_i1101" style="width:0;height:1.5pt" o:hralign="center" o:hrstd="t" o:hr="t" fillcolor="#a0a0a0" stroked="f"/>
        </w:pict>
      </w:r>
    </w:p>
    <w:p w14:paraId="5EE50E77" w14:textId="7B214907" w:rsidR="00966082" w:rsidRPr="00966082" w:rsidRDefault="00966082" w:rsidP="00966082">
      <w:pPr>
        <w:rPr>
          <w:b/>
          <w:bCs/>
          <w:sz w:val="28"/>
          <w:szCs w:val="28"/>
        </w:rPr>
      </w:pPr>
      <w:r w:rsidRPr="00966082">
        <w:rPr>
          <w:b/>
          <w:bCs/>
          <w:sz w:val="28"/>
          <w:szCs w:val="28"/>
        </w:rPr>
        <w:t>3.</w:t>
      </w:r>
      <w:r w:rsidR="00C06192" w:rsidRPr="00C06192">
        <w:rPr>
          <w:b/>
          <w:bCs/>
          <w:sz w:val="28"/>
          <w:szCs w:val="28"/>
        </w:rPr>
        <w:t>3</w:t>
      </w:r>
      <w:r w:rsidRPr="00966082">
        <w:rPr>
          <w:b/>
          <w:bCs/>
          <w:sz w:val="28"/>
          <w:szCs w:val="28"/>
        </w:rPr>
        <w:t xml:space="preserve"> Key Findings</w:t>
      </w:r>
    </w:p>
    <w:p w14:paraId="1468CF43" w14:textId="77777777" w:rsidR="00966082" w:rsidRPr="00966082" w:rsidRDefault="00966082" w:rsidP="00966082">
      <w:pPr>
        <w:numPr>
          <w:ilvl w:val="0"/>
          <w:numId w:val="28"/>
        </w:numPr>
      </w:pPr>
      <w:r w:rsidRPr="00966082">
        <w:rPr>
          <w:b/>
          <w:bCs/>
        </w:rPr>
        <w:t>Most books</w:t>
      </w:r>
      <w:r w:rsidRPr="00966082">
        <w:t xml:space="preserve"> are priced moderately, with few highly expensive outliers.</w:t>
      </w:r>
    </w:p>
    <w:p w14:paraId="13E403A0" w14:textId="77777777" w:rsidR="00966082" w:rsidRPr="00966082" w:rsidRDefault="00966082" w:rsidP="00966082">
      <w:pPr>
        <w:numPr>
          <w:ilvl w:val="0"/>
          <w:numId w:val="28"/>
        </w:numPr>
      </w:pPr>
      <w:r w:rsidRPr="00966082">
        <w:rPr>
          <w:b/>
          <w:bCs/>
        </w:rPr>
        <w:t>Book ratings</w:t>
      </w:r>
      <w:r w:rsidRPr="00966082">
        <w:t xml:space="preserve"> tend to be positive, with a majority rated 4.0 and above.</w:t>
      </w:r>
    </w:p>
    <w:p w14:paraId="2D6BD323" w14:textId="49427D2A" w:rsidR="00966082" w:rsidRPr="00966082" w:rsidRDefault="00966082" w:rsidP="00966082">
      <w:pPr>
        <w:numPr>
          <w:ilvl w:val="0"/>
          <w:numId w:val="28"/>
        </w:numPr>
      </w:pPr>
      <w:r w:rsidRPr="00966082">
        <w:rPr>
          <w:b/>
          <w:bCs/>
        </w:rPr>
        <w:t>Categories</w:t>
      </w:r>
      <w:r w:rsidRPr="00966082">
        <w:t xml:space="preserve"> like </w:t>
      </w:r>
      <w:r w:rsidR="00310395">
        <w:rPr>
          <w:b/>
          <w:bCs/>
        </w:rPr>
        <w:t>Programming</w:t>
      </w:r>
      <w:r w:rsidRPr="00966082">
        <w:t xml:space="preserve"> had the highest number of books.</w:t>
      </w:r>
    </w:p>
    <w:p w14:paraId="47C80A5A" w14:textId="68431B58" w:rsidR="00966082" w:rsidRDefault="00966082" w:rsidP="00310395">
      <w:pPr>
        <w:numPr>
          <w:ilvl w:val="0"/>
          <w:numId w:val="28"/>
        </w:numPr>
      </w:pPr>
      <w:r w:rsidRPr="00966082">
        <w:rPr>
          <w:b/>
          <w:bCs/>
        </w:rPr>
        <w:t>Price and rating</w:t>
      </w:r>
      <w:r w:rsidRPr="00966082">
        <w:t xml:space="preserve"> are largely independent, meaning expensive books are not always better rated.</w:t>
      </w:r>
    </w:p>
    <w:p w14:paraId="0DEAC46B" w14:textId="1A722C9C" w:rsidR="00310395" w:rsidRPr="00966082" w:rsidRDefault="00C06192" w:rsidP="00C06192">
      <w:pPr>
        <w:rPr>
          <w:b/>
          <w:bCs/>
        </w:rPr>
      </w:pPr>
      <w:r w:rsidRPr="00966082">
        <w:pict w14:anchorId="2115FB98">
          <v:rect id="_x0000_i1112" style="width:0;height:1.5pt" o:hralign="center" o:hrstd="t" o:hr="t" fillcolor="#a0a0a0" stroked="f"/>
        </w:pict>
      </w:r>
    </w:p>
    <w:p w14:paraId="63087025" w14:textId="55C33772" w:rsidR="00310395" w:rsidRDefault="00966082" w:rsidP="00310395">
      <w:r w:rsidRPr="00966082">
        <w:t>Through descriptive statistics and graphical analysis, we obtained valuable insights into the books dataset. Visualizations were particularly effective in revealing patterns that numerical summaries alone could not highlight.</w:t>
      </w:r>
      <w:r w:rsidRPr="00966082">
        <w:br/>
        <w:t>These findings can be used to inform pricing strategies, marketing campaigns, and further predictive analyses.</w:t>
      </w:r>
    </w:p>
    <w:p w14:paraId="41E6C41D" w14:textId="77777777" w:rsidR="00310395" w:rsidRPr="00966082" w:rsidRDefault="00310395" w:rsidP="00310395"/>
    <w:p w14:paraId="2A01303D" w14:textId="77777777" w:rsidR="009447DD" w:rsidRPr="009447DD" w:rsidRDefault="00000000" w:rsidP="009447DD">
      <w:r>
        <w:pict w14:anchorId="01BDC5FD">
          <v:rect id="_x0000_i1030" style="width:0;height:1.5pt" o:hralign="center" o:hrstd="t" o:hr="t" fillcolor="#a0a0a0" stroked="f"/>
        </w:pict>
      </w:r>
    </w:p>
    <w:p w14:paraId="68DB088C" w14:textId="77777777" w:rsidR="00310395" w:rsidRDefault="00310395" w:rsidP="009447DD">
      <w:pPr>
        <w:rPr>
          <w:b/>
          <w:bCs/>
          <w:sz w:val="32"/>
          <w:szCs w:val="32"/>
        </w:rPr>
      </w:pPr>
    </w:p>
    <w:p w14:paraId="3671615F" w14:textId="77777777" w:rsidR="00310395" w:rsidRDefault="00310395" w:rsidP="009447DD">
      <w:pPr>
        <w:rPr>
          <w:b/>
          <w:bCs/>
          <w:sz w:val="32"/>
          <w:szCs w:val="32"/>
        </w:rPr>
      </w:pPr>
    </w:p>
    <w:p w14:paraId="34C4CDCA" w14:textId="77777777" w:rsidR="00C06192" w:rsidRDefault="00C06192" w:rsidP="009447DD">
      <w:pPr>
        <w:rPr>
          <w:b/>
          <w:bCs/>
          <w:sz w:val="32"/>
          <w:szCs w:val="32"/>
        </w:rPr>
      </w:pPr>
    </w:p>
    <w:p w14:paraId="08F90545" w14:textId="77777777" w:rsidR="00C06192" w:rsidRDefault="00C06192" w:rsidP="009447DD">
      <w:pPr>
        <w:rPr>
          <w:b/>
          <w:bCs/>
          <w:sz w:val="32"/>
          <w:szCs w:val="32"/>
        </w:rPr>
      </w:pPr>
    </w:p>
    <w:p w14:paraId="3ADA53E4" w14:textId="7D177BE5" w:rsidR="009447DD" w:rsidRPr="009447DD" w:rsidRDefault="0031421D" w:rsidP="009447DD">
      <w:pPr>
        <w:rPr>
          <w:b/>
          <w:bCs/>
          <w:sz w:val="32"/>
          <w:szCs w:val="32"/>
        </w:rPr>
      </w:pPr>
      <w:r w:rsidRPr="0031421D">
        <w:rPr>
          <w:b/>
          <w:bCs/>
          <w:sz w:val="32"/>
          <w:szCs w:val="32"/>
        </w:rPr>
        <w:lastRenderedPageBreak/>
        <w:t>4</w:t>
      </w:r>
      <w:r w:rsidR="009447DD" w:rsidRPr="009447DD">
        <w:rPr>
          <w:b/>
          <w:bCs/>
          <w:sz w:val="32"/>
          <w:szCs w:val="32"/>
        </w:rPr>
        <w:t>. Database Connection and Storage</w:t>
      </w:r>
    </w:p>
    <w:p w14:paraId="384213AC" w14:textId="77777777" w:rsidR="00310395" w:rsidRPr="00473803" w:rsidRDefault="00310395" w:rsidP="00310395">
      <w:r w:rsidRPr="00473803">
        <w:t xml:space="preserve">Finally, to ensure the data could be used in future applications, it was </w:t>
      </w:r>
      <w:r w:rsidRPr="00473803">
        <w:rPr>
          <w:b/>
          <w:bCs/>
        </w:rPr>
        <w:t>saved systematically</w:t>
      </w:r>
      <w:r w:rsidRPr="00473803">
        <w:t xml:space="preserve"> into a database.</w:t>
      </w:r>
    </w:p>
    <w:p w14:paraId="59F978A3" w14:textId="68F321D5" w:rsidR="00310395" w:rsidRPr="00473803" w:rsidRDefault="00310395" w:rsidP="00310395">
      <w:r w:rsidRPr="00473803">
        <w:rPr>
          <w:b/>
          <w:bCs/>
        </w:rPr>
        <w:t>Steps Taken</w:t>
      </w:r>
      <w:r w:rsidR="00C06192">
        <w:rPr>
          <w:b/>
          <w:bCs/>
        </w:rPr>
        <w:t xml:space="preserve"> :</w:t>
      </w:r>
    </w:p>
    <w:p w14:paraId="5295E62C" w14:textId="77777777" w:rsidR="00310395" w:rsidRPr="00473803" w:rsidRDefault="00310395" w:rsidP="00310395">
      <w:pPr>
        <w:numPr>
          <w:ilvl w:val="0"/>
          <w:numId w:val="21"/>
        </w:numPr>
      </w:pPr>
      <w:r w:rsidRPr="00473803">
        <w:rPr>
          <w:b/>
          <w:bCs/>
        </w:rPr>
        <w:t>Database Setup</w:t>
      </w:r>
      <w:r w:rsidRPr="00473803">
        <w:t>:</w:t>
      </w:r>
    </w:p>
    <w:p w14:paraId="5BAC0178" w14:textId="77777777" w:rsidR="00310395" w:rsidRPr="00473803" w:rsidRDefault="00310395" w:rsidP="00310395">
      <w:pPr>
        <w:numPr>
          <w:ilvl w:val="1"/>
          <w:numId w:val="21"/>
        </w:numPr>
      </w:pPr>
      <w:r w:rsidRPr="00473803">
        <w:t xml:space="preserve">Created an </w:t>
      </w:r>
      <w:r w:rsidRPr="00473803">
        <w:rPr>
          <w:b/>
          <w:bCs/>
        </w:rPr>
        <w:t>SQLite</w:t>
      </w:r>
      <w:r w:rsidRPr="00473803">
        <w:t xml:space="preserve"> database as a lightweight, portable solution.</w:t>
      </w:r>
    </w:p>
    <w:p w14:paraId="70C1507A" w14:textId="77777777" w:rsidR="00310395" w:rsidRPr="00473803" w:rsidRDefault="00310395" w:rsidP="00310395">
      <w:pPr>
        <w:numPr>
          <w:ilvl w:val="0"/>
          <w:numId w:val="21"/>
        </w:numPr>
      </w:pPr>
      <w:r w:rsidRPr="00473803">
        <w:rPr>
          <w:b/>
          <w:bCs/>
        </w:rPr>
        <w:t>Schema Design</w:t>
      </w:r>
      <w:r w:rsidRPr="00473803">
        <w:t>:</w:t>
      </w:r>
    </w:p>
    <w:p w14:paraId="43394A23" w14:textId="77777777" w:rsidR="00310395" w:rsidRPr="00473803" w:rsidRDefault="00310395" w:rsidP="00310395">
      <w:pPr>
        <w:numPr>
          <w:ilvl w:val="1"/>
          <w:numId w:val="21"/>
        </w:numPr>
      </w:pPr>
      <w:r w:rsidRPr="00473803">
        <w:t>Designed a table with fields:</w:t>
      </w:r>
      <w:r w:rsidRPr="00473803">
        <w:br/>
        <w:t>Title, Price, Store, Category, Availability</w:t>
      </w:r>
    </w:p>
    <w:p w14:paraId="07DDF743" w14:textId="77777777" w:rsidR="00310395" w:rsidRPr="00473803" w:rsidRDefault="00310395" w:rsidP="00310395">
      <w:pPr>
        <w:numPr>
          <w:ilvl w:val="0"/>
          <w:numId w:val="21"/>
        </w:numPr>
      </w:pPr>
      <w:r w:rsidRPr="00473803">
        <w:rPr>
          <w:b/>
          <w:bCs/>
        </w:rPr>
        <w:t>Data Insertion</w:t>
      </w:r>
      <w:r w:rsidRPr="00473803">
        <w:t>:</w:t>
      </w:r>
    </w:p>
    <w:p w14:paraId="696370F2" w14:textId="77777777" w:rsidR="00310395" w:rsidRPr="00473803" w:rsidRDefault="00310395" w:rsidP="00310395">
      <w:pPr>
        <w:numPr>
          <w:ilvl w:val="1"/>
          <w:numId w:val="21"/>
        </w:numPr>
      </w:pPr>
      <w:r w:rsidRPr="00473803">
        <w:t>Inserted the entire cleaned dataset into the database using SQL commands executed through Python (sqlite3 module).</w:t>
      </w:r>
    </w:p>
    <w:p w14:paraId="26F0E92E" w14:textId="77777777" w:rsidR="00310395" w:rsidRPr="00473803" w:rsidRDefault="00310395" w:rsidP="00310395">
      <w:pPr>
        <w:numPr>
          <w:ilvl w:val="0"/>
          <w:numId w:val="21"/>
        </w:numPr>
      </w:pPr>
      <w:r w:rsidRPr="00473803">
        <w:rPr>
          <w:b/>
          <w:bCs/>
        </w:rPr>
        <w:t>Advantages</w:t>
      </w:r>
      <w:r w:rsidRPr="00473803">
        <w:t>:</w:t>
      </w:r>
    </w:p>
    <w:p w14:paraId="032E4775" w14:textId="77777777" w:rsidR="00310395" w:rsidRPr="00473803" w:rsidRDefault="00310395" w:rsidP="00310395">
      <w:pPr>
        <w:numPr>
          <w:ilvl w:val="1"/>
          <w:numId w:val="21"/>
        </w:numPr>
      </w:pPr>
      <w:r w:rsidRPr="00473803">
        <w:t>Enables easy querying of historical data.</w:t>
      </w:r>
    </w:p>
    <w:p w14:paraId="2177FA65" w14:textId="77777777" w:rsidR="00310395" w:rsidRPr="00473803" w:rsidRDefault="00310395" w:rsidP="00310395">
      <w:pPr>
        <w:numPr>
          <w:ilvl w:val="1"/>
          <w:numId w:val="21"/>
        </w:numPr>
      </w:pPr>
      <w:r w:rsidRPr="00473803">
        <w:t>Makes the system scalable — more stores and new scraping sessions can append to the database.</w:t>
      </w:r>
    </w:p>
    <w:p w14:paraId="12CDB296" w14:textId="77777777" w:rsidR="00310395" w:rsidRPr="00473803" w:rsidRDefault="00310395" w:rsidP="00310395">
      <w:pPr>
        <w:numPr>
          <w:ilvl w:val="1"/>
          <w:numId w:val="21"/>
        </w:numPr>
      </w:pPr>
      <w:r w:rsidRPr="00473803">
        <w:t>Prepares the data for further projects like recommendation systems or dynamic dashboards.</w:t>
      </w:r>
    </w:p>
    <w:p w14:paraId="7848F051" w14:textId="77777777" w:rsidR="00310395" w:rsidRPr="00473803" w:rsidRDefault="00310395" w:rsidP="00310395">
      <w:r w:rsidRPr="00473803">
        <w:rPr>
          <w:b/>
          <w:bCs/>
        </w:rPr>
        <w:t>Summary</w:t>
      </w:r>
      <w:r w:rsidRPr="00473803">
        <w:t>:</w:t>
      </w:r>
      <w:r w:rsidRPr="00473803">
        <w:br/>
        <w:t xml:space="preserve">The structured database enables </w:t>
      </w:r>
      <w:r w:rsidRPr="00473803">
        <w:rPr>
          <w:b/>
          <w:bCs/>
        </w:rPr>
        <w:t>future expansion</w:t>
      </w:r>
      <w:r w:rsidRPr="00473803">
        <w:t xml:space="preserve"> and ensures that the work done today remains useful tomorrow.</w:t>
      </w:r>
    </w:p>
    <w:p w14:paraId="591CAA85" w14:textId="77777777" w:rsidR="00310395" w:rsidRDefault="00310395" w:rsidP="009447DD">
      <w:pPr>
        <w:ind w:left="720"/>
      </w:pPr>
    </w:p>
    <w:p w14:paraId="7ADC5010" w14:textId="77777777" w:rsidR="00C06192" w:rsidRDefault="00C06192" w:rsidP="009447DD">
      <w:pPr>
        <w:ind w:left="720"/>
      </w:pPr>
    </w:p>
    <w:p w14:paraId="08BCF338" w14:textId="59BF9358" w:rsidR="00C06192" w:rsidRDefault="00C06192" w:rsidP="00C06192">
      <w:r w:rsidRPr="00966082">
        <w:pict w14:anchorId="3D434BCC">
          <v:rect id="_x0000_i1114" style="width:0;height:1.5pt" o:hralign="center" o:hrstd="t" o:hr="t" fillcolor="#a0a0a0" stroked="f"/>
        </w:pict>
      </w:r>
    </w:p>
    <w:p w14:paraId="4A95135E" w14:textId="77777777" w:rsidR="00310395" w:rsidRDefault="00310395" w:rsidP="009447DD">
      <w:pPr>
        <w:ind w:left="720"/>
      </w:pPr>
    </w:p>
    <w:p w14:paraId="3E465C8F" w14:textId="77777777" w:rsidR="00310395" w:rsidRDefault="00310395" w:rsidP="009447DD">
      <w:pPr>
        <w:ind w:left="720"/>
      </w:pPr>
    </w:p>
    <w:p w14:paraId="0536E1E2" w14:textId="77777777" w:rsidR="00310395" w:rsidRDefault="00310395" w:rsidP="009447DD">
      <w:pPr>
        <w:ind w:left="720"/>
      </w:pPr>
    </w:p>
    <w:p w14:paraId="5E4EC661" w14:textId="77777777" w:rsidR="00310395" w:rsidRPr="009447DD" w:rsidRDefault="00310395" w:rsidP="009447DD">
      <w:pPr>
        <w:ind w:left="720"/>
      </w:pPr>
    </w:p>
    <w:p w14:paraId="6173935F" w14:textId="775F33CE" w:rsidR="009447DD" w:rsidRPr="009447DD" w:rsidRDefault="009447DD" w:rsidP="009447DD">
      <w:pPr>
        <w:rPr>
          <w:b/>
          <w:bCs/>
          <w:sz w:val="36"/>
          <w:szCs w:val="36"/>
        </w:rPr>
      </w:pPr>
      <w:r w:rsidRPr="009447DD">
        <w:rPr>
          <w:b/>
          <w:bCs/>
          <w:sz w:val="36"/>
          <w:szCs w:val="36"/>
        </w:rPr>
        <w:lastRenderedPageBreak/>
        <w:t>Conclusion</w:t>
      </w:r>
    </w:p>
    <w:p w14:paraId="29E98838" w14:textId="77777777" w:rsidR="009447DD" w:rsidRPr="009447DD" w:rsidRDefault="009447DD" w:rsidP="009447DD">
      <w:r w:rsidRPr="009447DD">
        <w:t xml:space="preserve">The </w:t>
      </w:r>
      <w:r w:rsidRPr="009447DD">
        <w:rPr>
          <w:b/>
          <w:bCs/>
        </w:rPr>
        <w:t>Book Price Analysis</w:t>
      </w:r>
      <w:r w:rsidRPr="009447DD">
        <w:t xml:space="preserve"> project demonstrates a full pipeline from </w:t>
      </w:r>
      <w:r w:rsidRPr="009447DD">
        <w:rPr>
          <w:b/>
          <w:bCs/>
        </w:rPr>
        <w:t>web data extraction</w:t>
      </w:r>
      <w:r w:rsidRPr="009447DD">
        <w:t xml:space="preserve"> to </w:t>
      </w:r>
      <w:r w:rsidRPr="009447DD">
        <w:rPr>
          <w:b/>
          <w:bCs/>
        </w:rPr>
        <w:t>data cleaning</w:t>
      </w:r>
      <w:r w:rsidRPr="009447DD">
        <w:t xml:space="preserve">, </w:t>
      </w:r>
      <w:r w:rsidRPr="009447DD">
        <w:rPr>
          <w:b/>
          <w:bCs/>
        </w:rPr>
        <w:t>in-depth analysis</w:t>
      </w:r>
      <w:r w:rsidRPr="009447DD">
        <w:t xml:space="preserve">, </w:t>
      </w:r>
      <w:r w:rsidRPr="009447DD">
        <w:rPr>
          <w:b/>
          <w:bCs/>
        </w:rPr>
        <w:t>visualization</w:t>
      </w:r>
      <w:r w:rsidRPr="009447DD">
        <w:t xml:space="preserve">, and </w:t>
      </w:r>
      <w:r w:rsidRPr="009447DD">
        <w:rPr>
          <w:b/>
          <w:bCs/>
        </w:rPr>
        <w:t>database storage</w:t>
      </w:r>
      <w:r w:rsidRPr="009447DD">
        <w:t>.</w:t>
      </w:r>
    </w:p>
    <w:p w14:paraId="7F1B849D" w14:textId="77777777" w:rsidR="009447DD" w:rsidRPr="009447DD" w:rsidRDefault="009447DD" w:rsidP="009447DD">
      <w:r w:rsidRPr="009447DD">
        <w:t>Key achievements:</w:t>
      </w:r>
    </w:p>
    <w:p w14:paraId="5DBB64AF" w14:textId="77777777" w:rsidR="009447DD" w:rsidRPr="009447DD" w:rsidRDefault="009447DD" w:rsidP="009447DD">
      <w:pPr>
        <w:numPr>
          <w:ilvl w:val="0"/>
          <w:numId w:val="15"/>
        </w:numPr>
      </w:pPr>
      <w:r w:rsidRPr="009447DD">
        <w:t>Successfully extracted and cleaned a real-world dataset.</w:t>
      </w:r>
    </w:p>
    <w:p w14:paraId="79126BE8" w14:textId="77777777" w:rsidR="009447DD" w:rsidRPr="009447DD" w:rsidRDefault="009447DD" w:rsidP="009447DD">
      <w:pPr>
        <w:numPr>
          <w:ilvl w:val="0"/>
          <w:numId w:val="15"/>
        </w:numPr>
      </w:pPr>
      <w:r w:rsidRPr="009447DD">
        <w:t>Identified important pricing patterns and store differences.</w:t>
      </w:r>
    </w:p>
    <w:p w14:paraId="52C2976B" w14:textId="77777777" w:rsidR="009447DD" w:rsidRPr="009447DD" w:rsidRDefault="009447DD" w:rsidP="009447DD">
      <w:pPr>
        <w:numPr>
          <w:ilvl w:val="0"/>
          <w:numId w:val="15"/>
        </w:numPr>
      </w:pPr>
      <w:r w:rsidRPr="009447DD">
        <w:t>Created visually compelling reports and insights.</w:t>
      </w:r>
    </w:p>
    <w:p w14:paraId="0E37D2B2" w14:textId="77777777" w:rsidR="009447DD" w:rsidRPr="009447DD" w:rsidRDefault="009447DD" w:rsidP="009447DD">
      <w:pPr>
        <w:numPr>
          <w:ilvl w:val="0"/>
          <w:numId w:val="15"/>
        </w:numPr>
      </w:pPr>
      <w:r w:rsidRPr="009447DD">
        <w:t>Built a foundation for scalable, queryable data storage.</w:t>
      </w:r>
    </w:p>
    <w:p w14:paraId="0E9A9C95" w14:textId="77777777" w:rsidR="009447DD" w:rsidRPr="009447DD" w:rsidRDefault="009447DD" w:rsidP="009447DD">
      <w:r w:rsidRPr="009447DD">
        <w:t>The project can be extended in future work by:</w:t>
      </w:r>
    </w:p>
    <w:p w14:paraId="5C75B028" w14:textId="77777777" w:rsidR="009447DD" w:rsidRPr="009447DD" w:rsidRDefault="009447DD" w:rsidP="009447DD">
      <w:pPr>
        <w:numPr>
          <w:ilvl w:val="0"/>
          <w:numId w:val="16"/>
        </w:numPr>
      </w:pPr>
      <w:r w:rsidRPr="009447DD">
        <w:t>Adding dynamic price tracking over time (monitoring price drops).</w:t>
      </w:r>
    </w:p>
    <w:p w14:paraId="29F3D8EE" w14:textId="77777777" w:rsidR="009447DD" w:rsidRPr="009447DD" w:rsidRDefault="009447DD" w:rsidP="009447DD">
      <w:pPr>
        <w:numPr>
          <w:ilvl w:val="0"/>
          <w:numId w:val="16"/>
        </w:numPr>
      </w:pPr>
      <w:r w:rsidRPr="009447DD">
        <w:t>Incorporating book reviews or ratings into the analysis.</w:t>
      </w:r>
    </w:p>
    <w:p w14:paraId="0AD5F99B" w14:textId="77777777" w:rsidR="009447DD" w:rsidRPr="009447DD" w:rsidRDefault="009447DD" w:rsidP="009447DD">
      <w:pPr>
        <w:numPr>
          <w:ilvl w:val="0"/>
          <w:numId w:val="16"/>
        </w:numPr>
      </w:pPr>
      <w:r w:rsidRPr="009447DD">
        <w:t>Expanding to additional stores or including international markets.</w:t>
      </w:r>
    </w:p>
    <w:p w14:paraId="4DD56C4D" w14:textId="77777777" w:rsidR="009447DD" w:rsidRPr="009447DD" w:rsidRDefault="009447DD" w:rsidP="009447DD">
      <w:pPr>
        <w:numPr>
          <w:ilvl w:val="0"/>
          <w:numId w:val="16"/>
        </w:numPr>
      </w:pPr>
      <w:r w:rsidRPr="009447DD">
        <w:t>Deploying a simple web dashboard to allow users to explore the data interactively.</w:t>
      </w:r>
    </w:p>
    <w:p w14:paraId="0FA89A45" w14:textId="77777777" w:rsidR="009447DD" w:rsidRPr="009447DD" w:rsidRDefault="009447DD" w:rsidP="009447DD">
      <w:r w:rsidRPr="009447DD">
        <w:t xml:space="preserve">This project highlights the </w:t>
      </w:r>
      <w:r w:rsidRPr="009447DD">
        <w:rPr>
          <w:b/>
          <w:bCs/>
        </w:rPr>
        <w:t>critical role of data-driven decision-making</w:t>
      </w:r>
      <w:r w:rsidRPr="009447DD">
        <w:t xml:space="preserve"> in modern e-commerce environments.</w:t>
      </w:r>
    </w:p>
    <w:p w14:paraId="4562088E" w14:textId="77777777" w:rsidR="009447DD" w:rsidRDefault="009447DD" w:rsidP="009447DD"/>
    <w:p w14:paraId="37A5189B" w14:textId="77777777" w:rsidR="00C06192" w:rsidRDefault="00C06192" w:rsidP="009447DD"/>
    <w:p w14:paraId="4989CD00" w14:textId="77777777" w:rsidR="00C06192" w:rsidRDefault="00C06192" w:rsidP="009447DD"/>
    <w:p w14:paraId="1B823E6C" w14:textId="77777777" w:rsidR="00473803" w:rsidRPr="00473803" w:rsidRDefault="00473803" w:rsidP="00473803">
      <w:r w:rsidRPr="00473803">
        <w:pict w14:anchorId="4A9C2C44">
          <v:rect id="_x0000_i1055" style="width:0;height:1.5pt" o:hralign="center" o:hrstd="t" o:hr="t" fillcolor="#a0a0a0" stroked="f"/>
        </w:pict>
      </w:r>
    </w:p>
    <w:p w14:paraId="6596DA46" w14:textId="7842F0A9" w:rsidR="00473803" w:rsidRDefault="00473803" w:rsidP="00310395"/>
    <w:sectPr w:rsidR="00473803" w:rsidSect="00C06192">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1F50"/>
    <w:multiLevelType w:val="multilevel"/>
    <w:tmpl w:val="EA6C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32F7D"/>
    <w:multiLevelType w:val="multilevel"/>
    <w:tmpl w:val="256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069B3"/>
    <w:multiLevelType w:val="multilevel"/>
    <w:tmpl w:val="6BE2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802C4"/>
    <w:multiLevelType w:val="multilevel"/>
    <w:tmpl w:val="793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2574F"/>
    <w:multiLevelType w:val="multilevel"/>
    <w:tmpl w:val="6C9A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D6750"/>
    <w:multiLevelType w:val="multilevel"/>
    <w:tmpl w:val="72B8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F4F63"/>
    <w:multiLevelType w:val="multilevel"/>
    <w:tmpl w:val="B684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508F4"/>
    <w:multiLevelType w:val="multilevel"/>
    <w:tmpl w:val="4C14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02F72"/>
    <w:multiLevelType w:val="multilevel"/>
    <w:tmpl w:val="B23C4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56909"/>
    <w:multiLevelType w:val="multilevel"/>
    <w:tmpl w:val="AA2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4387E"/>
    <w:multiLevelType w:val="multilevel"/>
    <w:tmpl w:val="DFF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02707"/>
    <w:multiLevelType w:val="multilevel"/>
    <w:tmpl w:val="CA549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374993"/>
    <w:multiLevelType w:val="multilevel"/>
    <w:tmpl w:val="A1B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F0985"/>
    <w:multiLevelType w:val="multilevel"/>
    <w:tmpl w:val="ECF2A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448F3"/>
    <w:multiLevelType w:val="multilevel"/>
    <w:tmpl w:val="C68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357D1"/>
    <w:multiLevelType w:val="multilevel"/>
    <w:tmpl w:val="4B626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8740D"/>
    <w:multiLevelType w:val="multilevel"/>
    <w:tmpl w:val="EC7E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C19B0"/>
    <w:multiLevelType w:val="multilevel"/>
    <w:tmpl w:val="7136A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C6D5E"/>
    <w:multiLevelType w:val="multilevel"/>
    <w:tmpl w:val="014A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262F7"/>
    <w:multiLevelType w:val="multilevel"/>
    <w:tmpl w:val="C1B0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C0528"/>
    <w:multiLevelType w:val="multilevel"/>
    <w:tmpl w:val="042EA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A6577"/>
    <w:multiLevelType w:val="multilevel"/>
    <w:tmpl w:val="91BC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24B0C"/>
    <w:multiLevelType w:val="multilevel"/>
    <w:tmpl w:val="9B5C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81DEB"/>
    <w:multiLevelType w:val="multilevel"/>
    <w:tmpl w:val="E8D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522F40"/>
    <w:multiLevelType w:val="multilevel"/>
    <w:tmpl w:val="E6EA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95D04"/>
    <w:multiLevelType w:val="multilevel"/>
    <w:tmpl w:val="3506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463B36"/>
    <w:multiLevelType w:val="multilevel"/>
    <w:tmpl w:val="7BE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C2063"/>
    <w:multiLevelType w:val="multilevel"/>
    <w:tmpl w:val="3BD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4777">
    <w:abstractNumId w:val="18"/>
  </w:num>
  <w:num w:numId="2" w16cid:durableId="2021470963">
    <w:abstractNumId w:val="25"/>
  </w:num>
  <w:num w:numId="3" w16cid:durableId="392436001">
    <w:abstractNumId w:val="15"/>
  </w:num>
  <w:num w:numId="4" w16cid:durableId="213011272">
    <w:abstractNumId w:val="1"/>
  </w:num>
  <w:num w:numId="5" w16cid:durableId="1056508698">
    <w:abstractNumId w:val="22"/>
  </w:num>
  <w:num w:numId="6" w16cid:durableId="1303078116">
    <w:abstractNumId w:val="12"/>
  </w:num>
  <w:num w:numId="7" w16cid:durableId="61952414">
    <w:abstractNumId w:val="13"/>
  </w:num>
  <w:num w:numId="8" w16cid:durableId="280038038">
    <w:abstractNumId w:val="10"/>
  </w:num>
  <w:num w:numId="9" w16cid:durableId="131795622">
    <w:abstractNumId w:val="21"/>
  </w:num>
  <w:num w:numId="10" w16cid:durableId="1769349725">
    <w:abstractNumId w:val="5"/>
  </w:num>
  <w:num w:numId="11" w16cid:durableId="1951813217">
    <w:abstractNumId w:val="3"/>
  </w:num>
  <w:num w:numId="12" w16cid:durableId="1522277766">
    <w:abstractNumId w:val="24"/>
  </w:num>
  <w:num w:numId="13" w16cid:durableId="846796582">
    <w:abstractNumId w:val="20"/>
  </w:num>
  <w:num w:numId="14" w16cid:durableId="244344792">
    <w:abstractNumId w:val="19"/>
  </w:num>
  <w:num w:numId="15" w16cid:durableId="1370227335">
    <w:abstractNumId w:val="27"/>
  </w:num>
  <w:num w:numId="16" w16cid:durableId="947660884">
    <w:abstractNumId w:val="7"/>
  </w:num>
  <w:num w:numId="17" w16cid:durableId="2043510597">
    <w:abstractNumId w:val="4"/>
  </w:num>
  <w:num w:numId="18" w16cid:durableId="1258900489">
    <w:abstractNumId w:val="17"/>
  </w:num>
  <w:num w:numId="19" w16cid:durableId="1320577737">
    <w:abstractNumId w:val="11"/>
  </w:num>
  <w:num w:numId="20" w16cid:durableId="1789934780">
    <w:abstractNumId w:val="0"/>
  </w:num>
  <w:num w:numId="21" w16cid:durableId="671301288">
    <w:abstractNumId w:val="8"/>
  </w:num>
  <w:num w:numId="22" w16cid:durableId="1016735643">
    <w:abstractNumId w:val="14"/>
  </w:num>
  <w:num w:numId="23" w16cid:durableId="1925454401">
    <w:abstractNumId w:val="6"/>
  </w:num>
  <w:num w:numId="24" w16cid:durableId="528176718">
    <w:abstractNumId w:val="23"/>
  </w:num>
  <w:num w:numId="25" w16cid:durableId="1792362797">
    <w:abstractNumId w:val="16"/>
  </w:num>
  <w:num w:numId="26" w16cid:durableId="722947831">
    <w:abstractNumId w:val="26"/>
  </w:num>
  <w:num w:numId="27" w16cid:durableId="608508433">
    <w:abstractNumId w:val="2"/>
  </w:num>
  <w:num w:numId="28" w16cid:durableId="4547118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53"/>
    <w:rsid w:val="000751A0"/>
    <w:rsid w:val="00105BBF"/>
    <w:rsid w:val="00310395"/>
    <w:rsid w:val="0031421D"/>
    <w:rsid w:val="00437D28"/>
    <w:rsid w:val="00473803"/>
    <w:rsid w:val="00477694"/>
    <w:rsid w:val="00560B71"/>
    <w:rsid w:val="0076626C"/>
    <w:rsid w:val="007D6FA8"/>
    <w:rsid w:val="00881405"/>
    <w:rsid w:val="00904B53"/>
    <w:rsid w:val="009447DD"/>
    <w:rsid w:val="00966082"/>
    <w:rsid w:val="00B370BE"/>
    <w:rsid w:val="00C06192"/>
    <w:rsid w:val="00CF2820"/>
    <w:rsid w:val="00ED0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C5FC"/>
  <w15:chartTrackingRefBased/>
  <w15:docId w15:val="{AC889CF4-893B-4B31-B262-CC04BC0B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395"/>
  </w:style>
  <w:style w:type="paragraph" w:styleId="Heading1">
    <w:name w:val="heading 1"/>
    <w:basedOn w:val="Normal"/>
    <w:next w:val="Normal"/>
    <w:link w:val="Heading1Char"/>
    <w:uiPriority w:val="9"/>
    <w:qFormat/>
    <w:rsid w:val="00904B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4B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4B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4B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4B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4B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B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B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B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B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4B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4B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4B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4B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4B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B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B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B53"/>
    <w:rPr>
      <w:rFonts w:eastAsiaTheme="majorEastAsia" w:cstheme="majorBidi"/>
      <w:color w:val="272727" w:themeColor="text1" w:themeTint="D8"/>
    </w:rPr>
  </w:style>
  <w:style w:type="paragraph" w:styleId="Title">
    <w:name w:val="Title"/>
    <w:basedOn w:val="Normal"/>
    <w:next w:val="Normal"/>
    <w:link w:val="TitleChar"/>
    <w:uiPriority w:val="10"/>
    <w:qFormat/>
    <w:rsid w:val="00904B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B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B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B53"/>
    <w:pPr>
      <w:spacing w:before="160"/>
      <w:jc w:val="center"/>
    </w:pPr>
    <w:rPr>
      <w:i/>
      <w:iCs/>
      <w:color w:val="404040" w:themeColor="text1" w:themeTint="BF"/>
    </w:rPr>
  </w:style>
  <w:style w:type="character" w:customStyle="1" w:styleId="QuoteChar">
    <w:name w:val="Quote Char"/>
    <w:basedOn w:val="DefaultParagraphFont"/>
    <w:link w:val="Quote"/>
    <w:uiPriority w:val="29"/>
    <w:rsid w:val="00904B53"/>
    <w:rPr>
      <w:i/>
      <w:iCs/>
      <w:color w:val="404040" w:themeColor="text1" w:themeTint="BF"/>
    </w:rPr>
  </w:style>
  <w:style w:type="paragraph" w:styleId="ListParagraph">
    <w:name w:val="List Paragraph"/>
    <w:basedOn w:val="Normal"/>
    <w:uiPriority w:val="34"/>
    <w:qFormat/>
    <w:rsid w:val="00904B53"/>
    <w:pPr>
      <w:ind w:left="720"/>
      <w:contextualSpacing/>
    </w:pPr>
  </w:style>
  <w:style w:type="character" w:styleId="IntenseEmphasis">
    <w:name w:val="Intense Emphasis"/>
    <w:basedOn w:val="DefaultParagraphFont"/>
    <w:uiPriority w:val="21"/>
    <w:qFormat/>
    <w:rsid w:val="00904B53"/>
    <w:rPr>
      <w:i/>
      <w:iCs/>
      <w:color w:val="2F5496" w:themeColor="accent1" w:themeShade="BF"/>
    </w:rPr>
  </w:style>
  <w:style w:type="paragraph" w:styleId="IntenseQuote">
    <w:name w:val="Intense Quote"/>
    <w:basedOn w:val="Normal"/>
    <w:next w:val="Normal"/>
    <w:link w:val="IntenseQuoteChar"/>
    <w:uiPriority w:val="30"/>
    <w:qFormat/>
    <w:rsid w:val="00904B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4B53"/>
    <w:rPr>
      <w:i/>
      <w:iCs/>
      <w:color w:val="2F5496" w:themeColor="accent1" w:themeShade="BF"/>
    </w:rPr>
  </w:style>
  <w:style w:type="character" w:styleId="IntenseReference">
    <w:name w:val="Intense Reference"/>
    <w:basedOn w:val="DefaultParagraphFont"/>
    <w:uiPriority w:val="32"/>
    <w:qFormat/>
    <w:rsid w:val="00904B53"/>
    <w:rPr>
      <w:b/>
      <w:bCs/>
      <w:smallCaps/>
      <w:color w:val="2F5496" w:themeColor="accent1" w:themeShade="BF"/>
      <w:spacing w:val="5"/>
    </w:rPr>
  </w:style>
  <w:style w:type="character" w:styleId="Hyperlink">
    <w:name w:val="Hyperlink"/>
    <w:basedOn w:val="DefaultParagraphFont"/>
    <w:uiPriority w:val="99"/>
    <w:unhideWhenUsed/>
    <w:rsid w:val="000751A0"/>
    <w:rPr>
      <w:color w:val="0563C1" w:themeColor="hyperlink"/>
      <w:u w:val="single"/>
    </w:rPr>
  </w:style>
  <w:style w:type="character" w:styleId="UnresolvedMention">
    <w:name w:val="Unresolved Mention"/>
    <w:basedOn w:val="DefaultParagraphFont"/>
    <w:uiPriority w:val="99"/>
    <w:semiHidden/>
    <w:unhideWhenUsed/>
    <w:rsid w:val="000751A0"/>
    <w:rPr>
      <w:color w:val="605E5C"/>
      <w:shd w:val="clear" w:color="auto" w:fill="E1DFDD"/>
    </w:rPr>
  </w:style>
  <w:style w:type="paragraph" w:styleId="NoSpacing">
    <w:name w:val="No Spacing"/>
    <w:link w:val="NoSpacingChar"/>
    <w:uiPriority w:val="1"/>
    <w:qFormat/>
    <w:rsid w:val="00C0619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06192"/>
    <w:rPr>
      <w:rFonts w:eastAsiaTheme="minorEastAsia"/>
      <w:kern w:val="0"/>
      <w:sz w:val="22"/>
      <w:szCs w:val="22"/>
      <w14:ligatures w14:val="none"/>
    </w:rPr>
  </w:style>
  <w:style w:type="table" w:styleId="TableGrid">
    <w:name w:val="Table Grid"/>
    <w:basedOn w:val="TableNormal"/>
    <w:uiPriority w:val="39"/>
    <w:rsid w:val="0010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55947">
      <w:bodyDiv w:val="1"/>
      <w:marLeft w:val="0"/>
      <w:marRight w:val="0"/>
      <w:marTop w:val="0"/>
      <w:marBottom w:val="0"/>
      <w:divBdr>
        <w:top w:val="none" w:sz="0" w:space="0" w:color="auto"/>
        <w:left w:val="none" w:sz="0" w:space="0" w:color="auto"/>
        <w:bottom w:val="none" w:sz="0" w:space="0" w:color="auto"/>
        <w:right w:val="none" w:sz="0" w:space="0" w:color="auto"/>
      </w:divBdr>
      <w:divsChild>
        <w:div w:id="1187602821">
          <w:marLeft w:val="0"/>
          <w:marRight w:val="0"/>
          <w:marTop w:val="0"/>
          <w:marBottom w:val="0"/>
          <w:divBdr>
            <w:top w:val="none" w:sz="0" w:space="0" w:color="auto"/>
            <w:left w:val="none" w:sz="0" w:space="0" w:color="auto"/>
            <w:bottom w:val="none" w:sz="0" w:space="0" w:color="auto"/>
            <w:right w:val="none" w:sz="0" w:space="0" w:color="auto"/>
          </w:divBdr>
          <w:divsChild>
            <w:div w:id="129788911">
              <w:marLeft w:val="0"/>
              <w:marRight w:val="0"/>
              <w:marTop w:val="0"/>
              <w:marBottom w:val="0"/>
              <w:divBdr>
                <w:top w:val="none" w:sz="0" w:space="0" w:color="auto"/>
                <w:left w:val="none" w:sz="0" w:space="0" w:color="auto"/>
                <w:bottom w:val="none" w:sz="0" w:space="0" w:color="auto"/>
                <w:right w:val="none" w:sz="0" w:space="0" w:color="auto"/>
              </w:divBdr>
            </w:div>
            <w:div w:id="717507868">
              <w:marLeft w:val="0"/>
              <w:marRight w:val="0"/>
              <w:marTop w:val="0"/>
              <w:marBottom w:val="0"/>
              <w:divBdr>
                <w:top w:val="none" w:sz="0" w:space="0" w:color="auto"/>
                <w:left w:val="none" w:sz="0" w:space="0" w:color="auto"/>
                <w:bottom w:val="none" w:sz="0" w:space="0" w:color="auto"/>
                <w:right w:val="none" w:sz="0" w:space="0" w:color="auto"/>
              </w:divBdr>
              <w:divsChild>
                <w:div w:id="1569263481">
                  <w:marLeft w:val="0"/>
                  <w:marRight w:val="0"/>
                  <w:marTop w:val="0"/>
                  <w:marBottom w:val="0"/>
                  <w:divBdr>
                    <w:top w:val="none" w:sz="0" w:space="0" w:color="auto"/>
                    <w:left w:val="none" w:sz="0" w:space="0" w:color="auto"/>
                    <w:bottom w:val="none" w:sz="0" w:space="0" w:color="auto"/>
                    <w:right w:val="none" w:sz="0" w:space="0" w:color="auto"/>
                  </w:divBdr>
                  <w:divsChild>
                    <w:div w:id="17118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926">
      <w:bodyDiv w:val="1"/>
      <w:marLeft w:val="0"/>
      <w:marRight w:val="0"/>
      <w:marTop w:val="0"/>
      <w:marBottom w:val="0"/>
      <w:divBdr>
        <w:top w:val="none" w:sz="0" w:space="0" w:color="auto"/>
        <w:left w:val="none" w:sz="0" w:space="0" w:color="auto"/>
        <w:bottom w:val="none" w:sz="0" w:space="0" w:color="auto"/>
        <w:right w:val="none" w:sz="0" w:space="0" w:color="auto"/>
      </w:divBdr>
      <w:divsChild>
        <w:div w:id="752895656">
          <w:marLeft w:val="0"/>
          <w:marRight w:val="0"/>
          <w:marTop w:val="0"/>
          <w:marBottom w:val="0"/>
          <w:divBdr>
            <w:top w:val="none" w:sz="0" w:space="0" w:color="auto"/>
            <w:left w:val="none" w:sz="0" w:space="0" w:color="auto"/>
            <w:bottom w:val="none" w:sz="0" w:space="0" w:color="auto"/>
            <w:right w:val="none" w:sz="0" w:space="0" w:color="auto"/>
          </w:divBdr>
          <w:divsChild>
            <w:div w:id="757597077">
              <w:marLeft w:val="0"/>
              <w:marRight w:val="0"/>
              <w:marTop w:val="0"/>
              <w:marBottom w:val="0"/>
              <w:divBdr>
                <w:top w:val="none" w:sz="0" w:space="0" w:color="auto"/>
                <w:left w:val="none" w:sz="0" w:space="0" w:color="auto"/>
                <w:bottom w:val="none" w:sz="0" w:space="0" w:color="auto"/>
                <w:right w:val="none" w:sz="0" w:space="0" w:color="auto"/>
              </w:divBdr>
            </w:div>
            <w:div w:id="1146897316">
              <w:marLeft w:val="0"/>
              <w:marRight w:val="0"/>
              <w:marTop w:val="0"/>
              <w:marBottom w:val="0"/>
              <w:divBdr>
                <w:top w:val="none" w:sz="0" w:space="0" w:color="auto"/>
                <w:left w:val="none" w:sz="0" w:space="0" w:color="auto"/>
                <w:bottom w:val="none" w:sz="0" w:space="0" w:color="auto"/>
                <w:right w:val="none" w:sz="0" w:space="0" w:color="auto"/>
              </w:divBdr>
              <w:divsChild>
                <w:div w:id="559438429">
                  <w:marLeft w:val="0"/>
                  <w:marRight w:val="0"/>
                  <w:marTop w:val="0"/>
                  <w:marBottom w:val="0"/>
                  <w:divBdr>
                    <w:top w:val="none" w:sz="0" w:space="0" w:color="auto"/>
                    <w:left w:val="none" w:sz="0" w:space="0" w:color="auto"/>
                    <w:bottom w:val="none" w:sz="0" w:space="0" w:color="auto"/>
                    <w:right w:val="none" w:sz="0" w:space="0" w:color="auto"/>
                  </w:divBdr>
                  <w:divsChild>
                    <w:div w:id="20423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4710">
      <w:bodyDiv w:val="1"/>
      <w:marLeft w:val="0"/>
      <w:marRight w:val="0"/>
      <w:marTop w:val="0"/>
      <w:marBottom w:val="0"/>
      <w:divBdr>
        <w:top w:val="none" w:sz="0" w:space="0" w:color="auto"/>
        <w:left w:val="none" w:sz="0" w:space="0" w:color="auto"/>
        <w:bottom w:val="none" w:sz="0" w:space="0" w:color="auto"/>
        <w:right w:val="none" w:sz="0" w:space="0" w:color="auto"/>
      </w:divBdr>
    </w:div>
    <w:div w:id="393700997">
      <w:bodyDiv w:val="1"/>
      <w:marLeft w:val="0"/>
      <w:marRight w:val="0"/>
      <w:marTop w:val="0"/>
      <w:marBottom w:val="0"/>
      <w:divBdr>
        <w:top w:val="none" w:sz="0" w:space="0" w:color="auto"/>
        <w:left w:val="none" w:sz="0" w:space="0" w:color="auto"/>
        <w:bottom w:val="none" w:sz="0" w:space="0" w:color="auto"/>
        <w:right w:val="none" w:sz="0" w:space="0" w:color="auto"/>
      </w:divBdr>
    </w:div>
    <w:div w:id="464200221">
      <w:bodyDiv w:val="1"/>
      <w:marLeft w:val="0"/>
      <w:marRight w:val="0"/>
      <w:marTop w:val="0"/>
      <w:marBottom w:val="0"/>
      <w:divBdr>
        <w:top w:val="none" w:sz="0" w:space="0" w:color="auto"/>
        <w:left w:val="none" w:sz="0" w:space="0" w:color="auto"/>
        <w:bottom w:val="none" w:sz="0" w:space="0" w:color="auto"/>
        <w:right w:val="none" w:sz="0" w:space="0" w:color="auto"/>
      </w:divBdr>
    </w:div>
    <w:div w:id="570387026">
      <w:bodyDiv w:val="1"/>
      <w:marLeft w:val="0"/>
      <w:marRight w:val="0"/>
      <w:marTop w:val="0"/>
      <w:marBottom w:val="0"/>
      <w:divBdr>
        <w:top w:val="none" w:sz="0" w:space="0" w:color="auto"/>
        <w:left w:val="none" w:sz="0" w:space="0" w:color="auto"/>
        <w:bottom w:val="none" w:sz="0" w:space="0" w:color="auto"/>
        <w:right w:val="none" w:sz="0" w:space="0" w:color="auto"/>
      </w:divBdr>
    </w:div>
    <w:div w:id="1028066775">
      <w:bodyDiv w:val="1"/>
      <w:marLeft w:val="0"/>
      <w:marRight w:val="0"/>
      <w:marTop w:val="0"/>
      <w:marBottom w:val="0"/>
      <w:divBdr>
        <w:top w:val="none" w:sz="0" w:space="0" w:color="auto"/>
        <w:left w:val="none" w:sz="0" w:space="0" w:color="auto"/>
        <w:bottom w:val="none" w:sz="0" w:space="0" w:color="auto"/>
        <w:right w:val="none" w:sz="0" w:space="0" w:color="auto"/>
      </w:divBdr>
    </w:div>
    <w:div w:id="1041635157">
      <w:bodyDiv w:val="1"/>
      <w:marLeft w:val="0"/>
      <w:marRight w:val="0"/>
      <w:marTop w:val="0"/>
      <w:marBottom w:val="0"/>
      <w:divBdr>
        <w:top w:val="none" w:sz="0" w:space="0" w:color="auto"/>
        <w:left w:val="none" w:sz="0" w:space="0" w:color="auto"/>
        <w:bottom w:val="none" w:sz="0" w:space="0" w:color="auto"/>
        <w:right w:val="none" w:sz="0" w:space="0" w:color="auto"/>
      </w:divBdr>
    </w:div>
    <w:div w:id="1093354086">
      <w:bodyDiv w:val="1"/>
      <w:marLeft w:val="0"/>
      <w:marRight w:val="0"/>
      <w:marTop w:val="0"/>
      <w:marBottom w:val="0"/>
      <w:divBdr>
        <w:top w:val="none" w:sz="0" w:space="0" w:color="auto"/>
        <w:left w:val="none" w:sz="0" w:space="0" w:color="auto"/>
        <w:bottom w:val="none" w:sz="0" w:space="0" w:color="auto"/>
        <w:right w:val="none" w:sz="0" w:space="0" w:color="auto"/>
      </w:divBdr>
    </w:div>
    <w:div w:id="1104568515">
      <w:bodyDiv w:val="1"/>
      <w:marLeft w:val="0"/>
      <w:marRight w:val="0"/>
      <w:marTop w:val="0"/>
      <w:marBottom w:val="0"/>
      <w:divBdr>
        <w:top w:val="none" w:sz="0" w:space="0" w:color="auto"/>
        <w:left w:val="none" w:sz="0" w:space="0" w:color="auto"/>
        <w:bottom w:val="none" w:sz="0" w:space="0" w:color="auto"/>
        <w:right w:val="none" w:sz="0" w:space="0" w:color="auto"/>
      </w:divBdr>
      <w:divsChild>
        <w:div w:id="94457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60281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09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36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167506">
      <w:bodyDiv w:val="1"/>
      <w:marLeft w:val="0"/>
      <w:marRight w:val="0"/>
      <w:marTop w:val="0"/>
      <w:marBottom w:val="0"/>
      <w:divBdr>
        <w:top w:val="none" w:sz="0" w:space="0" w:color="auto"/>
        <w:left w:val="none" w:sz="0" w:space="0" w:color="auto"/>
        <w:bottom w:val="none" w:sz="0" w:space="0" w:color="auto"/>
        <w:right w:val="none" w:sz="0" w:space="0" w:color="auto"/>
      </w:divBdr>
      <w:divsChild>
        <w:div w:id="119920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66644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9722">
          <w:blockQuote w:val="1"/>
          <w:marLeft w:val="720"/>
          <w:marRight w:val="720"/>
          <w:marTop w:val="100"/>
          <w:marBottom w:val="100"/>
          <w:divBdr>
            <w:top w:val="none" w:sz="0" w:space="0" w:color="auto"/>
            <w:left w:val="none" w:sz="0" w:space="0" w:color="auto"/>
            <w:bottom w:val="none" w:sz="0" w:space="0" w:color="auto"/>
            <w:right w:val="none" w:sz="0" w:space="0" w:color="auto"/>
          </w:divBdr>
        </w:div>
        <w:div w:id="63244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665576">
      <w:bodyDiv w:val="1"/>
      <w:marLeft w:val="0"/>
      <w:marRight w:val="0"/>
      <w:marTop w:val="0"/>
      <w:marBottom w:val="0"/>
      <w:divBdr>
        <w:top w:val="none" w:sz="0" w:space="0" w:color="auto"/>
        <w:left w:val="none" w:sz="0" w:space="0" w:color="auto"/>
        <w:bottom w:val="none" w:sz="0" w:space="0" w:color="auto"/>
        <w:right w:val="none" w:sz="0" w:space="0" w:color="auto"/>
      </w:divBdr>
    </w:div>
    <w:div w:id="1313287707">
      <w:bodyDiv w:val="1"/>
      <w:marLeft w:val="0"/>
      <w:marRight w:val="0"/>
      <w:marTop w:val="0"/>
      <w:marBottom w:val="0"/>
      <w:divBdr>
        <w:top w:val="none" w:sz="0" w:space="0" w:color="auto"/>
        <w:left w:val="none" w:sz="0" w:space="0" w:color="auto"/>
        <w:bottom w:val="none" w:sz="0" w:space="0" w:color="auto"/>
        <w:right w:val="none" w:sz="0" w:space="0" w:color="auto"/>
      </w:divBdr>
    </w:div>
    <w:div w:id="1429155907">
      <w:bodyDiv w:val="1"/>
      <w:marLeft w:val="0"/>
      <w:marRight w:val="0"/>
      <w:marTop w:val="0"/>
      <w:marBottom w:val="0"/>
      <w:divBdr>
        <w:top w:val="none" w:sz="0" w:space="0" w:color="auto"/>
        <w:left w:val="none" w:sz="0" w:space="0" w:color="auto"/>
        <w:bottom w:val="none" w:sz="0" w:space="0" w:color="auto"/>
        <w:right w:val="none" w:sz="0" w:space="0" w:color="auto"/>
      </w:divBdr>
    </w:div>
    <w:div w:id="1472210061">
      <w:bodyDiv w:val="1"/>
      <w:marLeft w:val="0"/>
      <w:marRight w:val="0"/>
      <w:marTop w:val="0"/>
      <w:marBottom w:val="0"/>
      <w:divBdr>
        <w:top w:val="none" w:sz="0" w:space="0" w:color="auto"/>
        <w:left w:val="none" w:sz="0" w:space="0" w:color="auto"/>
        <w:bottom w:val="none" w:sz="0" w:space="0" w:color="auto"/>
        <w:right w:val="none" w:sz="0" w:space="0" w:color="auto"/>
      </w:divBdr>
    </w:div>
    <w:div w:id="1525094281">
      <w:bodyDiv w:val="1"/>
      <w:marLeft w:val="0"/>
      <w:marRight w:val="0"/>
      <w:marTop w:val="0"/>
      <w:marBottom w:val="0"/>
      <w:divBdr>
        <w:top w:val="none" w:sz="0" w:space="0" w:color="auto"/>
        <w:left w:val="none" w:sz="0" w:space="0" w:color="auto"/>
        <w:bottom w:val="none" w:sz="0" w:space="0" w:color="auto"/>
        <w:right w:val="none" w:sz="0" w:space="0" w:color="auto"/>
      </w:divBdr>
    </w:div>
    <w:div w:id="1622104467">
      <w:bodyDiv w:val="1"/>
      <w:marLeft w:val="0"/>
      <w:marRight w:val="0"/>
      <w:marTop w:val="0"/>
      <w:marBottom w:val="0"/>
      <w:divBdr>
        <w:top w:val="none" w:sz="0" w:space="0" w:color="auto"/>
        <w:left w:val="none" w:sz="0" w:space="0" w:color="auto"/>
        <w:bottom w:val="none" w:sz="0" w:space="0" w:color="auto"/>
        <w:right w:val="none" w:sz="0" w:space="0" w:color="auto"/>
      </w:divBdr>
    </w:div>
    <w:div w:id="1943755215">
      <w:bodyDiv w:val="1"/>
      <w:marLeft w:val="0"/>
      <w:marRight w:val="0"/>
      <w:marTop w:val="0"/>
      <w:marBottom w:val="0"/>
      <w:divBdr>
        <w:top w:val="none" w:sz="0" w:space="0" w:color="auto"/>
        <w:left w:val="none" w:sz="0" w:space="0" w:color="auto"/>
        <w:bottom w:val="none" w:sz="0" w:space="0" w:color="auto"/>
        <w:right w:val="none" w:sz="0" w:space="0" w:color="auto"/>
      </w:divBdr>
    </w:div>
    <w:div w:id="1994916031">
      <w:bodyDiv w:val="1"/>
      <w:marLeft w:val="0"/>
      <w:marRight w:val="0"/>
      <w:marTop w:val="0"/>
      <w:marBottom w:val="0"/>
      <w:divBdr>
        <w:top w:val="none" w:sz="0" w:space="0" w:color="auto"/>
        <w:left w:val="none" w:sz="0" w:space="0" w:color="auto"/>
        <w:bottom w:val="none" w:sz="0" w:space="0" w:color="auto"/>
        <w:right w:val="none" w:sz="0" w:space="0" w:color="auto"/>
      </w:divBdr>
    </w:div>
    <w:div w:id="20356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 TargetMode="External"/><Relationship Id="rId3" Type="http://schemas.openxmlformats.org/officeDocument/2006/relationships/styles" Target="styles.xml"/><Relationship Id="rId7" Type="http://schemas.openxmlformats.org/officeDocument/2006/relationships/hyperlink" Target="https://openlibrar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oks.toscrap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2025-05-05T00:00:00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Facaluty of Computers &amp; data science</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Price Analysis Web Scraping.</dc:title>
  <dc:subject>[Final Report]</dc:subject>
  <dc:creator>محمد حسام الدين محمد محمد</dc:creator>
  <cp:keywords/>
  <dc:description/>
  <cp:lastModifiedBy>محمد حسام الدين محمد محمد</cp:lastModifiedBy>
  <cp:revision>3</cp:revision>
  <dcterms:created xsi:type="dcterms:W3CDTF">2025-05-03T13:16:00Z</dcterms:created>
  <dcterms:modified xsi:type="dcterms:W3CDTF">2025-05-04T12:52:00Z</dcterms:modified>
</cp:coreProperties>
</file>