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17DE5" w14:textId="77777777" w:rsidR="00A23C03" w:rsidRPr="00A23C03" w:rsidRDefault="00A23C03" w:rsidP="00A23C03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A23C03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Julian day</w:t>
      </w:r>
    </w:p>
    <w:p w14:paraId="0D8CD1DD" w14:textId="3039E7FA" w:rsidR="00660C91" w:rsidRPr="00A23C03" w:rsidRDefault="00FD67CC">
      <w:pPr>
        <w:rPr>
          <w:sz w:val="28"/>
          <w:szCs w:val="28"/>
        </w:rPr>
      </w:pPr>
      <w:hyperlink r:id="rId4" w:history="1">
        <w:r w:rsidR="00A23C03" w:rsidRPr="00A23C03">
          <w:rPr>
            <w:rStyle w:val="Hyperlink"/>
            <w:sz w:val="28"/>
            <w:szCs w:val="28"/>
          </w:rPr>
          <w:t>https://en.wikipedia.org/wiki/Julian_day</w:t>
        </w:r>
      </w:hyperlink>
    </w:p>
    <w:p w14:paraId="1BD594EB" w14:textId="6BBEBC42" w:rsidR="00A23C03" w:rsidRDefault="00A23C03"/>
    <w:p w14:paraId="72685791" w14:textId="77777777" w:rsidR="00A23C03" w:rsidRDefault="00A23C03" w:rsidP="00A23C03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Julian day number calculation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5" w:tooltip="Edit section: Julian day number calculation" w:history="1">
        <w:r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27F44CE3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The Julian day number can be calculated using the following formulas (</w:t>
      </w:r>
      <w:hyperlink r:id="rId6" w:tooltip="Integer division" w:history="1">
        <w:r>
          <w:rPr>
            <w:rStyle w:val="Hyperlink"/>
            <w:rFonts w:ascii="Arial" w:hAnsi="Arial" w:cs="Arial"/>
            <w:color w:val="0B0080"/>
            <w:sz w:val="26"/>
            <w:szCs w:val="26"/>
          </w:rPr>
          <w:t>integer division</w:t>
        </w:r>
      </w:hyperlink>
      <w:r>
        <w:rPr>
          <w:rFonts w:ascii="Arial" w:hAnsi="Arial" w:cs="Arial"/>
          <w:color w:val="202122"/>
          <w:sz w:val="26"/>
          <w:szCs w:val="26"/>
        </w:rPr>
        <w:t> rounding towards zero is used exclusively, that is, positive values are rounded down and negative values are rounded up):</w:t>
      </w:r>
    </w:p>
    <w:p w14:paraId="62367A01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i/>
          <w:iCs/>
          <w:color w:val="202122"/>
          <w:sz w:val="26"/>
          <w:szCs w:val="26"/>
        </w:rPr>
        <w:t>The months January to December are numbered 1 to 12. For the year, </w:t>
      </w:r>
      <w:hyperlink r:id="rId7" w:tooltip="Astronomical year numbering" w:history="1">
        <w:r>
          <w:rPr>
            <w:rStyle w:val="Hyperlink"/>
            <w:rFonts w:ascii="Arial" w:hAnsi="Arial" w:cs="Arial"/>
            <w:i/>
            <w:iCs/>
            <w:color w:val="0B0080"/>
            <w:sz w:val="26"/>
            <w:szCs w:val="26"/>
          </w:rPr>
          <w:t>astronomical year numbering</w:t>
        </w:r>
      </w:hyperlink>
      <w:r>
        <w:rPr>
          <w:rFonts w:ascii="Arial" w:hAnsi="Arial" w:cs="Arial"/>
          <w:i/>
          <w:iCs/>
          <w:color w:val="202122"/>
          <w:sz w:val="26"/>
          <w:szCs w:val="26"/>
        </w:rPr>
        <w:t> is used, thus 1 BC is 0, 2 BC is −1, and 4713 BC is −4712. </w:t>
      </w:r>
      <w:r>
        <w:rPr>
          <w:rFonts w:ascii="Arial" w:hAnsi="Arial" w:cs="Arial"/>
          <w:color w:val="202122"/>
          <w:sz w:val="26"/>
          <w:szCs w:val="26"/>
        </w:rPr>
        <w:t>JDN</w:t>
      </w:r>
      <w:r>
        <w:rPr>
          <w:rFonts w:ascii="Arial" w:hAnsi="Arial" w:cs="Arial"/>
          <w:i/>
          <w:iCs/>
          <w:color w:val="202122"/>
          <w:sz w:val="26"/>
          <w:szCs w:val="26"/>
        </w:rPr>
        <w:t> is the Julian Day Number. Use the previous day of the month if trying to find the JDN of an instant before midday UT.</w:t>
      </w:r>
    </w:p>
    <w:p w14:paraId="5EF35486" w14:textId="77777777" w:rsidR="00A23C03" w:rsidRDefault="00A23C03" w:rsidP="00A23C03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Converting Gregorian calendar date to Julian Day Number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8" w:tooltip="Edit section: Converting Gregorian calendar date to Julian Day Number" w:history="1">
        <w:r>
          <w:rPr>
            <w:rStyle w:val="Hyperlink"/>
            <w:rFonts w:ascii="Arial" w:hAnsi="Arial" w:cs="Arial"/>
            <w:b/>
            <w:bCs/>
            <w:color w:val="0B0080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37FE828E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The algorithm is valid for all (possibly </w:t>
      </w:r>
      <w:hyperlink r:id="rId9" w:tooltip="Proleptic Gregorian calendar" w:history="1">
        <w:r>
          <w:rPr>
            <w:rStyle w:val="Hyperlink"/>
            <w:rFonts w:ascii="Arial" w:hAnsi="Arial" w:cs="Arial"/>
            <w:color w:val="0B0080"/>
            <w:sz w:val="26"/>
            <w:szCs w:val="26"/>
          </w:rPr>
          <w:t>proleptic</w:t>
        </w:r>
      </w:hyperlink>
      <w:r>
        <w:rPr>
          <w:rFonts w:ascii="Arial" w:hAnsi="Arial" w:cs="Arial"/>
          <w:color w:val="202122"/>
          <w:sz w:val="26"/>
          <w:szCs w:val="26"/>
        </w:rPr>
        <w:t>) Gregorian calendar dates after November 23, −4713. Divisions are integer divisions, fractional parts are ignored.</w:t>
      </w:r>
      <w:hyperlink r:id="rId10" w:anchor="cite_note-7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[72]</w:t>
        </w:r>
      </w:hyperlink>
    </w:p>
    <w:p w14:paraId="39E34E50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JDN = (1461 × (Y + 4800 + (M − 14)/12))/4 +(367 × (M − 2 − 12 × ((M − 14)/12)))/12 − (3 × ((Y + 4900 + (M - 14)/12)/100))/4 + D − 32075</w:t>
      </w:r>
    </w:p>
    <w:p w14:paraId="60402CE6" w14:textId="77777777" w:rsidR="00A23C03" w:rsidRDefault="00A23C03" w:rsidP="00A23C03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Converting Julian calendar date to Julian Day Number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11" w:tooltip="Edit section: Converting Julian calendar date to Julian Day Number" w:history="1">
        <w:r>
          <w:rPr>
            <w:rStyle w:val="Hyperlink"/>
            <w:rFonts w:ascii="Arial" w:hAnsi="Arial" w:cs="Arial"/>
            <w:b/>
            <w:bCs/>
            <w:color w:val="0B0080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19076B98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The algorithm</w:t>
      </w:r>
      <w:hyperlink r:id="rId12" w:anchor="cite_note-73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[73]</w:t>
        </w:r>
      </w:hyperlink>
      <w:r>
        <w:rPr>
          <w:rFonts w:ascii="Arial" w:hAnsi="Arial" w:cs="Arial"/>
          <w:color w:val="202122"/>
          <w:sz w:val="26"/>
          <w:szCs w:val="26"/>
        </w:rPr>
        <w:t> is valid for all (possibly </w:t>
      </w:r>
      <w:hyperlink r:id="rId13" w:tooltip="Proleptic Julian calendar" w:history="1">
        <w:r>
          <w:rPr>
            <w:rStyle w:val="Hyperlink"/>
            <w:rFonts w:ascii="Arial" w:hAnsi="Arial" w:cs="Arial"/>
            <w:color w:val="0B0080"/>
            <w:sz w:val="26"/>
            <w:szCs w:val="26"/>
          </w:rPr>
          <w:t>proleptic</w:t>
        </w:r>
      </w:hyperlink>
      <w:r>
        <w:rPr>
          <w:rFonts w:ascii="Arial" w:hAnsi="Arial" w:cs="Arial"/>
          <w:color w:val="202122"/>
          <w:sz w:val="26"/>
          <w:szCs w:val="26"/>
        </w:rPr>
        <w:t xml:space="preserve">) Julian calendar years ≥ −4712, that is, for all JDN ≥ 0. Divisions are integer </w:t>
      </w:r>
      <w:proofErr w:type="gramStart"/>
      <w:r>
        <w:rPr>
          <w:rFonts w:ascii="Arial" w:hAnsi="Arial" w:cs="Arial"/>
          <w:color w:val="202122"/>
          <w:sz w:val="26"/>
          <w:szCs w:val="26"/>
        </w:rPr>
        <w:t>divisions,</w:t>
      </w:r>
      <w:proofErr w:type="gramEnd"/>
      <w:r>
        <w:rPr>
          <w:rFonts w:ascii="Arial" w:hAnsi="Arial" w:cs="Arial"/>
          <w:color w:val="202122"/>
          <w:sz w:val="26"/>
          <w:szCs w:val="26"/>
        </w:rPr>
        <w:t xml:space="preserve"> fractional parts are ignored.</w:t>
      </w:r>
    </w:p>
    <w:p w14:paraId="4CB7593F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JDN = 367 × Y − (7 × (Y + 5001 + (M − 9)/7))/4 + (275 × M)/9 + D + 1729777</w:t>
      </w:r>
    </w:p>
    <w:p w14:paraId="30E7941D" w14:textId="77777777" w:rsidR="00A23C03" w:rsidRDefault="00A23C03" w:rsidP="00A23C03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Finding Julian date given Julian day number and time of day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14" w:tooltip="Edit section: Finding Julian date given Julian day number and time of day" w:history="1">
        <w:r>
          <w:rPr>
            <w:rStyle w:val="Hyperlink"/>
            <w:rFonts w:ascii="Arial" w:hAnsi="Arial" w:cs="Arial"/>
            <w:b/>
            <w:bCs/>
            <w:color w:val="0B0080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3F29E84A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For the full Julian Date of a moment after 12:00 UT one can use the following. Divisions are real numbers.</w:t>
      </w:r>
    </w:p>
    <w:p w14:paraId="45C12ADC" w14:textId="1D97B26D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Style w:val="mwe-math-mathml-inline"/>
          <w:rFonts w:ascii="Arial" w:hAnsi="Arial" w:cs="Arial"/>
          <w:vanish/>
          <w:color w:val="202122"/>
          <w:sz w:val="31"/>
          <w:szCs w:val="31"/>
        </w:rPr>
        <w:t>{\</w:t>
      </w:r>
      <w:proofErr w:type="spellStart"/>
      <w:r>
        <w:rPr>
          <w:rStyle w:val="mwe-math-mathml-inline"/>
          <w:rFonts w:ascii="Arial" w:hAnsi="Arial" w:cs="Arial"/>
          <w:vanish/>
          <w:color w:val="202122"/>
          <w:sz w:val="31"/>
          <w:szCs w:val="31"/>
        </w:rPr>
        <w:t>displaystyle</w:t>
      </w:r>
      <w:proofErr w:type="spellEnd"/>
      <w:r>
        <w:rPr>
          <w:rStyle w:val="mwe-math-mathml-inline"/>
          <w:rFonts w:ascii="Arial" w:hAnsi="Arial" w:cs="Arial"/>
          <w:vanish/>
          <w:color w:val="202122"/>
          <w:sz w:val="31"/>
          <w:szCs w:val="31"/>
        </w:rPr>
        <w:t xml:space="preserve"> {\begin{matrix}J\!D&amp;=&amp;J\!D\!N+{\frac {{\text{hour}}-12}{24}}+{\frac {\text{minute}}{1440}}+{\frac {\text{second}}{86400}}\end{matrix}}}</w:t>
      </w:r>
      <w:r>
        <w:rPr>
          <w:rFonts w:ascii="Arial" w:hAnsi="Arial" w:cs="Arial"/>
          <w:noProof/>
          <w:color w:val="202122"/>
          <w:sz w:val="26"/>
          <w:szCs w:val="26"/>
        </w:rPr>
        <mc:AlternateContent>
          <mc:Choice Requires="wps">
            <w:drawing>
              <wp:inline distT="0" distB="0" distL="0" distR="0" wp14:anchorId="6F5386D4" wp14:editId="090EF347">
                <wp:extent cx="304800" cy="304800"/>
                <wp:effectExtent l="0" t="0" r="0" b="0"/>
                <wp:docPr id="1" name="Rectangle 1" descr="\begin{matrix}J\!D &amp; = &amp; J\!D\!N + \frac{\text{hour} - 12}{24} + \frac{\text{minute}}{1440} + \frac{\text{second}}{86400}\end{matrix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B6873" id="Rectangle 1" o:spid="_x0000_s1026" alt="\begin{matrix}J\!D &amp; = &amp; J\!D\!N + \frac{\text{hour} - 12}{24} + \frac{\text{minute}}{1440} + \frac{\text{second}}{86400}\end{matrix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sCGh7kQCAABaBAAADgAA&#10;AAAAAAAAAAAAAAAuAgAAZHJzL2Uyb0RvYy54bWxQSwECLQAUAAYACAAAACEATKDpLNgAAAADAQAA&#10;DwAAAAAAAAAAAAAAAACeBAAAZHJzL2Rvd25yZXYueG1sUEsFBgAAAAAEAAQA8wAAAKMFAAAAAA==&#10;" filled="f" stroked="f">
                <o:lock v:ext="edit" aspectratio="t"/>
                <w10:anchorlock/>
              </v:rect>
            </w:pict>
          </mc:Fallback>
        </mc:AlternateContent>
      </w:r>
    </w:p>
    <w:p w14:paraId="1E961ACE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So, for example, January 1, 2000, at 18:00:00 UT corresponds to </w:t>
      </w:r>
      <w:r>
        <w:rPr>
          <w:rFonts w:ascii="Arial" w:hAnsi="Arial" w:cs="Arial"/>
          <w:i/>
          <w:iCs/>
          <w:color w:val="202122"/>
          <w:sz w:val="26"/>
          <w:szCs w:val="26"/>
        </w:rPr>
        <w:t>JD</w:t>
      </w:r>
      <w:r>
        <w:rPr>
          <w:rFonts w:ascii="Arial" w:hAnsi="Arial" w:cs="Arial"/>
          <w:color w:val="202122"/>
          <w:sz w:val="26"/>
          <w:szCs w:val="26"/>
        </w:rPr>
        <w:t> = 2451545.25</w:t>
      </w:r>
    </w:p>
    <w:p w14:paraId="7F8F255A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 xml:space="preserve">For a point in time </w:t>
      </w:r>
      <w:proofErr w:type="gramStart"/>
      <w:r>
        <w:rPr>
          <w:rFonts w:ascii="Arial" w:hAnsi="Arial" w:cs="Arial"/>
          <w:color w:val="202122"/>
          <w:sz w:val="26"/>
          <w:szCs w:val="26"/>
        </w:rPr>
        <w:t>in a given</w:t>
      </w:r>
      <w:proofErr w:type="gramEnd"/>
      <w:r>
        <w:rPr>
          <w:rFonts w:ascii="Arial" w:hAnsi="Arial" w:cs="Arial"/>
          <w:color w:val="202122"/>
          <w:sz w:val="26"/>
          <w:szCs w:val="26"/>
        </w:rPr>
        <w:t xml:space="preserve"> Julian day after midnight UT and before 12:00 UT, add 1 or use the JDN of the next afternoon.</w:t>
      </w:r>
    </w:p>
    <w:p w14:paraId="3198E9B4" w14:textId="77777777" w:rsidR="00A23C03" w:rsidRDefault="00A23C03" w:rsidP="00A23C03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Finding day of week given Julian day number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15" w:tooltip="Edit section: Finding day of week given Julian day number" w:history="1">
        <w:r>
          <w:rPr>
            <w:rStyle w:val="Hyperlink"/>
            <w:rFonts w:ascii="Arial" w:hAnsi="Arial" w:cs="Arial"/>
            <w:b/>
            <w:bCs/>
            <w:color w:val="0B0080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524A698B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The US day of the </w:t>
      </w:r>
      <w:hyperlink r:id="rId16" w:tooltip="Week" w:history="1">
        <w:r>
          <w:rPr>
            <w:rStyle w:val="Hyperlink"/>
            <w:rFonts w:ascii="Arial" w:hAnsi="Arial" w:cs="Arial"/>
            <w:color w:val="0B0080"/>
            <w:sz w:val="26"/>
            <w:szCs w:val="26"/>
          </w:rPr>
          <w:t>week</w:t>
        </w:r>
      </w:hyperlink>
      <w:r>
        <w:rPr>
          <w:rFonts w:ascii="Arial" w:hAnsi="Arial" w:cs="Arial"/>
          <w:color w:val="202122"/>
          <w:sz w:val="26"/>
          <w:szCs w:val="26"/>
        </w:rPr>
        <w:t> </w:t>
      </w:r>
      <w:r>
        <w:rPr>
          <w:rFonts w:ascii="Arial" w:hAnsi="Arial" w:cs="Arial"/>
          <w:b/>
          <w:bCs/>
          <w:color w:val="202122"/>
          <w:sz w:val="26"/>
          <w:szCs w:val="26"/>
        </w:rPr>
        <w:t>W1</w:t>
      </w:r>
      <w:r>
        <w:rPr>
          <w:rFonts w:ascii="Arial" w:hAnsi="Arial" w:cs="Arial"/>
          <w:color w:val="202122"/>
          <w:sz w:val="26"/>
          <w:szCs w:val="26"/>
        </w:rPr>
        <w:t> (for an afternoon or evening UT) can be determined from the Julian Day Number </w:t>
      </w:r>
      <w:r>
        <w:rPr>
          <w:rFonts w:ascii="Arial" w:hAnsi="Arial" w:cs="Arial"/>
          <w:b/>
          <w:bCs/>
          <w:color w:val="202122"/>
          <w:sz w:val="26"/>
          <w:szCs w:val="26"/>
        </w:rPr>
        <w:t>J</w:t>
      </w:r>
      <w:r>
        <w:rPr>
          <w:rFonts w:ascii="Arial" w:hAnsi="Arial" w:cs="Arial"/>
          <w:color w:val="202122"/>
          <w:sz w:val="26"/>
          <w:szCs w:val="26"/>
        </w:rPr>
        <w:t> with the expression:</w:t>
      </w:r>
    </w:p>
    <w:p w14:paraId="0BBFDA75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b/>
          <w:bCs/>
          <w:color w:val="202122"/>
          <w:sz w:val="26"/>
          <w:szCs w:val="26"/>
        </w:rPr>
        <w:t>W1</w:t>
      </w:r>
      <w:r>
        <w:rPr>
          <w:rFonts w:ascii="Arial" w:hAnsi="Arial" w:cs="Arial"/>
          <w:color w:val="202122"/>
          <w:sz w:val="26"/>
          <w:szCs w:val="26"/>
        </w:rPr>
        <w:t> = </w:t>
      </w:r>
      <w:hyperlink r:id="rId17" w:tooltip="Modular arithmetic" w:history="1">
        <w:r>
          <w:rPr>
            <w:rStyle w:val="Hyperlink"/>
            <w:rFonts w:ascii="Arial" w:hAnsi="Arial" w:cs="Arial"/>
            <w:color w:val="0B0080"/>
            <w:sz w:val="26"/>
            <w:szCs w:val="26"/>
          </w:rPr>
          <w:t>mod</w:t>
        </w:r>
      </w:hyperlink>
      <w:r>
        <w:rPr>
          <w:rFonts w:ascii="Arial" w:hAnsi="Arial" w:cs="Arial"/>
          <w:color w:val="202122"/>
          <w:sz w:val="26"/>
          <w:szCs w:val="26"/>
        </w:rPr>
        <w:t>(</w:t>
      </w:r>
      <w:r>
        <w:rPr>
          <w:rFonts w:ascii="Arial" w:hAnsi="Arial" w:cs="Arial"/>
          <w:i/>
          <w:iCs/>
          <w:color w:val="202122"/>
          <w:sz w:val="26"/>
          <w:szCs w:val="26"/>
        </w:rPr>
        <w:t>J</w:t>
      </w:r>
      <w:r>
        <w:rPr>
          <w:rFonts w:ascii="Arial" w:hAnsi="Arial" w:cs="Arial"/>
          <w:color w:val="202122"/>
          <w:sz w:val="26"/>
          <w:szCs w:val="26"/>
        </w:rPr>
        <w:t> + 1, 7)</w:t>
      </w:r>
      <w:hyperlink r:id="rId18" w:anchor="cite_note-7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[74]</w:t>
        </w:r>
      </w:hyperlink>
    </w:p>
    <w:tbl>
      <w:tblPr>
        <w:tblW w:w="0" w:type="auto"/>
        <w:tblInd w:w="3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655"/>
        <w:gridCol w:w="698"/>
        <w:gridCol w:w="641"/>
        <w:gridCol w:w="727"/>
        <w:gridCol w:w="641"/>
        <w:gridCol w:w="496"/>
        <w:gridCol w:w="583"/>
      </w:tblGrid>
      <w:tr w:rsidR="00A23C03" w14:paraId="670ED6CA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2C6FA0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  <w:t>W1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C34502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3B4F8B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75E0B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8F779A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EC4436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0194F9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BCE7A1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6</w:t>
            </w:r>
          </w:p>
        </w:tc>
      </w:tr>
      <w:tr w:rsidR="00A23C03" w14:paraId="5452FED9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52F247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  <w:t>Day of the week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256109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Sun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088EE7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Mon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5F1ED7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Tue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2EFFBE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Wed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15C337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Thu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EEC862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Fri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8A224F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Sat</w:t>
            </w:r>
          </w:p>
        </w:tc>
      </w:tr>
    </w:tbl>
    <w:p w14:paraId="0F07B5FC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If the moment in time is after midnight UT (and before 12:00 UT), then one is already in the next day of the week.</w:t>
      </w:r>
    </w:p>
    <w:p w14:paraId="35DD2E48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The ISO day of the week </w:t>
      </w:r>
      <w:r>
        <w:rPr>
          <w:rFonts w:ascii="Arial" w:hAnsi="Arial" w:cs="Arial"/>
          <w:b/>
          <w:bCs/>
          <w:color w:val="202122"/>
          <w:sz w:val="26"/>
          <w:szCs w:val="26"/>
        </w:rPr>
        <w:t>W0</w:t>
      </w:r>
      <w:r>
        <w:rPr>
          <w:rFonts w:ascii="Arial" w:hAnsi="Arial" w:cs="Arial"/>
          <w:color w:val="202122"/>
          <w:sz w:val="26"/>
          <w:szCs w:val="26"/>
        </w:rPr>
        <w:t> can be determined from the Julian Day Number </w:t>
      </w:r>
      <w:r>
        <w:rPr>
          <w:rFonts w:ascii="Arial" w:hAnsi="Arial" w:cs="Arial"/>
          <w:b/>
          <w:bCs/>
          <w:color w:val="202122"/>
          <w:sz w:val="26"/>
          <w:szCs w:val="26"/>
        </w:rPr>
        <w:t>J</w:t>
      </w:r>
      <w:r>
        <w:rPr>
          <w:rFonts w:ascii="Arial" w:hAnsi="Arial" w:cs="Arial"/>
          <w:color w:val="202122"/>
          <w:sz w:val="26"/>
          <w:szCs w:val="26"/>
        </w:rPr>
        <w:t> with the expression:</w:t>
      </w:r>
    </w:p>
    <w:p w14:paraId="014560AB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b/>
          <w:bCs/>
          <w:color w:val="202122"/>
          <w:sz w:val="26"/>
          <w:szCs w:val="26"/>
        </w:rPr>
        <w:t>W0</w:t>
      </w:r>
      <w:r>
        <w:rPr>
          <w:rFonts w:ascii="Arial" w:hAnsi="Arial" w:cs="Arial"/>
          <w:color w:val="202122"/>
          <w:sz w:val="26"/>
          <w:szCs w:val="26"/>
        </w:rPr>
        <w:t> = mod (</w:t>
      </w:r>
      <w:r>
        <w:rPr>
          <w:rFonts w:ascii="Arial" w:hAnsi="Arial" w:cs="Arial"/>
          <w:i/>
          <w:iCs/>
          <w:color w:val="202122"/>
          <w:sz w:val="26"/>
          <w:szCs w:val="26"/>
        </w:rPr>
        <w:t>J</w:t>
      </w:r>
      <w:r>
        <w:rPr>
          <w:rFonts w:ascii="Arial" w:hAnsi="Arial" w:cs="Arial"/>
          <w:color w:val="202122"/>
          <w:sz w:val="26"/>
          <w:szCs w:val="26"/>
        </w:rPr>
        <w:t>, 7) + 1</w:t>
      </w:r>
    </w:p>
    <w:tbl>
      <w:tblPr>
        <w:tblW w:w="0" w:type="auto"/>
        <w:tblInd w:w="76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698"/>
        <w:gridCol w:w="641"/>
        <w:gridCol w:w="727"/>
        <w:gridCol w:w="641"/>
        <w:gridCol w:w="496"/>
        <w:gridCol w:w="583"/>
        <w:gridCol w:w="655"/>
      </w:tblGrid>
      <w:tr w:rsidR="00A23C03" w14:paraId="24838BD6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9A31CC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  <w:t>W0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75495B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8C2317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2B0D17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A1D5C3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9292B3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2B66B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ECF519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7</w:t>
            </w:r>
          </w:p>
        </w:tc>
      </w:tr>
      <w:tr w:rsidR="00A23C03" w14:paraId="6A7E7388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85CB8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  <w:t>Day of the week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29DFBA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Mon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78B717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Tue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14C2FF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Wed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89A214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Thu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1BB341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Fri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B8A439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Sat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80EFDB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Sun</w:t>
            </w:r>
          </w:p>
        </w:tc>
      </w:tr>
    </w:tbl>
    <w:p w14:paraId="1023137B" w14:textId="77777777" w:rsidR="00A23C03" w:rsidRDefault="00A23C03" w:rsidP="00A23C03">
      <w:pPr>
        <w:pStyle w:val="Heading3"/>
        <w:shd w:val="clear" w:color="auto" w:fill="FFFFFF"/>
        <w:spacing w:before="72"/>
        <w:ind w:left="768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Julian or Gregorian calendar from Julian day number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19" w:tooltip="Edit section: Julian or Gregorian calendar from Julian day number" w:history="1">
        <w:r>
          <w:rPr>
            <w:rStyle w:val="Hyperlink"/>
            <w:rFonts w:ascii="Arial" w:hAnsi="Arial" w:cs="Arial"/>
            <w:b/>
            <w:bCs/>
            <w:color w:val="0B0080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2CAF1ED1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768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This is an algorithm by Richards to convert a Julian Day Number, </w:t>
      </w:r>
      <w:r>
        <w:rPr>
          <w:rFonts w:ascii="Arial" w:hAnsi="Arial" w:cs="Arial"/>
          <w:b/>
          <w:bCs/>
          <w:color w:val="202122"/>
          <w:sz w:val="26"/>
          <w:szCs w:val="26"/>
        </w:rPr>
        <w:t>J</w:t>
      </w:r>
      <w:r>
        <w:rPr>
          <w:rFonts w:ascii="Arial" w:hAnsi="Arial" w:cs="Arial"/>
          <w:color w:val="202122"/>
          <w:sz w:val="26"/>
          <w:szCs w:val="26"/>
        </w:rPr>
        <w:t>, to a date in the Gregorian calendar (proleptic, when applicable). Richards states the algorithm is valid for Julian day numbers greater than or equal to 0.</w:t>
      </w:r>
      <w:hyperlink r:id="rId20" w:anchor="cite_note-75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[75]</w:t>
        </w:r>
      </w:hyperlink>
      <w:hyperlink r:id="rId21" w:anchor="cite_note-7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[76]</w:t>
        </w:r>
      </w:hyperlink>
      <w:r>
        <w:rPr>
          <w:rFonts w:ascii="Arial" w:hAnsi="Arial" w:cs="Arial"/>
          <w:color w:val="202122"/>
          <w:sz w:val="26"/>
          <w:szCs w:val="26"/>
        </w:rPr>
        <w:t> All variables are integer values, and the notation "</w:t>
      </w:r>
      <w:r>
        <w:rPr>
          <w:rFonts w:ascii="Arial" w:hAnsi="Arial" w:cs="Arial"/>
          <w:i/>
          <w:iCs/>
          <w:color w:val="202122"/>
          <w:sz w:val="26"/>
          <w:szCs w:val="26"/>
        </w:rPr>
        <w:t>a</w:t>
      </w:r>
      <w:r>
        <w:rPr>
          <w:rFonts w:ascii="Arial" w:hAnsi="Arial" w:cs="Arial"/>
          <w:color w:val="202122"/>
          <w:sz w:val="26"/>
          <w:szCs w:val="26"/>
        </w:rPr>
        <w:t> div </w:t>
      </w:r>
      <w:r>
        <w:rPr>
          <w:rFonts w:ascii="Arial" w:hAnsi="Arial" w:cs="Arial"/>
          <w:i/>
          <w:iCs/>
          <w:color w:val="202122"/>
          <w:sz w:val="26"/>
          <w:szCs w:val="26"/>
        </w:rPr>
        <w:t>b</w:t>
      </w:r>
      <w:r>
        <w:rPr>
          <w:rFonts w:ascii="Arial" w:hAnsi="Arial" w:cs="Arial"/>
          <w:color w:val="202122"/>
          <w:sz w:val="26"/>
          <w:szCs w:val="26"/>
        </w:rPr>
        <w:t>" indicates </w:t>
      </w:r>
      <w:hyperlink r:id="rId22" w:tooltip="Integer division" w:history="1">
        <w:r>
          <w:rPr>
            <w:rStyle w:val="Hyperlink"/>
            <w:rFonts w:ascii="Arial" w:hAnsi="Arial" w:cs="Arial"/>
            <w:color w:val="0B0080"/>
            <w:sz w:val="26"/>
            <w:szCs w:val="26"/>
          </w:rPr>
          <w:t>integer division</w:t>
        </w:r>
      </w:hyperlink>
      <w:r>
        <w:rPr>
          <w:rFonts w:ascii="Arial" w:hAnsi="Arial" w:cs="Arial"/>
          <w:color w:val="202122"/>
          <w:sz w:val="26"/>
          <w:szCs w:val="26"/>
        </w:rPr>
        <w:t>, and "mod(</w:t>
      </w:r>
      <w:proofErr w:type="spellStart"/>
      <w:r>
        <w:rPr>
          <w:rFonts w:ascii="Arial" w:hAnsi="Arial" w:cs="Arial"/>
          <w:i/>
          <w:iCs/>
          <w:color w:val="202122"/>
          <w:sz w:val="26"/>
          <w:szCs w:val="26"/>
        </w:rPr>
        <w:t>a</w:t>
      </w:r>
      <w:r>
        <w:rPr>
          <w:rFonts w:ascii="Arial" w:hAnsi="Arial" w:cs="Arial"/>
          <w:color w:val="202122"/>
          <w:sz w:val="26"/>
          <w:szCs w:val="26"/>
        </w:rPr>
        <w:t>,</w:t>
      </w:r>
      <w:r>
        <w:rPr>
          <w:rFonts w:ascii="Arial" w:hAnsi="Arial" w:cs="Arial"/>
          <w:i/>
          <w:iCs/>
          <w:color w:val="202122"/>
          <w:sz w:val="26"/>
          <w:szCs w:val="26"/>
        </w:rPr>
        <w:t>b</w:t>
      </w:r>
      <w:proofErr w:type="spellEnd"/>
      <w:r>
        <w:rPr>
          <w:rFonts w:ascii="Arial" w:hAnsi="Arial" w:cs="Arial"/>
          <w:color w:val="202122"/>
          <w:sz w:val="26"/>
          <w:szCs w:val="26"/>
        </w:rPr>
        <w:t>)" denotes the </w:t>
      </w:r>
      <w:hyperlink r:id="rId23" w:tooltip="Modular arithmetic" w:history="1">
        <w:r>
          <w:rPr>
            <w:rStyle w:val="Hyperlink"/>
            <w:rFonts w:ascii="Arial" w:hAnsi="Arial" w:cs="Arial"/>
            <w:color w:val="0B0080"/>
            <w:sz w:val="26"/>
            <w:szCs w:val="26"/>
          </w:rPr>
          <w:t>modulus operator</w:t>
        </w:r>
      </w:hyperlink>
      <w:r>
        <w:rPr>
          <w:rFonts w:ascii="Arial" w:hAnsi="Arial" w:cs="Arial"/>
          <w:color w:val="202122"/>
          <w:sz w:val="26"/>
          <w:szCs w:val="26"/>
        </w:rPr>
        <w:t>.</w:t>
      </w:r>
    </w:p>
    <w:tbl>
      <w:tblPr>
        <w:tblW w:w="0" w:type="auto"/>
        <w:tblInd w:w="76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159"/>
        <w:gridCol w:w="1589"/>
        <w:gridCol w:w="1433"/>
      </w:tblGrid>
      <w:tr w:rsidR="00A23C03" w14:paraId="451A8D78" w14:textId="77777777" w:rsidTr="00A23C0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3DF631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  <w:t>Algorithm parameters for Gregorian calendar</w:t>
            </w:r>
          </w:p>
        </w:tc>
      </w:tr>
      <w:tr w:rsidR="00A23C03" w14:paraId="6A51CB8B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B1FC01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1D69D0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7113ED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629E4" w14:textId="77777777" w:rsidR="00A23C03" w:rsidRDefault="00A23C0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6"/>
                <w:szCs w:val="26"/>
              </w:rPr>
              <w:t>value</w:t>
            </w:r>
          </w:p>
        </w:tc>
      </w:tr>
      <w:tr w:rsidR="00A23C03" w14:paraId="7F6FCBEC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FA8AC8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AAFB17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4716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6F726D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85ADF8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3</w:t>
            </w:r>
          </w:p>
        </w:tc>
      </w:tr>
      <w:tr w:rsidR="00A23C03" w14:paraId="1682689A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EF0BD9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A6926C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1401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4C0630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9627D2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5</w:t>
            </w:r>
          </w:p>
        </w:tc>
      </w:tr>
      <w:tr w:rsidR="00A23C03" w14:paraId="78086C30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F39019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lastRenderedPageBreak/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EBD2BE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009DAF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AE3A89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153</w:t>
            </w:r>
          </w:p>
        </w:tc>
      </w:tr>
      <w:tr w:rsidR="00A23C03" w14:paraId="542746A7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2B6625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FA8B41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BD3985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54755D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2</w:t>
            </w:r>
          </w:p>
        </w:tc>
      </w:tr>
      <w:tr w:rsidR="00A23C03" w14:paraId="7F902962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CE54A8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92584B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5215FC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221BC4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274277</w:t>
            </w:r>
          </w:p>
        </w:tc>
      </w:tr>
      <w:tr w:rsidR="00A23C03" w14:paraId="53C59FAE" w14:textId="77777777" w:rsidTr="00A23C0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909481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9DF51A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1461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D0B0EC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203CB4" w14:textId="77777777" w:rsidR="00A23C03" w:rsidRDefault="00A23C03">
            <w:pPr>
              <w:spacing w:before="240" w:after="240"/>
              <w:rPr>
                <w:rFonts w:ascii="Arial" w:hAnsi="Arial" w:cs="Arial"/>
                <w:color w:val="202122"/>
                <w:sz w:val="26"/>
                <w:szCs w:val="26"/>
              </w:rPr>
            </w:pPr>
            <w:r>
              <w:rPr>
                <w:rFonts w:ascii="Arial" w:hAnsi="Arial" w:cs="Arial"/>
                <w:color w:val="202122"/>
                <w:sz w:val="26"/>
                <w:szCs w:val="26"/>
              </w:rPr>
              <w:t>−38</w:t>
            </w:r>
          </w:p>
        </w:tc>
      </w:tr>
    </w:tbl>
    <w:p w14:paraId="5F8BAB54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768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For Julian calendar:</w:t>
      </w:r>
    </w:p>
    <w:p w14:paraId="0C389C8C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1. </w:t>
      </w:r>
      <w:r>
        <w:rPr>
          <w:rFonts w:ascii="Arial" w:hAnsi="Arial" w:cs="Arial"/>
          <w:i/>
          <w:iCs/>
          <w:color w:val="202122"/>
          <w:sz w:val="26"/>
          <w:szCs w:val="26"/>
        </w:rPr>
        <w:t>f</w:t>
      </w:r>
      <w:r>
        <w:rPr>
          <w:rFonts w:ascii="Arial" w:hAnsi="Arial" w:cs="Arial"/>
          <w:color w:val="202122"/>
          <w:sz w:val="26"/>
          <w:szCs w:val="26"/>
        </w:rPr>
        <w:t> = </w:t>
      </w:r>
      <w:r>
        <w:rPr>
          <w:rFonts w:ascii="Arial" w:hAnsi="Arial" w:cs="Arial"/>
          <w:b/>
          <w:bCs/>
          <w:color w:val="202122"/>
          <w:sz w:val="26"/>
          <w:szCs w:val="26"/>
        </w:rPr>
        <w:t>J</w:t>
      </w:r>
      <w:r>
        <w:rPr>
          <w:rFonts w:ascii="Arial" w:hAnsi="Arial" w:cs="Arial"/>
          <w:color w:val="202122"/>
          <w:sz w:val="26"/>
          <w:szCs w:val="26"/>
        </w:rPr>
        <w:t> + </w:t>
      </w:r>
      <w:r>
        <w:rPr>
          <w:rFonts w:ascii="Arial" w:hAnsi="Arial" w:cs="Arial"/>
          <w:i/>
          <w:iCs/>
          <w:color w:val="202122"/>
          <w:sz w:val="26"/>
          <w:szCs w:val="26"/>
        </w:rPr>
        <w:t>j</w:t>
      </w:r>
    </w:p>
    <w:p w14:paraId="72DA50F7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1152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For Gregorian calendar:</w:t>
      </w:r>
    </w:p>
    <w:p w14:paraId="3C611715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1. </w:t>
      </w:r>
      <w:r>
        <w:rPr>
          <w:rFonts w:ascii="Arial" w:hAnsi="Arial" w:cs="Arial"/>
          <w:i/>
          <w:iCs/>
          <w:color w:val="202122"/>
          <w:sz w:val="26"/>
          <w:szCs w:val="26"/>
        </w:rPr>
        <w:t>f</w:t>
      </w:r>
      <w:r>
        <w:rPr>
          <w:rFonts w:ascii="Arial" w:hAnsi="Arial" w:cs="Arial"/>
          <w:color w:val="202122"/>
          <w:sz w:val="26"/>
          <w:szCs w:val="26"/>
        </w:rPr>
        <w:t> = </w:t>
      </w:r>
      <w:r>
        <w:rPr>
          <w:rFonts w:ascii="Arial" w:hAnsi="Arial" w:cs="Arial"/>
          <w:b/>
          <w:bCs/>
          <w:color w:val="202122"/>
          <w:sz w:val="26"/>
          <w:szCs w:val="26"/>
        </w:rPr>
        <w:t>J</w:t>
      </w:r>
      <w:r>
        <w:rPr>
          <w:rFonts w:ascii="Arial" w:hAnsi="Arial" w:cs="Arial"/>
          <w:color w:val="202122"/>
          <w:sz w:val="26"/>
          <w:szCs w:val="26"/>
        </w:rPr>
        <w:t> + </w:t>
      </w:r>
      <w:r>
        <w:rPr>
          <w:rFonts w:ascii="Arial" w:hAnsi="Arial" w:cs="Arial"/>
          <w:i/>
          <w:iCs/>
          <w:color w:val="202122"/>
          <w:sz w:val="26"/>
          <w:szCs w:val="26"/>
        </w:rPr>
        <w:t>j</w:t>
      </w:r>
      <w:r>
        <w:rPr>
          <w:rFonts w:ascii="Arial" w:hAnsi="Arial" w:cs="Arial"/>
          <w:color w:val="202122"/>
          <w:sz w:val="26"/>
          <w:szCs w:val="26"/>
        </w:rPr>
        <w:t> + (((4 × </w:t>
      </w:r>
      <w:r>
        <w:rPr>
          <w:rFonts w:ascii="Arial" w:hAnsi="Arial" w:cs="Arial"/>
          <w:b/>
          <w:bCs/>
          <w:color w:val="202122"/>
          <w:sz w:val="26"/>
          <w:szCs w:val="26"/>
        </w:rPr>
        <w:t>J</w:t>
      </w:r>
      <w:r>
        <w:rPr>
          <w:rFonts w:ascii="Arial" w:hAnsi="Arial" w:cs="Arial"/>
          <w:color w:val="202122"/>
          <w:sz w:val="26"/>
          <w:szCs w:val="26"/>
        </w:rPr>
        <w:t> + </w:t>
      </w:r>
      <w:r>
        <w:rPr>
          <w:rFonts w:ascii="Arial" w:hAnsi="Arial" w:cs="Arial"/>
          <w:i/>
          <w:iCs/>
          <w:color w:val="202122"/>
          <w:sz w:val="26"/>
          <w:szCs w:val="26"/>
        </w:rPr>
        <w:t>B</w:t>
      </w:r>
      <w:r>
        <w:rPr>
          <w:rFonts w:ascii="Arial" w:hAnsi="Arial" w:cs="Arial"/>
          <w:color w:val="202122"/>
          <w:sz w:val="26"/>
          <w:szCs w:val="26"/>
        </w:rPr>
        <w:t>) div 146097) × 3) div 4 + </w:t>
      </w:r>
      <w:r>
        <w:rPr>
          <w:rFonts w:ascii="Arial" w:hAnsi="Arial" w:cs="Arial"/>
          <w:i/>
          <w:iCs/>
          <w:color w:val="202122"/>
          <w:sz w:val="26"/>
          <w:szCs w:val="26"/>
        </w:rPr>
        <w:t>C</w:t>
      </w:r>
    </w:p>
    <w:p w14:paraId="73BF4423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1536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For Julian or Gregorian, continue:</w:t>
      </w:r>
    </w:p>
    <w:p w14:paraId="0BA5E5CF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2. </w:t>
      </w:r>
      <w:r>
        <w:rPr>
          <w:rFonts w:ascii="Arial" w:hAnsi="Arial" w:cs="Arial"/>
          <w:i/>
          <w:iCs/>
          <w:color w:val="202122"/>
          <w:sz w:val="26"/>
          <w:szCs w:val="26"/>
        </w:rPr>
        <w:t>e</w:t>
      </w:r>
      <w:r>
        <w:rPr>
          <w:rFonts w:ascii="Arial" w:hAnsi="Arial" w:cs="Arial"/>
          <w:color w:val="202122"/>
          <w:sz w:val="26"/>
          <w:szCs w:val="26"/>
        </w:rPr>
        <w:t> = </w:t>
      </w:r>
      <w:r>
        <w:rPr>
          <w:rFonts w:ascii="Arial" w:hAnsi="Arial" w:cs="Arial"/>
          <w:i/>
          <w:iCs/>
          <w:color w:val="202122"/>
          <w:sz w:val="26"/>
          <w:szCs w:val="26"/>
        </w:rPr>
        <w:t>r</w:t>
      </w:r>
      <w:r>
        <w:rPr>
          <w:rFonts w:ascii="Arial" w:hAnsi="Arial" w:cs="Arial"/>
          <w:color w:val="202122"/>
          <w:sz w:val="26"/>
          <w:szCs w:val="26"/>
        </w:rPr>
        <w:t> × </w:t>
      </w:r>
      <w:r>
        <w:rPr>
          <w:rFonts w:ascii="Arial" w:hAnsi="Arial" w:cs="Arial"/>
          <w:i/>
          <w:iCs/>
          <w:color w:val="202122"/>
          <w:sz w:val="26"/>
          <w:szCs w:val="26"/>
        </w:rPr>
        <w:t>f</w:t>
      </w:r>
      <w:r>
        <w:rPr>
          <w:rFonts w:ascii="Arial" w:hAnsi="Arial" w:cs="Arial"/>
          <w:color w:val="202122"/>
          <w:sz w:val="26"/>
          <w:szCs w:val="26"/>
        </w:rPr>
        <w:t> + </w:t>
      </w:r>
      <w:r>
        <w:rPr>
          <w:rFonts w:ascii="Arial" w:hAnsi="Arial" w:cs="Arial"/>
          <w:i/>
          <w:iCs/>
          <w:color w:val="202122"/>
          <w:sz w:val="26"/>
          <w:szCs w:val="26"/>
        </w:rPr>
        <w:t>v</w:t>
      </w:r>
    </w:p>
    <w:p w14:paraId="766DE9AC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3. </w:t>
      </w:r>
      <w:r>
        <w:rPr>
          <w:rFonts w:ascii="Arial" w:hAnsi="Arial" w:cs="Arial"/>
          <w:i/>
          <w:iCs/>
          <w:color w:val="202122"/>
          <w:sz w:val="26"/>
          <w:szCs w:val="26"/>
        </w:rPr>
        <w:t>g</w:t>
      </w:r>
      <w:r>
        <w:rPr>
          <w:rFonts w:ascii="Arial" w:hAnsi="Arial" w:cs="Arial"/>
          <w:color w:val="202122"/>
          <w:sz w:val="26"/>
          <w:szCs w:val="26"/>
        </w:rPr>
        <w:t xml:space="preserve"> = </w:t>
      </w:r>
      <w:proofErr w:type="gramStart"/>
      <w:r>
        <w:rPr>
          <w:rFonts w:ascii="Arial" w:hAnsi="Arial" w:cs="Arial"/>
          <w:color w:val="202122"/>
          <w:sz w:val="26"/>
          <w:szCs w:val="26"/>
        </w:rPr>
        <w:t>mod(</w:t>
      </w:r>
      <w:proofErr w:type="gramEnd"/>
      <w:r>
        <w:rPr>
          <w:rFonts w:ascii="Arial" w:hAnsi="Arial" w:cs="Arial"/>
          <w:i/>
          <w:iCs/>
          <w:color w:val="202122"/>
          <w:sz w:val="26"/>
          <w:szCs w:val="26"/>
        </w:rPr>
        <w:t>e</w:t>
      </w:r>
      <w:r>
        <w:rPr>
          <w:rFonts w:ascii="Arial" w:hAnsi="Arial" w:cs="Arial"/>
          <w:color w:val="202122"/>
          <w:sz w:val="26"/>
          <w:szCs w:val="26"/>
        </w:rPr>
        <w:t>, </w:t>
      </w:r>
      <w:r>
        <w:rPr>
          <w:rFonts w:ascii="Arial" w:hAnsi="Arial" w:cs="Arial"/>
          <w:i/>
          <w:iCs/>
          <w:color w:val="202122"/>
          <w:sz w:val="26"/>
          <w:szCs w:val="26"/>
        </w:rPr>
        <w:t>p</w:t>
      </w:r>
      <w:r>
        <w:rPr>
          <w:rFonts w:ascii="Arial" w:hAnsi="Arial" w:cs="Arial"/>
          <w:color w:val="202122"/>
          <w:sz w:val="26"/>
          <w:szCs w:val="26"/>
        </w:rPr>
        <w:t>) div </w:t>
      </w:r>
      <w:r>
        <w:rPr>
          <w:rFonts w:ascii="Arial" w:hAnsi="Arial" w:cs="Arial"/>
          <w:i/>
          <w:iCs/>
          <w:color w:val="202122"/>
          <w:sz w:val="26"/>
          <w:szCs w:val="26"/>
        </w:rPr>
        <w:t>r</w:t>
      </w:r>
    </w:p>
    <w:p w14:paraId="71AA6384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4. </w:t>
      </w:r>
      <w:r>
        <w:rPr>
          <w:rFonts w:ascii="Arial" w:hAnsi="Arial" w:cs="Arial"/>
          <w:i/>
          <w:iCs/>
          <w:color w:val="202122"/>
          <w:sz w:val="26"/>
          <w:szCs w:val="26"/>
        </w:rPr>
        <w:t>h</w:t>
      </w:r>
      <w:r>
        <w:rPr>
          <w:rFonts w:ascii="Arial" w:hAnsi="Arial" w:cs="Arial"/>
          <w:color w:val="202122"/>
          <w:sz w:val="26"/>
          <w:szCs w:val="26"/>
        </w:rPr>
        <w:t> = </w:t>
      </w:r>
      <w:r>
        <w:rPr>
          <w:rFonts w:ascii="Arial" w:hAnsi="Arial" w:cs="Arial"/>
          <w:i/>
          <w:iCs/>
          <w:color w:val="202122"/>
          <w:sz w:val="26"/>
          <w:szCs w:val="26"/>
        </w:rPr>
        <w:t>u</w:t>
      </w:r>
      <w:r>
        <w:rPr>
          <w:rFonts w:ascii="Arial" w:hAnsi="Arial" w:cs="Arial"/>
          <w:color w:val="202122"/>
          <w:sz w:val="26"/>
          <w:szCs w:val="26"/>
        </w:rPr>
        <w:t> × </w:t>
      </w:r>
      <w:r>
        <w:rPr>
          <w:rFonts w:ascii="Arial" w:hAnsi="Arial" w:cs="Arial"/>
          <w:i/>
          <w:iCs/>
          <w:color w:val="202122"/>
          <w:sz w:val="26"/>
          <w:szCs w:val="26"/>
        </w:rPr>
        <w:t>g</w:t>
      </w:r>
      <w:r>
        <w:rPr>
          <w:rFonts w:ascii="Arial" w:hAnsi="Arial" w:cs="Arial"/>
          <w:color w:val="202122"/>
          <w:sz w:val="26"/>
          <w:szCs w:val="26"/>
        </w:rPr>
        <w:t> + </w:t>
      </w:r>
      <w:r>
        <w:rPr>
          <w:rFonts w:ascii="Arial" w:hAnsi="Arial" w:cs="Arial"/>
          <w:i/>
          <w:iCs/>
          <w:color w:val="202122"/>
          <w:sz w:val="26"/>
          <w:szCs w:val="26"/>
        </w:rPr>
        <w:t>w</w:t>
      </w:r>
    </w:p>
    <w:p w14:paraId="30B8BEDB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5. </w:t>
      </w:r>
      <w:r>
        <w:rPr>
          <w:rFonts w:ascii="Arial" w:hAnsi="Arial" w:cs="Arial"/>
          <w:b/>
          <w:bCs/>
          <w:color w:val="202122"/>
          <w:sz w:val="26"/>
          <w:szCs w:val="26"/>
        </w:rPr>
        <w:t>D</w:t>
      </w:r>
      <w:r>
        <w:rPr>
          <w:rFonts w:ascii="Arial" w:hAnsi="Arial" w:cs="Arial"/>
          <w:color w:val="202122"/>
          <w:sz w:val="26"/>
          <w:szCs w:val="26"/>
        </w:rPr>
        <w:t> = (</w:t>
      </w:r>
      <w:proofErr w:type="gramStart"/>
      <w:r>
        <w:rPr>
          <w:rFonts w:ascii="Arial" w:hAnsi="Arial" w:cs="Arial"/>
          <w:color w:val="202122"/>
          <w:sz w:val="26"/>
          <w:szCs w:val="26"/>
        </w:rPr>
        <w:t>mod(</w:t>
      </w:r>
      <w:proofErr w:type="gramEnd"/>
      <w:r>
        <w:rPr>
          <w:rFonts w:ascii="Arial" w:hAnsi="Arial" w:cs="Arial"/>
          <w:i/>
          <w:iCs/>
          <w:color w:val="202122"/>
          <w:sz w:val="26"/>
          <w:szCs w:val="26"/>
        </w:rPr>
        <w:t>h, s</w:t>
      </w:r>
      <w:r>
        <w:rPr>
          <w:rFonts w:ascii="Arial" w:hAnsi="Arial" w:cs="Arial"/>
          <w:color w:val="202122"/>
          <w:sz w:val="26"/>
          <w:szCs w:val="26"/>
        </w:rPr>
        <w:t>)) div </w:t>
      </w:r>
      <w:r>
        <w:rPr>
          <w:rFonts w:ascii="Arial" w:hAnsi="Arial" w:cs="Arial"/>
          <w:i/>
          <w:iCs/>
          <w:color w:val="202122"/>
          <w:sz w:val="26"/>
          <w:szCs w:val="26"/>
        </w:rPr>
        <w:t>u</w:t>
      </w:r>
      <w:r>
        <w:rPr>
          <w:rFonts w:ascii="Arial" w:hAnsi="Arial" w:cs="Arial"/>
          <w:color w:val="202122"/>
          <w:sz w:val="26"/>
          <w:szCs w:val="26"/>
        </w:rPr>
        <w:t> + 1</w:t>
      </w:r>
    </w:p>
    <w:p w14:paraId="3A7EB3CC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6. </w:t>
      </w:r>
      <w:r>
        <w:rPr>
          <w:rFonts w:ascii="Arial" w:hAnsi="Arial" w:cs="Arial"/>
          <w:b/>
          <w:bCs/>
          <w:color w:val="202122"/>
          <w:sz w:val="26"/>
          <w:szCs w:val="26"/>
        </w:rPr>
        <w:t>M</w:t>
      </w:r>
      <w:r>
        <w:rPr>
          <w:rFonts w:ascii="Arial" w:hAnsi="Arial" w:cs="Arial"/>
          <w:color w:val="202122"/>
          <w:sz w:val="26"/>
          <w:szCs w:val="26"/>
        </w:rPr>
        <w:t xml:space="preserve"> = </w:t>
      </w:r>
      <w:proofErr w:type="gramStart"/>
      <w:r>
        <w:rPr>
          <w:rFonts w:ascii="Arial" w:hAnsi="Arial" w:cs="Arial"/>
          <w:color w:val="202122"/>
          <w:sz w:val="26"/>
          <w:szCs w:val="26"/>
        </w:rPr>
        <w:t>mod(</w:t>
      </w:r>
      <w:proofErr w:type="gramEnd"/>
      <w:r>
        <w:rPr>
          <w:rFonts w:ascii="Arial" w:hAnsi="Arial" w:cs="Arial"/>
          <w:i/>
          <w:iCs/>
          <w:color w:val="202122"/>
          <w:sz w:val="26"/>
          <w:szCs w:val="26"/>
        </w:rPr>
        <w:t>h</w:t>
      </w:r>
      <w:r>
        <w:rPr>
          <w:rFonts w:ascii="Arial" w:hAnsi="Arial" w:cs="Arial"/>
          <w:color w:val="202122"/>
          <w:sz w:val="26"/>
          <w:szCs w:val="26"/>
        </w:rPr>
        <w:t> div </w:t>
      </w:r>
      <w:r>
        <w:rPr>
          <w:rFonts w:ascii="Arial" w:hAnsi="Arial" w:cs="Arial"/>
          <w:i/>
          <w:iCs/>
          <w:color w:val="202122"/>
          <w:sz w:val="26"/>
          <w:szCs w:val="26"/>
        </w:rPr>
        <w:t>s</w:t>
      </w:r>
      <w:r>
        <w:rPr>
          <w:rFonts w:ascii="Arial" w:hAnsi="Arial" w:cs="Arial"/>
          <w:color w:val="202122"/>
          <w:sz w:val="26"/>
          <w:szCs w:val="26"/>
        </w:rPr>
        <w:t> + </w:t>
      </w:r>
      <w:r>
        <w:rPr>
          <w:rFonts w:ascii="Arial" w:hAnsi="Arial" w:cs="Arial"/>
          <w:i/>
          <w:iCs/>
          <w:color w:val="202122"/>
          <w:sz w:val="26"/>
          <w:szCs w:val="26"/>
        </w:rPr>
        <w:t>m</w:t>
      </w:r>
      <w:r>
        <w:rPr>
          <w:rFonts w:ascii="Arial" w:hAnsi="Arial" w:cs="Arial"/>
          <w:color w:val="202122"/>
          <w:sz w:val="26"/>
          <w:szCs w:val="26"/>
        </w:rPr>
        <w:t>, </w:t>
      </w:r>
      <w:r>
        <w:rPr>
          <w:rFonts w:ascii="Arial" w:hAnsi="Arial" w:cs="Arial"/>
          <w:i/>
          <w:iCs/>
          <w:color w:val="202122"/>
          <w:sz w:val="26"/>
          <w:szCs w:val="26"/>
        </w:rPr>
        <w:t>n</w:t>
      </w:r>
      <w:r>
        <w:rPr>
          <w:rFonts w:ascii="Arial" w:hAnsi="Arial" w:cs="Arial"/>
          <w:color w:val="202122"/>
          <w:sz w:val="26"/>
          <w:szCs w:val="26"/>
        </w:rPr>
        <w:t>) + 1</w:t>
      </w:r>
    </w:p>
    <w:p w14:paraId="29C46397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7. </w:t>
      </w:r>
      <w:r>
        <w:rPr>
          <w:rFonts w:ascii="Arial" w:hAnsi="Arial" w:cs="Arial"/>
          <w:b/>
          <w:bCs/>
          <w:color w:val="202122"/>
          <w:sz w:val="26"/>
          <w:szCs w:val="26"/>
        </w:rPr>
        <w:t>Y</w:t>
      </w:r>
      <w:r>
        <w:rPr>
          <w:rFonts w:ascii="Arial" w:hAnsi="Arial" w:cs="Arial"/>
          <w:color w:val="202122"/>
          <w:sz w:val="26"/>
          <w:szCs w:val="26"/>
        </w:rPr>
        <w:t> = (</w:t>
      </w:r>
      <w:r>
        <w:rPr>
          <w:rFonts w:ascii="Arial" w:hAnsi="Arial" w:cs="Arial"/>
          <w:i/>
          <w:iCs/>
          <w:color w:val="202122"/>
          <w:sz w:val="26"/>
          <w:szCs w:val="26"/>
        </w:rPr>
        <w:t>e</w:t>
      </w:r>
      <w:r>
        <w:rPr>
          <w:rFonts w:ascii="Arial" w:hAnsi="Arial" w:cs="Arial"/>
          <w:color w:val="202122"/>
          <w:sz w:val="26"/>
          <w:szCs w:val="26"/>
        </w:rPr>
        <w:t> div </w:t>
      </w:r>
      <w:r>
        <w:rPr>
          <w:rFonts w:ascii="Arial" w:hAnsi="Arial" w:cs="Arial"/>
          <w:i/>
          <w:iCs/>
          <w:color w:val="202122"/>
          <w:sz w:val="26"/>
          <w:szCs w:val="26"/>
        </w:rPr>
        <w:t>p</w:t>
      </w:r>
      <w:r>
        <w:rPr>
          <w:rFonts w:ascii="Arial" w:hAnsi="Arial" w:cs="Arial"/>
          <w:color w:val="202122"/>
          <w:sz w:val="26"/>
          <w:szCs w:val="26"/>
        </w:rPr>
        <w:t>) - </w:t>
      </w:r>
      <w:r>
        <w:rPr>
          <w:rFonts w:ascii="Arial" w:hAnsi="Arial" w:cs="Arial"/>
          <w:i/>
          <w:iCs/>
          <w:color w:val="202122"/>
          <w:sz w:val="26"/>
          <w:szCs w:val="26"/>
        </w:rPr>
        <w:t>y</w:t>
      </w:r>
      <w:r>
        <w:rPr>
          <w:rFonts w:ascii="Arial" w:hAnsi="Arial" w:cs="Arial"/>
          <w:color w:val="202122"/>
          <w:sz w:val="26"/>
          <w:szCs w:val="26"/>
        </w:rPr>
        <w:t> + (</w:t>
      </w:r>
      <w:r>
        <w:rPr>
          <w:rFonts w:ascii="Arial" w:hAnsi="Arial" w:cs="Arial"/>
          <w:i/>
          <w:iCs/>
          <w:color w:val="202122"/>
          <w:sz w:val="26"/>
          <w:szCs w:val="26"/>
        </w:rPr>
        <w:t>n</w:t>
      </w:r>
      <w:r>
        <w:rPr>
          <w:rFonts w:ascii="Arial" w:hAnsi="Arial" w:cs="Arial"/>
          <w:color w:val="202122"/>
          <w:sz w:val="26"/>
          <w:szCs w:val="26"/>
        </w:rPr>
        <w:t> + </w:t>
      </w:r>
      <w:r>
        <w:rPr>
          <w:rFonts w:ascii="Arial" w:hAnsi="Arial" w:cs="Arial"/>
          <w:i/>
          <w:iCs/>
          <w:color w:val="202122"/>
          <w:sz w:val="26"/>
          <w:szCs w:val="26"/>
        </w:rPr>
        <w:t>m</w:t>
      </w:r>
      <w:r>
        <w:rPr>
          <w:rFonts w:ascii="Arial" w:hAnsi="Arial" w:cs="Arial"/>
          <w:color w:val="202122"/>
          <w:sz w:val="26"/>
          <w:szCs w:val="26"/>
        </w:rPr>
        <w:t> - </w:t>
      </w:r>
      <w:r>
        <w:rPr>
          <w:rFonts w:ascii="Arial" w:hAnsi="Arial" w:cs="Arial"/>
          <w:b/>
          <w:bCs/>
          <w:color w:val="202122"/>
          <w:sz w:val="26"/>
          <w:szCs w:val="26"/>
        </w:rPr>
        <w:t>M</w:t>
      </w:r>
      <w:r>
        <w:rPr>
          <w:rFonts w:ascii="Arial" w:hAnsi="Arial" w:cs="Arial"/>
          <w:color w:val="202122"/>
          <w:sz w:val="26"/>
          <w:szCs w:val="26"/>
        </w:rPr>
        <w:t>) div </w:t>
      </w:r>
      <w:r>
        <w:rPr>
          <w:rFonts w:ascii="Arial" w:hAnsi="Arial" w:cs="Arial"/>
          <w:i/>
          <w:iCs/>
          <w:color w:val="202122"/>
          <w:sz w:val="26"/>
          <w:szCs w:val="26"/>
        </w:rPr>
        <w:t>n</w:t>
      </w:r>
    </w:p>
    <w:p w14:paraId="6E2D6075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384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b/>
          <w:bCs/>
          <w:color w:val="202122"/>
          <w:sz w:val="26"/>
          <w:szCs w:val="26"/>
        </w:rPr>
        <w:t>D</w:t>
      </w:r>
      <w:r>
        <w:rPr>
          <w:rFonts w:ascii="Arial" w:hAnsi="Arial" w:cs="Arial"/>
          <w:color w:val="202122"/>
          <w:sz w:val="26"/>
          <w:szCs w:val="26"/>
        </w:rPr>
        <w:t>, </w:t>
      </w:r>
      <w:r>
        <w:rPr>
          <w:rFonts w:ascii="Arial" w:hAnsi="Arial" w:cs="Arial"/>
          <w:b/>
          <w:bCs/>
          <w:color w:val="202122"/>
          <w:sz w:val="26"/>
          <w:szCs w:val="26"/>
        </w:rPr>
        <w:t>M</w:t>
      </w:r>
      <w:r>
        <w:rPr>
          <w:rFonts w:ascii="Arial" w:hAnsi="Arial" w:cs="Arial"/>
          <w:color w:val="202122"/>
          <w:sz w:val="26"/>
          <w:szCs w:val="26"/>
        </w:rPr>
        <w:t>, and </w:t>
      </w:r>
      <w:r>
        <w:rPr>
          <w:rFonts w:ascii="Arial" w:hAnsi="Arial" w:cs="Arial"/>
          <w:b/>
          <w:bCs/>
          <w:color w:val="202122"/>
          <w:sz w:val="26"/>
          <w:szCs w:val="26"/>
        </w:rPr>
        <w:t>Y</w:t>
      </w:r>
      <w:r>
        <w:rPr>
          <w:rFonts w:ascii="Arial" w:hAnsi="Arial" w:cs="Arial"/>
          <w:color w:val="202122"/>
          <w:sz w:val="26"/>
          <w:szCs w:val="26"/>
        </w:rPr>
        <w:t> are the numbers of the day, month, and year respectively for the afternoon at the beginning of the given Julian day.</w:t>
      </w:r>
    </w:p>
    <w:p w14:paraId="5DDA6914" w14:textId="77777777" w:rsidR="00A23C03" w:rsidRDefault="00A23C03" w:rsidP="00A23C03">
      <w:pPr>
        <w:pStyle w:val="Heading3"/>
        <w:shd w:val="clear" w:color="auto" w:fill="FFFFFF"/>
        <w:spacing w:before="72"/>
        <w:ind w:left="384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Julian Period from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indiction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>, Metonic and solar cycles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24" w:tooltip="Edit section: Julian Period from indiction, Metonic and solar cycles" w:history="1">
        <w:r>
          <w:rPr>
            <w:rStyle w:val="Hyperlink"/>
            <w:rFonts w:ascii="Arial" w:hAnsi="Arial" w:cs="Arial"/>
            <w:b/>
            <w:bCs/>
            <w:color w:val="0B0080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1EFE18C8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384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 xml:space="preserve">Let Y be the year BC or AD and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i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, m and s respectively its positions in the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indiction</w:t>
      </w:r>
      <w:proofErr w:type="spellEnd"/>
      <w:r>
        <w:rPr>
          <w:rFonts w:ascii="Arial" w:hAnsi="Arial" w:cs="Arial"/>
          <w:color w:val="202122"/>
          <w:sz w:val="26"/>
          <w:szCs w:val="26"/>
        </w:rPr>
        <w:t>, Metonic and solar cycles. Divide 6916i + 4200m + 4845s by 7980 and call the remainder r.</w:t>
      </w:r>
    </w:p>
    <w:p w14:paraId="15097572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If r&gt;4713, Y = (r − 4713) and is a year AD.</w:t>
      </w:r>
    </w:p>
    <w:p w14:paraId="26EB4027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If r&lt;4714, Y = (4714 − r) and is a year BC.</w:t>
      </w:r>
    </w:p>
    <w:p w14:paraId="2A08D250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4608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Example</w:t>
      </w:r>
    </w:p>
    <w:p w14:paraId="2F791F1B" w14:textId="77777777" w:rsidR="00A23C03" w:rsidRDefault="00A23C03" w:rsidP="00A23C03">
      <w:pPr>
        <w:pStyle w:val="NormalWeb"/>
        <w:shd w:val="clear" w:color="auto" w:fill="FFFFFF"/>
        <w:spacing w:before="120" w:beforeAutospacing="0" w:after="120" w:afterAutospacing="0"/>
        <w:ind w:left="4608"/>
        <w:rPr>
          <w:rFonts w:ascii="Arial" w:hAnsi="Arial" w:cs="Arial"/>
          <w:color w:val="202122"/>
          <w:sz w:val="26"/>
          <w:szCs w:val="26"/>
        </w:rPr>
      </w:pPr>
      <w:proofErr w:type="spellStart"/>
      <w:r>
        <w:rPr>
          <w:rFonts w:ascii="Arial" w:hAnsi="Arial" w:cs="Arial"/>
          <w:color w:val="202122"/>
          <w:sz w:val="26"/>
          <w:szCs w:val="26"/>
        </w:rPr>
        <w:t>i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= 8, m = 2, s = 8. What is the year?</w:t>
      </w:r>
    </w:p>
    <w:p w14:paraId="54AB12B1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lastRenderedPageBreak/>
        <w:t>(6916 × 8) = 55328; (4200 × 2) = 8400: (4845 × 8) = 38760. 55328 + 8400 + 38760 = 102488.</w:t>
      </w:r>
    </w:p>
    <w:p w14:paraId="41F8FFDF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102488/7980 = 12 remainder 6728.</w:t>
      </w:r>
    </w:p>
    <w:p w14:paraId="087CD340" w14:textId="77777777" w:rsidR="00A23C03" w:rsidRDefault="00A23C03" w:rsidP="00A23C0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Y = (6728 − 4713) = AD 2015.</w:t>
      </w:r>
      <w:hyperlink r:id="rId25" w:anchor="cite_note-77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[77]</w:t>
        </w:r>
      </w:hyperlink>
    </w:p>
    <w:p w14:paraId="0F49155C" w14:textId="3D091F9C" w:rsidR="00B27688" w:rsidRDefault="00B27688">
      <w:r>
        <w:br w:type="page"/>
      </w:r>
    </w:p>
    <w:p w14:paraId="5725FC32" w14:textId="77777777" w:rsidR="00B27688" w:rsidRDefault="00B27688" w:rsidP="00B2768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Julian Day Problem Example</w:t>
      </w:r>
    </w:p>
    <w:p w14:paraId="708BDACE" w14:textId="77777777" w:rsidR="00B27688" w:rsidRDefault="00B27688"/>
    <w:p w14:paraId="220E8202" w14:textId="6748DBC2" w:rsidR="00A23C03" w:rsidRDefault="00B27688">
      <w:hyperlink r:id="rId26" w:history="1">
        <w:r w:rsidRPr="006C7E0D">
          <w:rPr>
            <w:rStyle w:val="Hyperlink"/>
          </w:rPr>
          <w:t>https://www.youtube.com/watch?v=A9KJQje-340</w:t>
        </w:r>
      </w:hyperlink>
    </w:p>
    <w:p w14:paraId="71239A42" w14:textId="7DE1CEAF" w:rsidR="00B27688" w:rsidRPr="00B27688" w:rsidRDefault="00B27688">
      <w:pPr>
        <w:rPr>
          <w:sz w:val="24"/>
          <w:szCs w:val="24"/>
        </w:rPr>
      </w:pPr>
    </w:p>
    <w:p w14:paraId="5AC30164" w14:textId="1EF6236B" w:rsidR="00B27688" w:rsidRPr="006C0844" w:rsidRDefault="00B27688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14-month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12</m:t>
              </m:r>
            </m:den>
          </m:f>
        </m:oMath>
      </m:oMathPara>
    </w:p>
    <w:p w14:paraId="5C6590AF" w14:textId="2FD34EF3" w:rsidR="00B27688" w:rsidRPr="006C0844" w:rsidRDefault="006C0844" w:rsidP="00B27688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y=year+4800-a</m:t>
          </m:r>
        </m:oMath>
      </m:oMathPara>
    </w:p>
    <w:p w14:paraId="5A491D95" w14:textId="4509F84A" w:rsidR="006C0844" w:rsidRPr="006C0844" w:rsidRDefault="006C0844" w:rsidP="00B27688">
      <w:pPr>
        <w:rPr>
          <w:rFonts w:ascii="Cambria Math" w:hAnsi="Cambria Math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m=month+12a-</m:t>
          </m:r>
          <m:r>
            <w:rPr>
              <w:rFonts w:ascii="Cambria Math" w:hAnsi="Cambria Math"/>
              <w:sz w:val="36"/>
              <w:szCs w:val="36"/>
            </w:rPr>
            <m:t>3</m:t>
          </m:r>
        </m:oMath>
      </m:oMathPara>
    </w:p>
    <w:p w14:paraId="30DF951C" w14:textId="52B1CDE7" w:rsidR="006C0844" w:rsidRPr="006C0844" w:rsidRDefault="006C0844" w:rsidP="00B27688">
      <w:pPr>
        <w:rPr>
          <w:rFonts w:ascii="Cambria Math" w:hAnsi="Cambria Math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JD=day+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153m+2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+365y+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100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400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-32045</m:t>
          </m:r>
        </m:oMath>
      </m:oMathPara>
    </w:p>
    <w:p w14:paraId="3E64F1B4" w14:textId="0FAB59A2" w:rsidR="00303153" w:rsidRDefault="0030315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br w:type="page"/>
      </w:r>
    </w:p>
    <w:p w14:paraId="173900B0" w14:textId="3A84D2B2" w:rsidR="00303153" w:rsidRPr="00303153" w:rsidRDefault="00303153" w:rsidP="00303153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28"/>
          <w:szCs w:val="28"/>
          <w:lang w:val="en"/>
        </w:rPr>
      </w:pPr>
      <w:r w:rsidRPr="00303153">
        <w:rPr>
          <w:rFonts w:ascii="Georgia" w:eastAsia="Times New Roman" w:hAnsi="Georgia" w:cs="Times New Roman"/>
          <w:color w:val="000000"/>
          <w:kern w:val="36"/>
          <w:sz w:val="28"/>
          <w:szCs w:val="28"/>
          <w:lang w:val="en"/>
        </w:rPr>
        <w:lastRenderedPageBreak/>
        <w:t xml:space="preserve"> </w:t>
      </w:r>
      <w:r w:rsidRPr="00303153">
        <w:rPr>
          <w:rFonts w:ascii="Georgia" w:eastAsia="Times New Roman" w:hAnsi="Georgia" w:cs="Times New Roman"/>
          <w:color w:val="000000"/>
          <w:kern w:val="36"/>
          <w:sz w:val="28"/>
          <w:szCs w:val="28"/>
          <w:lang w:val="en"/>
        </w:rPr>
        <w:t>Julian day</w:t>
      </w:r>
      <w:r w:rsidRPr="00303153">
        <w:rPr>
          <w:rFonts w:ascii="Georgia" w:eastAsia="Times New Roman" w:hAnsi="Georgia" w:cs="Times New Roman"/>
          <w:color w:val="000000"/>
          <w:kern w:val="36"/>
          <w:sz w:val="28"/>
          <w:szCs w:val="28"/>
          <w:lang w:val="en"/>
        </w:rPr>
        <w:t xml:space="preserve"> Wikipedia</w:t>
      </w:r>
    </w:p>
    <w:p w14:paraId="00DC0F39" w14:textId="77777777" w:rsidR="00303153" w:rsidRPr="00A23C03" w:rsidRDefault="00303153" w:rsidP="00303153">
      <w:pPr>
        <w:rPr>
          <w:sz w:val="28"/>
          <w:szCs w:val="28"/>
        </w:rPr>
      </w:pPr>
      <w:hyperlink r:id="rId27" w:history="1">
        <w:r w:rsidRPr="00A23C03">
          <w:rPr>
            <w:rStyle w:val="Hyperlink"/>
            <w:sz w:val="28"/>
            <w:szCs w:val="28"/>
          </w:rPr>
          <w:t>https://en.wikipedia.org/wiki/Julian_day</w:t>
        </w:r>
      </w:hyperlink>
    </w:p>
    <w:p w14:paraId="3B9A5B9E" w14:textId="1C1BE0CD" w:rsidR="00B27688" w:rsidRPr="00303153" w:rsidRDefault="00303153" w:rsidP="00B27688">
      <w:pPr>
        <w:rPr>
          <w:rFonts w:ascii="Cambria Math" w:hAnsi="Cambria Math"/>
          <w:sz w:val="28"/>
          <w:szCs w:val="28"/>
        </w:rPr>
      </w:pPr>
      <w:r w:rsidRPr="00303153">
        <w:rPr>
          <w:rFonts w:ascii="Arial" w:hAnsi="Arial" w:cs="Arial"/>
          <w:color w:val="202122"/>
          <w:sz w:val="28"/>
          <w:szCs w:val="28"/>
        </w:rPr>
        <w:t xml:space="preserve">DN = </w:t>
      </w:r>
      <w:r w:rsidRPr="00BF7F3E">
        <w:rPr>
          <w:rFonts w:ascii="Arial" w:hAnsi="Arial" w:cs="Arial"/>
          <w:color w:val="00B050"/>
          <w:sz w:val="28"/>
          <w:szCs w:val="28"/>
        </w:rPr>
        <w:t>(</w:t>
      </w:r>
      <w:r w:rsidRPr="00303153">
        <w:rPr>
          <w:rFonts w:ascii="Arial" w:hAnsi="Arial" w:cs="Arial"/>
          <w:color w:val="202122"/>
          <w:sz w:val="28"/>
          <w:szCs w:val="28"/>
        </w:rPr>
        <w:t xml:space="preserve">1461 × </w:t>
      </w:r>
      <w:r w:rsidRPr="00BF7F3E">
        <w:rPr>
          <w:rFonts w:ascii="Arial" w:hAnsi="Arial" w:cs="Arial"/>
          <w:color w:val="FF0000"/>
          <w:sz w:val="28"/>
          <w:szCs w:val="28"/>
        </w:rPr>
        <w:t>(</w:t>
      </w:r>
      <w:r w:rsidRPr="00303153">
        <w:rPr>
          <w:rFonts w:ascii="Arial" w:hAnsi="Arial" w:cs="Arial"/>
          <w:color w:val="202122"/>
          <w:sz w:val="28"/>
          <w:szCs w:val="28"/>
        </w:rPr>
        <w:t>Y + 4800 + (M − 14)/12</w:t>
      </w:r>
      <w:r w:rsidRPr="00BF7F3E">
        <w:rPr>
          <w:rFonts w:ascii="Arial" w:hAnsi="Arial" w:cs="Arial"/>
          <w:color w:val="FF0000"/>
          <w:sz w:val="28"/>
          <w:szCs w:val="28"/>
        </w:rPr>
        <w:t>)</w:t>
      </w:r>
      <w:r w:rsidR="00BF7F3E">
        <w:rPr>
          <w:rFonts w:ascii="Arial" w:hAnsi="Arial" w:cs="Arial"/>
          <w:color w:val="202122"/>
          <w:sz w:val="28"/>
          <w:szCs w:val="28"/>
        </w:rPr>
        <w:t xml:space="preserve"> </w:t>
      </w:r>
      <w:r w:rsidRPr="00BF7F3E">
        <w:rPr>
          <w:rFonts w:ascii="Arial" w:hAnsi="Arial" w:cs="Arial"/>
          <w:color w:val="00B050"/>
          <w:sz w:val="28"/>
          <w:szCs w:val="28"/>
        </w:rPr>
        <w:t>)</w:t>
      </w:r>
      <w:r w:rsidRPr="00303153">
        <w:rPr>
          <w:rFonts w:ascii="Arial" w:hAnsi="Arial" w:cs="Arial"/>
          <w:color w:val="202122"/>
          <w:sz w:val="28"/>
          <w:szCs w:val="28"/>
        </w:rPr>
        <w:t>/4 +</w:t>
      </w:r>
      <w:r w:rsidRPr="00DF04F4">
        <w:rPr>
          <w:rFonts w:ascii="Arial" w:hAnsi="Arial" w:cs="Arial"/>
          <w:color w:val="C00000"/>
          <w:sz w:val="28"/>
          <w:szCs w:val="28"/>
        </w:rPr>
        <w:t>(</w:t>
      </w:r>
      <w:r w:rsidRPr="00303153">
        <w:rPr>
          <w:rFonts w:ascii="Arial" w:hAnsi="Arial" w:cs="Arial"/>
          <w:color w:val="202122"/>
          <w:sz w:val="28"/>
          <w:szCs w:val="28"/>
        </w:rPr>
        <w:t>367 × (M − 2 − 12 × ((M − 14)/12))</w:t>
      </w:r>
      <w:r w:rsidRPr="00DF04F4">
        <w:rPr>
          <w:rFonts w:ascii="Arial" w:hAnsi="Arial" w:cs="Arial"/>
          <w:color w:val="C00000"/>
          <w:sz w:val="28"/>
          <w:szCs w:val="28"/>
        </w:rPr>
        <w:t>)</w:t>
      </w:r>
      <w:r w:rsidRPr="00303153">
        <w:rPr>
          <w:rFonts w:ascii="Arial" w:hAnsi="Arial" w:cs="Arial"/>
          <w:color w:val="202122"/>
          <w:sz w:val="28"/>
          <w:szCs w:val="28"/>
        </w:rPr>
        <w:t>/12 − (3 × ((Y + 4900 + (M - 14)/12)/100))/4 + D − 32075</w:t>
      </w:r>
    </w:p>
    <w:p w14:paraId="24DA78A7" w14:textId="27B5C5C9" w:rsidR="0010484F" w:rsidRPr="0010484F" w:rsidRDefault="0010484F" w:rsidP="0010484F">
      <w:pPr>
        <w:pBdr>
          <w:top w:val="single" w:sz="4" w:space="1" w:color="auto"/>
        </w:pBdr>
        <w:rPr>
          <w:rFonts w:ascii="Cambria Math" w:eastAsiaTheme="minorEastAsia" w:hAnsi="Cambria Math"/>
          <w:sz w:val="28"/>
          <w:szCs w:val="28"/>
        </w:rPr>
      </w:pPr>
      <w:proofErr w:type="spellStart"/>
      <w:r w:rsidRPr="0010484F">
        <w:rPr>
          <w:rFonts w:ascii="Cambria Math" w:eastAsiaTheme="minorEastAsia" w:hAnsi="Cambria Math"/>
          <w:sz w:val="28"/>
          <w:szCs w:val="28"/>
        </w:rPr>
        <w:t>Youtube</w:t>
      </w:r>
      <w:proofErr w:type="spellEnd"/>
    </w:p>
    <w:p w14:paraId="112B9AF7" w14:textId="6CDAE6F0" w:rsidR="00303153" w:rsidRPr="0010484F" w:rsidRDefault="00303153" w:rsidP="0010484F">
      <w:pPr>
        <w:pBdr>
          <w:top w:val="single" w:sz="4" w:space="1" w:color="auto"/>
        </w:pBd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14-month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den>
          </m:f>
        </m:oMath>
      </m:oMathPara>
    </w:p>
    <w:p w14:paraId="50E4C202" w14:textId="77777777" w:rsidR="00303153" w:rsidRPr="0010484F" w:rsidRDefault="00303153" w:rsidP="00303153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y=year+4800-a</m:t>
          </m:r>
        </m:oMath>
      </m:oMathPara>
    </w:p>
    <w:p w14:paraId="72F39D1E" w14:textId="77777777" w:rsidR="00303153" w:rsidRPr="0010484F" w:rsidRDefault="00303153" w:rsidP="00303153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m=month+12a-</m:t>
          </m:r>
          <m:r>
            <w:rPr>
              <w:rFonts w:ascii="Cambria Math" w:hAnsi="Cambria Math"/>
              <w:sz w:val="32"/>
              <w:szCs w:val="32"/>
            </w:rPr>
            <m:t>3</m:t>
          </m:r>
        </m:oMath>
      </m:oMathPara>
    </w:p>
    <w:p w14:paraId="06DF724D" w14:textId="77777777" w:rsidR="00303153" w:rsidRPr="0010484F" w:rsidRDefault="00303153" w:rsidP="00303153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JD=day+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153m+2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+365y+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400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-3204</m:t>
          </m:r>
          <m:r>
            <w:rPr>
              <w:rFonts w:ascii="Cambria Math" w:hAnsi="Cambria Math"/>
              <w:sz w:val="32"/>
              <w:szCs w:val="32"/>
            </w:rPr>
            <m:t>5</m:t>
          </m:r>
        </m:oMath>
      </m:oMathPara>
    </w:p>
    <w:p w14:paraId="762D3D1A" w14:textId="0EE06BAC" w:rsidR="00303153" w:rsidRDefault="00303153" w:rsidP="00BF7F3E">
      <w:pPr>
        <w:pBdr>
          <w:top w:val="single" w:sz="4" w:space="1" w:color="auto"/>
        </w:pBd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Wikipedia</w:t>
      </w:r>
    </w:p>
    <w:p w14:paraId="528F5909" w14:textId="205F3B47" w:rsidR="00693247" w:rsidRDefault="00693247" w:rsidP="00BF7F3E">
      <w:pPr>
        <w:pBdr>
          <w:top w:val="single" w:sz="4" w:space="1" w:color="auto"/>
        </w:pBdr>
        <w:rPr>
          <w:rFonts w:ascii="Arial" w:hAnsi="Arial" w:cs="Arial"/>
          <w:color w:val="202122"/>
          <w:sz w:val="28"/>
          <w:szCs w:val="28"/>
        </w:rPr>
      </w:pPr>
      <w:r w:rsidRPr="00693247">
        <w:rPr>
          <w:rFonts w:ascii="Arial" w:hAnsi="Arial" w:cs="Arial"/>
          <w:sz w:val="28"/>
          <w:szCs w:val="28"/>
        </w:rPr>
        <w:t>a =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 w:rsidRPr="00BF7F3E">
        <w:rPr>
          <w:rFonts w:ascii="Arial" w:hAnsi="Arial" w:cs="Arial"/>
          <w:color w:val="00B050"/>
          <w:sz w:val="28"/>
          <w:szCs w:val="28"/>
        </w:rPr>
        <w:t>(</w:t>
      </w:r>
      <w:r w:rsidRPr="00303153">
        <w:rPr>
          <w:rFonts w:ascii="Arial" w:hAnsi="Arial" w:cs="Arial"/>
          <w:color w:val="202122"/>
          <w:sz w:val="28"/>
          <w:szCs w:val="28"/>
        </w:rPr>
        <w:t xml:space="preserve">1461 × </w:t>
      </w:r>
      <w:r w:rsidRPr="00BF7F3E">
        <w:rPr>
          <w:rFonts w:ascii="Arial" w:hAnsi="Arial" w:cs="Arial"/>
          <w:color w:val="FF0000"/>
          <w:sz w:val="28"/>
          <w:szCs w:val="28"/>
        </w:rPr>
        <w:t>(</w:t>
      </w:r>
      <w:r w:rsidRPr="00303153">
        <w:rPr>
          <w:rFonts w:ascii="Arial" w:hAnsi="Arial" w:cs="Arial"/>
          <w:color w:val="202122"/>
          <w:sz w:val="28"/>
          <w:szCs w:val="28"/>
        </w:rPr>
        <w:t>Y + 4800 + (M − 14)/12</w:t>
      </w:r>
      <w:r w:rsidRPr="00BF7F3E">
        <w:rPr>
          <w:rFonts w:ascii="Arial" w:hAnsi="Arial" w:cs="Arial"/>
          <w:color w:val="FF0000"/>
          <w:sz w:val="28"/>
          <w:szCs w:val="28"/>
        </w:rPr>
        <w:t>)</w:t>
      </w:r>
      <w:r w:rsidRPr="00BF7F3E">
        <w:rPr>
          <w:rFonts w:ascii="Arial" w:hAnsi="Arial" w:cs="Arial"/>
          <w:color w:val="00B050"/>
          <w:sz w:val="28"/>
          <w:szCs w:val="28"/>
        </w:rPr>
        <w:t>)</w:t>
      </w:r>
      <w:r w:rsidRPr="00303153">
        <w:rPr>
          <w:rFonts w:ascii="Arial" w:hAnsi="Arial" w:cs="Arial"/>
          <w:color w:val="202122"/>
          <w:sz w:val="28"/>
          <w:szCs w:val="28"/>
        </w:rPr>
        <w:t>/4</w:t>
      </w:r>
    </w:p>
    <w:p w14:paraId="12FEA383" w14:textId="1FB63D29" w:rsidR="00BF7F3E" w:rsidRPr="00DF04F4" w:rsidRDefault="00DF04F4" w:rsidP="00104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1461 x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Y+4800+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M-14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7A9DE8CE" w14:textId="5454EFC1" w:rsidR="00DF04F4" w:rsidRDefault="00693247" w:rsidP="00BF7F3E">
      <w:pPr>
        <w:pBdr>
          <w:top w:val="single" w:sz="4" w:space="1" w:color="auto"/>
        </w:pBdr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 xml:space="preserve">b = </w:t>
      </w:r>
      <w:r w:rsidRPr="00303153">
        <w:rPr>
          <w:rFonts w:ascii="Arial" w:hAnsi="Arial" w:cs="Arial"/>
          <w:color w:val="202122"/>
          <w:sz w:val="28"/>
          <w:szCs w:val="28"/>
        </w:rPr>
        <w:t>+</w:t>
      </w:r>
      <w:r w:rsidRPr="00DF04F4">
        <w:rPr>
          <w:rFonts w:ascii="Arial" w:hAnsi="Arial" w:cs="Arial"/>
          <w:color w:val="C00000"/>
          <w:sz w:val="28"/>
          <w:szCs w:val="28"/>
        </w:rPr>
        <w:t>(</w:t>
      </w:r>
      <w:r w:rsidRPr="00303153">
        <w:rPr>
          <w:rFonts w:ascii="Arial" w:hAnsi="Arial" w:cs="Arial"/>
          <w:color w:val="202122"/>
          <w:sz w:val="28"/>
          <w:szCs w:val="28"/>
        </w:rPr>
        <w:t xml:space="preserve">367 × </w:t>
      </w:r>
      <w:r w:rsidRPr="00693247">
        <w:rPr>
          <w:rFonts w:ascii="Arial" w:hAnsi="Arial" w:cs="Arial"/>
          <w:color w:val="00B050"/>
          <w:sz w:val="28"/>
          <w:szCs w:val="28"/>
        </w:rPr>
        <w:t>(</w:t>
      </w:r>
      <w:r w:rsidRPr="00303153">
        <w:rPr>
          <w:rFonts w:ascii="Arial" w:hAnsi="Arial" w:cs="Arial"/>
          <w:color w:val="202122"/>
          <w:sz w:val="28"/>
          <w:szCs w:val="28"/>
        </w:rPr>
        <w:t>M − 2 − 12 ×</w:t>
      </w:r>
      <w:r w:rsidRPr="00693247">
        <w:rPr>
          <w:rFonts w:ascii="Arial" w:hAnsi="Arial" w:cs="Arial"/>
          <w:color w:val="ED7D31" w:themeColor="accent2"/>
          <w:sz w:val="28"/>
          <w:szCs w:val="28"/>
        </w:rPr>
        <w:t xml:space="preserve"> (</w:t>
      </w:r>
      <w:r w:rsidRPr="00693247">
        <w:rPr>
          <w:rFonts w:ascii="Arial" w:hAnsi="Arial" w:cs="Arial"/>
          <w:sz w:val="28"/>
          <w:szCs w:val="28"/>
        </w:rPr>
        <w:t>(</w:t>
      </w:r>
      <w:r w:rsidRPr="00303153">
        <w:rPr>
          <w:rFonts w:ascii="Arial" w:hAnsi="Arial" w:cs="Arial"/>
          <w:color w:val="202122"/>
          <w:sz w:val="28"/>
          <w:szCs w:val="28"/>
        </w:rPr>
        <w:t>M − 14)/12</w:t>
      </w:r>
      <w:r w:rsidRPr="00693247">
        <w:rPr>
          <w:rFonts w:ascii="Arial" w:hAnsi="Arial" w:cs="Arial"/>
          <w:color w:val="ED7D31" w:themeColor="accent2"/>
          <w:sz w:val="28"/>
          <w:szCs w:val="28"/>
        </w:rPr>
        <w:t>)</w:t>
      </w:r>
      <w:r w:rsidRPr="00693247">
        <w:rPr>
          <w:rFonts w:ascii="Arial" w:hAnsi="Arial" w:cs="Arial"/>
          <w:color w:val="00B050"/>
          <w:sz w:val="28"/>
          <w:szCs w:val="28"/>
        </w:rPr>
        <w:t>)</w:t>
      </w:r>
      <w:r w:rsidRPr="00DF04F4">
        <w:rPr>
          <w:rFonts w:ascii="Arial" w:hAnsi="Arial" w:cs="Arial"/>
          <w:color w:val="C00000"/>
          <w:sz w:val="28"/>
          <w:szCs w:val="28"/>
        </w:rPr>
        <w:t>)</w:t>
      </w:r>
      <w:r w:rsidRPr="00303153">
        <w:rPr>
          <w:rFonts w:ascii="Arial" w:hAnsi="Arial" w:cs="Arial"/>
          <w:color w:val="202122"/>
          <w:sz w:val="28"/>
          <w:szCs w:val="28"/>
        </w:rPr>
        <w:t>/12</w:t>
      </w:r>
    </w:p>
    <w:p w14:paraId="597E9D4C" w14:textId="7B7F8C69" w:rsidR="00693247" w:rsidRPr="0010484F" w:rsidRDefault="00693247" w:rsidP="00104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367 x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M-2-12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</m:oMath>
      </m:oMathPara>
    </w:p>
    <w:p w14:paraId="264EE5FD" w14:textId="7157CFEB" w:rsidR="00693247" w:rsidRDefault="0010484F" w:rsidP="0010484F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c = </w:t>
      </w:r>
      <w:r w:rsidRPr="00303153">
        <w:rPr>
          <w:rFonts w:ascii="Arial" w:hAnsi="Arial" w:cs="Arial"/>
          <w:color w:val="202122"/>
          <w:sz w:val="28"/>
          <w:szCs w:val="28"/>
        </w:rPr>
        <w:t>−</w:t>
      </w:r>
      <w:r w:rsidRPr="0010484F">
        <w:rPr>
          <w:rFonts w:ascii="Arial" w:hAnsi="Arial" w:cs="Arial"/>
          <w:color w:val="92D050"/>
          <w:sz w:val="28"/>
          <w:szCs w:val="28"/>
        </w:rPr>
        <w:t xml:space="preserve"> </w:t>
      </w:r>
      <w:r w:rsidRPr="0010484F">
        <w:rPr>
          <w:rFonts w:ascii="Arial" w:hAnsi="Arial" w:cs="Arial"/>
          <w:color w:val="00B050"/>
          <w:sz w:val="28"/>
          <w:szCs w:val="28"/>
        </w:rPr>
        <w:t>(</w:t>
      </w:r>
      <w:r w:rsidRPr="00303153">
        <w:rPr>
          <w:rFonts w:ascii="Arial" w:hAnsi="Arial" w:cs="Arial"/>
          <w:color w:val="202122"/>
          <w:sz w:val="28"/>
          <w:szCs w:val="28"/>
        </w:rPr>
        <w:t xml:space="preserve">3 × </w:t>
      </w:r>
      <w:r w:rsidRPr="0010484F">
        <w:rPr>
          <w:rFonts w:ascii="Arial" w:hAnsi="Arial" w:cs="Arial"/>
          <w:color w:val="FF0000"/>
          <w:sz w:val="28"/>
          <w:szCs w:val="28"/>
        </w:rPr>
        <w:t>(</w:t>
      </w:r>
      <w:r w:rsidRPr="0010484F">
        <w:rPr>
          <w:rFonts w:ascii="Arial" w:hAnsi="Arial" w:cs="Arial"/>
          <w:color w:val="00B0F0"/>
          <w:sz w:val="28"/>
          <w:szCs w:val="28"/>
        </w:rPr>
        <w:t>(</w:t>
      </w:r>
      <w:r w:rsidRPr="00303153">
        <w:rPr>
          <w:rFonts w:ascii="Arial" w:hAnsi="Arial" w:cs="Arial"/>
          <w:color w:val="202122"/>
          <w:sz w:val="28"/>
          <w:szCs w:val="28"/>
        </w:rPr>
        <w:t>Y + 4900 + (M - 14)/12</w:t>
      </w:r>
      <w:r w:rsidRPr="0010484F">
        <w:rPr>
          <w:rFonts w:ascii="Arial" w:hAnsi="Arial" w:cs="Arial"/>
          <w:color w:val="00B0F0"/>
          <w:sz w:val="28"/>
          <w:szCs w:val="28"/>
        </w:rPr>
        <w:t>)</w:t>
      </w:r>
      <w:r w:rsidRPr="00303153">
        <w:rPr>
          <w:rFonts w:ascii="Arial" w:hAnsi="Arial" w:cs="Arial"/>
          <w:color w:val="202122"/>
          <w:sz w:val="28"/>
          <w:szCs w:val="28"/>
        </w:rPr>
        <w:t>/100</w:t>
      </w:r>
      <w:r w:rsidRPr="0010484F">
        <w:rPr>
          <w:rFonts w:ascii="Arial" w:hAnsi="Arial" w:cs="Arial"/>
          <w:color w:val="FF0000"/>
          <w:sz w:val="28"/>
          <w:szCs w:val="28"/>
        </w:rPr>
        <w:t>)</w:t>
      </w:r>
      <w:r w:rsidRPr="0010484F">
        <w:rPr>
          <w:rFonts w:ascii="Arial" w:hAnsi="Arial" w:cs="Arial"/>
          <w:color w:val="00B050"/>
          <w:sz w:val="28"/>
          <w:szCs w:val="28"/>
        </w:rPr>
        <w:t>)</w:t>
      </w:r>
      <w:r w:rsidRPr="00303153">
        <w:rPr>
          <w:rFonts w:ascii="Arial" w:hAnsi="Arial" w:cs="Arial"/>
          <w:color w:val="202122"/>
          <w:sz w:val="28"/>
          <w:szCs w:val="28"/>
        </w:rPr>
        <w:t>/4</w:t>
      </w:r>
    </w:p>
    <w:p w14:paraId="2F172EE5" w14:textId="771444CD" w:rsidR="00693247" w:rsidRPr="00FD67CC" w:rsidRDefault="0010484F" w:rsidP="00FD6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3 x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Y+4900+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M-14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100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65990C6C" w14:textId="2B3AFE9B" w:rsidR="0010484F" w:rsidRDefault="00FD67CC" w:rsidP="0010484F">
      <w:pPr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</w:rPr>
        <w:t>d =</w:t>
      </w:r>
      <w:r w:rsidRPr="00303153">
        <w:rPr>
          <w:rFonts w:ascii="Arial" w:hAnsi="Arial" w:cs="Arial"/>
          <w:color w:val="202122"/>
          <w:sz w:val="28"/>
          <w:szCs w:val="28"/>
        </w:rPr>
        <w:t xml:space="preserve">+ D </w:t>
      </w:r>
      <w:r>
        <w:rPr>
          <w:rFonts w:ascii="Arial" w:hAnsi="Arial" w:cs="Arial"/>
          <w:color w:val="202122"/>
          <w:sz w:val="28"/>
          <w:szCs w:val="28"/>
        </w:rPr>
        <w:t>–</w:t>
      </w:r>
      <w:r w:rsidRPr="00303153">
        <w:rPr>
          <w:rFonts w:ascii="Arial" w:hAnsi="Arial" w:cs="Arial"/>
          <w:color w:val="202122"/>
          <w:sz w:val="28"/>
          <w:szCs w:val="28"/>
        </w:rPr>
        <w:t xml:space="preserve"> 32075</w:t>
      </w:r>
    </w:p>
    <w:p w14:paraId="18A62058" w14:textId="4D2818BD" w:rsidR="00FD67CC" w:rsidRPr="00DF04F4" w:rsidRDefault="00FD67CC" w:rsidP="00FD6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d=D-32075</m:t>
          </m:r>
        </m:oMath>
      </m:oMathPara>
    </w:p>
    <w:sectPr w:rsidR="00FD67CC" w:rsidRPr="00DF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A0"/>
    <w:rsid w:val="0010484F"/>
    <w:rsid w:val="001531A0"/>
    <w:rsid w:val="00303153"/>
    <w:rsid w:val="004F3DB9"/>
    <w:rsid w:val="00660C91"/>
    <w:rsid w:val="00693247"/>
    <w:rsid w:val="006C0844"/>
    <w:rsid w:val="009F3858"/>
    <w:rsid w:val="00A23C03"/>
    <w:rsid w:val="00B27688"/>
    <w:rsid w:val="00BF7F3E"/>
    <w:rsid w:val="00D423CE"/>
    <w:rsid w:val="00DF04F4"/>
    <w:rsid w:val="00FD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AAF3"/>
  <w15:chartTrackingRefBased/>
  <w15:docId w15:val="{CA5CFE46-CFC4-4F4E-BF38-33683AE5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C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C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23C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A23C03"/>
  </w:style>
  <w:style w:type="character" w:customStyle="1" w:styleId="mw-editsection">
    <w:name w:val="mw-editsection"/>
    <w:basedOn w:val="DefaultParagraphFont"/>
    <w:rsid w:val="00A23C03"/>
  </w:style>
  <w:style w:type="character" w:customStyle="1" w:styleId="mw-editsection-bracket">
    <w:name w:val="mw-editsection-bracket"/>
    <w:basedOn w:val="DefaultParagraphFont"/>
    <w:rsid w:val="00A23C03"/>
  </w:style>
  <w:style w:type="paragraph" w:styleId="NormalWeb">
    <w:name w:val="Normal (Web)"/>
    <w:basedOn w:val="Normal"/>
    <w:uiPriority w:val="99"/>
    <w:semiHidden/>
    <w:unhideWhenUsed/>
    <w:rsid w:val="00A23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A23C03"/>
  </w:style>
  <w:style w:type="character" w:styleId="UnresolvedMention">
    <w:name w:val="Unresolved Mention"/>
    <w:basedOn w:val="DefaultParagraphFont"/>
    <w:uiPriority w:val="99"/>
    <w:semiHidden/>
    <w:unhideWhenUsed/>
    <w:rsid w:val="00B2768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08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8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Julian_day&amp;action=edit&amp;section=7" TargetMode="External"/><Relationship Id="rId13" Type="http://schemas.openxmlformats.org/officeDocument/2006/relationships/hyperlink" Target="https://en.wikipedia.org/wiki/Proleptic_Julian_calendar" TargetMode="External"/><Relationship Id="rId18" Type="http://schemas.openxmlformats.org/officeDocument/2006/relationships/hyperlink" Target="https://en.wikipedia.org/wiki/Julian_day" TargetMode="External"/><Relationship Id="rId26" Type="http://schemas.openxmlformats.org/officeDocument/2006/relationships/hyperlink" Target="https://www.youtube.com/watch?v=A9KJQje-34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Julian_day" TargetMode="External"/><Relationship Id="rId7" Type="http://schemas.openxmlformats.org/officeDocument/2006/relationships/hyperlink" Target="https://en.wikipedia.org/wiki/Astronomical_year_numbering" TargetMode="External"/><Relationship Id="rId12" Type="http://schemas.openxmlformats.org/officeDocument/2006/relationships/hyperlink" Target="https://en.wikipedia.org/wiki/Julian_day" TargetMode="External"/><Relationship Id="rId17" Type="http://schemas.openxmlformats.org/officeDocument/2006/relationships/hyperlink" Target="https://en.wikipedia.org/wiki/Modular_arithmetic" TargetMode="External"/><Relationship Id="rId25" Type="http://schemas.openxmlformats.org/officeDocument/2006/relationships/hyperlink" Target="https://en.wikipedia.org/wiki/Julian_da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Week" TargetMode="External"/><Relationship Id="rId20" Type="http://schemas.openxmlformats.org/officeDocument/2006/relationships/hyperlink" Target="https://en.wikipedia.org/wiki/Julian_day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ger_division" TargetMode="External"/><Relationship Id="rId11" Type="http://schemas.openxmlformats.org/officeDocument/2006/relationships/hyperlink" Target="https://en.wikipedia.org/w/index.php?title=Julian_day&amp;action=edit&amp;section=8" TargetMode="External"/><Relationship Id="rId24" Type="http://schemas.openxmlformats.org/officeDocument/2006/relationships/hyperlink" Target="https://en.wikipedia.org/w/index.php?title=Julian_day&amp;action=edit&amp;section=12" TargetMode="External"/><Relationship Id="rId5" Type="http://schemas.openxmlformats.org/officeDocument/2006/relationships/hyperlink" Target="https://en.wikipedia.org/w/index.php?title=Julian_day&amp;action=edit&amp;section=6" TargetMode="External"/><Relationship Id="rId15" Type="http://schemas.openxmlformats.org/officeDocument/2006/relationships/hyperlink" Target="https://en.wikipedia.org/w/index.php?title=Julian_day&amp;action=edit&amp;section=10" TargetMode="External"/><Relationship Id="rId23" Type="http://schemas.openxmlformats.org/officeDocument/2006/relationships/hyperlink" Target="https://en.wikipedia.org/wiki/Modular_arithmeti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Julian_day" TargetMode="External"/><Relationship Id="rId19" Type="http://schemas.openxmlformats.org/officeDocument/2006/relationships/hyperlink" Target="https://en.wikipedia.org/w/index.php?title=Julian_day&amp;action=edit&amp;section=11" TargetMode="External"/><Relationship Id="rId4" Type="http://schemas.openxmlformats.org/officeDocument/2006/relationships/hyperlink" Target="https://en.wikipedia.org/wiki/Julian_day" TargetMode="External"/><Relationship Id="rId9" Type="http://schemas.openxmlformats.org/officeDocument/2006/relationships/hyperlink" Target="https://en.wikipedia.org/wiki/Proleptic_Gregorian_calendar" TargetMode="External"/><Relationship Id="rId14" Type="http://schemas.openxmlformats.org/officeDocument/2006/relationships/hyperlink" Target="https://en.wikipedia.org/w/index.php?title=Julian_day&amp;action=edit&amp;section=9" TargetMode="External"/><Relationship Id="rId22" Type="http://schemas.openxmlformats.org/officeDocument/2006/relationships/hyperlink" Target="https://en.wikipedia.org/wiki/Integer_division" TargetMode="External"/><Relationship Id="rId27" Type="http://schemas.openxmlformats.org/officeDocument/2006/relationships/hyperlink" Target="https://en.wikipedia.org/wiki/Julian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Rapp</dc:creator>
  <cp:keywords/>
  <dc:description/>
  <cp:lastModifiedBy>Mike Rapp</cp:lastModifiedBy>
  <cp:revision>3</cp:revision>
  <dcterms:created xsi:type="dcterms:W3CDTF">2020-05-19T04:30:00Z</dcterms:created>
  <dcterms:modified xsi:type="dcterms:W3CDTF">2020-05-19T19:57:00Z</dcterms:modified>
</cp:coreProperties>
</file>