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80D01" w14:textId="08E28706" w:rsidR="008549F3" w:rsidRPr="000C322C" w:rsidRDefault="008549F3"/>
    <w:p w14:paraId="62486A3D" w14:textId="77777777" w:rsidR="00E05541" w:rsidRPr="00C2607D" w:rsidRDefault="00E05541" w:rsidP="00E05541">
      <w:pPr>
        <w:rPr>
          <w:rStyle w:val="Emphasis"/>
          <w:rFonts w:ascii="Calibri" w:hAnsi="Calibri" w:cs="Calibri"/>
          <w:b/>
          <w:bCs/>
          <w:i w:val="0"/>
          <w:iCs w:val="0"/>
          <w:sz w:val="24"/>
          <w:szCs w:val="24"/>
        </w:rPr>
      </w:pPr>
      <w:r w:rsidRPr="00C2607D">
        <w:rPr>
          <w:rStyle w:val="Emphasis"/>
          <w:rFonts w:ascii="Calibri" w:hAnsi="Calibri" w:cs="Calibri"/>
          <w:b/>
          <w:bCs/>
          <w:sz w:val="24"/>
          <w:szCs w:val="24"/>
        </w:rPr>
        <w:t>The brief for this assignment was as follows.</w:t>
      </w:r>
    </w:p>
    <w:p w14:paraId="14625860" w14:textId="77777777" w:rsidR="00417F79" w:rsidRPr="00417F79" w:rsidRDefault="00E05541" w:rsidP="00417F79">
      <w:pPr>
        <w:shd w:val="clear" w:color="auto" w:fill="FFFFFF"/>
        <w:spacing w:line="285" w:lineRule="atLeast"/>
        <w:rPr>
          <w:rFonts w:ascii="Consolas" w:eastAsia="Times New Roman" w:hAnsi="Consolas" w:cs="Times New Roman"/>
          <w:color w:val="000000"/>
          <w:sz w:val="21"/>
          <w:szCs w:val="21"/>
          <w:lang w:eastAsia="en-AU"/>
        </w:rPr>
      </w:pPr>
      <w:r w:rsidRPr="000C322C">
        <w:rPr>
          <w:rStyle w:val="Emphasis"/>
          <w:rFonts w:ascii="Calibri" w:hAnsi="Calibri" w:cs="Calibri"/>
        </w:rPr>
        <w:t>“</w:t>
      </w:r>
      <w:r w:rsidR="00417F79" w:rsidRPr="00417F79">
        <w:rPr>
          <w:rFonts w:ascii="Consolas" w:eastAsia="Times New Roman" w:hAnsi="Consolas" w:cs="Times New Roman"/>
          <w:color w:val="000000"/>
          <w:sz w:val="21"/>
          <w:szCs w:val="21"/>
          <w:lang w:eastAsia="en-AU"/>
        </w:rPr>
        <w:t xml:space="preserve">While your data companions rushed off to jobs in finance and government, you remained adamant that science was the way for you. Staying true to your mission, you've joined </w:t>
      </w:r>
      <w:proofErr w:type="spellStart"/>
      <w:r w:rsidR="00417F79" w:rsidRPr="00417F79">
        <w:rPr>
          <w:rFonts w:ascii="Consolas" w:eastAsia="Times New Roman" w:hAnsi="Consolas" w:cs="Times New Roman"/>
          <w:color w:val="000000"/>
          <w:sz w:val="21"/>
          <w:szCs w:val="21"/>
          <w:lang w:eastAsia="en-AU"/>
        </w:rPr>
        <w:t>Pymaceuticals</w:t>
      </w:r>
      <w:proofErr w:type="spellEnd"/>
      <w:r w:rsidR="00417F79" w:rsidRPr="00417F79">
        <w:rPr>
          <w:rFonts w:ascii="Consolas" w:eastAsia="Times New Roman" w:hAnsi="Consolas" w:cs="Times New Roman"/>
          <w:color w:val="000000"/>
          <w:sz w:val="21"/>
          <w:szCs w:val="21"/>
          <w:lang w:eastAsia="en-AU"/>
        </w:rPr>
        <w:t xml:space="preserve"> Inc., a burgeoning pharmaceutical company based out of San Diego. </w:t>
      </w:r>
      <w:proofErr w:type="spellStart"/>
      <w:r w:rsidR="00417F79" w:rsidRPr="00417F79">
        <w:rPr>
          <w:rFonts w:ascii="Consolas" w:eastAsia="Times New Roman" w:hAnsi="Consolas" w:cs="Times New Roman"/>
          <w:color w:val="000000"/>
          <w:sz w:val="21"/>
          <w:szCs w:val="21"/>
          <w:lang w:eastAsia="en-AU"/>
        </w:rPr>
        <w:t>Pymaceuticals</w:t>
      </w:r>
      <w:proofErr w:type="spellEnd"/>
      <w:r w:rsidR="00417F79" w:rsidRPr="00417F79">
        <w:rPr>
          <w:rFonts w:ascii="Consolas" w:eastAsia="Times New Roman" w:hAnsi="Consolas" w:cs="Times New Roman"/>
          <w:color w:val="000000"/>
          <w:sz w:val="21"/>
          <w:szCs w:val="21"/>
          <w:lang w:eastAsia="en-AU"/>
        </w:rPr>
        <w:t xml:space="preserve"> specializes in anti-cancer pharmaceuticals. In its most recent efforts, it began screening for potential treatments for squamous cell carcinoma (SCC), a commonly occurring form of skin cancer.</w:t>
      </w:r>
    </w:p>
    <w:p w14:paraId="1BE510E7" w14:textId="77777777" w:rsidR="00417F79" w:rsidRPr="00417F79" w:rsidRDefault="00417F79" w:rsidP="00417F79">
      <w:pPr>
        <w:shd w:val="clear" w:color="auto" w:fill="FFFFFF"/>
        <w:spacing w:after="0" w:line="285" w:lineRule="atLeast"/>
        <w:rPr>
          <w:rFonts w:ascii="Consolas" w:eastAsia="Times New Roman" w:hAnsi="Consolas" w:cs="Times New Roman"/>
          <w:color w:val="000000"/>
          <w:sz w:val="21"/>
          <w:szCs w:val="21"/>
          <w:lang w:eastAsia="en-AU"/>
        </w:rPr>
      </w:pPr>
    </w:p>
    <w:p w14:paraId="3DC61FF8" w14:textId="1FBAF8E3" w:rsidR="00417F79" w:rsidRPr="00417F79" w:rsidRDefault="00417F79" w:rsidP="00417F79">
      <w:pPr>
        <w:shd w:val="clear" w:color="auto" w:fill="FFFFFF"/>
        <w:spacing w:after="0" w:line="285" w:lineRule="atLeast"/>
        <w:rPr>
          <w:rFonts w:ascii="Consolas" w:eastAsia="Times New Roman" w:hAnsi="Consolas" w:cs="Times New Roman"/>
          <w:color w:val="000000"/>
          <w:sz w:val="21"/>
          <w:szCs w:val="21"/>
          <w:lang w:eastAsia="en-AU"/>
        </w:rPr>
      </w:pPr>
      <w:r w:rsidRPr="00417F79">
        <w:rPr>
          <w:rFonts w:ascii="Consolas" w:eastAsia="Times New Roman" w:hAnsi="Consolas" w:cs="Times New Roman"/>
          <w:color w:val="000000"/>
          <w:sz w:val="21"/>
          <w:szCs w:val="21"/>
          <w:lang w:eastAsia="en-AU"/>
        </w:rPr>
        <w:t xml:space="preserve">As a senior data analyst at the company, you've been given access to the complete data from their most recent animal study. In this study, 249 mice identified with SCC </w:t>
      </w:r>
      <w:proofErr w:type="spellStart"/>
      <w:r w:rsidRPr="00417F79">
        <w:rPr>
          <w:rFonts w:ascii="Consolas" w:eastAsia="Times New Roman" w:hAnsi="Consolas" w:cs="Times New Roman"/>
          <w:color w:val="000000"/>
          <w:sz w:val="21"/>
          <w:szCs w:val="21"/>
          <w:lang w:eastAsia="en-AU"/>
        </w:rPr>
        <w:t>tumor</w:t>
      </w:r>
      <w:proofErr w:type="spellEnd"/>
      <w:r w:rsidRPr="00417F79">
        <w:rPr>
          <w:rFonts w:ascii="Consolas" w:eastAsia="Times New Roman" w:hAnsi="Consolas" w:cs="Times New Roman"/>
          <w:color w:val="000000"/>
          <w:sz w:val="21"/>
          <w:szCs w:val="21"/>
          <w:lang w:eastAsia="en-AU"/>
        </w:rPr>
        <w:t xml:space="preserve"> growth were treated through a variety of drug regimens. Over the course of 45 days, </w:t>
      </w:r>
      <w:proofErr w:type="spellStart"/>
      <w:r w:rsidRPr="00417F79">
        <w:rPr>
          <w:rFonts w:ascii="Consolas" w:eastAsia="Times New Roman" w:hAnsi="Consolas" w:cs="Times New Roman"/>
          <w:color w:val="000000"/>
          <w:sz w:val="21"/>
          <w:szCs w:val="21"/>
          <w:lang w:eastAsia="en-AU"/>
        </w:rPr>
        <w:t>tumor</w:t>
      </w:r>
      <w:proofErr w:type="spellEnd"/>
      <w:r w:rsidRPr="00417F79">
        <w:rPr>
          <w:rFonts w:ascii="Consolas" w:eastAsia="Times New Roman" w:hAnsi="Consolas" w:cs="Times New Roman"/>
          <w:color w:val="000000"/>
          <w:sz w:val="21"/>
          <w:szCs w:val="21"/>
          <w:lang w:eastAsia="en-AU"/>
        </w:rPr>
        <w:t xml:space="preserve"> development was observed and measured. The purpose of this study was to compare the performance of </w:t>
      </w:r>
      <w:proofErr w:type="spellStart"/>
      <w:r w:rsidRPr="00417F79">
        <w:rPr>
          <w:rFonts w:ascii="Consolas" w:eastAsia="Times New Roman" w:hAnsi="Consolas" w:cs="Times New Roman"/>
          <w:color w:val="000000"/>
          <w:sz w:val="21"/>
          <w:szCs w:val="21"/>
          <w:lang w:eastAsia="en-AU"/>
        </w:rPr>
        <w:t>Pymaceuticals</w:t>
      </w:r>
      <w:proofErr w:type="spellEnd"/>
      <w:r w:rsidRPr="00417F79">
        <w:rPr>
          <w:rFonts w:ascii="Consolas" w:eastAsia="Times New Roman" w:hAnsi="Consolas" w:cs="Times New Roman"/>
          <w:color w:val="000000"/>
          <w:sz w:val="21"/>
          <w:szCs w:val="21"/>
          <w:lang w:eastAsia="en-AU"/>
        </w:rPr>
        <w:t xml:space="preserve">' drug of interest, </w:t>
      </w:r>
      <w:proofErr w:type="spellStart"/>
      <w:r w:rsidRPr="00417F79">
        <w:rPr>
          <w:rFonts w:ascii="Consolas" w:eastAsia="Times New Roman" w:hAnsi="Consolas" w:cs="Times New Roman"/>
          <w:color w:val="000000"/>
          <w:sz w:val="21"/>
          <w:szCs w:val="21"/>
          <w:lang w:eastAsia="en-AU"/>
        </w:rPr>
        <w:t>Capomulin</w:t>
      </w:r>
      <w:proofErr w:type="spellEnd"/>
      <w:r w:rsidRPr="00417F79">
        <w:rPr>
          <w:rFonts w:ascii="Consolas" w:eastAsia="Times New Roman" w:hAnsi="Consolas" w:cs="Times New Roman"/>
          <w:color w:val="000000"/>
          <w:sz w:val="21"/>
          <w:szCs w:val="21"/>
          <w:lang w:eastAsia="en-AU"/>
        </w:rPr>
        <w:t>, versus the other treatment regimens. You have been tasked by the executive team to generate all of the tables and figures needed for the technical report of the study. The executive team also has asked for a top-level summary of the study results.</w:t>
      </w:r>
      <w:r>
        <w:rPr>
          <w:rFonts w:ascii="Consolas" w:eastAsia="Times New Roman" w:hAnsi="Consolas" w:cs="Times New Roman"/>
          <w:color w:val="000000"/>
          <w:sz w:val="21"/>
          <w:szCs w:val="21"/>
          <w:lang w:eastAsia="en-AU"/>
        </w:rPr>
        <w:t>”</w:t>
      </w:r>
    </w:p>
    <w:p w14:paraId="6FF4ADFA" w14:textId="74C553D1" w:rsidR="00E05541" w:rsidRPr="000C322C" w:rsidRDefault="00E05541" w:rsidP="00417F79">
      <w:pPr>
        <w:rPr>
          <w:rStyle w:val="Emphasis"/>
          <w:rFonts w:ascii="Calibri" w:hAnsi="Calibri" w:cs="Calibri"/>
          <w:i w:val="0"/>
          <w:iCs w:val="0"/>
          <w:u w:val="single"/>
        </w:rPr>
      </w:pPr>
    </w:p>
    <w:p w14:paraId="12A1F38E" w14:textId="46665F72" w:rsidR="00C738F8" w:rsidRDefault="00E05541" w:rsidP="00160CD7">
      <w:pPr>
        <w:spacing w:after="0"/>
      </w:pPr>
      <w:r w:rsidRPr="000C322C">
        <w:rPr>
          <w:rStyle w:val="Emphasis"/>
          <w:rFonts w:ascii="Calibri" w:hAnsi="Calibri" w:cs="Calibri"/>
        </w:rPr>
        <w:t xml:space="preserve">The full details of the brief can be found at: - </w:t>
      </w:r>
      <w:hyperlink r:id="rId5" w:history="1">
        <w:r w:rsidR="00160CD7" w:rsidRPr="001465C0">
          <w:rPr>
            <w:rStyle w:val="Hyperlink"/>
          </w:rPr>
          <w:t>https://monash.bootcampcontent.com/monash-coding-bootcamp/monu-virt-data-11-2021-u-c/-/tree/master/02-Homework/05-Matplotlib/Instructions</w:t>
        </w:r>
      </w:hyperlink>
    </w:p>
    <w:p w14:paraId="61CFCDC3" w14:textId="77777777" w:rsidR="00160CD7" w:rsidRPr="000C322C" w:rsidRDefault="00160CD7" w:rsidP="00160CD7">
      <w:pPr>
        <w:spacing w:after="0"/>
        <w:rPr>
          <w:rFonts w:ascii="Calibri" w:eastAsia="Times New Roman" w:hAnsi="Calibri" w:cs="Calibri"/>
          <w:color w:val="24292F"/>
          <w:lang w:eastAsia="en-AU"/>
        </w:rPr>
      </w:pPr>
    </w:p>
    <w:p w14:paraId="68FC779A" w14:textId="43AB0314" w:rsidR="00E05541" w:rsidRPr="000C322C" w:rsidRDefault="00E05541" w:rsidP="00E05541">
      <w:pPr>
        <w:shd w:val="clear" w:color="auto" w:fill="FFFFFF"/>
        <w:spacing w:after="240" w:line="240" w:lineRule="auto"/>
        <w:rPr>
          <w:rFonts w:ascii="Calibri" w:eastAsia="Times New Roman" w:hAnsi="Calibri" w:cs="Calibri"/>
          <w:color w:val="24292F"/>
          <w:lang w:eastAsia="en-AU"/>
        </w:rPr>
      </w:pPr>
      <w:r w:rsidRPr="000C322C">
        <w:rPr>
          <w:rFonts w:ascii="Calibri" w:eastAsia="Times New Roman" w:hAnsi="Calibri" w:cs="Calibri"/>
          <w:color w:val="24292F"/>
          <w:lang w:eastAsia="en-AU"/>
        </w:rPr>
        <w:t>The Files providing the solution to the Python Challenge are the following.</w:t>
      </w:r>
    </w:p>
    <w:p w14:paraId="38854987" w14:textId="0CBA4D00" w:rsidR="00E05541" w:rsidRPr="000C322C" w:rsidRDefault="00E05541" w:rsidP="00E05541">
      <w:pPr>
        <w:numPr>
          <w:ilvl w:val="0"/>
          <w:numId w:val="1"/>
        </w:numPr>
        <w:shd w:val="clear" w:color="auto" w:fill="FFFFFF"/>
        <w:spacing w:before="100" w:beforeAutospacing="1" w:after="100" w:afterAutospacing="1" w:line="240" w:lineRule="auto"/>
        <w:rPr>
          <w:rFonts w:ascii="Calibri" w:eastAsia="Times New Roman" w:hAnsi="Calibri" w:cs="Calibri"/>
          <w:color w:val="24292F"/>
          <w:lang w:eastAsia="en-AU"/>
        </w:rPr>
      </w:pPr>
      <w:r w:rsidRPr="000C322C">
        <w:rPr>
          <w:rFonts w:ascii="Calibri" w:eastAsia="Times New Roman" w:hAnsi="Calibri" w:cs="Calibri"/>
          <w:color w:val="24292F"/>
          <w:lang w:eastAsia="en-AU"/>
        </w:rPr>
        <w:t>"</w:t>
      </w:r>
      <w:proofErr w:type="spellStart"/>
      <w:proofErr w:type="gramStart"/>
      <w:r w:rsidR="00160CD7" w:rsidRPr="00160CD7">
        <w:rPr>
          <w:rFonts w:ascii="Calibri" w:eastAsia="Times New Roman" w:hAnsi="Calibri" w:cs="Calibri"/>
          <w:color w:val="24292F"/>
          <w:lang w:eastAsia="en-AU"/>
        </w:rPr>
        <w:t>pymaceuticals</w:t>
      </w:r>
      <w:proofErr w:type="gramEnd"/>
      <w:r w:rsidR="00160CD7" w:rsidRPr="00160CD7">
        <w:rPr>
          <w:rFonts w:ascii="Calibri" w:eastAsia="Times New Roman" w:hAnsi="Calibri" w:cs="Calibri"/>
          <w:color w:val="24292F"/>
          <w:lang w:eastAsia="en-AU"/>
        </w:rPr>
        <w:t>_mm</w:t>
      </w:r>
      <w:proofErr w:type="spellEnd"/>
      <w:r w:rsidRPr="000C322C">
        <w:rPr>
          <w:rFonts w:ascii="Calibri" w:eastAsia="Times New Roman" w:hAnsi="Calibri" w:cs="Calibri"/>
          <w:color w:val="24292F"/>
          <w:lang w:eastAsia="en-AU"/>
        </w:rPr>
        <w:t xml:space="preserve">" </w:t>
      </w:r>
      <w:r w:rsidR="00F65ABA" w:rsidRPr="000C322C">
        <w:rPr>
          <w:rFonts w:ascii="Calibri" w:eastAsia="Times New Roman" w:hAnsi="Calibri" w:cs="Calibri"/>
          <w:color w:val="24292F"/>
          <w:lang w:eastAsia="en-AU"/>
        </w:rPr>
        <w:t>contains the</w:t>
      </w:r>
      <w:r w:rsidRPr="000C322C">
        <w:rPr>
          <w:rFonts w:ascii="Calibri" w:eastAsia="Times New Roman" w:hAnsi="Calibri" w:cs="Calibri"/>
          <w:color w:val="24292F"/>
          <w:lang w:eastAsia="en-AU"/>
        </w:rPr>
        <w:t xml:space="preserve"> Python </w:t>
      </w:r>
      <w:r w:rsidR="00BF1970" w:rsidRPr="000C322C">
        <w:rPr>
          <w:rFonts w:ascii="Calibri" w:eastAsia="Times New Roman" w:hAnsi="Calibri" w:cs="Calibri"/>
          <w:color w:val="24292F"/>
          <w:lang w:eastAsia="en-AU"/>
        </w:rPr>
        <w:t xml:space="preserve">/ Pandas </w:t>
      </w:r>
      <w:r w:rsidRPr="000C322C">
        <w:rPr>
          <w:rFonts w:ascii="Calibri" w:eastAsia="Times New Roman" w:hAnsi="Calibri" w:cs="Calibri"/>
          <w:color w:val="24292F"/>
          <w:lang w:eastAsia="en-AU"/>
        </w:rPr>
        <w:t xml:space="preserve">code for the </w:t>
      </w:r>
      <w:r w:rsidR="00160CD7">
        <w:rPr>
          <w:rFonts w:ascii="Calibri" w:eastAsia="Times New Roman" w:hAnsi="Calibri" w:cs="Calibri"/>
          <w:color w:val="24292F"/>
          <w:lang w:eastAsia="en-AU"/>
        </w:rPr>
        <w:t xml:space="preserve">Matplotlib </w:t>
      </w:r>
      <w:r w:rsidRPr="000C322C">
        <w:rPr>
          <w:rFonts w:ascii="Calibri" w:eastAsia="Times New Roman" w:hAnsi="Calibri" w:cs="Calibri"/>
          <w:color w:val="24292F"/>
          <w:lang w:eastAsia="en-AU"/>
        </w:rPr>
        <w:t>challenge.</w:t>
      </w:r>
    </w:p>
    <w:p w14:paraId="1EA7B9EA" w14:textId="5541330C" w:rsidR="00E05541" w:rsidRDefault="00E05541" w:rsidP="00E05541">
      <w:pPr>
        <w:numPr>
          <w:ilvl w:val="0"/>
          <w:numId w:val="1"/>
        </w:numPr>
        <w:shd w:val="clear" w:color="auto" w:fill="FFFFFF"/>
        <w:spacing w:before="60" w:after="100" w:afterAutospacing="1" w:line="240" w:lineRule="auto"/>
        <w:rPr>
          <w:rFonts w:ascii="Calibri" w:eastAsia="Times New Roman" w:hAnsi="Calibri" w:cs="Calibri"/>
          <w:color w:val="24292F"/>
          <w:lang w:eastAsia="en-AU"/>
        </w:rPr>
      </w:pPr>
      <w:r w:rsidRPr="000C322C">
        <w:rPr>
          <w:rFonts w:ascii="Calibri" w:eastAsia="Times New Roman" w:hAnsi="Calibri" w:cs="Calibri"/>
          <w:color w:val="24292F"/>
          <w:lang w:eastAsia="en-AU"/>
        </w:rPr>
        <w:t>"</w:t>
      </w:r>
      <w:proofErr w:type="spellStart"/>
      <w:proofErr w:type="gramStart"/>
      <w:r w:rsidR="00160CD7" w:rsidRPr="00160CD7">
        <w:rPr>
          <w:rFonts w:ascii="Calibri" w:eastAsia="Times New Roman" w:hAnsi="Calibri" w:cs="Calibri"/>
          <w:color w:val="24292F"/>
          <w:lang w:eastAsia="en-AU"/>
        </w:rPr>
        <w:t>pymaceuticals</w:t>
      </w:r>
      <w:proofErr w:type="gramEnd"/>
      <w:r w:rsidR="00160CD7" w:rsidRPr="00160CD7">
        <w:rPr>
          <w:rFonts w:ascii="Calibri" w:eastAsia="Times New Roman" w:hAnsi="Calibri" w:cs="Calibri"/>
          <w:color w:val="24292F"/>
          <w:lang w:eastAsia="en-AU"/>
        </w:rPr>
        <w:t>_mm</w:t>
      </w:r>
      <w:proofErr w:type="spellEnd"/>
      <w:r w:rsidRPr="000C322C">
        <w:rPr>
          <w:rFonts w:ascii="Calibri" w:eastAsia="Times New Roman" w:hAnsi="Calibri" w:cs="Calibri"/>
          <w:color w:val="24292F"/>
          <w:lang w:eastAsia="en-AU"/>
        </w:rPr>
        <w:t xml:space="preserve">” </w:t>
      </w:r>
      <w:r w:rsidR="00160CD7">
        <w:rPr>
          <w:rFonts w:ascii="Calibri" w:eastAsia="Times New Roman" w:hAnsi="Calibri" w:cs="Calibri"/>
          <w:color w:val="24292F"/>
          <w:lang w:eastAsia="en-AU"/>
        </w:rPr>
        <w:t xml:space="preserve">also </w:t>
      </w:r>
      <w:r w:rsidRPr="000C322C">
        <w:rPr>
          <w:rFonts w:ascii="Calibri" w:eastAsia="Times New Roman" w:hAnsi="Calibri" w:cs="Calibri"/>
          <w:color w:val="24292F"/>
          <w:lang w:eastAsia="en-AU"/>
        </w:rPr>
        <w:t xml:space="preserve">contains the </w:t>
      </w:r>
      <w:r w:rsidR="00160CD7">
        <w:rPr>
          <w:rFonts w:ascii="Calibri" w:eastAsia="Times New Roman" w:hAnsi="Calibri" w:cs="Calibri"/>
          <w:color w:val="24292F"/>
          <w:lang w:eastAsia="en-AU"/>
        </w:rPr>
        <w:t xml:space="preserve">findings </w:t>
      </w:r>
      <w:r w:rsidR="00BF1970" w:rsidRPr="000C322C">
        <w:rPr>
          <w:rFonts w:ascii="Calibri" w:eastAsia="Times New Roman" w:hAnsi="Calibri" w:cs="Calibri"/>
          <w:color w:val="24292F"/>
          <w:lang w:eastAsia="en-AU"/>
        </w:rPr>
        <w:t>of the observable trends of the data</w:t>
      </w:r>
      <w:r w:rsidR="00160CD7">
        <w:rPr>
          <w:rFonts w:ascii="Calibri" w:eastAsia="Times New Roman" w:hAnsi="Calibri" w:cs="Calibri"/>
          <w:color w:val="24292F"/>
          <w:lang w:eastAsia="en-AU"/>
        </w:rPr>
        <w:t>.</w:t>
      </w:r>
    </w:p>
    <w:p w14:paraId="37738753" w14:textId="77777777" w:rsidR="0030684A" w:rsidRDefault="0030684A" w:rsidP="0030684A">
      <w:pPr>
        <w:shd w:val="clear" w:color="auto" w:fill="FFFFFF"/>
        <w:spacing w:before="60" w:after="100" w:afterAutospacing="1" w:line="240" w:lineRule="auto"/>
        <w:rPr>
          <w:rFonts w:ascii="Calibri" w:eastAsia="Times New Roman" w:hAnsi="Calibri" w:cs="Calibri"/>
          <w:color w:val="24292F"/>
          <w:lang w:eastAsia="en-AU"/>
        </w:rPr>
      </w:pPr>
    </w:p>
    <w:p w14:paraId="3E6B7A9E" w14:textId="3D473F2A" w:rsidR="0030684A" w:rsidRPr="00C2607D" w:rsidRDefault="0030684A" w:rsidP="0030684A">
      <w:pPr>
        <w:shd w:val="clear" w:color="auto" w:fill="FFFFFF"/>
        <w:spacing w:before="60" w:after="100" w:afterAutospacing="1" w:line="240" w:lineRule="auto"/>
        <w:rPr>
          <w:rFonts w:ascii="Calibri" w:eastAsia="Times New Roman" w:hAnsi="Calibri" w:cs="Calibri"/>
          <w:b/>
          <w:bCs/>
          <w:i/>
          <w:iCs/>
          <w:color w:val="24292F"/>
          <w:sz w:val="24"/>
          <w:szCs w:val="24"/>
          <w:lang w:eastAsia="en-AU"/>
        </w:rPr>
      </w:pPr>
      <w:r w:rsidRPr="00C2607D">
        <w:rPr>
          <w:rFonts w:ascii="Calibri" w:eastAsia="Times New Roman" w:hAnsi="Calibri" w:cs="Calibri"/>
          <w:b/>
          <w:bCs/>
          <w:i/>
          <w:iCs/>
          <w:color w:val="24292F"/>
          <w:sz w:val="24"/>
          <w:szCs w:val="24"/>
          <w:lang w:eastAsia="en-AU"/>
        </w:rPr>
        <w:t>Observations and Insights</w:t>
      </w:r>
    </w:p>
    <w:p w14:paraId="4181315F" w14:textId="5A7BC79F" w:rsidR="0030684A" w:rsidRPr="0030684A" w:rsidRDefault="0030684A" w:rsidP="0030684A">
      <w:pPr>
        <w:shd w:val="clear" w:color="auto" w:fill="FFFFFF"/>
        <w:spacing w:before="60" w:after="100" w:afterAutospacing="1" w:line="240" w:lineRule="auto"/>
        <w:rPr>
          <w:rFonts w:ascii="Calibri" w:eastAsia="Times New Roman" w:hAnsi="Calibri" w:cs="Calibri"/>
          <w:color w:val="24292F"/>
          <w:lang w:eastAsia="en-AU"/>
        </w:rPr>
      </w:pPr>
      <w:r w:rsidRPr="0030684A">
        <w:rPr>
          <w:rFonts w:ascii="Calibri" w:eastAsia="Times New Roman" w:hAnsi="Calibri" w:cs="Calibri"/>
          <w:color w:val="24292F"/>
          <w:lang w:eastAsia="en-AU"/>
        </w:rPr>
        <w:t xml:space="preserve">1. </w:t>
      </w:r>
      <w:proofErr w:type="spellStart"/>
      <w:r w:rsidRPr="0030684A">
        <w:rPr>
          <w:rFonts w:ascii="Calibri" w:eastAsia="Times New Roman" w:hAnsi="Calibri" w:cs="Calibri"/>
          <w:color w:val="24292F"/>
          <w:lang w:eastAsia="en-AU"/>
        </w:rPr>
        <w:t>Capomulin</w:t>
      </w:r>
      <w:proofErr w:type="spellEnd"/>
      <w:r w:rsidRPr="0030684A">
        <w:rPr>
          <w:rFonts w:ascii="Calibri" w:eastAsia="Times New Roman" w:hAnsi="Calibri" w:cs="Calibri"/>
          <w:color w:val="24292F"/>
          <w:lang w:eastAsia="en-AU"/>
        </w:rPr>
        <w:t xml:space="preserve"> was effective in reducing </w:t>
      </w:r>
      <w:proofErr w:type="spellStart"/>
      <w:r w:rsidRPr="0030684A">
        <w:rPr>
          <w:rFonts w:ascii="Calibri" w:eastAsia="Times New Roman" w:hAnsi="Calibri" w:cs="Calibri"/>
          <w:color w:val="24292F"/>
          <w:lang w:eastAsia="en-AU"/>
        </w:rPr>
        <w:t>tumor</w:t>
      </w:r>
      <w:proofErr w:type="spellEnd"/>
      <w:r w:rsidRPr="0030684A">
        <w:rPr>
          <w:rFonts w:ascii="Calibri" w:eastAsia="Times New Roman" w:hAnsi="Calibri" w:cs="Calibri"/>
          <w:color w:val="24292F"/>
          <w:lang w:eastAsia="en-AU"/>
        </w:rPr>
        <w:t xml:space="preserve"> volume during the course of the study and is a viable potential </w:t>
      </w:r>
      <w:proofErr w:type="gramStart"/>
      <w:r w:rsidRPr="0030684A">
        <w:rPr>
          <w:rFonts w:ascii="Calibri" w:eastAsia="Times New Roman" w:hAnsi="Calibri" w:cs="Calibri"/>
          <w:color w:val="24292F"/>
          <w:lang w:eastAsia="en-AU"/>
        </w:rPr>
        <w:t>drug  regimen</w:t>
      </w:r>
      <w:proofErr w:type="gramEnd"/>
      <w:r w:rsidRPr="0030684A">
        <w:rPr>
          <w:rFonts w:ascii="Calibri" w:eastAsia="Times New Roman" w:hAnsi="Calibri" w:cs="Calibri"/>
          <w:color w:val="24292F"/>
          <w:lang w:eastAsia="en-AU"/>
        </w:rPr>
        <w:t>.</w:t>
      </w:r>
    </w:p>
    <w:p w14:paraId="3399C0E6" w14:textId="77777777" w:rsidR="0030684A" w:rsidRDefault="0030684A" w:rsidP="0030684A">
      <w:pPr>
        <w:shd w:val="clear" w:color="auto" w:fill="FFFFFF"/>
        <w:spacing w:before="60" w:after="100" w:afterAutospacing="1" w:line="240" w:lineRule="auto"/>
        <w:rPr>
          <w:rFonts w:ascii="Calibri" w:eastAsia="Times New Roman" w:hAnsi="Calibri" w:cs="Calibri"/>
          <w:color w:val="24292F"/>
          <w:lang w:eastAsia="en-AU"/>
        </w:rPr>
      </w:pPr>
      <w:r w:rsidRPr="0030684A">
        <w:rPr>
          <w:rFonts w:ascii="Calibri" w:eastAsia="Times New Roman" w:hAnsi="Calibri" w:cs="Calibri"/>
          <w:color w:val="24292F"/>
          <w:lang w:eastAsia="en-AU"/>
        </w:rPr>
        <w:t>2. The Pearson’s Coefficient of Correlation, the r value, for the correlation between mouse weight and tumour volume is            0.84 [refer – “The Average Tumour Volume mm3” graph]. An r value greater than 0.7 indicates a strong statistical                correlation. This means that there is a strong likelihood that a mouse’s weight is contributing to the efficacy of all          drug regimens. The heavier the mouse, then the more efficacious the drug regimen.</w:t>
      </w:r>
    </w:p>
    <w:p w14:paraId="57D1C55E" w14:textId="1D71D8E0" w:rsidR="0030684A" w:rsidRPr="0030684A" w:rsidRDefault="0030684A" w:rsidP="0030684A">
      <w:pPr>
        <w:shd w:val="clear" w:color="auto" w:fill="FFFFFF"/>
        <w:spacing w:before="60" w:after="100" w:afterAutospacing="1" w:line="240" w:lineRule="auto"/>
        <w:rPr>
          <w:rFonts w:ascii="Calibri" w:eastAsia="Times New Roman" w:hAnsi="Calibri" w:cs="Calibri"/>
          <w:color w:val="24292F"/>
          <w:lang w:eastAsia="en-AU"/>
        </w:rPr>
      </w:pPr>
      <w:r w:rsidRPr="0030684A">
        <w:rPr>
          <w:rFonts w:ascii="Calibri" w:eastAsia="Times New Roman" w:hAnsi="Calibri" w:cs="Calibri"/>
          <w:color w:val="24292F"/>
          <w:lang w:eastAsia="en-AU"/>
        </w:rPr>
        <w:t xml:space="preserve"> 3. </w:t>
      </w:r>
      <w:proofErr w:type="spellStart"/>
      <w:r w:rsidRPr="0030684A">
        <w:rPr>
          <w:rFonts w:ascii="Calibri" w:eastAsia="Times New Roman" w:hAnsi="Calibri" w:cs="Calibri"/>
          <w:color w:val="24292F"/>
          <w:lang w:eastAsia="en-AU"/>
        </w:rPr>
        <w:t>Capomulin</w:t>
      </w:r>
      <w:proofErr w:type="spellEnd"/>
      <w:r w:rsidRPr="0030684A">
        <w:rPr>
          <w:rFonts w:ascii="Calibri" w:eastAsia="Times New Roman" w:hAnsi="Calibri" w:cs="Calibri"/>
          <w:color w:val="24292F"/>
          <w:lang w:eastAsia="en-AU"/>
        </w:rPr>
        <w:t xml:space="preserve"> had the most timepoint measurements of all the drugs studied.</w:t>
      </w:r>
    </w:p>
    <w:p w14:paraId="258D808A" w14:textId="057F26D0" w:rsidR="0030684A" w:rsidRPr="0030684A" w:rsidRDefault="0030684A" w:rsidP="0030684A">
      <w:pPr>
        <w:shd w:val="clear" w:color="auto" w:fill="FFFFFF"/>
        <w:spacing w:before="60" w:after="100" w:afterAutospacing="1" w:line="240" w:lineRule="auto"/>
        <w:rPr>
          <w:rFonts w:ascii="Calibri" w:eastAsia="Times New Roman" w:hAnsi="Calibri" w:cs="Calibri"/>
          <w:color w:val="24292F"/>
          <w:lang w:eastAsia="en-AU"/>
        </w:rPr>
      </w:pPr>
      <w:r w:rsidRPr="0030684A">
        <w:rPr>
          <w:rFonts w:ascii="Calibri" w:eastAsia="Times New Roman" w:hAnsi="Calibri" w:cs="Calibri"/>
          <w:color w:val="24292F"/>
          <w:lang w:eastAsia="en-AU"/>
        </w:rPr>
        <w:t xml:space="preserve"> 4. Overall, the </w:t>
      </w:r>
      <w:proofErr w:type="spellStart"/>
      <w:r w:rsidRPr="0030684A">
        <w:rPr>
          <w:rFonts w:ascii="Calibri" w:eastAsia="Times New Roman" w:hAnsi="Calibri" w:cs="Calibri"/>
          <w:color w:val="24292F"/>
          <w:lang w:eastAsia="en-AU"/>
        </w:rPr>
        <w:t>Capomulin</w:t>
      </w:r>
      <w:proofErr w:type="spellEnd"/>
      <w:r w:rsidRPr="0030684A">
        <w:rPr>
          <w:rFonts w:ascii="Calibri" w:eastAsia="Times New Roman" w:hAnsi="Calibri" w:cs="Calibri"/>
          <w:color w:val="24292F"/>
          <w:lang w:eastAsia="en-AU"/>
        </w:rPr>
        <w:t xml:space="preserve"> and </w:t>
      </w:r>
      <w:proofErr w:type="spellStart"/>
      <w:r w:rsidRPr="0030684A">
        <w:rPr>
          <w:rFonts w:ascii="Calibri" w:eastAsia="Times New Roman" w:hAnsi="Calibri" w:cs="Calibri"/>
          <w:color w:val="24292F"/>
          <w:lang w:eastAsia="en-AU"/>
        </w:rPr>
        <w:t>Ramicane</w:t>
      </w:r>
      <w:proofErr w:type="spellEnd"/>
      <w:r w:rsidRPr="0030684A">
        <w:rPr>
          <w:rFonts w:ascii="Calibri" w:eastAsia="Times New Roman" w:hAnsi="Calibri" w:cs="Calibri"/>
          <w:color w:val="24292F"/>
          <w:lang w:eastAsia="en-AU"/>
        </w:rPr>
        <w:t xml:space="preserve"> drug regimens resulted in the smallest final tumour volumes [refer – “The Final            Tumour Volume mm3” box plot].</w:t>
      </w:r>
    </w:p>
    <w:p w14:paraId="5DFA3569" w14:textId="6AEA21DF" w:rsidR="00160CD7" w:rsidRPr="000C322C" w:rsidRDefault="0030684A" w:rsidP="0030684A">
      <w:pPr>
        <w:shd w:val="clear" w:color="auto" w:fill="FFFFFF"/>
        <w:spacing w:before="60" w:after="100" w:afterAutospacing="1" w:line="240" w:lineRule="auto"/>
        <w:rPr>
          <w:rFonts w:ascii="Calibri" w:eastAsia="Times New Roman" w:hAnsi="Calibri" w:cs="Calibri"/>
          <w:color w:val="24292F"/>
          <w:lang w:eastAsia="en-AU"/>
        </w:rPr>
      </w:pPr>
      <w:r w:rsidRPr="0030684A">
        <w:rPr>
          <w:rFonts w:ascii="Calibri" w:eastAsia="Times New Roman" w:hAnsi="Calibri" w:cs="Calibri"/>
          <w:color w:val="24292F"/>
          <w:lang w:eastAsia="en-AU"/>
        </w:rPr>
        <w:t xml:space="preserve"> 5. The </w:t>
      </w:r>
      <w:proofErr w:type="spellStart"/>
      <w:r w:rsidRPr="0030684A">
        <w:rPr>
          <w:rFonts w:ascii="Calibri" w:eastAsia="Times New Roman" w:hAnsi="Calibri" w:cs="Calibri"/>
          <w:color w:val="24292F"/>
          <w:lang w:eastAsia="en-AU"/>
        </w:rPr>
        <w:t>Infubinol</w:t>
      </w:r>
      <w:proofErr w:type="spellEnd"/>
      <w:r w:rsidRPr="0030684A">
        <w:rPr>
          <w:rFonts w:ascii="Calibri" w:eastAsia="Times New Roman" w:hAnsi="Calibri" w:cs="Calibri"/>
          <w:color w:val="24292F"/>
          <w:lang w:eastAsia="en-AU"/>
        </w:rPr>
        <w:t xml:space="preserve"> drug regimen had one potential outlier well outside the range of the box plot [refer – “The </w:t>
      </w:r>
      <w:proofErr w:type="gramStart"/>
      <w:r w:rsidRPr="0030684A">
        <w:rPr>
          <w:rFonts w:ascii="Calibri" w:eastAsia="Times New Roman" w:hAnsi="Calibri" w:cs="Calibri"/>
          <w:color w:val="24292F"/>
          <w:lang w:eastAsia="en-AU"/>
        </w:rPr>
        <w:t>Final  Tumour</w:t>
      </w:r>
      <w:proofErr w:type="gramEnd"/>
      <w:r w:rsidRPr="0030684A">
        <w:rPr>
          <w:rFonts w:ascii="Calibri" w:eastAsia="Times New Roman" w:hAnsi="Calibri" w:cs="Calibri"/>
          <w:color w:val="24292F"/>
          <w:lang w:eastAsia="en-AU"/>
        </w:rPr>
        <w:t xml:space="preserve">        Volume mm3” box plot].</w:t>
      </w:r>
    </w:p>
    <w:p w14:paraId="752B639D" w14:textId="70122B9D" w:rsidR="000C322C" w:rsidRDefault="00BF1970" w:rsidP="00E05541">
      <w:pPr>
        <w:shd w:val="clear" w:color="auto" w:fill="FFFFFF"/>
        <w:spacing w:after="0" w:line="240" w:lineRule="auto"/>
      </w:pPr>
      <w:r w:rsidRPr="000C322C">
        <w:rPr>
          <w:rFonts w:ascii="Calibri" w:eastAsia="Times New Roman" w:hAnsi="Calibri" w:cs="Calibri"/>
          <w:color w:val="24292F"/>
          <w:lang w:eastAsia="en-AU"/>
        </w:rPr>
        <w:t>T</w:t>
      </w:r>
      <w:r w:rsidR="00E05541" w:rsidRPr="000C322C">
        <w:rPr>
          <w:rFonts w:ascii="Calibri" w:eastAsia="Times New Roman" w:hAnsi="Calibri" w:cs="Calibri"/>
          <w:color w:val="24292F"/>
          <w:lang w:eastAsia="en-AU"/>
        </w:rPr>
        <w:t xml:space="preserve">he </w:t>
      </w:r>
      <w:r w:rsidRPr="000C322C">
        <w:rPr>
          <w:rFonts w:ascii="Calibri" w:eastAsia="Times New Roman" w:hAnsi="Calibri" w:cs="Calibri"/>
          <w:color w:val="24292F"/>
          <w:lang w:eastAsia="en-AU"/>
        </w:rPr>
        <w:t>datasets</w:t>
      </w:r>
      <w:r w:rsidR="00E05541" w:rsidRPr="000C322C">
        <w:rPr>
          <w:rFonts w:ascii="Calibri" w:eastAsia="Times New Roman" w:hAnsi="Calibri" w:cs="Calibri"/>
          <w:color w:val="24292F"/>
          <w:lang w:eastAsia="en-AU"/>
        </w:rPr>
        <w:t xml:space="preserve"> required for the analysis can be found at the following link. </w:t>
      </w:r>
      <w:hyperlink r:id="rId6" w:history="1">
        <w:r w:rsidR="0030684A" w:rsidRPr="001465C0">
          <w:rPr>
            <w:rStyle w:val="Hyperlink"/>
          </w:rPr>
          <w:t>https://monash.bootcampcontent.com/monash-coding-bootcamp/monu-virt-data-11-2021-u-c/-/tree/master/02-Homework/05-Matplotlib/Instructions/Pymaceuticals/data</w:t>
        </w:r>
      </w:hyperlink>
    </w:p>
    <w:p w14:paraId="59F6B403" w14:textId="77777777" w:rsidR="0030684A" w:rsidRPr="000C322C" w:rsidRDefault="0030684A" w:rsidP="00E05541">
      <w:pPr>
        <w:shd w:val="clear" w:color="auto" w:fill="FFFFFF"/>
        <w:spacing w:after="0" w:line="240" w:lineRule="auto"/>
        <w:rPr>
          <w:rFonts w:ascii="Calibri" w:eastAsia="Times New Roman" w:hAnsi="Calibri" w:cs="Calibri"/>
          <w:color w:val="24292F"/>
          <w:lang w:eastAsia="en-AU"/>
        </w:rPr>
      </w:pPr>
    </w:p>
    <w:p w14:paraId="58F94AE6" w14:textId="7188B646" w:rsidR="00E05541" w:rsidRPr="000C322C" w:rsidRDefault="00E05541" w:rsidP="00E05541">
      <w:pPr>
        <w:shd w:val="clear" w:color="auto" w:fill="FFFFFF"/>
        <w:spacing w:after="0" w:line="240" w:lineRule="auto"/>
        <w:rPr>
          <w:rFonts w:ascii="Calibri" w:eastAsia="Times New Roman" w:hAnsi="Calibri" w:cs="Calibri"/>
          <w:color w:val="24292F"/>
          <w:lang w:eastAsia="en-AU"/>
        </w:rPr>
      </w:pPr>
      <w:r w:rsidRPr="000C322C">
        <w:rPr>
          <w:rFonts w:ascii="Calibri" w:eastAsia="Times New Roman" w:hAnsi="Calibri" w:cs="Calibri"/>
          <w:color w:val="24292F"/>
          <w:lang w:eastAsia="en-AU"/>
        </w:rPr>
        <w:t>The author of the solution can be contacted at </w:t>
      </w:r>
      <w:hyperlink r:id="rId7" w:history="1">
        <w:r w:rsidRPr="000C322C">
          <w:rPr>
            <w:rFonts w:ascii="Calibri" w:eastAsia="Times New Roman" w:hAnsi="Calibri" w:cs="Calibri"/>
            <w:color w:val="0000FF"/>
            <w:u w:val="single"/>
            <w:lang w:eastAsia="en-AU"/>
          </w:rPr>
          <w:t>mikemurf@bigpond.net.au</w:t>
        </w:r>
      </w:hyperlink>
      <w:r w:rsidRPr="000C322C">
        <w:rPr>
          <w:rFonts w:ascii="Calibri" w:eastAsia="Times New Roman" w:hAnsi="Calibri" w:cs="Calibri"/>
          <w:color w:val="24292F"/>
          <w:lang w:eastAsia="en-AU"/>
        </w:rPr>
        <w:t>.</w:t>
      </w:r>
    </w:p>
    <w:p w14:paraId="6C7A74A7" w14:textId="77777777" w:rsidR="00E05541" w:rsidRPr="000C322C" w:rsidRDefault="00E05541">
      <w:pPr>
        <w:rPr>
          <w:rFonts w:ascii="Calibri" w:hAnsi="Calibri" w:cs="Calibri"/>
        </w:rPr>
      </w:pPr>
    </w:p>
    <w:sectPr w:rsidR="00E05541" w:rsidRPr="000C322C" w:rsidSect="00117F9A">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0E78"/>
    <w:multiLevelType w:val="multilevel"/>
    <w:tmpl w:val="AAFAB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541"/>
    <w:rsid w:val="000C322C"/>
    <w:rsid w:val="00117F9A"/>
    <w:rsid w:val="00160CD7"/>
    <w:rsid w:val="0030684A"/>
    <w:rsid w:val="00417F79"/>
    <w:rsid w:val="006A2F78"/>
    <w:rsid w:val="008549F3"/>
    <w:rsid w:val="00BF1970"/>
    <w:rsid w:val="00C2607D"/>
    <w:rsid w:val="00C738F8"/>
    <w:rsid w:val="00E05541"/>
    <w:rsid w:val="00F65A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4179"/>
  <w15:chartTrackingRefBased/>
  <w15:docId w15:val="{27CB831D-D538-4649-BC6C-593E186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54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E05541"/>
    <w:rPr>
      <w:color w:val="0000FF"/>
      <w:u w:val="single"/>
    </w:rPr>
  </w:style>
  <w:style w:type="character" w:styleId="Emphasis">
    <w:name w:val="Emphasis"/>
    <w:basedOn w:val="DefaultParagraphFont"/>
    <w:uiPriority w:val="20"/>
    <w:qFormat/>
    <w:rsid w:val="00E05541"/>
    <w:rPr>
      <w:i/>
      <w:iCs/>
    </w:rPr>
  </w:style>
  <w:style w:type="character" w:styleId="UnresolvedMention">
    <w:name w:val="Unresolved Mention"/>
    <w:basedOn w:val="DefaultParagraphFont"/>
    <w:uiPriority w:val="99"/>
    <w:semiHidden/>
    <w:unhideWhenUsed/>
    <w:rsid w:val="000C3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75313">
      <w:bodyDiv w:val="1"/>
      <w:marLeft w:val="0"/>
      <w:marRight w:val="0"/>
      <w:marTop w:val="0"/>
      <w:marBottom w:val="0"/>
      <w:divBdr>
        <w:top w:val="none" w:sz="0" w:space="0" w:color="auto"/>
        <w:left w:val="none" w:sz="0" w:space="0" w:color="auto"/>
        <w:bottom w:val="none" w:sz="0" w:space="0" w:color="auto"/>
        <w:right w:val="none" w:sz="0" w:space="0" w:color="auto"/>
      </w:divBdr>
    </w:div>
    <w:div w:id="856969496">
      <w:bodyDiv w:val="1"/>
      <w:marLeft w:val="0"/>
      <w:marRight w:val="0"/>
      <w:marTop w:val="0"/>
      <w:marBottom w:val="0"/>
      <w:divBdr>
        <w:top w:val="none" w:sz="0" w:space="0" w:color="auto"/>
        <w:left w:val="none" w:sz="0" w:space="0" w:color="auto"/>
        <w:bottom w:val="none" w:sz="0" w:space="0" w:color="auto"/>
        <w:right w:val="none" w:sz="0" w:space="0" w:color="auto"/>
      </w:divBdr>
      <w:divsChild>
        <w:div w:id="2034069640">
          <w:marLeft w:val="0"/>
          <w:marRight w:val="0"/>
          <w:marTop w:val="0"/>
          <w:marBottom w:val="0"/>
          <w:divBdr>
            <w:top w:val="none" w:sz="0" w:space="0" w:color="auto"/>
            <w:left w:val="none" w:sz="0" w:space="0" w:color="auto"/>
            <w:bottom w:val="none" w:sz="0" w:space="0" w:color="auto"/>
            <w:right w:val="none" w:sz="0" w:space="0" w:color="auto"/>
          </w:divBdr>
          <w:divsChild>
            <w:div w:id="503325712">
              <w:marLeft w:val="0"/>
              <w:marRight w:val="0"/>
              <w:marTop w:val="0"/>
              <w:marBottom w:val="0"/>
              <w:divBdr>
                <w:top w:val="none" w:sz="0" w:space="0" w:color="auto"/>
                <w:left w:val="none" w:sz="0" w:space="0" w:color="auto"/>
                <w:bottom w:val="none" w:sz="0" w:space="0" w:color="auto"/>
                <w:right w:val="none" w:sz="0" w:space="0" w:color="auto"/>
              </w:divBdr>
            </w:div>
            <w:div w:id="3989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kemurf@bigpond.net.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ash.bootcampcontent.com/monash-coding-bootcamp/monu-virt-data-11-2021-u-c/-/tree/master/02-Homework/05-Matplotlib/Instructions/Pymaceuticals/data" TargetMode="External"/><Relationship Id="rId5" Type="http://schemas.openxmlformats.org/officeDocument/2006/relationships/hyperlink" Target="https://monash.bootcampcontent.com/monash-coding-bootcamp/monu-virt-data-11-2021-u-c/-/tree/master/02-Homework/05-Matplotlib/Instru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Murphy</dc:creator>
  <cp:keywords/>
  <dc:description/>
  <cp:lastModifiedBy>Michael Murphy</cp:lastModifiedBy>
  <cp:revision>2</cp:revision>
  <dcterms:created xsi:type="dcterms:W3CDTF">2021-12-19T05:56:00Z</dcterms:created>
  <dcterms:modified xsi:type="dcterms:W3CDTF">2021-12-19T05:56:00Z</dcterms:modified>
</cp:coreProperties>
</file>