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04D" w:rsidRDefault="00F5104D">
      <w:r>
        <w:rPr>
          <w:lang w:val="es-ES"/>
          <w:rFonts/>
        </w:rPr>
        <w:t xml:space="preserve">Este es un archivo de prueba por una demostración de GitHub .</w:t>
      </w:r>
      <w:r>
        <w:rPr>
          <w:lang w:val="es-ES"/>
          <w:rFonts/>
        </w:rPr>
        <w:t xml:space="preserve"> </w:t>
      </w:r>
    </w:p>
    <w:sectPr w:rsidR="00F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4D"/>
    <w:rsid w:val="00F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F1"/>
  <w15:chartTrackingRefBased/>
  <w15:docId w15:val="{EE109927-0DAE-4A3C-BF3E-E03DCE9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2020-04-19T18:25:00Z</dcterms:created>
  <dcterms:modified xsi:type="dcterms:W3CDTF">2020-04-19T18:30:00Z</dcterms:modified>
</cp:coreProperties>
</file>