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2"/>
        <w:ind w:left="0" w:right="0"/>
      </w:pPr>
    </w:p>
    <w:p>
      <w:pPr>
        <w:sectPr>
          <w:pgSz w:w="12240" w:h="15840"/>
          <w:pgMar w:top="252" w:right="726" w:bottom="506" w:left="1090" w:header="720" w:footer="720" w:gutter="0"/>
          <w:cols w:space="720"/>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432"/>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30" w:lineRule="auto" w:before="0" w:after="0"/>
        <w:ind w:left="1822" w:right="0" w:firstLine="0"/>
        <w:jc w:val="left"/>
      </w:pPr>
      <w:r>
        <w:rPr>
          <w:rFonts w:ascii="Arial" w:hAnsi="Arial" w:eastAsia="Arial"/>
          <w:b w:val="0"/>
          <w:i w:val="0"/>
          <w:color w:val="26292E"/>
          <w:sz w:val="22"/>
        </w:rPr>
        <w:t>"Año de la recuperación y consolidación de la economía peruana"</w:t>
      </w:r>
    </w:p>
    <w:p>
      <w:pPr>
        <w:autoSpaceDN w:val="0"/>
        <w:autoSpaceDE w:val="0"/>
        <w:widowControl/>
        <w:spacing w:line="240" w:lineRule="auto" w:before="278" w:after="0"/>
        <w:ind w:left="2382" w:right="0" w:firstLine="0"/>
        <w:jc w:val="left"/>
      </w:pPr>
      <w:r>
        <w:drawing>
          <wp:inline xmlns:a="http://schemas.openxmlformats.org/drawingml/2006/main" xmlns:pic="http://schemas.openxmlformats.org/drawingml/2006/picture">
            <wp:extent cx="3362959" cy="7340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362959" cy="734060"/>
                    </a:xfrm>
                    <a:prstGeom prst="rect"/>
                  </pic:spPr>
                </pic:pic>
              </a:graphicData>
            </a:graphic>
          </wp:inline>
        </w:drawing>
      </w:r>
    </w:p>
    <w:p>
      <w:pPr>
        <w:autoSpaceDN w:val="0"/>
        <w:autoSpaceDE w:val="0"/>
        <w:widowControl/>
        <w:spacing w:line="233" w:lineRule="auto" w:before="286" w:after="0"/>
        <w:ind w:left="1896" w:right="0" w:firstLine="0"/>
        <w:jc w:val="left"/>
      </w:pPr>
      <w:r>
        <w:rPr>
          <w:rFonts w:ascii="Arial" w:hAnsi="Arial" w:eastAsia="Arial"/>
          <w:b/>
          <w:i w:val="0"/>
          <w:color w:val="000000"/>
          <w:sz w:val="22"/>
        </w:rPr>
        <w:t xml:space="preserve">FACULTAD DE INGENIERÍA DE SISTEMAS E INFORMÁTICA </w:t>
      </w:r>
    </w:p>
    <w:p>
      <w:pPr>
        <w:autoSpaceDN w:val="0"/>
        <w:autoSpaceDE w:val="0"/>
        <w:widowControl/>
        <w:spacing w:line="233" w:lineRule="auto" w:before="506" w:after="0"/>
        <w:ind w:left="0" w:right="3586" w:firstLine="0"/>
        <w:jc w:val="right"/>
      </w:pPr>
      <w:r>
        <w:rPr>
          <w:rFonts w:ascii="Arial" w:hAnsi="Arial" w:eastAsia="Arial"/>
          <w:b/>
          <w:i w:val="0"/>
          <w:color w:val="000000"/>
          <w:sz w:val="28"/>
        </w:rPr>
        <w:t>Avance del proyecto - N.º 2</w:t>
      </w:r>
    </w:p>
    <w:p>
      <w:pPr>
        <w:autoSpaceDN w:val="0"/>
        <w:autoSpaceDE w:val="0"/>
        <w:widowControl/>
        <w:spacing w:line="233" w:lineRule="auto" w:before="490" w:after="0"/>
        <w:ind w:left="1712" w:right="0" w:firstLine="0"/>
        <w:jc w:val="left"/>
      </w:pPr>
      <w:r>
        <w:rPr>
          <w:rFonts w:ascii="Arial" w:hAnsi="Arial" w:eastAsia="Arial"/>
          <w:b/>
          <w:i w:val="0"/>
          <w:color w:val="000000"/>
          <w:sz w:val="24"/>
        </w:rPr>
        <w:t>Plataforma de Gestión Logística y Trazabilidad de Entrega</w:t>
      </w:r>
    </w:p>
    <w:p>
      <w:pPr>
        <w:autoSpaceDN w:val="0"/>
        <w:autoSpaceDE w:val="0"/>
        <w:widowControl/>
        <w:spacing w:line="233" w:lineRule="auto" w:before="666" w:after="0"/>
        <w:ind w:left="0" w:right="4774" w:firstLine="0"/>
        <w:jc w:val="right"/>
      </w:pPr>
      <w:r>
        <w:rPr>
          <w:rFonts w:ascii="Arial" w:hAnsi="Arial" w:eastAsia="Arial"/>
          <w:b/>
          <w:i w:val="0"/>
          <w:color w:val="000000"/>
          <w:sz w:val="24"/>
        </w:rPr>
        <w:t xml:space="preserve">Alumnos: </w:t>
      </w:r>
    </w:p>
    <w:p>
      <w:pPr>
        <w:autoSpaceDN w:val="0"/>
        <w:tabs>
          <w:tab w:pos="2762" w:val="left"/>
          <w:tab w:pos="2782" w:val="left"/>
          <w:tab w:pos="2806" w:val="left"/>
          <w:tab w:pos="2816" w:val="left"/>
          <w:tab w:pos="3088" w:val="left"/>
          <w:tab w:pos="3122" w:val="left"/>
          <w:tab w:pos="3142" w:val="left"/>
          <w:tab w:pos="3168" w:val="left"/>
          <w:tab w:pos="3178" w:val="left"/>
        </w:tabs>
        <w:autoSpaceDE w:val="0"/>
        <w:widowControl/>
        <w:spacing w:line="245" w:lineRule="auto" w:before="208" w:after="0"/>
        <w:ind w:left="2726" w:right="2592" w:firstLine="0"/>
        <w:jc w:val="left"/>
      </w:pPr>
      <w:r>
        <w:rPr>
          <w:rFonts w:ascii="Aptos" w:hAnsi="Aptos" w:eastAsia="Aptos"/>
          <w:b w:val="0"/>
          <w:i w:val="0"/>
          <w:color w:val="000000"/>
          <w:sz w:val="22"/>
        </w:rPr>
        <w:t>-</w:t>
      </w:r>
      <w:r>
        <w:tab/>
      </w:r>
      <w:r>
        <w:tab/>
      </w:r>
      <w:r>
        <w:rPr>
          <w:rFonts w:ascii="Arial" w:hAnsi="Arial" w:eastAsia="Arial"/>
          <w:b w:val="0"/>
          <w:i w:val="0"/>
          <w:color w:val="000000"/>
          <w:sz w:val="22"/>
        </w:rPr>
        <w:t xml:space="preserve">Huancas Flores, Zuleika Yanira                  20% </w:t>
      </w:r>
      <w:r>
        <w:br/>
      </w:r>
      <w:r>
        <w:rPr>
          <w:rFonts w:ascii="Aptos" w:hAnsi="Aptos" w:eastAsia="Aptos"/>
          <w:b w:val="0"/>
          <w:i w:val="0"/>
          <w:color w:val="000000"/>
          <w:sz w:val="22"/>
        </w:rPr>
        <w:t>-</w:t>
      </w:r>
      <w:r>
        <w:tab/>
      </w:r>
      <w:r>
        <w:rPr>
          <w:rFonts w:ascii="Arial" w:hAnsi="Arial" w:eastAsia="Arial"/>
          <w:b w:val="0"/>
          <w:i w:val="0"/>
          <w:color w:val="000000"/>
          <w:sz w:val="22"/>
        </w:rPr>
        <w:t xml:space="preserve">Leyva Guevara, Merly Jharleth                  20% </w:t>
      </w:r>
      <w:r>
        <w:br/>
      </w:r>
      <w:r>
        <w:rPr>
          <w:rFonts w:ascii="Aptos" w:hAnsi="Aptos" w:eastAsia="Aptos"/>
          <w:b w:val="0"/>
          <w:i w:val="0"/>
          <w:color w:val="000000"/>
          <w:sz w:val="22"/>
        </w:rPr>
        <w:t>-</w:t>
      </w:r>
      <w:r>
        <w:tab/>
      </w:r>
      <w:r>
        <w:tab/>
      </w:r>
      <w:r>
        <w:tab/>
      </w:r>
      <w:r>
        <w:tab/>
      </w:r>
      <w:r>
        <w:rPr>
          <w:rFonts w:ascii="Arial" w:hAnsi="Arial" w:eastAsia="Arial"/>
          <w:b w:val="0"/>
          <w:i w:val="0"/>
          <w:color w:val="000000"/>
          <w:sz w:val="22"/>
        </w:rPr>
        <w:t xml:space="preserve">Lopez Alcedo, Sayuri Margarita               20% </w:t>
      </w:r>
      <w:r>
        <w:br/>
      </w:r>
      <w:r>
        <w:rPr>
          <w:rFonts w:ascii="Aptos" w:hAnsi="Aptos" w:eastAsia="Aptos"/>
          <w:b w:val="0"/>
          <w:i w:val="0"/>
          <w:color w:val="000000"/>
          <w:sz w:val="22"/>
        </w:rPr>
        <w:t>-</w:t>
      </w:r>
      <w:r>
        <w:tab/>
      </w:r>
      <w:r>
        <w:tab/>
      </w:r>
      <w:r>
        <w:rPr>
          <w:rFonts w:ascii="Arial" w:hAnsi="Arial" w:eastAsia="Arial"/>
          <w:b w:val="0"/>
          <w:i w:val="0"/>
          <w:color w:val="000000"/>
          <w:sz w:val="22"/>
        </w:rPr>
        <w:t xml:space="preserve">Santamaria Santamaria, Greysy Anay      20% </w:t>
      </w:r>
      <w:r>
        <w:br/>
      </w:r>
      <w:r>
        <w:rPr>
          <w:rFonts w:ascii="Aptos" w:hAnsi="Aptos" w:eastAsia="Aptos"/>
          <w:b w:val="0"/>
          <w:i w:val="0"/>
          <w:color w:val="000000"/>
          <w:sz w:val="22"/>
        </w:rPr>
        <w:t>-</w:t>
      </w:r>
      <w:r>
        <w:tab/>
      </w:r>
      <w:r>
        <w:tab/>
      </w:r>
      <w:r>
        <w:tab/>
      </w:r>
      <w:r>
        <w:rPr>
          <w:rFonts w:ascii="Arial" w:hAnsi="Arial" w:eastAsia="Arial"/>
          <w:b w:val="0"/>
          <w:i w:val="0"/>
          <w:color w:val="000000"/>
          <w:sz w:val="22"/>
        </w:rPr>
        <w:t xml:space="preserve">Tafur Vargas, Feliciana Milagritos            20% </w:t>
      </w:r>
    </w:p>
    <w:p>
      <w:pPr>
        <w:autoSpaceDN w:val="0"/>
        <w:autoSpaceDE w:val="0"/>
        <w:widowControl/>
        <w:spacing w:line="233" w:lineRule="auto" w:before="514" w:after="0"/>
        <w:ind w:left="0" w:right="3374" w:firstLine="0"/>
        <w:jc w:val="right"/>
      </w:pPr>
      <w:r>
        <w:rPr>
          <w:rFonts w:ascii="Arial" w:hAnsi="Arial" w:eastAsia="Arial"/>
          <w:b/>
          <w:i w:val="0"/>
          <w:color w:val="000000"/>
          <w:sz w:val="22"/>
        </w:rPr>
        <w:t xml:space="preserve">Docente: </w:t>
      </w:r>
      <w:r>
        <w:rPr>
          <w:rFonts w:ascii="Arial" w:hAnsi="Arial" w:eastAsia="Arial"/>
          <w:b w:val="0"/>
          <w:i w:val="0"/>
          <w:color w:val="000000"/>
          <w:sz w:val="22"/>
        </w:rPr>
        <w:t xml:space="preserve">Huamani Uriarte, Enrique Lee </w:t>
      </w:r>
    </w:p>
    <w:p>
      <w:pPr>
        <w:autoSpaceDN w:val="0"/>
        <w:autoSpaceDE w:val="0"/>
        <w:widowControl/>
        <w:spacing w:line="233" w:lineRule="auto" w:before="1270" w:after="0"/>
        <w:ind w:left="0" w:right="4594" w:firstLine="0"/>
        <w:jc w:val="right"/>
      </w:pPr>
      <w:r>
        <w:rPr>
          <w:rFonts w:ascii="Arial" w:hAnsi="Arial" w:eastAsia="Arial"/>
          <w:b/>
          <w:i w:val="0"/>
          <w:color w:val="000000"/>
          <w:sz w:val="22"/>
        </w:rPr>
        <w:t>Sección: 34836</w:t>
      </w:r>
    </w:p>
    <w:p>
      <w:pPr>
        <w:autoSpaceDN w:val="0"/>
        <w:autoSpaceDE w:val="0"/>
        <w:widowControl/>
        <w:spacing w:line="233" w:lineRule="auto" w:before="2284" w:after="0"/>
        <w:ind w:left="0" w:right="3702" w:firstLine="0"/>
        <w:jc w:val="right"/>
      </w:pPr>
      <w:r>
        <w:rPr>
          <w:rFonts w:ascii="Arial" w:hAnsi="Arial" w:eastAsia="Arial"/>
          <w:b/>
          <w:i w:val="0"/>
          <w:color w:val="000000"/>
          <w:sz w:val="22"/>
        </w:rPr>
        <w:t>Lima, 28 de Septiembre del 2026</w:t>
      </w:r>
    </w:p>
    <w:p>
      <w:pPr>
        <w:autoSpaceDN w:val="0"/>
        <w:autoSpaceDE w:val="0"/>
        <w:widowControl/>
        <w:spacing w:line="228" w:lineRule="auto" w:before="1744" w:after="0"/>
        <w:ind w:left="0" w:right="660" w:firstLine="0"/>
        <w:jc w:val="right"/>
      </w:pPr>
      <w:r>
        <w:rPr>
          <w:rFonts w:ascii="Aptos" w:hAnsi="Aptos" w:eastAsia="Aptos"/>
          <w:b w:val="0"/>
          <w:i w:val="0"/>
          <w:color w:val="000000"/>
          <w:sz w:val="24"/>
        </w:rPr>
        <w:t xml:space="preserve">1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3728" w:space="0"/>
            <w:col w:w="6696" w:space="0"/>
          </w:cols>
          <w:docGrid w:linePitch="360"/>
        </w:sectPr>
      </w:pPr>
    </w:p>
    <w:p>
      <w:pPr>
        <w:autoSpaceDN w:val="0"/>
        <w:autoSpaceDE w:val="0"/>
        <w:widowControl/>
        <w:spacing w:line="233" w:lineRule="auto" w:before="0" w:after="368"/>
        <w:ind w:left="760" w:right="0" w:firstLine="0"/>
        <w:jc w:val="left"/>
      </w:pPr>
      <w:r>
        <w:rPr>
          <w:rFonts w:ascii="Arial" w:hAnsi="Arial" w:eastAsia="Arial"/>
          <w:b w:val="0"/>
          <w:i w:val="0"/>
          <w:color w:val="000000"/>
          <w:sz w:val="32"/>
        </w:rPr>
        <w:t xml:space="preserve">INDICE </w:t>
      </w:r>
    </w:p>
    <w:p>
      <w:pPr>
        <w:sectPr>
          <w:type w:val="nextColumn"/>
          <w:pgSz w:w="12240" w:h="15840"/>
          <w:pgMar w:top="252" w:right="726" w:bottom="506" w:left="1090" w:header="720" w:footer="720" w:gutter="0"/>
          <w:cols w:num="2" w:equalWidth="0">
            <w:col w:w="3728" w:space="0"/>
            <w:col w:w="6696" w:space="0"/>
          </w:cols>
          <w:docGrid w:linePitch="360"/>
        </w:sectPr>
      </w:pPr>
    </w:p>
    <w:p>
      <w:pPr>
        <w:autoSpaceDN w:val="0"/>
        <w:tabs>
          <w:tab w:pos="590" w:val="left"/>
          <w:tab w:pos="832" w:val="left"/>
          <w:tab w:pos="1312" w:val="left"/>
        </w:tabs>
        <w:autoSpaceDE w:val="0"/>
        <w:widowControl/>
        <w:spacing w:line="336" w:lineRule="auto" w:before="0" w:after="0"/>
        <w:ind w:left="350" w:right="576" w:firstLine="0"/>
        <w:jc w:val="left"/>
      </w:pPr>
      <w:r>
        <w:rPr>
          <w:rFonts w:ascii="Aptos" w:hAnsi="Aptos" w:eastAsia="Aptos"/>
          <w:b w:val="0"/>
          <w:i w:val="0"/>
          <w:color w:val="000000"/>
          <w:sz w:val="24"/>
        </w:rPr>
        <w:t xml:space="preserve">1. </w:t>
      </w:r>
      <w:r>
        <w:rPr>
          <w:rFonts w:ascii="Aptos" w:hAnsi="Aptos" w:eastAsia="Aptos"/>
          <w:b w:val="0"/>
          <w:i w:val="0"/>
          <w:color w:val="000000"/>
          <w:sz w:val="24"/>
        </w:rPr>
        <w:t xml:space="preserve">CAPITULO I ........................................................................................................... 3 </w:t>
      </w:r>
      <w:r>
        <w:tab/>
      </w:r>
      <w:r>
        <w:rPr>
          <w:rFonts w:ascii="Aptos" w:hAnsi="Aptos" w:eastAsia="Aptos"/>
          <w:b w:val="0"/>
          <w:i w:val="0"/>
          <w:color w:val="000000"/>
          <w:sz w:val="24"/>
        </w:rPr>
        <w:t xml:space="preserve">1.1 Problemática de la empresa ............................................................................... 3 </w:t>
      </w:r>
      <w:r>
        <w:tab/>
      </w:r>
      <w:r>
        <w:rPr>
          <w:rFonts w:ascii="Aptos" w:hAnsi="Aptos" w:eastAsia="Aptos"/>
          <w:b w:val="0"/>
          <w:i w:val="0"/>
          <w:color w:val="000000"/>
          <w:sz w:val="24"/>
        </w:rPr>
        <w:t xml:space="preserve">1.2 Rubro del negocio .............................................................................................. 4 </w:t>
      </w:r>
      <w:r>
        <w:tab/>
      </w:r>
      <w:r>
        <w:rPr>
          <w:rFonts w:ascii="Aptos" w:hAnsi="Aptos" w:eastAsia="Aptos"/>
          <w:b w:val="0"/>
          <w:i w:val="0"/>
          <w:color w:val="000000"/>
          <w:sz w:val="24"/>
        </w:rPr>
        <w:t xml:space="preserve">1.3 Antecedentes .................................................................................................... 5 </w:t>
      </w:r>
      <w:r>
        <w:tab/>
      </w:r>
      <w:r>
        <w:rPr>
          <w:rFonts w:ascii="Aptos" w:hAnsi="Aptos" w:eastAsia="Aptos"/>
          <w:b w:val="0"/>
          <w:i w:val="0"/>
          <w:color w:val="000000"/>
          <w:sz w:val="24"/>
        </w:rPr>
        <w:t xml:space="preserve">1.4 Marco teórico .................................................................................................... 9 </w:t>
      </w:r>
      <w:r>
        <w:tab/>
      </w:r>
      <w:r>
        <w:rPr>
          <w:rFonts w:ascii="Aptos" w:hAnsi="Aptos" w:eastAsia="Aptos"/>
          <w:b w:val="0"/>
          <w:i w:val="0"/>
          <w:color w:val="000000"/>
          <w:sz w:val="24"/>
        </w:rPr>
        <w:t xml:space="preserve">1.5 Objetivos: generales y específicos .................................................................... 11 </w:t>
      </w:r>
      <w:r>
        <w:tab/>
      </w:r>
      <w:r>
        <w:rPr>
          <w:rFonts w:ascii="Aptos" w:hAnsi="Aptos" w:eastAsia="Aptos"/>
          <w:b w:val="0"/>
          <w:i w:val="0"/>
          <w:color w:val="000000"/>
          <w:sz w:val="24"/>
        </w:rPr>
        <w:t xml:space="preserve">a. </w:t>
      </w:r>
      <w:r>
        <w:br/>
      </w:r>
      <w:r>
        <w:rPr>
          <w:rFonts w:ascii="Aptos" w:hAnsi="Aptos" w:eastAsia="Aptos"/>
          <w:b w:val="0"/>
          <w:i w:val="0"/>
          <w:color w:val="000000"/>
          <w:sz w:val="24"/>
        </w:rPr>
        <w:t xml:space="preserve">Objetivo General .......................................................................................... 12 </w:t>
      </w:r>
      <w:r>
        <w:tab/>
      </w:r>
      <w:r>
        <w:rPr>
          <w:rFonts w:ascii="Aptos" w:hAnsi="Aptos" w:eastAsia="Aptos"/>
          <w:b w:val="0"/>
          <w:i w:val="0"/>
          <w:color w:val="000000"/>
          <w:sz w:val="24"/>
        </w:rPr>
        <w:t xml:space="preserve">b. </w:t>
      </w:r>
      <w:r>
        <w:rPr>
          <w:rFonts w:ascii="Aptos" w:hAnsi="Aptos" w:eastAsia="Aptos"/>
          <w:b w:val="0"/>
          <w:i w:val="0"/>
          <w:color w:val="000000"/>
          <w:sz w:val="24"/>
        </w:rPr>
        <w:t xml:space="preserve">Objetivos Específicos ................................................................................... 12 </w:t>
      </w:r>
      <w:r>
        <w:tab/>
      </w:r>
      <w:r>
        <w:rPr>
          <w:rFonts w:ascii="Aptos" w:hAnsi="Aptos" w:eastAsia="Aptos"/>
          <w:b w:val="0"/>
          <w:i w:val="0"/>
          <w:color w:val="000000"/>
          <w:sz w:val="24"/>
        </w:rPr>
        <w:t xml:space="preserve">1.6 Limitaciones .................................................................................................... 12 </w:t>
      </w:r>
      <w:r>
        <w:rPr>
          <w:rFonts w:ascii="Aptos" w:hAnsi="Aptos" w:eastAsia="Aptos"/>
          <w:b w:val="0"/>
          <w:i w:val="0"/>
          <w:color w:val="000000"/>
          <w:sz w:val="24"/>
        </w:rPr>
        <w:t xml:space="preserve">2. </w:t>
      </w:r>
      <w:r>
        <w:rPr>
          <w:rFonts w:ascii="Aptos" w:hAnsi="Aptos" w:eastAsia="Aptos"/>
          <w:b w:val="0"/>
          <w:i w:val="0"/>
          <w:color w:val="000000"/>
          <w:sz w:val="24"/>
        </w:rPr>
        <w:t xml:space="preserve">CAPITULO II ........................................................................................................ 14 </w:t>
      </w:r>
      <w:r>
        <w:tab/>
      </w:r>
      <w:r>
        <w:rPr>
          <w:rFonts w:ascii="Aptos" w:hAnsi="Aptos" w:eastAsia="Aptos"/>
          <w:b w:val="0"/>
          <w:i w:val="0"/>
          <w:color w:val="000000"/>
          <w:sz w:val="24"/>
        </w:rPr>
        <w:t xml:space="preserve">2.1 Requerimientos del proyecto ............................................................................ 14 </w:t>
      </w:r>
      <w:r>
        <w:tab/>
      </w:r>
      <w:r>
        <w:rPr>
          <w:rFonts w:ascii="Aptos" w:hAnsi="Aptos" w:eastAsia="Aptos"/>
          <w:b w:val="0"/>
          <w:i w:val="0"/>
          <w:color w:val="000000"/>
          <w:sz w:val="24"/>
        </w:rPr>
        <w:t xml:space="preserve">a. </w:t>
      </w:r>
      <w:r>
        <w:br/>
      </w:r>
      <w:r>
        <w:rPr>
          <w:rFonts w:ascii="Aptos" w:hAnsi="Aptos" w:eastAsia="Aptos"/>
          <w:b w:val="0"/>
          <w:i w:val="0"/>
          <w:color w:val="000000"/>
          <w:sz w:val="24"/>
        </w:rPr>
        <w:t xml:space="preserve">Requerimientos funcionales.......................................................................... 14 </w:t>
      </w:r>
      <w:r>
        <w:tab/>
      </w:r>
      <w:r>
        <w:rPr>
          <w:rFonts w:ascii="Aptos" w:hAnsi="Aptos" w:eastAsia="Aptos"/>
          <w:b w:val="0"/>
          <w:i w:val="0"/>
          <w:color w:val="000000"/>
          <w:sz w:val="24"/>
        </w:rPr>
        <w:t xml:space="preserve">b. </w:t>
      </w:r>
      <w:r>
        <w:rPr>
          <w:rFonts w:ascii="Aptos" w:hAnsi="Aptos" w:eastAsia="Aptos"/>
          <w:b w:val="0"/>
          <w:i w:val="0"/>
          <w:color w:val="000000"/>
          <w:sz w:val="24"/>
        </w:rPr>
        <w:t xml:space="preserve">Requerimientos no funcionales ..................................................................... 15 </w:t>
      </w:r>
      <w:r>
        <w:tab/>
      </w:r>
      <w:r>
        <w:rPr>
          <w:rFonts w:ascii="Aptos" w:hAnsi="Aptos" w:eastAsia="Aptos"/>
          <w:b w:val="0"/>
          <w:i w:val="0"/>
          <w:color w:val="000000"/>
          <w:sz w:val="24"/>
        </w:rPr>
        <w:t xml:space="preserve">2.2 Estructura del proyecto .................................................................................... 16 </w:t>
      </w:r>
      <w:r>
        <w:tab/>
      </w:r>
      <w:r>
        <w:rPr>
          <w:rFonts w:ascii="Aptos" w:hAnsi="Aptos" w:eastAsia="Aptos"/>
          <w:b w:val="0"/>
          <w:i w:val="0"/>
          <w:color w:val="000000"/>
          <w:sz w:val="24"/>
        </w:rPr>
        <w:t xml:space="preserve">2.3 Diagrama lógico y físico .................................................................................... 17 </w:t>
      </w:r>
      <w:r>
        <w:tab/>
      </w:r>
      <w:r>
        <w:rPr>
          <w:rFonts w:ascii="Aptos" w:hAnsi="Aptos" w:eastAsia="Aptos"/>
          <w:b w:val="0"/>
          <w:i w:val="0"/>
          <w:color w:val="000000"/>
          <w:sz w:val="24"/>
        </w:rPr>
        <w:t xml:space="preserve">a. </w:t>
      </w:r>
      <w:r>
        <w:rPr>
          <w:rFonts w:ascii="Aptos" w:hAnsi="Aptos" w:eastAsia="Aptos"/>
          <w:b w:val="0"/>
          <w:i w:val="0"/>
          <w:color w:val="000000"/>
          <w:sz w:val="24"/>
        </w:rPr>
        <w:t xml:space="preserve">Lógico ......................................................................................................... 17 </w:t>
      </w:r>
      <w:r>
        <w:tab/>
      </w:r>
      <w:r>
        <w:rPr>
          <w:rFonts w:ascii="Aptos" w:hAnsi="Aptos" w:eastAsia="Aptos"/>
          <w:b w:val="0"/>
          <w:i w:val="0"/>
          <w:color w:val="000000"/>
          <w:sz w:val="24"/>
        </w:rPr>
        <w:t xml:space="preserve">b. </w:t>
      </w:r>
      <w:r>
        <w:rPr>
          <w:rFonts w:ascii="Aptos" w:hAnsi="Aptos" w:eastAsia="Aptos"/>
          <w:b w:val="0"/>
          <w:i w:val="0"/>
          <w:color w:val="000000"/>
          <w:sz w:val="24"/>
        </w:rPr>
        <w:t xml:space="preserve">Físico .......................................................................................................... 17 </w:t>
      </w:r>
    </w:p>
    <w:p>
      <w:pPr>
        <w:autoSpaceDN w:val="0"/>
        <w:autoSpaceDE w:val="0"/>
        <w:widowControl/>
        <w:spacing w:line="228" w:lineRule="auto" w:before="5014" w:after="0"/>
        <w:ind w:left="0" w:right="660" w:firstLine="0"/>
        <w:jc w:val="right"/>
      </w:pPr>
      <w:r>
        <w:rPr>
          <w:rFonts w:ascii="Aptos" w:hAnsi="Aptos" w:eastAsia="Aptos"/>
          <w:b w:val="0"/>
          <w:i w:val="0"/>
          <w:color w:val="000000"/>
          <w:sz w:val="24"/>
        </w:rPr>
        <w:t xml:space="preserve">2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autoSpaceDN w:val="0"/>
        <w:tabs>
          <w:tab w:pos="712" w:val="left"/>
        </w:tabs>
        <w:autoSpaceDE w:val="0"/>
        <w:widowControl/>
        <w:spacing w:line="228" w:lineRule="auto" w:before="96" w:after="0"/>
        <w:ind w:left="156" w:right="0" w:firstLine="0"/>
        <w:jc w:val="left"/>
      </w:pPr>
      <w:r>
        <w:rPr>
          <w:rFonts w:ascii="Aptos" w:hAnsi="Aptos" w:eastAsia="Aptos"/>
          <w:b w:val="0"/>
          <w:i w:val="0"/>
          <w:color w:val="000000"/>
          <w:sz w:val="24"/>
        </w:rPr>
        <w:t xml:space="preserve">1. </w:t>
      </w:r>
      <w:r>
        <w:rPr>
          <w:rFonts w:ascii="Aptos" w:hAnsi="Aptos" w:eastAsia="Aptos"/>
          <w:b w:val="0"/>
          <w:i w:val="0"/>
          <w:color w:val="000000"/>
          <w:sz w:val="24"/>
        </w:rPr>
        <w:t xml:space="preserve">CAPITULO I </w:t>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766"/>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tabs>
          <w:tab w:pos="386" w:val="left"/>
          <w:tab w:pos="1072" w:val="left"/>
        </w:tabs>
        <w:autoSpaceDE w:val="0"/>
        <w:widowControl/>
        <w:spacing w:line="437" w:lineRule="auto" w:before="0" w:after="0"/>
        <w:ind w:left="350" w:right="576" w:firstLine="0"/>
        <w:jc w:val="left"/>
      </w:pPr>
      <w:r>
        <w:t xml:space="preserve">1.1 Problemática de la empresa </w:t>
        <w:br/>
        <w:t xml:space="preserve">La empresa dedicada a la distribución de paquetes presenta dificultades en la gestión de seguimiento de sus entregas debido a que gran parte de sus procesos se realiza de manera manual o mediante aplicaciones separadas ajenas a la misma empresa. Actualmente, los operadores registran los envíos, coordinan la asignación de paquetes a los repartidores y verifican la disponibilidad de estos sin contar con una plataforma centralizada que integre toda la información </w:t>
        <w:br/>
        <w:t xml:space="preserve">Esta situación ocasiona problemas entre el personal del área de administración, los de área de operadores logísticos y los repartidores. Por ejemplo, la asignación de paquetes puede realizarse sin una validación adecuada de la carga de trabajo o disponibilidad del repartidor, generando retrasos, duplicidad de la información o una distribución ineficiente de las entregas. </w:t>
      </w:r>
    </w:p>
    <w:p>
      <w:pPr>
        <w:autoSpaceDN w:val="0"/>
        <w:autoSpaceDE w:val="0"/>
        <w:widowControl/>
        <w:spacing w:line="410" w:lineRule="auto" w:before="292" w:after="0"/>
        <w:ind w:left="350" w:right="720" w:firstLine="0"/>
        <w:jc w:val="left"/>
      </w:pPr>
      <w:r>
        <w:rPr>
          <w:rFonts w:ascii="Aptos" w:hAnsi="Aptos" w:eastAsia="Aptos"/>
          <w:b w:val="0"/>
          <w:i w:val="0"/>
          <w:color w:val="000000"/>
          <w:sz w:val="24"/>
        </w:rPr>
        <w:t xml:space="preserve">Asimismo, existe una limitada trazabilidad de los pedidos. El cliente desconoce de forma </w:t>
      </w:r>
      <w:r>
        <w:rPr>
          <w:rFonts w:ascii="Aptos" w:hAnsi="Aptos" w:eastAsia="Aptos"/>
          <w:b w:val="0"/>
          <w:i w:val="0"/>
          <w:color w:val="000000"/>
          <w:sz w:val="24"/>
        </w:rPr>
        <w:t xml:space="preserve">inmediata y confiable si su paquete fue recibido, clasificado, asignado, se encuentra en </w:t>
      </w:r>
      <w:r>
        <w:rPr>
          <w:rFonts w:ascii="Aptos" w:hAnsi="Aptos" w:eastAsia="Aptos"/>
          <w:b w:val="0"/>
          <w:i w:val="0"/>
          <w:color w:val="000000"/>
          <w:sz w:val="24"/>
        </w:rPr>
        <w:t xml:space="preserve">ruta, fue entregado, presenta incidencias o fue devuelto, es decir el cliente no es capaz de </w:t>
      </w:r>
      <w:r>
        <w:rPr>
          <w:rFonts w:ascii="Aptos" w:hAnsi="Aptos" w:eastAsia="Aptos"/>
          <w:b w:val="0"/>
          <w:i w:val="0"/>
          <w:color w:val="000000"/>
          <w:sz w:val="24"/>
        </w:rPr>
        <w:t xml:space="preserve">saber el estado actual de su paquete. La falta de información accesible genera </w:t>
      </w:r>
      <w:r>
        <w:br/>
      </w:r>
      <w:r>
        <w:rPr>
          <w:rFonts w:ascii="Aptos" w:hAnsi="Aptos" w:eastAsia="Aptos"/>
          <w:b w:val="0"/>
          <w:i w:val="0"/>
          <w:color w:val="000000"/>
          <w:sz w:val="24"/>
        </w:rPr>
        <w:t xml:space="preserve">incertidumbre en los clientes e incrementa las consultas y reclamos hacia la empresa. </w:t>
      </w:r>
    </w:p>
    <w:p>
      <w:pPr>
        <w:autoSpaceDN w:val="0"/>
        <w:autoSpaceDE w:val="0"/>
        <w:widowControl/>
        <w:spacing w:line="228" w:lineRule="auto" w:before="292" w:after="0"/>
        <w:ind w:left="350" w:right="0" w:firstLine="0"/>
        <w:jc w:val="left"/>
      </w:pPr>
      <w:r>
        <w:rPr>
          <w:rFonts w:ascii="Aptos" w:hAnsi="Aptos" w:eastAsia="Aptos"/>
          <w:b w:val="0"/>
          <w:i w:val="0"/>
          <w:color w:val="000000"/>
          <w:sz w:val="24"/>
        </w:rPr>
        <w:t xml:space="preserve">Otro pendiente importante es el manejo de incidencias durante el proceso de reparto. </w:t>
      </w:r>
    </w:p>
    <w:p>
      <w:pPr>
        <w:autoSpaceDN w:val="0"/>
        <w:autoSpaceDE w:val="0"/>
        <w:widowControl/>
        <w:spacing w:line="343" w:lineRule="auto" w:before="296" w:after="0"/>
        <w:ind w:left="350" w:right="1008" w:firstLine="0"/>
        <w:jc w:val="left"/>
      </w:pPr>
      <w:r>
        <w:rPr>
          <w:rFonts w:ascii="Aptos" w:hAnsi="Aptos" w:eastAsia="Aptos"/>
          <w:b w:val="0"/>
          <w:i w:val="0"/>
          <w:color w:val="000000"/>
          <w:sz w:val="24"/>
        </w:rPr>
        <w:t xml:space="preserve">Situaciones como se brindó una dirección incorrecta, cliente ausente, retraso, entrega </w:t>
      </w:r>
      <w:r>
        <w:rPr>
          <w:rFonts w:ascii="Aptos" w:hAnsi="Aptos" w:eastAsia="Aptos"/>
          <w:b w:val="0"/>
          <w:i w:val="0"/>
          <w:color w:val="000000"/>
          <w:sz w:val="24"/>
        </w:rPr>
        <w:t xml:space="preserve">fallida o devolución pueden ser comunicadas de manera informal y sin un registro </w:t>
      </w:r>
    </w:p>
    <w:p>
      <w:pPr>
        <w:autoSpaceDN w:val="0"/>
        <w:autoSpaceDE w:val="0"/>
        <w:widowControl/>
        <w:spacing w:line="228" w:lineRule="auto" w:before="1076" w:after="0"/>
        <w:ind w:left="0" w:right="660" w:firstLine="0"/>
        <w:jc w:val="right"/>
      </w:pPr>
      <w:r>
        <w:rPr>
          <w:rFonts w:ascii="Aptos" w:hAnsi="Aptos" w:eastAsia="Aptos"/>
          <w:b w:val="0"/>
          <w:i w:val="0"/>
          <w:color w:val="000000"/>
          <w:sz w:val="24"/>
        </w:rPr>
        <w:t xml:space="preserve">3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341" w:lineRule="auto" w:before="0" w:after="0"/>
        <w:ind w:left="350" w:right="1584" w:firstLine="0"/>
        <w:jc w:val="left"/>
      </w:pPr>
      <w:r>
        <w:t xml:space="preserve">estandarizado. esto dificulta conocer el historial completo de cada envío, atender reclamos con evidencia y determinar responsabilidades ante una incidencia. </w:t>
      </w:r>
    </w:p>
    <w:p>
      <w:pPr>
        <w:autoSpaceDN w:val="0"/>
        <w:autoSpaceDE w:val="0"/>
        <w:widowControl/>
        <w:spacing w:line="410" w:lineRule="auto" w:before="292" w:after="0"/>
        <w:ind w:left="350" w:right="864" w:firstLine="0"/>
        <w:jc w:val="left"/>
      </w:pPr>
      <w:r>
        <w:t xml:space="preserve">Además, la empresa no cuenta con un control eficiente sobre los cambios de estado de los paquetes. Es necesario, que cada envío siga una secuencia lógica, por ejemplo, registrado, clasificado, asignado, en ruta, entregado, con incidencia o devuelto, Sin este control, pueden registrarse estados incorrectos o inconsistentes, afectando la </w:t>
        <w:br/>
        <w:t xml:space="preserve">confiabilidad de la información almacenada. </w:t>
      </w:r>
    </w:p>
    <w:p>
      <w:pPr>
        <w:autoSpaceDN w:val="0"/>
        <w:autoSpaceDE w:val="0"/>
        <w:widowControl/>
        <w:spacing w:line="422" w:lineRule="auto" w:before="292" w:after="0"/>
        <w:ind w:left="350" w:right="576" w:firstLine="0"/>
        <w:jc w:val="left"/>
      </w:pPr>
      <w:r>
        <w:t xml:space="preserve">Por lo tanto, la empresa requiere implementar una plataforma de gestión logística y trazabilidad de entregas que realice el registro de usuarios, clientes, paquetes, </w:t>
        <w:br/>
        <w:t xml:space="preserve">repartidores, rutas y asignaciones. El sistema permitirá llevar el control del ciclo completo del cada envío, registrar incidencias, mantener un historial de seguimiento y ofrecer a los clientes consultas mediante su código único de seguimiento. Con ello, se busca mejorar la eficiencia operativa, reducir los errores, optimizar la comunicación interna y brindar un servicio más transparente y confiable. </w:t>
      </w:r>
    </w:p>
    <w:p>
      <w:pPr>
        <w:autoSpaceDN w:val="0"/>
        <w:tabs>
          <w:tab w:pos="386" w:val="left"/>
          <w:tab w:pos="1072" w:val="left"/>
        </w:tabs>
        <w:autoSpaceDE w:val="0"/>
        <w:widowControl/>
        <w:spacing w:line="341" w:lineRule="auto" w:before="884" w:after="0"/>
        <w:ind w:left="350" w:right="2448" w:firstLine="0"/>
        <w:jc w:val="left"/>
      </w:pPr>
      <w:r>
        <w:rPr>
          <w:rFonts w:ascii="Aptos" w:hAnsi="Aptos" w:eastAsia="Aptos"/>
          <w:b w:val="0"/>
          <w:i w:val="0"/>
          <w:color w:val="000000"/>
          <w:sz w:val="24"/>
        </w:rPr>
        <w:t xml:space="preserve">1.2 </w:t>
      </w:r>
      <w:r>
        <w:rPr>
          <w:rFonts w:ascii="Aptos" w:hAnsi="Aptos" w:eastAsia="Aptos"/>
          <w:b w:val="0"/>
          <w:i w:val="0"/>
          <w:color w:val="000000"/>
          <w:sz w:val="24"/>
        </w:rPr>
        <w:t xml:space="preserve">Rubro del negocio </w:t>
      </w:r>
      <w:r>
        <w:br/>
      </w:r>
      <w:r>
        <w:rPr>
          <w:rFonts w:ascii="Aptos" w:hAnsi="Aptos" w:eastAsia="Aptos"/>
          <w:b w:val="0"/>
          <w:i w:val="0"/>
          <w:color w:val="000000"/>
          <w:sz w:val="24"/>
        </w:rPr>
        <w:t xml:space="preserve">La empresa pertenece al rubro de logística y distribución de última milla. </w:t>
      </w:r>
    </w:p>
    <w:p>
      <w:pPr>
        <w:autoSpaceDN w:val="0"/>
        <w:autoSpaceDE w:val="0"/>
        <w:widowControl/>
        <w:spacing w:line="410" w:lineRule="auto" w:before="292" w:after="0"/>
        <w:ind w:left="350" w:right="864" w:firstLine="0"/>
        <w:jc w:val="left"/>
      </w:pPr>
      <w:r>
        <w:rPr>
          <w:rFonts w:ascii="Aptos" w:hAnsi="Aptos" w:eastAsia="Aptos"/>
          <w:b w:val="0"/>
          <w:i w:val="0"/>
          <w:color w:val="000000"/>
          <w:sz w:val="24"/>
        </w:rPr>
        <w:t xml:space="preserve">Este rubro comprender las actividades relacionadas con el traslado control y entrega de </w:t>
      </w:r>
      <w:r>
        <w:rPr>
          <w:rFonts w:ascii="Aptos" w:hAnsi="Aptos" w:eastAsia="Aptos"/>
          <w:b w:val="0"/>
          <w:i w:val="0"/>
          <w:color w:val="000000"/>
          <w:sz w:val="24"/>
        </w:rPr>
        <w:t xml:space="preserve">paquetes desde un almacén, centro de distribución o un punto de despacho hasta el </w:t>
      </w:r>
      <w:r>
        <w:rPr>
          <w:rFonts w:ascii="Aptos" w:hAnsi="Aptos" w:eastAsia="Aptos"/>
          <w:b w:val="0"/>
          <w:i w:val="0"/>
          <w:color w:val="000000"/>
          <w:sz w:val="24"/>
        </w:rPr>
        <w:t xml:space="preserve">cliente final. La última milla representa la etapa final de la cadena logística, en la cual un </w:t>
      </w:r>
      <w:r>
        <w:rPr>
          <w:rFonts w:ascii="Aptos" w:hAnsi="Aptos" w:eastAsia="Aptos"/>
          <w:b w:val="0"/>
          <w:i w:val="0"/>
          <w:color w:val="000000"/>
          <w:sz w:val="24"/>
        </w:rPr>
        <w:t xml:space="preserve">repartidor realiza la entrega directamente en el domicilio, negocio o punto de recepción </w:t>
      </w:r>
      <w:r>
        <w:rPr>
          <w:rFonts w:ascii="Aptos" w:hAnsi="Aptos" w:eastAsia="Aptos"/>
          <w:b w:val="0"/>
          <w:i w:val="0"/>
          <w:color w:val="000000"/>
          <w:sz w:val="24"/>
        </w:rPr>
        <w:t xml:space="preserve">del destinatario. </w:t>
      </w:r>
    </w:p>
    <w:p>
      <w:pPr>
        <w:autoSpaceDN w:val="0"/>
        <w:autoSpaceDE w:val="0"/>
        <w:widowControl/>
        <w:spacing w:line="228" w:lineRule="auto" w:before="492" w:after="0"/>
        <w:ind w:left="0" w:right="660" w:firstLine="0"/>
        <w:jc w:val="right"/>
      </w:pPr>
      <w:r>
        <w:rPr>
          <w:rFonts w:ascii="Aptos" w:hAnsi="Aptos" w:eastAsia="Aptos"/>
          <w:b w:val="0"/>
          <w:i w:val="0"/>
          <w:color w:val="000000"/>
          <w:sz w:val="24"/>
        </w:rPr>
        <w:t xml:space="preserve">4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tabs>
          <w:tab w:pos="712" w:val="left"/>
        </w:tabs>
        <w:autoSpaceDE w:val="0"/>
        <w:widowControl/>
        <w:spacing w:line="348" w:lineRule="auto" w:before="0" w:after="0"/>
        <w:ind w:left="350" w:right="3024" w:firstLine="0"/>
        <w:jc w:val="left"/>
      </w:pPr>
      <w:r>
        <w:rPr>
          <w:rFonts w:ascii="Aptos" w:hAnsi="Aptos" w:eastAsia="Aptos"/>
          <w:b w:val="0"/>
          <w:i w:val="0"/>
          <w:color w:val="000000"/>
          <w:sz w:val="24"/>
        </w:rPr>
        <w:t xml:space="preserve">Las principales actividades de la empresa dentro de este rubro son: </w:t>
      </w:r>
      <w:r>
        <w:rPr>
          <w:rFonts w:ascii="Symbol" w:hAnsi="Symbol" w:eastAsia="Symbol"/>
          <w:b w:val="0"/>
          <w:i w:val="0"/>
          <w:color w:val="000000"/>
          <w:sz w:val="24"/>
        </w:rPr>
        <w:t>•</w:t>
      </w:r>
      <w:r>
        <w:rPr>
          <w:rFonts w:ascii="Aptos" w:hAnsi="Aptos" w:eastAsia="Aptos"/>
          <w:b w:val="0"/>
          <w:i w:val="0"/>
          <w:color w:val="000000"/>
          <w:sz w:val="24"/>
        </w:rPr>
        <w:t xml:space="preserve">Recepción y registro de envíos o paquetes. </w:t>
      </w:r>
    </w:p>
    <w:p>
      <w:pPr>
        <w:autoSpaceDN w:val="0"/>
        <w:autoSpaceDE w:val="0"/>
        <w:widowControl/>
        <w:spacing w:line="240" w:lineRule="auto" w:before="296" w:after="0"/>
        <w:ind w:left="712" w:right="0" w:firstLine="0"/>
        <w:jc w:val="left"/>
      </w:pPr>
      <w:r>
        <w:rPr>
          <w:rFonts w:ascii="Symbol" w:hAnsi="Symbol" w:eastAsia="Symbol"/>
          <w:b w:val="0"/>
          <w:i w:val="0"/>
          <w:color w:val="000000"/>
          <w:sz w:val="24"/>
        </w:rPr>
        <w:t>•</w:t>
      </w:r>
      <w:r>
        <w:rPr>
          <w:rFonts w:ascii="Aptos" w:hAnsi="Aptos" w:eastAsia="Aptos"/>
          <w:b w:val="0"/>
          <w:i w:val="0"/>
          <w:color w:val="000000"/>
          <w:sz w:val="24"/>
        </w:rPr>
        <w:t xml:space="preserve">Clasificación de pedidos según la zona, destino o prioridad. </w:t>
      </w:r>
    </w:p>
    <w:p>
      <w:pPr>
        <w:autoSpaceDN w:val="0"/>
        <w:autoSpaceDE w:val="0"/>
        <w:widowControl/>
        <w:spacing w:line="240" w:lineRule="auto" w:before="292" w:after="0"/>
        <w:ind w:left="712" w:right="0" w:firstLine="0"/>
        <w:jc w:val="left"/>
      </w:pPr>
      <w:r>
        <w:rPr>
          <w:rFonts w:ascii="Symbol" w:hAnsi="Symbol" w:eastAsia="Symbol"/>
          <w:b w:val="0"/>
          <w:i w:val="0"/>
          <w:color w:val="000000"/>
          <w:sz w:val="24"/>
        </w:rPr>
        <w:t>•</w:t>
      </w:r>
      <w:r>
        <w:rPr>
          <w:rFonts w:ascii="Aptos" w:hAnsi="Aptos" w:eastAsia="Aptos"/>
          <w:b w:val="0"/>
          <w:i w:val="0"/>
          <w:color w:val="000000"/>
          <w:sz w:val="24"/>
        </w:rPr>
        <w:t xml:space="preserve">Asignación de paquetes a repartidores. </w:t>
      </w:r>
    </w:p>
    <w:p>
      <w:pPr>
        <w:autoSpaceDN w:val="0"/>
        <w:autoSpaceDE w:val="0"/>
        <w:widowControl/>
        <w:spacing w:line="242" w:lineRule="auto" w:before="292" w:after="0"/>
        <w:ind w:left="712" w:right="0" w:firstLine="0"/>
        <w:jc w:val="left"/>
      </w:pPr>
      <w:r>
        <w:rPr>
          <w:rFonts w:ascii="Symbol" w:hAnsi="Symbol" w:eastAsia="Symbol"/>
          <w:b w:val="0"/>
          <w:i w:val="0"/>
          <w:color w:val="000000"/>
          <w:sz w:val="24"/>
        </w:rPr>
        <w:t>•</w:t>
      </w:r>
      <w:r>
        <w:rPr>
          <w:rFonts w:ascii="Aptos" w:hAnsi="Aptos" w:eastAsia="Aptos"/>
          <w:b w:val="0"/>
          <w:i w:val="0"/>
          <w:color w:val="000000"/>
          <w:sz w:val="24"/>
        </w:rPr>
        <w:t xml:space="preserve">Organización y control de rutas de distribución. </w:t>
      </w:r>
    </w:p>
    <w:p>
      <w:pPr>
        <w:autoSpaceDN w:val="0"/>
        <w:autoSpaceDE w:val="0"/>
        <w:widowControl/>
        <w:spacing w:line="240" w:lineRule="auto" w:before="296" w:after="0"/>
        <w:ind w:left="712" w:right="0" w:firstLine="0"/>
        <w:jc w:val="left"/>
      </w:pPr>
      <w:r>
        <w:rPr>
          <w:rFonts w:ascii="Symbol" w:hAnsi="Symbol" w:eastAsia="Symbol"/>
          <w:b w:val="0"/>
          <w:i w:val="0"/>
          <w:color w:val="000000"/>
          <w:sz w:val="24"/>
        </w:rPr>
        <w:t>•</w:t>
      </w:r>
      <w:r>
        <w:rPr>
          <w:rFonts w:ascii="Aptos" w:hAnsi="Aptos" w:eastAsia="Aptos"/>
          <w:b w:val="0"/>
          <w:i w:val="0"/>
          <w:color w:val="000000"/>
          <w:sz w:val="24"/>
        </w:rPr>
        <w:t xml:space="preserve">Actualización de estados durante el proceso de entrega. </w:t>
      </w:r>
    </w:p>
    <w:p>
      <w:pPr>
        <w:autoSpaceDN w:val="0"/>
        <w:autoSpaceDE w:val="0"/>
        <w:widowControl/>
        <w:spacing w:line="240" w:lineRule="auto" w:before="292" w:after="0"/>
        <w:ind w:left="712" w:right="0" w:firstLine="0"/>
        <w:jc w:val="left"/>
      </w:pPr>
      <w:r>
        <w:rPr>
          <w:rFonts w:ascii="Symbol" w:hAnsi="Symbol" w:eastAsia="Symbol"/>
          <w:b w:val="0"/>
          <w:i w:val="0"/>
          <w:color w:val="000000"/>
          <w:sz w:val="24"/>
        </w:rPr>
        <w:t>•</w:t>
      </w:r>
      <w:r>
        <w:rPr>
          <w:rFonts w:ascii="Aptos" w:hAnsi="Aptos" w:eastAsia="Aptos"/>
          <w:b w:val="0"/>
          <w:i w:val="0"/>
          <w:color w:val="000000"/>
          <w:sz w:val="24"/>
        </w:rPr>
        <w:t xml:space="preserve">Registro de incidencias entregas fallidas y devoluciones. </w:t>
      </w:r>
    </w:p>
    <w:p>
      <w:pPr>
        <w:autoSpaceDN w:val="0"/>
        <w:autoSpaceDE w:val="0"/>
        <w:widowControl/>
        <w:spacing w:line="240" w:lineRule="auto" w:before="292" w:after="0"/>
        <w:ind w:left="712" w:right="0" w:firstLine="0"/>
        <w:jc w:val="left"/>
      </w:pPr>
      <w:r>
        <w:rPr>
          <w:rFonts w:ascii="Symbol" w:hAnsi="Symbol" w:eastAsia="Symbol"/>
          <w:b w:val="0"/>
          <w:i w:val="0"/>
          <w:color w:val="000000"/>
          <w:sz w:val="24"/>
        </w:rPr>
        <w:t>•</w:t>
      </w:r>
      <w:r>
        <w:rPr>
          <w:rFonts w:ascii="Aptos" w:hAnsi="Aptos" w:eastAsia="Aptos"/>
          <w:b w:val="0"/>
          <w:i w:val="0"/>
          <w:color w:val="000000"/>
          <w:sz w:val="24"/>
        </w:rPr>
        <w:t xml:space="preserve">Consultas y seguimiento de pedidos mediante códigos de trazabilidad. </w:t>
      </w:r>
    </w:p>
    <w:p>
      <w:pPr>
        <w:autoSpaceDN w:val="0"/>
        <w:autoSpaceDE w:val="0"/>
        <w:widowControl/>
        <w:spacing w:line="355" w:lineRule="auto" w:before="296" w:after="0"/>
        <w:ind w:left="712" w:right="1296" w:firstLine="0"/>
        <w:jc w:val="left"/>
      </w:pPr>
      <w:r>
        <w:rPr>
          <w:rFonts w:ascii="Symbol" w:hAnsi="Symbol" w:eastAsia="Symbol"/>
          <w:b w:val="0"/>
          <w:i w:val="0"/>
          <w:color w:val="000000"/>
          <w:sz w:val="24"/>
        </w:rPr>
        <w:t>•</w:t>
      </w:r>
      <w:r>
        <w:rPr>
          <w:rFonts w:ascii="Aptos" w:hAnsi="Aptos" w:eastAsia="Aptos"/>
          <w:b w:val="0"/>
          <w:i w:val="0"/>
          <w:color w:val="000000"/>
          <w:sz w:val="24"/>
        </w:rPr>
        <w:t xml:space="preserve">Atención de consultas, reclamos y solicitudes de los clientes </w:t>
      </w:r>
      <w:r>
        <w:br/>
      </w:r>
      <w:r>
        <w:rPr>
          <w:rFonts w:ascii="Symbol" w:hAnsi="Symbol" w:eastAsia="Symbol"/>
          <w:b w:val="0"/>
          <w:i w:val="0"/>
          <w:color w:val="000000"/>
          <w:sz w:val="24"/>
        </w:rPr>
        <w:t>•</w:t>
      </w:r>
      <w:r>
        <w:rPr>
          <w:rFonts w:ascii="Aptos" w:hAnsi="Aptos" w:eastAsia="Aptos"/>
          <w:b w:val="0"/>
          <w:i w:val="0"/>
          <w:color w:val="000000"/>
          <w:sz w:val="24"/>
        </w:rPr>
        <w:t xml:space="preserve">Elaboración de reportes sobre la entrega realizada, pendientes o incidencias. </w:t>
      </w:r>
    </w:p>
    <w:p>
      <w:pPr>
        <w:autoSpaceDN w:val="0"/>
        <w:autoSpaceDE w:val="0"/>
        <w:widowControl/>
        <w:spacing w:line="379" w:lineRule="auto" w:before="882" w:after="0"/>
        <w:ind w:left="350" w:right="1152" w:firstLine="0"/>
        <w:jc w:val="left"/>
      </w:pPr>
      <w:r>
        <w:rPr>
          <w:rFonts w:ascii="Aptos" w:hAnsi="Aptos" w:eastAsia="Aptos"/>
          <w:b w:val="0"/>
          <w:i w:val="0"/>
          <w:color w:val="000000"/>
          <w:sz w:val="24"/>
        </w:rPr>
        <w:t xml:space="preserve">Por ende, la empresa brinda un servicio de distribución que conecta a los negocios o </w:t>
      </w:r>
      <w:r>
        <w:rPr>
          <w:rFonts w:ascii="Aptos" w:hAnsi="Aptos" w:eastAsia="Aptos"/>
          <w:b w:val="0"/>
          <w:i w:val="0"/>
          <w:color w:val="000000"/>
          <w:sz w:val="24"/>
        </w:rPr>
        <w:t xml:space="preserve">remitentes con sus clientes finales, asegurando que los paquetes sean entregados de </w:t>
      </w:r>
      <w:r>
        <w:rPr>
          <w:rFonts w:ascii="Aptos" w:hAnsi="Aptos" w:eastAsia="Aptos"/>
          <w:b w:val="0"/>
          <w:i w:val="0"/>
          <w:color w:val="000000"/>
          <w:sz w:val="24"/>
        </w:rPr>
        <w:t xml:space="preserve">manera oportuna, controlada y trazable. </w:t>
      </w:r>
    </w:p>
    <w:p>
      <w:pPr>
        <w:autoSpaceDN w:val="0"/>
        <w:tabs>
          <w:tab w:pos="1072" w:val="left"/>
        </w:tabs>
        <w:autoSpaceDE w:val="0"/>
        <w:widowControl/>
        <w:spacing w:line="228" w:lineRule="auto" w:before="292" w:after="0"/>
        <w:ind w:left="386" w:right="0" w:firstLine="0"/>
        <w:jc w:val="left"/>
      </w:pPr>
      <w:r>
        <w:rPr>
          <w:rFonts w:ascii="Aptos" w:hAnsi="Aptos" w:eastAsia="Aptos"/>
          <w:b w:val="0"/>
          <w:i w:val="0"/>
          <w:color w:val="000000"/>
          <w:sz w:val="24"/>
        </w:rPr>
        <w:t xml:space="preserve">1.3 </w:t>
      </w:r>
      <w:r>
        <w:tab/>
      </w:r>
      <w:r>
        <w:rPr>
          <w:rFonts w:ascii="Aptos" w:hAnsi="Aptos" w:eastAsia="Aptos"/>
          <w:b w:val="0"/>
          <w:i w:val="0"/>
          <w:color w:val="000000"/>
          <w:sz w:val="24"/>
        </w:rPr>
        <w:t xml:space="preserve">Antecedentes </w:t>
      </w:r>
    </w:p>
    <w:p>
      <w:pPr>
        <w:autoSpaceDN w:val="0"/>
        <w:tabs>
          <w:tab w:pos="1432" w:val="left"/>
        </w:tabs>
        <w:autoSpaceDE w:val="0"/>
        <w:widowControl/>
        <w:spacing w:line="348" w:lineRule="auto" w:before="798" w:after="0"/>
        <w:ind w:left="1072" w:right="1008" w:firstLine="0"/>
        <w:jc w:val="left"/>
      </w:pPr>
      <w:r>
        <w:rPr>
          <w:rFonts w:ascii="Symbol" w:hAnsi="Symbol" w:eastAsia="Symbol"/>
          <w:b w:val="0"/>
          <w:i w:val="0"/>
          <w:color w:val="000000"/>
          <w:sz w:val="24"/>
        </w:rPr>
        <w:t>•</w:t>
      </w:r>
      <w:r>
        <w:rPr>
          <w:rFonts w:ascii="Aptos" w:hAnsi="Aptos" w:eastAsia="Aptos"/>
          <w:b/>
          <w:i w:val="0"/>
          <w:color w:val="000000"/>
          <w:sz w:val="24"/>
        </w:rPr>
        <w:t xml:space="preserve">Aplicativo móvil para la gestión de pedidos y control vehicular utilizando </w:t>
      </w:r>
      <w:r>
        <w:tab/>
      </w:r>
      <w:r>
        <w:rPr>
          <w:rFonts w:ascii="Aptos" w:hAnsi="Aptos" w:eastAsia="Aptos"/>
          <w:b/>
          <w:i w:val="0"/>
          <w:color w:val="000000"/>
          <w:sz w:val="24"/>
        </w:rPr>
        <w:t xml:space="preserve">geolocalización y analítica de datos en Mega Ferretería Bonilla </w:t>
      </w:r>
    </w:p>
    <w:p>
      <w:pPr>
        <w:autoSpaceDN w:val="0"/>
        <w:autoSpaceDE w:val="0"/>
        <w:widowControl/>
        <w:spacing w:line="382" w:lineRule="auto" w:before="876" w:after="0"/>
        <w:ind w:left="1072" w:right="1588" w:firstLine="0"/>
        <w:jc w:val="both"/>
      </w:pPr>
      <w:r>
        <w:rPr>
          <w:rFonts w:ascii="Aptos" w:hAnsi="Aptos" w:eastAsia="Aptos"/>
          <w:b w:val="0"/>
          <w:i w:val="0"/>
          <w:color w:val="000000"/>
          <w:sz w:val="24"/>
        </w:rPr>
        <w:t xml:space="preserve">En el artículo titulado “Aplicativo móvil para la gestión de pedidos y control </w:t>
      </w:r>
      <w:r>
        <w:rPr>
          <w:rFonts w:ascii="Aptos" w:hAnsi="Aptos" w:eastAsia="Aptos"/>
          <w:b w:val="0"/>
          <w:i w:val="0"/>
          <w:color w:val="000000"/>
          <w:sz w:val="24"/>
        </w:rPr>
        <w:t xml:space="preserve">vehicular utilizando geolocalización y analítica de datos en Mega Ferretería </w:t>
      </w:r>
      <w:r>
        <w:rPr>
          <w:rFonts w:ascii="Aptos" w:hAnsi="Aptos" w:eastAsia="Aptos"/>
          <w:b w:val="0"/>
          <w:i w:val="0"/>
          <w:color w:val="000000"/>
          <w:sz w:val="24"/>
        </w:rPr>
        <w:t xml:space="preserve">Bonilla”, por Heredia Rodríguez, Vélez Vega y Córdova Vaca (2025), en su </w:t>
      </w:r>
    </w:p>
    <w:p>
      <w:pPr>
        <w:autoSpaceDN w:val="0"/>
        <w:autoSpaceDE w:val="0"/>
        <w:widowControl/>
        <w:spacing w:line="228" w:lineRule="auto" w:before="416" w:after="0"/>
        <w:ind w:left="0" w:right="660" w:firstLine="0"/>
        <w:jc w:val="right"/>
      </w:pPr>
      <w:r>
        <w:rPr>
          <w:rFonts w:ascii="Aptos" w:hAnsi="Aptos" w:eastAsia="Aptos"/>
          <w:b w:val="0"/>
          <w:i w:val="0"/>
          <w:color w:val="000000"/>
          <w:sz w:val="24"/>
        </w:rPr>
        <w:t xml:space="preserve">5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437" w:lineRule="auto" w:before="0" w:after="0"/>
        <w:ind w:left="1072" w:right="576" w:firstLine="0"/>
        <w:jc w:val="left"/>
      </w:pPr>
      <w:r>
        <w:rPr>
          <w:rFonts w:ascii="Aptos" w:hAnsi="Aptos" w:eastAsia="Aptos"/>
          <w:b w:val="0"/>
          <w:i w:val="0"/>
          <w:color w:val="000000"/>
          <w:sz w:val="24"/>
        </w:rPr>
        <w:t xml:space="preserve">investigación titulada “Aplicativo móvil para la gestión de pedidos y control </w:t>
      </w:r>
      <w:r>
        <w:br/>
      </w:r>
      <w:r>
        <w:rPr>
          <w:rFonts w:ascii="Aptos" w:hAnsi="Aptos" w:eastAsia="Aptos"/>
          <w:b w:val="0"/>
          <w:i w:val="0"/>
          <w:color w:val="000000"/>
          <w:sz w:val="24"/>
        </w:rPr>
        <w:t xml:space="preserve">vehicular utilizando geolocalización y analítica de datos en Mega Ferretería </w:t>
      </w:r>
      <w:r>
        <w:br/>
      </w:r>
      <w:r>
        <w:rPr>
          <w:rFonts w:ascii="Aptos" w:hAnsi="Aptos" w:eastAsia="Aptos"/>
          <w:b w:val="0"/>
          <w:i w:val="0"/>
          <w:color w:val="000000"/>
          <w:sz w:val="24"/>
        </w:rPr>
        <w:t xml:space="preserve">Bonilla”, desarrollada en la Universidad Técnica de Cotopaxi, Ecuador, abordaron </w:t>
      </w:r>
      <w:r>
        <w:rPr>
          <w:rFonts w:ascii="Aptos" w:hAnsi="Aptos" w:eastAsia="Aptos"/>
          <w:b w:val="0"/>
          <w:i w:val="0"/>
          <w:color w:val="000000"/>
          <w:sz w:val="24"/>
        </w:rPr>
        <w:t xml:space="preserve">la problemática relacionada con la gestión de entregas y el seguimiento de los </w:t>
      </w:r>
      <w:r>
        <w:rPr>
          <w:rFonts w:ascii="Aptos" w:hAnsi="Aptos" w:eastAsia="Aptos"/>
          <w:b w:val="0"/>
          <w:i w:val="0"/>
          <w:color w:val="000000"/>
          <w:sz w:val="24"/>
        </w:rPr>
        <w:t xml:space="preserve">choferes. El objetivo del estudio fue implementar un aplicativo móvil que permitiera </w:t>
      </w:r>
      <w:r>
        <w:rPr>
          <w:rFonts w:ascii="Aptos" w:hAnsi="Aptos" w:eastAsia="Aptos"/>
          <w:b w:val="0"/>
          <w:i w:val="0"/>
          <w:color w:val="000000"/>
          <w:sz w:val="24"/>
        </w:rPr>
        <w:t xml:space="preserve">optimizar los procesos logísticos, mejorar la comunicación entre los actores </w:t>
      </w:r>
      <w:r>
        <w:rPr>
          <w:rFonts w:ascii="Aptos" w:hAnsi="Aptos" w:eastAsia="Aptos"/>
          <w:b w:val="0"/>
          <w:i w:val="0"/>
          <w:color w:val="000000"/>
          <w:sz w:val="24"/>
        </w:rPr>
        <w:t xml:space="preserve">involucrados y elevar la satisfacción de los clientes mediante el uso de </w:t>
      </w:r>
      <w:r>
        <w:br/>
      </w:r>
      <w:r>
        <w:rPr>
          <w:rFonts w:ascii="Aptos" w:hAnsi="Aptos" w:eastAsia="Aptos"/>
          <w:b w:val="0"/>
          <w:i w:val="0"/>
          <w:color w:val="000000"/>
          <w:sz w:val="24"/>
        </w:rPr>
        <w:t xml:space="preserve">geolocalización. La investigación tuvo un enfoque cuantitativo y utilizó un diseño </w:t>
      </w:r>
      <w:r>
        <w:rPr>
          <w:rFonts w:ascii="Aptos" w:hAnsi="Aptos" w:eastAsia="Aptos"/>
          <w:b w:val="0"/>
          <w:i w:val="0"/>
          <w:color w:val="000000"/>
          <w:sz w:val="24"/>
        </w:rPr>
        <w:t xml:space="preserve">cuasi-experimental de tipo pretest-postest sin grupo de control. Asimismo, se </w:t>
      </w:r>
      <w:r>
        <w:rPr>
          <w:rFonts w:ascii="Aptos" w:hAnsi="Aptos" w:eastAsia="Aptos"/>
          <w:b w:val="0"/>
          <w:i w:val="0"/>
          <w:color w:val="000000"/>
          <w:sz w:val="24"/>
        </w:rPr>
        <w:t xml:space="preserve">emplearon encuestas dirigidas a clientes, choferes y personal administrativo para </w:t>
      </w:r>
      <w:r>
        <w:rPr>
          <w:rFonts w:ascii="Aptos" w:hAnsi="Aptos" w:eastAsia="Aptos"/>
          <w:b w:val="0"/>
          <w:i w:val="0"/>
          <w:color w:val="000000"/>
          <w:sz w:val="24"/>
        </w:rPr>
        <w:t xml:space="preserve">evaluar aspectos como puntualidad, exactitud de las entregas, claridad de las </w:t>
      </w:r>
      <w:r>
        <w:rPr>
          <w:rFonts w:ascii="Aptos" w:hAnsi="Aptos" w:eastAsia="Aptos"/>
          <w:b w:val="0"/>
          <w:i w:val="0"/>
          <w:color w:val="000000"/>
          <w:sz w:val="24"/>
        </w:rPr>
        <w:t xml:space="preserve">rutas, facilidad de seguimiento y capacidad de monitoreo. </w:t>
      </w:r>
    </w:p>
    <w:p>
      <w:pPr>
        <w:autoSpaceDN w:val="0"/>
        <w:autoSpaceDE w:val="0"/>
        <w:widowControl/>
        <w:spacing w:line="425" w:lineRule="auto" w:before="292" w:after="0"/>
        <w:ind w:left="1072" w:right="720" w:firstLine="0"/>
        <w:jc w:val="left"/>
      </w:pPr>
      <w:r>
        <w:rPr>
          <w:rFonts w:ascii="Aptos" w:hAnsi="Aptos" w:eastAsia="Aptos"/>
          <w:b w:val="0"/>
          <w:i w:val="0"/>
          <w:color w:val="000000"/>
          <w:sz w:val="24"/>
        </w:rPr>
        <w:t xml:space="preserve">Como resultado, después de implementar el aplicativo, la puntualidad de las </w:t>
      </w:r>
      <w:r>
        <w:rPr>
          <w:rFonts w:ascii="Aptos" w:hAnsi="Aptos" w:eastAsia="Aptos"/>
          <w:b w:val="0"/>
          <w:i w:val="0"/>
          <w:color w:val="000000"/>
          <w:sz w:val="24"/>
        </w:rPr>
        <w:t xml:space="preserve">entregas aumentó del 58 % al 91 %, mientras que los errores en los pedidos </w:t>
      </w:r>
      <w:r>
        <w:rPr>
          <w:rFonts w:ascii="Aptos" w:hAnsi="Aptos" w:eastAsia="Aptos"/>
          <w:b w:val="0"/>
          <w:i w:val="0"/>
          <w:color w:val="000000"/>
          <w:sz w:val="24"/>
        </w:rPr>
        <w:t xml:space="preserve">disminuyeron del 22 % al 5 %. Además, la capacidad de rastrear los pedidos pasó </w:t>
      </w:r>
      <w:r>
        <w:rPr>
          <w:rFonts w:ascii="Aptos" w:hAnsi="Aptos" w:eastAsia="Aptos"/>
          <w:b w:val="0"/>
          <w:i w:val="0"/>
          <w:color w:val="000000"/>
          <w:sz w:val="24"/>
        </w:rPr>
        <w:t xml:space="preserve">del 10 % al 92 % y la satisfacción general de los clientes aumentó de 2.8 a 4.5 </w:t>
      </w:r>
      <w:r>
        <w:rPr>
          <w:rFonts w:ascii="Aptos" w:hAnsi="Aptos" w:eastAsia="Aptos"/>
          <w:b w:val="0"/>
          <w:i w:val="0"/>
          <w:color w:val="000000"/>
          <w:sz w:val="24"/>
        </w:rPr>
        <w:t xml:space="preserve">puntos sobre 5. En el caso del personal administrativo, el tiempo de asignación de </w:t>
      </w:r>
      <w:r>
        <w:rPr>
          <w:rFonts w:ascii="Aptos" w:hAnsi="Aptos" w:eastAsia="Aptos"/>
          <w:b w:val="0"/>
          <w:i w:val="0"/>
          <w:color w:val="000000"/>
          <w:sz w:val="24"/>
        </w:rPr>
        <w:t xml:space="preserve">pedidos se redujo de 12 a 6 minutos y la capacidad de monitoreo en tiempo real </w:t>
      </w:r>
      <w:r>
        <w:rPr>
          <w:rFonts w:ascii="Aptos" w:hAnsi="Aptos" w:eastAsia="Aptos"/>
          <w:b w:val="0"/>
          <w:i w:val="0"/>
          <w:color w:val="000000"/>
          <w:sz w:val="24"/>
        </w:rPr>
        <w:t xml:space="preserve">aumentó del 10 % al 97 %. </w:t>
      </w:r>
    </w:p>
    <w:p>
      <w:pPr>
        <w:autoSpaceDN w:val="0"/>
        <w:autoSpaceDE w:val="0"/>
        <w:widowControl/>
        <w:spacing w:line="343" w:lineRule="auto" w:before="296" w:after="0"/>
        <w:ind w:left="1072" w:right="1296" w:firstLine="0"/>
        <w:jc w:val="left"/>
      </w:pPr>
      <w:r>
        <w:rPr>
          <w:rFonts w:ascii="Aptos" w:hAnsi="Aptos" w:eastAsia="Aptos"/>
          <w:b w:val="0"/>
          <w:i w:val="0"/>
          <w:color w:val="000000"/>
          <w:sz w:val="24"/>
        </w:rPr>
        <w:t xml:space="preserve"> Este antecedente aporta al presente proyecto porque demuestra que la </w:t>
      </w:r>
      <w:r>
        <w:rPr>
          <w:rFonts w:ascii="Aptos" w:hAnsi="Aptos" w:eastAsia="Aptos"/>
          <w:b w:val="0"/>
          <w:i w:val="0"/>
          <w:color w:val="000000"/>
          <w:sz w:val="24"/>
        </w:rPr>
        <w:t xml:space="preserve">implementación de una solución tecnológica con geolocalización, gestión de </w:t>
      </w:r>
    </w:p>
    <w:p>
      <w:pPr>
        <w:autoSpaceDN w:val="0"/>
        <w:autoSpaceDE w:val="0"/>
        <w:widowControl/>
        <w:spacing w:line="228" w:lineRule="auto" w:before="1076" w:after="0"/>
        <w:ind w:left="0" w:right="660" w:firstLine="0"/>
        <w:jc w:val="right"/>
      </w:pPr>
      <w:r>
        <w:rPr>
          <w:rFonts w:ascii="Aptos" w:hAnsi="Aptos" w:eastAsia="Aptos"/>
          <w:b w:val="0"/>
          <w:i w:val="0"/>
          <w:color w:val="000000"/>
          <w:sz w:val="24"/>
        </w:rPr>
        <w:t xml:space="preserve">6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341" w:lineRule="auto" w:before="0" w:after="0"/>
        <w:ind w:left="1072" w:right="720" w:firstLine="0"/>
        <w:jc w:val="left"/>
      </w:pPr>
      <w:r>
        <w:rPr>
          <w:rFonts w:ascii="Aptos" w:hAnsi="Aptos" w:eastAsia="Aptos"/>
          <w:b w:val="0"/>
          <w:i w:val="0"/>
          <w:color w:val="000000"/>
          <w:sz w:val="24"/>
        </w:rPr>
        <w:t xml:space="preserve">pedidos y seguimiento en tiempo real puede mejorar el control de las operaciones </w:t>
      </w:r>
      <w:r>
        <w:rPr>
          <w:rFonts w:ascii="Aptos" w:hAnsi="Aptos" w:eastAsia="Aptos"/>
          <w:b w:val="0"/>
          <w:i w:val="0"/>
          <w:color w:val="000000"/>
          <w:sz w:val="24"/>
        </w:rPr>
        <w:t xml:space="preserve">logísticas, reducir errores y facilitar la trazabilidad de las entregas. </w:t>
      </w:r>
    </w:p>
    <w:p>
      <w:pPr>
        <w:autoSpaceDN w:val="0"/>
        <w:autoSpaceDE w:val="0"/>
        <w:widowControl/>
        <w:spacing w:line="384" w:lineRule="auto" w:before="882" w:after="0"/>
        <w:ind w:left="1432" w:right="1720" w:hanging="360"/>
        <w:jc w:val="both"/>
      </w:pPr>
      <w:r>
        <w:rPr>
          <w:rFonts w:ascii="Symbol" w:hAnsi="Symbol" w:eastAsia="Symbol"/>
          <w:b w:val="0"/>
          <w:i w:val="0"/>
          <w:color w:val="000000"/>
          <w:sz w:val="24"/>
        </w:rPr>
        <w:t>•</w:t>
      </w:r>
      <w:r>
        <w:rPr>
          <w:rFonts w:ascii="Aptos" w:hAnsi="Aptos" w:eastAsia="Aptos"/>
          <w:b/>
          <w:i w:val="0"/>
          <w:color w:val="000000"/>
          <w:sz w:val="24"/>
        </w:rPr>
        <w:t xml:space="preserve">Diseño funcional del sistema de trazabilidad para la empresa Cara </w:t>
      </w:r>
      <w:r>
        <w:rPr>
          <w:rFonts w:ascii="Aptos" w:hAnsi="Aptos" w:eastAsia="Aptos"/>
          <w:b/>
          <w:i w:val="0"/>
          <w:color w:val="000000"/>
          <w:sz w:val="24"/>
        </w:rPr>
        <w:t xml:space="preserve">Ferretera S.A a nivel de entrega de pedidos en la Medellín y su área </w:t>
      </w:r>
      <w:r>
        <w:rPr>
          <w:rFonts w:ascii="Aptos" w:hAnsi="Aptos" w:eastAsia="Aptos"/>
          <w:b/>
          <w:i w:val="0"/>
          <w:color w:val="000000"/>
          <w:sz w:val="24"/>
        </w:rPr>
        <w:t xml:space="preserve">metropolitana </w:t>
      </w:r>
    </w:p>
    <w:p>
      <w:pPr>
        <w:autoSpaceDN w:val="0"/>
        <w:autoSpaceDE w:val="0"/>
        <w:widowControl/>
        <w:spacing w:line="430" w:lineRule="auto" w:before="882" w:after="0"/>
        <w:ind w:left="1072" w:right="576" w:firstLine="0"/>
        <w:jc w:val="left"/>
      </w:pPr>
      <w:r>
        <w:rPr>
          <w:rFonts w:ascii="Aptos" w:hAnsi="Aptos" w:eastAsia="Aptos"/>
          <w:b w:val="0"/>
          <w:i w:val="0"/>
          <w:color w:val="000000"/>
          <w:sz w:val="24"/>
        </w:rPr>
        <w:t xml:space="preserve">Meriño Ortiz y Lora Cardona (2022), en su investigación titulada “Diseño funcional </w:t>
      </w:r>
      <w:r>
        <w:rPr>
          <w:rFonts w:ascii="Aptos" w:hAnsi="Aptos" w:eastAsia="Aptos"/>
          <w:b w:val="0"/>
          <w:i w:val="0"/>
          <w:color w:val="000000"/>
          <w:sz w:val="24"/>
        </w:rPr>
        <w:t xml:space="preserve">del sistema de trazabilidad para la empresa Casa Ferretera S.A. a nivel de entrega </w:t>
      </w:r>
      <w:r>
        <w:rPr>
          <w:rFonts w:ascii="Aptos" w:hAnsi="Aptos" w:eastAsia="Aptos"/>
          <w:b w:val="0"/>
          <w:i w:val="0"/>
          <w:color w:val="000000"/>
          <w:sz w:val="24"/>
        </w:rPr>
        <w:t xml:space="preserve">de pedidos en Medellín y su área metropolitana”, analizaron el proceso de </w:t>
      </w:r>
      <w:r>
        <w:br/>
      </w:r>
      <w:r>
        <w:rPr>
          <w:rFonts w:ascii="Aptos" w:hAnsi="Aptos" w:eastAsia="Aptos"/>
          <w:b w:val="0"/>
          <w:i w:val="0"/>
          <w:color w:val="000000"/>
          <w:sz w:val="24"/>
        </w:rPr>
        <w:t xml:space="preserve">seguimiento y trazabilidad de los despachos de mercancías en la etapa de última </w:t>
      </w:r>
      <w:r>
        <w:rPr>
          <w:rFonts w:ascii="Aptos" w:hAnsi="Aptos" w:eastAsia="Aptos"/>
          <w:b w:val="0"/>
          <w:i w:val="0"/>
          <w:color w:val="000000"/>
          <w:sz w:val="24"/>
        </w:rPr>
        <w:t xml:space="preserve">milla. El objetivo fue evaluar las dificultades existentes en el seguimiento de los </w:t>
      </w:r>
      <w:r>
        <w:rPr>
          <w:rFonts w:ascii="Aptos" w:hAnsi="Aptos" w:eastAsia="Aptos"/>
          <w:b w:val="0"/>
          <w:i w:val="0"/>
          <w:color w:val="000000"/>
          <w:sz w:val="24"/>
        </w:rPr>
        <w:t xml:space="preserve">pedidos y plantear una solución integral que permitiera gestionar la información de </w:t>
      </w:r>
      <w:r>
        <w:rPr>
          <w:rFonts w:ascii="Aptos" w:hAnsi="Aptos" w:eastAsia="Aptos"/>
          <w:b w:val="0"/>
          <w:i w:val="0"/>
          <w:color w:val="000000"/>
          <w:sz w:val="24"/>
        </w:rPr>
        <w:t xml:space="preserve">la empresa, la planificación y ruteo de la distribución y los clientes. La investigación </w:t>
      </w:r>
      <w:r>
        <w:rPr>
          <w:rFonts w:ascii="Aptos" w:hAnsi="Aptos" w:eastAsia="Aptos"/>
          <w:b w:val="0"/>
          <w:i w:val="0"/>
          <w:color w:val="000000"/>
          <w:sz w:val="24"/>
        </w:rPr>
        <w:t xml:space="preserve">identificó un incremento de consultas relacionadas con el estado de los pedidos, </w:t>
      </w:r>
      <w:r>
        <w:rPr>
          <w:rFonts w:ascii="Aptos" w:hAnsi="Aptos" w:eastAsia="Aptos"/>
          <w:b w:val="0"/>
          <w:i w:val="0"/>
          <w:color w:val="000000"/>
          <w:sz w:val="24"/>
        </w:rPr>
        <w:t xml:space="preserve">las cuales eran atendidas mediante bases de datos en Excel y registros manuales. </w:t>
      </w:r>
    </w:p>
    <w:p>
      <w:pPr>
        <w:autoSpaceDN w:val="0"/>
        <w:autoSpaceDE w:val="0"/>
        <w:widowControl/>
        <w:spacing w:line="418" w:lineRule="auto" w:before="292" w:after="0"/>
        <w:ind w:left="1072" w:right="864" w:firstLine="0"/>
        <w:jc w:val="left"/>
      </w:pPr>
      <w:r>
        <w:rPr>
          <w:rFonts w:ascii="Aptos" w:hAnsi="Aptos" w:eastAsia="Aptos"/>
          <w:b w:val="0"/>
          <w:i w:val="0"/>
          <w:color w:val="000000"/>
          <w:sz w:val="24"/>
        </w:rPr>
        <w:t xml:space="preserve">Como propuesta, los autores plantearon el uso de herramientas tecnológicas </w:t>
      </w:r>
      <w:r>
        <w:rPr>
          <w:rFonts w:ascii="Aptos" w:hAnsi="Aptos" w:eastAsia="Aptos"/>
          <w:b w:val="0"/>
          <w:i w:val="0"/>
          <w:color w:val="000000"/>
          <w:sz w:val="24"/>
        </w:rPr>
        <w:t xml:space="preserve">integradas con sistemas como ERP y WMS para centralizar la información de los </w:t>
      </w:r>
      <w:r>
        <w:rPr>
          <w:rFonts w:ascii="Aptos" w:hAnsi="Aptos" w:eastAsia="Aptos"/>
          <w:b w:val="0"/>
          <w:i w:val="0"/>
          <w:color w:val="000000"/>
          <w:sz w:val="24"/>
        </w:rPr>
        <w:t xml:space="preserve">pedidos y sus diferentes estados, permitiendo que los actores de la cadena </w:t>
      </w:r>
      <w:r>
        <w:rPr>
          <w:rFonts w:ascii="Aptos" w:hAnsi="Aptos" w:eastAsia="Aptos"/>
          <w:b w:val="0"/>
          <w:i w:val="0"/>
          <w:color w:val="000000"/>
          <w:sz w:val="24"/>
        </w:rPr>
        <w:t xml:space="preserve">accedan a información actualizada. Asimismo, resaltaron que los sistemas de </w:t>
      </w:r>
      <w:r>
        <w:rPr>
          <w:rFonts w:ascii="Aptos" w:hAnsi="Aptos" w:eastAsia="Aptos"/>
          <w:b w:val="0"/>
          <w:i w:val="0"/>
          <w:color w:val="000000"/>
          <w:sz w:val="24"/>
        </w:rPr>
        <w:t xml:space="preserve">seguimiento pueden almacenar datos útiles para generar indicadores de gestión, </w:t>
      </w:r>
      <w:r>
        <w:rPr>
          <w:rFonts w:ascii="Aptos" w:hAnsi="Aptos" w:eastAsia="Aptos"/>
          <w:b w:val="0"/>
          <w:i w:val="0"/>
          <w:color w:val="000000"/>
          <w:sz w:val="24"/>
        </w:rPr>
        <w:t xml:space="preserve">detectar incidencias y controlar variables críticas de la operación logística. </w:t>
      </w:r>
    </w:p>
    <w:p>
      <w:pPr>
        <w:autoSpaceDN w:val="0"/>
        <w:autoSpaceDE w:val="0"/>
        <w:widowControl/>
        <w:spacing w:line="228" w:lineRule="auto" w:before="476" w:after="0"/>
        <w:ind w:left="0" w:right="660" w:firstLine="0"/>
        <w:jc w:val="right"/>
      </w:pPr>
      <w:r>
        <w:rPr>
          <w:rFonts w:ascii="Aptos" w:hAnsi="Aptos" w:eastAsia="Aptos"/>
          <w:b w:val="0"/>
          <w:i w:val="0"/>
          <w:color w:val="000000"/>
          <w:sz w:val="24"/>
        </w:rPr>
        <w:t xml:space="preserve">7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410" w:lineRule="auto" w:before="0" w:after="0"/>
        <w:ind w:left="1072" w:right="720" w:firstLine="0"/>
        <w:jc w:val="left"/>
      </w:pPr>
      <w:r>
        <w:rPr>
          <w:rFonts w:ascii="Aptos" w:hAnsi="Aptos" w:eastAsia="Aptos"/>
          <w:b w:val="0"/>
          <w:i w:val="0"/>
          <w:color w:val="000000"/>
          <w:sz w:val="24"/>
        </w:rPr>
        <w:t xml:space="preserve">Este antecedente aporta al presente proyecto porque sustenta la necesidad de </w:t>
      </w:r>
      <w:r>
        <w:rPr>
          <w:rFonts w:ascii="Aptos" w:hAnsi="Aptos" w:eastAsia="Aptos"/>
          <w:b w:val="0"/>
          <w:i w:val="0"/>
          <w:color w:val="000000"/>
          <w:sz w:val="24"/>
        </w:rPr>
        <w:t xml:space="preserve">centralizar los estados de los envíos, gestionar las rutas, registrar incidencias y </w:t>
      </w:r>
      <w:r>
        <w:rPr>
          <w:rFonts w:ascii="Aptos" w:hAnsi="Aptos" w:eastAsia="Aptos"/>
          <w:b w:val="0"/>
          <w:i w:val="0"/>
          <w:color w:val="000000"/>
          <w:sz w:val="24"/>
        </w:rPr>
        <w:t xml:space="preserve">generar información para el control de las operaciones logísticas, funcionalidades </w:t>
      </w:r>
      <w:r>
        <w:rPr>
          <w:rFonts w:ascii="Aptos" w:hAnsi="Aptos" w:eastAsia="Aptos"/>
          <w:b w:val="0"/>
          <w:i w:val="0"/>
          <w:color w:val="000000"/>
          <w:sz w:val="24"/>
        </w:rPr>
        <w:t xml:space="preserve">contempladas en la plataforma propuesta para la gestión y trazabilidad de </w:t>
      </w:r>
      <w:r>
        <w:rPr>
          <w:rFonts w:ascii="Aptos" w:hAnsi="Aptos" w:eastAsia="Aptos"/>
          <w:b w:val="0"/>
          <w:i w:val="0"/>
          <w:color w:val="000000"/>
          <w:sz w:val="24"/>
        </w:rPr>
        <w:t xml:space="preserve">entregas. </w:t>
      </w:r>
    </w:p>
    <w:p>
      <w:pPr>
        <w:autoSpaceDN w:val="0"/>
        <w:tabs>
          <w:tab w:pos="1432" w:val="left"/>
        </w:tabs>
        <w:autoSpaceDE w:val="0"/>
        <w:widowControl/>
        <w:spacing w:line="350" w:lineRule="auto" w:before="876" w:after="0"/>
        <w:ind w:left="1072" w:right="864" w:firstLine="0"/>
        <w:jc w:val="left"/>
      </w:pPr>
      <w:r>
        <w:rPr>
          <w:rFonts w:ascii="Symbol" w:hAnsi="Symbol" w:eastAsia="Symbol"/>
          <w:b w:val="0"/>
          <w:i w:val="0"/>
          <w:color w:val="000000"/>
          <w:sz w:val="24"/>
        </w:rPr>
        <w:t>•</w:t>
      </w:r>
      <w:r>
        <w:rPr>
          <w:rFonts w:ascii="Aptos" w:hAnsi="Aptos" w:eastAsia="Aptos"/>
          <w:b/>
          <w:i w:val="0"/>
          <w:color w:val="000000"/>
          <w:sz w:val="24"/>
        </w:rPr>
        <w:t xml:space="preserve">Sistema web para la gestión de rutas de transporte basado en el algoritmo </w:t>
      </w:r>
      <w:r>
        <w:tab/>
      </w:r>
      <w:r>
        <w:rPr>
          <w:rFonts w:ascii="Aptos" w:hAnsi="Aptos" w:eastAsia="Aptos"/>
          <w:b/>
          <w:i w:val="0"/>
          <w:color w:val="000000"/>
          <w:sz w:val="24"/>
        </w:rPr>
        <w:t xml:space="preserve">de Clarke and Wright en ICR PERÚ </w:t>
      </w:r>
    </w:p>
    <w:p>
      <w:pPr>
        <w:autoSpaceDN w:val="0"/>
        <w:autoSpaceDE w:val="0"/>
        <w:widowControl/>
        <w:spacing w:line="430" w:lineRule="auto" w:before="878" w:after="0"/>
        <w:ind w:left="1072" w:right="576" w:firstLine="0"/>
        <w:jc w:val="left"/>
      </w:pPr>
      <w:r>
        <w:rPr>
          <w:rFonts w:ascii="Aptos" w:hAnsi="Aptos" w:eastAsia="Aptos"/>
          <w:b w:val="0"/>
          <w:i w:val="0"/>
          <w:color w:val="000000"/>
          <w:sz w:val="24"/>
        </w:rPr>
        <w:t xml:space="preserve">Julcapari Sosa (2018), en su investigación titulada “Sistema web para la gestión de </w:t>
      </w:r>
      <w:r>
        <w:rPr>
          <w:rFonts w:ascii="Aptos" w:hAnsi="Aptos" w:eastAsia="Aptos"/>
          <w:b w:val="0"/>
          <w:i w:val="0"/>
          <w:color w:val="000000"/>
          <w:sz w:val="24"/>
        </w:rPr>
        <w:t xml:space="preserve">rutas de transporte basado en el algoritmo de Clarke and Wright en ICR PERÚ”, tuvo </w:t>
      </w:r>
      <w:r>
        <w:rPr>
          <w:rFonts w:ascii="Aptos" w:hAnsi="Aptos" w:eastAsia="Aptos"/>
          <w:b w:val="0"/>
          <w:i w:val="0"/>
          <w:color w:val="000000"/>
          <w:sz w:val="24"/>
        </w:rPr>
        <w:t xml:space="preserve">como objetivo desarrollar un sistema web orientado a mejorar la gestión de las </w:t>
      </w:r>
      <w:r>
        <w:rPr>
          <w:rFonts w:ascii="Aptos" w:hAnsi="Aptos" w:eastAsia="Aptos"/>
          <w:b w:val="0"/>
          <w:i w:val="0"/>
          <w:color w:val="000000"/>
          <w:sz w:val="24"/>
        </w:rPr>
        <w:t xml:space="preserve">rutas de transporte, buscando reducir la distancia recorrida, los costos logísticos y </w:t>
      </w:r>
      <w:r>
        <w:rPr>
          <w:rFonts w:ascii="Aptos" w:hAnsi="Aptos" w:eastAsia="Aptos"/>
          <w:b w:val="0"/>
          <w:i w:val="0"/>
          <w:color w:val="000000"/>
          <w:sz w:val="24"/>
        </w:rPr>
        <w:t xml:space="preserve">el tiempo empleado en los desplazamientos. Para el desarrollo del sistema se </w:t>
      </w:r>
      <w:r>
        <w:rPr>
          <w:rFonts w:ascii="Aptos" w:hAnsi="Aptos" w:eastAsia="Aptos"/>
          <w:b w:val="0"/>
          <w:i w:val="0"/>
          <w:color w:val="000000"/>
          <w:sz w:val="24"/>
        </w:rPr>
        <w:t xml:space="preserve">utilizó la metodología ágil Scrum y una base de datos PostgreSQL. La investigación </w:t>
      </w:r>
      <w:r>
        <w:rPr>
          <w:rFonts w:ascii="Aptos" w:hAnsi="Aptos" w:eastAsia="Aptos"/>
          <w:b w:val="0"/>
          <w:i w:val="0"/>
          <w:color w:val="000000"/>
          <w:sz w:val="24"/>
        </w:rPr>
        <w:t xml:space="preserve">fue de tipo aplicada y empleó un diseño experimental. Como resultado, la </w:t>
      </w:r>
      <w:r>
        <w:br/>
      </w:r>
      <w:r>
        <w:rPr>
          <w:rFonts w:ascii="Aptos" w:hAnsi="Aptos" w:eastAsia="Aptos"/>
          <w:b w:val="0"/>
          <w:i w:val="0"/>
          <w:color w:val="000000"/>
          <w:sz w:val="24"/>
        </w:rPr>
        <w:t xml:space="preserve">implementación del sistema permitió reducir la distancia de recorrido en un 5 %, </w:t>
      </w:r>
      <w:r>
        <w:rPr>
          <w:rFonts w:ascii="Aptos" w:hAnsi="Aptos" w:eastAsia="Aptos"/>
          <w:b w:val="0"/>
          <w:i w:val="0"/>
          <w:color w:val="000000"/>
          <w:sz w:val="24"/>
        </w:rPr>
        <w:t xml:space="preserve">los costos logísticos en un 11 % y el tiempo de recorrido en un 5 %. </w:t>
      </w:r>
    </w:p>
    <w:p>
      <w:pPr>
        <w:autoSpaceDN w:val="0"/>
        <w:autoSpaceDE w:val="0"/>
        <w:widowControl/>
        <w:spacing w:line="398" w:lineRule="auto" w:before="296" w:after="0"/>
        <w:ind w:left="1072" w:right="864" w:firstLine="0"/>
        <w:jc w:val="left"/>
      </w:pPr>
      <w:r>
        <w:rPr>
          <w:rFonts w:ascii="Aptos" w:hAnsi="Aptos" w:eastAsia="Aptos"/>
          <w:b w:val="0"/>
          <w:i w:val="0"/>
          <w:color w:val="000000"/>
          <w:sz w:val="24"/>
        </w:rPr>
        <w:t xml:space="preserve">Este antecedente aporta al presente proyecto porque demuestra que una </w:t>
      </w:r>
      <w:r>
        <w:rPr>
          <w:rFonts w:ascii="Aptos" w:hAnsi="Aptos" w:eastAsia="Aptos"/>
          <w:b w:val="0"/>
          <w:i w:val="0"/>
          <w:color w:val="000000"/>
          <w:sz w:val="24"/>
        </w:rPr>
        <w:t xml:space="preserve">plataforma informática puede apoyar la planificación y gestión eficiente de rutas, </w:t>
      </w:r>
      <w:r>
        <w:rPr>
          <w:rFonts w:ascii="Aptos" w:hAnsi="Aptos" w:eastAsia="Aptos"/>
          <w:b w:val="0"/>
          <w:i w:val="0"/>
          <w:color w:val="000000"/>
          <w:sz w:val="24"/>
        </w:rPr>
        <w:t xml:space="preserve">permitiendo aprovechar mejor los recursos de transporte y reducir tiempos y </w:t>
      </w:r>
      <w:r>
        <w:rPr>
          <w:rFonts w:ascii="Aptos" w:hAnsi="Aptos" w:eastAsia="Aptos"/>
          <w:b w:val="0"/>
          <w:i w:val="0"/>
          <w:color w:val="000000"/>
          <w:sz w:val="24"/>
        </w:rPr>
        <w:t xml:space="preserve">costos asociados a las entregas. </w:t>
      </w:r>
    </w:p>
    <w:p>
      <w:pPr>
        <w:autoSpaceDN w:val="0"/>
        <w:autoSpaceDE w:val="0"/>
        <w:widowControl/>
        <w:spacing w:line="228" w:lineRule="auto" w:before="476" w:after="0"/>
        <w:ind w:left="0" w:right="660" w:firstLine="0"/>
        <w:jc w:val="right"/>
      </w:pPr>
      <w:r>
        <w:rPr>
          <w:rFonts w:ascii="Aptos" w:hAnsi="Aptos" w:eastAsia="Aptos"/>
          <w:b w:val="0"/>
          <w:i w:val="0"/>
          <w:color w:val="000000"/>
          <w:sz w:val="24"/>
        </w:rPr>
        <w:t xml:space="preserve">8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764"/>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tabs>
          <w:tab w:pos="1432" w:val="left"/>
        </w:tabs>
        <w:autoSpaceDE w:val="0"/>
        <w:widowControl/>
        <w:spacing w:line="350" w:lineRule="auto" w:before="0" w:after="0"/>
        <w:ind w:left="1072" w:right="1008" w:firstLine="0"/>
        <w:jc w:val="left"/>
      </w:pPr>
      <w:r>
        <w:rPr>
          <w:rFonts w:ascii="Symbol" w:hAnsi="Symbol" w:eastAsia="Symbol"/>
          <w:b w:val="0"/>
          <w:i w:val="0"/>
          <w:color w:val="000000"/>
          <w:sz w:val="24"/>
        </w:rPr>
        <w:t>•</w:t>
      </w:r>
      <w:r>
        <w:rPr>
          <w:rFonts w:ascii="Aptos" w:hAnsi="Aptos" w:eastAsia="Aptos"/>
          <w:b/>
          <w:i w:val="0"/>
          <w:color w:val="000000"/>
          <w:sz w:val="24"/>
        </w:rPr>
        <w:t xml:space="preserve">Sistema de programación, administración y monitoreo de unidades de </w:t>
      </w:r>
      <w:r>
        <w:tab/>
      </w:r>
      <w:r>
        <w:rPr>
          <w:rFonts w:ascii="Aptos" w:hAnsi="Aptos" w:eastAsia="Aptos"/>
          <w:b/>
          <w:i w:val="0"/>
          <w:color w:val="000000"/>
          <w:sz w:val="24"/>
        </w:rPr>
        <w:t xml:space="preserve">transporte para el despacho de mercadería en rutas del interior del país </w:t>
      </w:r>
    </w:p>
    <w:p>
      <w:pPr>
        <w:autoSpaceDN w:val="0"/>
        <w:autoSpaceDE w:val="0"/>
        <w:widowControl/>
        <w:spacing w:line="439" w:lineRule="auto" w:before="878" w:after="0"/>
        <w:ind w:left="1072" w:right="720" w:firstLine="0"/>
        <w:jc w:val="left"/>
      </w:pPr>
      <w:r>
        <w:rPr>
          <w:rFonts w:ascii="Aptos" w:hAnsi="Aptos" w:eastAsia="Aptos"/>
          <w:b w:val="0"/>
          <w:i w:val="0"/>
          <w:color w:val="000000"/>
          <w:sz w:val="24"/>
        </w:rPr>
        <w:t xml:space="preserve">Moharam Bonilla (2019), en su trabajo titulado “Sistema de programación, </w:t>
      </w:r>
      <w:r>
        <w:br/>
      </w:r>
      <w:r>
        <w:rPr>
          <w:rFonts w:ascii="Aptos" w:hAnsi="Aptos" w:eastAsia="Aptos"/>
          <w:b w:val="0"/>
          <w:i w:val="0"/>
          <w:color w:val="000000"/>
          <w:sz w:val="24"/>
        </w:rPr>
        <w:t xml:space="preserve">administración y monitoreo de unidades de transporte para el despacho de </w:t>
      </w:r>
      <w:r>
        <w:rPr>
          <w:rFonts w:ascii="Aptos" w:hAnsi="Aptos" w:eastAsia="Aptos"/>
          <w:b w:val="0"/>
          <w:i w:val="0"/>
          <w:color w:val="000000"/>
          <w:sz w:val="24"/>
        </w:rPr>
        <w:t xml:space="preserve">mercadería en rutas del interior del país”, desarrolló una propuesta orientada a </w:t>
      </w:r>
      <w:r>
        <w:rPr>
          <w:rFonts w:ascii="Aptos" w:hAnsi="Aptos" w:eastAsia="Aptos"/>
          <w:b w:val="0"/>
          <w:i w:val="0"/>
          <w:color w:val="000000"/>
          <w:sz w:val="24"/>
        </w:rPr>
        <w:t xml:space="preserve">mejorar la gestión del transporte de mercancías. El estudio planteó una solución </w:t>
      </w:r>
      <w:r>
        <w:rPr>
          <w:rFonts w:ascii="Aptos" w:hAnsi="Aptos" w:eastAsia="Aptos"/>
          <w:b w:val="0"/>
          <w:i w:val="0"/>
          <w:color w:val="000000"/>
          <w:sz w:val="24"/>
        </w:rPr>
        <w:t xml:space="preserve">tecnológica capaz de asignar las órdenes de despacho a los vehículos disponibles, </w:t>
      </w:r>
      <w:r>
        <w:rPr>
          <w:rFonts w:ascii="Aptos" w:hAnsi="Aptos" w:eastAsia="Aptos"/>
          <w:b w:val="0"/>
          <w:i w:val="0"/>
          <w:color w:val="000000"/>
          <w:sz w:val="24"/>
        </w:rPr>
        <w:t xml:space="preserve">proporcionar al conductor una ruta adecuada y monitorear la ubicación de las </w:t>
      </w:r>
      <w:r>
        <w:rPr>
          <w:rFonts w:ascii="Aptos" w:hAnsi="Aptos" w:eastAsia="Aptos"/>
          <w:b w:val="0"/>
          <w:i w:val="0"/>
          <w:color w:val="000000"/>
          <w:sz w:val="24"/>
        </w:rPr>
        <w:t xml:space="preserve">unidades durante el recorrido. La propuesta buscó reducir los tiempos de entrega y </w:t>
      </w:r>
      <w:r>
        <w:rPr>
          <w:rFonts w:ascii="Aptos" w:hAnsi="Aptos" w:eastAsia="Aptos"/>
          <w:b w:val="0"/>
          <w:i w:val="0"/>
          <w:color w:val="000000"/>
          <w:sz w:val="24"/>
        </w:rPr>
        <w:t xml:space="preserve">detectar rápidamente posibles desvíos respecto a las rutas establecidas. Para ello, </w:t>
      </w:r>
      <w:r>
        <w:rPr>
          <w:rFonts w:ascii="Aptos" w:hAnsi="Aptos" w:eastAsia="Aptos"/>
          <w:b w:val="0"/>
          <w:i w:val="0"/>
          <w:color w:val="000000"/>
          <w:sz w:val="24"/>
        </w:rPr>
        <w:t xml:space="preserve">se planteó integrar un sistema web para administrar las órdenes y visualizar la </w:t>
      </w:r>
      <w:r>
        <w:rPr>
          <w:rFonts w:ascii="Aptos" w:hAnsi="Aptos" w:eastAsia="Aptos"/>
          <w:b w:val="0"/>
          <w:i w:val="0"/>
          <w:color w:val="000000"/>
          <w:sz w:val="24"/>
        </w:rPr>
        <w:t xml:space="preserve">ubicación de los vehículos con una aplicación móvil utilizada por los conductores. </w:t>
      </w:r>
      <w:r>
        <w:rPr>
          <w:rFonts w:ascii="Aptos" w:hAnsi="Aptos" w:eastAsia="Aptos"/>
          <w:b w:val="0"/>
          <w:i w:val="0"/>
          <w:color w:val="000000"/>
          <w:sz w:val="24"/>
        </w:rPr>
        <w:t xml:space="preserve">Este antecedente aporta al presente proyecto porque demuestra la importancia de </w:t>
      </w:r>
      <w:r>
        <w:rPr>
          <w:rFonts w:ascii="Aptos" w:hAnsi="Aptos" w:eastAsia="Aptos"/>
          <w:b w:val="0"/>
          <w:i w:val="0"/>
          <w:color w:val="000000"/>
          <w:sz w:val="24"/>
        </w:rPr>
        <w:t xml:space="preserve">gestionar de manera integrada los vehículos, las órdenes de despacho y el </w:t>
      </w:r>
      <w:r>
        <w:br/>
      </w:r>
      <w:r>
        <w:rPr>
          <w:rFonts w:ascii="Aptos" w:hAnsi="Aptos" w:eastAsia="Aptos"/>
          <w:b w:val="0"/>
          <w:i w:val="0"/>
          <w:color w:val="000000"/>
          <w:sz w:val="24"/>
        </w:rPr>
        <w:t xml:space="preserve">recorrido de los repartidores, permitiendo un mayor control de las operaciones de </w:t>
      </w:r>
      <w:r>
        <w:rPr>
          <w:rFonts w:ascii="Aptos" w:hAnsi="Aptos" w:eastAsia="Aptos"/>
          <w:b w:val="0"/>
          <w:i w:val="0"/>
          <w:color w:val="000000"/>
          <w:sz w:val="24"/>
        </w:rPr>
        <w:t xml:space="preserve">transporte. </w:t>
      </w:r>
    </w:p>
    <w:p>
      <w:pPr>
        <w:autoSpaceDN w:val="0"/>
        <w:tabs>
          <w:tab w:pos="1432" w:val="left"/>
        </w:tabs>
        <w:autoSpaceDE w:val="0"/>
        <w:widowControl/>
        <w:spacing w:line="348" w:lineRule="auto" w:before="880" w:after="0"/>
        <w:ind w:left="1072" w:right="1584" w:firstLine="0"/>
        <w:jc w:val="left"/>
      </w:pPr>
      <w:r>
        <w:rPr>
          <w:rFonts w:ascii="Symbol" w:hAnsi="Symbol" w:eastAsia="Symbol"/>
          <w:b w:val="0"/>
          <w:i w:val="0"/>
          <w:color w:val="000000"/>
          <w:sz w:val="24"/>
        </w:rPr>
        <w:t>•</w:t>
      </w:r>
      <w:r>
        <w:rPr>
          <w:rFonts w:ascii="Aptos" w:hAnsi="Aptos" w:eastAsia="Aptos"/>
          <w:b/>
          <w:i w:val="0"/>
          <w:color w:val="000000"/>
          <w:sz w:val="24"/>
        </w:rPr>
        <w:t xml:space="preserve">Sistema para la gestión de pedidos, camiones y geolocalización en </w:t>
      </w:r>
      <w:r>
        <w:tab/>
      </w:r>
      <w:r>
        <w:rPr>
          <w:rFonts w:ascii="Aptos" w:hAnsi="Aptos" w:eastAsia="Aptos"/>
          <w:b/>
          <w:i w:val="0"/>
          <w:color w:val="000000"/>
          <w:sz w:val="24"/>
        </w:rPr>
        <w:t xml:space="preserve">logísticas de entregas: módulo de camiones </w:t>
      </w:r>
    </w:p>
    <w:p>
      <w:pPr>
        <w:autoSpaceDN w:val="0"/>
        <w:autoSpaceDE w:val="0"/>
        <w:widowControl/>
        <w:spacing w:line="228" w:lineRule="auto" w:before="1046" w:after="0"/>
        <w:ind w:left="0" w:right="660" w:firstLine="0"/>
        <w:jc w:val="right"/>
      </w:pPr>
      <w:r>
        <w:rPr>
          <w:rFonts w:ascii="Aptos" w:hAnsi="Aptos" w:eastAsia="Aptos"/>
          <w:b w:val="0"/>
          <w:i w:val="0"/>
          <w:color w:val="000000"/>
          <w:sz w:val="24"/>
        </w:rPr>
        <w:t xml:space="preserve">9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434" w:lineRule="auto" w:before="0" w:after="0"/>
        <w:ind w:left="1072" w:right="576" w:firstLine="0"/>
        <w:jc w:val="left"/>
      </w:pPr>
      <w:r>
        <w:rPr>
          <w:rFonts w:ascii="Aptos" w:hAnsi="Aptos" w:eastAsia="Aptos"/>
          <w:b w:val="0"/>
          <w:i w:val="0"/>
          <w:color w:val="000000"/>
          <w:sz w:val="24"/>
        </w:rPr>
        <w:t xml:space="preserve">Delgado Esquivel (2025), en su investigación titulada “Sistema para la gestión de </w:t>
      </w:r>
      <w:r>
        <w:rPr>
          <w:rFonts w:ascii="Aptos" w:hAnsi="Aptos" w:eastAsia="Aptos"/>
          <w:b w:val="0"/>
          <w:i w:val="0"/>
          <w:color w:val="000000"/>
          <w:sz w:val="24"/>
        </w:rPr>
        <w:t xml:space="preserve">pedidos, camiones y geolocalización en logísticas de entregas: módulo de </w:t>
      </w:r>
      <w:r>
        <w:br/>
      </w:r>
      <w:r>
        <w:rPr>
          <w:rFonts w:ascii="Aptos" w:hAnsi="Aptos" w:eastAsia="Aptos"/>
          <w:b w:val="0"/>
          <w:i w:val="0"/>
          <w:color w:val="000000"/>
          <w:sz w:val="24"/>
        </w:rPr>
        <w:t xml:space="preserve">camiones”, desarrollada en la Escuela Politécnica Nacional de Ecuador, abordó la </w:t>
      </w:r>
      <w:r>
        <w:rPr>
          <w:rFonts w:ascii="Aptos" w:hAnsi="Aptos" w:eastAsia="Aptos"/>
          <w:b w:val="0"/>
          <w:i w:val="0"/>
          <w:color w:val="000000"/>
          <w:sz w:val="24"/>
        </w:rPr>
        <w:t xml:space="preserve">necesidad de gestionar de manera organizada los vehículos utilizados en las </w:t>
      </w:r>
      <w:r>
        <w:rPr>
          <w:rFonts w:ascii="Aptos" w:hAnsi="Aptos" w:eastAsia="Aptos"/>
          <w:b w:val="0"/>
          <w:i w:val="0"/>
          <w:color w:val="000000"/>
          <w:sz w:val="24"/>
        </w:rPr>
        <w:t xml:space="preserve">operaciones de entrega. El objetivo fue desarrollar un módulo para administrar </w:t>
      </w:r>
      <w:r>
        <w:rPr>
          <w:rFonts w:ascii="Aptos" w:hAnsi="Aptos" w:eastAsia="Aptos"/>
          <w:b w:val="0"/>
          <w:i w:val="0"/>
          <w:color w:val="000000"/>
          <w:sz w:val="24"/>
        </w:rPr>
        <w:t xml:space="preserve">camiones dentro de un sistema logístico, permitiendo consultar los manifiestos </w:t>
      </w:r>
      <w:r>
        <w:rPr>
          <w:rFonts w:ascii="Aptos" w:hAnsi="Aptos" w:eastAsia="Aptos"/>
          <w:b w:val="0"/>
          <w:i w:val="0"/>
          <w:color w:val="000000"/>
          <w:sz w:val="24"/>
        </w:rPr>
        <w:t xml:space="preserve">asignados a cada vehículo, registrar sus condiciones durante la jornada y mantener </w:t>
      </w:r>
      <w:r>
        <w:rPr>
          <w:rFonts w:ascii="Aptos" w:hAnsi="Aptos" w:eastAsia="Aptos"/>
          <w:b w:val="0"/>
          <w:i w:val="0"/>
          <w:color w:val="000000"/>
          <w:sz w:val="24"/>
        </w:rPr>
        <w:t xml:space="preserve">un historial de las entregas realizadas. Para su desarrollo se utilizó el marco de </w:t>
      </w:r>
      <w:r>
        <w:rPr>
          <w:rFonts w:ascii="Aptos" w:hAnsi="Aptos" w:eastAsia="Aptos"/>
          <w:b w:val="0"/>
          <w:i w:val="0"/>
          <w:color w:val="000000"/>
          <w:sz w:val="24"/>
        </w:rPr>
        <w:t xml:space="preserve">trabajo Scrum y una arquitectura cliente-servidor, empleando ExpressJS para el </w:t>
      </w:r>
      <w:r>
        <w:rPr>
          <w:rFonts w:ascii="Aptos" w:hAnsi="Aptos" w:eastAsia="Aptos"/>
          <w:b w:val="0"/>
          <w:i w:val="0"/>
          <w:color w:val="000000"/>
          <w:sz w:val="24"/>
        </w:rPr>
        <w:t xml:space="preserve">backend y Angular para el frontend. </w:t>
      </w:r>
    </w:p>
    <w:p>
      <w:pPr>
        <w:autoSpaceDN w:val="0"/>
        <w:autoSpaceDE w:val="0"/>
        <w:widowControl/>
        <w:spacing w:line="410" w:lineRule="auto" w:before="292" w:after="0"/>
        <w:ind w:left="1072" w:right="720" w:firstLine="0"/>
        <w:jc w:val="left"/>
      </w:pPr>
      <w:r>
        <w:rPr>
          <w:rFonts w:ascii="Aptos" w:hAnsi="Aptos" w:eastAsia="Aptos"/>
          <w:b w:val="0"/>
          <w:i w:val="0"/>
          <w:color w:val="000000"/>
          <w:sz w:val="24"/>
        </w:rPr>
        <w:t xml:space="preserve">Entre las funcionalidades implementadas se incluyeron el registro de condiciones </w:t>
      </w:r>
      <w:r>
        <w:rPr>
          <w:rFonts w:ascii="Aptos" w:hAnsi="Aptos" w:eastAsia="Aptos"/>
          <w:b w:val="0"/>
          <w:i w:val="0"/>
          <w:color w:val="000000"/>
          <w:sz w:val="24"/>
        </w:rPr>
        <w:t xml:space="preserve">del vehículo, como temperatura y horarios, la generación de bitácoras en formato </w:t>
      </w:r>
      <w:r>
        <w:rPr>
          <w:rFonts w:ascii="Aptos" w:hAnsi="Aptos" w:eastAsia="Aptos"/>
          <w:b w:val="0"/>
          <w:i w:val="0"/>
          <w:color w:val="000000"/>
          <w:sz w:val="24"/>
        </w:rPr>
        <w:t xml:space="preserve">PDF con evidencia fotográfica y la consulta del historial de entregas. El estudio </w:t>
      </w:r>
      <w:r>
        <w:rPr>
          <w:rFonts w:ascii="Aptos" w:hAnsi="Aptos" w:eastAsia="Aptos"/>
          <w:b w:val="0"/>
          <w:i w:val="0"/>
          <w:color w:val="000000"/>
          <w:sz w:val="24"/>
        </w:rPr>
        <w:t xml:space="preserve">demuestra la importancia de mantener información histórica y operativa de los </w:t>
      </w:r>
      <w:r>
        <w:rPr>
          <w:rFonts w:ascii="Aptos" w:hAnsi="Aptos" w:eastAsia="Aptos"/>
          <w:b w:val="0"/>
          <w:i w:val="0"/>
          <w:color w:val="000000"/>
          <w:sz w:val="24"/>
        </w:rPr>
        <w:t xml:space="preserve">vehículos para mejorar el control de las actividades de transporte. </w:t>
      </w:r>
    </w:p>
    <w:p>
      <w:pPr>
        <w:autoSpaceDN w:val="0"/>
        <w:autoSpaceDE w:val="0"/>
        <w:widowControl/>
        <w:spacing w:line="398" w:lineRule="auto" w:before="294" w:after="0"/>
        <w:ind w:left="1072" w:right="720" w:firstLine="0"/>
        <w:jc w:val="left"/>
      </w:pPr>
      <w:r>
        <w:rPr>
          <w:rFonts w:ascii="Aptos" w:hAnsi="Aptos" w:eastAsia="Aptos"/>
          <w:b w:val="0"/>
          <w:i w:val="0"/>
          <w:color w:val="000000"/>
          <w:sz w:val="24"/>
        </w:rPr>
        <w:t xml:space="preserve">Este antecedente aporta al presente proyecto porque permite considerar, además </w:t>
      </w:r>
      <w:r>
        <w:rPr>
          <w:rFonts w:ascii="Aptos" w:hAnsi="Aptos" w:eastAsia="Aptos"/>
          <w:b w:val="0"/>
          <w:i w:val="0"/>
          <w:color w:val="000000"/>
          <w:sz w:val="24"/>
        </w:rPr>
        <w:t xml:space="preserve">de la gestión de pedidos y rutas, un módulo específico para administrar vehículos y </w:t>
      </w:r>
      <w:r>
        <w:rPr>
          <w:rFonts w:ascii="Aptos" w:hAnsi="Aptos" w:eastAsia="Aptos"/>
          <w:b w:val="0"/>
          <w:i w:val="0"/>
          <w:color w:val="000000"/>
          <w:sz w:val="24"/>
        </w:rPr>
        <w:t xml:space="preserve">su historial operativo, incluyendo información sobre condiciones, asignaciones y </w:t>
      </w:r>
      <w:r>
        <w:rPr>
          <w:rFonts w:ascii="Aptos" w:hAnsi="Aptos" w:eastAsia="Aptos"/>
          <w:b w:val="0"/>
          <w:i w:val="0"/>
          <w:color w:val="000000"/>
          <w:sz w:val="24"/>
        </w:rPr>
        <w:t xml:space="preserve">evidencias. </w:t>
      </w:r>
    </w:p>
    <w:p>
      <w:pPr>
        <w:autoSpaceDN w:val="0"/>
        <w:tabs>
          <w:tab w:pos="712" w:val="left"/>
          <w:tab w:pos="1072" w:val="left"/>
        </w:tabs>
        <w:autoSpaceDE w:val="0"/>
        <w:widowControl/>
        <w:spacing w:line="384" w:lineRule="auto" w:before="296" w:after="0"/>
        <w:ind w:left="386" w:right="720" w:firstLine="0"/>
        <w:jc w:val="left"/>
      </w:pPr>
      <w:r>
        <w:rPr>
          <w:rFonts w:ascii="Aptos" w:hAnsi="Aptos" w:eastAsia="Aptos"/>
          <w:b w:val="0"/>
          <w:i w:val="0"/>
          <w:color w:val="000000"/>
          <w:sz w:val="24"/>
        </w:rPr>
        <w:t xml:space="preserve">1.4 </w:t>
      </w:r>
      <w:r>
        <w:tab/>
      </w:r>
      <w:r>
        <w:rPr>
          <w:rFonts w:ascii="Aptos" w:hAnsi="Aptos" w:eastAsia="Aptos"/>
          <w:b w:val="0"/>
          <w:i w:val="0"/>
          <w:color w:val="000000"/>
          <w:sz w:val="24"/>
        </w:rPr>
        <w:t xml:space="preserve">Marco teórico </w:t>
      </w:r>
      <w:r>
        <w:br/>
      </w:r>
      <w:r>
        <w:rPr>
          <w:rFonts w:ascii="Symbol" w:hAnsi="Symbol" w:eastAsia="Symbol"/>
          <w:b w:val="0"/>
          <w:i w:val="0"/>
          <w:color w:val="000000"/>
          <w:sz w:val="24"/>
        </w:rPr>
        <w:t>•</w:t>
      </w:r>
      <w:r>
        <w:rPr>
          <w:rFonts w:ascii="Aptos" w:hAnsi="Aptos" w:eastAsia="Aptos"/>
          <w:b/>
          <w:i w:val="0"/>
          <w:color w:val="000000"/>
          <w:sz w:val="24"/>
        </w:rPr>
        <w:t xml:space="preserve">Frameworks: </w:t>
      </w:r>
      <w:r>
        <w:br/>
      </w:r>
      <w:r>
        <w:tab/>
      </w:r>
      <w:r>
        <w:tab/>
      </w:r>
      <w:r>
        <w:rPr>
          <w:rFonts w:ascii="Aptos" w:hAnsi="Aptos" w:eastAsia="Aptos"/>
          <w:b w:val="0"/>
          <w:i w:val="0"/>
          <w:color w:val="000000"/>
          <w:sz w:val="24"/>
        </w:rPr>
        <w:t xml:space="preserve">Es una estructura de software que proporciona herramientas, componentes y una </w:t>
      </w:r>
    </w:p>
    <w:p>
      <w:pPr>
        <w:autoSpaceDN w:val="0"/>
        <w:autoSpaceDE w:val="0"/>
        <w:widowControl/>
        <w:spacing w:line="228" w:lineRule="auto" w:before="476" w:after="0"/>
        <w:ind w:left="0" w:right="660" w:firstLine="0"/>
        <w:jc w:val="right"/>
      </w:pPr>
      <w:r>
        <w:rPr>
          <w:rFonts w:ascii="Aptos" w:hAnsi="Aptos" w:eastAsia="Aptos"/>
          <w:b w:val="0"/>
          <w:i w:val="0"/>
          <w:color w:val="000000"/>
          <w:sz w:val="24"/>
        </w:rPr>
        <w:t xml:space="preserve">10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401" w:lineRule="auto" w:before="0" w:after="0"/>
        <w:ind w:left="1072" w:right="576" w:firstLine="0"/>
        <w:jc w:val="left"/>
      </w:pPr>
      <w:r>
        <w:rPr>
          <w:rFonts w:ascii="Aptos" w:hAnsi="Aptos" w:eastAsia="Aptos"/>
          <w:b w:val="0"/>
          <w:i w:val="0"/>
          <w:color w:val="000000"/>
          <w:sz w:val="24"/>
        </w:rPr>
        <w:t xml:space="preserve">organización definida para facilitar el desarrollo de aplicaciones. En el presente </w:t>
      </w:r>
      <w:r>
        <w:rPr>
          <w:rFonts w:ascii="Aptos" w:hAnsi="Aptos" w:eastAsia="Aptos"/>
          <w:b w:val="0"/>
          <w:i w:val="0"/>
          <w:color w:val="000000"/>
          <w:sz w:val="24"/>
        </w:rPr>
        <w:t xml:space="preserve">proyecto se utilizarán frameworks para agilizar el desarrollo del frontend y backend, </w:t>
      </w:r>
      <w:r>
        <w:rPr>
          <w:rFonts w:ascii="Aptos" w:hAnsi="Aptos" w:eastAsia="Aptos"/>
          <w:b w:val="0"/>
          <w:i w:val="0"/>
          <w:color w:val="000000"/>
          <w:sz w:val="24"/>
        </w:rPr>
        <w:t xml:space="preserve">permitiendo organizar adecuadamente los componentes, servicios y </w:t>
      </w:r>
      <w:r>
        <w:br/>
      </w:r>
      <w:r>
        <w:rPr>
          <w:rFonts w:ascii="Aptos" w:hAnsi="Aptos" w:eastAsia="Aptos"/>
          <w:b w:val="0"/>
          <w:i w:val="0"/>
          <w:color w:val="000000"/>
          <w:sz w:val="24"/>
        </w:rPr>
        <w:t xml:space="preserve">funcionalidades de la plataforma logística. </w:t>
      </w:r>
    </w:p>
    <w:p>
      <w:pPr>
        <w:autoSpaceDN w:val="0"/>
        <w:autoSpaceDE w:val="0"/>
        <w:widowControl/>
        <w:spacing w:line="420" w:lineRule="auto" w:before="292" w:after="0"/>
        <w:ind w:left="1072" w:right="720" w:hanging="360"/>
        <w:jc w:val="left"/>
      </w:pPr>
      <w:r>
        <w:t xml:space="preserve">•Bootstrap 5 y Nginx: </w:t>
        <w:br/>
        <w:t>Bootstrap 5 es un framework de diseño web responsivo basado en componentes modulares y utilidades CSS. En el presente proyecto es utilizado para estructurar las interfaces de usuario (formularios, tablas, paneles por rol y métricas visuales). Nginx se emplea como servidor web y proxy inverso de alto rendimiento para servir los recursos estáticos y enrutar las solicitudes de la API REST hacia el backend desarrollado en Spring Boot.</w:t>
      </w:r>
    </w:p>
    <w:p>
      <w:pPr>
        <w:autoSpaceDN w:val="0"/>
        <w:autoSpaceDE w:val="0"/>
        <w:widowControl/>
        <w:spacing w:line="413" w:lineRule="auto" w:before="292" w:after="0"/>
        <w:ind w:left="1072" w:right="864" w:hanging="360"/>
        <w:jc w:val="left"/>
      </w:pPr>
      <w:r>
        <w:rPr>
          <w:rFonts w:ascii="Symbol" w:hAnsi="Symbol" w:eastAsia="Symbol"/>
          <w:b w:val="0"/>
          <w:i w:val="0"/>
          <w:color w:val="000000"/>
          <w:sz w:val="24"/>
        </w:rPr>
        <w:t>•</w:t>
      </w:r>
      <w:r>
        <w:rPr>
          <w:rFonts w:ascii="Aptos" w:hAnsi="Aptos" w:eastAsia="Aptos"/>
          <w:b/>
          <w:i w:val="0"/>
          <w:color w:val="000000"/>
          <w:sz w:val="24"/>
        </w:rPr>
        <w:t xml:space="preserve">Spring Boot: </w:t>
      </w:r>
      <w:r>
        <w:br/>
      </w:r>
      <w:r>
        <w:rPr>
          <w:rFonts w:ascii="Aptos" w:hAnsi="Aptos" w:eastAsia="Aptos"/>
          <w:b w:val="0"/>
          <w:i w:val="0"/>
          <w:color w:val="000000"/>
          <w:sz w:val="24"/>
        </w:rPr>
        <w:t xml:space="preserve">Es un framework basado en Java que facilita el desarrollo de aplicaciones y </w:t>
      </w:r>
      <w:r>
        <w:rPr>
          <w:rFonts w:ascii="Aptos" w:hAnsi="Aptos" w:eastAsia="Aptos"/>
          <w:b w:val="0"/>
          <w:i w:val="0"/>
          <w:color w:val="000000"/>
          <w:sz w:val="24"/>
        </w:rPr>
        <w:t xml:space="preserve">servicios web. En el presente proyecto será utilizado para desarrollar el backend, </w:t>
      </w:r>
      <w:r>
        <w:rPr>
          <w:rFonts w:ascii="Aptos" w:hAnsi="Aptos" w:eastAsia="Aptos"/>
          <w:b w:val="0"/>
          <w:i w:val="0"/>
          <w:color w:val="000000"/>
          <w:sz w:val="24"/>
        </w:rPr>
        <w:t xml:space="preserve">donde se implementarán las reglas de negocio, la gestión de usuarios, envíos, </w:t>
      </w:r>
      <w:r>
        <w:rPr>
          <w:rFonts w:ascii="Aptos" w:hAnsi="Aptos" w:eastAsia="Aptos"/>
          <w:b w:val="0"/>
          <w:i w:val="0"/>
          <w:color w:val="000000"/>
          <w:sz w:val="24"/>
        </w:rPr>
        <w:t xml:space="preserve">paquetes, rutas, asignaciones, incidencias y eventos de seguimiento. </w:t>
      </w:r>
    </w:p>
    <w:p>
      <w:pPr>
        <w:autoSpaceDN w:val="0"/>
        <w:tabs>
          <w:tab w:pos="1072" w:val="left"/>
        </w:tabs>
        <w:autoSpaceDE w:val="0"/>
        <w:widowControl/>
        <w:spacing w:line="427" w:lineRule="auto" w:before="292" w:after="0"/>
        <w:ind w:left="712" w:right="720" w:firstLine="0"/>
        <w:jc w:val="left"/>
      </w:pPr>
      <w:r>
        <w:t xml:space="preserve">•API REST: </w:t>
        <w:br/>
        <w:tab/>
        <w:t xml:space="preserve">Es un mecanismo de comunicación entre aplicaciones que utiliza solicitudes HTTP </w:t>
        <w:tab/>
        <w:t xml:space="preserve">para acceder y gestionar recursos. En el presente proyecto permite conectar el </w:t>
        <w:tab/>
        <w:t xml:space="preserve">frontend web (HTML5/Bootstrap) con el backend desarrollado en Spring Boot, </w:t>
        <w:tab/>
        <w:t xml:space="preserve">mediante operaciones para registrar clientes, gestionar rutas, despachar paquetes, </w:t>
        <w:tab/>
        <w:t>actualizar eventos de trazabilidad y autenticar usuarios mediante JWT.</w:t>
        <w:br/>
        <w:t>•MySQL</w:t>
      </w:r>
    </w:p>
    <w:p>
      <w:pPr>
        <w:autoSpaceDN w:val="0"/>
        <w:autoSpaceDE w:val="0"/>
        <w:widowControl/>
        <w:spacing w:line="228" w:lineRule="auto" w:before="426" w:after="0"/>
        <w:ind w:left="0" w:right="660" w:firstLine="0"/>
        <w:jc w:val="right"/>
      </w:pPr>
      <w:r>
        <w:rPr>
          <w:rFonts w:ascii="Aptos" w:hAnsi="Aptos" w:eastAsia="Aptos"/>
          <w:b w:val="0"/>
          <w:i w:val="0"/>
          <w:color w:val="000000"/>
          <w:sz w:val="24"/>
        </w:rPr>
        <w:t xml:space="preserve">11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410" w:lineRule="auto" w:before="0" w:after="0"/>
        <w:ind w:left="1072" w:right="576" w:firstLine="0"/>
        <w:jc w:val="left"/>
      </w:pPr>
      <w:r>
        <w:rPr>
          <w:rFonts w:ascii="Aptos" w:hAnsi="Aptos" w:eastAsia="Aptos"/>
          <w:b w:val="0"/>
          <w:i w:val="0"/>
          <w:color w:val="000000"/>
          <w:sz w:val="24"/>
        </w:rPr>
        <w:t xml:space="preserve">Es un sistema de gestión de bases de datos relacionales que permite almacenar y </w:t>
      </w:r>
      <w:r>
        <w:rPr>
          <w:rFonts w:ascii="Aptos" w:hAnsi="Aptos" w:eastAsia="Aptos"/>
          <w:b w:val="0"/>
          <w:i w:val="0"/>
          <w:color w:val="000000"/>
          <w:sz w:val="24"/>
        </w:rPr>
        <w:t xml:space="preserve">administrar información organizada en tablas. En el presente proyecto será </w:t>
      </w:r>
      <w:r>
        <w:rPr>
          <w:rFonts w:ascii="Aptos" w:hAnsi="Aptos" w:eastAsia="Aptos"/>
          <w:b w:val="0"/>
          <w:i w:val="0"/>
          <w:color w:val="000000"/>
          <w:sz w:val="24"/>
        </w:rPr>
        <w:t xml:space="preserve">utilizado para almacenar los datos de usuarios, roles, clientes, direcciones, envíos, </w:t>
      </w:r>
      <w:r>
        <w:rPr>
          <w:rFonts w:ascii="Aptos" w:hAnsi="Aptos" w:eastAsia="Aptos"/>
          <w:b w:val="0"/>
          <w:i w:val="0"/>
          <w:color w:val="000000"/>
          <w:sz w:val="24"/>
        </w:rPr>
        <w:t xml:space="preserve">paquetes, repartidores, vehículos, rutas, asignaciones, eventos de seguimiento e </w:t>
      </w:r>
      <w:r>
        <w:rPr>
          <w:rFonts w:ascii="Aptos" w:hAnsi="Aptos" w:eastAsia="Aptos"/>
          <w:b w:val="0"/>
          <w:i w:val="0"/>
          <w:color w:val="000000"/>
          <w:sz w:val="24"/>
        </w:rPr>
        <w:t xml:space="preserve">incidencias. </w:t>
      </w:r>
    </w:p>
    <w:p>
      <w:pPr>
        <w:autoSpaceDN w:val="0"/>
        <w:autoSpaceDE w:val="0"/>
        <w:widowControl/>
        <w:spacing w:line="425" w:lineRule="auto" w:before="290" w:after="0"/>
        <w:ind w:left="1072" w:right="576" w:hanging="360"/>
        <w:jc w:val="left"/>
      </w:pPr>
      <w:r>
        <w:t xml:space="preserve">•JavaScript y Thymeleaf: </w:t>
        <w:br/>
        <w:t>JavaScript es un lenguaje de programación utilizado para desarrollar funcionalidades dinámicas en aplicaciones web. En el presente proyecto, JavaScript Vanilla es utilizado para desarrollar la lógica del frontend, gestionar la interacción con el usuario y realizar el consumo asíncrono de la API REST mediante fetch con tokens JWT. Asimismo, Thymeleaf se utiliza como motor de plantillas del lado del servidor (SSR) para renderizar de manera directa y optimizada la vista de seguimiento público de envíos (/seguimiento).</w:t>
      </w:r>
    </w:p>
    <w:p>
      <w:pPr>
        <w:autoSpaceDN w:val="0"/>
        <w:autoSpaceDE w:val="0"/>
        <w:widowControl/>
        <w:spacing w:line="420" w:lineRule="auto" w:before="290" w:after="0"/>
        <w:ind w:left="1072" w:right="1296" w:hanging="360"/>
        <w:jc w:val="left"/>
      </w:pPr>
      <w:r>
        <w:rPr>
          <w:rFonts w:ascii="Symbol" w:hAnsi="Symbol" w:eastAsia="Symbol"/>
          <w:b w:val="0"/>
          <w:i w:val="0"/>
          <w:color w:val="000000"/>
          <w:sz w:val="24"/>
        </w:rPr>
        <w:t>•</w:t>
      </w:r>
      <w:r>
        <w:rPr>
          <w:rFonts w:ascii="Aptos" w:hAnsi="Aptos" w:eastAsia="Aptos"/>
          <w:b/>
          <w:i w:val="0"/>
          <w:color w:val="000000"/>
          <w:sz w:val="24"/>
        </w:rPr>
        <w:t xml:space="preserve">Autenticación y autorización </w:t>
      </w:r>
      <w:r>
        <w:br/>
      </w:r>
      <w:r>
        <w:rPr>
          <w:rFonts w:ascii="Aptos" w:hAnsi="Aptos" w:eastAsia="Aptos"/>
          <w:b w:val="0"/>
          <w:i w:val="0"/>
          <w:color w:val="000000"/>
          <w:sz w:val="24"/>
        </w:rPr>
        <w:t xml:space="preserve">La autenticación permite verificar la identidad de un usuario, mientras que la </w:t>
      </w:r>
      <w:r>
        <w:rPr>
          <w:rFonts w:ascii="Aptos" w:hAnsi="Aptos" w:eastAsia="Aptos"/>
          <w:b w:val="0"/>
          <w:i w:val="0"/>
          <w:color w:val="000000"/>
          <w:sz w:val="24"/>
        </w:rPr>
        <w:t xml:space="preserve">autorización determina qué acciones y recursos puede utilizar. En el presente </w:t>
      </w:r>
      <w:r>
        <w:rPr>
          <w:rFonts w:ascii="Aptos" w:hAnsi="Aptos" w:eastAsia="Aptos"/>
          <w:b w:val="0"/>
          <w:i w:val="0"/>
          <w:color w:val="000000"/>
          <w:sz w:val="24"/>
        </w:rPr>
        <w:t xml:space="preserve">proyecto serán necesarias para controlar el acceso según los perfiles de </w:t>
      </w:r>
      <w:r>
        <w:rPr>
          <w:rFonts w:ascii="Aptos" w:hAnsi="Aptos" w:eastAsia="Aptos"/>
          <w:b w:val="0"/>
          <w:i w:val="0"/>
          <w:color w:val="000000"/>
          <w:sz w:val="24"/>
        </w:rPr>
        <w:t xml:space="preserve">administrador, operador logístico, repartidor y cliente, restringiendo las </w:t>
      </w:r>
      <w:r>
        <w:rPr>
          <w:rFonts w:ascii="Aptos" w:hAnsi="Aptos" w:eastAsia="Aptos"/>
          <w:b w:val="0"/>
          <w:i w:val="0"/>
          <w:color w:val="000000"/>
          <w:sz w:val="24"/>
        </w:rPr>
        <w:t xml:space="preserve">operaciones de acuerdo con las funciones asignadas a cada usuario. </w:t>
      </w:r>
    </w:p>
    <w:p>
      <w:pPr>
        <w:autoSpaceDN w:val="0"/>
        <w:autoSpaceDE w:val="0"/>
        <w:widowControl/>
        <w:spacing w:line="403" w:lineRule="auto" w:before="290" w:after="0"/>
        <w:ind w:left="1072" w:right="720" w:hanging="360"/>
        <w:jc w:val="left"/>
      </w:pPr>
      <w:r>
        <w:rPr>
          <w:rFonts w:ascii="Symbol" w:hAnsi="Symbol" w:eastAsia="Symbol"/>
          <w:b w:val="0"/>
          <w:i w:val="0"/>
          <w:color w:val="000000"/>
          <w:sz w:val="24"/>
        </w:rPr>
        <w:t>•</w:t>
      </w:r>
      <w:r>
        <w:rPr>
          <w:rFonts w:ascii="Aptos" w:hAnsi="Aptos" w:eastAsia="Aptos"/>
          <w:b/>
          <w:i w:val="0"/>
          <w:color w:val="000000"/>
          <w:sz w:val="24"/>
        </w:rPr>
        <w:t xml:space="preserve">JSON Web Token (JWT) </w:t>
      </w:r>
      <w:r>
        <w:br/>
      </w:r>
      <w:r>
        <w:rPr>
          <w:rFonts w:ascii="Aptos" w:hAnsi="Aptos" w:eastAsia="Aptos"/>
          <w:b w:val="0"/>
          <w:i w:val="0"/>
          <w:color w:val="000000"/>
          <w:sz w:val="24"/>
        </w:rPr>
        <w:t xml:space="preserve">Es un mecanismo utilizado para transmitir información asociada a un usuario de </w:t>
      </w:r>
      <w:r>
        <w:rPr>
          <w:rFonts w:ascii="Aptos" w:hAnsi="Aptos" w:eastAsia="Aptos"/>
          <w:b w:val="0"/>
          <w:i w:val="0"/>
          <w:color w:val="000000"/>
          <w:sz w:val="24"/>
        </w:rPr>
        <w:t xml:space="preserve">forma segura entre el cliente y el servidor. En el presente proyecto será utilizado </w:t>
      </w:r>
      <w:r>
        <w:rPr>
          <w:rFonts w:ascii="Aptos" w:hAnsi="Aptos" w:eastAsia="Aptos"/>
          <w:b w:val="0"/>
          <w:i w:val="0"/>
          <w:color w:val="000000"/>
          <w:sz w:val="24"/>
        </w:rPr>
        <w:t xml:space="preserve">para gestionar la autenticación mediante tokens y mantener identificada la sesión </w:t>
      </w:r>
    </w:p>
    <w:p>
      <w:pPr>
        <w:autoSpaceDN w:val="0"/>
        <w:autoSpaceDE w:val="0"/>
        <w:widowControl/>
        <w:spacing w:line="228" w:lineRule="auto" w:before="442" w:after="0"/>
        <w:ind w:left="0" w:right="660" w:firstLine="0"/>
        <w:jc w:val="right"/>
      </w:pPr>
      <w:r>
        <w:rPr>
          <w:rFonts w:ascii="Aptos" w:hAnsi="Aptos" w:eastAsia="Aptos"/>
          <w:b w:val="0"/>
          <w:i w:val="0"/>
          <w:color w:val="000000"/>
          <w:sz w:val="24"/>
        </w:rPr>
        <w:t xml:space="preserve">12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341" w:lineRule="auto" w:before="0" w:after="0"/>
        <w:ind w:left="1072" w:right="1152" w:firstLine="0"/>
        <w:jc w:val="left"/>
      </w:pPr>
      <w:r>
        <w:rPr>
          <w:rFonts w:ascii="Aptos" w:hAnsi="Aptos" w:eastAsia="Aptos"/>
          <w:b w:val="0"/>
          <w:i w:val="0"/>
          <w:color w:val="000000"/>
          <w:sz w:val="24"/>
        </w:rPr>
        <w:t xml:space="preserve">del usuario, permitiendo que el backend determine sus permisos y controle el </w:t>
      </w:r>
      <w:r>
        <w:rPr>
          <w:rFonts w:ascii="Aptos" w:hAnsi="Aptos" w:eastAsia="Aptos"/>
          <w:b w:val="0"/>
          <w:i w:val="0"/>
          <w:color w:val="000000"/>
          <w:sz w:val="24"/>
        </w:rPr>
        <w:t xml:space="preserve">acceso a las funcionalidades correspondientes. </w:t>
      </w:r>
    </w:p>
    <w:p>
      <w:pPr>
        <w:autoSpaceDN w:val="0"/>
        <w:autoSpaceDE w:val="0"/>
        <w:widowControl/>
        <w:spacing w:line="420" w:lineRule="auto" w:before="292" w:after="0"/>
        <w:ind w:left="1072" w:right="1008" w:hanging="360"/>
        <w:jc w:val="left"/>
      </w:pPr>
      <w:r>
        <w:rPr>
          <w:rFonts w:ascii="Symbol" w:hAnsi="Symbol" w:eastAsia="Symbol"/>
          <w:b w:val="0"/>
          <w:i w:val="0"/>
          <w:color w:val="000000"/>
          <w:sz w:val="24"/>
        </w:rPr>
        <w:t>•</w:t>
      </w:r>
      <w:r>
        <w:rPr>
          <w:rFonts w:ascii="Aptos" w:hAnsi="Aptos" w:eastAsia="Aptos"/>
          <w:b/>
          <w:i w:val="0"/>
          <w:color w:val="000000"/>
          <w:sz w:val="24"/>
        </w:rPr>
        <w:t xml:space="preserve">Sistema Web </w:t>
      </w:r>
      <w:r>
        <w:br/>
      </w:r>
      <w:r>
        <w:rPr>
          <w:rFonts w:ascii="Aptos" w:hAnsi="Aptos" w:eastAsia="Aptos"/>
          <w:b w:val="0"/>
          <w:i w:val="0"/>
          <w:color w:val="000000"/>
          <w:sz w:val="24"/>
        </w:rPr>
        <w:t xml:space="preserve">Es una aplicación a la que se accede mediante un navegador web y que permite </w:t>
      </w:r>
      <w:r>
        <w:rPr>
          <w:rFonts w:ascii="Aptos" w:hAnsi="Aptos" w:eastAsia="Aptos"/>
          <w:b w:val="0"/>
          <w:i w:val="0"/>
          <w:color w:val="000000"/>
          <w:sz w:val="24"/>
        </w:rPr>
        <w:t xml:space="preserve">gestionar información y funcionalidades a través de Internet o una red. En el </w:t>
      </w:r>
      <w:r>
        <w:rPr>
          <w:rFonts w:ascii="Aptos" w:hAnsi="Aptos" w:eastAsia="Aptos"/>
          <w:b w:val="0"/>
          <w:i w:val="0"/>
          <w:color w:val="000000"/>
          <w:sz w:val="24"/>
        </w:rPr>
        <w:t xml:space="preserve">presente proyecto, el sistema web permitirá gestionar los envíos, paquetes, </w:t>
      </w:r>
      <w:r>
        <w:rPr>
          <w:rFonts w:ascii="Aptos" w:hAnsi="Aptos" w:eastAsia="Aptos"/>
          <w:b w:val="0"/>
          <w:i w:val="0"/>
          <w:color w:val="000000"/>
          <w:sz w:val="24"/>
        </w:rPr>
        <w:t xml:space="preserve">clientes, repartidores, vehículos, rutas, incidencias y eventos de seguimiento </w:t>
      </w:r>
      <w:r>
        <w:rPr>
          <w:rFonts w:ascii="Aptos" w:hAnsi="Aptos" w:eastAsia="Aptos"/>
          <w:b w:val="0"/>
          <w:i w:val="0"/>
          <w:color w:val="000000"/>
          <w:sz w:val="24"/>
        </w:rPr>
        <w:t xml:space="preserve">desde una plataforma centralizada. </w:t>
      </w:r>
    </w:p>
    <w:p>
      <w:pPr>
        <w:autoSpaceDN w:val="0"/>
        <w:autoSpaceDE w:val="0"/>
        <w:widowControl/>
        <w:spacing w:line="413" w:lineRule="auto" w:before="292" w:after="0"/>
        <w:ind w:left="1072" w:right="720" w:hanging="360"/>
        <w:jc w:val="left"/>
      </w:pPr>
      <w:r>
        <w:rPr>
          <w:rFonts w:ascii="Symbol" w:hAnsi="Symbol" w:eastAsia="Symbol"/>
          <w:b w:val="0"/>
          <w:i w:val="0"/>
          <w:color w:val="000000"/>
          <w:sz w:val="24"/>
        </w:rPr>
        <w:t>•</w:t>
      </w:r>
      <w:r>
        <w:rPr>
          <w:rFonts w:ascii="Aptos" w:hAnsi="Aptos" w:eastAsia="Aptos"/>
          <w:b/>
          <w:i w:val="0"/>
          <w:color w:val="000000"/>
          <w:sz w:val="24"/>
        </w:rPr>
        <w:t xml:space="preserve">Sistemas de información: </w:t>
      </w:r>
      <w:r>
        <w:br/>
      </w:r>
      <w:r>
        <w:rPr>
          <w:rFonts w:ascii="Aptos" w:hAnsi="Aptos" w:eastAsia="Aptos"/>
          <w:b w:val="0"/>
          <w:i w:val="0"/>
          <w:color w:val="000000"/>
          <w:sz w:val="24"/>
        </w:rPr>
        <w:t xml:space="preserve">Un sistema de información es un conjunto de elementos que permite recolectar, </w:t>
      </w:r>
      <w:r>
        <w:rPr>
          <w:rFonts w:ascii="Aptos" w:hAnsi="Aptos" w:eastAsia="Aptos"/>
          <w:b w:val="0"/>
          <w:i w:val="0"/>
          <w:color w:val="000000"/>
          <w:sz w:val="24"/>
        </w:rPr>
        <w:t xml:space="preserve">procesar, almacenar y distribuir datos para apoyar la toma de decisiones y mejorar </w:t>
      </w:r>
      <w:r>
        <w:rPr>
          <w:rFonts w:ascii="Aptos" w:hAnsi="Aptos" w:eastAsia="Aptos"/>
          <w:b w:val="0"/>
          <w:i w:val="0"/>
          <w:color w:val="000000"/>
          <w:sz w:val="24"/>
        </w:rPr>
        <w:t xml:space="preserve">la eficiencia en una organización. Está formado por personas, tecnología, </w:t>
      </w:r>
      <w:r>
        <w:br/>
      </w:r>
      <w:r>
        <w:rPr>
          <w:rFonts w:ascii="Aptos" w:hAnsi="Aptos" w:eastAsia="Aptos"/>
          <w:b w:val="0"/>
          <w:i w:val="0"/>
          <w:color w:val="000000"/>
          <w:sz w:val="24"/>
        </w:rPr>
        <w:t xml:space="preserve">procedimientos y datos que trabajan de forma integrada. </w:t>
      </w:r>
    </w:p>
    <w:p>
      <w:pPr>
        <w:autoSpaceDN w:val="0"/>
        <w:autoSpaceDE w:val="0"/>
        <w:widowControl/>
        <w:spacing w:line="379" w:lineRule="auto" w:before="292" w:after="0"/>
        <w:ind w:left="1072" w:right="576" w:firstLine="0"/>
        <w:jc w:val="left"/>
      </w:pPr>
      <w:r>
        <w:rPr>
          <w:rFonts w:ascii="Aptos" w:hAnsi="Aptos" w:eastAsia="Aptos"/>
          <w:b w:val="0"/>
          <w:i w:val="0"/>
          <w:color w:val="000000"/>
          <w:sz w:val="24"/>
        </w:rPr>
        <w:t xml:space="preserve">Estos sistemas permiten automatizar procesos, mejorar el acceso a la información, </w:t>
      </w:r>
      <w:r>
        <w:rPr>
          <w:rFonts w:ascii="Aptos" w:hAnsi="Aptos" w:eastAsia="Aptos"/>
          <w:b w:val="0"/>
          <w:i w:val="0"/>
          <w:color w:val="000000"/>
          <w:sz w:val="24"/>
        </w:rPr>
        <w:t xml:space="preserve">reducir errores y facilitar la gestión interna. Gracias a ellos, las organizaciones </w:t>
      </w:r>
      <w:r>
        <w:rPr>
          <w:rFonts w:ascii="Aptos" w:hAnsi="Aptos" w:eastAsia="Aptos"/>
          <w:b w:val="0"/>
          <w:i w:val="0"/>
          <w:color w:val="000000"/>
          <w:sz w:val="24"/>
        </w:rPr>
        <w:t xml:space="preserve">pueden trabajar de forma más ordenada, segura y rápida. </w:t>
      </w:r>
    </w:p>
    <w:p>
      <w:pPr>
        <w:autoSpaceDN w:val="0"/>
        <w:tabs>
          <w:tab w:pos="386" w:val="left"/>
          <w:tab w:pos="1072" w:val="left"/>
          <w:tab w:pos="1432" w:val="left"/>
        </w:tabs>
        <w:autoSpaceDE w:val="0"/>
        <w:widowControl/>
        <w:spacing w:line="418" w:lineRule="auto" w:before="292" w:after="0"/>
        <w:ind w:left="350" w:right="576" w:firstLine="0"/>
        <w:jc w:val="left"/>
      </w:pPr>
      <w:r>
        <w:rPr>
          <w:rFonts w:ascii="Aptos" w:hAnsi="Aptos" w:eastAsia="Aptos"/>
          <w:b w:val="0"/>
          <w:i w:val="0"/>
          <w:color w:val="000000"/>
          <w:sz w:val="24"/>
        </w:rPr>
        <w:t xml:space="preserve">1.5 </w:t>
      </w:r>
      <w:r>
        <w:rPr>
          <w:rFonts w:ascii="Aptos" w:hAnsi="Aptos" w:eastAsia="Aptos"/>
          <w:b w:val="0"/>
          <w:i w:val="0"/>
          <w:color w:val="000000"/>
          <w:sz w:val="24"/>
        </w:rPr>
        <w:t xml:space="preserve">Objetivos: generales y específicos </w:t>
      </w:r>
      <w:r>
        <w:br/>
      </w:r>
      <w:r>
        <w:tab/>
      </w:r>
      <w:r>
        <w:tab/>
      </w:r>
      <w:r>
        <w:rPr>
          <w:rFonts w:ascii="Aptos" w:hAnsi="Aptos" w:eastAsia="Aptos"/>
          <w:b/>
          <w:i w:val="0"/>
          <w:color w:val="000000"/>
          <w:sz w:val="24"/>
        </w:rPr>
        <w:t>a.</w:t>
      </w:r>
      <w:r>
        <w:rPr>
          <w:rFonts w:ascii="Aptos" w:hAnsi="Aptos" w:eastAsia="Aptos"/>
          <w:b/>
          <w:i w:val="0"/>
          <w:color w:val="000000"/>
          <w:sz w:val="24"/>
        </w:rPr>
        <w:t xml:space="preserve">Objetivo General </w:t>
      </w:r>
      <w:r>
        <w:br/>
      </w:r>
      <w:r>
        <w:rPr>
          <w:rFonts w:ascii="Aptos" w:hAnsi="Aptos" w:eastAsia="Aptos"/>
          <w:b w:val="0"/>
          <w:i w:val="0"/>
          <w:color w:val="000000"/>
          <w:sz w:val="24"/>
        </w:rPr>
        <w:t xml:space="preserve">Desarrollar una plataforma web de gestión logística y trazabilidad de entregas que permita </w:t>
      </w:r>
      <w:r>
        <w:rPr>
          <w:rFonts w:ascii="Aptos" w:hAnsi="Aptos" w:eastAsia="Aptos"/>
          <w:b w:val="0"/>
          <w:i w:val="0"/>
          <w:color w:val="000000"/>
          <w:sz w:val="24"/>
        </w:rPr>
        <w:t xml:space="preserve">centralizar y optimizar el registro, asignación y seguimiento de los envíos, garantizando el </w:t>
      </w:r>
      <w:r>
        <w:rPr>
          <w:rFonts w:ascii="Aptos" w:hAnsi="Aptos" w:eastAsia="Aptos"/>
          <w:b w:val="0"/>
          <w:i w:val="0"/>
          <w:color w:val="000000"/>
          <w:sz w:val="24"/>
        </w:rPr>
        <w:t xml:space="preserve">control de sus estados, eventos e incidencias, así como el acceso a la información según </w:t>
      </w:r>
      <w:r>
        <w:rPr>
          <w:rFonts w:ascii="Aptos" w:hAnsi="Aptos" w:eastAsia="Aptos"/>
          <w:b w:val="0"/>
          <w:i w:val="0"/>
          <w:color w:val="000000"/>
          <w:sz w:val="24"/>
        </w:rPr>
        <w:t xml:space="preserve">el rol de cada usuario. </w:t>
      </w:r>
    </w:p>
    <w:p>
      <w:pPr>
        <w:autoSpaceDN w:val="0"/>
        <w:autoSpaceDE w:val="0"/>
        <w:widowControl/>
        <w:spacing w:line="228" w:lineRule="auto" w:before="462" w:after="0"/>
        <w:ind w:left="0" w:right="660" w:firstLine="0"/>
        <w:jc w:val="right"/>
      </w:pPr>
      <w:r>
        <w:rPr>
          <w:rFonts w:ascii="Aptos" w:hAnsi="Aptos" w:eastAsia="Aptos"/>
          <w:b w:val="0"/>
          <w:i w:val="0"/>
          <w:color w:val="000000"/>
          <w:sz w:val="24"/>
        </w:rPr>
        <w:t xml:space="preserve">13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tabs>
          <w:tab w:pos="1072" w:val="left"/>
          <w:tab w:pos="1432" w:val="left"/>
        </w:tabs>
        <w:autoSpaceDE w:val="0"/>
        <w:widowControl/>
        <w:spacing w:line="346" w:lineRule="auto" w:before="0" w:after="0"/>
        <w:ind w:left="712" w:right="1296" w:firstLine="0"/>
        <w:jc w:val="left"/>
      </w:pPr>
      <w:r>
        <w:tab/>
      </w:r>
      <w:r>
        <w:tab/>
      </w:r>
      <w:r>
        <w:rPr>
          <w:rFonts w:ascii="Aptos" w:hAnsi="Aptos" w:eastAsia="Aptos"/>
          <w:b/>
          <w:i w:val="0"/>
          <w:color w:val="000000"/>
          <w:sz w:val="24"/>
        </w:rPr>
        <w:t>b.</w:t>
      </w:r>
      <w:r>
        <w:rPr>
          <w:rFonts w:ascii="Aptos" w:hAnsi="Aptos" w:eastAsia="Aptos"/>
          <w:b/>
          <w:i w:val="0"/>
          <w:color w:val="000000"/>
          <w:sz w:val="24"/>
        </w:rPr>
        <w:t xml:space="preserve">Objetivos Específicos </w:t>
      </w:r>
      <w:r>
        <w:br/>
      </w:r>
      <w:r>
        <w:rPr>
          <w:rFonts w:ascii="Symbol" w:hAnsi="Symbol" w:eastAsia="Symbol"/>
          <w:b w:val="0"/>
          <w:i w:val="0"/>
          <w:color w:val="000000"/>
          <w:sz w:val="24"/>
        </w:rPr>
        <w:t>•</w:t>
      </w:r>
      <w:r>
        <w:rPr>
          <w:rFonts w:ascii="Aptos" w:hAnsi="Aptos" w:eastAsia="Aptos"/>
          <w:b w:val="0"/>
          <w:i w:val="0"/>
          <w:color w:val="000000"/>
          <w:sz w:val="24"/>
        </w:rPr>
        <w:t xml:space="preserve">Implementar el registro y gestión de clientes, direcciones, envíos y paquetes, </w:t>
      </w:r>
      <w:r>
        <w:tab/>
      </w:r>
      <w:r>
        <w:rPr>
          <w:rFonts w:ascii="Aptos" w:hAnsi="Aptos" w:eastAsia="Aptos"/>
          <w:b w:val="0"/>
          <w:i w:val="0"/>
          <w:color w:val="000000"/>
          <w:sz w:val="24"/>
        </w:rPr>
        <w:t xml:space="preserve">asignando un código único de seguimiento a cada envío. </w:t>
      </w:r>
    </w:p>
    <w:p>
      <w:pPr>
        <w:autoSpaceDN w:val="0"/>
        <w:tabs>
          <w:tab w:pos="1072" w:val="left"/>
        </w:tabs>
        <w:autoSpaceDE w:val="0"/>
        <w:widowControl/>
        <w:spacing w:line="290" w:lineRule="auto" w:before="146" w:after="0"/>
        <w:ind w:left="712" w:right="1584" w:firstLine="0"/>
        <w:jc w:val="left"/>
      </w:pPr>
      <w:r>
        <w:rPr>
          <w:rFonts w:ascii="Symbol" w:hAnsi="Symbol" w:eastAsia="Symbol"/>
          <w:b w:val="0"/>
          <w:i w:val="0"/>
          <w:color w:val="000000"/>
          <w:sz w:val="24"/>
        </w:rPr>
        <w:t>•</w:t>
      </w:r>
      <w:r>
        <w:rPr>
          <w:rFonts w:ascii="Aptos" w:hAnsi="Aptos" w:eastAsia="Aptos"/>
          <w:b w:val="0"/>
          <w:i w:val="0"/>
          <w:color w:val="000000"/>
          <w:sz w:val="24"/>
        </w:rPr>
        <w:t xml:space="preserve">Gestionar las rutas y asignaciones de paquetes a repartidores y vehículos, </w:t>
      </w:r>
      <w:r>
        <w:tab/>
      </w:r>
      <w:r>
        <w:rPr>
          <w:rFonts w:ascii="Aptos" w:hAnsi="Aptos" w:eastAsia="Aptos"/>
          <w:b w:val="0"/>
          <w:i w:val="0"/>
          <w:color w:val="000000"/>
          <w:sz w:val="24"/>
        </w:rPr>
        <w:t xml:space="preserve">validando su disponibilidad y evitando duplicidades en rutas activas. </w:t>
      </w:r>
    </w:p>
    <w:p>
      <w:pPr>
        <w:autoSpaceDN w:val="0"/>
        <w:tabs>
          <w:tab w:pos="1072" w:val="left"/>
        </w:tabs>
        <w:autoSpaceDE w:val="0"/>
        <w:widowControl/>
        <w:spacing w:line="290" w:lineRule="auto" w:before="148" w:after="0"/>
        <w:ind w:left="712" w:right="1584" w:firstLine="0"/>
        <w:jc w:val="left"/>
      </w:pPr>
      <w:r>
        <w:rPr>
          <w:rFonts w:ascii="Symbol" w:hAnsi="Symbol" w:eastAsia="Symbol"/>
          <w:b w:val="0"/>
          <w:i w:val="0"/>
          <w:color w:val="000000"/>
          <w:sz w:val="24"/>
        </w:rPr>
        <w:t>•</w:t>
      </w:r>
      <w:r>
        <w:rPr>
          <w:rFonts w:ascii="Aptos" w:hAnsi="Aptos" w:eastAsia="Aptos"/>
          <w:b w:val="0"/>
          <w:i w:val="0"/>
          <w:color w:val="000000"/>
          <w:sz w:val="24"/>
        </w:rPr>
        <w:t xml:space="preserve">Controlar los estados de los envíos mediante la validación de la secuencia </w:t>
      </w:r>
      <w:r>
        <w:tab/>
      </w:r>
      <w:r>
        <w:rPr>
          <w:rFonts w:ascii="Aptos" w:hAnsi="Aptos" w:eastAsia="Aptos"/>
          <w:b w:val="0"/>
          <w:i w:val="0"/>
          <w:color w:val="000000"/>
          <w:sz w:val="24"/>
        </w:rPr>
        <w:t xml:space="preserve">correspondiente antes de registrar su entrega o devolución. </w:t>
      </w:r>
    </w:p>
    <w:p>
      <w:pPr>
        <w:autoSpaceDN w:val="0"/>
        <w:tabs>
          <w:tab w:pos="1072" w:val="left"/>
        </w:tabs>
        <w:autoSpaceDE w:val="0"/>
        <w:widowControl/>
        <w:spacing w:line="293" w:lineRule="auto" w:before="146" w:after="0"/>
        <w:ind w:left="712" w:right="864" w:firstLine="0"/>
        <w:jc w:val="left"/>
      </w:pPr>
      <w:r>
        <w:rPr>
          <w:rFonts w:ascii="Symbol" w:hAnsi="Symbol" w:eastAsia="Symbol"/>
          <w:b w:val="0"/>
          <w:i w:val="0"/>
          <w:color w:val="000000"/>
          <w:sz w:val="24"/>
        </w:rPr>
        <w:t>•</w:t>
      </w:r>
      <w:r>
        <w:rPr>
          <w:rFonts w:ascii="Aptos" w:hAnsi="Aptos" w:eastAsia="Aptos"/>
          <w:b w:val="0"/>
          <w:i w:val="0"/>
          <w:color w:val="000000"/>
          <w:sz w:val="24"/>
        </w:rPr>
        <w:t xml:space="preserve">Registrar los eventos de seguimiento e incidencias de los envíos, manteniendo un </w:t>
      </w:r>
      <w:r>
        <w:tab/>
      </w:r>
      <w:r>
        <w:rPr>
          <w:rFonts w:ascii="Aptos" w:hAnsi="Aptos" w:eastAsia="Aptos"/>
          <w:b w:val="0"/>
          <w:i w:val="0"/>
          <w:color w:val="000000"/>
          <w:sz w:val="24"/>
        </w:rPr>
        <w:t xml:space="preserve">historial de trazabilidad de las acciones realizadas. </w:t>
      </w:r>
    </w:p>
    <w:p>
      <w:pPr>
        <w:autoSpaceDN w:val="0"/>
        <w:tabs>
          <w:tab w:pos="1072" w:val="left"/>
        </w:tabs>
        <w:autoSpaceDE w:val="0"/>
        <w:widowControl/>
        <w:spacing w:line="290" w:lineRule="auto" w:before="146" w:after="0"/>
        <w:ind w:left="712" w:right="1728" w:firstLine="0"/>
        <w:jc w:val="left"/>
      </w:pPr>
      <w:r>
        <w:rPr>
          <w:rFonts w:ascii="Symbol" w:hAnsi="Symbol" w:eastAsia="Symbol"/>
          <w:b w:val="0"/>
          <w:i w:val="0"/>
          <w:color w:val="000000"/>
          <w:sz w:val="24"/>
        </w:rPr>
        <w:t>•</w:t>
      </w:r>
      <w:r>
        <w:rPr>
          <w:rFonts w:ascii="Aptos" w:hAnsi="Aptos" w:eastAsia="Aptos"/>
          <w:b w:val="0"/>
          <w:i w:val="0"/>
          <w:color w:val="000000"/>
          <w:sz w:val="24"/>
        </w:rPr>
        <w:t xml:space="preserve">Establecer el acceso a las funcionalidades del sistema según los roles de </w:t>
      </w:r>
      <w:r>
        <w:tab/>
      </w:r>
      <w:r>
        <w:rPr>
          <w:rFonts w:ascii="Aptos" w:hAnsi="Aptos" w:eastAsia="Aptos"/>
          <w:b w:val="0"/>
          <w:i w:val="0"/>
          <w:color w:val="000000"/>
          <w:sz w:val="24"/>
        </w:rPr>
        <w:t xml:space="preserve">administrador, operador logístico, repartidor y cliente. </w:t>
      </w:r>
    </w:p>
    <w:p>
      <w:pPr>
        <w:autoSpaceDN w:val="0"/>
        <w:tabs>
          <w:tab w:pos="1072" w:val="left"/>
        </w:tabs>
        <w:autoSpaceDE w:val="0"/>
        <w:widowControl/>
        <w:spacing w:line="293" w:lineRule="auto" w:before="146" w:after="0"/>
        <w:ind w:left="712" w:right="1152" w:firstLine="0"/>
        <w:jc w:val="left"/>
      </w:pPr>
      <w:r>
        <w:rPr>
          <w:rFonts w:ascii="Symbol" w:hAnsi="Symbol" w:eastAsia="Symbol"/>
          <w:b w:val="0"/>
          <w:i w:val="0"/>
          <w:color w:val="000000"/>
          <w:sz w:val="24"/>
        </w:rPr>
        <w:t>•</w:t>
      </w:r>
      <w:r>
        <w:rPr>
          <w:rFonts w:ascii="Aptos" w:hAnsi="Aptos" w:eastAsia="Aptos"/>
          <w:b w:val="0"/>
          <w:i w:val="0"/>
          <w:color w:val="000000"/>
          <w:sz w:val="24"/>
        </w:rPr>
        <w:t xml:space="preserve">Permitir la consulta del estado y trazabilidad de los envíos mediante un código </w:t>
      </w:r>
      <w:r>
        <w:tab/>
      </w:r>
      <w:r>
        <w:rPr>
          <w:rFonts w:ascii="Aptos" w:hAnsi="Aptos" w:eastAsia="Aptos"/>
          <w:b w:val="0"/>
          <w:i w:val="0"/>
          <w:color w:val="000000"/>
          <w:sz w:val="24"/>
        </w:rPr>
        <w:t xml:space="preserve">único de seguimiento, protegiendo la información de cada cliente. </w:t>
      </w:r>
    </w:p>
    <w:p>
      <w:pPr>
        <w:autoSpaceDN w:val="0"/>
        <w:tabs>
          <w:tab w:pos="350" w:val="left"/>
          <w:tab w:pos="712" w:val="left"/>
        </w:tabs>
        <w:autoSpaceDE w:val="0"/>
        <w:widowControl/>
        <w:spacing w:line="398" w:lineRule="auto" w:before="808" w:after="0"/>
        <w:ind w:left="26" w:right="1008" w:firstLine="0"/>
        <w:jc w:val="left"/>
      </w:pPr>
      <w:r>
        <w:rPr>
          <w:rFonts w:ascii="Aptos" w:hAnsi="Aptos" w:eastAsia="Aptos"/>
          <w:b w:val="0"/>
          <w:i w:val="0"/>
          <w:color w:val="000000"/>
          <w:sz w:val="24"/>
        </w:rPr>
        <w:t xml:space="preserve">1.6 </w:t>
      </w:r>
      <w:r>
        <w:tab/>
      </w:r>
      <w:r>
        <w:rPr>
          <w:rFonts w:ascii="Aptos" w:hAnsi="Aptos" w:eastAsia="Aptos"/>
          <w:b w:val="0"/>
          <w:i w:val="0"/>
          <w:color w:val="000000"/>
          <w:sz w:val="24"/>
        </w:rPr>
        <w:t xml:space="preserve">Limitaciones </w:t>
      </w:r>
      <w:r>
        <w:br/>
      </w:r>
      <w:r>
        <w:tab/>
      </w:r>
      <w:r>
        <w:rPr>
          <w:rFonts w:ascii="Aptos" w:hAnsi="Aptos" w:eastAsia="Aptos"/>
          <w:b w:val="0"/>
          <w:i w:val="0"/>
          <w:color w:val="000000"/>
          <w:sz w:val="24"/>
        </w:rPr>
        <w:t xml:space="preserve">El desarrollo de la Plataforma de gestión logística y trazabilidad de entregas presenta </w:t>
      </w:r>
      <w:r>
        <w:tab/>
      </w:r>
      <w:r>
        <w:rPr>
          <w:rFonts w:ascii="Aptos" w:hAnsi="Aptos" w:eastAsia="Aptos"/>
          <w:b w:val="0"/>
          <w:i w:val="0"/>
          <w:color w:val="000000"/>
          <w:sz w:val="24"/>
        </w:rPr>
        <w:t xml:space="preserve">limitaciones de alcance técnico y operativo que han sido delimitadas para garantizar la </w:t>
      </w:r>
      <w:r>
        <w:tab/>
      </w:r>
      <w:r>
        <w:rPr>
          <w:rFonts w:ascii="Aptos" w:hAnsi="Aptos" w:eastAsia="Aptos"/>
          <w:b w:val="0"/>
          <w:i w:val="0"/>
          <w:color w:val="000000"/>
          <w:sz w:val="24"/>
        </w:rPr>
        <w:t xml:space="preserve">viabilidad del proyecto. </w:t>
      </w:r>
    </w:p>
    <w:p>
      <w:pPr>
        <w:autoSpaceDN w:val="0"/>
        <w:autoSpaceDE w:val="0"/>
        <w:widowControl/>
        <w:spacing w:line="384" w:lineRule="auto" w:before="452" w:after="0"/>
        <w:ind w:left="1072" w:right="818" w:hanging="360"/>
        <w:jc w:val="both"/>
      </w:pPr>
      <w:r>
        <w:rPr>
          <w:rFonts w:ascii="Symbol" w:hAnsi="Symbol" w:eastAsia="Symbol"/>
          <w:b w:val="0"/>
          <w:i w:val="0"/>
          <w:color w:val="000000"/>
          <w:sz w:val="24"/>
        </w:rPr>
        <w:t>•</w:t>
      </w:r>
      <w:r>
        <w:rPr>
          <w:rFonts w:ascii="Aptos" w:hAnsi="Aptos" w:eastAsia="Aptos"/>
          <w:b/>
          <w:i w:val="0"/>
          <w:color w:val="000000"/>
          <w:sz w:val="24"/>
        </w:rPr>
        <w:t>Alcance del sistema:</w:t>
      </w:r>
      <w:r>
        <w:rPr>
          <w:rFonts w:ascii="Aptos" w:hAnsi="Aptos" w:eastAsia="Aptos"/>
          <w:b w:val="0"/>
          <w:i w:val="0"/>
          <w:color w:val="000000"/>
          <w:sz w:val="24"/>
        </w:rPr>
        <w:t xml:space="preserve"> La plataforma estará enfocada principalmente en la gestión </w:t>
      </w:r>
      <w:r>
        <w:rPr>
          <w:rFonts w:ascii="Aptos" w:hAnsi="Aptos" w:eastAsia="Aptos"/>
          <w:b w:val="0"/>
          <w:i w:val="0"/>
          <w:color w:val="000000"/>
          <w:sz w:val="24"/>
        </w:rPr>
        <w:t xml:space="preserve">de repartidores, clientes, paquetes, rutas, estados de entrega e incidencias. No se </w:t>
      </w:r>
      <w:r>
        <w:rPr>
          <w:rFonts w:ascii="Aptos" w:hAnsi="Aptos" w:eastAsia="Aptos"/>
          <w:b w:val="0"/>
          <w:i w:val="0"/>
          <w:color w:val="000000"/>
          <w:sz w:val="24"/>
        </w:rPr>
        <w:t xml:space="preserve">contemplarán procesos administrativos externos a la gestión logística. </w:t>
      </w:r>
    </w:p>
    <w:p>
      <w:pPr>
        <w:autoSpaceDN w:val="0"/>
        <w:autoSpaceDE w:val="0"/>
        <w:widowControl/>
        <w:spacing w:line="401" w:lineRule="auto" w:before="296" w:after="0"/>
        <w:ind w:left="1072" w:right="576" w:hanging="360"/>
        <w:jc w:val="left"/>
      </w:pPr>
      <w:r>
        <w:rPr>
          <w:rFonts w:ascii="Symbol" w:hAnsi="Symbol" w:eastAsia="Symbol"/>
          <w:b w:val="0"/>
          <w:i w:val="0"/>
          <w:color w:val="000000"/>
          <w:sz w:val="24"/>
        </w:rPr>
        <w:t>•</w:t>
      </w:r>
      <w:r>
        <w:rPr>
          <w:rFonts w:ascii="Aptos" w:hAnsi="Aptos" w:eastAsia="Aptos"/>
          <w:b/>
          <w:i w:val="0"/>
          <w:color w:val="000000"/>
          <w:sz w:val="24"/>
        </w:rPr>
        <w:t>Seguimiento de entregas:</w:t>
      </w:r>
      <w:r>
        <w:rPr>
          <w:rFonts w:ascii="Aptos" w:hAnsi="Aptos" w:eastAsia="Aptos"/>
          <w:b w:val="0"/>
          <w:i w:val="0"/>
          <w:color w:val="000000"/>
          <w:sz w:val="24"/>
        </w:rPr>
        <w:t xml:space="preserve"> El sistema permitirá consultar la trazabilidad y el estado </w:t>
      </w:r>
      <w:r>
        <w:rPr>
          <w:rFonts w:ascii="Aptos" w:hAnsi="Aptos" w:eastAsia="Aptos"/>
          <w:b w:val="0"/>
          <w:i w:val="0"/>
          <w:color w:val="000000"/>
          <w:sz w:val="24"/>
        </w:rPr>
        <w:t xml:space="preserve">del paquete en tiempo real mediante un código único de seguimiento. Sin embargo, </w:t>
      </w:r>
      <w:r>
        <w:rPr>
          <w:rFonts w:ascii="Aptos" w:hAnsi="Aptos" w:eastAsia="Aptos"/>
          <w:b w:val="0"/>
          <w:i w:val="0"/>
          <w:color w:val="000000"/>
          <w:sz w:val="24"/>
        </w:rPr>
        <w:t xml:space="preserve">el proyecto no contempla un sistema de geolocalización GPS en tiempo real para el </w:t>
      </w:r>
      <w:r>
        <w:rPr>
          <w:rFonts w:ascii="Aptos" w:hAnsi="Aptos" w:eastAsia="Aptos"/>
          <w:b w:val="0"/>
          <w:i w:val="0"/>
          <w:color w:val="000000"/>
          <w:sz w:val="24"/>
        </w:rPr>
        <w:t xml:space="preserve">rastreo en mapa de los repartidores. </w:t>
      </w:r>
    </w:p>
    <w:p>
      <w:pPr>
        <w:autoSpaceDN w:val="0"/>
        <w:autoSpaceDE w:val="0"/>
        <w:widowControl/>
        <w:spacing w:line="228" w:lineRule="auto" w:before="132" w:after="0"/>
        <w:ind w:left="0" w:right="660" w:firstLine="0"/>
        <w:jc w:val="right"/>
      </w:pPr>
      <w:r>
        <w:rPr>
          <w:rFonts w:ascii="Aptos" w:hAnsi="Aptos" w:eastAsia="Aptos"/>
          <w:b w:val="0"/>
          <w:i w:val="0"/>
          <w:color w:val="000000"/>
          <w:sz w:val="24"/>
        </w:rPr>
        <w:t xml:space="preserve">14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384" w:lineRule="auto" w:before="0" w:after="0"/>
        <w:ind w:left="1072" w:right="1152" w:hanging="360"/>
        <w:jc w:val="left"/>
      </w:pPr>
      <w:r>
        <w:rPr>
          <w:rFonts w:ascii="Symbol" w:hAnsi="Symbol" w:eastAsia="Symbol"/>
          <w:b w:val="0"/>
          <w:i w:val="0"/>
          <w:color w:val="000000"/>
          <w:sz w:val="24"/>
        </w:rPr>
        <w:t>•</w:t>
      </w:r>
      <w:r>
        <w:rPr>
          <w:rFonts w:ascii="Aptos" w:hAnsi="Aptos" w:eastAsia="Aptos"/>
          <w:b/>
          <w:i w:val="0"/>
          <w:color w:val="000000"/>
          <w:sz w:val="24"/>
        </w:rPr>
        <w:t>Medios de pago:</w:t>
      </w:r>
      <w:r>
        <w:rPr>
          <w:rFonts w:ascii="Aptos" w:hAnsi="Aptos" w:eastAsia="Aptos"/>
          <w:b w:val="0"/>
          <w:i w:val="0"/>
          <w:color w:val="000000"/>
          <w:sz w:val="24"/>
        </w:rPr>
        <w:t xml:space="preserve"> La plataforma no incluirá funcionalidades relacionadas con </w:t>
      </w:r>
      <w:r>
        <w:rPr>
          <w:rFonts w:ascii="Aptos" w:hAnsi="Aptos" w:eastAsia="Aptos"/>
          <w:b w:val="0"/>
          <w:i w:val="0"/>
          <w:color w:val="000000"/>
          <w:sz w:val="24"/>
        </w:rPr>
        <w:t xml:space="preserve">pagos en línea, cobros mediante tarjetas, billeteras digitales u otros medios de </w:t>
      </w:r>
      <w:r>
        <w:rPr>
          <w:rFonts w:ascii="Aptos" w:hAnsi="Aptos" w:eastAsia="Aptos"/>
          <w:b w:val="0"/>
          <w:i w:val="0"/>
          <w:color w:val="000000"/>
          <w:sz w:val="24"/>
        </w:rPr>
        <w:t xml:space="preserve">pago. </w:t>
      </w:r>
    </w:p>
    <w:p>
      <w:pPr>
        <w:autoSpaceDN w:val="0"/>
        <w:autoSpaceDE w:val="0"/>
        <w:widowControl/>
        <w:spacing w:line="384" w:lineRule="auto" w:before="290" w:after="0"/>
        <w:ind w:left="1072" w:right="864" w:hanging="360"/>
        <w:jc w:val="left"/>
      </w:pPr>
      <w:r>
        <w:rPr>
          <w:rFonts w:ascii="Symbol" w:hAnsi="Symbol" w:eastAsia="Symbol"/>
          <w:b w:val="0"/>
          <w:i w:val="0"/>
          <w:color w:val="000000"/>
          <w:sz w:val="24"/>
        </w:rPr>
        <w:t>•</w:t>
      </w:r>
      <w:r>
        <w:rPr>
          <w:rFonts w:ascii="Aptos" w:hAnsi="Aptos" w:eastAsia="Aptos"/>
          <w:b/>
          <w:i w:val="0"/>
          <w:color w:val="000000"/>
          <w:sz w:val="24"/>
        </w:rPr>
        <w:t>Integración con servicios externos:</w:t>
      </w:r>
      <w:r>
        <w:rPr>
          <w:rFonts w:ascii="Aptos" w:hAnsi="Aptos" w:eastAsia="Aptos"/>
          <w:b w:val="0"/>
          <w:i w:val="0"/>
          <w:color w:val="000000"/>
          <w:sz w:val="24"/>
        </w:rPr>
        <w:t xml:space="preserve"> En esta versión inicial no se contempla la </w:t>
      </w:r>
      <w:r>
        <w:rPr>
          <w:rFonts w:ascii="Aptos" w:hAnsi="Aptos" w:eastAsia="Aptos"/>
          <w:b w:val="0"/>
          <w:i w:val="0"/>
          <w:color w:val="000000"/>
          <w:sz w:val="24"/>
        </w:rPr>
        <w:t xml:space="preserve">integración con plataformas externas de mapas, sistemas bancarios, servicios de </w:t>
      </w:r>
      <w:r>
        <w:rPr>
          <w:rFonts w:ascii="Aptos" w:hAnsi="Aptos" w:eastAsia="Aptos"/>
          <w:b w:val="0"/>
          <w:i w:val="0"/>
          <w:color w:val="000000"/>
          <w:sz w:val="24"/>
        </w:rPr>
        <w:t xml:space="preserve">mensajería u otros sistemas de terceros. </w:t>
      </w:r>
    </w:p>
    <w:p>
      <w:pPr>
        <w:autoSpaceDN w:val="0"/>
        <w:autoSpaceDE w:val="0"/>
        <w:widowControl/>
        <w:spacing w:line="384" w:lineRule="auto" w:before="296" w:after="0"/>
        <w:ind w:left="1072" w:right="1008" w:hanging="360"/>
        <w:jc w:val="left"/>
      </w:pPr>
      <w:r>
        <w:rPr>
          <w:rFonts w:ascii="Symbol" w:hAnsi="Symbol" w:eastAsia="Symbol"/>
          <w:b w:val="0"/>
          <w:i w:val="0"/>
          <w:color w:val="000000"/>
          <w:sz w:val="24"/>
        </w:rPr>
        <w:t>•</w:t>
      </w:r>
      <w:r>
        <w:rPr>
          <w:rFonts w:ascii="Aptos" w:hAnsi="Aptos" w:eastAsia="Aptos"/>
          <w:b/>
          <w:i w:val="0"/>
          <w:color w:val="000000"/>
          <w:sz w:val="24"/>
        </w:rPr>
        <w:t>Disponibilidad de información:</w:t>
      </w:r>
      <w:r>
        <w:rPr>
          <w:rFonts w:ascii="Aptos" w:hAnsi="Aptos" w:eastAsia="Aptos"/>
          <w:b w:val="0"/>
          <w:i w:val="0"/>
          <w:color w:val="000000"/>
          <w:sz w:val="24"/>
        </w:rPr>
        <w:t xml:space="preserve"> La información mostrada por el sistema </w:t>
      </w:r>
      <w:r>
        <w:rPr>
          <w:rFonts w:ascii="Aptos" w:hAnsi="Aptos" w:eastAsia="Aptos"/>
          <w:b w:val="0"/>
          <w:i w:val="0"/>
          <w:color w:val="000000"/>
          <w:sz w:val="24"/>
        </w:rPr>
        <w:t xml:space="preserve">dependerá de los datos registrados y actualizados por los usuarios autorizados, </w:t>
      </w:r>
      <w:r>
        <w:rPr>
          <w:rFonts w:ascii="Aptos" w:hAnsi="Aptos" w:eastAsia="Aptos"/>
          <w:b w:val="0"/>
          <w:i w:val="0"/>
          <w:color w:val="000000"/>
          <w:sz w:val="24"/>
        </w:rPr>
        <w:t xml:space="preserve">principalmente operadores logísticos y repartidores. </w:t>
      </w:r>
    </w:p>
    <w:p>
      <w:pPr>
        <w:autoSpaceDN w:val="0"/>
        <w:autoSpaceDE w:val="0"/>
        <w:widowControl/>
        <w:spacing w:line="228" w:lineRule="auto" w:before="1038" w:after="0"/>
        <w:ind w:left="350" w:right="0" w:firstLine="0"/>
        <w:jc w:val="left"/>
      </w:pPr>
      <w:r>
        <w:rPr>
          <w:rFonts w:ascii="Aptos" w:hAnsi="Aptos" w:eastAsia="Aptos"/>
          <w:b w:val="0"/>
          <w:i w:val="0"/>
          <w:color w:val="000000"/>
          <w:sz w:val="24"/>
        </w:rPr>
        <w:t xml:space="preserve">1.7 Justificación del proyecto: </w:t>
      </w:r>
    </w:p>
    <w:p>
      <w:pPr>
        <w:autoSpaceDN w:val="0"/>
        <w:autoSpaceDE w:val="0"/>
        <w:widowControl/>
        <w:spacing w:line="410" w:lineRule="auto" w:before="458" w:after="0"/>
        <w:ind w:left="350" w:right="720" w:firstLine="0"/>
        <w:jc w:val="left"/>
      </w:pPr>
      <w:r>
        <w:rPr>
          <w:rFonts w:ascii="Aptos" w:hAnsi="Aptos" w:eastAsia="Aptos"/>
          <w:b w:val="0"/>
          <w:i w:val="0"/>
          <w:color w:val="000000"/>
          <w:sz w:val="24"/>
        </w:rPr>
        <w:t xml:space="preserve">La presente propuesta se justifica en la necesidad de optimizar y centralizar la gestión de </w:t>
      </w:r>
      <w:r>
        <w:rPr>
          <w:rFonts w:ascii="Aptos" w:hAnsi="Aptos" w:eastAsia="Aptos"/>
          <w:b w:val="0"/>
          <w:i w:val="0"/>
          <w:color w:val="000000"/>
          <w:sz w:val="24"/>
        </w:rPr>
        <w:t xml:space="preserve">entregas en empresas de transporte y logística de última milla. Actualmente, la </w:t>
      </w:r>
      <w:r>
        <w:br/>
      </w:r>
      <w:r>
        <w:rPr>
          <w:rFonts w:ascii="Aptos" w:hAnsi="Aptos" w:eastAsia="Aptos"/>
          <w:b w:val="0"/>
          <w:i w:val="0"/>
          <w:color w:val="000000"/>
          <w:sz w:val="24"/>
        </w:rPr>
        <w:t xml:space="preserve">fragmentación en el registro de envíos, la falta de validación en la asignación de rutas y la </w:t>
      </w:r>
      <w:r>
        <w:rPr>
          <w:rFonts w:ascii="Aptos" w:hAnsi="Aptos" w:eastAsia="Aptos"/>
          <w:b w:val="0"/>
          <w:i w:val="0"/>
          <w:color w:val="000000"/>
          <w:sz w:val="24"/>
        </w:rPr>
        <w:t xml:space="preserve">gestión informal de incidencias generan errores operacionales y desconfianza en los </w:t>
      </w:r>
      <w:r>
        <w:rPr>
          <w:rFonts w:ascii="Aptos" w:hAnsi="Aptos" w:eastAsia="Aptos"/>
          <w:b w:val="0"/>
          <w:i w:val="0"/>
          <w:color w:val="000000"/>
          <w:sz w:val="24"/>
        </w:rPr>
        <w:t xml:space="preserve">clientes sobre el estado de sus paquetes. </w:t>
      </w:r>
    </w:p>
    <w:p>
      <w:pPr>
        <w:autoSpaceDN w:val="0"/>
        <w:autoSpaceDE w:val="0"/>
        <w:widowControl/>
        <w:spacing w:line="398" w:lineRule="auto" w:before="456" w:after="0"/>
        <w:ind w:left="350" w:right="576" w:firstLine="0"/>
        <w:jc w:val="left"/>
      </w:pPr>
      <w:r>
        <w:rPr>
          <w:rFonts w:ascii="Aptos" w:hAnsi="Aptos" w:eastAsia="Aptos"/>
          <w:b w:val="0"/>
          <w:i w:val="0"/>
          <w:color w:val="000000"/>
          <w:sz w:val="24"/>
        </w:rPr>
        <w:t xml:space="preserve">La implementación de la Plataforma de gestión logística y trazabilidad de entregas </w:t>
      </w:r>
      <w:r>
        <w:rPr>
          <w:rFonts w:ascii="Aptos" w:hAnsi="Aptos" w:eastAsia="Aptos"/>
          <w:b w:val="0"/>
          <w:i w:val="0"/>
          <w:color w:val="000000"/>
          <w:sz w:val="24"/>
        </w:rPr>
        <w:t xml:space="preserve">permitirá consolidar el ciclo de vida completo del envío, desde la recepción inicial hasta la </w:t>
      </w:r>
      <w:r>
        <w:rPr>
          <w:rFonts w:ascii="Aptos" w:hAnsi="Aptos" w:eastAsia="Aptos"/>
          <w:b w:val="0"/>
          <w:i w:val="0"/>
          <w:color w:val="000000"/>
          <w:sz w:val="24"/>
        </w:rPr>
        <w:t xml:space="preserve">entrega final o devolución. A través de una arquitectura web con control de acceso basado </w:t>
      </w:r>
      <w:r>
        <w:rPr>
          <w:rFonts w:ascii="Aptos" w:hAnsi="Aptos" w:eastAsia="Aptos"/>
          <w:b w:val="0"/>
          <w:i w:val="0"/>
          <w:color w:val="000000"/>
          <w:sz w:val="24"/>
        </w:rPr>
        <w:t xml:space="preserve">en roles (RBAC), el sistema garantizará que solo el personal autorizado pueda registrar </w:t>
      </w:r>
    </w:p>
    <w:p>
      <w:pPr>
        <w:autoSpaceDN w:val="0"/>
        <w:autoSpaceDE w:val="0"/>
        <w:widowControl/>
        <w:spacing w:line="228" w:lineRule="auto" w:before="1138" w:after="0"/>
        <w:ind w:left="0" w:right="660" w:firstLine="0"/>
        <w:jc w:val="right"/>
      </w:pPr>
      <w:r>
        <w:rPr>
          <w:rFonts w:ascii="Aptos" w:hAnsi="Aptos" w:eastAsia="Aptos"/>
          <w:b w:val="0"/>
          <w:i w:val="0"/>
          <w:color w:val="000000"/>
          <w:sz w:val="24"/>
        </w:rPr>
        <w:t xml:space="preserve">15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341" w:lineRule="auto" w:before="0" w:after="0"/>
        <w:ind w:left="350" w:right="1296" w:firstLine="0"/>
        <w:jc w:val="left"/>
      </w:pPr>
      <w:r>
        <w:rPr>
          <w:rFonts w:ascii="Aptos" w:hAnsi="Aptos" w:eastAsia="Aptos"/>
          <w:b w:val="0"/>
          <w:i w:val="0"/>
          <w:color w:val="000000"/>
          <w:sz w:val="24"/>
        </w:rPr>
        <w:t xml:space="preserve">eventos o modificar etapas, previniendo alteraciones no permitidas y asegurando la </w:t>
      </w:r>
      <w:r>
        <w:rPr>
          <w:rFonts w:ascii="Aptos" w:hAnsi="Aptos" w:eastAsia="Aptos"/>
          <w:b w:val="0"/>
          <w:i w:val="0"/>
          <w:color w:val="000000"/>
          <w:sz w:val="24"/>
        </w:rPr>
        <w:t xml:space="preserve">integridad de los datos. </w:t>
      </w:r>
    </w:p>
    <w:p>
      <w:pPr>
        <w:autoSpaceDN w:val="0"/>
        <w:autoSpaceDE w:val="0"/>
        <w:widowControl/>
        <w:spacing w:line="382" w:lineRule="auto" w:before="532" w:after="0"/>
        <w:ind w:left="350" w:right="720" w:firstLine="0"/>
        <w:jc w:val="left"/>
      </w:pPr>
      <w:r>
        <w:rPr>
          <w:rFonts w:ascii="Aptos" w:hAnsi="Aptos" w:eastAsia="Aptos"/>
          <w:b w:val="0"/>
          <w:i w:val="0"/>
          <w:color w:val="000000"/>
          <w:sz w:val="24"/>
        </w:rPr>
        <w:t xml:space="preserve">Desde la perspectiva operativa, el sistema aporta un control riguroso sobre las </w:t>
      </w:r>
      <w:r>
        <w:br/>
      </w:r>
      <w:r>
        <w:rPr>
          <w:rFonts w:ascii="Aptos" w:hAnsi="Aptos" w:eastAsia="Aptos"/>
          <w:b w:val="0"/>
          <w:i w:val="0"/>
          <w:color w:val="000000"/>
          <w:sz w:val="24"/>
        </w:rPr>
        <w:t xml:space="preserve">asignaciones de paquetes a vehículos y repartidores, validando su disponibilidad activa y </w:t>
      </w:r>
      <w:r>
        <w:rPr>
          <w:rFonts w:ascii="Aptos" w:hAnsi="Aptos" w:eastAsia="Aptos"/>
          <w:b w:val="0"/>
          <w:i w:val="0"/>
          <w:color w:val="000000"/>
          <w:sz w:val="24"/>
        </w:rPr>
        <w:t xml:space="preserve">registrando de manera formal cualquier incidencia observada durante el trayecto. </w:t>
      </w:r>
    </w:p>
    <w:p>
      <w:pPr>
        <w:autoSpaceDN w:val="0"/>
        <w:autoSpaceDE w:val="0"/>
        <w:widowControl/>
        <w:spacing w:line="341" w:lineRule="auto" w:before="292" w:after="0"/>
        <w:ind w:left="350" w:right="1152" w:firstLine="0"/>
        <w:jc w:val="left"/>
      </w:pPr>
      <w:r>
        <w:rPr>
          <w:rFonts w:ascii="Aptos" w:hAnsi="Aptos" w:eastAsia="Aptos"/>
          <w:b w:val="0"/>
          <w:i w:val="0"/>
          <w:color w:val="000000"/>
          <w:sz w:val="24"/>
        </w:rPr>
        <w:t xml:space="preserve">Asimismo, la inmutabilidad del historial de trazabilidad asegura una auditoría clara de </w:t>
      </w:r>
      <w:r>
        <w:rPr>
          <w:rFonts w:ascii="Aptos" w:hAnsi="Aptos" w:eastAsia="Aptos"/>
          <w:b w:val="0"/>
          <w:i w:val="0"/>
          <w:color w:val="000000"/>
          <w:sz w:val="24"/>
        </w:rPr>
        <w:t xml:space="preserve">cada evento ocurrido. </w:t>
      </w:r>
    </w:p>
    <w:p>
      <w:pPr>
        <w:autoSpaceDN w:val="0"/>
        <w:autoSpaceDE w:val="0"/>
        <w:widowControl/>
        <w:spacing w:line="401" w:lineRule="auto" w:before="532" w:after="0"/>
        <w:ind w:left="350" w:right="576" w:firstLine="0"/>
        <w:jc w:val="left"/>
      </w:pPr>
      <w:r>
        <w:rPr>
          <w:rFonts w:ascii="Aptos" w:hAnsi="Aptos" w:eastAsia="Aptos"/>
          <w:b w:val="0"/>
          <w:i w:val="0"/>
          <w:color w:val="000000"/>
          <w:sz w:val="24"/>
        </w:rPr>
        <w:t xml:space="preserve">Desde la perspectiva del cliente, la plataforma ofrece transparencia mediante un portal de </w:t>
      </w:r>
      <w:r>
        <w:rPr>
          <w:rFonts w:ascii="Aptos" w:hAnsi="Aptos" w:eastAsia="Aptos"/>
          <w:b w:val="0"/>
          <w:i w:val="0"/>
          <w:color w:val="000000"/>
          <w:sz w:val="24"/>
        </w:rPr>
        <w:t xml:space="preserve">consulta pública/privada donde, utilizando un código único de seguimiento, el usuario </w:t>
      </w:r>
      <w:r>
        <w:rPr>
          <w:rFonts w:ascii="Aptos" w:hAnsi="Aptos" w:eastAsia="Aptos"/>
          <w:b w:val="0"/>
          <w:i w:val="0"/>
          <w:color w:val="000000"/>
          <w:sz w:val="24"/>
        </w:rPr>
        <w:t xml:space="preserve">puede verificar la secuencia de estados de su pedido de forma rápida y accesible desde </w:t>
      </w:r>
      <w:r>
        <w:rPr>
          <w:rFonts w:ascii="Aptos" w:hAnsi="Aptos" w:eastAsia="Aptos"/>
          <w:b w:val="0"/>
          <w:i w:val="0"/>
          <w:color w:val="000000"/>
          <w:sz w:val="24"/>
        </w:rPr>
        <w:t xml:space="preserve">cualquier dispositivo. </w:t>
      </w:r>
    </w:p>
    <w:p>
      <w:pPr>
        <w:autoSpaceDN w:val="0"/>
        <w:autoSpaceDE w:val="0"/>
        <w:widowControl/>
        <w:spacing w:line="410" w:lineRule="auto" w:before="532" w:after="0"/>
        <w:ind w:left="350" w:right="864" w:firstLine="0"/>
        <w:jc w:val="left"/>
      </w:pPr>
      <w:r>
        <w:rPr>
          <w:rFonts w:ascii="Aptos" w:hAnsi="Aptos" w:eastAsia="Aptos"/>
          <w:b w:val="0"/>
          <w:i w:val="0"/>
          <w:color w:val="000000"/>
          <w:sz w:val="24"/>
        </w:rPr>
        <w:t xml:space="preserve">Finalmente, desde el ámbito tecnológico y académico, el proyecto permite aplicar </w:t>
      </w:r>
      <w:r>
        <w:rPr>
          <w:rFonts w:ascii="Aptos" w:hAnsi="Aptos" w:eastAsia="Aptos"/>
          <w:b w:val="0"/>
          <w:i w:val="0"/>
          <w:color w:val="000000"/>
          <w:sz w:val="24"/>
        </w:rPr>
        <w:t xml:space="preserve">patrones de diseño web, construcción de servicios API REST con autenticación segura, </w:t>
      </w:r>
      <w:r>
        <w:rPr>
          <w:rFonts w:ascii="Aptos" w:hAnsi="Aptos" w:eastAsia="Aptos"/>
          <w:b w:val="0"/>
          <w:i w:val="0"/>
          <w:color w:val="000000"/>
          <w:sz w:val="24"/>
        </w:rPr>
        <w:t xml:space="preserve">gestión de bases de datos relacionales y buenas prácticas de desarrollo de software, </w:t>
      </w:r>
      <w:r>
        <w:rPr>
          <w:rFonts w:ascii="Aptos" w:hAnsi="Aptos" w:eastAsia="Aptos"/>
          <w:b w:val="0"/>
          <w:i w:val="0"/>
          <w:color w:val="000000"/>
          <w:sz w:val="24"/>
        </w:rPr>
        <w:t xml:space="preserve">proporcionando una solución robusta, escalable y alineada a las exigencias reales de la </w:t>
      </w:r>
      <w:r>
        <w:rPr>
          <w:rFonts w:ascii="Aptos" w:hAnsi="Aptos" w:eastAsia="Aptos"/>
          <w:b w:val="0"/>
          <w:i w:val="0"/>
          <w:color w:val="000000"/>
          <w:sz w:val="24"/>
        </w:rPr>
        <w:t xml:space="preserve">logística de distribución. </w:t>
      </w:r>
    </w:p>
    <w:p>
      <w:pPr>
        <w:autoSpaceDN w:val="0"/>
        <w:autoSpaceDE w:val="0"/>
        <w:widowControl/>
        <w:spacing w:line="228" w:lineRule="auto" w:before="3288" w:after="0"/>
        <w:ind w:left="0" w:right="660" w:firstLine="0"/>
        <w:jc w:val="right"/>
      </w:pPr>
      <w:r>
        <w:rPr>
          <w:rFonts w:ascii="Aptos" w:hAnsi="Aptos" w:eastAsia="Aptos"/>
          <w:b w:val="0"/>
          <w:i w:val="0"/>
          <w:color w:val="000000"/>
          <w:sz w:val="24"/>
        </w:rPr>
        <w:t xml:space="preserve">16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8" name="Picture 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autoSpaceDN w:val="0"/>
        <w:tabs>
          <w:tab w:pos="712" w:val="left"/>
        </w:tabs>
        <w:autoSpaceDE w:val="0"/>
        <w:widowControl/>
        <w:spacing w:line="228" w:lineRule="auto" w:before="96" w:after="0"/>
        <w:ind w:left="156" w:right="0" w:firstLine="0"/>
        <w:jc w:val="left"/>
      </w:pPr>
      <w:r>
        <w:rPr>
          <w:rFonts w:ascii="Aptos" w:hAnsi="Aptos" w:eastAsia="Aptos"/>
          <w:b w:val="0"/>
          <w:i w:val="0"/>
          <w:color w:val="000000"/>
          <w:sz w:val="24"/>
        </w:rPr>
        <w:t xml:space="preserve">2. </w:t>
      </w:r>
      <w:r>
        <w:rPr>
          <w:rFonts w:ascii="Aptos" w:hAnsi="Aptos" w:eastAsia="Aptos"/>
          <w:b w:val="0"/>
          <w:i w:val="0"/>
          <w:color w:val="000000"/>
          <w:sz w:val="24"/>
        </w:rPr>
        <w:t xml:space="preserve">CAPITULO II </w:t>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766"/>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tabs>
          <w:tab w:pos="712" w:val="left"/>
          <w:tab w:pos="1072" w:val="left"/>
        </w:tabs>
        <w:autoSpaceDE w:val="0"/>
        <w:widowControl/>
        <w:spacing w:line="403" w:lineRule="auto" w:before="0" w:after="0"/>
        <w:ind w:left="490" w:right="1440" w:firstLine="0"/>
        <w:jc w:val="left"/>
      </w:pPr>
      <w:r>
        <w:t xml:space="preserve">2.1 Requerimientos del proyecto </w:t>
        <w:br/>
        <w:t xml:space="preserve">a.Requerimientos funcionales </w:t>
        <w:br/>
        <w:t xml:space="preserve">•Autenticación por roles: El sistema debe restringir el acceso a los módulos </w:t>
        <w:tab/>
        <w:t xml:space="preserve">validando el perfil de usuario. </w:t>
      </w:r>
    </w:p>
    <w:p>
      <w:pPr>
        <w:autoSpaceDN w:val="0"/>
        <w:tabs>
          <w:tab w:pos="1072" w:val="left"/>
        </w:tabs>
        <w:autoSpaceDE w:val="0"/>
        <w:widowControl/>
        <w:spacing w:line="350" w:lineRule="auto" w:before="292" w:after="0"/>
        <w:ind w:left="712" w:right="864" w:firstLine="0"/>
        <w:jc w:val="left"/>
      </w:pPr>
      <w:r>
        <w:rPr>
          <w:rFonts w:ascii="Symbol" w:hAnsi="Symbol" w:eastAsia="Symbol"/>
          <w:b w:val="0"/>
          <w:i w:val="0"/>
          <w:color w:val="000000"/>
          <w:sz w:val="24"/>
        </w:rPr>
        <w:t>•</w:t>
      </w:r>
      <w:r>
        <w:rPr>
          <w:rFonts w:ascii="Aptos" w:hAnsi="Aptos" w:eastAsia="Aptos"/>
          <w:b/>
          <w:i w:val="0"/>
          <w:color w:val="000000"/>
          <w:sz w:val="24"/>
        </w:rPr>
        <w:t xml:space="preserve">Registro de repartidores: </w:t>
      </w:r>
      <w:r>
        <w:rPr>
          <w:rFonts w:ascii="Aptos" w:hAnsi="Aptos" w:eastAsia="Aptos"/>
          <w:b w:val="0"/>
          <w:i w:val="0"/>
          <w:color w:val="000000"/>
          <w:sz w:val="24"/>
        </w:rPr>
        <w:t xml:space="preserve">El sistema debe registrar la información del repartidor </w:t>
      </w:r>
      <w:r>
        <w:tab/>
      </w:r>
      <w:r>
        <w:rPr>
          <w:rFonts w:ascii="Aptos" w:hAnsi="Aptos" w:eastAsia="Aptos"/>
          <w:b w:val="0"/>
          <w:i w:val="0"/>
          <w:color w:val="000000"/>
          <w:sz w:val="24"/>
        </w:rPr>
        <w:t xml:space="preserve">validando sus datos obligatorios. </w:t>
      </w:r>
    </w:p>
    <w:p>
      <w:pPr>
        <w:autoSpaceDN w:val="0"/>
        <w:autoSpaceDE w:val="0"/>
        <w:widowControl/>
        <w:spacing w:line="384" w:lineRule="auto" w:before="292" w:after="0"/>
        <w:ind w:left="1072" w:right="720" w:hanging="360"/>
        <w:jc w:val="left"/>
      </w:pPr>
      <w:r>
        <w:rPr>
          <w:rFonts w:ascii="Symbol" w:hAnsi="Symbol" w:eastAsia="Symbol"/>
          <w:b w:val="0"/>
          <w:i w:val="0"/>
          <w:color w:val="000000"/>
          <w:sz w:val="24"/>
        </w:rPr>
        <w:t>•</w:t>
      </w:r>
      <w:r>
        <w:rPr>
          <w:rFonts w:ascii="Aptos" w:hAnsi="Aptos" w:eastAsia="Aptos"/>
          <w:b/>
          <w:i w:val="0"/>
          <w:color w:val="000000"/>
          <w:sz w:val="24"/>
        </w:rPr>
        <w:t>Control de estados del paquete:</w:t>
      </w:r>
      <w:r>
        <w:rPr>
          <w:rFonts w:ascii="Aptos" w:hAnsi="Aptos" w:eastAsia="Aptos"/>
          <w:b w:val="0"/>
          <w:i w:val="0"/>
          <w:color w:val="000000"/>
          <w:sz w:val="24"/>
        </w:rPr>
        <w:t xml:space="preserve"> El sistema debe actualizar el estado del paquete </w:t>
      </w:r>
      <w:r>
        <w:rPr>
          <w:rFonts w:ascii="Aptos" w:hAnsi="Aptos" w:eastAsia="Aptos"/>
          <w:b w:val="0"/>
          <w:i w:val="0"/>
          <w:color w:val="000000"/>
          <w:sz w:val="24"/>
        </w:rPr>
        <w:t xml:space="preserve">validando que se completen los estados previos antes de marcarlo como </w:t>
      </w:r>
      <w:r>
        <w:br/>
      </w:r>
      <w:r>
        <w:rPr>
          <w:rFonts w:ascii="Aptos" w:hAnsi="Aptos" w:eastAsia="Aptos"/>
          <w:b w:val="0"/>
          <w:i w:val="0"/>
          <w:color w:val="000000"/>
          <w:sz w:val="24"/>
        </w:rPr>
        <w:t xml:space="preserve">"Entregado". </w:t>
      </w:r>
    </w:p>
    <w:p>
      <w:pPr>
        <w:autoSpaceDN w:val="0"/>
        <w:tabs>
          <w:tab w:pos="1072" w:val="left"/>
        </w:tabs>
        <w:autoSpaceDE w:val="0"/>
        <w:widowControl/>
        <w:spacing w:line="350" w:lineRule="auto" w:before="292" w:after="0"/>
        <w:ind w:left="712" w:right="1872" w:firstLine="0"/>
        <w:jc w:val="left"/>
      </w:pPr>
      <w:r>
        <w:rPr>
          <w:rFonts w:ascii="Symbol" w:hAnsi="Symbol" w:eastAsia="Symbol"/>
          <w:b w:val="0"/>
          <w:i w:val="0"/>
          <w:color w:val="000000"/>
          <w:sz w:val="24"/>
        </w:rPr>
        <w:t>•</w:t>
      </w:r>
      <w:r>
        <w:rPr>
          <w:rFonts w:ascii="Aptos" w:hAnsi="Aptos" w:eastAsia="Aptos"/>
          <w:b/>
          <w:i w:val="0"/>
          <w:color w:val="000000"/>
          <w:sz w:val="24"/>
        </w:rPr>
        <w:t xml:space="preserve">Control de rutas: </w:t>
      </w:r>
      <w:r>
        <w:rPr>
          <w:rFonts w:ascii="Aptos" w:hAnsi="Aptos" w:eastAsia="Aptos"/>
          <w:b w:val="0"/>
          <w:i w:val="0"/>
          <w:color w:val="000000"/>
          <w:sz w:val="24"/>
        </w:rPr>
        <w:t xml:space="preserve">El sistema debe asignar paquetes a una ruta evitando </w:t>
      </w:r>
      <w:r>
        <w:tab/>
      </w:r>
      <w:r>
        <w:rPr>
          <w:rFonts w:ascii="Aptos" w:hAnsi="Aptos" w:eastAsia="Aptos"/>
          <w:b w:val="0"/>
          <w:i w:val="0"/>
          <w:color w:val="000000"/>
          <w:sz w:val="24"/>
        </w:rPr>
        <w:t xml:space="preserve">duplicidades en otras rutas activas. </w:t>
      </w:r>
    </w:p>
    <w:p>
      <w:pPr>
        <w:autoSpaceDN w:val="0"/>
        <w:tabs>
          <w:tab w:pos="1072" w:val="left"/>
        </w:tabs>
        <w:autoSpaceDE w:val="0"/>
        <w:widowControl/>
        <w:spacing w:line="348" w:lineRule="auto" w:before="290" w:after="0"/>
        <w:ind w:left="712" w:right="864" w:firstLine="0"/>
        <w:jc w:val="left"/>
      </w:pPr>
      <w:r>
        <w:rPr>
          <w:rFonts w:ascii="Symbol" w:hAnsi="Symbol" w:eastAsia="Symbol"/>
          <w:b w:val="0"/>
          <w:i w:val="0"/>
          <w:color w:val="000000"/>
          <w:sz w:val="24"/>
        </w:rPr>
        <w:t>•</w:t>
      </w:r>
      <w:r>
        <w:rPr>
          <w:rFonts w:ascii="Aptos" w:hAnsi="Aptos" w:eastAsia="Aptos"/>
          <w:b/>
          <w:i w:val="0"/>
          <w:color w:val="000000"/>
          <w:sz w:val="24"/>
        </w:rPr>
        <w:t>Registro de clientes y datos de contacto:</w:t>
      </w:r>
      <w:r>
        <w:rPr>
          <w:rFonts w:ascii="Aptos" w:hAnsi="Aptos" w:eastAsia="Aptos"/>
          <w:b w:val="0"/>
          <w:i w:val="0"/>
          <w:color w:val="000000"/>
          <w:sz w:val="24"/>
        </w:rPr>
        <w:t xml:space="preserve"> El sistema debe registrar los datos de </w:t>
      </w:r>
      <w:r>
        <w:tab/>
      </w:r>
      <w:r>
        <w:rPr>
          <w:rFonts w:ascii="Aptos" w:hAnsi="Aptos" w:eastAsia="Aptos"/>
          <w:b w:val="0"/>
          <w:i w:val="0"/>
          <w:color w:val="000000"/>
          <w:sz w:val="24"/>
        </w:rPr>
        <w:t xml:space="preserve">contacto del cliente validando su número de documento. </w:t>
      </w:r>
    </w:p>
    <w:p>
      <w:pPr>
        <w:autoSpaceDN w:val="0"/>
        <w:tabs>
          <w:tab w:pos="1072" w:val="left"/>
        </w:tabs>
        <w:autoSpaceDE w:val="0"/>
        <w:widowControl/>
        <w:spacing w:line="348" w:lineRule="auto" w:before="296" w:after="0"/>
        <w:ind w:left="712" w:right="1152" w:firstLine="0"/>
        <w:jc w:val="left"/>
      </w:pPr>
      <w:r>
        <w:rPr>
          <w:rFonts w:ascii="Symbol" w:hAnsi="Symbol" w:eastAsia="Symbol"/>
          <w:b w:val="0"/>
          <w:i w:val="0"/>
          <w:color w:val="000000"/>
          <w:sz w:val="24"/>
        </w:rPr>
        <w:t>•</w:t>
      </w:r>
      <w:r>
        <w:rPr>
          <w:rFonts w:ascii="Aptos" w:hAnsi="Aptos" w:eastAsia="Aptos"/>
          <w:b/>
          <w:i w:val="0"/>
          <w:color w:val="000000"/>
          <w:sz w:val="24"/>
        </w:rPr>
        <w:t xml:space="preserve">Registro y conteo de paquetes: </w:t>
      </w:r>
      <w:r>
        <w:rPr>
          <w:rFonts w:ascii="Aptos" w:hAnsi="Aptos" w:eastAsia="Aptos"/>
          <w:b w:val="0"/>
          <w:i w:val="0"/>
          <w:color w:val="000000"/>
          <w:sz w:val="24"/>
        </w:rPr>
        <w:t xml:space="preserve">El sistema debe llevar el control de inventario </w:t>
      </w:r>
      <w:r>
        <w:tab/>
      </w:r>
      <w:r>
        <w:rPr>
          <w:rFonts w:ascii="Aptos" w:hAnsi="Aptos" w:eastAsia="Aptos"/>
          <w:b w:val="0"/>
          <w:i w:val="0"/>
          <w:color w:val="000000"/>
          <w:sz w:val="24"/>
        </w:rPr>
        <w:t xml:space="preserve">contabilizando los paquetes recibidos y entregados. </w:t>
      </w:r>
    </w:p>
    <w:p>
      <w:pPr>
        <w:autoSpaceDN w:val="0"/>
        <w:tabs>
          <w:tab w:pos="1072" w:val="left"/>
        </w:tabs>
        <w:autoSpaceDE w:val="0"/>
        <w:widowControl/>
        <w:spacing w:line="350" w:lineRule="auto" w:before="290" w:after="0"/>
        <w:ind w:left="712" w:right="720" w:firstLine="0"/>
        <w:jc w:val="left"/>
      </w:pPr>
      <w:r>
        <w:rPr>
          <w:rFonts w:ascii="Symbol" w:hAnsi="Symbol" w:eastAsia="Symbol"/>
          <w:b w:val="0"/>
          <w:i w:val="0"/>
          <w:color w:val="000000"/>
          <w:sz w:val="24"/>
        </w:rPr>
        <w:t>•</w:t>
      </w:r>
      <w:r>
        <w:rPr>
          <w:rFonts w:ascii="Aptos" w:hAnsi="Aptos" w:eastAsia="Aptos"/>
          <w:b/>
          <w:i w:val="0"/>
          <w:color w:val="000000"/>
          <w:sz w:val="24"/>
        </w:rPr>
        <w:t>Reportar incidencias:</w:t>
      </w:r>
      <w:r>
        <w:rPr>
          <w:rFonts w:ascii="Aptos" w:hAnsi="Aptos" w:eastAsia="Aptos"/>
          <w:b w:val="0"/>
          <w:i w:val="0"/>
          <w:color w:val="000000"/>
          <w:sz w:val="24"/>
        </w:rPr>
        <w:t xml:space="preserve"> El sistema debe registrar incidencias actualizando el estado </w:t>
      </w:r>
      <w:r>
        <w:tab/>
      </w:r>
      <w:r>
        <w:rPr>
          <w:rFonts w:ascii="Aptos" w:hAnsi="Aptos" w:eastAsia="Aptos"/>
          <w:b w:val="0"/>
          <w:i w:val="0"/>
          <w:color w:val="000000"/>
          <w:sz w:val="24"/>
        </w:rPr>
        <w:t xml:space="preserve">del pedido automáticamente. </w:t>
      </w:r>
    </w:p>
    <w:p>
      <w:pPr>
        <w:autoSpaceDN w:val="0"/>
        <w:tabs>
          <w:tab w:pos="1072" w:val="left"/>
        </w:tabs>
        <w:autoSpaceDE w:val="0"/>
        <w:widowControl/>
        <w:spacing w:line="348" w:lineRule="auto" w:before="290" w:after="0"/>
        <w:ind w:left="712" w:right="1008" w:firstLine="0"/>
        <w:jc w:val="left"/>
      </w:pPr>
      <w:r>
        <w:rPr>
          <w:rFonts w:ascii="Symbol" w:hAnsi="Symbol" w:eastAsia="Symbol"/>
          <w:b w:val="0"/>
          <w:i w:val="0"/>
          <w:color w:val="000000"/>
          <w:sz w:val="24"/>
        </w:rPr>
        <w:t>•</w:t>
      </w:r>
      <w:r>
        <w:rPr>
          <w:rFonts w:ascii="Aptos" w:hAnsi="Aptos" w:eastAsia="Aptos"/>
          <w:b/>
          <w:i w:val="0"/>
          <w:color w:val="000000"/>
          <w:sz w:val="24"/>
        </w:rPr>
        <w:t>Consulta privada:</w:t>
      </w:r>
      <w:r>
        <w:rPr>
          <w:rFonts w:ascii="Aptos" w:hAnsi="Aptos" w:eastAsia="Aptos"/>
          <w:b w:val="0"/>
          <w:i w:val="0"/>
          <w:color w:val="000000"/>
          <w:sz w:val="24"/>
        </w:rPr>
        <w:t xml:space="preserve"> El sistema debe mostrar el estado del pedido restringiendo la </w:t>
      </w:r>
      <w:r>
        <w:tab/>
      </w:r>
      <w:r>
        <w:rPr>
          <w:rFonts w:ascii="Aptos" w:hAnsi="Aptos" w:eastAsia="Aptos"/>
          <w:b w:val="0"/>
          <w:i w:val="0"/>
          <w:color w:val="000000"/>
          <w:sz w:val="24"/>
        </w:rPr>
        <w:t xml:space="preserve">visibilidad exclusivamente al cliente propietario. </w:t>
      </w:r>
    </w:p>
    <w:p>
      <w:pPr>
        <w:autoSpaceDN w:val="0"/>
        <w:tabs>
          <w:tab w:pos="1072" w:val="left"/>
        </w:tabs>
        <w:autoSpaceDE w:val="0"/>
        <w:widowControl/>
        <w:spacing w:line="350" w:lineRule="auto" w:before="292" w:after="0"/>
        <w:ind w:left="712" w:right="1152" w:firstLine="0"/>
        <w:jc w:val="left"/>
      </w:pPr>
      <w:r>
        <w:rPr>
          <w:rFonts w:ascii="Symbol" w:hAnsi="Symbol" w:eastAsia="Symbol"/>
          <w:b w:val="0"/>
          <w:i w:val="0"/>
          <w:color w:val="000000"/>
          <w:sz w:val="24"/>
        </w:rPr>
        <w:t>•</w:t>
      </w:r>
      <w:r>
        <w:rPr>
          <w:rFonts w:ascii="Aptos" w:hAnsi="Aptos" w:eastAsia="Aptos"/>
          <w:b/>
          <w:i w:val="0"/>
          <w:color w:val="000000"/>
          <w:sz w:val="24"/>
        </w:rPr>
        <w:t>Registros de envíos:</w:t>
      </w:r>
      <w:r>
        <w:rPr>
          <w:rFonts w:ascii="Aptos" w:hAnsi="Aptos" w:eastAsia="Aptos"/>
          <w:b w:val="0"/>
          <w:i w:val="0"/>
          <w:color w:val="000000"/>
          <w:sz w:val="24"/>
        </w:rPr>
        <w:t xml:space="preserve"> El sistema debe registrar un nuevo envío asignándole un </w:t>
      </w:r>
      <w:r>
        <w:tab/>
      </w:r>
      <w:r>
        <w:rPr>
          <w:rFonts w:ascii="Aptos" w:hAnsi="Aptos" w:eastAsia="Aptos"/>
          <w:b w:val="0"/>
          <w:i w:val="0"/>
          <w:color w:val="000000"/>
          <w:sz w:val="24"/>
        </w:rPr>
        <w:t xml:space="preserve">código único de seguimiento. </w:t>
      </w:r>
    </w:p>
    <w:p>
      <w:pPr>
        <w:autoSpaceDN w:val="0"/>
        <w:autoSpaceDE w:val="0"/>
        <w:widowControl/>
        <w:spacing w:line="228" w:lineRule="auto" w:before="346" w:after="0"/>
        <w:ind w:left="0" w:right="660" w:firstLine="0"/>
        <w:jc w:val="right"/>
      </w:pPr>
      <w:r>
        <w:rPr>
          <w:rFonts w:ascii="Aptos" w:hAnsi="Aptos" w:eastAsia="Aptos"/>
          <w:b w:val="0"/>
          <w:i w:val="0"/>
          <w:color w:val="000000"/>
          <w:sz w:val="24"/>
        </w:rPr>
        <w:t xml:space="preserve">17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tabs>
          <w:tab w:pos="1072" w:val="left"/>
        </w:tabs>
        <w:autoSpaceDE w:val="0"/>
        <w:widowControl/>
        <w:spacing w:line="384" w:lineRule="auto" w:before="0" w:after="0"/>
        <w:ind w:left="712" w:right="1872" w:firstLine="0"/>
        <w:jc w:val="left"/>
      </w:pPr>
      <w:r>
        <w:rPr>
          <w:rFonts w:ascii="Aptos" w:hAnsi="Aptos" w:eastAsia="Aptos"/>
          <w:b w:val="0"/>
          <w:i w:val="0"/>
          <w:color w:val="000000"/>
          <w:sz w:val="24"/>
        </w:rPr>
        <w:t>b.</w:t>
      </w:r>
      <w:r>
        <w:rPr>
          <w:rFonts w:ascii="Aptos" w:hAnsi="Aptos" w:eastAsia="Aptos"/>
          <w:b w:val="0"/>
          <w:i w:val="0"/>
          <w:color w:val="000000"/>
          <w:sz w:val="24"/>
        </w:rPr>
        <w:t xml:space="preserve">Requerimientos no funcionales </w:t>
      </w:r>
      <w:r>
        <w:br/>
      </w:r>
      <w:r>
        <w:rPr>
          <w:rFonts w:ascii="Symbol" w:hAnsi="Symbol" w:eastAsia="Symbol"/>
          <w:b w:val="0"/>
          <w:i w:val="0"/>
          <w:color w:val="000000"/>
          <w:sz w:val="24"/>
        </w:rPr>
        <w:t>•</w:t>
      </w:r>
      <w:r>
        <w:rPr>
          <w:rFonts w:ascii="Aptos" w:hAnsi="Aptos" w:eastAsia="Aptos"/>
          <w:b/>
          <w:i w:val="0"/>
          <w:color w:val="000000"/>
          <w:sz w:val="24"/>
        </w:rPr>
        <w:t xml:space="preserve">Usabilidad: </w:t>
      </w:r>
      <w:r>
        <w:rPr>
          <w:rFonts w:ascii="Aptos" w:hAnsi="Aptos" w:eastAsia="Aptos"/>
          <w:b w:val="0"/>
          <w:i w:val="0"/>
          <w:color w:val="000000"/>
          <w:sz w:val="24"/>
        </w:rPr>
        <w:t xml:space="preserve">El sistema debe adaptar su interfaz gráfica en pantallas de </w:t>
      </w:r>
      <w:r>
        <w:tab/>
      </w:r>
      <w:r>
        <w:rPr>
          <w:rFonts w:ascii="Aptos" w:hAnsi="Aptos" w:eastAsia="Aptos"/>
          <w:b w:val="0"/>
          <w:i w:val="0"/>
          <w:color w:val="000000"/>
          <w:sz w:val="24"/>
        </w:rPr>
        <w:t xml:space="preserve">smartphones o tabletas sin superponer elementos. </w:t>
      </w:r>
    </w:p>
    <w:p>
      <w:pPr>
        <w:autoSpaceDN w:val="0"/>
        <w:tabs>
          <w:tab w:pos="1072" w:val="left"/>
        </w:tabs>
        <w:autoSpaceDE w:val="0"/>
        <w:widowControl/>
        <w:spacing w:line="348" w:lineRule="auto" w:before="290" w:after="0"/>
        <w:ind w:left="712" w:right="576" w:firstLine="0"/>
        <w:jc w:val="left"/>
      </w:pPr>
      <w:r>
        <w:rPr>
          <w:rFonts w:ascii="Symbol" w:hAnsi="Symbol" w:eastAsia="Symbol"/>
          <w:b w:val="0"/>
          <w:i w:val="0"/>
          <w:color w:val="000000"/>
          <w:sz w:val="24"/>
        </w:rPr>
        <w:t>•</w:t>
      </w:r>
      <w:r>
        <w:rPr>
          <w:rFonts w:ascii="Aptos" w:hAnsi="Aptos" w:eastAsia="Aptos"/>
          <w:b/>
          <w:i w:val="0"/>
          <w:color w:val="000000"/>
          <w:sz w:val="24"/>
        </w:rPr>
        <w:t>Rendimiento</w:t>
      </w:r>
      <w:r>
        <w:rPr>
          <w:rFonts w:ascii="Aptos" w:hAnsi="Aptos" w:eastAsia="Aptos"/>
          <w:b w:val="0"/>
          <w:i w:val="0"/>
          <w:color w:val="000000"/>
          <w:sz w:val="24"/>
        </w:rPr>
        <w:t xml:space="preserve">: El sistema debe responder las consultas de búsqueda y seguimiento </w:t>
      </w:r>
      <w:r>
        <w:tab/>
      </w:r>
      <w:r>
        <w:rPr>
          <w:rFonts w:ascii="Aptos" w:hAnsi="Aptos" w:eastAsia="Aptos"/>
          <w:b w:val="0"/>
          <w:i w:val="0"/>
          <w:color w:val="000000"/>
          <w:sz w:val="24"/>
        </w:rPr>
        <w:t xml:space="preserve">en menos de 3 segundos. </w:t>
      </w:r>
    </w:p>
    <w:p>
      <w:pPr>
        <w:autoSpaceDN w:val="0"/>
        <w:tabs>
          <w:tab w:pos="1072" w:val="left"/>
        </w:tabs>
        <w:autoSpaceDE w:val="0"/>
        <w:widowControl/>
        <w:spacing w:line="350" w:lineRule="auto" w:before="290" w:after="0"/>
        <w:ind w:left="712" w:right="1008" w:firstLine="0"/>
        <w:jc w:val="left"/>
      </w:pPr>
      <w:r>
        <w:rPr>
          <w:rFonts w:ascii="Symbol" w:hAnsi="Symbol" w:eastAsia="Symbol"/>
          <w:b w:val="0"/>
          <w:i w:val="0"/>
          <w:color w:val="000000"/>
          <w:sz w:val="24"/>
        </w:rPr>
        <w:t>•</w:t>
      </w:r>
      <w:r>
        <w:rPr>
          <w:rFonts w:ascii="Aptos" w:hAnsi="Aptos" w:eastAsia="Aptos"/>
          <w:b/>
          <w:i w:val="0"/>
          <w:color w:val="000000"/>
          <w:sz w:val="24"/>
        </w:rPr>
        <w:t xml:space="preserve">Seguridad: </w:t>
      </w:r>
      <w:r>
        <w:rPr>
          <w:rFonts w:ascii="Aptos" w:hAnsi="Aptos" w:eastAsia="Aptos"/>
          <w:b w:val="0"/>
          <w:i w:val="0"/>
          <w:color w:val="000000"/>
          <w:sz w:val="24"/>
        </w:rPr>
        <w:t xml:space="preserve">El sistema debe cifrar las contraseñas en la base de datos utilizando </w:t>
      </w:r>
      <w:r>
        <w:tab/>
      </w:r>
      <w:r>
        <w:rPr>
          <w:rFonts w:ascii="Aptos" w:hAnsi="Aptos" w:eastAsia="Aptos"/>
          <w:b w:val="0"/>
          <w:i w:val="0"/>
          <w:color w:val="000000"/>
          <w:sz w:val="24"/>
        </w:rPr>
        <w:t xml:space="preserve">algoritmos seguros. </w:t>
      </w:r>
    </w:p>
    <w:p>
      <w:pPr>
        <w:autoSpaceDN w:val="0"/>
        <w:tabs>
          <w:tab w:pos="1072" w:val="left"/>
        </w:tabs>
        <w:autoSpaceDE w:val="0"/>
        <w:widowControl/>
        <w:spacing w:line="348" w:lineRule="auto" w:before="290" w:after="0"/>
        <w:ind w:left="712" w:right="1296" w:firstLine="0"/>
        <w:jc w:val="left"/>
      </w:pPr>
      <w:r>
        <w:rPr>
          <w:rFonts w:ascii="Symbol" w:hAnsi="Symbol" w:eastAsia="Symbol"/>
          <w:b w:val="0"/>
          <w:i w:val="0"/>
          <w:color w:val="000000"/>
          <w:sz w:val="24"/>
        </w:rPr>
        <w:t>•</w:t>
      </w:r>
      <w:r>
        <w:rPr>
          <w:rFonts w:ascii="Aptos" w:hAnsi="Aptos" w:eastAsia="Aptos"/>
          <w:b/>
          <w:i w:val="0"/>
          <w:color w:val="000000"/>
          <w:sz w:val="24"/>
        </w:rPr>
        <w:t>Escalabilidad:</w:t>
      </w:r>
      <w:r>
        <w:rPr>
          <w:rFonts w:ascii="Aptos" w:hAnsi="Aptos" w:eastAsia="Aptos"/>
          <w:b w:val="0"/>
          <w:i w:val="0"/>
          <w:color w:val="000000"/>
          <w:sz w:val="24"/>
        </w:rPr>
        <w:t xml:space="preserve"> El sistema debe soportar hasta 500 consultas simultáneas sin </w:t>
      </w:r>
      <w:r>
        <w:tab/>
      </w:r>
      <w:r>
        <w:rPr>
          <w:rFonts w:ascii="Aptos" w:hAnsi="Aptos" w:eastAsia="Aptos"/>
          <w:b w:val="0"/>
          <w:i w:val="0"/>
          <w:color w:val="000000"/>
          <w:sz w:val="24"/>
        </w:rPr>
        <w:t xml:space="preserve">degradar su rendimiento. </w:t>
      </w:r>
    </w:p>
    <w:p>
      <w:pPr>
        <w:autoSpaceDN w:val="0"/>
        <w:tabs>
          <w:tab w:pos="1072" w:val="left"/>
        </w:tabs>
        <w:autoSpaceDE w:val="0"/>
        <w:widowControl/>
        <w:spacing w:line="350" w:lineRule="auto" w:before="292" w:after="0"/>
        <w:ind w:left="712" w:right="1152" w:firstLine="0"/>
        <w:jc w:val="left"/>
      </w:pPr>
      <w:r>
        <w:rPr>
          <w:rFonts w:ascii="Symbol" w:hAnsi="Symbol" w:eastAsia="Symbol"/>
          <w:b w:val="0"/>
          <w:i w:val="0"/>
          <w:color w:val="000000"/>
          <w:sz w:val="24"/>
        </w:rPr>
        <w:t>•</w:t>
      </w:r>
      <w:r>
        <w:rPr>
          <w:rFonts w:ascii="Aptos" w:hAnsi="Aptos" w:eastAsia="Aptos"/>
          <w:b/>
          <w:i w:val="0"/>
          <w:color w:val="000000"/>
          <w:sz w:val="24"/>
        </w:rPr>
        <w:t xml:space="preserve">Fiabilidad: </w:t>
      </w:r>
      <w:r>
        <w:rPr>
          <w:rFonts w:ascii="Aptos" w:hAnsi="Aptos" w:eastAsia="Aptos"/>
          <w:b w:val="0"/>
          <w:i w:val="0"/>
          <w:color w:val="000000"/>
          <w:sz w:val="24"/>
        </w:rPr>
        <w:t xml:space="preserve">El sistema debe generar copias de seguridad de la base de datos al </w:t>
      </w:r>
      <w:r>
        <w:tab/>
      </w:r>
      <w:r>
        <w:rPr>
          <w:rFonts w:ascii="Aptos" w:hAnsi="Aptos" w:eastAsia="Aptos"/>
          <w:b w:val="0"/>
          <w:i w:val="0"/>
          <w:color w:val="000000"/>
          <w:sz w:val="24"/>
        </w:rPr>
        <w:t xml:space="preserve">menos una vez al día. </w:t>
      </w:r>
    </w:p>
    <w:p>
      <w:pPr>
        <w:autoSpaceDN w:val="0"/>
        <w:autoSpaceDE w:val="0"/>
        <w:widowControl/>
        <w:spacing w:line="413" w:lineRule="auto" w:before="290" w:after="0"/>
        <w:ind w:left="1072" w:right="576" w:hanging="360"/>
        <w:jc w:val="left"/>
      </w:pPr>
      <w:r>
        <w:rPr>
          <w:rFonts w:ascii="Symbol" w:hAnsi="Symbol" w:eastAsia="Symbol"/>
          <w:b w:val="0"/>
          <w:i w:val="0"/>
          <w:color w:val="000000"/>
          <w:sz w:val="24"/>
        </w:rPr>
        <w:t>•</w:t>
      </w:r>
      <w:r>
        <w:rPr>
          <w:rFonts w:ascii="Aptos" w:hAnsi="Aptos" w:eastAsia="Aptos"/>
          <w:b/>
          <w:i w:val="0"/>
          <w:color w:val="000000"/>
          <w:sz w:val="24"/>
        </w:rPr>
        <w:t xml:space="preserve">Implementación de la lógica central de autenticación, encargada de verificar la </w:t>
      </w:r>
      <w:r>
        <w:rPr>
          <w:rFonts w:ascii="Aptos" w:hAnsi="Aptos" w:eastAsia="Aptos"/>
          <w:b/>
          <w:i w:val="0"/>
          <w:color w:val="000000"/>
          <w:sz w:val="24"/>
        </w:rPr>
        <w:t xml:space="preserve">existencia del correo electrónico, comprobar que la cuenta esté activa, validar </w:t>
      </w:r>
      <w:r>
        <w:rPr>
          <w:rFonts w:ascii="Aptos" w:hAnsi="Aptos" w:eastAsia="Aptos"/>
          <w:b/>
          <w:i w:val="0"/>
          <w:color w:val="000000"/>
          <w:sz w:val="24"/>
        </w:rPr>
        <w:t xml:space="preserve">criptográficamente la contraseña y emitir un token JWT para el acceso seguro </w:t>
      </w:r>
      <w:r>
        <w:rPr>
          <w:rFonts w:ascii="Aptos" w:hAnsi="Aptos" w:eastAsia="Aptos"/>
          <w:b/>
          <w:i w:val="0"/>
          <w:color w:val="000000"/>
          <w:sz w:val="24"/>
        </w:rPr>
        <w:t>al sistema -Mantenibilidad:</w:t>
      </w:r>
      <w:r>
        <w:rPr>
          <w:rFonts w:ascii="Aptos" w:hAnsi="Aptos" w:eastAsia="Aptos"/>
          <w:b w:val="0"/>
          <w:i w:val="0"/>
          <w:color w:val="000000"/>
          <w:sz w:val="24"/>
        </w:rPr>
        <w:t xml:space="preserve"> El sistema debe estructurar sus componentes en </w:t>
      </w:r>
      <w:r>
        <w:rPr>
          <w:rFonts w:ascii="Aptos" w:hAnsi="Aptos" w:eastAsia="Aptos"/>
          <w:b w:val="0"/>
          <w:i w:val="0"/>
          <w:color w:val="000000"/>
          <w:sz w:val="24"/>
        </w:rPr>
        <w:t xml:space="preserve">módulos independientes y desacoplados. </w:t>
      </w:r>
    </w:p>
    <w:p>
      <w:pPr>
        <w:autoSpaceDN w:val="0"/>
        <w:tabs>
          <w:tab w:pos="1072" w:val="left"/>
        </w:tabs>
        <w:autoSpaceDE w:val="0"/>
        <w:widowControl/>
        <w:spacing w:line="350" w:lineRule="auto" w:before="290" w:after="0"/>
        <w:ind w:left="712" w:right="864" w:firstLine="0"/>
        <w:jc w:val="left"/>
      </w:pPr>
      <w:r>
        <w:rPr>
          <w:rFonts w:ascii="Symbol" w:hAnsi="Symbol" w:eastAsia="Symbol"/>
          <w:b w:val="0"/>
          <w:i w:val="0"/>
          <w:color w:val="000000"/>
          <w:sz w:val="24"/>
        </w:rPr>
        <w:t>•</w:t>
      </w:r>
      <w:r>
        <w:rPr>
          <w:rFonts w:ascii="Aptos" w:hAnsi="Aptos" w:eastAsia="Aptos"/>
          <w:b/>
          <w:i w:val="0"/>
          <w:color w:val="000000"/>
          <w:sz w:val="24"/>
        </w:rPr>
        <w:t>Compatibilidad:</w:t>
      </w:r>
      <w:r>
        <w:rPr>
          <w:rFonts w:ascii="Aptos" w:hAnsi="Aptos" w:eastAsia="Aptos"/>
          <w:b w:val="0"/>
          <w:i w:val="0"/>
          <w:color w:val="000000"/>
          <w:sz w:val="24"/>
        </w:rPr>
        <w:t xml:space="preserve"> El sistema debe ejecutarse de forma correcta en Chrome, Edge, </w:t>
      </w:r>
      <w:r>
        <w:tab/>
      </w:r>
      <w:r>
        <w:rPr>
          <w:rFonts w:ascii="Aptos" w:hAnsi="Aptos" w:eastAsia="Aptos"/>
          <w:b w:val="0"/>
          <w:i w:val="0"/>
          <w:color w:val="000000"/>
          <w:sz w:val="24"/>
        </w:rPr>
        <w:t xml:space="preserve">Firefox u otro navegador web. </w:t>
      </w:r>
    </w:p>
    <w:p>
      <w:pPr>
        <w:autoSpaceDN w:val="0"/>
        <w:autoSpaceDE w:val="0"/>
        <w:widowControl/>
        <w:spacing w:line="228" w:lineRule="auto" w:before="2722" w:after="0"/>
        <w:ind w:left="0" w:right="660" w:firstLine="0"/>
        <w:jc w:val="right"/>
      </w:pPr>
      <w:r>
        <w:rPr>
          <w:rFonts w:ascii="Aptos" w:hAnsi="Aptos" w:eastAsia="Aptos"/>
          <w:b w:val="0"/>
          <w:i w:val="0"/>
          <w:color w:val="000000"/>
          <w:sz w:val="24"/>
        </w:rPr>
        <w:t xml:space="preserve">18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20" name="Picture 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8"/>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33" w:lineRule="auto" w:before="0" w:after="0"/>
        <w:ind w:left="490" w:right="0" w:firstLine="0"/>
        <w:jc w:val="left"/>
      </w:pPr>
      <w:r>
        <w:rPr>
          <w:rFonts w:ascii="Arial" w:hAnsi="Arial" w:eastAsia="Arial"/>
          <w:b w:val="0"/>
          <w:i w:val="0"/>
          <w:color w:val="000000"/>
          <w:sz w:val="24"/>
        </w:rPr>
        <w:t xml:space="preserve">2.2 Estructura del proyecto </w:t>
      </w:r>
    </w:p>
    <w:p>
      <w:pPr>
        <w:autoSpaceDN w:val="0"/>
        <w:autoSpaceDE w:val="0"/>
        <w:widowControl/>
        <w:spacing w:line="240" w:lineRule="auto" w:before="276" w:after="0"/>
        <w:ind w:left="350" w:right="0" w:firstLine="0"/>
        <w:jc w:val="left"/>
      </w:pPr>
      <w:r>
        <w:drawing>
          <wp:inline xmlns:a="http://schemas.openxmlformats.org/drawingml/2006/main" xmlns:pic="http://schemas.openxmlformats.org/drawingml/2006/picture">
            <wp:extent cx="4053840" cy="181229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053840" cy="1812290"/>
                    </a:xfrm>
                    <a:prstGeom prst="rect"/>
                  </pic:spPr>
                </pic:pic>
              </a:graphicData>
            </a:graphic>
          </wp:inline>
        </w:drawing>
      </w:r>
    </w:p>
    <w:p>
      <w:pPr>
        <w:autoSpaceDN w:val="0"/>
        <w:autoSpaceDE w:val="0"/>
        <w:widowControl/>
        <w:spacing w:line="228" w:lineRule="auto" w:before="1210" w:after="0"/>
        <w:ind w:left="350" w:right="0" w:firstLine="0"/>
        <w:jc w:val="left"/>
      </w:pPr>
      <w:r>
        <w:rPr>
          <w:rFonts w:ascii="Aptos" w:hAnsi="Aptos" w:eastAsia="Aptos"/>
          <w:b w:val="0"/>
          <w:i w:val="0"/>
          <w:color w:val="000000"/>
          <w:sz w:val="24"/>
        </w:rPr>
        <w:t xml:space="preserve">Backend: </w:t>
      </w:r>
    </w:p>
    <w:p>
      <w:pPr>
        <w:autoSpaceDN w:val="0"/>
        <w:autoSpaceDE w:val="0"/>
        <w:widowControl/>
        <w:spacing w:line="228" w:lineRule="auto" w:before="8184" w:after="0"/>
        <w:ind w:left="0" w:right="660" w:firstLine="0"/>
        <w:jc w:val="right"/>
      </w:pPr>
      <w:r>
        <w:rPr>
          <w:rFonts w:ascii="Aptos" w:hAnsi="Aptos" w:eastAsia="Aptos"/>
          <w:b w:val="0"/>
          <w:i w:val="0"/>
          <w:color w:val="000000"/>
          <w:sz w:val="24"/>
        </w:rPr>
        <w:t xml:space="preserve">19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22" name="Picture 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40" w:lineRule="auto" w:before="0" w:after="0"/>
        <w:ind w:left="350" w:right="0" w:firstLine="0"/>
        <w:jc w:val="left"/>
      </w:pPr>
      <w:r>
        <w:drawing>
          <wp:inline xmlns:a="http://schemas.openxmlformats.org/drawingml/2006/main" xmlns:pic="http://schemas.openxmlformats.org/drawingml/2006/picture">
            <wp:extent cx="4476750" cy="59436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476750" cy="5943600"/>
                    </a:xfrm>
                    <a:prstGeom prst="rect"/>
                  </pic:spPr>
                </pic:pic>
              </a:graphicData>
            </a:graphic>
          </wp:inline>
        </w:drawing>
      </w:r>
    </w:p>
    <w:p>
      <w:pPr>
        <w:autoSpaceDN w:val="0"/>
        <w:autoSpaceDE w:val="0"/>
        <w:widowControl/>
        <w:spacing w:line="228" w:lineRule="auto" w:before="3734" w:after="0"/>
        <w:ind w:left="0" w:right="660" w:firstLine="0"/>
        <w:jc w:val="right"/>
      </w:pPr>
      <w:r>
        <w:rPr>
          <w:rFonts w:ascii="Aptos" w:hAnsi="Aptos" w:eastAsia="Aptos"/>
          <w:b w:val="0"/>
          <w:i w:val="0"/>
          <w:color w:val="000000"/>
          <w:sz w:val="24"/>
        </w:rPr>
        <w:t xml:space="preserve">20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40" w:lineRule="auto" w:before="0" w:after="0"/>
        <w:ind w:left="350" w:right="0" w:firstLine="0"/>
        <w:jc w:val="left"/>
      </w:pPr>
      <w:r>
        <w:drawing>
          <wp:inline xmlns:a="http://schemas.openxmlformats.org/drawingml/2006/main" xmlns:pic="http://schemas.openxmlformats.org/drawingml/2006/picture">
            <wp:extent cx="4239260" cy="2524760"/>
            <wp:docPr id="25" name="Picture 2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39260" cy="2524760"/>
                    </a:xfrm>
                    <a:prstGeom prst="rect"/>
                  </pic:spPr>
                </pic:pic>
              </a:graphicData>
            </a:graphic>
          </wp:inline>
        </w:drawing>
      </w:r>
    </w:p>
    <w:p>
      <w:pPr>
        <w:autoSpaceDN w:val="0"/>
        <w:autoSpaceDE w:val="0"/>
        <w:widowControl/>
        <w:spacing w:line="228" w:lineRule="auto" w:before="210" w:after="0"/>
        <w:ind w:left="350" w:right="0" w:firstLine="0"/>
        <w:jc w:val="left"/>
      </w:pPr>
      <w:r>
        <w:rPr>
          <w:rFonts w:ascii="Aptos" w:hAnsi="Aptos" w:eastAsia="Aptos"/>
          <w:b w:val="0"/>
          <w:i w:val="0"/>
          <w:color w:val="000000"/>
          <w:sz w:val="24"/>
        </w:rPr>
        <w:t xml:space="preserve">Frontend: </w:t>
      </w:r>
    </w:p>
    <w:p>
      <w:pPr>
        <w:autoSpaceDN w:val="0"/>
        <w:autoSpaceDE w:val="0"/>
        <w:widowControl/>
        <w:spacing w:line="240" w:lineRule="auto" w:before="204" w:after="0"/>
        <w:ind w:left="350" w:right="0" w:firstLine="0"/>
        <w:jc w:val="left"/>
      </w:pPr>
      <w:r>
        <w:drawing>
          <wp:inline xmlns:a="http://schemas.openxmlformats.org/drawingml/2006/main" xmlns:pic="http://schemas.openxmlformats.org/drawingml/2006/picture">
            <wp:extent cx="2571750" cy="1913889"/>
            <wp:docPr id="26" name="Picture 2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71750" cy="1913889"/>
                    </a:xfrm>
                    <a:prstGeom prst="rect"/>
                  </pic:spPr>
                </pic:pic>
              </a:graphicData>
            </a:graphic>
          </wp:inline>
        </w:drawing>
      </w:r>
    </w:p>
    <w:p>
      <w:pPr>
        <w:autoSpaceDN w:val="0"/>
        <w:autoSpaceDE w:val="0"/>
        <w:widowControl/>
        <w:spacing w:line="233" w:lineRule="auto" w:before="218" w:after="0"/>
        <w:ind w:left="490" w:right="0" w:firstLine="0"/>
        <w:jc w:val="left"/>
      </w:pPr>
      <w:r>
        <w:rPr>
          <w:rFonts w:ascii="Arial" w:hAnsi="Arial" w:eastAsia="Arial"/>
          <w:b w:val="0"/>
          <w:i w:val="0"/>
          <w:color w:val="000000"/>
          <w:sz w:val="24"/>
        </w:rPr>
        <w:t xml:space="preserve">2.3 Patrón de diseño MVC </w:t>
      </w:r>
    </w:p>
    <w:p>
      <w:pPr>
        <w:autoSpaceDN w:val="0"/>
        <w:autoSpaceDE w:val="0"/>
        <w:widowControl/>
        <w:spacing w:line="233" w:lineRule="auto" w:before="286" w:after="0"/>
        <w:ind w:left="712" w:right="0" w:firstLine="0"/>
        <w:jc w:val="left"/>
      </w:pPr>
      <w:r>
        <w:rPr>
          <w:rFonts w:ascii="Wingdings" w:hAnsi="Wingdings" w:eastAsia="Wingdings"/>
          <w:b w:val="0"/>
          <w:i w:val="0"/>
          <w:color w:val="000000"/>
          <w:sz w:val="24"/>
        </w:rPr>
        <w:t>▪</w:t>
      </w:r>
      <w:r>
        <w:rPr>
          <w:rFonts w:ascii="Arial" w:hAnsi="Arial" w:eastAsia="Arial"/>
          <w:b w:val="0"/>
          <w:i w:val="0"/>
          <w:color w:val="000000"/>
          <w:sz w:val="24"/>
        </w:rPr>
        <w:t xml:space="preserve"> RF01</w:t>
      </w:r>
      <w:r>
        <w:rPr>
          <w:rFonts w:ascii="Arial" w:hAnsi="Arial" w:eastAsia="Arial"/>
          <w:b/>
          <w:i w:val="0"/>
          <w:color w:val="000000"/>
          <w:sz w:val="24"/>
        </w:rPr>
        <w:t xml:space="preserve"> Control de Roles mediante la Autenticación de credenciales. </w:t>
      </w:r>
    </w:p>
    <w:p>
      <w:pPr>
        <w:autoSpaceDN w:val="0"/>
        <w:autoSpaceDE w:val="0"/>
        <w:widowControl/>
        <w:spacing w:line="259" w:lineRule="auto" w:before="374" w:after="0"/>
        <w:ind w:left="1072" w:right="1008" w:firstLine="0"/>
        <w:jc w:val="left"/>
      </w:pPr>
      <w:r>
        <w:rPr>
          <w:rFonts w:ascii="Arial" w:hAnsi="Arial" w:eastAsia="Arial"/>
          <w:b w:val="0"/>
          <w:i w:val="0"/>
          <w:color w:val="000000"/>
          <w:sz w:val="24"/>
        </w:rPr>
        <w:t xml:space="preserve">Implementación del módulo de control de acceso que permite el registro de </w:t>
      </w:r>
      <w:r>
        <w:rPr>
          <w:rFonts w:ascii="Arial" w:hAnsi="Arial" w:eastAsia="Arial"/>
          <w:b w:val="0"/>
          <w:i w:val="0"/>
          <w:color w:val="000000"/>
          <w:sz w:val="24"/>
        </w:rPr>
        <w:t xml:space="preserve">nuevos usuarios y la autenticación (inicio de sesión) para ingresar al sistema. </w:t>
      </w:r>
      <w:r>
        <w:rPr>
          <w:rFonts w:ascii="Aptos" w:hAnsi="Aptos" w:eastAsia="Aptos"/>
          <w:b w:val="0"/>
          <w:i w:val="0"/>
          <w:color w:val="000000"/>
          <w:sz w:val="24"/>
        </w:rPr>
        <w:t xml:space="preserve">Controlador REST encargado de gestionar las operaciones de seguridad de los </w:t>
      </w:r>
      <w:r>
        <w:rPr>
          <w:rFonts w:ascii="Aptos" w:hAnsi="Aptos" w:eastAsia="Aptos"/>
          <w:b w:val="0"/>
          <w:i w:val="0"/>
          <w:color w:val="000000"/>
          <w:sz w:val="24"/>
        </w:rPr>
        <w:t xml:space="preserve">usuarios, delegando la lógica de validación y creación al AuthService. </w:t>
      </w:r>
    </w:p>
    <w:p>
      <w:pPr>
        <w:autoSpaceDN w:val="0"/>
        <w:autoSpaceDE w:val="0"/>
        <w:widowControl/>
        <w:spacing w:line="228" w:lineRule="auto" w:before="2718" w:after="0"/>
        <w:ind w:left="0" w:right="660" w:firstLine="0"/>
        <w:jc w:val="right"/>
      </w:pPr>
      <w:r>
        <w:rPr>
          <w:rFonts w:ascii="Aptos" w:hAnsi="Aptos" w:eastAsia="Aptos"/>
          <w:b w:val="0"/>
          <w:i w:val="0"/>
          <w:color w:val="000000"/>
          <w:sz w:val="24"/>
        </w:rPr>
        <w:t xml:space="preserve">21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0" w:lineRule="auto" w:before="0" w:after="0"/>
        <w:ind w:left="1070" w:right="0" w:firstLine="0"/>
        <w:jc w:val="left"/>
      </w:pPr>
      <w:r>
        <w:drawing>
          <wp:inline xmlns:a="http://schemas.openxmlformats.org/drawingml/2006/main" xmlns:pic="http://schemas.openxmlformats.org/drawingml/2006/picture">
            <wp:extent cx="5943600" cy="2571750"/>
            <wp:docPr id="28" name="Picture 2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571750"/>
                    </a:xfrm>
                    <a:prstGeom prst="rect"/>
                  </pic:spPr>
                </pic:pic>
              </a:graphicData>
            </a:graphic>
          </wp:inline>
        </w:drawing>
      </w:r>
    </w:p>
    <w:p>
      <w:pPr>
        <w:autoSpaceDN w:val="0"/>
        <w:autoSpaceDE w:val="0"/>
        <w:widowControl/>
        <w:spacing w:line="252" w:lineRule="auto" w:before="52" w:after="0"/>
        <w:ind w:left="1072" w:right="1008" w:firstLine="0"/>
        <w:jc w:val="left"/>
      </w:pPr>
      <w:r>
        <w:rPr>
          <w:rFonts w:ascii="Aptos" w:hAnsi="Aptos" w:eastAsia="Aptos"/>
          <w:b w:val="0"/>
          <w:i w:val="0"/>
          <w:color w:val="000000"/>
          <w:sz w:val="24"/>
        </w:rPr>
        <w:t xml:space="preserve">Especificación y validación de los datos requeridos para el inicio de sesión, </w:t>
      </w:r>
      <w:r>
        <w:rPr>
          <w:rFonts w:ascii="Aptos" w:hAnsi="Aptos" w:eastAsia="Aptos"/>
          <w:b w:val="0"/>
          <w:i w:val="0"/>
          <w:color w:val="000000"/>
          <w:sz w:val="24"/>
        </w:rPr>
        <w:t xml:space="preserve">garantizando que el sistema exija un correo electrónico con formato válido y una </w:t>
      </w:r>
      <w:r>
        <w:rPr>
          <w:rFonts w:ascii="Aptos" w:hAnsi="Aptos" w:eastAsia="Aptos"/>
          <w:b w:val="0"/>
          <w:i w:val="0"/>
          <w:color w:val="000000"/>
          <w:sz w:val="24"/>
        </w:rPr>
        <w:t xml:space="preserve">contraseña antes de procesar la autenticación. </w:t>
      </w:r>
    </w:p>
    <w:p>
      <w:pPr>
        <w:autoSpaceDN w:val="0"/>
        <w:autoSpaceDE w:val="0"/>
        <w:widowControl/>
        <w:spacing w:line="240" w:lineRule="auto" w:before="46" w:after="0"/>
        <w:ind w:left="1070" w:right="0" w:firstLine="0"/>
        <w:jc w:val="left"/>
      </w:pPr>
      <w:r>
        <w:drawing>
          <wp:inline xmlns:a="http://schemas.openxmlformats.org/drawingml/2006/main" xmlns:pic="http://schemas.openxmlformats.org/drawingml/2006/picture">
            <wp:extent cx="5715000" cy="1637029"/>
            <wp:docPr id="29" name="Picture 2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15000" cy="1637029"/>
                    </a:xfrm>
                    <a:prstGeom prst="rect"/>
                  </pic:spPr>
                </pic:pic>
              </a:graphicData>
            </a:graphic>
          </wp:inline>
        </w:drawing>
      </w:r>
    </w:p>
    <w:p>
      <w:pPr>
        <w:autoSpaceDN w:val="0"/>
        <w:autoSpaceDE w:val="0"/>
        <w:widowControl/>
        <w:spacing w:line="264" w:lineRule="auto" w:before="378" w:after="0"/>
        <w:ind w:left="1072" w:right="1008" w:firstLine="0"/>
        <w:jc w:val="left"/>
      </w:pPr>
      <w:r>
        <w:rPr>
          <w:rFonts w:ascii="Arial" w:hAnsi="Arial" w:eastAsia="Arial"/>
          <w:b w:val="0"/>
          <w:i w:val="0"/>
          <w:color w:val="000000"/>
          <w:sz w:val="24"/>
        </w:rPr>
        <w:t xml:space="preserve">Definición de la estructura de respuesta tras una autenticación exitosa, la cual </w:t>
      </w:r>
      <w:r>
        <w:rPr>
          <w:rFonts w:ascii="Arial" w:hAnsi="Arial" w:eastAsia="Arial"/>
          <w:b w:val="0"/>
          <w:i w:val="0"/>
          <w:color w:val="000000"/>
          <w:sz w:val="24"/>
        </w:rPr>
        <w:t xml:space="preserve">proporciona al cliente el token de acceso seguro, su tiempo de caducidad en </w:t>
      </w:r>
      <w:r>
        <w:rPr>
          <w:rFonts w:ascii="Arial" w:hAnsi="Arial" w:eastAsia="Arial"/>
          <w:b w:val="0"/>
          <w:i w:val="0"/>
          <w:color w:val="000000"/>
          <w:sz w:val="24"/>
        </w:rPr>
        <w:t>milisegundos y la información del perfil del usuario autenticado.</w:t>
      </w:r>
    </w:p>
    <w:p>
      <w:pPr>
        <w:autoSpaceDN w:val="0"/>
        <w:autoSpaceDE w:val="0"/>
        <w:widowControl/>
        <w:spacing w:line="228" w:lineRule="auto" w:before="4110" w:after="0"/>
        <w:ind w:left="0" w:right="686" w:firstLine="0"/>
        <w:jc w:val="right"/>
      </w:pPr>
      <w:r>
        <w:rPr>
          <w:rFonts w:ascii="Aptos" w:hAnsi="Aptos" w:eastAsia="Aptos"/>
          <w:b w:val="0"/>
          <w:i w:val="0"/>
          <w:color w:val="000000"/>
          <w:sz w:val="24"/>
        </w:rPr>
        <w:t xml:space="preserve">22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30" name="Picture 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0" w:lineRule="auto" w:before="0" w:after="0"/>
        <w:ind w:left="1070" w:right="0" w:firstLine="0"/>
        <w:jc w:val="left"/>
      </w:pPr>
      <w:r>
        <w:drawing>
          <wp:inline xmlns:a="http://schemas.openxmlformats.org/drawingml/2006/main" xmlns:pic="http://schemas.openxmlformats.org/drawingml/2006/picture">
            <wp:extent cx="5753100" cy="2562860"/>
            <wp:docPr id="31" name="Picture 3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3100" cy="2562860"/>
                    </a:xfrm>
                    <a:prstGeom prst="rect"/>
                  </pic:spPr>
                </pic:pic>
              </a:graphicData>
            </a:graphic>
          </wp:inline>
        </w:drawing>
      </w:r>
    </w:p>
    <w:p>
      <w:pPr>
        <w:autoSpaceDN w:val="0"/>
        <w:autoSpaceDE w:val="0"/>
        <w:widowControl/>
        <w:spacing w:line="257" w:lineRule="auto" w:before="50" w:after="0"/>
        <w:ind w:left="1072" w:right="720" w:firstLine="0"/>
        <w:jc w:val="left"/>
      </w:pPr>
      <w:r>
        <w:rPr>
          <w:rFonts w:ascii="Aptos" w:hAnsi="Aptos" w:eastAsia="Aptos"/>
          <w:b w:val="0"/>
          <w:i w:val="0"/>
          <w:color w:val="000000"/>
          <w:sz w:val="24"/>
        </w:rPr>
        <w:t xml:space="preserve">Especificación y validación de los datos necesarios para registrar un nuevo usuario </w:t>
      </w:r>
      <w:r>
        <w:rPr>
          <w:rFonts w:ascii="Aptos" w:hAnsi="Aptos" w:eastAsia="Aptos"/>
          <w:b w:val="0"/>
          <w:i w:val="0"/>
          <w:color w:val="000000"/>
          <w:sz w:val="24"/>
        </w:rPr>
        <w:t xml:space="preserve">en la plataforma, asegurando que se proporcionen campos obligatorios como </w:t>
      </w:r>
      <w:r>
        <w:rPr>
          <w:rFonts w:ascii="Aptos" w:hAnsi="Aptos" w:eastAsia="Aptos"/>
          <w:b w:val="0"/>
          <w:i w:val="0"/>
          <w:color w:val="000000"/>
          <w:sz w:val="24"/>
        </w:rPr>
        <w:t xml:space="preserve">nombre, apellido y un correo válido, además de exigir una contraseña de al menos </w:t>
      </w:r>
      <w:r>
        <w:rPr>
          <w:rFonts w:ascii="Aptos" w:hAnsi="Aptos" w:eastAsia="Aptos"/>
          <w:b w:val="0"/>
          <w:i w:val="0"/>
          <w:color w:val="000000"/>
          <w:sz w:val="24"/>
        </w:rPr>
        <w:t xml:space="preserve">8 caracteres. </w:t>
      </w:r>
    </w:p>
    <w:p>
      <w:pPr>
        <w:autoSpaceDN w:val="0"/>
        <w:autoSpaceDE w:val="0"/>
        <w:widowControl/>
        <w:spacing w:line="240" w:lineRule="auto" w:before="44" w:after="0"/>
        <w:ind w:left="1070" w:right="0" w:firstLine="0"/>
        <w:jc w:val="left"/>
      </w:pPr>
      <w:r>
        <w:drawing>
          <wp:inline xmlns:a="http://schemas.openxmlformats.org/drawingml/2006/main" xmlns:pic="http://schemas.openxmlformats.org/drawingml/2006/picture">
            <wp:extent cx="5943600" cy="1858010"/>
            <wp:docPr id="32" name="Picture 3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1858010"/>
                    </a:xfrm>
                    <a:prstGeom prst="rect"/>
                  </pic:spPr>
                </pic:pic>
              </a:graphicData>
            </a:graphic>
          </wp:inline>
        </w:drawing>
      </w:r>
    </w:p>
    <w:p>
      <w:pPr>
        <w:autoSpaceDN w:val="0"/>
        <w:autoSpaceDE w:val="0"/>
        <w:widowControl/>
        <w:spacing w:line="257" w:lineRule="auto" w:before="52" w:after="0"/>
        <w:ind w:left="1072" w:right="1008" w:firstLine="0"/>
        <w:jc w:val="left"/>
      </w:pPr>
      <w:r>
        <w:rPr>
          <w:rFonts w:ascii="Aptos" w:hAnsi="Aptos" w:eastAsia="Aptos"/>
          <w:b w:val="0"/>
          <w:i w:val="0"/>
          <w:color w:val="000000"/>
          <w:sz w:val="24"/>
        </w:rPr>
        <w:t xml:space="preserve">Implementación de la lógica central de autenticación, encargada de verificar la </w:t>
      </w:r>
      <w:r>
        <w:rPr>
          <w:rFonts w:ascii="Aptos" w:hAnsi="Aptos" w:eastAsia="Aptos"/>
          <w:b w:val="0"/>
          <w:i w:val="0"/>
          <w:color w:val="000000"/>
          <w:sz w:val="24"/>
        </w:rPr>
        <w:t xml:space="preserve">existencia del correo electrónico, comprobar que la cuenta esté activa, validar </w:t>
      </w:r>
      <w:r>
        <w:rPr>
          <w:rFonts w:ascii="Aptos" w:hAnsi="Aptos" w:eastAsia="Aptos"/>
          <w:b w:val="0"/>
          <w:i w:val="0"/>
          <w:color w:val="000000"/>
          <w:sz w:val="24"/>
        </w:rPr>
        <w:t xml:space="preserve">criptográficamente la contraseña y emitir un token JWT para el acceso seguro al </w:t>
      </w:r>
      <w:r>
        <w:rPr>
          <w:rFonts w:ascii="Aptos" w:hAnsi="Aptos" w:eastAsia="Aptos"/>
          <w:b w:val="0"/>
          <w:i w:val="0"/>
          <w:color w:val="000000"/>
          <w:sz w:val="24"/>
        </w:rPr>
        <w:t xml:space="preserve">sistema. </w:t>
      </w:r>
    </w:p>
    <w:p>
      <w:pPr>
        <w:autoSpaceDN w:val="0"/>
        <w:autoSpaceDE w:val="0"/>
        <w:widowControl/>
        <w:spacing w:line="228" w:lineRule="auto" w:before="3358" w:after="0"/>
        <w:ind w:left="0" w:right="686" w:firstLine="0"/>
        <w:jc w:val="right"/>
      </w:pPr>
      <w:r>
        <w:rPr>
          <w:rFonts w:ascii="Aptos" w:hAnsi="Aptos" w:eastAsia="Aptos"/>
          <w:b w:val="0"/>
          <w:i w:val="0"/>
          <w:color w:val="000000"/>
          <w:sz w:val="24"/>
        </w:rPr>
        <w:t xml:space="preserve">23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33" name="Picture 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0" w:lineRule="auto" w:before="0" w:after="0"/>
        <w:ind w:left="1070" w:right="0" w:firstLine="0"/>
        <w:jc w:val="left"/>
      </w:pPr>
      <w:r>
        <w:drawing>
          <wp:inline xmlns:a="http://schemas.openxmlformats.org/drawingml/2006/main" xmlns:pic="http://schemas.openxmlformats.org/drawingml/2006/picture">
            <wp:extent cx="5943600" cy="3037840"/>
            <wp:docPr id="34" name="Picture 3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037840"/>
                    </a:xfrm>
                    <a:prstGeom prst="rect"/>
                  </pic:spPr>
                </pic:pic>
              </a:graphicData>
            </a:graphic>
          </wp:inline>
        </w:drawing>
      </w:r>
    </w:p>
    <w:p>
      <w:pPr>
        <w:autoSpaceDN w:val="0"/>
        <w:autoSpaceDE w:val="0"/>
        <w:widowControl/>
        <w:spacing w:line="240" w:lineRule="auto" w:before="370" w:after="0"/>
        <w:ind w:left="1070" w:right="0" w:firstLine="0"/>
        <w:jc w:val="left"/>
      </w:pPr>
      <w:r>
        <w:drawing>
          <wp:inline xmlns:a="http://schemas.openxmlformats.org/drawingml/2006/main" xmlns:pic="http://schemas.openxmlformats.org/drawingml/2006/picture">
            <wp:extent cx="5943600" cy="2523490"/>
            <wp:docPr id="35" name="Picture 3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2523490"/>
                    </a:xfrm>
                    <a:prstGeom prst="rect"/>
                  </pic:spPr>
                </pic:pic>
              </a:graphicData>
            </a:graphic>
          </wp:inline>
        </w:drawing>
      </w:r>
    </w:p>
    <w:p>
      <w:pPr>
        <w:autoSpaceDN w:val="0"/>
        <w:autoSpaceDE w:val="0"/>
        <w:widowControl/>
        <w:spacing w:line="228" w:lineRule="auto" w:before="3966" w:after="0"/>
        <w:ind w:left="0" w:right="686" w:firstLine="0"/>
        <w:jc w:val="right"/>
      </w:pPr>
      <w:r>
        <w:rPr>
          <w:rFonts w:ascii="Aptos" w:hAnsi="Aptos" w:eastAsia="Aptos"/>
          <w:b w:val="0"/>
          <w:i w:val="0"/>
          <w:color w:val="000000"/>
          <w:sz w:val="24"/>
        </w:rPr>
        <w:t xml:space="preserve">24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36" name="Picture 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0" w:lineRule="auto" w:before="0" w:after="0"/>
        <w:ind w:left="1070" w:right="0" w:firstLine="0"/>
        <w:jc w:val="left"/>
      </w:pPr>
      <w:r>
        <w:drawing>
          <wp:inline xmlns:a="http://schemas.openxmlformats.org/drawingml/2006/main" xmlns:pic="http://schemas.openxmlformats.org/drawingml/2006/picture">
            <wp:extent cx="5943600" cy="2466340"/>
            <wp:docPr id="37" name="Picture 3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2466340"/>
                    </a:xfrm>
                    <a:prstGeom prst="rect"/>
                  </pic:spPr>
                </pic:pic>
              </a:graphicData>
            </a:graphic>
          </wp:inline>
        </w:drawing>
      </w:r>
    </w:p>
    <w:p>
      <w:pPr>
        <w:autoSpaceDN w:val="0"/>
        <w:autoSpaceDE w:val="0"/>
        <w:widowControl/>
        <w:spacing w:line="247" w:lineRule="auto" w:before="52" w:after="0"/>
        <w:ind w:left="1072" w:right="720" w:firstLine="0"/>
        <w:jc w:val="left"/>
      </w:pPr>
      <w:r>
        <w:rPr>
          <w:rFonts w:ascii="Aptos" w:hAnsi="Aptos" w:eastAsia="Aptos"/>
          <w:b w:val="0"/>
          <w:i w:val="0"/>
          <w:color w:val="000000"/>
          <w:sz w:val="24"/>
        </w:rPr>
        <w:t xml:space="preserve">Definición de la interfaz arquitectónica para el módulo de seguridad, estableciendo </w:t>
      </w:r>
      <w:r>
        <w:rPr>
          <w:rFonts w:ascii="Aptos" w:hAnsi="Aptos" w:eastAsia="Aptos"/>
          <w:b w:val="0"/>
          <w:i w:val="0"/>
          <w:color w:val="000000"/>
          <w:sz w:val="24"/>
        </w:rPr>
        <w:t xml:space="preserve">las operaciones obligatorias para el inicio de sesión y login de nuevos usuarios </w:t>
      </w:r>
    </w:p>
    <w:p>
      <w:pPr>
        <w:autoSpaceDN w:val="0"/>
        <w:autoSpaceDE w:val="0"/>
        <w:widowControl/>
        <w:spacing w:line="240" w:lineRule="auto" w:before="44" w:after="0"/>
        <w:ind w:left="1070" w:right="0" w:firstLine="0"/>
        <w:jc w:val="left"/>
      </w:pPr>
      <w:r>
        <w:drawing>
          <wp:inline xmlns:a="http://schemas.openxmlformats.org/drawingml/2006/main" xmlns:pic="http://schemas.openxmlformats.org/drawingml/2006/picture">
            <wp:extent cx="5943600" cy="2362200"/>
            <wp:docPr id="38" name="Picture 3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2362200"/>
                    </a:xfrm>
                    <a:prstGeom prst="rect"/>
                  </pic:spPr>
                </pic:pic>
              </a:graphicData>
            </a:graphic>
          </wp:inline>
        </w:drawing>
      </w:r>
    </w:p>
    <w:p>
      <w:pPr>
        <w:autoSpaceDN w:val="0"/>
        <w:autoSpaceDE w:val="0"/>
        <w:widowControl/>
        <w:spacing w:line="233" w:lineRule="auto" w:before="56" w:after="0"/>
        <w:ind w:left="712" w:right="0" w:firstLine="0"/>
        <w:jc w:val="left"/>
      </w:pPr>
      <w:r>
        <w:rPr>
          <w:rFonts w:ascii="Wingdings" w:hAnsi="Wingdings" w:eastAsia="Wingdings"/>
          <w:b w:val="0"/>
          <w:i w:val="0"/>
          <w:color w:val="000000"/>
          <w:sz w:val="24"/>
        </w:rPr>
        <w:t>▪</w:t>
      </w:r>
      <w:r>
        <w:rPr>
          <w:rFonts w:ascii="Arial" w:hAnsi="Arial" w:eastAsia="Arial"/>
          <w:b w:val="0"/>
          <w:i w:val="0"/>
          <w:color w:val="000000"/>
          <w:sz w:val="24"/>
        </w:rPr>
        <w:t xml:space="preserve"> RF02 </w:t>
      </w:r>
      <w:r>
        <w:rPr>
          <w:rFonts w:ascii="Arial" w:hAnsi="Arial" w:eastAsia="Arial"/>
          <w:b/>
          <w:i w:val="0"/>
          <w:color w:val="000000"/>
          <w:sz w:val="24"/>
        </w:rPr>
        <w:t xml:space="preserve">Registro de Repartidores </w:t>
      </w:r>
    </w:p>
    <w:p>
      <w:pPr>
        <w:autoSpaceDN w:val="0"/>
        <w:autoSpaceDE w:val="0"/>
        <w:widowControl/>
        <w:spacing w:line="257" w:lineRule="auto" w:before="370" w:after="0"/>
        <w:ind w:left="1072" w:right="720" w:firstLine="0"/>
        <w:jc w:val="left"/>
      </w:pPr>
      <w:r>
        <w:rPr>
          <w:rFonts w:ascii="Aptos" w:hAnsi="Aptos" w:eastAsia="Aptos"/>
          <w:b w:val="0"/>
          <w:i w:val="0"/>
          <w:color w:val="000000"/>
          <w:sz w:val="24"/>
        </w:rPr>
        <w:t xml:space="preserve">Implementación del controlador REST para la gestión logística, exponiendo un </w:t>
      </w:r>
      <w:r>
        <w:rPr>
          <w:rFonts w:ascii="Aptos" w:hAnsi="Aptos" w:eastAsia="Aptos"/>
          <w:b w:val="0"/>
          <w:i w:val="0"/>
          <w:color w:val="000000"/>
          <w:sz w:val="24"/>
        </w:rPr>
        <w:t xml:space="preserve">endpoint seguro que permite consultar el listado de repartidores. El acceso a esta </w:t>
      </w:r>
      <w:r>
        <w:rPr>
          <w:rFonts w:ascii="Aptos" w:hAnsi="Aptos" w:eastAsia="Aptos"/>
          <w:b w:val="0"/>
          <w:i w:val="0"/>
          <w:color w:val="000000"/>
          <w:sz w:val="24"/>
        </w:rPr>
        <w:t xml:space="preserve">información está restringido exclusivamente a usuarios autenticados con los roles </w:t>
      </w:r>
      <w:r>
        <w:rPr>
          <w:rFonts w:ascii="Aptos" w:hAnsi="Aptos" w:eastAsia="Aptos"/>
          <w:b w:val="0"/>
          <w:i w:val="0"/>
          <w:color w:val="000000"/>
          <w:sz w:val="24"/>
        </w:rPr>
        <w:t xml:space="preserve">de ADMINISTRADOR u OPERADOR. </w:t>
      </w:r>
    </w:p>
    <w:p>
      <w:pPr>
        <w:autoSpaceDN w:val="0"/>
        <w:autoSpaceDE w:val="0"/>
        <w:widowControl/>
        <w:spacing w:line="228" w:lineRule="auto" w:before="2752" w:after="0"/>
        <w:ind w:left="0" w:right="686" w:firstLine="0"/>
        <w:jc w:val="right"/>
      </w:pPr>
      <w:r>
        <w:rPr>
          <w:rFonts w:ascii="Aptos" w:hAnsi="Aptos" w:eastAsia="Aptos"/>
          <w:b w:val="0"/>
          <w:i w:val="0"/>
          <w:color w:val="000000"/>
          <w:sz w:val="24"/>
        </w:rPr>
        <w:t xml:space="preserve">25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39" name="Picture 3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0" w:lineRule="auto" w:before="0" w:after="0"/>
        <w:ind w:left="1070" w:right="0" w:firstLine="0"/>
        <w:jc w:val="left"/>
      </w:pPr>
      <w:r>
        <w:drawing>
          <wp:inline xmlns:a="http://schemas.openxmlformats.org/drawingml/2006/main" xmlns:pic="http://schemas.openxmlformats.org/drawingml/2006/picture">
            <wp:extent cx="5943600" cy="2324100"/>
            <wp:docPr id="40" name="Picture 4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324100"/>
                    </a:xfrm>
                    <a:prstGeom prst="rect"/>
                  </pic:spPr>
                </pic:pic>
              </a:graphicData>
            </a:graphic>
          </wp:inline>
        </w:drawing>
      </w:r>
    </w:p>
    <w:p>
      <w:pPr>
        <w:autoSpaceDN w:val="0"/>
        <w:autoSpaceDE w:val="0"/>
        <w:widowControl/>
        <w:spacing w:line="228" w:lineRule="auto" w:before="8394" w:after="0"/>
        <w:ind w:left="712" w:right="0" w:firstLine="0"/>
        <w:jc w:val="left"/>
      </w:pPr>
      <w:r>
        <w:rPr>
          <w:rFonts w:ascii="Wingdings" w:hAnsi="Wingdings" w:eastAsia="Wingdings"/>
          <w:b w:val="0"/>
          <w:i w:val="0"/>
          <w:color w:val="000000"/>
          <w:sz w:val="24"/>
        </w:rPr>
        <w:t>▪</w:t>
      </w:r>
      <w:r>
        <w:rPr>
          <w:rFonts w:ascii="Aptos" w:hAnsi="Aptos" w:eastAsia="Aptos"/>
          <w:b w:val="0"/>
          <w:i w:val="0"/>
          <w:color w:val="000000"/>
          <w:sz w:val="24"/>
        </w:rPr>
        <w:t xml:space="preserve">RF03  </w:t>
      </w:r>
      <w:r>
        <w:rPr>
          <w:rFonts w:ascii="Aptos" w:hAnsi="Aptos" w:eastAsia="Aptos"/>
          <w:b/>
          <w:i w:val="0"/>
          <w:color w:val="000000"/>
          <w:sz w:val="24"/>
        </w:rPr>
        <w:t xml:space="preserve"> Control de estados del paquete </w:t>
      </w:r>
    </w:p>
    <w:p>
      <w:pPr>
        <w:autoSpaceDN w:val="0"/>
        <w:autoSpaceDE w:val="0"/>
        <w:widowControl/>
        <w:spacing w:line="228" w:lineRule="auto" w:before="746" w:after="0"/>
        <w:ind w:left="0" w:right="686" w:firstLine="0"/>
        <w:jc w:val="right"/>
      </w:pPr>
      <w:r>
        <w:rPr>
          <w:rFonts w:ascii="Aptos" w:hAnsi="Aptos" w:eastAsia="Aptos"/>
          <w:b w:val="0"/>
          <w:i w:val="0"/>
          <w:color w:val="000000"/>
          <w:sz w:val="24"/>
        </w:rPr>
        <w:t xml:space="preserve">26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41" name="Picture 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45" w:lineRule="auto" w:before="0" w:after="0"/>
        <w:ind w:left="350" w:right="576" w:firstLine="0"/>
        <w:jc w:val="left"/>
      </w:pPr>
      <w:r>
        <w:rPr>
          <w:rFonts w:ascii="Aptos" w:hAnsi="Aptos" w:eastAsia="Aptos"/>
          <w:b/>
          <w:i w:val="0"/>
          <w:color w:val="000000"/>
          <w:sz w:val="24"/>
        </w:rPr>
        <w:t>Descripción:</w:t>
      </w:r>
      <w:r>
        <w:rPr>
          <w:rFonts w:ascii="Aptos" w:hAnsi="Aptos" w:eastAsia="Aptos"/>
          <w:b w:val="0"/>
          <w:i w:val="0"/>
          <w:color w:val="000000"/>
          <w:sz w:val="24"/>
        </w:rPr>
        <w:t xml:space="preserve"> Permite al repartidor actualizar el estado de un paquete a lo largo de su ciclo </w:t>
      </w:r>
      <w:r>
        <w:rPr>
          <w:rFonts w:ascii="Aptos" w:hAnsi="Aptos" w:eastAsia="Aptos"/>
          <w:b w:val="0"/>
          <w:i w:val="0"/>
          <w:color w:val="000000"/>
          <w:sz w:val="24"/>
        </w:rPr>
        <w:t xml:space="preserve">de vida logístico. El sistema valida que la transición de estado sea coherente (por ejemplo, </w:t>
      </w:r>
      <w:r>
        <w:rPr>
          <w:rFonts w:ascii="Aptos" w:hAnsi="Aptos" w:eastAsia="Aptos"/>
          <w:b w:val="0"/>
          <w:i w:val="0"/>
          <w:color w:val="000000"/>
          <w:sz w:val="24"/>
        </w:rPr>
        <w:t xml:space="preserve">no se puede entregar un paquete que no está en ruta), registra un evento de seguimiento </w:t>
      </w:r>
      <w:r>
        <w:rPr>
          <w:rFonts w:ascii="Aptos" w:hAnsi="Aptos" w:eastAsia="Aptos"/>
          <w:b w:val="0"/>
          <w:i w:val="0"/>
          <w:color w:val="000000"/>
          <w:sz w:val="24"/>
        </w:rPr>
        <w:t xml:space="preserve">con ubicación y observaciones, y actualiza la información del envío. Este proceso es </w:t>
      </w:r>
      <w:r>
        <w:rPr>
          <w:rFonts w:ascii="Aptos" w:hAnsi="Aptos" w:eastAsia="Aptos"/>
          <w:b w:val="0"/>
          <w:i w:val="0"/>
          <w:color w:val="000000"/>
          <w:sz w:val="24"/>
        </w:rPr>
        <w:t xml:space="preserve">fundamental para la trazabilidad que puede consultar el cliente final. </w:t>
      </w:r>
    </w:p>
    <w:p>
      <w:pPr>
        <w:autoSpaceDN w:val="0"/>
        <w:autoSpaceDE w:val="0"/>
        <w:widowControl/>
        <w:spacing w:line="228" w:lineRule="auto" w:before="182" w:after="0"/>
        <w:ind w:left="350" w:right="0" w:firstLine="0"/>
        <w:jc w:val="left"/>
      </w:pPr>
      <w:r>
        <w:rPr>
          <w:rFonts w:ascii="Aptos" w:hAnsi="Aptos" w:eastAsia="Aptos"/>
          <w:b/>
          <w:i w:val="0"/>
          <w:color w:val="000000"/>
          <w:sz w:val="24"/>
        </w:rPr>
        <w:t xml:space="preserve">Código (Controlador): </w:t>
      </w:r>
    </w:p>
    <w:p>
      <w:pPr>
        <w:autoSpaceDN w:val="0"/>
        <w:autoSpaceDE w:val="0"/>
        <w:widowControl/>
        <w:spacing w:line="228" w:lineRule="auto" w:before="176" w:after="0"/>
        <w:ind w:left="350" w:right="0" w:firstLine="0"/>
        <w:jc w:val="left"/>
      </w:pPr>
      <w:r>
        <w:t xml:space="preserve">Implementación en EnvioController.java (método registrarEvento): </w:t>
      </w:r>
    </w:p>
    <w:p>
      <w:pPr>
        <w:autoSpaceDN w:val="0"/>
        <w:autoSpaceDE w:val="0"/>
        <w:widowControl/>
        <w:spacing w:line="240" w:lineRule="auto" w:before="182" w:after="0"/>
        <w:ind w:left="350" w:right="0" w:firstLine="0"/>
        <w:jc w:val="left"/>
      </w:pPr>
      <w:r>
        <w:drawing>
          <wp:inline xmlns:a="http://schemas.openxmlformats.org/drawingml/2006/main" xmlns:pic="http://schemas.openxmlformats.org/drawingml/2006/picture">
            <wp:extent cx="5181600" cy="2667000"/>
            <wp:docPr id="42" name="Picture 4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181600" cy="2667000"/>
                    </a:xfrm>
                    <a:prstGeom prst="rect"/>
                  </pic:spPr>
                </pic:pic>
              </a:graphicData>
            </a:graphic>
          </wp:inline>
        </w:drawing>
      </w:r>
    </w:p>
    <w:p>
      <w:pPr>
        <w:autoSpaceDN w:val="0"/>
        <w:autoSpaceDE w:val="0"/>
        <w:widowControl/>
        <w:spacing w:line="228" w:lineRule="auto" w:before="182" w:after="0"/>
        <w:ind w:left="350" w:right="0" w:firstLine="0"/>
        <w:jc w:val="left"/>
      </w:pPr>
      <w:r>
        <w:rPr>
          <w:rFonts w:ascii="Aptos" w:hAnsi="Aptos" w:eastAsia="Aptos"/>
          <w:b/>
          <w:i w:val="0"/>
          <w:color w:val="000000"/>
          <w:sz w:val="24"/>
        </w:rPr>
        <w:t xml:space="preserve">Código (Servicio Logistico): </w:t>
      </w:r>
    </w:p>
    <w:p>
      <w:pPr>
        <w:autoSpaceDN w:val="0"/>
        <w:autoSpaceDE w:val="0"/>
        <w:widowControl/>
        <w:spacing w:line="228" w:lineRule="auto" w:before="208" w:after="0"/>
        <w:ind w:left="350" w:right="0" w:firstLine="0"/>
        <w:jc w:val="left"/>
      </w:pPr>
      <w:r>
        <w:t xml:space="preserve">Implementación en ServicioLogistico.java (métodos registrarEvento y verificarTransicion): </w:t>
      </w:r>
    </w:p>
    <w:p>
      <w:pPr>
        <w:autoSpaceDN w:val="0"/>
        <w:autoSpaceDE w:val="0"/>
        <w:widowControl/>
        <w:spacing w:line="228" w:lineRule="auto" w:before="52" w:after="0"/>
        <w:ind w:left="350" w:right="0" w:firstLine="0"/>
        <w:jc w:val="left"/>
      </w:pPr>
      <w:r>
        <w:rPr>
          <w:rFonts w:ascii="Aptos" w:hAnsi="Aptos" w:eastAsia="Aptos"/>
          <w:b w:val="0"/>
          <w:i w:val="0"/>
          <w:color w:val="000000"/>
          <w:sz w:val="24"/>
        </w:rPr>
        <w:t xml:space="preserve">archivo ServicioLogistico.java. </w:t>
      </w:r>
    </w:p>
    <w:p>
      <w:pPr>
        <w:autoSpaceDN w:val="0"/>
        <w:autoSpaceDE w:val="0"/>
        <w:widowControl/>
        <w:spacing w:line="228" w:lineRule="auto" w:before="4898" w:after="0"/>
        <w:ind w:left="0" w:right="660" w:firstLine="0"/>
        <w:jc w:val="right"/>
      </w:pPr>
      <w:r>
        <w:rPr>
          <w:rFonts w:ascii="Aptos" w:hAnsi="Aptos" w:eastAsia="Aptos"/>
          <w:b w:val="0"/>
          <w:i w:val="0"/>
          <w:color w:val="000000"/>
          <w:sz w:val="24"/>
        </w:rPr>
        <w:t xml:space="preserve">27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43" name="Picture 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0" w:lineRule="auto" w:before="0" w:after="0"/>
        <w:ind w:left="1070" w:right="0" w:firstLine="0"/>
        <w:jc w:val="left"/>
      </w:pPr>
      <w:r>
        <w:drawing>
          <wp:inline xmlns:a="http://schemas.openxmlformats.org/drawingml/2006/main" xmlns:pic="http://schemas.openxmlformats.org/drawingml/2006/picture">
            <wp:extent cx="5943600" cy="4163060"/>
            <wp:docPr id="44" name="Picture 4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4163060"/>
                    </a:xfrm>
                    <a:prstGeom prst="rect"/>
                  </pic:spPr>
                </pic:pic>
              </a:graphicData>
            </a:graphic>
          </wp:inline>
        </w:drawing>
      </w:r>
    </w:p>
    <w:p>
      <w:pPr>
        <w:autoSpaceDN w:val="0"/>
        <w:autoSpaceDE w:val="0"/>
        <w:widowControl/>
        <w:spacing w:line="240" w:lineRule="auto" w:before="46" w:after="0"/>
        <w:ind w:left="1070" w:right="0" w:firstLine="0"/>
        <w:jc w:val="left"/>
      </w:pPr>
      <w:r>
        <w:drawing>
          <wp:inline xmlns:a="http://schemas.openxmlformats.org/drawingml/2006/main" xmlns:pic="http://schemas.openxmlformats.org/drawingml/2006/picture">
            <wp:extent cx="5943600" cy="1885950"/>
            <wp:docPr id="45" name="Picture 4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3600" cy="1885950"/>
                    </a:xfrm>
                    <a:prstGeom prst="rect"/>
                  </pic:spPr>
                </pic:pic>
              </a:graphicData>
            </a:graphic>
          </wp:inline>
        </w:drawing>
      </w:r>
    </w:p>
    <w:p>
      <w:pPr>
        <w:autoSpaceDN w:val="0"/>
        <w:autoSpaceDE w:val="0"/>
        <w:widowControl/>
        <w:spacing w:line="228" w:lineRule="auto" w:before="2136" w:after="0"/>
        <w:ind w:left="712" w:right="0" w:firstLine="0"/>
        <w:jc w:val="left"/>
      </w:pPr>
      <w:r>
        <w:rPr>
          <w:rFonts w:ascii="Wingdings" w:hAnsi="Wingdings" w:eastAsia="Wingdings"/>
          <w:b w:val="0"/>
          <w:i w:val="0"/>
          <w:color w:val="000000"/>
          <w:sz w:val="24"/>
        </w:rPr>
        <w:t>▪</w:t>
      </w:r>
      <w:r>
        <w:rPr>
          <w:rFonts w:ascii="Aptos" w:hAnsi="Aptos" w:eastAsia="Aptos"/>
          <w:b w:val="0"/>
          <w:i w:val="0"/>
          <w:color w:val="000000"/>
          <w:sz w:val="24"/>
        </w:rPr>
        <w:t xml:space="preserve">RF04 </w:t>
      </w:r>
      <w:r>
        <w:rPr>
          <w:rFonts w:ascii="Aptos" w:hAnsi="Aptos" w:eastAsia="Aptos"/>
          <w:b/>
          <w:i w:val="0"/>
          <w:color w:val="000000"/>
          <w:sz w:val="24"/>
        </w:rPr>
        <w:t xml:space="preserve">Control de rutas. </w:t>
      </w:r>
    </w:p>
    <w:p>
      <w:pPr>
        <w:autoSpaceDN w:val="0"/>
        <w:autoSpaceDE w:val="0"/>
        <w:widowControl/>
        <w:spacing w:line="245" w:lineRule="auto" w:before="48" w:after="0"/>
        <w:ind w:left="1072" w:right="1008" w:firstLine="0"/>
        <w:jc w:val="left"/>
      </w:pPr>
      <w:r>
        <w:rPr>
          <w:rFonts w:ascii="Aptos" w:hAnsi="Aptos" w:eastAsia="Aptos"/>
          <w:b/>
          <w:i w:val="0"/>
          <w:color w:val="000000"/>
          <w:sz w:val="24"/>
        </w:rPr>
        <w:t>Descripción:</w:t>
      </w:r>
      <w:r>
        <w:rPr>
          <w:rFonts w:ascii="Aptos" w:hAnsi="Aptos" w:eastAsia="Aptos"/>
          <w:b w:val="0"/>
          <w:i w:val="0"/>
          <w:color w:val="000000"/>
          <w:sz w:val="24"/>
        </w:rPr>
        <w:t xml:space="preserve"> Permite al Operador Logístico crear rutas de entrega, validando la </w:t>
      </w:r>
      <w:r>
        <w:rPr>
          <w:rFonts w:ascii="Aptos" w:hAnsi="Aptos" w:eastAsia="Aptos"/>
          <w:b w:val="0"/>
          <w:i w:val="0"/>
          <w:color w:val="000000"/>
          <w:sz w:val="24"/>
        </w:rPr>
        <w:t xml:space="preserve">disponibilidad del repartidor y del vehículo, y asegurando que no existan rutas </w:t>
      </w:r>
    </w:p>
    <w:p>
      <w:pPr>
        <w:autoSpaceDN w:val="0"/>
        <w:autoSpaceDE w:val="0"/>
        <w:widowControl/>
        <w:spacing w:line="228" w:lineRule="auto" w:before="412" w:after="0"/>
        <w:ind w:left="0" w:right="686" w:firstLine="0"/>
        <w:jc w:val="right"/>
      </w:pPr>
      <w:r>
        <w:rPr>
          <w:rFonts w:ascii="Aptos" w:hAnsi="Aptos" w:eastAsia="Aptos"/>
          <w:b w:val="0"/>
          <w:i w:val="0"/>
          <w:color w:val="000000"/>
          <w:sz w:val="24"/>
        </w:rPr>
        <w:t xml:space="preserve">28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46" name="Picture 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2" w:lineRule="auto" w:before="0" w:after="0"/>
        <w:ind w:left="1072" w:right="576" w:firstLine="0"/>
        <w:jc w:val="left"/>
      </w:pPr>
      <w:r>
        <w:rPr>
          <w:rFonts w:ascii="Aptos" w:hAnsi="Aptos" w:eastAsia="Aptos"/>
          <w:b w:val="0"/>
          <w:i w:val="0"/>
          <w:color w:val="000000"/>
          <w:sz w:val="24"/>
        </w:rPr>
        <w:t xml:space="preserve">activas duplicadas. Posteriormente, permite asignar envíos en estado REGISTRADO </w:t>
      </w:r>
      <w:r>
        <w:rPr>
          <w:rFonts w:ascii="Aptos" w:hAnsi="Aptos" w:eastAsia="Aptos"/>
          <w:b w:val="0"/>
          <w:i w:val="0"/>
          <w:color w:val="000000"/>
          <w:sz w:val="24"/>
        </w:rPr>
        <w:t xml:space="preserve">a una ruta programada, cambiando el estado del envío a ASIGNADO y registrando </w:t>
      </w:r>
      <w:r>
        <w:rPr>
          <w:rFonts w:ascii="Aptos" w:hAnsi="Aptos" w:eastAsia="Aptos"/>
          <w:b w:val="0"/>
          <w:i w:val="0"/>
          <w:color w:val="000000"/>
          <w:sz w:val="24"/>
        </w:rPr>
        <w:t xml:space="preserve">un evento de trazabilidad. El repartidor puede consultar sus asignaciones activas. </w:t>
      </w:r>
    </w:p>
    <w:p>
      <w:pPr>
        <w:autoSpaceDN w:val="0"/>
        <w:autoSpaceDE w:val="0"/>
        <w:widowControl/>
        <w:spacing w:line="228" w:lineRule="auto" w:before="206" w:after="0"/>
        <w:ind w:left="350" w:right="0" w:firstLine="0"/>
        <w:jc w:val="left"/>
      </w:pPr>
      <w:r>
        <w:rPr>
          <w:rFonts w:ascii="Aptos" w:hAnsi="Aptos" w:eastAsia="Aptos"/>
          <w:b/>
          <w:i w:val="0"/>
          <w:color w:val="000000"/>
          <w:sz w:val="24"/>
        </w:rPr>
        <w:t xml:space="preserve">Código (Controlador - Rutas): </w:t>
      </w:r>
    </w:p>
    <w:p>
      <w:pPr>
        <w:autoSpaceDN w:val="0"/>
        <w:autoSpaceDE w:val="0"/>
        <w:widowControl/>
        <w:spacing w:line="228" w:lineRule="auto" w:before="206" w:after="0"/>
        <w:ind w:left="350" w:right="0" w:firstLine="0"/>
        <w:jc w:val="left"/>
      </w:pPr>
      <w:r>
        <w:t xml:space="preserve">Implementación en RutaController.java: </w:t>
      </w:r>
    </w:p>
    <w:p>
      <w:pPr>
        <w:autoSpaceDN w:val="0"/>
        <w:autoSpaceDE w:val="0"/>
        <w:widowControl/>
        <w:spacing w:line="240" w:lineRule="auto" w:before="208" w:after="0"/>
        <w:ind w:left="350" w:right="0" w:firstLine="0"/>
        <w:jc w:val="left"/>
      </w:pPr>
      <w:r>
        <w:drawing>
          <wp:inline xmlns:a="http://schemas.openxmlformats.org/drawingml/2006/main" xmlns:pic="http://schemas.openxmlformats.org/drawingml/2006/picture">
            <wp:extent cx="5943600" cy="3238500"/>
            <wp:docPr id="47" name="Picture 4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3600" cy="3238500"/>
                    </a:xfrm>
                    <a:prstGeom prst="rect"/>
                  </pic:spPr>
                </pic:pic>
              </a:graphicData>
            </a:graphic>
          </wp:inline>
        </w:drawing>
      </w:r>
    </w:p>
    <w:p>
      <w:pPr>
        <w:autoSpaceDN w:val="0"/>
        <w:autoSpaceDE w:val="0"/>
        <w:widowControl/>
        <w:spacing w:line="245" w:lineRule="auto" w:before="3762" w:after="0"/>
        <w:ind w:left="350" w:right="2880" w:firstLine="0"/>
        <w:jc w:val="left"/>
      </w:pPr>
      <w:r>
        <w:t xml:space="preserve">Código (Controlador - Asignaciones): </w:t>
        <w:br/>
        <w:t xml:space="preserve">Implementación en AsignacionController.java: </w:t>
      </w:r>
    </w:p>
    <w:p>
      <w:pPr>
        <w:autoSpaceDN w:val="0"/>
        <w:autoSpaceDE w:val="0"/>
        <w:widowControl/>
        <w:spacing w:line="228" w:lineRule="auto" w:before="1418" w:after="0"/>
        <w:ind w:left="0" w:right="660" w:firstLine="0"/>
        <w:jc w:val="right"/>
      </w:pPr>
      <w:r>
        <w:rPr>
          <w:rFonts w:ascii="Aptos" w:hAnsi="Aptos" w:eastAsia="Aptos"/>
          <w:b w:val="0"/>
          <w:i w:val="0"/>
          <w:color w:val="000000"/>
          <w:sz w:val="24"/>
        </w:rPr>
        <w:t xml:space="preserve">29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48" name="Picture 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40" w:lineRule="auto" w:before="0" w:after="0"/>
        <w:ind w:left="350" w:right="0" w:firstLine="0"/>
        <w:jc w:val="left"/>
      </w:pPr>
      <w:r>
        <w:drawing>
          <wp:inline xmlns:a="http://schemas.openxmlformats.org/drawingml/2006/main" xmlns:pic="http://schemas.openxmlformats.org/drawingml/2006/picture">
            <wp:extent cx="5943600" cy="3037840"/>
            <wp:docPr id="49" name="Picture 4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43600" cy="3037840"/>
                    </a:xfrm>
                    <a:prstGeom prst="rect"/>
                  </pic:spPr>
                </pic:pic>
              </a:graphicData>
            </a:graphic>
          </wp:inline>
        </w:drawing>
      </w:r>
    </w:p>
    <w:p>
      <w:pPr>
        <w:autoSpaceDN w:val="0"/>
        <w:autoSpaceDE w:val="0"/>
        <w:widowControl/>
        <w:spacing w:line="228" w:lineRule="auto" w:before="8310" w:after="0"/>
        <w:ind w:left="0" w:right="660" w:firstLine="0"/>
        <w:jc w:val="right"/>
      </w:pPr>
      <w:r>
        <w:rPr>
          <w:rFonts w:ascii="Aptos" w:hAnsi="Aptos" w:eastAsia="Aptos"/>
          <w:b w:val="0"/>
          <w:i w:val="0"/>
          <w:color w:val="000000"/>
          <w:sz w:val="24"/>
        </w:rPr>
        <w:t xml:space="preserve">30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50" name="Picture 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348" w:lineRule="auto" w:before="0" w:after="0"/>
        <w:ind w:left="350" w:right="1728" w:firstLine="0"/>
        <w:jc w:val="left"/>
      </w:pPr>
      <w:r>
        <w:t xml:space="preserve">Código (Servicio - Crear Ruta): </w:t>
        <w:br/>
        <w:t>Implementación en ServicioLogistico.java (método crearRuta):</w:t>
      </w:r>
    </w:p>
    <w:p>
      <w:pPr>
        <w:autoSpaceDN w:val="0"/>
        <w:autoSpaceDE w:val="0"/>
        <w:widowControl/>
        <w:spacing w:line="240" w:lineRule="auto" w:before="286" w:after="0"/>
        <w:ind w:left="350" w:right="0" w:firstLine="0"/>
        <w:jc w:val="left"/>
      </w:pPr>
      <w:r>
        <w:drawing>
          <wp:inline xmlns:a="http://schemas.openxmlformats.org/drawingml/2006/main" xmlns:pic="http://schemas.openxmlformats.org/drawingml/2006/picture">
            <wp:extent cx="5943600" cy="4267200"/>
            <wp:docPr id="51" name="Picture 5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43600" cy="4267200"/>
                    </a:xfrm>
                    <a:prstGeom prst="rect"/>
                  </pic:spPr>
                </pic:pic>
              </a:graphicData>
            </a:graphic>
          </wp:inline>
        </w:drawing>
      </w:r>
    </w:p>
    <w:p>
      <w:pPr>
        <w:autoSpaceDN w:val="0"/>
        <w:autoSpaceDE w:val="0"/>
        <w:widowControl/>
        <w:spacing w:line="228" w:lineRule="auto" w:before="5270" w:after="0"/>
        <w:ind w:left="0" w:right="660" w:firstLine="0"/>
        <w:jc w:val="right"/>
      </w:pPr>
      <w:r>
        <w:rPr>
          <w:rFonts w:ascii="Aptos" w:hAnsi="Aptos" w:eastAsia="Aptos"/>
          <w:b w:val="0"/>
          <w:i w:val="0"/>
          <w:color w:val="000000"/>
          <w:sz w:val="24"/>
        </w:rPr>
        <w:t xml:space="preserve">31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52" name="Picture 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5" w:lineRule="auto" w:before="0" w:after="0"/>
        <w:ind w:left="350" w:right="1584" w:firstLine="0"/>
        <w:jc w:val="left"/>
      </w:pPr>
      <w:r>
        <w:t xml:space="preserve">Código (Servicio - Asignar Envío): </w:t>
        <w:br/>
        <w:t>Implementación en ServicioLogistico.java (método asignarEnvio):</w:t>
      </w:r>
    </w:p>
    <w:p>
      <w:pPr>
        <w:autoSpaceDN w:val="0"/>
        <w:autoSpaceDE w:val="0"/>
        <w:widowControl/>
        <w:spacing w:line="240" w:lineRule="auto" w:before="678" w:after="0"/>
        <w:ind w:left="1070" w:right="0" w:firstLine="0"/>
        <w:jc w:val="left"/>
      </w:pPr>
      <w:r>
        <w:drawing>
          <wp:inline xmlns:a="http://schemas.openxmlformats.org/drawingml/2006/main" xmlns:pic="http://schemas.openxmlformats.org/drawingml/2006/picture">
            <wp:extent cx="5943600" cy="3382010"/>
            <wp:docPr id="53" name="Picture 5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3382010"/>
                    </a:xfrm>
                    <a:prstGeom prst="rect"/>
                  </pic:spPr>
                </pic:pic>
              </a:graphicData>
            </a:graphic>
          </wp:inline>
        </w:drawing>
      </w:r>
    </w:p>
    <w:p>
      <w:pPr>
        <w:autoSpaceDN w:val="0"/>
        <w:autoSpaceDE w:val="0"/>
        <w:widowControl/>
        <w:spacing w:line="228" w:lineRule="auto" w:before="5502" w:after="0"/>
        <w:ind w:left="712" w:right="0" w:firstLine="0"/>
        <w:jc w:val="left"/>
      </w:pPr>
      <w:r>
        <w:rPr>
          <w:rFonts w:ascii="Wingdings" w:hAnsi="Wingdings" w:eastAsia="Wingdings"/>
          <w:b w:val="0"/>
          <w:i w:val="0"/>
          <w:color w:val="000000"/>
          <w:sz w:val="24"/>
        </w:rPr>
        <w:t>▪</w:t>
      </w:r>
      <w:r>
        <w:rPr>
          <w:rFonts w:ascii="Aptos" w:hAnsi="Aptos" w:eastAsia="Aptos"/>
          <w:b w:val="0"/>
          <w:i w:val="0"/>
          <w:color w:val="000000"/>
          <w:sz w:val="24"/>
        </w:rPr>
        <w:t xml:space="preserve">RF5: Registro de clientes y datos de contacto </w:t>
      </w:r>
    </w:p>
    <w:p>
      <w:pPr>
        <w:autoSpaceDN w:val="0"/>
        <w:autoSpaceDE w:val="0"/>
        <w:widowControl/>
        <w:spacing w:line="228" w:lineRule="auto" w:before="716" w:after="0"/>
        <w:ind w:left="0" w:right="686" w:firstLine="0"/>
        <w:jc w:val="right"/>
      </w:pPr>
      <w:r>
        <w:rPr>
          <w:rFonts w:ascii="Aptos" w:hAnsi="Aptos" w:eastAsia="Aptos"/>
          <w:b w:val="0"/>
          <w:i w:val="0"/>
          <w:color w:val="000000"/>
          <w:sz w:val="24"/>
        </w:rPr>
        <w:t xml:space="preserve">32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54" name="Picture 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7" w:lineRule="auto" w:before="0" w:after="0"/>
        <w:ind w:left="1072" w:right="864" w:firstLine="0"/>
        <w:jc w:val="left"/>
      </w:pPr>
      <w:r>
        <w:rPr>
          <w:rFonts w:ascii="Aptos" w:hAnsi="Aptos" w:eastAsia="Aptos"/>
          <w:b w:val="0"/>
          <w:i w:val="0"/>
          <w:color w:val="000000"/>
          <w:sz w:val="24"/>
        </w:rPr>
        <w:t xml:space="preserve">Descripción: El sistema debe registrar los datos de contacto del cliente validando </w:t>
      </w:r>
      <w:r>
        <w:rPr>
          <w:rFonts w:ascii="Aptos" w:hAnsi="Aptos" w:eastAsia="Aptos"/>
          <w:b w:val="0"/>
          <w:i w:val="0"/>
          <w:color w:val="000000"/>
          <w:sz w:val="24"/>
        </w:rPr>
        <w:t xml:space="preserve">su número de documento. </w:t>
      </w:r>
    </w:p>
    <w:p>
      <w:pPr>
        <w:autoSpaceDN w:val="0"/>
        <w:autoSpaceDE w:val="0"/>
        <w:widowControl/>
        <w:spacing w:line="262" w:lineRule="auto" w:before="386" w:after="0"/>
        <w:ind w:left="1072" w:right="720" w:firstLine="0"/>
        <w:jc w:val="left"/>
      </w:pPr>
      <w:r>
        <w:rPr>
          <w:rFonts w:ascii="Aptos" w:hAnsi="Aptos" w:eastAsia="Aptos"/>
          <w:b/>
          <w:i w:val="0"/>
          <w:color w:val="000000"/>
          <w:sz w:val="24"/>
        </w:rPr>
        <w:t xml:space="preserve">Cliente.java </w:t>
      </w:r>
      <w:r>
        <w:br/>
      </w:r>
      <w:r>
        <w:rPr>
          <w:rFonts w:ascii="Aptos" w:hAnsi="Aptos" w:eastAsia="Aptos"/>
          <w:b w:val="0"/>
          <w:i w:val="0"/>
          <w:color w:val="0F1115"/>
          <w:sz w:val="24"/>
        </w:rPr>
        <w:t xml:space="preserve">Esta clase representa la entidad que mapea la tabla clientes de la base de datos. </w:t>
      </w:r>
      <w:r>
        <w:rPr>
          <w:rFonts w:ascii="Aptos" w:hAnsi="Aptos" w:eastAsia="Aptos"/>
          <w:b w:val="0"/>
          <w:i w:val="0"/>
          <w:color w:val="0F1115"/>
          <w:sz w:val="24"/>
        </w:rPr>
        <w:t xml:space="preserve">Define la estructura de los datos personales y de contacto del cliente, incluyendo </w:t>
      </w:r>
      <w:r>
        <w:rPr>
          <w:rFonts w:ascii="Aptos" w:hAnsi="Aptos" w:eastAsia="Aptos"/>
          <w:b w:val="0"/>
          <w:i w:val="0"/>
          <w:color w:val="0F1115"/>
          <w:sz w:val="24"/>
        </w:rPr>
        <w:t xml:space="preserve">su documento, nombres, apellidos, email, teléfono y estado activo. La relación con </w:t>
      </w:r>
      <w:r>
        <w:rPr>
          <w:rFonts w:ascii="Aptos" w:hAnsi="Aptos" w:eastAsia="Aptos"/>
          <w:b w:val="0"/>
          <w:i w:val="0"/>
          <w:color w:val="0F1115"/>
          <w:sz w:val="24"/>
        </w:rPr>
        <w:t xml:space="preserve">Usuario permite vincular al cliente con una cuenta de acceso al sistema, mientras </w:t>
      </w:r>
      <w:r>
        <w:rPr>
          <w:rFonts w:ascii="Aptos" w:hAnsi="Aptos" w:eastAsia="Aptos"/>
          <w:b w:val="0"/>
          <w:i w:val="0"/>
          <w:color w:val="0F1115"/>
          <w:sz w:val="24"/>
        </w:rPr>
        <w:t xml:space="preserve">que el campo documento queda preparado para la validación de unicidad e </w:t>
      </w:r>
      <w:r>
        <w:rPr>
          <w:rFonts w:ascii="Aptos" w:hAnsi="Aptos" w:eastAsia="Aptos"/>
          <w:b w:val="0"/>
          <w:i w:val="0"/>
          <w:color w:val="0F1115"/>
          <w:sz w:val="24"/>
        </w:rPr>
        <w:t xml:space="preserve">identidad exigida por el requerimiento. La anotación @Column(nullable = false) en </w:t>
      </w:r>
      <w:r>
        <w:rPr>
          <w:rFonts w:ascii="Aptos" w:hAnsi="Aptos" w:eastAsia="Aptos"/>
          <w:b w:val="0"/>
          <w:i w:val="0"/>
          <w:color w:val="0F1115"/>
          <w:sz w:val="24"/>
        </w:rPr>
        <w:t xml:space="preserve">nombres, apellidos, email y activo garantiza la integridad de los datos obligatorios. </w:t>
      </w:r>
    </w:p>
    <w:p>
      <w:pPr>
        <w:autoSpaceDN w:val="0"/>
        <w:autoSpaceDE w:val="0"/>
        <w:widowControl/>
        <w:spacing w:line="240" w:lineRule="auto" w:before="368" w:after="0"/>
        <w:ind w:left="1070" w:right="0" w:firstLine="0"/>
        <w:jc w:val="left"/>
      </w:pPr>
      <w:r>
        <w:drawing>
          <wp:inline xmlns:a="http://schemas.openxmlformats.org/drawingml/2006/main" xmlns:pic="http://schemas.openxmlformats.org/drawingml/2006/picture">
            <wp:extent cx="5943600" cy="3399790"/>
            <wp:docPr id="55" name="Picture 5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3399790"/>
                    </a:xfrm>
                    <a:prstGeom prst="rect"/>
                  </pic:spPr>
                </pic:pic>
              </a:graphicData>
            </a:graphic>
          </wp:inline>
        </w:drawing>
      </w:r>
    </w:p>
    <w:p>
      <w:pPr>
        <w:autoSpaceDN w:val="0"/>
        <w:autoSpaceDE w:val="0"/>
        <w:widowControl/>
        <w:spacing w:line="252" w:lineRule="auto" w:before="2418" w:after="0"/>
        <w:ind w:left="1072" w:right="720" w:firstLine="0"/>
        <w:jc w:val="left"/>
      </w:pPr>
      <w:r>
        <w:rPr>
          <w:rFonts w:ascii="Aptos" w:hAnsi="Aptos" w:eastAsia="Aptos"/>
          <w:b/>
          <w:i w:val="0"/>
          <w:color w:val="000000"/>
          <w:sz w:val="24"/>
        </w:rPr>
        <w:t xml:space="preserve">ClienteController.java </w:t>
      </w:r>
      <w:r>
        <w:br/>
      </w:r>
      <w:r>
        <w:rPr>
          <w:rFonts w:ascii="Aptos" w:hAnsi="Aptos" w:eastAsia="Aptos"/>
          <w:b w:val="0"/>
          <w:i w:val="0"/>
          <w:color w:val="000000"/>
          <w:sz w:val="24"/>
        </w:rPr>
        <w:t xml:space="preserve">Este controlador expone el endpoint para registrar clientes. Recibe los datos </w:t>
      </w:r>
      <w:r>
        <w:rPr>
          <w:rFonts w:ascii="Aptos" w:hAnsi="Aptos" w:eastAsia="Aptos"/>
          <w:b w:val="0"/>
          <w:i w:val="0"/>
          <w:color w:val="000000"/>
          <w:sz w:val="24"/>
        </w:rPr>
        <w:t xml:space="preserve">enviados en la solicitud, valida los campos obligatorios y permite que la operación </w:t>
      </w:r>
    </w:p>
    <w:p>
      <w:pPr>
        <w:autoSpaceDN w:val="0"/>
        <w:autoSpaceDE w:val="0"/>
        <w:widowControl/>
        <w:spacing w:line="228" w:lineRule="auto" w:before="282" w:after="0"/>
        <w:ind w:left="0" w:right="686" w:firstLine="0"/>
        <w:jc w:val="right"/>
      </w:pPr>
      <w:r>
        <w:rPr>
          <w:rFonts w:ascii="Aptos" w:hAnsi="Aptos" w:eastAsia="Aptos"/>
          <w:b w:val="0"/>
          <w:i w:val="0"/>
          <w:color w:val="000000"/>
          <w:sz w:val="24"/>
        </w:rPr>
        <w:t xml:space="preserve">33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00"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56" name="Picture 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00" w:bottom="506" w:left="1090" w:header="720" w:footer="720" w:gutter="0"/>
          <w:cols w:num="2" w:equalWidth="0">
            <w:col w:w="5480" w:space="0"/>
            <w:col w:w="4970"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00" w:bottom="506" w:left="1090" w:header="720" w:footer="720" w:gutter="0"/>
          <w:cols w:num="2" w:equalWidth="0">
            <w:col w:w="5480" w:space="0"/>
            <w:col w:w="4970" w:space="0"/>
          </w:cols>
          <w:docGrid w:linePitch="360"/>
        </w:sectPr>
      </w:pPr>
    </w:p>
    <w:p>
      <w:pPr>
        <w:autoSpaceDN w:val="0"/>
        <w:autoSpaceDE w:val="0"/>
        <w:widowControl/>
        <w:spacing w:line="247" w:lineRule="auto" w:before="0" w:after="0"/>
        <w:ind w:left="1072" w:right="1008" w:firstLine="0"/>
        <w:jc w:val="left"/>
      </w:pPr>
      <w:r>
        <w:rPr>
          <w:rFonts w:ascii="Aptos" w:hAnsi="Aptos" w:eastAsia="Aptos"/>
          <w:b w:val="0"/>
          <w:i w:val="0"/>
          <w:color w:val="000000"/>
          <w:sz w:val="24"/>
        </w:rPr>
        <w:t xml:space="preserve">la realice un usuario con rol de operador. Si el registro se realiza correctamente, </w:t>
      </w:r>
      <w:r>
        <w:rPr>
          <w:rFonts w:ascii="Aptos" w:hAnsi="Aptos" w:eastAsia="Aptos"/>
          <w:b w:val="0"/>
          <w:i w:val="0"/>
          <w:color w:val="000000"/>
          <w:sz w:val="24"/>
        </w:rPr>
        <w:t xml:space="preserve">devuelve una respuesta de creación exitosa. </w:t>
      </w:r>
    </w:p>
    <w:p>
      <w:pPr>
        <w:autoSpaceDN w:val="0"/>
        <w:autoSpaceDE w:val="0"/>
        <w:widowControl/>
        <w:spacing w:line="240" w:lineRule="auto" w:before="368" w:after="0"/>
        <w:ind w:left="1070" w:right="0" w:firstLine="0"/>
        <w:jc w:val="left"/>
      </w:pPr>
      <w:r>
        <w:drawing>
          <wp:inline xmlns:a="http://schemas.openxmlformats.org/drawingml/2006/main" xmlns:pic="http://schemas.openxmlformats.org/drawingml/2006/picture">
            <wp:extent cx="5943600" cy="3371850"/>
            <wp:docPr id="57" name="Picture 5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43600" cy="3371850"/>
                    </a:xfrm>
                    <a:prstGeom prst="rect"/>
                  </pic:spPr>
                </pic:pic>
              </a:graphicData>
            </a:graphic>
          </wp:inline>
        </w:drawing>
      </w:r>
    </w:p>
    <w:p>
      <w:pPr>
        <w:autoSpaceDN w:val="0"/>
        <w:autoSpaceDE w:val="0"/>
        <w:widowControl/>
        <w:spacing w:line="228" w:lineRule="auto" w:before="6782" w:after="0"/>
        <w:ind w:left="0" w:right="686" w:firstLine="0"/>
        <w:jc w:val="right"/>
      </w:pPr>
      <w:r>
        <w:rPr>
          <w:rFonts w:ascii="Aptos" w:hAnsi="Aptos" w:eastAsia="Aptos"/>
          <w:b w:val="0"/>
          <w:i w:val="0"/>
          <w:color w:val="000000"/>
          <w:sz w:val="24"/>
        </w:rPr>
        <w:t xml:space="preserve">34 </w:t>
      </w:r>
    </w:p>
    <w:p>
      <w:pPr>
        <w:sectPr>
          <w:type w:val="continuous"/>
          <w:pgSz w:w="12240" w:h="15840"/>
          <w:pgMar w:top="252" w:right="700"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58" name="Picture 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autoSpaceDN w:val="0"/>
        <w:autoSpaceDE w:val="0"/>
        <w:widowControl/>
        <w:spacing w:line="233" w:lineRule="auto" w:before="104" w:after="0"/>
        <w:ind w:left="712" w:right="0" w:firstLine="0"/>
        <w:jc w:val="left"/>
      </w:pPr>
      <w:r>
        <w:rPr>
          <w:rFonts w:ascii="Wingdings" w:hAnsi="Wingdings" w:eastAsia="Wingdings"/>
          <w:b w:val="0"/>
          <w:i w:val="0"/>
          <w:color w:val="000000"/>
          <w:sz w:val="24"/>
        </w:rPr>
        <w:t>▪</w:t>
      </w:r>
      <w:r>
        <w:rPr>
          <w:rFonts w:ascii="Arial" w:hAnsi="Arial" w:eastAsia="Arial"/>
          <w:b/>
          <w:i w:val="0"/>
          <w:color w:val="000000"/>
          <w:sz w:val="24"/>
        </w:rPr>
        <w:t xml:space="preserve">RF6: Inventario </w:t>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668"/>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7" w:lineRule="auto" w:before="0" w:after="0"/>
        <w:ind w:left="350" w:right="720" w:firstLine="0"/>
        <w:jc w:val="left"/>
      </w:pPr>
      <w:r>
        <w:rPr>
          <w:rFonts w:ascii="Arial" w:hAnsi="Arial" w:eastAsia="Arial"/>
          <w:b w:val="0"/>
          <w:i w:val="0"/>
          <w:color w:val="000000"/>
          <w:sz w:val="24"/>
        </w:rPr>
        <w:t xml:space="preserve">Descripción: El sistema debe llevar el control de inventario contabilizando los paquetes </w:t>
      </w:r>
      <w:r>
        <w:rPr>
          <w:rFonts w:ascii="Arial" w:hAnsi="Arial" w:eastAsia="Arial"/>
          <w:b w:val="0"/>
          <w:i w:val="0"/>
          <w:color w:val="000000"/>
          <w:sz w:val="24"/>
        </w:rPr>
        <w:t xml:space="preserve">recibidos y entregados </w:t>
      </w:r>
    </w:p>
    <w:p>
      <w:pPr>
        <w:autoSpaceDN w:val="0"/>
        <w:autoSpaceDE w:val="0"/>
        <w:widowControl/>
        <w:spacing w:line="233" w:lineRule="auto" w:before="212" w:after="0"/>
        <w:ind w:left="350" w:right="0" w:firstLine="0"/>
        <w:jc w:val="left"/>
      </w:pPr>
      <w:r>
        <w:rPr>
          <w:rFonts w:ascii="Arial" w:hAnsi="Arial" w:eastAsia="Arial"/>
          <w:b/>
          <w:i w:val="0"/>
          <w:color w:val="000000"/>
          <w:sz w:val="24"/>
        </w:rPr>
        <w:t xml:space="preserve">Paquete.java </w:t>
      </w:r>
    </w:p>
    <w:p>
      <w:pPr>
        <w:autoSpaceDN w:val="0"/>
        <w:autoSpaceDE w:val="0"/>
        <w:widowControl/>
        <w:spacing w:line="245" w:lineRule="auto" w:before="210" w:after="0"/>
        <w:ind w:left="350" w:right="864" w:firstLine="0"/>
        <w:jc w:val="left"/>
      </w:pPr>
      <w:r>
        <w:rPr>
          <w:rFonts w:ascii="Aptos" w:hAnsi="Aptos" w:eastAsia="Aptos"/>
          <w:b w:val="0"/>
          <w:i w:val="0"/>
          <w:color w:val="000000"/>
          <w:sz w:val="24"/>
        </w:rPr>
        <w:t xml:space="preserve">Esta clase representa un paquete asociado a un envío. Almacena su descripción, peso y </w:t>
      </w:r>
      <w:r>
        <w:rPr>
          <w:rFonts w:ascii="Aptos" w:hAnsi="Aptos" w:eastAsia="Aptos"/>
          <w:b w:val="0"/>
          <w:i w:val="0"/>
          <w:color w:val="000000"/>
          <w:sz w:val="24"/>
        </w:rPr>
        <w:t xml:space="preserve">cantidad, y permite relacionarlo con el envío correspondiente. </w:t>
      </w:r>
    </w:p>
    <w:p>
      <w:pPr>
        <w:autoSpaceDN w:val="0"/>
        <w:autoSpaceDE w:val="0"/>
        <w:widowControl/>
        <w:spacing w:line="240" w:lineRule="auto" w:before="206" w:after="0"/>
        <w:ind w:left="350" w:right="0" w:firstLine="0"/>
        <w:jc w:val="left"/>
      </w:pPr>
      <w:r>
        <w:drawing>
          <wp:inline xmlns:a="http://schemas.openxmlformats.org/drawingml/2006/main" xmlns:pic="http://schemas.openxmlformats.org/drawingml/2006/picture">
            <wp:extent cx="5943600" cy="1457960"/>
            <wp:docPr id="59" name="Picture 5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43600" cy="1457960"/>
                    </a:xfrm>
                    <a:prstGeom prst="rect"/>
                  </pic:spPr>
                </pic:pic>
              </a:graphicData>
            </a:graphic>
          </wp:inline>
        </w:drawing>
      </w:r>
    </w:p>
    <w:p>
      <w:pPr>
        <w:autoSpaceDN w:val="0"/>
        <w:autoSpaceDE w:val="0"/>
        <w:widowControl/>
        <w:spacing w:line="233" w:lineRule="auto" w:before="214" w:after="0"/>
        <w:ind w:left="350" w:right="0" w:firstLine="0"/>
        <w:jc w:val="left"/>
      </w:pPr>
      <w:r>
        <w:rPr>
          <w:rFonts w:ascii="Arial" w:hAnsi="Arial" w:eastAsia="Arial"/>
          <w:b/>
          <w:i w:val="0"/>
          <w:color w:val="000000"/>
          <w:sz w:val="24"/>
        </w:rPr>
        <w:t xml:space="preserve">EnvioController.java </w:t>
      </w:r>
    </w:p>
    <w:p>
      <w:pPr>
        <w:autoSpaceDN w:val="0"/>
        <w:autoSpaceDE w:val="0"/>
        <w:widowControl/>
        <w:spacing w:line="252" w:lineRule="auto" w:before="210" w:after="0"/>
        <w:ind w:left="350" w:right="1008" w:firstLine="0"/>
        <w:jc w:val="left"/>
      </w:pPr>
      <w:r>
        <w:rPr>
          <w:rFonts w:ascii="Aptos" w:hAnsi="Aptos" w:eastAsia="Aptos"/>
          <w:b w:val="0"/>
          <w:i w:val="0"/>
          <w:color w:val="000000"/>
          <w:sz w:val="24"/>
        </w:rPr>
        <w:t xml:space="preserve">Este método recibe la solicitud para registrar un envío. Solo permite que un operador </w:t>
      </w:r>
      <w:r>
        <w:rPr>
          <w:rFonts w:ascii="Aptos" w:hAnsi="Aptos" w:eastAsia="Aptos"/>
          <w:b w:val="0"/>
          <w:i w:val="0"/>
          <w:color w:val="000000"/>
          <w:sz w:val="24"/>
        </w:rPr>
        <w:t xml:space="preserve">realice la operación y envía los datos al servicio logístico para que procese el envío y el </w:t>
      </w:r>
      <w:r>
        <w:rPr>
          <w:rFonts w:ascii="Aptos" w:hAnsi="Aptos" w:eastAsia="Aptos"/>
          <w:b w:val="0"/>
          <w:i w:val="0"/>
          <w:color w:val="000000"/>
          <w:sz w:val="24"/>
        </w:rPr>
        <w:t xml:space="preserve">paquete. </w:t>
      </w:r>
    </w:p>
    <w:p>
      <w:pPr>
        <w:autoSpaceDN w:val="0"/>
        <w:autoSpaceDE w:val="0"/>
        <w:widowControl/>
        <w:spacing w:line="240" w:lineRule="auto" w:before="684" w:after="0"/>
        <w:ind w:left="350" w:right="0" w:firstLine="0"/>
        <w:jc w:val="left"/>
      </w:pPr>
      <w:r>
        <w:drawing>
          <wp:inline xmlns:a="http://schemas.openxmlformats.org/drawingml/2006/main" xmlns:pic="http://schemas.openxmlformats.org/drawingml/2006/picture">
            <wp:extent cx="5943600" cy="1866900"/>
            <wp:docPr id="60" name="Picture 6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943600" cy="1866900"/>
                    </a:xfrm>
                    <a:prstGeom prst="rect"/>
                  </pic:spPr>
                </pic:pic>
              </a:graphicData>
            </a:graphic>
          </wp:inline>
        </w:drawing>
      </w:r>
    </w:p>
    <w:p>
      <w:pPr>
        <w:autoSpaceDN w:val="0"/>
        <w:autoSpaceDE w:val="0"/>
        <w:widowControl/>
        <w:spacing w:line="228" w:lineRule="auto" w:before="1214" w:after="0"/>
        <w:ind w:left="350" w:right="0" w:firstLine="0"/>
        <w:jc w:val="left"/>
      </w:pPr>
      <w:r>
        <w:t xml:space="preserve">ServicioLogistico.java </w:t>
      </w:r>
    </w:p>
    <w:p>
      <w:pPr>
        <w:autoSpaceDN w:val="0"/>
        <w:autoSpaceDE w:val="0"/>
        <w:widowControl/>
        <w:spacing w:line="252" w:lineRule="auto" w:before="208" w:after="0"/>
        <w:ind w:left="350" w:right="720" w:firstLine="0"/>
        <w:jc w:val="left"/>
      </w:pPr>
      <w:r>
        <w:rPr>
          <w:rFonts w:ascii="Aptos" w:hAnsi="Aptos" w:eastAsia="Aptos"/>
          <w:b w:val="0"/>
          <w:i w:val="0"/>
          <w:color w:val="000000"/>
          <w:sz w:val="24"/>
        </w:rPr>
        <w:t xml:space="preserve">Este método procesa la creación del envío. Primero busca al cliente y la dirección </w:t>
      </w:r>
      <w:r>
        <w:rPr>
          <w:rFonts w:ascii="Aptos" w:hAnsi="Aptos" w:eastAsia="Aptos"/>
          <w:b w:val="0"/>
          <w:i w:val="0"/>
          <w:color w:val="000000"/>
          <w:sz w:val="24"/>
        </w:rPr>
        <w:t xml:space="preserve">indicados y verifica que el cliente esté activo y que la dirección le pertenezca. Luego crea </w:t>
      </w:r>
      <w:r>
        <w:rPr>
          <w:rFonts w:ascii="Aptos" w:hAnsi="Aptos" w:eastAsia="Aptos"/>
          <w:b w:val="0"/>
          <w:i w:val="0"/>
          <w:color w:val="000000"/>
          <w:sz w:val="24"/>
        </w:rPr>
        <w:t xml:space="preserve">el envío, genera un código de seguimiento y lo guarda. Después crea un paquete asociado </w:t>
      </w:r>
    </w:p>
    <w:p>
      <w:pPr>
        <w:autoSpaceDN w:val="0"/>
        <w:autoSpaceDE w:val="0"/>
        <w:widowControl/>
        <w:spacing w:line="228" w:lineRule="auto" w:before="216" w:after="0"/>
        <w:ind w:left="0" w:right="660" w:firstLine="0"/>
        <w:jc w:val="right"/>
      </w:pPr>
      <w:r>
        <w:rPr>
          <w:rFonts w:ascii="Aptos" w:hAnsi="Aptos" w:eastAsia="Aptos"/>
          <w:b w:val="0"/>
          <w:i w:val="0"/>
          <w:color w:val="000000"/>
          <w:sz w:val="24"/>
        </w:rPr>
        <w:t xml:space="preserve">35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61" name="Picture 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2" w:lineRule="auto" w:before="0" w:after="0"/>
        <w:ind w:left="350" w:right="720" w:firstLine="0"/>
        <w:jc w:val="left"/>
      </w:pPr>
      <w:r>
        <w:rPr>
          <w:rFonts w:ascii="Aptos" w:hAnsi="Aptos" w:eastAsia="Aptos"/>
          <w:b w:val="0"/>
          <w:i w:val="0"/>
          <w:color w:val="000000"/>
          <w:sz w:val="24"/>
        </w:rPr>
        <w:t xml:space="preserve">a ese envío, asignándole la descripción, el peso y la cantidad recibidos en la solicitud, y lo </w:t>
      </w:r>
      <w:r>
        <w:rPr>
          <w:rFonts w:ascii="Aptos" w:hAnsi="Aptos" w:eastAsia="Aptos"/>
          <w:b w:val="0"/>
          <w:i w:val="0"/>
          <w:color w:val="000000"/>
          <w:sz w:val="24"/>
        </w:rPr>
        <w:t xml:space="preserve">guarda en la base de datos. Finalmente, registra un evento inicial de seguimiento y </w:t>
      </w:r>
      <w:r>
        <w:rPr>
          <w:rFonts w:ascii="Aptos" w:hAnsi="Aptos" w:eastAsia="Aptos"/>
          <w:b w:val="0"/>
          <w:i w:val="0"/>
          <w:color w:val="000000"/>
          <w:sz w:val="24"/>
        </w:rPr>
        <w:t xml:space="preserve">devuelve los datos del envío. </w:t>
      </w:r>
    </w:p>
    <w:p>
      <w:pPr>
        <w:autoSpaceDN w:val="0"/>
        <w:autoSpaceDE w:val="0"/>
        <w:widowControl/>
        <w:spacing w:line="240" w:lineRule="auto" w:before="208" w:after="0"/>
        <w:ind w:left="350" w:right="0" w:firstLine="0"/>
        <w:jc w:val="left"/>
      </w:pPr>
      <w:r>
        <w:drawing>
          <wp:inline xmlns:a="http://schemas.openxmlformats.org/drawingml/2006/main" xmlns:pic="http://schemas.openxmlformats.org/drawingml/2006/picture">
            <wp:extent cx="5943600" cy="4476750"/>
            <wp:docPr id="62" name="Picture 6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943600" cy="4476750"/>
                    </a:xfrm>
                    <a:prstGeom prst="rect"/>
                  </pic:spPr>
                </pic:pic>
              </a:graphicData>
            </a:graphic>
          </wp:inline>
        </w:drawing>
      </w:r>
    </w:p>
    <w:p>
      <w:pPr>
        <w:autoSpaceDN w:val="0"/>
        <w:autoSpaceDE w:val="0"/>
        <w:widowControl/>
        <w:spacing w:line="228" w:lineRule="auto" w:before="4862" w:after="0"/>
        <w:ind w:left="0" w:right="660" w:firstLine="0"/>
        <w:jc w:val="right"/>
      </w:pPr>
      <w:r>
        <w:rPr>
          <w:rFonts w:ascii="Aptos" w:hAnsi="Aptos" w:eastAsia="Aptos"/>
          <w:b w:val="0"/>
          <w:i w:val="0"/>
          <w:color w:val="000000"/>
          <w:sz w:val="24"/>
        </w:rPr>
        <w:t xml:space="preserve">36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63" name="Picture 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2" w:lineRule="auto" w:before="0" w:after="0"/>
        <w:ind w:left="1072" w:right="1872" w:hanging="360"/>
        <w:jc w:val="left"/>
      </w:pPr>
      <w:r>
        <w:rPr>
          <w:rFonts w:ascii="Wingdings" w:hAnsi="Wingdings" w:eastAsia="Wingdings"/>
          <w:b w:val="0"/>
          <w:i w:val="0"/>
          <w:color w:val="0D0D0D"/>
          <w:sz w:val="24"/>
        </w:rPr>
        <w:t>▪</w:t>
      </w:r>
      <w:r>
        <w:rPr>
          <w:rFonts w:ascii="Aptos" w:hAnsi="Aptos" w:eastAsia="Aptos"/>
          <w:b/>
          <w:i w:val="0"/>
          <w:color w:val="0D0D0D"/>
          <w:sz w:val="24"/>
        </w:rPr>
        <w:t xml:space="preserve">RF07-Reportar incidencias: </w:t>
      </w:r>
      <w:r>
        <w:br/>
      </w:r>
      <w:r>
        <w:rPr>
          <w:rFonts w:ascii="Aptos" w:hAnsi="Aptos" w:eastAsia="Aptos"/>
          <w:b w:val="0"/>
          <w:i w:val="0"/>
          <w:color w:val="000000"/>
          <w:sz w:val="24"/>
        </w:rPr>
        <w:t xml:space="preserve">El sistema debe registrar incidencias actualizando el estado del pedido </w:t>
      </w:r>
      <w:r>
        <w:rPr>
          <w:rFonts w:ascii="Aptos" w:hAnsi="Aptos" w:eastAsia="Aptos"/>
          <w:b w:val="0"/>
          <w:i w:val="0"/>
          <w:color w:val="000000"/>
          <w:sz w:val="24"/>
        </w:rPr>
        <w:t xml:space="preserve">automáticamente </w:t>
      </w:r>
    </w:p>
    <w:p>
      <w:pPr>
        <w:autoSpaceDN w:val="0"/>
        <w:autoSpaceDE w:val="0"/>
        <w:widowControl/>
        <w:spacing w:line="228" w:lineRule="auto" w:before="206" w:after="0"/>
        <w:ind w:left="350" w:right="0" w:firstLine="0"/>
        <w:jc w:val="left"/>
      </w:pPr>
      <w:r>
        <w:rPr>
          <w:rFonts w:ascii="Aptos" w:hAnsi="Aptos" w:eastAsia="Aptos"/>
          <w:b/>
          <w:i w:val="0"/>
          <w:color w:val="000000"/>
          <w:sz w:val="24"/>
        </w:rPr>
        <w:t xml:space="preserve">IncidenciaController.java: </w:t>
      </w:r>
    </w:p>
    <w:p>
      <w:pPr>
        <w:autoSpaceDN w:val="0"/>
        <w:autoSpaceDE w:val="0"/>
        <w:widowControl/>
        <w:spacing w:line="257" w:lineRule="auto" w:before="206" w:after="0"/>
        <w:ind w:left="350" w:right="720" w:firstLine="0"/>
        <w:jc w:val="left"/>
      </w:pPr>
      <w:r>
        <w:rPr>
          <w:rFonts w:ascii="Aptos" w:hAnsi="Aptos" w:eastAsia="Aptos"/>
          <w:b w:val="0"/>
          <w:i w:val="0"/>
          <w:color w:val="000000"/>
          <w:sz w:val="24"/>
        </w:rPr>
        <w:t xml:space="preserve">Este proceso comienza cuando el repartidor reporta una incidencia desde su panel sobre </w:t>
      </w:r>
      <w:r>
        <w:rPr>
          <w:rFonts w:ascii="Aptos" w:hAnsi="Aptos" w:eastAsia="Aptos"/>
          <w:b w:val="0"/>
          <w:i w:val="0"/>
          <w:color w:val="000000"/>
          <w:sz w:val="24"/>
        </w:rPr>
        <w:t xml:space="preserve">un envío que tiene asignado y está en ruta (repartidor.html), esta petición es recibida por </w:t>
      </w:r>
      <w:r>
        <w:rPr>
          <w:rFonts w:ascii="Aptos" w:hAnsi="Aptos" w:eastAsia="Aptos"/>
          <w:b w:val="0"/>
          <w:i w:val="0"/>
          <w:color w:val="000000"/>
          <w:sz w:val="24"/>
        </w:rPr>
        <w:t xml:space="preserve">IncidenciaController.java. Dentro de este controller se encuentra la dirección de toda la </w:t>
      </w:r>
      <w:r>
        <w:rPr>
          <w:rFonts w:ascii="Aptos" w:hAnsi="Aptos" w:eastAsia="Aptos"/>
          <w:b w:val="0"/>
          <w:i w:val="0"/>
          <w:color w:val="000000"/>
          <w:sz w:val="24"/>
        </w:rPr>
        <w:t xml:space="preserve">clase (/api/incidencias) y se encarga de delegar al ServicioLogistico.java la información. </w:t>
      </w:r>
    </w:p>
    <w:p>
      <w:pPr>
        <w:autoSpaceDN w:val="0"/>
        <w:autoSpaceDE w:val="0"/>
        <w:widowControl/>
        <w:spacing w:line="240" w:lineRule="auto" w:before="686" w:after="0"/>
        <w:ind w:left="350" w:right="0" w:firstLine="0"/>
        <w:jc w:val="left"/>
      </w:pPr>
      <w:r>
        <w:drawing>
          <wp:inline xmlns:a="http://schemas.openxmlformats.org/drawingml/2006/main" xmlns:pic="http://schemas.openxmlformats.org/drawingml/2006/picture">
            <wp:extent cx="5943600" cy="3571240"/>
            <wp:docPr id="64" name="Picture 6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3571240"/>
                    </a:xfrm>
                    <a:prstGeom prst="rect"/>
                  </pic:spPr>
                </pic:pic>
              </a:graphicData>
            </a:graphic>
          </wp:inline>
        </w:drawing>
      </w:r>
    </w:p>
    <w:p>
      <w:pPr>
        <w:autoSpaceDN w:val="0"/>
        <w:autoSpaceDE w:val="0"/>
        <w:widowControl/>
        <w:spacing w:line="228" w:lineRule="auto" w:before="2714" w:after="0"/>
        <w:ind w:left="350" w:right="0" w:firstLine="0"/>
        <w:jc w:val="left"/>
      </w:pPr>
      <w:r>
        <w:rPr>
          <w:rFonts w:ascii="Aptos" w:hAnsi="Aptos" w:eastAsia="Aptos"/>
          <w:b/>
          <w:i w:val="0"/>
          <w:color w:val="000000"/>
          <w:sz w:val="24"/>
        </w:rPr>
        <w:t xml:space="preserve">Endpoint: (/api/incidencias/envio/{envioId}) </w:t>
      </w:r>
    </w:p>
    <w:p>
      <w:pPr>
        <w:autoSpaceDN w:val="0"/>
        <w:autoSpaceDE w:val="0"/>
        <w:widowControl/>
        <w:spacing w:line="228" w:lineRule="auto" w:before="776" w:after="0"/>
        <w:ind w:left="0" w:right="660" w:firstLine="0"/>
        <w:jc w:val="right"/>
      </w:pPr>
      <w:r>
        <w:rPr>
          <w:rFonts w:ascii="Aptos" w:hAnsi="Aptos" w:eastAsia="Aptos"/>
          <w:b w:val="0"/>
          <w:i w:val="0"/>
          <w:color w:val="000000"/>
          <w:sz w:val="24"/>
        </w:rPr>
        <w:t xml:space="preserve">37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65" name="Picture 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7" w:lineRule="auto" w:before="0" w:after="0"/>
        <w:ind w:left="350" w:right="576" w:firstLine="0"/>
        <w:jc w:val="left"/>
      </w:pPr>
      <w:r>
        <w:rPr>
          <w:rFonts w:ascii="Aptos" w:hAnsi="Aptos" w:eastAsia="Aptos"/>
          <w:b w:val="0"/>
          <w:i w:val="0"/>
          <w:color w:val="000000"/>
          <w:sz w:val="24"/>
        </w:rPr>
        <w:t xml:space="preserve">Este endPoint se encuentra dentro de la clase IncidenciaController.java y está protegido </w:t>
      </w:r>
      <w:r>
        <w:rPr>
          <w:rFonts w:ascii="Aptos" w:hAnsi="Aptos" w:eastAsia="Aptos"/>
          <w:b w:val="0"/>
          <w:i w:val="0"/>
          <w:color w:val="000000"/>
          <w:sz w:val="24"/>
        </w:rPr>
        <w:t xml:space="preserve">con @PreAuthorize("hasRole('REPARTIDOR')"), lo que garantiza que solo usuarios con rol </w:t>
      </w:r>
      <w:r>
        <w:rPr>
          <w:rFonts w:ascii="Aptos" w:hAnsi="Aptos" w:eastAsia="Aptos"/>
          <w:b w:val="0"/>
          <w:i w:val="0"/>
          <w:color w:val="000000"/>
          <w:sz w:val="24"/>
        </w:rPr>
        <w:t xml:space="preserve">REPARTIDOR puedan reportar incidencias. El método recibe tres parámetros: el envioId, el </w:t>
      </w:r>
      <w:r>
        <w:rPr>
          <w:rFonts w:ascii="Aptos" w:hAnsi="Aptos" w:eastAsia="Aptos"/>
          <w:b w:val="0"/>
          <w:i w:val="0"/>
          <w:color w:val="000000"/>
          <w:sz w:val="24"/>
        </w:rPr>
        <w:t xml:space="preserve">CrearIncidenciaRequest y el UserDetails que representa al usuario autenticado. </w:t>
      </w:r>
    </w:p>
    <w:p>
      <w:pPr>
        <w:autoSpaceDN w:val="0"/>
        <w:autoSpaceDE w:val="0"/>
        <w:widowControl/>
        <w:spacing w:line="240" w:lineRule="auto" w:before="708" w:after="0"/>
        <w:ind w:left="350" w:right="0" w:firstLine="0"/>
        <w:jc w:val="left"/>
      </w:pPr>
      <w:r>
        <w:drawing>
          <wp:inline xmlns:a="http://schemas.openxmlformats.org/drawingml/2006/main" xmlns:pic="http://schemas.openxmlformats.org/drawingml/2006/picture">
            <wp:extent cx="6379209" cy="1032510"/>
            <wp:docPr id="66" name="Picture 6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379209" cy="1032510"/>
                    </a:xfrm>
                    <a:prstGeom prst="rect"/>
                  </pic:spPr>
                </pic:pic>
              </a:graphicData>
            </a:graphic>
          </wp:inline>
        </w:drawing>
      </w:r>
    </w:p>
    <w:p>
      <w:pPr>
        <w:autoSpaceDN w:val="0"/>
        <w:autoSpaceDE w:val="0"/>
        <w:widowControl/>
        <w:spacing w:line="228" w:lineRule="auto" w:before="688" w:after="0"/>
        <w:ind w:left="350" w:right="0" w:firstLine="0"/>
        <w:jc w:val="left"/>
      </w:pPr>
      <w:r>
        <w:rPr>
          <w:rFonts w:ascii="Aptos" w:hAnsi="Aptos" w:eastAsia="Aptos"/>
          <w:b/>
          <w:i w:val="0"/>
          <w:color w:val="000000"/>
          <w:sz w:val="24"/>
        </w:rPr>
        <w:t xml:space="preserve">ServicioLogistico.java &lt; reportarIncidencia: </w:t>
      </w:r>
    </w:p>
    <w:p>
      <w:pPr>
        <w:autoSpaceDN w:val="0"/>
        <w:autoSpaceDE w:val="0"/>
        <w:widowControl/>
        <w:spacing w:line="257" w:lineRule="auto" w:before="212" w:after="0"/>
        <w:ind w:left="350" w:right="720" w:firstLine="0"/>
        <w:jc w:val="left"/>
      </w:pPr>
      <w:r>
        <w:rPr>
          <w:rFonts w:ascii="Aptos" w:hAnsi="Aptos" w:eastAsia="Aptos"/>
          <w:b w:val="0"/>
          <w:i w:val="0"/>
          <w:color w:val="000000"/>
          <w:sz w:val="24"/>
        </w:rPr>
        <w:t xml:space="preserve">En este método está toda la lógica de negocio. Se ejecuta dentro de una transacción </w:t>
      </w:r>
      <w:r>
        <w:rPr>
          <w:rFonts w:ascii="Aptos" w:hAnsi="Aptos" w:eastAsia="Aptos"/>
          <w:b w:val="0"/>
          <w:i w:val="0"/>
          <w:color w:val="000000"/>
          <w:sz w:val="24"/>
        </w:rPr>
        <w:t xml:space="preserve">(@Transactional) y realiza tres acciones atómicas: crear la incidencia, cambiar el estado </w:t>
      </w:r>
      <w:r>
        <w:rPr>
          <w:rFonts w:ascii="Aptos" w:hAnsi="Aptos" w:eastAsia="Aptos"/>
          <w:b w:val="0"/>
          <w:i w:val="0"/>
          <w:color w:val="000000"/>
          <w:sz w:val="24"/>
        </w:rPr>
        <w:t xml:space="preserve">del envío a INCIDENCIA, y registrar un evento de seguimiento visible al cliente. El método </w:t>
      </w:r>
      <w:r>
        <w:rPr>
          <w:rFonts w:ascii="Aptos" w:hAnsi="Aptos" w:eastAsia="Aptos"/>
          <w:b w:val="0"/>
          <w:i w:val="0"/>
          <w:color w:val="000000"/>
          <w:sz w:val="24"/>
        </w:rPr>
        <w:t xml:space="preserve">recibe el envioId, el CrearIncidenciaRequest con los datos del reporte, y el </w:t>
      </w:r>
      <w:r>
        <w:br/>
      </w:r>
      <w:r>
        <w:rPr>
          <w:rFonts w:ascii="Aptos" w:hAnsi="Aptos" w:eastAsia="Aptos"/>
          <w:b w:val="0"/>
          <w:i w:val="0"/>
          <w:color w:val="000000"/>
          <w:sz w:val="24"/>
        </w:rPr>
        <w:t xml:space="preserve">emailRepartidor extraído del JWT del usuario autenticado. </w:t>
      </w:r>
    </w:p>
    <w:p>
      <w:pPr>
        <w:autoSpaceDN w:val="0"/>
        <w:autoSpaceDE w:val="0"/>
        <w:widowControl/>
        <w:spacing w:line="240" w:lineRule="auto" w:before="204" w:after="0"/>
        <w:ind w:left="350" w:right="0" w:firstLine="0"/>
        <w:jc w:val="left"/>
      </w:pPr>
      <w:r>
        <w:drawing>
          <wp:inline xmlns:a="http://schemas.openxmlformats.org/drawingml/2006/main" xmlns:pic="http://schemas.openxmlformats.org/drawingml/2006/picture">
            <wp:extent cx="5943600" cy="2552700"/>
            <wp:docPr id="67" name="Picture 6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43600" cy="2552700"/>
                    </a:xfrm>
                    <a:prstGeom prst="rect"/>
                  </pic:spPr>
                </pic:pic>
              </a:graphicData>
            </a:graphic>
          </wp:inline>
        </w:drawing>
      </w:r>
    </w:p>
    <w:p>
      <w:pPr>
        <w:autoSpaceDN w:val="0"/>
        <w:autoSpaceDE w:val="0"/>
        <w:widowControl/>
        <w:spacing w:line="228" w:lineRule="auto" w:before="214" w:after="0"/>
        <w:ind w:left="350" w:right="0" w:firstLine="0"/>
        <w:jc w:val="left"/>
      </w:pPr>
      <w:r>
        <w:rPr>
          <w:rFonts w:ascii="Aptos" w:hAnsi="Aptos" w:eastAsia="Aptos"/>
          <w:b/>
          <w:i w:val="0"/>
          <w:color w:val="000000"/>
          <w:sz w:val="24"/>
        </w:rPr>
        <w:t xml:space="preserve">Incidencia.java: </w:t>
      </w:r>
    </w:p>
    <w:p>
      <w:pPr>
        <w:autoSpaceDN w:val="0"/>
        <w:autoSpaceDE w:val="0"/>
        <w:widowControl/>
        <w:spacing w:line="252" w:lineRule="auto" w:before="208" w:after="0"/>
        <w:ind w:left="350" w:right="720" w:firstLine="0"/>
        <w:jc w:val="left"/>
      </w:pPr>
      <w:r>
        <w:rPr>
          <w:rFonts w:ascii="Aptos" w:hAnsi="Aptos" w:eastAsia="Aptos"/>
          <w:b w:val="0"/>
          <w:i w:val="0"/>
          <w:color w:val="000000"/>
          <w:sz w:val="24"/>
        </w:rPr>
        <w:t xml:space="preserve">Esta clase representa la entidad que mapea la tabla incidencias de la base de datos. Es el </w:t>
      </w:r>
      <w:r>
        <w:rPr>
          <w:rFonts w:ascii="Aptos" w:hAnsi="Aptos" w:eastAsia="Aptos"/>
          <w:b w:val="0"/>
          <w:i w:val="0"/>
          <w:color w:val="000000"/>
          <w:sz w:val="24"/>
        </w:rPr>
        <w:t xml:space="preserve">modelo de datos y define qué información se persiste cuando un repartidor reporta una </w:t>
      </w:r>
      <w:r>
        <w:rPr>
          <w:rFonts w:ascii="Aptos" w:hAnsi="Aptos" w:eastAsia="Aptos"/>
          <w:b w:val="0"/>
          <w:i w:val="0"/>
          <w:color w:val="000000"/>
          <w:sz w:val="24"/>
        </w:rPr>
        <w:t xml:space="preserve">incidencia. Está ubicada en domain/model/ porque es una entidad compartida entre </w:t>
      </w:r>
    </w:p>
    <w:p>
      <w:pPr>
        <w:autoSpaceDN w:val="0"/>
        <w:autoSpaceDE w:val="0"/>
        <w:widowControl/>
        <w:spacing w:line="228" w:lineRule="auto" w:before="686" w:after="0"/>
        <w:ind w:left="0" w:right="660" w:firstLine="0"/>
        <w:jc w:val="right"/>
      </w:pPr>
      <w:r>
        <w:rPr>
          <w:rFonts w:ascii="Aptos" w:hAnsi="Aptos" w:eastAsia="Aptos"/>
          <w:b w:val="0"/>
          <w:i w:val="0"/>
          <w:color w:val="000000"/>
          <w:sz w:val="24"/>
        </w:rPr>
        <w:t xml:space="preserve">38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68" name="Picture 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47" w:lineRule="auto" w:before="0" w:after="0"/>
        <w:ind w:left="350" w:right="1872" w:firstLine="0"/>
        <w:jc w:val="left"/>
      </w:pPr>
      <w:r>
        <w:rPr>
          <w:rFonts w:ascii="Aptos" w:hAnsi="Aptos" w:eastAsia="Aptos"/>
          <w:b w:val="0"/>
          <w:i w:val="0"/>
          <w:color w:val="000000"/>
          <w:sz w:val="24"/>
        </w:rPr>
        <w:t xml:space="preserve">varios features: incidencia (la crea), tracking (la consulta), y logistica (la usa en </w:t>
      </w:r>
      <w:r>
        <w:rPr>
          <w:rFonts w:ascii="Aptos" w:hAnsi="Aptos" w:eastAsia="Aptos"/>
          <w:b w:val="0"/>
          <w:i w:val="0"/>
          <w:color w:val="000000"/>
          <w:sz w:val="24"/>
        </w:rPr>
        <w:t xml:space="preserve">transiciones). </w:t>
      </w:r>
    </w:p>
    <w:p>
      <w:pPr>
        <w:autoSpaceDN w:val="0"/>
        <w:autoSpaceDE w:val="0"/>
        <w:widowControl/>
        <w:spacing w:line="240" w:lineRule="auto" w:before="208" w:after="0"/>
        <w:ind w:left="350" w:right="0" w:firstLine="0"/>
        <w:jc w:val="left"/>
      </w:pPr>
      <w:r>
        <w:drawing>
          <wp:inline xmlns:a="http://schemas.openxmlformats.org/drawingml/2006/main" xmlns:pic="http://schemas.openxmlformats.org/drawingml/2006/picture">
            <wp:extent cx="5798820" cy="5844539"/>
            <wp:docPr id="69" name="Picture 6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798820" cy="5844539"/>
                    </a:xfrm>
                    <a:prstGeom prst="rect"/>
                  </pic:spPr>
                </pic:pic>
              </a:graphicData>
            </a:graphic>
          </wp:inline>
        </w:drawing>
      </w:r>
    </w:p>
    <w:p>
      <w:pPr>
        <w:autoSpaceDN w:val="0"/>
        <w:autoSpaceDE w:val="0"/>
        <w:widowControl/>
        <w:spacing w:line="228" w:lineRule="auto" w:before="3048" w:after="0"/>
        <w:ind w:left="0" w:right="660" w:firstLine="0"/>
        <w:jc w:val="right"/>
      </w:pPr>
      <w:r>
        <w:rPr>
          <w:rFonts w:ascii="Aptos" w:hAnsi="Aptos" w:eastAsia="Aptos"/>
          <w:b w:val="0"/>
          <w:i w:val="0"/>
          <w:color w:val="000000"/>
          <w:sz w:val="24"/>
        </w:rPr>
        <w:t xml:space="preserve">39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70" name="Picture 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2" w:lineRule="auto" w:before="0" w:after="0"/>
        <w:ind w:left="1072" w:right="1872" w:hanging="360"/>
        <w:jc w:val="left"/>
      </w:pPr>
      <w:r>
        <w:rPr>
          <w:rFonts w:ascii="Wingdings" w:hAnsi="Wingdings" w:eastAsia="Wingdings"/>
          <w:b w:val="0"/>
          <w:i w:val="0"/>
          <w:color w:val="000000"/>
          <w:sz w:val="24"/>
        </w:rPr>
        <w:t>▪</w:t>
      </w:r>
      <w:r>
        <w:rPr>
          <w:rFonts w:ascii="Aptos" w:hAnsi="Aptos" w:eastAsia="Aptos"/>
          <w:b/>
          <w:i w:val="0"/>
          <w:color w:val="000000"/>
          <w:sz w:val="24"/>
        </w:rPr>
        <w:t xml:space="preserve">RF08-Consulta privada: </w:t>
      </w:r>
      <w:r>
        <w:br/>
      </w:r>
      <w:r>
        <w:rPr>
          <w:rFonts w:ascii="Aptos" w:hAnsi="Aptos" w:eastAsia="Aptos"/>
          <w:b w:val="0"/>
          <w:i w:val="0"/>
          <w:color w:val="000000"/>
          <w:sz w:val="24"/>
        </w:rPr>
        <w:t xml:space="preserve">El sistema debe mostrar el estado del pedido restringiendo la visibilidad </w:t>
      </w:r>
      <w:r>
        <w:rPr>
          <w:rFonts w:ascii="Aptos" w:hAnsi="Aptos" w:eastAsia="Aptos"/>
          <w:b w:val="0"/>
          <w:i w:val="0"/>
          <w:color w:val="000000"/>
          <w:sz w:val="24"/>
        </w:rPr>
        <w:t xml:space="preserve">exclusivamente al cliente propietario. </w:t>
      </w:r>
    </w:p>
    <w:p>
      <w:pPr>
        <w:autoSpaceDN w:val="0"/>
        <w:autoSpaceDE w:val="0"/>
        <w:widowControl/>
        <w:spacing w:line="228" w:lineRule="auto" w:before="206" w:after="0"/>
        <w:ind w:left="350" w:right="0" w:firstLine="0"/>
        <w:jc w:val="left"/>
      </w:pPr>
      <w:r>
        <w:rPr>
          <w:rFonts w:ascii="Aptos" w:hAnsi="Aptos" w:eastAsia="Aptos"/>
          <w:b/>
          <w:i w:val="0"/>
          <w:color w:val="000000"/>
          <w:sz w:val="24"/>
        </w:rPr>
        <w:t xml:space="preserve">TrackingController.java </w:t>
      </w:r>
    </w:p>
    <w:p>
      <w:pPr>
        <w:autoSpaceDN w:val="0"/>
        <w:autoSpaceDE w:val="0"/>
        <w:widowControl/>
        <w:spacing w:line="259" w:lineRule="auto" w:before="206" w:after="0"/>
        <w:ind w:left="350" w:right="720" w:firstLine="0"/>
        <w:jc w:val="left"/>
      </w:pPr>
      <w:r>
        <w:rPr>
          <w:rFonts w:ascii="Aptos" w:hAnsi="Aptos" w:eastAsia="Aptos"/>
          <w:b w:val="0"/>
          <w:i w:val="0"/>
          <w:color w:val="000000"/>
          <w:sz w:val="24"/>
        </w:rPr>
        <w:t xml:space="preserve">A través de este controller el sistema expone el endpoint público </w:t>
      </w:r>
      <w:r>
        <w:br/>
      </w:r>
      <w:r>
        <w:rPr>
          <w:rFonts w:ascii="Aptos" w:hAnsi="Aptos" w:eastAsia="Aptos"/>
          <w:b w:val="0"/>
          <w:i w:val="0"/>
          <w:color w:val="000000"/>
          <w:sz w:val="24"/>
        </w:rPr>
        <w:t xml:space="preserve">/api/tracking/{codigoSeguimiento} para consultar un envío por su código de seguimiento. </w:t>
      </w:r>
      <w:r>
        <w:rPr>
          <w:rFonts w:ascii="Aptos" w:hAnsi="Aptos" w:eastAsia="Aptos"/>
          <w:b w:val="0"/>
          <w:i w:val="0"/>
          <w:color w:val="000000"/>
          <w:sz w:val="24"/>
        </w:rPr>
        <w:t xml:space="preserve">Cualquier persona con el código puede ver el estado y los eventos públicos del envío, sin </w:t>
      </w:r>
      <w:r>
        <w:rPr>
          <w:rFonts w:ascii="Aptos" w:hAnsi="Aptos" w:eastAsia="Aptos"/>
          <w:b w:val="0"/>
          <w:i w:val="0"/>
          <w:color w:val="000000"/>
          <w:sz w:val="24"/>
        </w:rPr>
        <w:t xml:space="preserve">necesidad de iniciar sesión. Delega al TrackingService para obtener el historial del envío, </w:t>
      </w:r>
      <w:r>
        <w:rPr>
          <w:rFonts w:ascii="Aptos" w:hAnsi="Aptos" w:eastAsia="Aptos"/>
          <w:b w:val="0"/>
          <w:i w:val="0"/>
          <w:color w:val="000000"/>
          <w:sz w:val="24"/>
        </w:rPr>
        <w:t xml:space="preserve">que filtra los eventos con visible_cliente = true. </w:t>
      </w:r>
    </w:p>
    <w:p>
      <w:pPr>
        <w:autoSpaceDN w:val="0"/>
        <w:autoSpaceDE w:val="0"/>
        <w:widowControl/>
        <w:spacing w:line="240" w:lineRule="auto" w:before="206" w:after="0"/>
        <w:ind w:left="350" w:right="0" w:firstLine="0"/>
        <w:jc w:val="left"/>
      </w:pPr>
      <w:r>
        <w:drawing>
          <wp:inline xmlns:a="http://schemas.openxmlformats.org/drawingml/2006/main" xmlns:pic="http://schemas.openxmlformats.org/drawingml/2006/picture">
            <wp:extent cx="5943600" cy="3048000"/>
            <wp:docPr id="71" name="Picture 7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43600" cy="3048000"/>
                    </a:xfrm>
                    <a:prstGeom prst="rect"/>
                  </pic:spPr>
                </pic:pic>
              </a:graphicData>
            </a:graphic>
          </wp:inline>
        </w:drawing>
      </w:r>
    </w:p>
    <w:p>
      <w:pPr>
        <w:autoSpaceDN w:val="0"/>
        <w:autoSpaceDE w:val="0"/>
        <w:widowControl/>
        <w:spacing w:line="228" w:lineRule="auto" w:before="4748" w:after="0"/>
        <w:ind w:left="0" w:right="660" w:firstLine="0"/>
        <w:jc w:val="right"/>
      </w:pPr>
      <w:r>
        <w:rPr>
          <w:rFonts w:ascii="Aptos" w:hAnsi="Aptos" w:eastAsia="Aptos"/>
          <w:b w:val="0"/>
          <w:i w:val="0"/>
          <w:color w:val="000000"/>
          <w:sz w:val="24"/>
        </w:rPr>
        <w:t xml:space="preserve">40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72" name="Picture 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autoSpaceDN w:val="0"/>
        <w:autoSpaceDE w:val="0"/>
        <w:widowControl/>
        <w:spacing w:line="228" w:lineRule="auto" w:before="96" w:after="0"/>
        <w:ind w:left="350" w:right="0" w:firstLine="0"/>
        <w:jc w:val="left"/>
      </w:pPr>
      <w:r>
        <w:rPr>
          <w:rFonts w:ascii="Aptos" w:hAnsi="Aptos" w:eastAsia="Aptos"/>
          <w:b/>
          <w:i w:val="0"/>
          <w:color w:val="000000"/>
          <w:sz w:val="24"/>
        </w:rPr>
        <w:t xml:space="preserve">TrackingService.java </w:t>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6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7" w:lineRule="auto" w:before="0" w:after="0"/>
        <w:ind w:left="350" w:right="720" w:firstLine="0"/>
        <w:jc w:val="left"/>
      </w:pPr>
      <w:r>
        <w:rPr>
          <w:rFonts w:ascii="Aptos" w:hAnsi="Aptos" w:eastAsia="Aptos"/>
          <w:b w:val="0"/>
          <w:i w:val="0"/>
          <w:color w:val="000000"/>
          <w:sz w:val="24"/>
        </w:rPr>
        <w:t xml:space="preserve">Centraliza la lógica de consulta de envíos y eventos. Es el punto común que usan los tres </w:t>
      </w:r>
      <w:r>
        <w:rPr>
          <w:rFonts w:ascii="Aptos" w:hAnsi="Aptos" w:eastAsia="Aptos"/>
          <w:b w:val="0"/>
          <w:i w:val="0"/>
          <w:color w:val="000000"/>
          <w:sz w:val="24"/>
        </w:rPr>
        <w:t xml:space="preserve">canales de consulta (API REST pública, vista renderizada y panel privado del cliente). Aquí </w:t>
      </w:r>
      <w:r>
        <w:rPr>
          <w:rFonts w:ascii="Aptos" w:hAnsi="Aptos" w:eastAsia="Aptos"/>
          <w:b w:val="0"/>
          <w:i w:val="0"/>
          <w:color w:val="000000"/>
          <w:sz w:val="24"/>
        </w:rPr>
        <w:t xml:space="preserve">se aplican los filtros de visibilidad de eventos para garantizar que solo se muestre lo </w:t>
      </w:r>
      <w:r>
        <w:rPr>
          <w:rFonts w:ascii="Aptos" w:hAnsi="Aptos" w:eastAsia="Aptos"/>
          <w:b w:val="0"/>
          <w:i w:val="0"/>
          <w:color w:val="000000"/>
          <w:sz w:val="24"/>
        </w:rPr>
        <w:t xml:space="preserve">autorizado. </w:t>
      </w:r>
    </w:p>
    <w:p>
      <w:pPr>
        <w:autoSpaceDN w:val="0"/>
        <w:autoSpaceDE w:val="0"/>
        <w:widowControl/>
        <w:spacing w:line="240" w:lineRule="auto" w:before="208" w:after="0"/>
        <w:ind w:left="350" w:right="0" w:firstLine="0"/>
        <w:jc w:val="left"/>
      </w:pPr>
      <w:r>
        <w:drawing>
          <wp:inline xmlns:a="http://schemas.openxmlformats.org/drawingml/2006/main" xmlns:pic="http://schemas.openxmlformats.org/drawingml/2006/picture">
            <wp:extent cx="5943600" cy="1447800"/>
            <wp:docPr id="73" name="Picture 7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1447800"/>
                    </a:xfrm>
                    <a:prstGeom prst="rect"/>
                  </pic:spPr>
                </pic:pic>
              </a:graphicData>
            </a:graphic>
          </wp:inline>
        </w:drawing>
      </w:r>
    </w:p>
    <w:p>
      <w:pPr>
        <w:autoSpaceDN w:val="0"/>
        <w:autoSpaceDE w:val="0"/>
        <w:widowControl/>
        <w:spacing w:line="228" w:lineRule="auto" w:before="8792" w:after="0"/>
        <w:ind w:left="0" w:right="660" w:firstLine="0"/>
        <w:jc w:val="right"/>
      </w:pPr>
      <w:r>
        <w:rPr>
          <w:rFonts w:ascii="Aptos" w:hAnsi="Aptos" w:eastAsia="Aptos"/>
          <w:b w:val="0"/>
          <w:i w:val="0"/>
          <w:color w:val="000000"/>
          <w:sz w:val="24"/>
        </w:rPr>
        <w:t xml:space="preserve">41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74" name="Picture 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autoSpaceDN w:val="0"/>
        <w:autoSpaceDE w:val="0"/>
        <w:widowControl/>
        <w:spacing w:line="228" w:lineRule="auto" w:before="96" w:after="0"/>
        <w:ind w:left="350" w:right="0" w:firstLine="0"/>
        <w:jc w:val="left"/>
      </w:pPr>
      <w:r>
        <w:rPr>
          <w:rFonts w:ascii="Aptos" w:hAnsi="Aptos" w:eastAsia="Aptos"/>
          <w:b/>
          <w:i w:val="0"/>
          <w:color w:val="000000"/>
          <w:sz w:val="24"/>
        </w:rPr>
        <w:t xml:space="preserve">VistaSeguimiento.java </w:t>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6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7" w:lineRule="auto" w:before="0" w:after="0"/>
        <w:ind w:left="350" w:right="720" w:firstLine="0"/>
        <w:jc w:val="left"/>
      </w:pPr>
      <w:r>
        <w:rPr>
          <w:rFonts w:ascii="Aptos" w:hAnsi="Aptos" w:eastAsia="Aptos"/>
          <w:b w:val="0"/>
          <w:i w:val="0"/>
          <w:color w:val="000000"/>
          <w:sz w:val="24"/>
        </w:rPr>
        <w:t xml:space="preserve">Renderiza la página de seguimiento en el servidor. Cuando el usuario ingresa un código, el </w:t>
      </w:r>
      <w:r>
        <w:rPr>
          <w:rFonts w:ascii="Aptos" w:hAnsi="Aptos" w:eastAsia="Aptos"/>
          <w:b w:val="0"/>
          <w:i w:val="0"/>
          <w:color w:val="000000"/>
          <w:sz w:val="24"/>
        </w:rPr>
        <w:t xml:space="preserve">sistema genera el HTML completo con los datos del envío ya incluidos. Esto significa que </w:t>
      </w:r>
      <w:r>
        <w:rPr>
          <w:rFonts w:ascii="Aptos" w:hAnsi="Aptos" w:eastAsia="Aptos"/>
          <w:b w:val="0"/>
          <w:i w:val="0"/>
          <w:color w:val="000000"/>
          <w:sz w:val="24"/>
        </w:rPr>
        <w:t xml:space="preserve">la página carga más rápido, es indexable por buscadores y funciona incluso si el </w:t>
      </w:r>
      <w:r>
        <w:br/>
      </w:r>
      <w:r>
        <w:rPr>
          <w:rFonts w:ascii="Aptos" w:hAnsi="Aptos" w:eastAsia="Aptos"/>
          <w:b w:val="0"/>
          <w:i w:val="0"/>
          <w:color w:val="000000"/>
          <w:sz w:val="24"/>
        </w:rPr>
        <w:t xml:space="preserve">navegador tiene JavaScript deshabilitado. </w:t>
      </w:r>
    </w:p>
    <w:p>
      <w:pPr>
        <w:autoSpaceDN w:val="0"/>
        <w:autoSpaceDE w:val="0"/>
        <w:widowControl/>
        <w:spacing w:line="240" w:lineRule="auto" w:before="208" w:after="0"/>
        <w:ind w:left="350" w:right="0" w:firstLine="0"/>
        <w:jc w:val="left"/>
      </w:pPr>
      <w:r>
        <w:drawing>
          <wp:inline xmlns:a="http://schemas.openxmlformats.org/drawingml/2006/main" xmlns:pic="http://schemas.openxmlformats.org/drawingml/2006/picture">
            <wp:extent cx="5835650" cy="4404359"/>
            <wp:docPr id="75" name="Picture 7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835650" cy="4404359"/>
                    </a:xfrm>
                    <a:prstGeom prst="rect"/>
                  </pic:spPr>
                </pic:pic>
              </a:graphicData>
            </a:graphic>
          </wp:inline>
        </w:drawing>
      </w:r>
    </w:p>
    <w:p>
      <w:pPr>
        <w:autoSpaceDN w:val="0"/>
        <w:autoSpaceDE w:val="0"/>
        <w:widowControl/>
        <w:spacing w:line="228" w:lineRule="auto" w:before="4136" w:after="0"/>
        <w:ind w:left="0" w:right="660" w:firstLine="0"/>
        <w:jc w:val="right"/>
      </w:pPr>
      <w:r>
        <w:rPr>
          <w:rFonts w:ascii="Aptos" w:hAnsi="Aptos" w:eastAsia="Aptos"/>
          <w:b w:val="0"/>
          <w:i w:val="0"/>
          <w:color w:val="000000"/>
          <w:sz w:val="24"/>
        </w:rPr>
        <w:t xml:space="preserve">42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76" name="Picture 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autoSpaceDN w:val="0"/>
        <w:autoSpaceDE w:val="0"/>
        <w:widowControl/>
        <w:spacing w:line="228" w:lineRule="auto" w:before="96" w:after="0"/>
        <w:ind w:left="350" w:right="0" w:firstLine="0"/>
        <w:jc w:val="left"/>
      </w:pPr>
      <w:r>
        <w:rPr>
          <w:rFonts w:ascii="Aptos" w:hAnsi="Aptos" w:eastAsia="Aptos"/>
          <w:b/>
          <w:i w:val="0"/>
          <w:color w:val="000000"/>
          <w:sz w:val="24"/>
        </w:rPr>
        <w:t xml:space="preserve">EnvioController.java </w:t>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6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2" w:lineRule="auto" w:before="0" w:after="0"/>
        <w:ind w:left="350" w:right="576" w:firstLine="0"/>
        <w:jc w:val="left"/>
      </w:pPr>
      <w:r>
        <w:rPr>
          <w:rFonts w:ascii="Aptos" w:hAnsi="Aptos" w:eastAsia="Aptos"/>
          <w:b w:val="0"/>
          <w:i w:val="0"/>
          <w:color w:val="000000"/>
          <w:sz w:val="24"/>
        </w:rPr>
        <w:t xml:space="preserve">Expone el endpoint privado que un cliente autenticado usa para ver sus propios envíos. El </w:t>
      </w:r>
      <w:r>
        <w:rPr>
          <w:rFonts w:ascii="Aptos" w:hAnsi="Aptos" w:eastAsia="Aptos"/>
          <w:b w:val="0"/>
          <w:i w:val="0"/>
          <w:color w:val="000000"/>
          <w:sz w:val="24"/>
        </w:rPr>
        <w:t xml:space="preserve">sistema valida su identidad, filtra la información por cliente y devuelve solo los envíos que </w:t>
      </w:r>
      <w:r>
        <w:rPr>
          <w:rFonts w:ascii="Aptos" w:hAnsi="Aptos" w:eastAsia="Aptos"/>
          <w:b w:val="0"/>
          <w:i w:val="0"/>
          <w:color w:val="000000"/>
          <w:sz w:val="24"/>
        </w:rPr>
        <w:t xml:space="preserve">le pertenecen. Es la pieza que cumple estrictamente el RF-08: cada cliente ve solo lo suyo. </w:t>
      </w:r>
    </w:p>
    <w:p>
      <w:pPr>
        <w:autoSpaceDN w:val="0"/>
        <w:autoSpaceDE w:val="0"/>
        <w:widowControl/>
        <w:spacing w:line="240" w:lineRule="auto" w:before="208" w:after="0"/>
        <w:ind w:left="350" w:right="0" w:firstLine="0"/>
        <w:jc w:val="left"/>
      </w:pPr>
      <w:r>
        <w:drawing>
          <wp:inline xmlns:a="http://schemas.openxmlformats.org/drawingml/2006/main" xmlns:pic="http://schemas.openxmlformats.org/drawingml/2006/picture">
            <wp:extent cx="5943600" cy="3657600"/>
            <wp:docPr id="77" name="Picture 7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943600" cy="3657600"/>
                    </a:xfrm>
                    <a:prstGeom prst="rect"/>
                  </pic:spPr>
                </pic:pic>
              </a:graphicData>
            </a:graphic>
          </wp:inline>
        </w:drawing>
      </w:r>
    </w:p>
    <w:p>
      <w:pPr>
        <w:autoSpaceDN w:val="0"/>
        <w:autoSpaceDE w:val="0"/>
        <w:widowControl/>
        <w:spacing w:line="228" w:lineRule="auto" w:before="4538" w:after="0"/>
        <w:ind w:left="712" w:right="0" w:firstLine="0"/>
        <w:jc w:val="left"/>
      </w:pPr>
      <w:r>
        <w:rPr>
          <w:rFonts w:ascii="Wingdings" w:hAnsi="Wingdings" w:eastAsia="Wingdings"/>
          <w:b w:val="0"/>
          <w:i w:val="0"/>
          <w:color w:val="000000"/>
          <w:sz w:val="24"/>
        </w:rPr>
        <w:t>▪</w:t>
      </w:r>
      <w:r>
        <w:rPr>
          <w:rFonts w:ascii="Aptos" w:hAnsi="Aptos" w:eastAsia="Aptos"/>
          <w:b/>
          <w:i w:val="0"/>
          <w:color w:val="000000"/>
          <w:sz w:val="24"/>
        </w:rPr>
        <w:t xml:space="preserve">RF – 09: Registro de envíos </w:t>
      </w:r>
    </w:p>
    <w:p>
      <w:pPr>
        <w:autoSpaceDN w:val="0"/>
        <w:autoSpaceDE w:val="0"/>
        <w:widowControl/>
        <w:spacing w:line="228" w:lineRule="auto" w:before="822" w:after="0"/>
        <w:ind w:left="0" w:right="660" w:firstLine="0"/>
        <w:jc w:val="right"/>
      </w:pPr>
      <w:r>
        <w:rPr>
          <w:rFonts w:ascii="Aptos" w:hAnsi="Aptos" w:eastAsia="Aptos"/>
          <w:b w:val="0"/>
          <w:i w:val="0"/>
          <w:color w:val="000000"/>
          <w:sz w:val="24"/>
        </w:rPr>
        <w:t xml:space="preserve">43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78" name="Picture 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59" w:lineRule="auto" w:before="0" w:after="0"/>
        <w:ind w:left="350" w:right="576" w:firstLine="444"/>
        <w:jc w:val="left"/>
      </w:pPr>
      <w:r>
        <w:rPr>
          <w:rFonts w:ascii="Aptos" w:hAnsi="Aptos" w:eastAsia="Aptos"/>
          <w:b w:val="0"/>
          <w:i w:val="0"/>
          <w:color w:val="000000"/>
          <w:sz w:val="24"/>
        </w:rPr>
        <w:t xml:space="preserve"> Descripción: El sistema permite al Operador Logistico registrar un nuevo envio en el </w:t>
      </w:r>
      <w:r>
        <w:rPr>
          <w:rFonts w:ascii="Aptos" w:hAnsi="Aptos" w:eastAsia="Aptos"/>
          <w:b w:val="0"/>
          <w:i w:val="0"/>
          <w:color w:val="000000"/>
          <w:sz w:val="24"/>
        </w:rPr>
        <w:t xml:space="preserve">sistema.Al momento de guardar, el sistema genera y asigna automáticamente un código </w:t>
      </w:r>
      <w:r>
        <w:rPr>
          <w:rFonts w:ascii="Aptos" w:hAnsi="Aptos" w:eastAsia="Aptos"/>
          <w:b w:val="0"/>
          <w:i w:val="0"/>
          <w:color w:val="000000"/>
          <w:sz w:val="24"/>
        </w:rPr>
        <w:t xml:space="preserve">único de seguimiento. Se validan los datos obligatorios del paquete (remitente, </w:t>
      </w:r>
      <w:r>
        <w:br/>
      </w:r>
      <w:r>
        <w:rPr>
          <w:rFonts w:ascii="Aptos" w:hAnsi="Aptos" w:eastAsia="Aptos"/>
          <w:b w:val="0"/>
          <w:i w:val="0"/>
          <w:color w:val="000000"/>
          <w:sz w:val="24"/>
        </w:rPr>
        <w:t xml:space="preserve">destinatario, dimensiones) y se asocia el envío al operador que lo está registrando. </w:t>
      </w:r>
      <w:r>
        <w:rPr>
          <w:rFonts w:ascii="Aptos" w:hAnsi="Aptos" w:eastAsia="Aptos"/>
          <w:b w:val="0"/>
          <w:i w:val="0"/>
          <w:color w:val="000000"/>
          <w:sz w:val="24"/>
        </w:rPr>
        <w:t xml:space="preserve">Finalmente, el envío se persiste en la base de datos con estado inicial "REGISTRADO", listo </w:t>
      </w:r>
      <w:r>
        <w:rPr>
          <w:rFonts w:ascii="Aptos" w:hAnsi="Aptos" w:eastAsia="Aptos"/>
          <w:b w:val="0"/>
          <w:i w:val="0"/>
          <w:color w:val="000000"/>
          <w:sz w:val="24"/>
        </w:rPr>
        <w:t xml:space="preserve">para iniciar su trazabilidad. </w:t>
      </w:r>
    </w:p>
    <w:p>
      <w:pPr>
        <w:autoSpaceDN w:val="0"/>
        <w:autoSpaceDE w:val="0"/>
        <w:widowControl/>
        <w:spacing w:line="230" w:lineRule="auto" w:before="206" w:after="0"/>
        <w:ind w:left="350" w:right="0" w:firstLine="0"/>
        <w:jc w:val="left"/>
      </w:pPr>
      <w:r>
        <w:t xml:space="preserve">Implementación en ServicioLogistico.java (método crearEnvio): </w:t>
      </w:r>
    </w:p>
    <w:p>
      <w:pPr>
        <w:autoSpaceDN w:val="0"/>
        <w:autoSpaceDE w:val="0"/>
        <w:widowControl/>
        <w:spacing w:line="240" w:lineRule="auto" w:before="202" w:after="0"/>
        <w:ind w:left="2448" w:right="0" w:firstLine="0"/>
        <w:jc w:val="left"/>
      </w:pPr>
      <w:r>
        <w:drawing>
          <wp:inline xmlns:a="http://schemas.openxmlformats.org/drawingml/2006/main" xmlns:pic="http://schemas.openxmlformats.org/drawingml/2006/picture">
            <wp:extent cx="3279140" cy="3525519"/>
            <wp:docPr id="79" name="Picture 7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279140" cy="3525519"/>
                    </a:xfrm>
                    <a:prstGeom prst="rect"/>
                  </pic:spPr>
                </pic:pic>
              </a:graphicData>
            </a:graphic>
          </wp:inline>
        </w:drawing>
      </w:r>
    </w:p>
    <w:p>
      <w:pPr>
        <w:autoSpaceDN w:val="0"/>
        <w:autoSpaceDE w:val="0"/>
        <w:widowControl/>
        <w:spacing w:line="230" w:lineRule="auto" w:before="208" w:after="0"/>
        <w:ind w:left="350" w:right="0" w:firstLine="0"/>
        <w:jc w:val="left"/>
      </w:pPr>
      <w:r>
        <w:rPr>
          <w:rFonts w:ascii="Aptos" w:hAnsi="Aptos" w:eastAsia="Aptos"/>
          <w:b/>
          <w:i w:val="0"/>
          <w:color w:val="000000"/>
          <w:sz w:val="22"/>
        </w:rPr>
        <w:t xml:space="preserve">Endpoint (EnvioController.java): </w:t>
      </w:r>
    </w:p>
    <w:p>
      <w:pPr>
        <w:autoSpaceDN w:val="0"/>
        <w:autoSpaceDE w:val="0"/>
        <w:widowControl/>
        <w:spacing w:line="240" w:lineRule="auto" w:before="202" w:after="0"/>
        <w:ind w:left="350" w:right="0" w:firstLine="0"/>
        <w:jc w:val="left"/>
      </w:pPr>
      <w:r>
        <w:drawing>
          <wp:inline xmlns:a="http://schemas.openxmlformats.org/drawingml/2006/main" xmlns:pic="http://schemas.openxmlformats.org/drawingml/2006/picture">
            <wp:extent cx="5943600" cy="1057910"/>
            <wp:docPr id="80" name="Picture 8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943600" cy="1057910"/>
                    </a:xfrm>
                    <a:prstGeom prst="rect"/>
                  </pic:spPr>
                </pic:pic>
              </a:graphicData>
            </a:graphic>
          </wp:inline>
        </w:drawing>
      </w:r>
    </w:p>
    <w:p>
      <w:pPr>
        <w:autoSpaceDN w:val="0"/>
        <w:autoSpaceDE w:val="0"/>
        <w:widowControl/>
        <w:spacing w:line="228" w:lineRule="auto" w:before="210" w:after="0"/>
        <w:ind w:left="490" w:right="0" w:firstLine="0"/>
        <w:jc w:val="left"/>
      </w:pPr>
      <w:r>
        <w:t xml:space="preserve">2.4 Conexión a Base de Datos </w:t>
      </w:r>
    </w:p>
    <w:p>
      <w:pPr>
        <w:autoSpaceDN w:val="0"/>
        <w:autoSpaceDE w:val="0"/>
        <w:widowControl/>
        <w:spacing w:line="228" w:lineRule="auto" w:before="292" w:after="0"/>
        <w:ind w:left="350" w:right="0" w:firstLine="0"/>
        <w:jc w:val="left"/>
      </w:pPr>
      <w:r>
        <w:rPr>
          <w:rFonts w:ascii="Aptos" w:hAnsi="Aptos" w:eastAsia="Aptos"/>
          <w:b w:val="0"/>
          <w:i w:val="0"/>
          <w:color w:val="000000"/>
          <w:sz w:val="24"/>
        </w:rPr>
        <w:t xml:space="preserve">Ruta de la conexión de MySQL con SpringBoot </w:t>
      </w:r>
    </w:p>
    <w:p>
      <w:pPr>
        <w:autoSpaceDN w:val="0"/>
        <w:autoSpaceDE w:val="0"/>
        <w:widowControl/>
        <w:spacing w:line="228" w:lineRule="auto" w:before="1432" w:after="0"/>
        <w:ind w:left="0" w:right="660" w:firstLine="0"/>
        <w:jc w:val="right"/>
      </w:pPr>
      <w:r>
        <w:rPr>
          <w:rFonts w:ascii="Aptos" w:hAnsi="Aptos" w:eastAsia="Aptos"/>
          <w:b w:val="0"/>
          <w:i w:val="0"/>
          <w:color w:val="000000"/>
          <w:sz w:val="24"/>
        </w:rPr>
        <w:t xml:space="preserve">44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81" name="Picture 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40" w:lineRule="auto" w:before="0" w:after="0"/>
        <w:ind w:left="0" w:right="3192" w:firstLine="0"/>
        <w:jc w:val="right"/>
      </w:pPr>
      <w:r>
        <w:drawing>
          <wp:inline xmlns:a="http://schemas.openxmlformats.org/drawingml/2006/main" xmlns:pic="http://schemas.openxmlformats.org/drawingml/2006/picture">
            <wp:extent cx="2796540" cy="2369820"/>
            <wp:docPr id="82" name="Picture 8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796540" cy="2369820"/>
                    </a:xfrm>
                    <a:prstGeom prst="rect"/>
                  </pic:spPr>
                </pic:pic>
              </a:graphicData>
            </a:graphic>
          </wp:inline>
        </w:drawing>
      </w:r>
    </w:p>
    <w:p>
      <w:pPr>
        <w:autoSpaceDN w:val="0"/>
        <w:autoSpaceDE w:val="0"/>
        <w:widowControl/>
        <w:spacing w:line="262" w:lineRule="auto" w:before="210" w:after="0"/>
        <w:ind w:left="350" w:right="576" w:firstLine="0"/>
        <w:jc w:val="left"/>
      </w:pPr>
      <w:r>
        <w:rPr>
          <w:rFonts w:ascii="Aptos" w:hAnsi="Aptos" w:eastAsia="Aptos"/>
          <w:b w:val="0"/>
          <w:i w:val="0"/>
          <w:color w:val="000000"/>
          <w:sz w:val="24"/>
        </w:rPr>
        <w:t xml:space="preserve">La conexión a la base de datos se configura en application.properties con las propiedades </w:t>
      </w:r>
      <w:r>
        <w:rPr>
          <w:rFonts w:ascii="Aptos" w:hAnsi="Aptos" w:eastAsia="Aptos"/>
          <w:b w:val="0"/>
          <w:i w:val="0"/>
          <w:color w:val="000000"/>
          <w:sz w:val="24"/>
        </w:rPr>
        <w:t xml:space="preserve">spring.datasource.url, username y password. Usamos MySQL 8 como motor, y el host es </w:t>
      </w:r>
      <w:r>
        <w:rPr>
          <w:rFonts w:ascii="Aptos" w:hAnsi="Aptos" w:eastAsia="Aptos"/>
          <w:b w:val="0"/>
          <w:i w:val="0"/>
          <w:color w:val="000000"/>
          <w:sz w:val="24"/>
        </w:rPr>
        <w:t xml:space="preserve">mysql porque el backend corre dentro de Docker y se comunica con el contenedor de </w:t>
      </w:r>
      <w:r>
        <w:rPr>
          <w:rFonts w:ascii="Aptos" w:hAnsi="Aptos" w:eastAsia="Aptos"/>
          <w:b w:val="0"/>
          <w:i w:val="0"/>
          <w:color w:val="000000"/>
          <w:sz w:val="24"/>
        </w:rPr>
        <w:t xml:space="preserve">MySQL por nombre. Las credenciales y el nombre de la base (demo_db) están definidos en </w:t>
      </w:r>
      <w:r>
        <w:rPr>
          <w:rFonts w:ascii="Aptos" w:hAnsi="Aptos" w:eastAsia="Aptos"/>
          <w:b w:val="0"/>
          <w:i w:val="0"/>
          <w:color w:val="000000"/>
          <w:sz w:val="24"/>
        </w:rPr>
        <w:t xml:space="preserve">el docker-compose.yml para mantener todo centralizado. Adicionalmente, usamos Flyway </w:t>
      </w:r>
      <w:r>
        <w:rPr>
          <w:rFonts w:ascii="Aptos" w:hAnsi="Aptos" w:eastAsia="Aptos"/>
          <w:b w:val="0"/>
          <w:i w:val="0"/>
          <w:color w:val="000000"/>
          <w:sz w:val="24"/>
        </w:rPr>
        <w:t xml:space="preserve">para gestionar las migraciones del esquema: al arrancar, Spring Boot ejecuta los scripts </w:t>
      </w:r>
      <w:r>
        <w:rPr>
          <w:rFonts w:ascii="Aptos" w:hAnsi="Aptos" w:eastAsia="Aptos"/>
          <w:b w:val="0"/>
          <w:i w:val="0"/>
          <w:color w:val="000000"/>
          <w:sz w:val="24"/>
        </w:rPr>
        <w:t xml:space="preserve">SQL versionados (V1, V2, ..., V5) que crean y actualizan las tablas. Esto garantiza que el </w:t>
      </w:r>
      <w:r>
        <w:rPr>
          <w:rFonts w:ascii="Aptos" w:hAnsi="Aptos" w:eastAsia="Aptos"/>
          <w:b w:val="0"/>
          <w:i w:val="0"/>
          <w:color w:val="000000"/>
          <w:sz w:val="24"/>
        </w:rPr>
        <w:t xml:space="preserve">esquema siempre esté sincronizado con el código. </w:t>
      </w:r>
    </w:p>
    <w:p>
      <w:pPr>
        <w:autoSpaceDN w:val="0"/>
        <w:autoSpaceDE w:val="0"/>
        <w:widowControl/>
        <w:spacing w:line="240" w:lineRule="auto" w:before="204" w:after="0"/>
        <w:ind w:left="928" w:right="0" w:firstLine="0"/>
        <w:jc w:val="left"/>
      </w:pPr>
      <w:r>
        <w:drawing>
          <wp:inline xmlns:a="http://schemas.openxmlformats.org/drawingml/2006/main" xmlns:pic="http://schemas.openxmlformats.org/drawingml/2006/picture">
            <wp:extent cx="5209540" cy="2429510"/>
            <wp:docPr id="83" name="Picture 8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209540" cy="2429510"/>
                    </a:xfrm>
                    <a:prstGeom prst="rect"/>
                  </pic:spPr>
                </pic:pic>
              </a:graphicData>
            </a:graphic>
          </wp:inline>
        </w:drawing>
      </w:r>
    </w:p>
    <w:p>
      <w:pPr>
        <w:autoSpaceDN w:val="0"/>
        <w:autoSpaceDE w:val="0"/>
        <w:widowControl/>
        <w:spacing w:line="233" w:lineRule="auto" w:before="722" w:after="0"/>
        <w:ind w:left="490" w:right="0" w:firstLine="0"/>
        <w:jc w:val="left"/>
      </w:pPr>
      <w:r>
        <w:rPr>
          <w:rFonts w:ascii="Arial" w:hAnsi="Arial" w:eastAsia="Arial"/>
          <w:b w:val="0"/>
          <w:i w:val="0"/>
          <w:color w:val="000000"/>
          <w:sz w:val="24"/>
        </w:rPr>
        <w:t xml:space="preserve">2.5 Modelos Entidad Relación </w:t>
      </w:r>
    </w:p>
    <w:p>
      <w:pPr>
        <w:autoSpaceDN w:val="0"/>
        <w:autoSpaceDE w:val="0"/>
        <w:widowControl/>
        <w:spacing w:line="238" w:lineRule="auto" w:before="754" w:after="0"/>
        <w:ind w:left="712" w:right="0" w:firstLine="0"/>
        <w:jc w:val="left"/>
      </w:pPr>
      <w:r>
        <w:rPr>
          <w:rFonts w:ascii="Symbol" w:hAnsi="Symbol" w:eastAsia="Symbol"/>
          <w:b w:val="0"/>
          <w:i w:val="0"/>
          <w:color w:val="000000"/>
          <w:sz w:val="24"/>
        </w:rPr>
        <w:t>•</w:t>
      </w:r>
      <w:r>
        <w:rPr>
          <w:rFonts w:ascii="Arial" w:hAnsi="Arial" w:eastAsia="Arial"/>
          <w:b w:val="0"/>
          <w:i w:val="0"/>
          <w:color w:val="000000"/>
          <w:sz w:val="24"/>
        </w:rPr>
        <w:t xml:space="preserve"> Modelo conceptual </w:t>
      </w:r>
    </w:p>
    <w:p>
      <w:pPr>
        <w:autoSpaceDN w:val="0"/>
        <w:autoSpaceDE w:val="0"/>
        <w:widowControl/>
        <w:spacing w:line="228" w:lineRule="auto" w:before="408" w:after="0"/>
        <w:ind w:left="0" w:right="660" w:firstLine="0"/>
        <w:jc w:val="right"/>
      </w:pPr>
      <w:r>
        <w:rPr>
          <w:rFonts w:ascii="Aptos" w:hAnsi="Aptos" w:eastAsia="Aptos"/>
          <w:b w:val="0"/>
          <w:i w:val="0"/>
          <w:color w:val="000000"/>
          <w:sz w:val="24"/>
        </w:rPr>
        <w:t xml:space="preserve">45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84" name="Picture 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autoSpaceDN w:val="0"/>
        <w:autoSpaceDE w:val="0"/>
        <w:widowControl/>
        <w:spacing w:line="233" w:lineRule="auto" w:before="584" w:after="0"/>
        <w:ind w:left="350" w:right="0" w:firstLine="0"/>
        <w:jc w:val="left"/>
      </w:pPr>
      <w:r>
        <w:rPr>
          <w:rFonts w:ascii="Arial" w:hAnsi="Arial" w:eastAsia="Arial"/>
          <w:b/>
          <w:i w:val="0"/>
          <w:color w:val="000000"/>
          <w:sz w:val="24"/>
        </w:rPr>
        <w:t xml:space="preserve">Figura </w:t>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148"/>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33" w:lineRule="auto" w:before="0" w:after="0"/>
        <w:ind w:left="350" w:right="0" w:firstLine="0"/>
        <w:jc w:val="left"/>
      </w:pPr>
      <w:r>
        <w:rPr>
          <w:rFonts w:ascii="Arial" w:hAnsi="Arial" w:eastAsia="Arial"/>
          <w:b w:val="0"/>
          <w:i/>
          <w:color w:val="000000"/>
          <w:sz w:val="24"/>
        </w:rPr>
        <w:t>Modelo conceptual de la Plataforma de Gestión Logística y Trazabilidad de Entrega</w:t>
      </w:r>
    </w:p>
    <w:p>
      <w:pPr>
        <w:autoSpaceDN w:val="0"/>
        <w:autoSpaceDE w:val="0"/>
        <w:widowControl/>
        <w:spacing w:line="240" w:lineRule="auto" w:before="206" w:after="0"/>
        <w:ind w:left="350" w:right="0" w:firstLine="0"/>
        <w:jc w:val="left"/>
      </w:pPr>
      <w:r>
        <w:drawing>
          <wp:inline xmlns:a="http://schemas.openxmlformats.org/drawingml/2006/main" xmlns:pic="http://schemas.openxmlformats.org/drawingml/2006/picture">
            <wp:extent cx="6371590" cy="3530600"/>
            <wp:docPr id="85" name="Picture 8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371590" cy="3530600"/>
                    </a:xfrm>
                    <a:prstGeom prst="rect"/>
                  </pic:spPr>
                </pic:pic>
              </a:graphicData>
            </a:graphic>
          </wp:inline>
        </w:drawing>
      </w:r>
    </w:p>
    <w:p>
      <w:pPr>
        <w:autoSpaceDN w:val="0"/>
        <w:autoSpaceDE w:val="0"/>
        <w:widowControl/>
        <w:spacing w:line="230" w:lineRule="auto" w:before="464" w:after="0"/>
        <w:ind w:left="0" w:right="642" w:firstLine="0"/>
        <w:jc w:val="right"/>
      </w:pPr>
      <w:r>
        <w:rPr>
          <w:rFonts w:ascii="Arial" w:hAnsi="Arial" w:eastAsia="Arial"/>
          <w:b w:val="0"/>
          <w:i/>
          <w:color w:val="000000"/>
          <w:sz w:val="24"/>
        </w:rPr>
        <w:t xml:space="preserve">Fuente: Elaboración propia </w:t>
      </w:r>
    </w:p>
    <w:p>
      <w:pPr>
        <w:autoSpaceDN w:val="0"/>
        <w:autoSpaceDE w:val="0"/>
        <w:widowControl/>
        <w:spacing w:line="240" w:lineRule="auto" w:before="2770" w:after="0"/>
        <w:ind w:left="712" w:right="0" w:firstLine="0"/>
        <w:jc w:val="left"/>
      </w:pPr>
      <w:r>
        <w:rPr>
          <w:rFonts w:ascii="Symbol" w:hAnsi="Symbol" w:eastAsia="Symbol"/>
          <w:b w:val="0"/>
          <w:i w:val="0"/>
          <w:color w:val="000000"/>
          <w:sz w:val="24"/>
        </w:rPr>
        <w:t>•</w:t>
      </w:r>
      <w:r>
        <w:rPr>
          <w:rFonts w:ascii="Arial" w:hAnsi="Arial" w:eastAsia="Arial"/>
          <w:b w:val="0"/>
          <w:i w:val="0"/>
          <w:color w:val="000000"/>
          <w:sz w:val="24"/>
        </w:rPr>
        <w:t xml:space="preserve"> Modelo lógico </w:t>
      </w:r>
    </w:p>
    <w:p>
      <w:pPr>
        <w:autoSpaceDN w:val="0"/>
        <w:autoSpaceDE w:val="0"/>
        <w:widowControl/>
        <w:spacing w:line="326" w:lineRule="auto" w:before="536" w:after="0"/>
        <w:ind w:left="350" w:right="1584" w:firstLine="0"/>
        <w:jc w:val="left"/>
      </w:pPr>
      <w:r>
        <w:rPr>
          <w:rFonts w:ascii="Arial" w:hAnsi="Arial" w:eastAsia="Arial"/>
          <w:b/>
          <w:i w:val="0"/>
          <w:color w:val="000000"/>
          <w:sz w:val="24"/>
        </w:rPr>
        <w:t xml:space="preserve">Figura </w:t>
      </w:r>
      <w:r>
        <w:br/>
      </w:r>
      <w:r>
        <w:rPr>
          <w:rFonts w:ascii="Arial" w:hAnsi="Arial" w:eastAsia="Arial"/>
          <w:b w:val="0"/>
          <w:i w:val="0"/>
          <w:color w:val="000000"/>
          <w:sz w:val="24"/>
        </w:rPr>
        <w:t xml:space="preserve">Modelo lógico </w:t>
      </w:r>
      <w:r>
        <w:rPr>
          <w:rFonts w:ascii="Arial" w:hAnsi="Arial" w:eastAsia="Arial"/>
          <w:b w:val="0"/>
          <w:i/>
          <w:color w:val="000000"/>
          <w:sz w:val="24"/>
        </w:rPr>
        <w:t xml:space="preserve">de la Plataforma de Gestión Logística y Trazabilidad de Entrega </w:t>
      </w:r>
    </w:p>
    <w:p>
      <w:pPr>
        <w:autoSpaceDN w:val="0"/>
        <w:autoSpaceDE w:val="0"/>
        <w:widowControl/>
        <w:spacing w:line="228" w:lineRule="auto" w:before="1014" w:after="0"/>
        <w:ind w:left="0" w:right="660" w:firstLine="0"/>
        <w:jc w:val="right"/>
      </w:pPr>
      <w:r>
        <w:rPr>
          <w:rFonts w:ascii="Aptos" w:hAnsi="Aptos" w:eastAsia="Aptos"/>
          <w:b w:val="0"/>
          <w:i w:val="0"/>
          <w:color w:val="000000"/>
          <w:sz w:val="24"/>
        </w:rPr>
        <w:t xml:space="preserve">46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86" name="Picture 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40" w:lineRule="auto" w:before="0" w:after="0"/>
        <w:ind w:left="350" w:right="0" w:firstLine="0"/>
        <w:jc w:val="left"/>
      </w:pPr>
      <w:r>
        <w:drawing>
          <wp:inline xmlns:a="http://schemas.openxmlformats.org/drawingml/2006/main" xmlns:pic="http://schemas.openxmlformats.org/drawingml/2006/picture">
            <wp:extent cx="5986780" cy="5325110"/>
            <wp:docPr id="87" name="Picture 8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986780" cy="5325110"/>
                    </a:xfrm>
                    <a:prstGeom prst="rect"/>
                  </pic:spPr>
                </pic:pic>
              </a:graphicData>
            </a:graphic>
          </wp:inline>
        </w:drawing>
      </w:r>
    </w:p>
    <w:p>
      <w:pPr>
        <w:autoSpaceDN w:val="0"/>
        <w:autoSpaceDE w:val="0"/>
        <w:widowControl/>
        <w:spacing w:line="230" w:lineRule="auto" w:before="466" w:after="0"/>
        <w:ind w:left="0" w:right="642" w:firstLine="0"/>
        <w:jc w:val="right"/>
      </w:pPr>
      <w:r>
        <w:rPr>
          <w:rFonts w:ascii="Arial" w:hAnsi="Arial" w:eastAsia="Arial"/>
          <w:b w:val="0"/>
          <w:i/>
          <w:color w:val="000000"/>
          <w:sz w:val="24"/>
        </w:rPr>
        <w:t xml:space="preserve">Fuente: Elaboración propia </w:t>
      </w:r>
    </w:p>
    <w:p>
      <w:pPr>
        <w:autoSpaceDN w:val="0"/>
        <w:autoSpaceDE w:val="0"/>
        <w:widowControl/>
        <w:spacing w:line="240" w:lineRule="auto" w:before="204" w:after="0"/>
        <w:ind w:left="712" w:right="0" w:firstLine="0"/>
        <w:jc w:val="left"/>
      </w:pPr>
      <w:r>
        <w:rPr>
          <w:rFonts w:ascii="Symbol" w:hAnsi="Symbol" w:eastAsia="Symbol"/>
          <w:b w:val="0"/>
          <w:i w:val="0"/>
          <w:color w:val="000000"/>
          <w:sz w:val="24"/>
        </w:rPr>
        <w:t>•</w:t>
      </w:r>
      <w:r>
        <w:rPr>
          <w:rFonts w:ascii="Arial" w:hAnsi="Arial" w:eastAsia="Arial"/>
          <w:b w:val="0"/>
          <w:i w:val="0"/>
          <w:color w:val="000000"/>
          <w:sz w:val="24"/>
        </w:rPr>
        <w:t xml:space="preserve"> Modelo físico </w:t>
      </w:r>
    </w:p>
    <w:p>
      <w:pPr>
        <w:autoSpaceDN w:val="0"/>
        <w:autoSpaceDE w:val="0"/>
        <w:widowControl/>
        <w:spacing w:line="233" w:lineRule="auto" w:before="210" w:after="0"/>
        <w:ind w:left="350" w:right="0" w:firstLine="0"/>
        <w:jc w:val="left"/>
      </w:pPr>
      <w:r>
        <w:rPr>
          <w:rFonts w:ascii="Arial" w:hAnsi="Arial" w:eastAsia="Arial"/>
          <w:b w:val="0"/>
          <w:i w:val="0"/>
          <w:color w:val="000000"/>
          <w:sz w:val="24"/>
        </w:rPr>
        <w:t>Figura</w:t>
      </w:r>
    </w:p>
    <w:p>
      <w:pPr>
        <w:autoSpaceDN w:val="0"/>
        <w:autoSpaceDE w:val="0"/>
        <w:widowControl/>
        <w:spacing w:line="233" w:lineRule="auto" w:before="218" w:after="0"/>
        <w:ind w:left="350" w:right="0" w:firstLine="0"/>
        <w:jc w:val="left"/>
      </w:pPr>
      <w:r>
        <w:rPr>
          <w:rFonts w:ascii="Arial" w:hAnsi="Arial" w:eastAsia="Arial"/>
          <w:b w:val="0"/>
          <w:i w:val="0"/>
          <w:color w:val="000000"/>
          <w:sz w:val="24"/>
        </w:rPr>
        <w:t>Modelo físico de la Plataforma de Gestión Logística y Trazabilidad de Entrega</w:t>
      </w:r>
    </w:p>
    <w:p>
      <w:pPr>
        <w:autoSpaceDN w:val="0"/>
        <w:autoSpaceDE w:val="0"/>
        <w:widowControl/>
        <w:spacing w:line="228" w:lineRule="auto" w:before="2514" w:after="0"/>
        <w:ind w:left="0" w:right="660" w:firstLine="0"/>
        <w:jc w:val="right"/>
      </w:pPr>
      <w:r>
        <w:rPr>
          <w:rFonts w:ascii="Aptos" w:hAnsi="Aptos" w:eastAsia="Aptos"/>
          <w:b w:val="0"/>
          <w:i w:val="0"/>
          <w:color w:val="000000"/>
          <w:sz w:val="24"/>
        </w:rPr>
        <w:t xml:space="preserve">47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614"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88" name="Picture 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614" w:bottom="506" w:left="1090" w:header="720" w:footer="720" w:gutter="0"/>
          <w:cols w:num="2" w:equalWidth="0">
            <w:col w:w="5480" w:space="0"/>
            <w:col w:w="5055"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614" w:bottom="506" w:left="1090" w:header="720" w:footer="720" w:gutter="0"/>
          <w:cols w:num="2" w:equalWidth="0">
            <w:col w:w="5480" w:space="0"/>
            <w:col w:w="5055" w:space="0"/>
          </w:cols>
          <w:docGrid w:linePitch="360"/>
        </w:sectPr>
      </w:pPr>
    </w:p>
    <w:p>
      <w:pPr>
        <w:autoSpaceDN w:val="0"/>
        <w:autoSpaceDE w:val="0"/>
        <w:widowControl/>
        <w:spacing w:line="240" w:lineRule="auto" w:before="0" w:after="0"/>
        <w:ind w:left="350" w:right="0" w:firstLine="0"/>
        <w:jc w:val="left"/>
      </w:pPr>
      <w:r>
        <w:drawing>
          <wp:inline xmlns:a="http://schemas.openxmlformats.org/drawingml/2006/main" xmlns:pic="http://schemas.openxmlformats.org/drawingml/2006/picture">
            <wp:extent cx="6455409" cy="5100320"/>
            <wp:docPr id="89" name="Picture 8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455409" cy="5100320"/>
                    </a:xfrm>
                    <a:prstGeom prst="rect"/>
                  </pic:spPr>
                </pic:pic>
              </a:graphicData>
            </a:graphic>
          </wp:inline>
        </w:drawing>
      </w:r>
    </w:p>
    <w:p>
      <w:pPr>
        <w:autoSpaceDN w:val="0"/>
        <w:autoSpaceDE w:val="0"/>
        <w:widowControl/>
        <w:spacing w:line="233" w:lineRule="auto" w:before="944" w:after="0"/>
        <w:ind w:left="0" w:right="754" w:firstLine="0"/>
        <w:jc w:val="right"/>
      </w:pPr>
      <w:r>
        <w:rPr>
          <w:rFonts w:ascii="Arial" w:hAnsi="Arial" w:eastAsia="Arial"/>
          <w:b w:val="0"/>
          <w:i/>
          <w:color w:val="000000"/>
          <w:sz w:val="24"/>
        </w:rPr>
        <w:t xml:space="preserve">Fuente: Elaboración propia </w:t>
      </w:r>
    </w:p>
    <w:p>
      <w:pPr>
        <w:autoSpaceDN w:val="0"/>
        <w:autoSpaceDE w:val="0"/>
        <w:widowControl/>
        <w:spacing w:line="228" w:lineRule="auto" w:before="3850" w:after="0"/>
        <w:ind w:left="0" w:right="772" w:firstLine="0"/>
        <w:jc w:val="right"/>
      </w:pPr>
      <w:r>
        <w:rPr>
          <w:rFonts w:ascii="Aptos" w:hAnsi="Aptos" w:eastAsia="Aptos"/>
          <w:b w:val="0"/>
          <w:i w:val="0"/>
          <w:color w:val="000000"/>
          <w:sz w:val="24"/>
        </w:rPr>
        <w:t xml:space="preserve">48 </w:t>
      </w:r>
    </w:p>
    <w:p>
      <w:pPr>
        <w:sectPr>
          <w:type w:val="continuous"/>
          <w:pgSz w:w="12240" w:h="15840"/>
          <w:pgMar w:top="252" w:right="614"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90" name="Picture 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6"/>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33" w:lineRule="auto" w:before="0" w:after="0"/>
        <w:ind w:left="490" w:right="0" w:firstLine="0"/>
        <w:jc w:val="left"/>
      </w:pPr>
      <w:r>
        <w:rPr>
          <w:rFonts w:ascii="Arial" w:hAnsi="Arial" w:eastAsia="Arial"/>
          <w:b w:val="0"/>
          <w:i w:val="0"/>
          <w:color w:val="000000"/>
          <w:sz w:val="22"/>
        </w:rPr>
        <w:t xml:space="preserve">2.6 Diagrama por capas del proyecto </w:t>
      </w:r>
    </w:p>
    <w:p>
      <w:pPr>
        <w:autoSpaceDN w:val="0"/>
        <w:autoSpaceDE w:val="0"/>
        <w:widowControl/>
        <w:spacing w:line="240" w:lineRule="auto" w:before="254" w:after="0"/>
        <w:ind w:left="0" w:right="3266" w:firstLine="0"/>
        <w:jc w:val="right"/>
      </w:pPr>
      <w:r>
        <w:drawing>
          <wp:inline xmlns:a="http://schemas.openxmlformats.org/drawingml/2006/main" xmlns:pic="http://schemas.openxmlformats.org/drawingml/2006/picture">
            <wp:extent cx="2702560" cy="6826250"/>
            <wp:docPr id="91" name="Picture 9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702560" cy="6826250"/>
                    </a:xfrm>
                    <a:prstGeom prst="rect"/>
                  </pic:spPr>
                </pic:pic>
              </a:graphicData>
            </a:graphic>
          </wp:inline>
        </w:drawing>
      </w:r>
    </w:p>
    <w:p>
      <w:pPr>
        <w:autoSpaceDN w:val="0"/>
        <w:autoSpaceDE w:val="0"/>
        <w:widowControl/>
        <w:spacing w:line="228" w:lineRule="auto" w:before="1838" w:after="0"/>
        <w:ind w:left="0" w:right="660" w:firstLine="0"/>
        <w:jc w:val="right"/>
      </w:pPr>
      <w:r>
        <w:rPr>
          <w:rFonts w:ascii="Aptos" w:hAnsi="Aptos" w:eastAsia="Aptos"/>
          <w:b w:val="0"/>
          <w:i w:val="0"/>
          <w:color w:val="000000"/>
          <w:sz w:val="24"/>
        </w:rPr>
        <w:t xml:space="preserve">49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92" name="Picture 9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0"/>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40" w:lineRule="auto" w:before="0" w:after="0"/>
        <w:ind w:left="0" w:right="3300" w:firstLine="0"/>
        <w:jc w:val="right"/>
      </w:pPr>
      <w:r>
        <w:drawing>
          <wp:inline xmlns:a="http://schemas.openxmlformats.org/drawingml/2006/main" xmlns:pic="http://schemas.openxmlformats.org/drawingml/2006/picture">
            <wp:extent cx="2659379" cy="7233920"/>
            <wp:docPr id="93" name="Picture 9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59379" cy="7233920"/>
                    </a:xfrm>
                    <a:prstGeom prst="rect"/>
                  </pic:spPr>
                </pic:pic>
              </a:graphicData>
            </a:graphic>
          </wp:inline>
        </w:drawing>
      </w:r>
    </w:p>
    <w:p>
      <w:pPr>
        <w:autoSpaceDN w:val="0"/>
        <w:autoSpaceDE w:val="0"/>
        <w:widowControl/>
        <w:spacing w:line="228" w:lineRule="auto" w:before="1702" w:after="0"/>
        <w:ind w:left="0" w:right="660" w:firstLine="0"/>
        <w:jc w:val="right"/>
      </w:pPr>
      <w:r>
        <w:rPr>
          <w:rFonts w:ascii="Aptos" w:hAnsi="Aptos" w:eastAsia="Aptos"/>
          <w:b w:val="0"/>
          <w:i w:val="0"/>
          <w:color w:val="000000"/>
          <w:sz w:val="24"/>
        </w:rPr>
        <w:t xml:space="preserve">50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94" name="Picture 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186"/>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233" w:lineRule="auto" w:before="0" w:after="0"/>
        <w:ind w:left="490" w:right="0" w:firstLine="0"/>
        <w:jc w:val="left"/>
      </w:pPr>
      <w:r>
        <w:rPr>
          <w:rFonts w:ascii="Arial" w:hAnsi="Arial" w:eastAsia="Arial"/>
          <w:b w:val="0"/>
          <w:i w:val="0"/>
          <w:color w:val="000000"/>
          <w:sz w:val="22"/>
        </w:rPr>
        <w:t xml:space="preserve">2.7 Diagrama de componentes </w:t>
      </w:r>
    </w:p>
    <w:p>
      <w:pPr>
        <w:autoSpaceDN w:val="0"/>
        <w:autoSpaceDE w:val="0"/>
        <w:widowControl/>
        <w:spacing w:line="240" w:lineRule="auto" w:before="754" w:after="0"/>
        <w:ind w:left="0" w:right="3578" w:firstLine="0"/>
        <w:jc w:val="right"/>
      </w:pPr>
      <w:r>
        <w:drawing>
          <wp:inline xmlns:a="http://schemas.openxmlformats.org/drawingml/2006/main" xmlns:pic="http://schemas.openxmlformats.org/drawingml/2006/picture">
            <wp:extent cx="2307590" cy="6393180"/>
            <wp:docPr id="95" name="Picture 9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307590" cy="6393180"/>
                    </a:xfrm>
                    <a:prstGeom prst="rect"/>
                  </pic:spPr>
                </pic:pic>
              </a:graphicData>
            </a:graphic>
          </wp:inline>
        </w:drawing>
      </w:r>
    </w:p>
    <w:p>
      <w:pPr>
        <w:autoSpaceDN w:val="0"/>
        <w:autoSpaceDE w:val="0"/>
        <w:widowControl/>
        <w:spacing w:line="228" w:lineRule="auto" w:before="2020" w:after="0"/>
        <w:ind w:left="0" w:right="660" w:firstLine="0"/>
        <w:jc w:val="right"/>
      </w:pPr>
      <w:r>
        <w:rPr>
          <w:rFonts w:ascii="Aptos" w:hAnsi="Aptos" w:eastAsia="Aptos"/>
          <w:b w:val="0"/>
          <w:i w:val="0"/>
          <w:color w:val="000000"/>
          <w:sz w:val="24"/>
        </w:rPr>
        <w:t xml:space="preserve">51 </w:t>
      </w:r>
    </w:p>
    <w:p>
      <w:pPr>
        <w:sectPr>
          <w:type w:val="continuous"/>
          <w:pgSz w:w="12240" w:h="15840"/>
          <w:pgMar w:top="252" w:right="726" w:bottom="506" w:left="1090" w:header="720" w:footer="720" w:gutter="0"/>
          <w:cols/>
          <w:docGrid w:linePitch="360"/>
        </w:sectPr>
      </w:pPr>
    </w:p>
    <w:p>
      <w:pPr>
        <w:autoSpaceDN w:val="0"/>
        <w:autoSpaceDE w:val="0"/>
        <w:widowControl/>
        <w:spacing w:line="220" w:lineRule="exact" w:before="0" w:after="32"/>
        <w:ind w:left="0" w:right="0"/>
      </w:pPr>
    </w:p>
    <w:p>
      <w:pPr>
        <w:sectPr>
          <w:pgSz w:w="12240" w:h="15840"/>
          <w:pgMar w:top="252" w:right="726" w:bottom="506" w:left="109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85950" cy="533400"/>
            <wp:docPr id="96" name="Picture 9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85950" cy="533400"/>
                    </a:xfrm>
                    <a:prstGeom prst="rect"/>
                  </pic:spPr>
                </pic:pic>
              </a:graphicData>
            </a:graphic>
          </wp:inline>
        </w:drawing>
      </w:r>
    </w:p>
    <w:p>
      <w:pPr>
        <w:autoSpaceDN w:val="0"/>
        <w:autoSpaceDE w:val="0"/>
        <w:widowControl/>
        <w:spacing w:line="233" w:lineRule="auto" w:before="102" w:after="0"/>
        <w:ind w:left="350" w:right="0" w:firstLine="0"/>
        <w:jc w:val="left"/>
      </w:pPr>
      <w:r>
        <w:rPr>
          <w:rFonts w:ascii="Arial" w:hAnsi="Arial" w:eastAsia="Arial"/>
          <w:b w:val="0"/>
          <w:i w:val="0"/>
          <w:color w:val="000000"/>
          <w:sz w:val="22"/>
        </w:rPr>
        <w:t>BIBLIOGRAFIA:</w:t>
      </w:r>
    </w:p>
    <w:p>
      <w:pPr>
        <w:sectPr>
          <w:type w:val="continuous"/>
          <w:pgSz w:w="12240" w:h="15840"/>
          <w:pgMar w:top="252" w:right="726" w:bottom="506" w:left="1090" w:header="720" w:footer="720" w:gutter="0"/>
          <w:cols w:num="2" w:equalWidth="0">
            <w:col w:w="5480" w:space="0"/>
            <w:col w:w="4944" w:space="0"/>
          </w:cols>
          <w:docGrid w:linePitch="360"/>
        </w:sectPr>
      </w:pPr>
    </w:p>
    <w:p>
      <w:pPr>
        <w:autoSpaceDN w:val="0"/>
        <w:tabs>
          <w:tab w:pos="3944" w:val="left"/>
        </w:tabs>
        <w:autoSpaceDE w:val="0"/>
        <w:widowControl/>
        <w:spacing w:line="245" w:lineRule="auto" w:before="0" w:after="852"/>
        <w:ind w:left="2510" w:right="0" w:firstLine="0"/>
        <w:jc w:val="left"/>
      </w:pPr>
      <w:r>
        <w:rPr>
          <w:rFonts w:ascii="Calibri" w:hAnsi="Calibri" w:eastAsia="Calibri"/>
          <w:b/>
          <w:i w:val="0"/>
          <w:color w:val="000000"/>
          <w:sz w:val="22"/>
        </w:rPr>
        <w:t xml:space="preserve">Desarrollo Web Integrado </w:t>
      </w:r>
      <w:r>
        <w:br/>
      </w:r>
      <w:r>
        <w:tab/>
      </w:r>
      <w:r>
        <w:rPr>
          <w:rFonts w:ascii="Calibri" w:hAnsi="Calibri" w:eastAsia="Calibri"/>
          <w:b/>
          <w:i w:val="0"/>
          <w:color w:val="000000"/>
          <w:sz w:val="22"/>
        </w:rPr>
        <w:t>Presencial</w:t>
      </w:r>
    </w:p>
    <w:p>
      <w:pPr>
        <w:sectPr>
          <w:type w:val="nextColumn"/>
          <w:pgSz w:w="12240" w:h="15840"/>
          <w:pgMar w:top="252" w:right="726" w:bottom="506" w:left="1090" w:header="720" w:footer="720" w:gutter="0"/>
          <w:cols w:num="2" w:equalWidth="0">
            <w:col w:w="5480" w:space="0"/>
            <w:col w:w="4944" w:space="0"/>
          </w:cols>
          <w:docGrid w:linePitch="360"/>
        </w:sectPr>
      </w:pPr>
    </w:p>
    <w:p>
      <w:pPr>
        <w:autoSpaceDN w:val="0"/>
        <w:autoSpaceDE w:val="0"/>
        <w:widowControl/>
        <w:spacing w:line="398" w:lineRule="auto" w:before="0" w:after="0"/>
        <w:ind w:left="1072" w:right="1152" w:hanging="722"/>
        <w:jc w:val="left"/>
      </w:pPr>
      <w:r>
        <w:rPr>
          <w:rFonts w:ascii="Arial" w:hAnsi="Arial" w:eastAsia="Arial"/>
          <w:b w:val="0"/>
          <w:i w:val="0"/>
          <w:color w:val="222222"/>
          <w:sz w:val="22"/>
        </w:rPr>
        <w:t xml:space="preserve">Rodríguez, C. M. H., &amp; Vega, R. S. V. (2025). Aplicativo móvil para la gestión de pedidos y </w:t>
      </w:r>
      <w:r>
        <w:rPr>
          <w:rFonts w:ascii="Arial" w:hAnsi="Arial" w:eastAsia="Arial"/>
          <w:b w:val="0"/>
          <w:i w:val="0"/>
          <w:color w:val="222222"/>
          <w:sz w:val="22"/>
        </w:rPr>
        <w:t xml:space="preserve">control vehicular utilizando geolocalización y analítica de datos en Mega Ferretería </w:t>
      </w:r>
      <w:r>
        <w:rPr>
          <w:rFonts w:ascii="Arial" w:hAnsi="Arial" w:eastAsia="Arial"/>
          <w:b w:val="0"/>
          <w:i w:val="0"/>
          <w:color w:val="222222"/>
          <w:sz w:val="22"/>
        </w:rPr>
        <w:t xml:space="preserve">Bonilla. </w:t>
      </w:r>
      <w:r>
        <w:rPr>
          <w:rFonts w:ascii="Arial" w:hAnsi="Arial" w:eastAsia="Arial"/>
          <w:b w:val="0"/>
          <w:i/>
          <w:color w:val="222222"/>
          <w:sz w:val="22"/>
        </w:rPr>
        <w:t>Nexus Research Journal</w:t>
      </w:r>
      <w:r>
        <w:rPr>
          <w:rFonts w:ascii="Arial" w:hAnsi="Arial" w:eastAsia="Arial"/>
          <w:b w:val="0"/>
          <w:i w:val="0"/>
          <w:color w:val="222222"/>
          <w:sz w:val="22"/>
        </w:rPr>
        <w:t xml:space="preserve">, </w:t>
      </w:r>
      <w:r>
        <w:rPr>
          <w:rFonts w:ascii="Arial" w:hAnsi="Arial" w:eastAsia="Arial"/>
          <w:b w:val="0"/>
          <w:i/>
          <w:color w:val="222222"/>
          <w:sz w:val="22"/>
        </w:rPr>
        <w:t>4</w:t>
      </w:r>
      <w:r>
        <w:rPr>
          <w:rFonts w:ascii="Arial" w:hAnsi="Arial" w:eastAsia="Arial"/>
          <w:b w:val="0"/>
          <w:i w:val="0"/>
          <w:color w:val="222222"/>
          <w:sz w:val="22"/>
        </w:rPr>
        <w:t xml:space="preserve">(2), 319-336. </w:t>
      </w:r>
    </w:p>
    <w:p>
      <w:pPr>
        <w:autoSpaceDN w:val="0"/>
        <w:autoSpaceDE w:val="0"/>
        <w:widowControl/>
        <w:spacing w:line="228" w:lineRule="auto" w:before="414" w:after="0"/>
        <w:ind w:left="350" w:right="0" w:firstLine="0"/>
        <w:jc w:val="left"/>
      </w:pPr>
      <w:r>
        <w:rPr>
          <w:u w:val="single" w:color="4b93d7"/>
          <w:rFonts w:ascii="Aptos" w:hAnsi="Aptos" w:eastAsia="Aptos"/>
          <w:b w:val="0"/>
          <w:i w:val="0"/>
          <w:color w:val="4C94D8"/>
          <w:sz w:val="22"/>
        </w:rPr>
        <w:hyperlink r:id="rId54" w:history="1">
          <w:r>
            <w:rPr>
              <w:rStyle w:val="Hyperlink"/>
            </w:rPr>
            <w:t>https://doi.org/10.62943/nrj.v4n2.2025.418</w:t>
          </w:r>
        </w:hyperlink>
      </w:r>
    </w:p>
    <w:p>
      <w:pPr>
        <w:autoSpaceDN w:val="0"/>
        <w:autoSpaceDE w:val="0"/>
        <w:widowControl/>
        <w:spacing w:line="398" w:lineRule="auto" w:before="434" w:after="0"/>
        <w:ind w:left="1072" w:right="864" w:hanging="722"/>
        <w:jc w:val="left"/>
      </w:pPr>
      <w:r>
        <w:rPr>
          <w:rFonts w:ascii="Arial" w:hAnsi="Arial" w:eastAsia="Arial"/>
          <w:b w:val="0"/>
          <w:i w:val="0"/>
          <w:color w:val="222222"/>
          <w:sz w:val="22"/>
        </w:rPr>
        <w:t xml:space="preserve">Meriño Ortiz, D. E., &amp; Cardona Lora, W. (2022). Diseño funcional del sistema de trazabilidad </w:t>
      </w:r>
      <w:r>
        <w:rPr>
          <w:rFonts w:ascii="Arial" w:hAnsi="Arial" w:eastAsia="Arial"/>
          <w:b w:val="0"/>
          <w:i w:val="0"/>
          <w:color w:val="222222"/>
          <w:sz w:val="22"/>
        </w:rPr>
        <w:t xml:space="preserve">para la empresa Cara Ferretera SA a nivel de entrega de pedidos en la Medellín y su </w:t>
      </w:r>
      <w:r>
        <w:rPr>
          <w:rFonts w:ascii="Arial" w:hAnsi="Arial" w:eastAsia="Arial"/>
          <w:b w:val="0"/>
          <w:i w:val="0"/>
          <w:color w:val="222222"/>
          <w:sz w:val="22"/>
        </w:rPr>
        <w:t xml:space="preserve">área metropolitana. </w:t>
      </w:r>
    </w:p>
    <w:p>
      <w:pPr>
        <w:autoSpaceDN w:val="0"/>
        <w:autoSpaceDE w:val="0"/>
        <w:widowControl/>
        <w:spacing w:line="230" w:lineRule="auto" w:before="412" w:after="0"/>
        <w:ind w:left="350" w:right="0" w:firstLine="0"/>
        <w:jc w:val="left"/>
      </w:pPr>
      <w:r>
        <w:rPr>
          <w:rFonts w:ascii="Aptos" w:hAnsi="Aptos" w:eastAsia="Aptos"/>
          <w:b w:val="0"/>
          <w:i w:val="0"/>
          <w:color w:val="4C94D8"/>
          <w:sz w:val="22"/>
        </w:rPr>
        <w:hyperlink r:id="rId55" w:history="1">
          <w:r>
            <w:rPr>
              <w:rStyle w:val="Hyperlink"/>
            </w:rPr>
            <w:t>https://repositorio.esumer.edu.co/handle/esumer/2677</w:t>
          </w:r>
        </w:hyperlink>
      </w:r>
    </w:p>
    <w:p>
      <w:pPr>
        <w:autoSpaceDN w:val="0"/>
        <w:tabs>
          <w:tab w:pos="1072" w:val="left"/>
        </w:tabs>
        <w:autoSpaceDE w:val="0"/>
        <w:widowControl/>
        <w:spacing w:line="355" w:lineRule="auto" w:before="434" w:after="0"/>
        <w:ind w:left="350" w:right="1440" w:firstLine="0"/>
        <w:jc w:val="left"/>
      </w:pPr>
      <w:r>
        <w:rPr>
          <w:rFonts w:ascii="Arial" w:hAnsi="Arial" w:eastAsia="Arial"/>
          <w:b w:val="0"/>
          <w:i w:val="0"/>
          <w:color w:val="222222"/>
          <w:sz w:val="22"/>
        </w:rPr>
        <w:t xml:space="preserve">Sosa, J., &amp; Valentin, J. Sistema web para la gestión de rutas de transporte basado en el </w:t>
      </w:r>
      <w:r>
        <w:rPr>
          <w:rFonts w:ascii="Arial" w:hAnsi="Arial" w:eastAsia="Arial"/>
          <w:b w:val="0"/>
          <w:i w:val="0"/>
          <w:color w:val="222222"/>
          <w:sz w:val="22"/>
        </w:rPr>
        <w:t xml:space="preserve">algoritmo de Clarke and Wright en ICR PERÚ. </w:t>
      </w:r>
    </w:p>
    <w:p>
      <w:pPr>
        <w:autoSpaceDN w:val="0"/>
        <w:autoSpaceDE w:val="0"/>
        <w:widowControl/>
        <w:spacing w:line="230" w:lineRule="auto" w:before="416" w:after="0"/>
        <w:ind w:left="350" w:right="0" w:firstLine="0"/>
        <w:jc w:val="left"/>
      </w:pPr>
      <w:r>
        <w:rPr>
          <w:u w:val="single" w:color="4b93d7"/>
          <w:rFonts w:ascii="Aptos" w:hAnsi="Aptos" w:eastAsia="Aptos"/>
          <w:b w:val="0"/>
          <w:i w:val="0"/>
          <w:color w:val="4C94D8"/>
          <w:sz w:val="22"/>
        </w:rPr>
        <w:hyperlink r:id="rId56" w:history="1">
          <w:r>
            <w:rPr>
              <w:rStyle w:val="Hyperlink"/>
            </w:rPr>
            <w:t>https://hdl.handle.net/20.500.12692/39403</w:t>
          </w:r>
        </w:hyperlink>
      </w:r>
    </w:p>
    <w:p>
      <w:pPr>
        <w:autoSpaceDN w:val="0"/>
        <w:tabs>
          <w:tab w:pos="1072" w:val="left"/>
        </w:tabs>
        <w:autoSpaceDE w:val="0"/>
        <w:widowControl/>
        <w:spacing w:line="355" w:lineRule="auto" w:before="434" w:after="0"/>
        <w:ind w:left="350" w:right="864" w:firstLine="0"/>
        <w:jc w:val="left"/>
      </w:pPr>
      <w:r>
        <w:rPr>
          <w:rFonts w:ascii="Arial" w:hAnsi="Arial" w:eastAsia="Arial"/>
          <w:b w:val="0"/>
          <w:i w:val="0"/>
          <w:color w:val="222222"/>
          <w:sz w:val="22"/>
        </w:rPr>
        <w:t xml:space="preserve">Moharam Bonilla, S. E. (2019). Sistema de programación, administración y monitoreo de </w:t>
      </w:r>
      <w:r>
        <w:rPr>
          <w:rFonts w:ascii="Arial" w:hAnsi="Arial" w:eastAsia="Arial"/>
          <w:b w:val="0"/>
          <w:i w:val="0"/>
          <w:color w:val="222222"/>
          <w:sz w:val="22"/>
        </w:rPr>
        <w:t xml:space="preserve">unidades de transporte para el despacho de mercadería en rutas del interior del país. </w:t>
      </w:r>
    </w:p>
    <w:p>
      <w:pPr>
        <w:autoSpaceDN w:val="0"/>
        <w:autoSpaceDE w:val="0"/>
        <w:widowControl/>
        <w:spacing w:line="230" w:lineRule="auto" w:before="412" w:after="0"/>
        <w:ind w:left="350" w:right="0" w:firstLine="0"/>
        <w:jc w:val="left"/>
      </w:pPr>
      <w:r>
        <w:rPr>
          <w:u w:val="single" w:color="4b93d7"/>
          <w:rFonts w:ascii="Aptos" w:hAnsi="Aptos" w:eastAsia="Aptos"/>
          <w:b w:val="0"/>
          <w:i w:val="0"/>
          <w:color w:val="4C94D8"/>
          <w:sz w:val="22"/>
        </w:rPr>
        <w:hyperlink r:id="rId57" w:history="1">
          <w:r>
            <w:rPr>
              <w:rStyle w:val="Hyperlink"/>
            </w:rPr>
            <w:t>http://hdl.handle.net/20.500.12404/14960</w:t>
          </w:r>
        </w:hyperlink>
      </w:r>
    </w:p>
    <w:p>
      <w:pPr>
        <w:autoSpaceDN w:val="0"/>
        <w:tabs>
          <w:tab w:pos="1072" w:val="left"/>
        </w:tabs>
        <w:autoSpaceDE w:val="0"/>
        <w:widowControl/>
        <w:spacing w:line="355" w:lineRule="auto" w:before="438" w:after="0"/>
        <w:ind w:left="350" w:right="576" w:firstLine="0"/>
        <w:jc w:val="left"/>
      </w:pPr>
      <w:r>
        <w:rPr>
          <w:rFonts w:ascii="Arial" w:hAnsi="Arial" w:eastAsia="Arial"/>
          <w:b w:val="0"/>
          <w:i w:val="0"/>
          <w:color w:val="222222"/>
          <w:sz w:val="22"/>
        </w:rPr>
        <w:t xml:space="preserve">Delgado Esquivel, J. A. (2025). Sistema para la gestión de pedidos, camiones y geolocalización </w:t>
      </w:r>
      <w:r>
        <w:rPr>
          <w:rFonts w:ascii="Arial" w:hAnsi="Arial" w:eastAsia="Arial"/>
          <w:b w:val="0"/>
          <w:i w:val="0"/>
          <w:color w:val="222222"/>
          <w:sz w:val="22"/>
        </w:rPr>
        <w:t xml:space="preserve">en logísticas de entregas: módulo de camiones. </w:t>
      </w:r>
    </w:p>
    <w:p>
      <w:pPr>
        <w:autoSpaceDN w:val="0"/>
        <w:autoSpaceDE w:val="0"/>
        <w:widowControl/>
        <w:spacing w:line="228" w:lineRule="auto" w:before="414" w:after="0"/>
        <w:ind w:left="350" w:right="0" w:firstLine="0"/>
        <w:jc w:val="left"/>
      </w:pPr>
      <w:r>
        <w:rPr>
          <w:u w:val="single" w:color="0d2740"/>
          <w:rFonts w:ascii="Aptos" w:hAnsi="Aptos" w:eastAsia="Aptos"/>
          <w:b w:val="0"/>
          <w:i w:val="0"/>
          <w:color w:val="0E2740"/>
          <w:sz w:val="22"/>
        </w:rPr>
        <w:hyperlink r:id="rId58" w:history="1">
          <w:r>
            <w:rPr>
              <w:rStyle w:val="Hyperlink"/>
            </w:rPr>
            <w:t>https://bibdigital.epn.edu.ec/handle/15000/26862</w:t>
          </w:r>
        </w:hyperlink>
      </w:r>
    </w:p>
    <w:p>
      <w:pPr>
        <w:autoSpaceDN w:val="0"/>
        <w:autoSpaceDE w:val="0"/>
        <w:widowControl/>
        <w:spacing w:line="228" w:lineRule="auto" w:before="2498" w:after="0"/>
        <w:ind w:left="0" w:right="660" w:firstLine="0"/>
        <w:jc w:val="right"/>
      </w:pPr>
      <w:r>
        <w:rPr>
          <w:rFonts w:ascii="Aptos" w:hAnsi="Aptos" w:eastAsia="Aptos"/>
          <w:b w:val="0"/>
          <w:i w:val="0"/>
          <w:color w:val="000000"/>
          <w:sz w:val="24"/>
        </w:rPr>
        <w:t xml:space="preserve">52 </w:t>
      </w:r>
    </w:p>
    <w:sectPr w:rsidR="00FC693F" w:rsidRPr="0006063C" w:rsidSect="00034616">
      <w:type w:val="continuous"/>
      <w:pgSz w:w="12240" w:h="15840"/>
      <w:pgMar w:top="252" w:right="726" w:bottom="506" w:left="109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hyperlink" Target="https://doi.org/10.62943/nrj.v4n2.2025.418" TargetMode="External"/><Relationship Id="rId55" Type="http://schemas.openxmlformats.org/officeDocument/2006/relationships/hyperlink" Target="https://repositorio.esumer.edu.co/handle/esumer/2677" TargetMode="External"/><Relationship Id="rId56" Type="http://schemas.openxmlformats.org/officeDocument/2006/relationships/hyperlink" Target="https://hdl.handle.net/20.500.12692/39403" TargetMode="External"/><Relationship Id="rId57" Type="http://schemas.openxmlformats.org/officeDocument/2006/relationships/hyperlink" Target="http://hdl.handle.net/20.500.12404/14960" TargetMode="External"/><Relationship Id="rId58" Type="http://schemas.openxmlformats.org/officeDocument/2006/relationships/hyperlink" Target="https://bibdigital.epn.edu.ec/handle/15000/268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