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75CB7" w14:textId="64702EEC" w:rsidR="00093FC8" w:rsidRPr="00951214" w:rsidRDefault="00951214">
      <w:pPr>
        <w:rPr>
          <w:rFonts w:hint="eastAsia"/>
        </w:rPr>
      </w:pPr>
      <w:r>
        <w:rPr>
          <w:noProof/>
        </w:rPr>
        <w:drawing>
          <wp:inline distT="0" distB="0" distL="0" distR="0" wp14:anchorId="3EC500C1" wp14:editId="17E65A0A">
            <wp:extent cx="5274310" cy="4978400"/>
            <wp:effectExtent l="0" t="0" r="2540" b="0"/>
            <wp:docPr id="676767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67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FC8" w:rsidRPr="009512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8CF6A" w14:textId="77777777" w:rsidR="00BD0314" w:rsidRDefault="00BD0314" w:rsidP="0095121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1C17FA" w14:textId="77777777" w:rsidR="00BD0314" w:rsidRDefault="00BD0314" w:rsidP="0095121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AD770" w14:textId="77777777" w:rsidR="00BD0314" w:rsidRDefault="00BD0314" w:rsidP="0095121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E26F6F" w14:textId="77777777" w:rsidR="00BD0314" w:rsidRDefault="00BD0314" w:rsidP="0095121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2D"/>
    <w:rsid w:val="00093FC8"/>
    <w:rsid w:val="00580861"/>
    <w:rsid w:val="0092463D"/>
    <w:rsid w:val="00951214"/>
    <w:rsid w:val="009C122D"/>
    <w:rsid w:val="00BD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BB31B9F-30FF-4A46-8B49-2CB1BEF8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12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2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2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2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2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2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2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2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12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1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1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12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122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12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12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12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12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12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1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2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12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1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12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12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12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1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12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122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121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12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121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12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Liu</dc:creator>
  <cp:keywords/>
  <dc:description/>
  <cp:lastModifiedBy>Luke Liu</cp:lastModifiedBy>
  <cp:revision>2</cp:revision>
  <dcterms:created xsi:type="dcterms:W3CDTF">2026-08-16T06:53:00Z</dcterms:created>
  <dcterms:modified xsi:type="dcterms:W3CDTF">2026-08-16T06:54:00Z</dcterms:modified>
</cp:coreProperties>
</file>