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1AC2C" w14:textId="33743152" w:rsidR="004609CD" w:rsidRDefault="004609CD">
      <w:r>
        <w:t xml:space="preserve">This internal contract covers the division of labor, roles, responsibilities and revenue between the </w:t>
      </w:r>
      <w:r w:rsidR="0070668D">
        <w:t>Mountain Gulf</w:t>
      </w:r>
      <w:r>
        <w:t xml:space="preserve"> Healt</w:t>
      </w:r>
      <w:bookmarkStart w:id="0" w:name="_GoBack"/>
      <w:bookmarkEnd w:id="0"/>
      <w:r>
        <w:t xml:space="preserve">h and PRM practices in </w:t>
      </w:r>
      <w:r w:rsidR="0070668D">
        <w:t>regards to the servicing of Advanced Health</w:t>
      </w:r>
      <w:r>
        <w:t>.</w:t>
      </w:r>
    </w:p>
    <w:p w14:paraId="47B6E62E" w14:textId="77777777" w:rsidR="004609CD" w:rsidRDefault="004609CD" w:rsidP="007D7AEE">
      <w:pPr>
        <w:pStyle w:val="Heading1"/>
      </w:pPr>
      <w:r>
        <w:t>Revenue</w:t>
      </w:r>
      <w:r w:rsidR="007D7AEE">
        <w:t xml:space="preserve"> Sharing</w:t>
      </w:r>
    </w:p>
    <w:p w14:paraId="4EA95684" w14:textId="0C5ECFDC" w:rsidR="004609CD" w:rsidRDefault="000E0EEB">
      <w:r>
        <w:t xml:space="preserve">PRM will transfer </w:t>
      </w:r>
      <w:r w:rsidR="0070668D">
        <w:t>$100,000 annually</w:t>
      </w:r>
      <w:r>
        <w:t xml:space="preserve"> to the Mountain Gulf Health practice in exchange for services in </w:t>
      </w:r>
      <w:r w:rsidR="0070668D">
        <w:t xml:space="preserve">support of PRM’s </w:t>
      </w:r>
      <w:r>
        <w:t>contract with</w:t>
      </w:r>
      <w:r w:rsidR="0070668D">
        <w:t xml:space="preserve"> Advanced Health.</w:t>
      </w:r>
    </w:p>
    <w:p w14:paraId="5168DDB2" w14:textId="77777777" w:rsidR="002B3811" w:rsidRDefault="002B3811" w:rsidP="002B3811">
      <w:pPr>
        <w:pStyle w:val="Heading1"/>
      </w:pPr>
      <w:r>
        <w:t>Client Contact</w:t>
      </w:r>
    </w:p>
    <w:p w14:paraId="3F0DC40A" w14:textId="7BF81A83" w:rsidR="002B3811" w:rsidRDefault="0070668D" w:rsidP="002B3811">
      <w:r>
        <w:t>The Mountain Gulf Health practice</w:t>
      </w:r>
      <w:r w:rsidR="00AC258C">
        <w:t xml:space="preserve"> will be resp</w:t>
      </w:r>
      <w:r w:rsidR="000E0142">
        <w:t>ons</w:t>
      </w:r>
      <w:r w:rsidR="00317C44">
        <w:t>ible for ongoing direct communication with Advanced Health</w:t>
      </w:r>
      <w:r w:rsidR="000E0142">
        <w:t>. PRM will make staff available to assist as needed to answer questions on PRM-owned processes.</w:t>
      </w:r>
    </w:p>
    <w:p w14:paraId="47D242B8" w14:textId="77777777" w:rsidR="004609CD" w:rsidRDefault="00112784" w:rsidP="007D7AEE">
      <w:pPr>
        <w:pStyle w:val="Heading1"/>
      </w:pPr>
      <w:r>
        <w:t>Production</w:t>
      </w:r>
    </w:p>
    <w:p w14:paraId="685656F2" w14:textId="7C938CA3" w:rsidR="004609CD" w:rsidRDefault="000E0142">
      <w:r>
        <w:t>Mountain Gulf</w:t>
      </w:r>
      <w:r w:rsidR="004609CD">
        <w:t xml:space="preserve"> Health staff will be responsible for</w:t>
      </w:r>
      <w:r w:rsidR="004041E9">
        <w:t xml:space="preserve"> ongoing production work. </w:t>
      </w:r>
      <w:r w:rsidR="004609CD">
        <w:t>This include</w:t>
      </w:r>
      <w:r w:rsidR="00250B81">
        <w:t>s</w:t>
      </w:r>
      <w:r w:rsidR="004609CD">
        <w:t xml:space="preserve"> tracking receipt of data, </w:t>
      </w:r>
      <w:r w:rsidR="004041E9">
        <w:t xml:space="preserve">extracting and </w:t>
      </w:r>
      <w:r w:rsidR="00F326F4">
        <w:t xml:space="preserve">requesting clinical data, </w:t>
      </w:r>
      <w:r w:rsidR="004609CD">
        <w:t>execution of pipelines, and final deliverable peer reviews.</w:t>
      </w:r>
      <w:r w:rsidR="004609CD" w:rsidRPr="004609CD">
        <w:t xml:space="preserve"> </w:t>
      </w:r>
      <w:r w:rsidR="004609CD">
        <w:t>PRM staff will</w:t>
      </w:r>
      <w:r w:rsidR="00314B64">
        <w:t xml:space="preserve"> provide initial training and will remain </w:t>
      </w:r>
      <w:r w:rsidR="004609CD">
        <w:t xml:space="preserve">available </w:t>
      </w:r>
      <w:r w:rsidR="00314B64">
        <w:t xml:space="preserve">on an ongoing basis </w:t>
      </w:r>
      <w:r w:rsidR="004609CD">
        <w:t xml:space="preserve">to assist as needed. </w:t>
      </w:r>
    </w:p>
    <w:p w14:paraId="3F7B9A40" w14:textId="18631CA4" w:rsidR="00BD2E9E" w:rsidRDefault="00BD2E9E">
      <w:r>
        <w:t>Deliverables for Advanced Health include</w:t>
      </w:r>
      <w:r w:rsidR="00F11407">
        <w:t xml:space="preserve"> (monthly unless otherwise noted)</w:t>
      </w:r>
      <w:r>
        <w:t>:</w:t>
      </w:r>
    </w:p>
    <w:p w14:paraId="05634812" w14:textId="4889F3F1" w:rsidR="00BD2E9E" w:rsidRDefault="00BD2E9E" w:rsidP="00BD2E9E">
      <w:pPr>
        <w:pStyle w:val="ListParagraph"/>
        <w:numPr>
          <w:ilvl w:val="0"/>
          <w:numId w:val="2"/>
        </w:numPr>
      </w:pPr>
      <w:r>
        <w:t>Care Coordinator Report</w:t>
      </w:r>
    </w:p>
    <w:p w14:paraId="6F604D86" w14:textId="11C0F63E" w:rsidR="00BD2E9E" w:rsidRDefault="00BD2E9E" w:rsidP="00BD2E9E">
      <w:pPr>
        <w:pStyle w:val="ListParagraph"/>
        <w:numPr>
          <w:ilvl w:val="0"/>
          <w:numId w:val="2"/>
        </w:numPr>
      </w:pPr>
      <w:r>
        <w:t>Cost Model Dashboard</w:t>
      </w:r>
    </w:p>
    <w:p w14:paraId="32B35B1A" w14:textId="4FDF6146" w:rsidR="00BD2E9E" w:rsidRDefault="00BD2E9E" w:rsidP="00BD2E9E">
      <w:pPr>
        <w:pStyle w:val="ListParagraph"/>
        <w:numPr>
          <w:ilvl w:val="0"/>
          <w:numId w:val="2"/>
        </w:numPr>
      </w:pPr>
      <w:r>
        <w:t>Caregiver’s Checklist</w:t>
      </w:r>
    </w:p>
    <w:p w14:paraId="47A38AE7" w14:textId="30DB8E17" w:rsidR="00BD2E9E" w:rsidRDefault="00BD2E9E" w:rsidP="00BD2E9E">
      <w:pPr>
        <w:pStyle w:val="ListParagraph"/>
        <w:numPr>
          <w:ilvl w:val="0"/>
          <w:numId w:val="2"/>
        </w:numPr>
      </w:pPr>
      <w:r>
        <w:t>Excel Quality Metric Reports</w:t>
      </w:r>
    </w:p>
    <w:p w14:paraId="5CEEE777" w14:textId="45BD302C" w:rsidR="00BD2E9E" w:rsidRDefault="00BD2E9E" w:rsidP="00BD2E9E">
      <w:pPr>
        <w:pStyle w:val="ListParagraph"/>
        <w:numPr>
          <w:ilvl w:val="0"/>
          <w:numId w:val="2"/>
        </w:numPr>
      </w:pPr>
      <w:r>
        <w:t>Oregon Health Authority (OHA) quality measure submission</w:t>
      </w:r>
      <w:r w:rsidR="00AC794A">
        <w:t xml:space="preserve"> (Annual</w:t>
      </w:r>
      <w:r w:rsidR="00F11407">
        <w:t>ly</w:t>
      </w:r>
      <w:r w:rsidR="00AC794A">
        <w:t>)</w:t>
      </w:r>
    </w:p>
    <w:p w14:paraId="1D48823D" w14:textId="2E2784CB" w:rsidR="004609CD" w:rsidRDefault="00BE4EE1" w:rsidP="007D7AEE">
      <w:pPr>
        <w:pStyle w:val="Heading1"/>
      </w:pPr>
      <w:r>
        <w:t>Code Maintenance</w:t>
      </w:r>
    </w:p>
    <w:p w14:paraId="01B92A71" w14:textId="48F96F88" w:rsidR="004609CD" w:rsidRDefault="00314B64">
      <w:r>
        <w:t>The</w:t>
      </w:r>
      <w:r w:rsidR="007D7AEE">
        <w:t xml:space="preserve"> following </w:t>
      </w:r>
      <w:r>
        <w:t>maintenance</w:t>
      </w:r>
      <w:r w:rsidR="007D7AEE">
        <w:t xml:space="preserve"> responsibilities will apply:</w:t>
      </w:r>
    </w:p>
    <w:p w14:paraId="379DE115" w14:textId="77777777" w:rsidR="007D7AEE" w:rsidRDefault="007D7AEE" w:rsidP="007D7AEE">
      <w:pPr>
        <w:pStyle w:val="ListBullet"/>
      </w:pPr>
      <w:r>
        <w:t>PRM</w:t>
      </w:r>
    </w:p>
    <w:p w14:paraId="3ED0A6AB" w14:textId="57E79CFC" w:rsidR="007D7AEE" w:rsidRDefault="00AC794A" w:rsidP="007D7AEE">
      <w:pPr>
        <w:pStyle w:val="ListBullet"/>
        <w:tabs>
          <w:tab w:val="clear" w:pos="360"/>
          <w:tab w:val="num" w:pos="720"/>
        </w:tabs>
        <w:ind w:left="720"/>
      </w:pPr>
      <w:r>
        <w:t>Claims-based Oregon Health Authority quality measures</w:t>
      </w:r>
    </w:p>
    <w:p w14:paraId="6596B5E7" w14:textId="03EF3ECB" w:rsidR="007D7AEE" w:rsidRDefault="00AC794A" w:rsidP="007D7AEE">
      <w:pPr>
        <w:pStyle w:val="ListBullet"/>
        <w:tabs>
          <w:tab w:val="clear" w:pos="360"/>
          <w:tab w:val="num" w:pos="720"/>
        </w:tabs>
        <w:ind w:left="720"/>
      </w:pPr>
      <w:r>
        <w:t>North Bend Medical Center data extraction code</w:t>
      </w:r>
    </w:p>
    <w:p w14:paraId="61CD3934" w14:textId="5B4B3DD8" w:rsidR="007D7AEE" w:rsidRDefault="00AC794A" w:rsidP="007D7AEE">
      <w:pPr>
        <w:pStyle w:val="ListBullet"/>
      </w:pPr>
      <w:r>
        <w:t>Mountain Gulf Health</w:t>
      </w:r>
    </w:p>
    <w:p w14:paraId="5AE1235B" w14:textId="77777777" w:rsidR="00AC794A" w:rsidRDefault="00AC794A" w:rsidP="00AC794A">
      <w:pPr>
        <w:pStyle w:val="ListBullet"/>
        <w:tabs>
          <w:tab w:val="clear" w:pos="360"/>
          <w:tab w:val="num" w:pos="720"/>
        </w:tabs>
        <w:ind w:left="720"/>
      </w:pPr>
      <w:r>
        <w:t xml:space="preserve">Advanced Health specific code base in the </w:t>
      </w:r>
      <w:hyperlink r:id="rId8" w:history="1">
        <w:r w:rsidRPr="008E7AA4">
          <w:rPr>
            <w:rStyle w:val="Hyperlink"/>
          </w:rPr>
          <w:t>https://indy-github.milliman.com/prm-production/0273WOH_Medicaid</w:t>
        </w:r>
      </w:hyperlink>
      <w:r>
        <w:t xml:space="preserve"> github repository. Including:</w:t>
      </w:r>
    </w:p>
    <w:p w14:paraId="12C379AC" w14:textId="77777777" w:rsidR="00AC794A" w:rsidRDefault="00AC794A" w:rsidP="00AC794A">
      <w:pPr>
        <w:pStyle w:val="ListBullet"/>
        <w:tabs>
          <w:tab w:val="clear" w:pos="360"/>
          <w:tab w:val="num" w:pos="1080"/>
        </w:tabs>
        <w:ind w:left="1080"/>
      </w:pPr>
      <w:r>
        <w:t>Raw claims and clinical data imports</w:t>
      </w:r>
    </w:p>
    <w:p w14:paraId="348D84F6" w14:textId="77777777" w:rsidR="00BB35DD" w:rsidRDefault="00BB35DD" w:rsidP="00AC794A">
      <w:pPr>
        <w:pStyle w:val="ListBullet"/>
        <w:tabs>
          <w:tab w:val="clear" w:pos="360"/>
          <w:tab w:val="num" w:pos="1080"/>
        </w:tabs>
        <w:ind w:left="1080"/>
      </w:pPr>
      <w:r>
        <w:t>Advanced Health specific Excel reporting</w:t>
      </w:r>
    </w:p>
    <w:p w14:paraId="3BE950AB" w14:textId="0A80BC69" w:rsidR="00AC794A" w:rsidRDefault="00BB35DD" w:rsidP="00AC794A">
      <w:pPr>
        <w:pStyle w:val="ListBullet"/>
        <w:tabs>
          <w:tab w:val="clear" w:pos="360"/>
          <w:tab w:val="num" w:pos="1080"/>
        </w:tabs>
        <w:ind w:left="1080"/>
      </w:pPr>
      <w:r>
        <w:t>Clinical Oregon Health Authority quality measures</w:t>
      </w:r>
    </w:p>
    <w:p w14:paraId="07C8D10E" w14:textId="77777777" w:rsidR="00BB35DD" w:rsidRDefault="00BB35DD" w:rsidP="00BB35DD">
      <w:pPr>
        <w:pStyle w:val="ListBullet"/>
        <w:numPr>
          <w:ilvl w:val="0"/>
          <w:numId w:val="0"/>
        </w:numPr>
        <w:ind w:left="360" w:hanging="360"/>
      </w:pPr>
    </w:p>
    <w:p w14:paraId="26498A0C" w14:textId="3F16E233" w:rsidR="0041106C" w:rsidRDefault="00314B64" w:rsidP="009363A6">
      <w:pPr>
        <w:pStyle w:val="ListBullet"/>
        <w:numPr>
          <w:ilvl w:val="0"/>
          <w:numId w:val="0"/>
        </w:numPr>
      </w:pPr>
      <w:r>
        <w:t xml:space="preserve">PRM will work with Mountain Gulf Health staff to ensure the Advanced Health code base is in a steady state prior to handing off maintenance responsibilities. PRM will also provide initial technical training on the code base and processes. </w:t>
      </w:r>
    </w:p>
    <w:p w14:paraId="6E41B41D" w14:textId="77777777" w:rsidR="002B3811" w:rsidRDefault="002B3811" w:rsidP="002B3811">
      <w:pPr>
        <w:pStyle w:val="Heading1"/>
      </w:pPr>
      <w:r>
        <w:t>Compute and Storage Infrastructure</w:t>
      </w:r>
    </w:p>
    <w:p w14:paraId="69A7C0DB" w14:textId="1F7E81D1" w:rsidR="002B3811" w:rsidRDefault="002B3811" w:rsidP="002B3811">
      <w:pPr>
        <w:pStyle w:val="ListBullet"/>
        <w:numPr>
          <w:ilvl w:val="0"/>
          <w:numId w:val="0"/>
        </w:numPr>
      </w:pPr>
      <w:r>
        <w:t xml:space="preserve">PRM will be responsible for supplying the compute and storage infrastructure required to service the </w:t>
      </w:r>
      <w:r w:rsidR="00C15853">
        <w:t>Advanced Health</w:t>
      </w:r>
      <w:r>
        <w:t xml:space="preserve"> contract.  PRM staff will be responsible for all </w:t>
      </w:r>
      <w:r w:rsidR="00112784">
        <w:t xml:space="preserve">configuration, </w:t>
      </w:r>
      <w:r>
        <w:t>maintenance and troubleshooting.</w:t>
      </w:r>
    </w:p>
    <w:p w14:paraId="3CF08A92" w14:textId="77777777" w:rsidR="0089234B" w:rsidRDefault="0089234B" w:rsidP="00F87BF5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F7DAD" wp14:editId="2BC53DDA">
                <wp:simplePos x="0" y="0"/>
                <wp:positionH relativeFrom="column">
                  <wp:posOffset>50800</wp:posOffset>
                </wp:positionH>
                <wp:positionV relativeFrom="paragraph">
                  <wp:posOffset>175895</wp:posOffset>
                </wp:positionV>
                <wp:extent cx="5962650" cy="190500"/>
                <wp:effectExtent l="0" t="0" r="0" b="0"/>
                <wp:wrapNone/>
                <wp:docPr id="5" name="Min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905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440C5" id="Minus 5" o:spid="_x0000_s1026" style="position:absolute;margin-left:4pt;margin-top:13.85pt;width:469.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626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" path="m790349,72847r4381952,l5172301,117653r-4381952,l790349,72847xe" fillcolor="#3494ba [3204]" strokecolor="#1a495c [1604]" strokeweight="1pt">
                <v:stroke joinstyle="miter"/>
                <v:path arrowok="t" o:connecttype="custom" o:connectlocs="790349,72847;5172301,72847;5172301,117653;790349,117653;790349,72847" o:connectangles="0,0,0,0,0"/>
              </v:shape>
            </w:pict>
          </mc:Fallback>
        </mc:AlternateContent>
      </w:r>
    </w:p>
    <w:p w14:paraId="7300D502" w14:textId="77777777" w:rsidR="0089234B" w:rsidRDefault="0089234B" w:rsidP="00F87BF5">
      <w:pPr>
        <w:pStyle w:val="ListBullet"/>
        <w:numPr>
          <w:ilvl w:val="0"/>
          <w:numId w:val="0"/>
        </w:numPr>
      </w:pPr>
    </w:p>
    <w:p w14:paraId="01F8AE75" w14:textId="77777777" w:rsidR="0089234B" w:rsidRDefault="0089234B" w:rsidP="00F87BF5">
      <w:pPr>
        <w:pStyle w:val="ListBullet"/>
        <w:numPr>
          <w:ilvl w:val="0"/>
          <w:numId w:val="0"/>
        </w:numPr>
      </w:pPr>
    </w:p>
    <w:p w14:paraId="3C497461" w14:textId="77777777" w:rsidR="0089234B" w:rsidRDefault="0089234B" w:rsidP="00F87BF5">
      <w:pPr>
        <w:pStyle w:val="ListBullet"/>
        <w:numPr>
          <w:ilvl w:val="0"/>
          <w:numId w:val="0"/>
        </w:numPr>
      </w:pPr>
      <w:r>
        <w:t>I acknowledge the receipt of this contract and agree with the scope and terms.</w:t>
      </w:r>
    </w:p>
    <w:p w14:paraId="690277B8" w14:textId="77777777" w:rsidR="0089234B" w:rsidRDefault="0089234B" w:rsidP="00F87BF5">
      <w:pPr>
        <w:pStyle w:val="ListBullet"/>
        <w:numPr>
          <w:ilvl w:val="0"/>
          <w:numId w:val="0"/>
        </w:numPr>
      </w:pPr>
    </w:p>
    <w:p w14:paraId="1EB7AD74" w14:textId="77777777" w:rsidR="0089234B" w:rsidRDefault="0089234B" w:rsidP="00F87BF5">
      <w:pPr>
        <w:pStyle w:val="ListBullet"/>
        <w:numPr>
          <w:ilvl w:val="0"/>
          <w:numId w:val="0"/>
        </w:numPr>
      </w:pPr>
    </w:p>
    <w:p w14:paraId="07860C4B" w14:textId="77777777" w:rsidR="0089234B" w:rsidRDefault="0089234B" w:rsidP="00F87BF5">
      <w:pPr>
        <w:pStyle w:val="ListBullet"/>
        <w:numPr>
          <w:ilvl w:val="0"/>
          <w:numId w:val="0"/>
        </w:numPr>
      </w:pPr>
    </w:p>
    <w:p w14:paraId="3C9241DC" w14:textId="77777777" w:rsidR="0089234B" w:rsidRPr="0089234B" w:rsidRDefault="0089234B" w:rsidP="00F87BF5">
      <w:pPr>
        <w:pStyle w:val="ListBullet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28C2B" wp14:editId="36281B66">
                <wp:simplePos x="0" y="0"/>
                <wp:positionH relativeFrom="column">
                  <wp:posOffset>3575050</wp:posOffset>
                </wp:positionH>
                <wp:positionV relativeFrom="paragraph">
                  <wp:posOffset>138430</wp:posOffset>
                </wp:positionV>
                <wp:extent cx="20383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763E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10.9pt" to="442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" strokecolor="#3494ba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FE05C" wp14:editId="653F0E20">
                <wp:simplePos x="0" y="0"/>
                <wp:positionH relativeFrom="column">
                  <wp:posOffset>6350</wp:posOffset>
                </wp:positionH>
                <wp:positionV relativeFrom="paragraph">
                  <wp:posOffset>144780</wp:posOffset>
                </wp:positionV>
                <wp:extent cx="306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AB30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1.4pt" to="242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" strokecolor="#3494ba [3204]" strokeweight=".5pt">
                <v:stroke joinstyle="miter"/>
              </v:line>
            </w:pict>
          </mc:Fallback>
        </mc:AlternateContent>
      </w:r>
    </w:p>
    <w:p w14:paraId="51F559A1" w14:textId="77777777" w:rsidR="0089234B" w:rsidRDefault="0089234B" w:rsidP="00F87BF5">
      <w:pPr>
        <w:pStyle w:val="ListBullet"/>
        <w:numPr>
          <w:ilvl w:val="0"/>
          <w:numId w:val="0"/>
        </w:numPr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4C7C64FB" w14:textId="77777777" w:rsidR="0089234B" w:rsidRDefault="0089234B" w:rsidP="0089234B">
      <w:pPr>
        <w:pStyle w:val="ListBullet"/>
        <w:numPr>
          <w:ilvl w:val="0"/>
          <w:numId w:val="0"/>
        </w:numPr>
      </w:pPr>
    </w:p>
    <w:p w14:paraId="5B3AD5D0" w14:textId="77777777" w:rsidR="0089234B" w:rsidRDefault="0089234B" w:rsidP="0089234B">
      <w:pPr>
        <w:pStyle w:val="ListBullet"/>
        <w:numPr>
          <w:ilvl w:val="0"/>
          <w:numId w:val="0"/>
        </w:numPr>
      </w:pPr>
    </w:p>
    <w:p w14:paraId="7B29643A" w14:textId="77777777" w:rsidR="0089234B" w:rsidRPr="0089234B" w:rsidRDefault="0089234B" w:rsidP="0089234B">
      <w:pPr>
        <w:pStyle w:val="ListBullet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DC043" wp14:editId="0D958DA1">
                <wp:simplePos x="0" y="0"/>
                <wp:positionH relativeFrom="column">
                  <wp:posOffset>3575050</wp:posOffset>
                </wp:positionH>
                <wp:positionV relativeFrom="paragraph">
                  <wp:posOffset>138430</wp:posOffset>
                </wp:positionV>
                <wp:extent cx="20383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DB569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10.9pt" to="442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" strokecolor="#3494ba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67114F" wp14:editId="360FE9E7">
                <wp:simplePos x="0" y="0"/>
                <wp:positionH relativeFrom="column">
                  <wp:posOffset>6350</wp:posOffset>
                </wp:positionH>
                <wp:positionV relativeFrom="paragraph">
                  <wp:posOffset>144780</wp:posOffset>
                </wp:positionV>
                <wp:extent cx="30670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8C37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1.4pt" to="242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" strokecolor="#3494ba [3204]" strokeweight=".5pt">
                <v:stroke joinstyle="miter"/>
              </v:line>
            </w:pict>
          </mc:Fallback>
        </mc:AlternateContent>
      </w:r>
    </w:p>
    <w:p w14:paraId="7DF6F2D6" w14:textId="77777777" w:rsidR="0089234B" w:rsidRDefault="0089234B" w:rsidP="0089234B">
      <w:pPr>
        <w:pStyle w:val="ListBullet"/>
        <w:numPr>
          <w:ilvl w:val="0"/>
          <w:numId w:val="0"/>
        </w:numPr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05CEFFFF" w14:textId="77777777" w:rsidR="0089234B" w:rsidRDefault="0089234B" w:rsidP="00F87BF5">
      <w:pPr>
        <w:pStyle w:val="ListBullet"/>
        <w:numPr>
          <w:ilvl w:val="0"/>
          <w:numId w:val="0"/>
        </w:numPr>
      </w:pPr>
    </w:p>
    <w:sectPr w:rsidR="0089234B" w:rsidSect="00C2379B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F5C30" w14:textId="77777777" w:rsidR="00CC4A2C" w:rsidRDefault="00CC4A2C" w:rsidP="0089234B">
      <w:pPr>
        <w:spacing w:after="0" w:line="240" w:lineRule="auto"/>
      </w:pPr>
      <w:r>
        <w:separator/>
      </w:r>
    </w:p>
  </w:endnote>
  <w:endnote w:type="continuationSeparator" w:id="0">
    <w:p w14:paraId="750867C2" w14:textId="77777777" w:rsidR="00CC4A2C" w:rsidRDefault="00CC4A2C" w:rsidP="0089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7732988"/>
      <w:docPartObj>
        <w:docPartGallery w:val="Page Numbers (Bottom of Page)"/>
        <w:docPartUnique/>
      </w:docPartObj>
    </w:sdtPr>
    <w:sdtEndPr/>
    <w:sdtContent>
      <w:sdt>
        <w:sdtPr>
          <w:id w:val="1683394197"/>
          <w:docPartObj>
            <w:docPartGallery w:val="Page Numbers (Top of Page)"/>
            <w:docPartUnique/>
          </w:docPartObj>
        </w:sdtPr>
        <w:sdtEndPr/>
        <w:sdtContent>
          <w:p w14:paraId="69351BD6" w14:textId="0233641A" w:rsidR="0089234B" w:rsidRDefault="0089234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58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585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79C9A5" w14:textId="77777777" w:rsidR="0089234B" w:rsidRDefault="00892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30F539" w14:textId="77777777" w:rsidR="00CC4A2C" w:rsidRDefault="00CC4A2C" w:rsidP="0089234B">
      <w:pPr>
        <w:spacing w:after="0" w:line="240" w:lineRule="auto"/>
      </w:pPr>
      <w:r>
        <w:separator/>
      </w:r>
    </w:p>
  </w:footnote>
  <w:footnote w:type="continuationSeparator" w:id="0">
    <w:p w14:paraId="097264A6" w14:textId="77777777" w:rsidR="00CC4A2C" w:rsidRDefault="00CC4A2C" w:rsidP="00892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07812" w14:textId="5FD16298" w:rsidR="00C2379B" w:rsidRDefault="00181898" w:rsidP="00C2379B">
    <w:pPr>
      <w:pStyle w:val="Subtitle"/>
      <w:jc w:val="center"/>
    </w:pPr>
    <w:r>
      <w:t>Mountain Gulf Health</w:t>
    </w:r>
    <w:r w:rsidR="00C2379B">
      <w:t xml:space="preserve"> and PRM Analytics</w:t>
    </w:r>
    <w:r w:rsidR="00C2379B">
      <w:br/>
    </w:r>
    <w:r>
      <w:t>Client</w:t>
    </w:r>
    <w:r>
      <w:t xml:space="preserve"> </w:t>
    </w:r>
    <w:r w:rsidR="00C2379B">
      <w:t>servicing contract</w:t>
    </w:r>
  </w:p>
  <w:p w14:paraId="55DB12B2" w14:textId="77777777" w:rsidR="00C2379B" w:rsidRDefault="00C237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6E6FF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8F92865"/>
    <w:multiLevelType w:val="hybridMultilevel"/>
    <w:tmpl w:val="A6C69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641"/>
    <w:rsid w:val="000E0142"/>
    <w:rsid w:val="000E0EEB"/>
    <w:rsid w:val="00106A74"/>
    <w:rsid w:val="00112784"/>
    <w:rsid w:val="00181898"/>
    <w:rsid w:val="00250B81"/>
    <w:rsid w:val="002B3811"/>
    <w:rsid w:val="00314B64"/>
    <w:rsid w:val="00317C44"/>
    <w:rsid w:val="0037593D"/>
    <w:rsid w:val="004041E9"/>
    <w:rsid w:val="0041106C"/>
    <w:rsid w:val="004609CD"/>
    <w:rsid w:val="0056442F"/>
    <w:rsid w:val="00583D75"/>
    <w:rsid w:val="006615C3"/>
    <w:rsid w:val="0070668D"/>
    <w:rsid w:val="007D2E9B"/>
    <w:rsid w:val="007D7AEE"/>
    <w:rsid w:val="00805BEB"/>
    <w:rsid w:val="0089234B"/>
    <w:rsid w:val="009363A6"/>
    <w:rsid w:val="0098660D"/>
    <w:rsid w:val="009E7F10"/>
    <w:rsid w:val="00AB16DE"/>
    <w:rsid w:val="00AC258C"/>
    <w:rsid w:val="00AC794A"/>
    <w:rsid w:val="00B66AF2"/>
    <w:rsid w:val="00BB35DD"/>
    <w:rsid w:val="00BD2E9E"/>
    <w:rsid w:val="00BE4EE1"/>
    <w:rsid w:val="00C15853"/>
    <w:rsid w:val="00C2379B"/>
    <w:rsid w:val="00C60F2E"/>
    <w:rsid w:val="00CC4A2C"/>
    <w:rsid w:val="00D90960"/>
    <w:rsid w:val="00DA6C50"/>
    <w:rsid w:val="00E27210"/>
    <w:rsid w:val="00E938F8"/>
    <w:rsid w:val="00F05641"/>
    <w:rsid w:val="00F11407"/>
    <w:rsid w:val="00F326F4"/>
    <w:rsid w:val="00F617D4"/>
    <w:rsid w:val="00F87BF5"/>
    <w:rsid w:val="00FC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30AE84"/>
  <w15:chartTrackingRefBased/>
  <w15:docId w15:val="{C28C0386-B8B7-4E6F-8845-24E126CE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A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7D7AEE"/>
    <w:pPr>
      <w:numPr>
        <w:numId w:val="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7AEE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7AEE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923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9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4B"/>
  </w:style>
  <w:style w:type="paragraph" w:styleId="Footer">
    <w:name w:val="footer"/>
    <w:basedOn w:val="Normal"/>
    <w:link w:val="FooterChar"/>
    <w:uiPriority w:val="99"/>
    <w:unhideWhenUsed/>
    <w:rsid w:val="0089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4B"/>
  </w:style>
  <w:style w:type="paragraph" w:styleId="Subtitle">
    <w:name w:val="Subtitle"/>
    <w:basedOn w:val="Normal"/>
    <w:next w:val="Normal"/>
    <w:link w:val="SubtitleChar"/>
    <w:uiPriority w:val="11"/>
    <w:qFormat/>
    <w:rsid w:val="00C2379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379B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9E7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7F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7F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7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7F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F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F1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D2E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79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y-github.milliman.com/prm-production/0273WOH_Medica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3ACAC-659E-4534-9C55-C98D3E988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Shea Parkes</dc:creator>
  <cp:keywords/>
  <dc:description/>
  <cp:lastModifiedBy>Jason Altieri</cp:lastModifiedBy>
  <cp:revision>9</cp:revision>
  <dcterms:created xsi:type="dcterms:W3CDTF">2020-01-13T01:40:00Z</dcterms:created>
  <dcterms:modified xsi:type="dcterms:W3CDTF">2020-01-13T01:49:00Z</dcterms:modified>
</cp:coreProperties>
</file>