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4223548"/>
        <w:docPartObj>
          <w:docPartGallery w:val="Cover Pages"/>
          <w:docPartUnique/>
        </w:docPartObj>
      </w:sdtPr>
      <w:sdtEndPr/>
      <w:sdtContent>
        <w:p w:rsidR="00927327" w:rsidRDefault="00927327"/>
        <w:p w:rsidR="00927327" w:rsidRDefault="00927327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6E47D3" w:rsidRDefault="007639A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6E47D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PROJET BEACON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e 125" o:spid="_x0000_s1026" style="position:absolute;margin-left:0;margin-top:0;width:540pt;height:556.55pt;z-index:-25166131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XL6AUAAL0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F2JRcvoBQAAvRQAAA4AAAAAAAAAAAAAAAAALgIAAGRycy9lMm9Eb2MueG1sUEsBAi0A&#10;FAAGAAgAAAAhAEjB3GvaAAAABwEAAA8AAAAAAAAAAAAAAAAAQggAAGRycy9kb3ducmV2LnhtbFBL&#10;BQYAAAAABAAEAPMAAABJCQ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6E47D3" w:rsidRDefault="0054328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E47D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PROJET BEACON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47D3" w:rsidRDefault="007639AA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E47D3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Polytech</w:t>
                                    </w:r>
                                  </w:sdtContent>
                                </w:sdt>
                                <w:r w:rsidR="006E47D3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6E47D3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E47D3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64 avenue Jean Portalis, TOURS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5824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6E47D3" w:rsidRDefault="00543287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E47D3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Polytech</w:t>
                              </w:r>
                            </w:sdtContent>
                          </w:sdt>
                          <w:r w:rsidR="006E47D3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6E47D3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E47D3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64 avenue Jean Portalis, TOURS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47D3" w:rsidRDefault="006E47D3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Analyse fonctionnelle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47D3" w:rsidRDefault="00493F6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29" o:spid="_x0000_s1030" type="#_x0000_t202" style="position:absolute;margin-left:0;margin-top:0;width:453pt;height:38.15pt;z-index:25165721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E47D3" w:rsidRDefault="006E47D3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Analyse fonctionnelle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E47D3" w:rsidRDefault="00493F6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E47D3" w:rsidRDefault="006E47D3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5619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E47D3" w:rsidRDefault="006E47D3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2017 2018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49646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7327" w:rsidRDefault="00927327">
          <w:pPr>
            <w:pStyle w:val="En-ttedetabledesmatires"/>
          </w:pPr>
          <w:r>
            <w:t>Table des matières</w:t>
          </w:r>
        </w:p>
        <w:p w:rsidR="00DD24C0" w:rsidRDefault="0092732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929082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INTRODUTION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_Toc500929082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2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83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1 - OBJECTIF DU DOCUMENT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_Toc500929083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3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84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2 – OBJECTIF DE L’APPLICATIF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_Toc500929084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4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85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2.1 - Contexte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_Toc500929085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4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86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2.2 – Notre objectif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_Toc500929086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4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87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2.3 -  Contraintes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_Toc500929087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4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88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2.4 – Analyse du besoin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_Toc500929088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5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89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3 – CAS D’UTILISATIONS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_Toc500929089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6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0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 – Principales fonctionnalités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_Toc500929090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7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1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4.1 - Localisation d’un « Beacon » fixe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_Toc500929091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8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2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4.1.1 - Fonctionnel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_Toc500929092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8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3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4.1.2 – Procédé de localisation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_Toc500929093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8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4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4.2 - Localisation d’un « Beacon » mobile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_Toc500929094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9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5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4.2.1 - Fonctionnel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_Toc500929095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9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6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4.2.2 – Procédé de localisation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_Toc500929096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9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7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4.3 - Localisation de plusieurs « Beacons » fixes et mobile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_Toc500929097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10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8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4.3.1 - Fonctionnel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_Toc500929098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10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099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4.3.2 – Procédé de localisation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_Toc500929099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10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100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4.4 - Sélectionner un « Beacon » et le localiser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_Toc500929100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11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101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4.4.1 - Fonctionnel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_Toc500929101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11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102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4.4.2 – Procédé de localisation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_Toc500929102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11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103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4.5 – Organisation des fonctionnalités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_Toc500929103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12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104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5 – Architecture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_Toc500929104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12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105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5.1 – Architecture matérielle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_Toc500929105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12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DD24C0" w:rsidRDefault="007639A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929106" w:history="1">
            <w:r w:rsidR="00DD24C0" w:rsidRPr="00332797">
              <w:rPr>
                <w:rStyle w:val="Lienhypertexte"/>
                <w:rFonts w:ascii="Cambria" w:hAnsi="Cambria"/>
                <w:noProof/>
              </w:rPr>
              <w:t>5.2 – Architecture logiciel</w:t>
            </w:r>
            <w:r w:rsidR="00DD24C0">
              <w:rPr>
                <w:noProof/>
                <w:webHidden/>
              </w:rPr>
              <w:tab/>
            </w:r>
            <w:r w:rsidR="00DD24C0">
              <w:rPr>
                <w:noProof/>
                <w:webHidden/>
              </w:rPr>
              <w:fldChar w:fldCharType="begin"/>
            </w:r>
            <w:r w:rsidR="00DD24C0">
              <w:rPr>
                <w:noProof/>
                <w:webHidden/>
              </w:rPr>
              <w:instrText xml:space="preserve"> PAGEREF _Toc500929106 \h </w:instrText>
            </w:r>
            <w:r w:rsidR="00DD24C0">
              <w:rPr>
                <w:noProof/>
                <w:webHidden/>
              </w:rPr>
            </w:r>
            <w:r w:rsidR="00DD24C0">
              <w:rPr>
                <w:noProof/>
                <w:webHidden/>
              </w:rPr>
              <w:fldChar w:fldCharType="separate"/>
            </w:r>
            <w:r w:rsidR="00DD24C0">
              <w:rPr>
                <w:noProof/>
                <w:webHidden/>
              </w:rPr>
              <w:t>13</w:t>
            </w:r>
            <w:r w:rsidR="00DD24C0">
              <w:rPr>
                <w:noProof/>
                <w:webHidden/>
              </w:rPr>
              <w:fldChar w:fldCharType="end"/>
            </w:r>
          </w:hyperlink>
        </w:p>
        <w:p w:rsidR="00927327" w:rsidRDefault="00927327">
          <w:r>
            <w:rPr>
              <w:b/>
              <w:bCs/>
            </w:rPr>
            <w:fldChar w:fldCharType="end"/>
          </w:r>
        </w:p>
      </w:sdtContent>
    </w:sdt>
    <w:p w:rsidR="00927327" w:rsidRDefault="00927327">
      <w:r>
        <w:br w:type="page"/>
      </w:r>
    </w:p>
    <w:p w:rsidR="00927327" w:rsidRDefault="00927327" w:rsidP="00927327">
      <w:pPr>
        <w:pStyle w:val="Titre1"/>
        <w:rPr>
          <w:rFonts w:ascii="Cambria" w:hAnsi="Cambria"/>
          <w:u w:val="single"/>
        </w:rPr>
      </w:pPr>
      <w:bookmarkStart w:id="0" w:name="_Toc500929082"/>
      <w:r w:rsidRPr="00927327">
        <w:rPr>
          <w:rFonts w:ascii="Cambria" w:hAnsi="Cambria"/>
          <w:u w:val="single"/>
        </w:rPr>
        <w:lastRenderedPageBreak/>
        <w:t>INTRODUTION</w:t>
      </w:r>
      <w:bookmarkEnd w:id="0"/>
    </w:p>
    <w:p w:rsidR="00927327" w:rsidRDefault="00927327" w:rsidP="00927327"/>
    <w:p w:rsidR="00927327" w:rsidRDefault="00927327" w:rsidP="00154359">
      <w:pPr>
        <w:jc w:val="both"/>
      </w:pPr>
      <w:r>
        <w:t xml:space="preserve">Dans le cadre des projets collectifs de quatrième année d’école d’ingénieur, </w:t>
      </w:r>
      <w:r w:rsidR="00493F61">
        <w:t xml:space="preserve">l’objectif est de </w:t>
      </w:r>
      <w:r>
        <w:t xml:space="preserve"> réaliser une application de géolocalisation de</w:t>
      </w:r>
      <w:r w:rsidR="00493F61">
        <w:t xml:space="preserve"> balises</w:t>
      </w:r>
      <w:r>
        <w:t xml:space="preserve"> Beacons. Notre groupe est composé de six apprentis : </w:t>
      </w:r>
    </w:p>
    <w:p w:rsidR="00927327" w:rsidRDefault="00927327" w:rsidP="00927327">
      <w:pPr>
        <w:pStyle w:val="Paragraphedeliste"/>
        <w:numPr>
          <w:ilvl w:val="0"/>
          <w:numId w:val="2"/>
        </w:numPr>
      </w:pPr>
      <w:r>
        <w:t>Karim EL GHARBI (Chef de projet)</w:t>
      </w:r>
    </w:p>
    <w:p w:rsidR="00927327" w:rsidRDefault="007E5ED1" w:rsidP="00927327">
      <w:pPr>
        <w:pStyle w:val="Paragraphedeliste"/>
        <w:numPr>
          <w:ilvl w:val="0"/>
          <w:numId w:val="2"/>
        </w:numPr>
      </w:pPr>
      <w:r>
        <w:t>Axel EYRAUD</w:t>
      </w:r>
    </w:p>
    <w:p w:rsidR="00927327" w:rsidRDefault="00927327" w:rsidP="00927327">
      <w:pPr>
        <w:pStyle w:val="Paragraphedeliste"/>
        <w:numPr>
          <w:ilvl w:val="0"/>
          <w:numId w:val="2"/>
        </w:numPr>
      </w:pPr>
      <w:r>
        <w:t>Julien GIDEL</w:t>
      </w:r>
    </w:p>
    <w:p w:rsidR="00927327" w:rsidRDefault="00927327" w:rsidP="00927327">
      <w:pPr>
        <w:pStyle w:val="Paragraphedeliste"/>
        <w:numPr>
          <w:ilvl w:val="0"/>
          <w:numId w:val="2"/>
        </w:numPr>
      </w:pPr>
      <w:r>
        <w:t>Quentin ARCICAULT</w:t>
      </w:r>
    </w:p>
    <w:p w:rsidR="00927327" w:rsidRDefault="00927327" w:rsidP="00927327">
      <w:pPr>
        <w:pStyle w:val="Paragraphedeliste"/>
        <w:numPr>
          <w:ilvl w:val="0"/>
          <w:numId w:val="2"/>
        </w:numPr>
      </w:pPr>
      <w:r>
        <w:t>Brandon SIMON-VERMOT</w:t>
      </w:r>
    </w:p>
    <w:p w:rsidR="00927327" w:rsidRDefault="00927327" w:rsidP="00927327">
      <w:pPr>
        <w:pStyle w:val="Paragraphedeliste"/>
        <w:numPr>
          <w:ilvl w:val="0"/>
          <w:numId w:val="2"/>
        </w:numPr>
      </w:pPr>
      <w:r>
        <w:t>Damien LE</w:t>
      </w:r>
      <w:r w:rsidR="007E5ED1">
        <w:t xml:space="preserve"> </w:t>
      </w:r>
      <w:r>
        <w:t>LANN</w:t>
      </w:r>
    </w:p>
    <w:p w:rsidR="00927327" w:rsidRDefault="00927327" w:rsidP="00927327"/>
    <w:p w:rsidR="007E5ED1" w:rsidRDefault="007E5ED1" w:rsidP="00927327">
      <w:pPr>
        <w:tabs>
          <w:tab w:val="left" w:pos="2796"/>
        </w:tabs>
      </w:pPr>
    </w:p>
    <w:p w:rsidR="007E5ED1" w:rsidRPr="007E5ED1" w:rsidRDefault="007E5ED1" w:rsidP="007E5ED1"/>
    <w:p w:rsidR="007E5ED1" w:rsidRPr="007E5ED1" w:rsidRDefault="007E5ED1" w:rsidP="007E5ED1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05F20C48" wp14:editId="31CDE758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4050904" cy="2225040"/>
            <wp:effectExtent l="0" t="0" r="6985" b="381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904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5ED1" w:rsidRPr="007E5ED1" w:rsidRDefault="007E5ED1" w:rsidP="007E5ED1"/>
    <w:p w:rsidR="007E5ED1" w:rsidRPr="007E5ED1" w:rsidRDefault="007E5ED1" w:rsidP="007E5ED1"/>
    <w:p w:rsidR="007E5ED1" w:rsidRPr="007E5ED1" w:rsidRDefault="007E5ED1" w:rsidP="007E5ED1"/>
    <w:p w:rsidR="007E5ED1" w:rsidRPr="007E5ED1" w:rsidRDefault="007E5ED1" w:rsidP="007E5ED1"/>
    <w:p w:rsidR="007E5ED1" w:rsidRDefault="007E5ED1" w:rsidP="007E5ED1"/>
    <w:p w:rsidR="009C69F2" w:rsidRDefault="009C69F2" w:rsidP="007E5ED1">
      <w:pPr>
        <w:tabs>
          <w:tab w:val="left" w:pos="1488"/>
        </w:tabs>
      </w:pPr>
    </w:p>
    <w:p w:rsidR="007E5ED1" w:rsidRDefault="007E5ED1" w:rsidP="007E5ED1">
      <w:pPr>
        <w:tabs>
          <w:tab w:val="left" w:pos="1488"/>
        </w:tabs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330F5DB" wp14:editId="4854B90F">
            <wp:simplePos x="0" y="0"/>
            <wp:positionH relativeFrom="margin">
              <wp:align>center</wp:align>
            </wp:positionH>
            <wp:positionV relativeFrom="paragraph">
              <wp:posOffset>1461770</wp:posOffset>
            </wp:positionV>
            <wp:extent cx="1522016" cy="1348740"/>
            <wp:effectExtent l="0" t="0" r="2540" b="381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016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ED1" w:rsidRPr="007E5ED1" w:rsidRDefault="007E5ED1" w:rsidP="007E5ED1"/>
    <w:p w:rsidR="007E5ED1" w:rsidRPr="007E5ED1" w:rsidRDefault="007E5ED1" w:rsidP="007E5ED1"/>
    <w:p w:rsidR="007E5ED1" w:rsidRPr="007E5ED1" w:rsidRDefault="007E5ED1" w:rsidP="007E5ED1"/>
    <w:p w:rsidR="007E5ED1" w:rsidRPr="007E5ED1" w:rsidRDefault="007E5ED1" w:rsidP="007E5ED1"/>
    <w:p w:rsidR="007E5ED1" w:rsidRPr="007E5ED1" w:rsidRDefault="007E5ED1" w:rsidP="007E5ED1"/>
    <w:p w:rsidR="007E5ED1" w:rsidRPr="007E5ED1" w:rsidRDefault="007E5ED1" w:rsidP="007E5ED1"/>
    <w:p w:rsidR="007E5ED1" w:rsidRPr="007E5ED1" w:rsidRDefault="007E5ED1" w:rsidP="007E5ED1"/>
    <w:p w:rsidR="007E5ED1" w:rsidRPr="007E5ED1" w:rsidRDefault="007E5ED1" w:rsidP="007E5ED1"/>
    <w:p w:rsidR="007E5ED1" w:rsidRPr="007E5ED1" w:rsidRDefault="007E5ED1" w:rsidP="007E5ED1"/>
    <w:p w:rsidR="007E5ED1" w:rsidRDefault="007E5ED1" w:rsidP="007E5ED1"/>
    <w:p w:rsidR="007E5ED1" w:rsidRDefault="007E5ED1">
      <w:r>
        <w:br w:type="page"/>
      </w:r>
    </w:p>
    <w:p w:rsidR="007E5ED1" w:rsidRDefault="007E5ED1" w:rsidP="007E5ED1">
      <w:pPr>
        <w:pStyle w:val="Titre1"/>
        <w:rPr>
          <w:rFonts w:ascii="Cambria" w:hAnsi="Cambria"/>
        </w:rPr>
      </w:pPr>
      <w:bookmarkStart w:id="1" w:name="_Toc500929083"/>
      <w:r w:rsidRPr="007E5ED1">
        <w:rPr>
          <w:rFonts w:ascii="Cambria" w:hAnsi="Cambria"/>
        </w:rPr>
        <w:lastRenderedPageBreak/>
        <w:t>1 - OBJECTIF DU DOCUMENT</w:t>
      </w:r>
      <w:bookmarkEnd w:id="1"/>
    </w:p>
    <w:p w:rsidR="007E5ED1" w:rsidRDefault="007E5ED1" w:rsidP="007E5ED1"/>
    <w:p w:rsidR="00154359" w:rsidRDefault="007E5ED1" w:rsidP="007E5ED1">
      <w:r>
        <w:t>L’objectif du document est de détailler les points suivants :</w:t>
      </w:r>
    </w:p>
    <w:p w:rsidR="00A06796" w:rsidRDefault="00A06796" w:rsidP="00A06796">
      <w:pPr>
        <w:pStyle w:val="Paragraphedeliste"/>
        <w:numPr>
          <w:ilvl w:val="0"/>
          <w:numId w:val="6"/>
        </w:numPr>
      </w:pPr>
      <w:r>
        <w:t xml:space="preserve">Objectif de l’applicatif </w:t>
      </w:r>
    </w:p>
    <w:p w:rsidR="00A06796" w:rsidRDefault="00A06796" w:rsidP="00A06796">
      <w:pPr>
        <w:pStyle w:val="Paragraphedeliste"/>
        <w:numPr>
          <w:ilvl w:val="0"/>
          <w:numId w:val="6"/>
        </w:numPr>
      </w:pPr>
      <w:r>
        <w:t>Cas d’utilisations</w:t>
      </w:r>
    </w:p>
    <w:p w:rsidR="00F93BFC" w:rsidRDefault="00F93BFC" w:rsidP="00A06796">
      <w:pPr>
        <w:pStyle w:val="Paragraphedeliste"/>
        <w:numPr>
          <w:ilvl w:val="0"/>
          <w:numId w:val="6"/>
        </w:numPr>
      </w:pPr>
      <w:r>
        <w:t>Principales fonctionnalités</w:t>
      </w:r>
    </w:p>
    <w:p w:rsidR="00154359" w:rsidRDefault="00154359">
      <w:r>
        <w:br w:type="page"/>
      </w:r>
    </w:p>
    <w:p w:rsidR="007E5ED1" w:rsidRDefault="00154359" w:rsidP="00154359">
      <w:pPr>
        <w:pStyle w:val="Titre1"/>
        <w:rPr>
          <w:rFonts w:ascii="Cambria" w:hAnsi="Cambria"/>
        </w:rPr>
      </w:pPr>
      <w:bookmarkStart w:id="2" w:name="_Toc500929084"/>
      <w:r w:rsidRPr="00154359">
        <w:rPr>
          <w:rFonts w:ascii="Cambria" w:hAnsi="Cambria"/>
        </w:rPr>
        <w:lastRenderedPageBreak/>
        <w:t>2 – OBJECTIF DE L’APPLICATIF</w:t>
      </w:r>
      <w:bookmarkEnd w:id="2"/>
    </w:p>
    <w:p w:rsidR="00321D7D" w:rsidRPr="00321D7D" w:rsidRDefault="00321D7D" w:rsidP="00321D7D"/>
    <w:p w:rsidR="00154359" w:rsidRPr="00321D7D" w:rsidRDefault="00321D7D" w:rsidP="00321D7D">
      <w:pPr>
        <w:pStyle w:val="Titre2"/>
        <w:rPr>
          <w:rFonts w:ascii="Cambria" w:hAnsi="Cambria"/>
        </w:rPr>
      </w:pPr>
      <w:bookmarkStart w:id="3" w:name="_Toc500929085"/>
      <w:r w:rsidRPr="00321D7D">
        <w:rPr>
          <w:rFonts w:ascii="Cambria" w:hAnsi="Cambria"/>
        </w:rPr>
        <w:t>2.1 - Contexte</w:t>
      </w:r>
      <w:bookmarkEnd w:id="3"/>
    </w:p>
    <w:p w:rsidR="00321D7D" w:rsidRDefault="00321D7D" w:rsidP="00321D7D">
      <w:pPr>
        <w:jc w:val="both"/>
        <w:rPr>
          <w:rFonts w:ascii="Cambria" w:hAnsi="Cambria"/>
        </w:rPr>
      </w:pPr>
    </w:p>
    <w:p w:rsidR="00321D7D" w:rsidRDefault="00154359" w:rsidP="00A06796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Des projets </w:t>
      </w:r>
      <w:r w:rsidR="00321D7D">
        <w:rPr>
          <w:rFonts w:ascii="Cambria" w:hAnsi="Cambria"/>
        </w:rPr>
        <w:t>impliquant les</w:t>
      </w:r>
      <w:r>
        <w:rPr>
          <w:rFonts w:ascii="Cambria" w:hAnsi="Cambria"/>
        </w:rPr>
        <w:t xml:space="preserve"> Beacons ont déjà étaient réalisé. L’un des deux était la localisation de personnes à l’intérieur d’un bâtiment et le second porté sur la localisation précise de plusieurs personnes dans un salon d’exposition. Ce genre d’applicatif est fréquent </w:t>
      </w:r>
      <w:r w:rsidR="00321D7D">
        <w:rPr>
          <w:rFonts w:ascii="Cambria" w:hAnsi="Cambria"/>
        </w:rPr>
        <w:t>avec l’utilisation des Beacons.</w:t>
      </w:r>
    </w:p>
    <w:p w:rsidR="00321D7D" w:rsidRDefault="00321D7D" w:rsidP="00A06796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Dans le cadre de </w:t>
      </w:r>
      <w:r w:rsidR="007632FA">
        <w:rPr>
          <w:rFonts w:ascii="Cambria" w:hAnsi="Cambria"/>
        </w:rPr>
        <w:t xml:space="preserve">ce projet il est proposé </w:t>
      </w:r>
      <w:r>
        <w:rPr>
          <w:rFonts w:ascii="Cambria" w:hAnsi="Cambria"/>
        </w:rPr>
        <w:t>d’utiliser les Beacons pour localiser des objets (ou personnes) mobile ou fixes. Deux applications nous ont été proposées à titre d’exemple :</w:t>
      </w:r>
    </w:p>
    <w:p w:rsidR="00321D7D" w:rsidRDefault="00321D7D" w:rsidP="00A06796">
      <w:pPr>
        <w:pStyle w:val="Paragraphedeliste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Suivi de matériel en atelier de production</w:t>
      </w:r>
    </w:p>
    <w:p w:rsidR="00321D7D" w:rsidRDefault="00321D7D" w:rsidP="00A06796">
      <w:pPr>
        <w:pStyle w:val="Paragraphedeliste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Géolocalisation de lit dans un établissement hospitalier</w:t>
      </w:r>
    </w:p>
    <w:p w:rsidR="00321D7D" w:rsidRDefault="00321D7D" w:rsidP="00A06796">
      <w:pPr>
        <w:jc w:val="both"/>
        <w:rPr>
          <w:rFonts w:ascii="Cambria" w:hAnsi="Cambria"/>
        </w:rPr>
      </w:pPr>
    </w:p>
    <w:p w:rsidR="00321D7D" w:rsidRPr="00321D7D" w:rsidRDefault="00321D7D" w:rsidP="00A06796">
      <w:pPr>
        <w:pStyle w:val="Titre3"/>
        <w:jc w:val="both"/>
        <w:rPr>
          <w:rFonts w:ascii="Cambria" w:hAnsi="Cambria"/>
        </w:rPr>
      </w:pPr>
      <w:bookmarkStart w:id="4" w:name="_Toc500929086"/>
      <w:r w:rsidRPr="00321D7D">
        <w:rPr>
          <w:rFonts w:ascii="Cambria" w:hAnsi="Cambria"/>
        </w:rPr>
        <w:t>2.2 – Notre objectif</w:t>
      </w:r>
      <w:bookmarkEnd w:id="4"/>
    </w:p>
    <w:p w:rsidR="00321D7D" w:rsidRDefault="0007132E" w:rsidP="00A06796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Un </w:t>
      </w:r>
    </w:p>
    <w:p w:rsidR="00321D7D" w:rsidRDefault="00321D7D" w:rsidP="00A06796">
      <w:pPr>
        <w:jc w:val="both"/>
        <w:rPr>
          <w:rFonts w:ascii="Cambria" w:hAnsi="Cambria"/>
        </w:rPr>
      </w:pPr>
      <w:r>
        <w:rPr>
          <w:rFonts w:ascii="Cambria" w:hAnsi="Cambria"/>
        </w:rPr>
        <w:t>Notre objectif est de développer une application smartphone permettant de localiser les Beacons de façon à guider l’utilisateur à l’emplacement de ces derniers. Notre application se tournera vers une utilisation en espace clos. (Localisation « Indoor »)</w:t>
      </w:r>
      <w:r w:rsidR="007632FA">
        <w:rPr>
          <w:rFonts w:ascii="Cambria" w:hAnsi="Cambria"/>
        </w:rPr>
        <w:t>.</w:t>
      </w:r>
    </w:p>
    <w:p w:rsidR="007632FA" w:rsidRDefault="007632FA" w:rsidP="00A06796">
      <w:pPr>
        <w:jc w:val="both"/>
        <w:rPr>
          <w:rFonts w:ascii="Cambria" w:hAnsi="Cambria"/>
        </w:rPr>
      </w:pPr>
      <w:r>
        <w:rPr>
          <w:rFonts w:ascii="Cambria" w:hAnsi="Cambria"/>
        </w:rPr>
        <w:t>Le livrable se décompose de la manière suivante :</w:t>
      </w:r>
    </w:p>
    <w:p w:rsidR="007632FA" w:rsidRDefault="0007132E" w:rsidP="0007132E">
      <w:pPr>
        <w:pStyle w:val="Paragraphedeliste"/>
        <w:numPr>
          <w:ilvl w:val="0"/>
          <w:numId w:val="11"/>
        </w:numPr>
        <w:jc w:val="both"/>
        <w:rPr>
          <w:rFonts w:ascii="Cambria" w:hAnsi="Cambria"/>
        </w:rPr>
      </w:pPr>
      <w:r>
        <w:rPr>
          <w:rFonts w:ascii="Cambria" w:hAnsi="Cambria"/>
        </w:rPr>
        <w:t>Une première application de type chaud/froid sous forme de jeu permettant de prouver la faisabilité pouvant éventuellement être utilisé dans le cadre de journées portes ouvertes.</w:t>
      </w:r>
    </w:p>
    <w:p w:rsidR="0007132E" w:rsidRPr="0007132E" w:rsidRDefault="0007132E" w:rsidP="0007132E">
      <w:pPr>
        <w:pStyle w:val="Paragraphedeliste"/>
        <w:numPr>
          <w:ilvl w:val="0"/>
          <w:numId w:val="11"/>
        </w:numPr>
        <w:jc w:val="both"/>
        <w:rPr>
          <w:rFonts w:ascii="Cambria" w:hAnsi="Cambria"/>
        </w:rPr>
      </w:pPr>
      <w:r>
        <w:rPr>
          <w:rFonts w:ascii="Cambria" w:hAnsi="Cambria"/>
        </w:rPr>
        <w:t>Une application finale regroupant les volets développés par la suite</w:t>
      </w:r>
    </w:p>
    <w:p w:rsidR="00321D7D" w:rsidRDefault="00321D7D" w:rsidP="00A06796">
      <w:pPr>
        <w:jc w:val="both"/>
        <w:rPr>
          <w:rFonts w:ascii="Cambria" w:hAnsi="Cambria"/>
        </w:rPr>
      </w:pPr>
    </w:p>
    <w:p w:rsidR="00321D7D" w:rsidRDefault="00321D7D" w:rsidP="00A06796">
      <w:pPr>
        <w:pStyle w:val="Titre3"/>
        <w:jc w:val="both"/>
        <w:rPr>
          <w:rFonts w:ascii="Cambria" w:hAnsi="Cambria"/>
        </w:rPr>
      </w:pPr>
      <w:bookmarkStart w:id="5" w:name="_Toc500929087"/>
      <w:r w:rsidRPr="00321D7D">
        <w:rPr>
          <w:rFonts w:ascii="Cambria" w:hAnsi="Cambria"/>
        </w:rPr>
        <w:t>2.3 -  Contrainte</w:t>
      </w:r>
      <w:r>
        <w:rPr>
          <w:rFonts w:ascii="Cambria" w:hAnsi="Cambria"/>
        </w:rPr>
        <w:t>s</w:t>
      </w:r>
      <w:bookmarkEnd w:id="5"/>
    </w:p>
    <w:p w:rsidR="00321D7D" w:rsidRDefault="00321D7D" w:rsidP="00A06796">
      <w:pPr>
        <w:jc w:val="both"/>
      </w:pPr>
    </w:p>
    <w:p w:rsidR="00321D7D" w:rsidRPr="00321D7D" w:rsidRDefault="00321D7D" w:rsidP="00A06796">
      <w:pPr>
        <w:jc w:val="both"/>
        <w:rPr>
          <w:rFonts w:ascii="Cambria" w:hAnsi="Cambria"/>
        </w:rPr>
      </w:pPr>
      <w:r>
        <w:rPr>
          <w:rFonts w:ascii="Cambria" w:hAnsi="Cambria"/>
        </w:rPr>
        <w:t>Une des contrainte</w:t>
      </w:r>
      <w:r w:rsidR="00A06796">
        <w:rPr>
          <w:rFonts w:ascii="Cambria" w:hAnsi="Cambria"/>
        </w:rPr>
        <w:t>s</w:t>
      </w:r>
      <w:r>
        <w:rPr>
          <w:rFonts w:ascii="Cambria" w:hAnsi="Cambria"/>
        </w:rPr>
        <w:t xml:space="preserve"> de ce projet est la possibilité de localiser un</w:t>
      </w:r>
      <w:r w:rsidR="00A06796">
        <w:rPr>
          <w:rFonts w:ascii="Cambria" w:hAnsi="Cambria"/>
        </w:rPr>
        <w:t xml:space="preserve"> (ou plusieurs)</w:t>
      </w:r>
      <w:r>
        <w:rPr>
          <w:rFonts w:ascii="Cambria" w:hAnsi="Cambria"/>
        </w:rPr>
        <w:t xml:space="preserve"> Beacon</w:t>
      </w:r>
      <w:r w:rsidR="007E1E8F">
        <w:rPr>
          <w:rFonts w:ascii="Cambria" w:hAnsi="Cambria"/>
        </w:rPr>
        <w:t>s</w:t>
      </w:r>
      <w:r>
        <w:rPr>
          <w:rFonts w:ascii="Cambria" w:hAnsi="Cambria"/>
        </w:rPr>
        <w:t xml:space="preserve"> </w:t>
      </w:r>
      <w:r w:rsidR="00A06796">
        <w:rPr>
          <w:rFonts w:ascii="Cambria" w:hAnsi="Cambria"/>
        </w:rPr>
        <w:t>mobiles. Actuellement il n’existe aucune contrainte de design. Le choix du design de l’interface devra juste introduire la notion de distance avec les Beacons.</w:t>
      </w:r>
    </w:p>
    <w:p w:rsidR="007E5ED1" w:rsidRPr="00A06796" w:rsidRDefault="007E5ED1" w:rsidP="00A06796"/>
    <w:p w:rsidR="007E5ED1" w:rsidRDefault="007E5ED1" w:rsidP="007E5ED1"/>
    <w:p w:rsidR="00A06796" w:rsidRDefault="00A06796">
      <w:r>
        <w:br w:type="page"/>
      </w:r>
    </w:p>
    <w:p w:rsidR="007E5ED1" w:rsidRDefault="00A06796" w:rsidP="00A06796">
      <w:pPr>
        <w:pStyle w:val="Titre3"/>
        <w:rPr>
          <w:rFonts w:ascii="Cambria" w:hAnsi="Cambria"/>
        </w:rPr>
      </w:pPr>
      <w:bookmarkStart w:id="6" w:name="_Toc500929088"/>
      <w:r w:rsidRPr="00A06796">
        <w:rPr>
          <w:rFonts w:ascii="Cambria" w:hAnsi="Cambria"/>
        </w:rPr>
        <w:lastRenderedPageBreak/>
        <w:t>2.4 – Analyse du besoin</w:t>
      </w:r>
      <w:bookmarkEnd w:id="6"/>
    </w:p>
    <w:p w:rsidR="00A06796" w:rsidRDefault="00A06796" w:rsidP="00A06796"/>
    <w:p w:rsidR="00A06796" w:rsidRDefault="00A06796" w:rsidP="00A0679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54C60DE" wp14:editId="0E2D1E7C">
                <wp:simplePos x="0" y="0"/>
                <wp:positionH relativeFrom="column">
                  <wp:posOffset>5080</wp:posOffset>
                </wp:positionH>
                <wp:positionV relativeFrom="paragraph">
                  <wp:posOffset>460375</wp:posOffset>
                </wp:positionV>
                <wp:extent cx="5745018" cy="4848225"/>
                <wp:effectExtent l="0" t="0" r="8255" b="9525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018" cy="4848225"/>
                          <a:chOff x="0" y="0"/>
                          <a:chExt cx="5745018" cy="4848225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584791" y="3891516"/>
                            <a:ext cx="4512310" cy="933450"/>
                          </a:xfrm>
                          <a:prstGeom prst="rect">
                            <a:avLst/>
                          </a:prstGeom>
                          <a:solidFill>
                            <a:srgbClr val="92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" name="Groupe 15"/>
                        <wpg:cNvGrpSpPr/>
                        <wpg:grpSpPr>
                          <a:xfrm>
                            <a:off x="0" y="0"/>
                            <a:ext cx="5745018" cy="4848225"/>
                            <a:chOff x="0" y="0"/>
                            <a:chExt cx="5745018" cy="4848225"/>
                          </a:xfrm>
                        </wpg:grpSpPr>
                        <wpg:grpSp>
                          <wpg:cNvPr id="8" name="Groupe 8"/>
                          <wpg:cNvGrpSpPr/>
                          <wpg:grpSpPr>
                            <a:xfrm>
                              <a:off x="0" y="0"/>
                              <a:ext cx="5745018" cy="3896976"/>
                              <a:chOff x="0" y="0"/>
                              <a:chExt cx="5745018" cy="3896976"/>
                            </a:xfrm>
                          </wpg:grpSpPr>
                          <wpg:grpSp>
                            <wpg:cNvPr id="7" name="Groupe 7"/>
                            <wpg:cNvGrpSpPr/>
                            <wpg:grpSpPr>
                              <a:xfrm>
                                <a:off x="0" y="0"/>
                                <a:ext cx="5745018" cy="3896976"/>
                                <a:chOff x="0" y="0"/>
                                <a:chExt cx="5745018" cy="3896976"/>
                              </a:xfrm>
                            </wpg:grpSpPr>
                            <wpg:grpSp>
                              <wpg:cNvPr id="6" name="Groupe 6"/>
                              <wpg:cNvGrpSpPr/>
                              <wpg:grpSpPr>
                                <a:xfrm>
                                  <a:off x="0" y="0"/>
                                  <a:ext cx="5745018" cy="3896976"/>
                                  <a:chOff x="0" y="0"/>
                                  <a:chExt cx="5745018" cy="3896976"/>
                                </a:xfrm>
                              </wpg:grpSpPr>
                              <wps:wsp>
                                <wps:cNvPr id="5" name="Ellipse 5"/>
                                <wps:cNvSpPr/>
                                <wps:spPr>
                                  <a:xfrm>
                                    <a:off x="1484415" y="1864426"/>
                                    <a:ext cx="2743200" cy="1219200"/>
                                  </a:xfrm>
                                  <a:prstGeom prst="ellipse">
                                    <a:avLst/>
                                  </a:prstGeom>
                                  <a:ln/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" name="Forme libre 9"/>
                                <wps:cNvSpPr/>
                                <wps:spPr>
                                  <a:xfrm>
                                    <a:off x="1104405" y="1151907"/>
                                    <a:ext cx="3505200" cy="982133"/>
                                  </a:xfrm>
                                  <a:custGeom>
                                    <a:avLst/>
                                    <a:gdLst>
                                      <a:gd name="connsiteX0" fmla="*/ 0 w 3505200"/>
                                      <a:gd name="connsiteY0" fmla="*/ 0 h 982133"/>
                                      <a:gd name="connsiteX1" fmla="*/ 1744134 w 3505200"/>
                                      <a:gd name="connsiteY1" fmla="*/ 982133 h 982133"/>
                                      <a:gd name="connsiteX2" fmla="*/ 3505200 w 3505200"/>
                                      <a:gd name="connsiteY2" fmla="*/ 0 h 98213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</a:cxnLst>
                                    <a:rect l="l" t="t" r="r" b="b"/>
                                    <a:pathLst>
                                      <a:path w="3505200" h="982133">
                                        <a:moveTo>
                                          <a:pt x="0" y="0"/>
                                        </a:moveTo>
                                        <a:cubicBezTo>
                                          <a:pt x="579967" y="491066"/>
                                          <a:pt x="1159934" y="982133"/>
                                          <a:pt x="1744134" y="982133"/>
                                        </a:cubicBezTo>
                                        <a:cubicBezTo>
                                          <a:pt x="2328334" y="982133"/>
                                          <a:pt x="3183467" y="187678"/>
                                          <a:pt x="3505200" y="0"/>
                                        </a:cubicBezTo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3">
                                    <a:schemeClr val="accent3"/>
                                  </a:lnRef>
                                  <a:fillRef idx="0">
                                    <a:schemeClr val="accent3"/>
                                  </a:fillRef>
                                  <a:effectRef idx="2">
                                    <a:schemeClr val="accent3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" name="Ellipse 3"/>
                                <wps:cNvSpPr/>
                                <wps:spPr>
                                  <a:xfrm>
                                    <a:off x="0" y="0"/>
                                    <a:ext cx="2336800" cy="121920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" name="Ellipse 4"/>
                                <wps:cNvSpPr/>
                                <wps:spPr>
                                  <a:xfrm>
                                    <a:off x="3408218" y="0"/>
                                    <a:ext cx="2336800" cy="12192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E9AA0B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Connecteur droit avec flèche 10"/>
                                <wps:cNvCnPr/>
                                <wps:spPr>
                                  <a:xfrm flipH="1">
                                    <a:off x="2826327" y="3075709"/>
                                    <a:ext cx="8467" cy="82126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7" name="Zone de text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76126" y="403719"/>
                                    <a:ext cx="1400299" cy="4705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E47D3" w:rsidRPr="009C5919" w:rsidRDefault="006E47D3" w:rsidP="00A06796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Utilisateur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  <wps:wsp>
                              <wps:cNvPr id="12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85589" y="448893"/>
                                  <a:ext cx="2007234" cy="4705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47D3" w:rsidRPr="009C5919" w:rsidRDefault="006E47D3" w:rsidP="00A06796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</w:rPr>
                                      <w:t xml:space="preserve">Evènement / Lieu clôt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1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33569" y="2351351"/>
                                <a:ext cx="2290444" cy="47053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E47D3" w:rsidRPr="009C5919" w:rsidRDefault="006E47D3" w:rsidP="00A06796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</w:rPr>
                                    <w:t>Application mobile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4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2877" y="3992249"/>
                              <a:ext cx="4441189" cy="8559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47D3" w:rsidRDefault="006E47D3" w:rsidP="00A06796">
                                <w:pPr>
                                  <w:numPr>
                                    <w:ilvl w:val="0"/>
                                    <w:numId w:val="5"/>
                                  </w:num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Permet la localisation de Beacon Fixes </w:t>
                                </w:r>
                              </w:p>
                              <w:p w:rsidR="006E47D3" w:rsidRDefault="006E47D3" w:rsidP="00A06796">
                                <w:pPr>
                                  <w:numPr>
                                    <w:ilvl w:val="0"/>
                                    <w:numId w:val="5"/>
                                  </w:num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Permet la localisation de Beacon mobiles </w:t>
                                </w:r>
                              </w:p>
                              <w:p w:rsidR="006E47D3" w:rsidRPr="00C546EE" w:rsidRDefault="006E47D3" w:rsidP="00A06796">
                                <w:pPr>
                                  <w:ind w:left="72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C60DE" id="Groupe 16" o:spid="_x0000_s1032" style="position:absolute;margin-left:.4pt;margin-top:36.25pt;width:452.35pt;height:381.75pt;z-index:251662336;mso-width-relative:margin;mso-height-relative:margin" coordsize="57450,48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">
                <v:rect id="Rectangle 11" o:spid="_x0000_s1033" style="position:absolute;left:5847;top:38915;width:45124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yslb8A&#10;AADbAAAADwAAAGRycy9kb3ducmV2LnhtbERPS4vCMBC+C/6HMII3TS0oUo0iuwqLNx/Q69DMNqXN&#10;pDRZ2/XXG2Fhb/PxPWe7H2wjHtT5yrGCxTwBQVw4XXGp4H47zdYgfEDW2DgmBb/kYb8bj7aYadfz&#10;hR7XUIoYwj5DBSaENpPSF4Ys+rlriSP37TqLIcKulLrDPobbRqZJspIWK44NBlv6MFTU1x+roM/z&#10;4VifzWedPg+19UusnulKqelkOGxABBrCv/jP/aXj/AW8f4kH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LKyVvwAAANsAAAAPAAAAAAAAAAAAAAAAAJgCAABkcnMvZG93bnJl&#10;di54bWxQSwUGAAAAAAQABAD1AAAAhAMAAAAA&#10;" fillcolor="#920000" stroked="f" strokeweight="1pt"/>
                <v:group id="Groupe 15" o:spid="_x0000_s1034" style="position:absolute;width:57450;height:48482" coordsize="57450,484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group id="Groupe 8" o:spid="_x0000_s1035" style="position:absolute;width:57450;height:38969" coordsize="57450,38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group id="Groupe 7" o:spid="_x0000_s1036" style="position:absolute;width:57450;height:38969" coordsize="57450,38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group id="Groupe 6" o:spid="_x0000_s1037" style="position:absolute;width:57450;height:38969" coordsize="57450,38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v:oval id="Ellipse 5" o:spid="_x0000_s1038" style="position:absolute;left:14844;top:18644;width:27432;height:12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awgcMA&#10;AADaAAAADwAAAGRycy9kb3ducmV2LnhtbESPQWvCQBSE7wX/w/IEb3VXIaFEVxG1oIQequL5kX0m&#10;wezbkN3G2F/fLRR6HGbmG2a5Hmwjeup87VjDbKpAEBfO1FxquJzfX99A+IBssHFMGp7kYb0avSwx&#10;M+7Bn9SfQikihH2GGqoQ2kxKX1Rk0U9dSxy9m+sshii7UpoOHxFuGzlXKpUWa44LFba0rai4n76s&#10;hnSn+r06lkmezz98Tt/XNNletZ6Mh80CRKAh/If/2gejIYHfK/EG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awgcMAAADaAAAADwAAAAAAAAAAAAAAAACYAgAAZHJzL2Rv&#10;d25yZXYueG1sUEsFBgAAAAAEAAQA9QAAAIgDAAAAAA==&#10;" fillcolor="#70ad47 [3209]" strokecolor="white [3201]" strokeweight="1.5pt">
                          <v:stroke joinstyle="miter"/>
                        </v:oval>
                        <v:shape id="Forme libre 9" o:spid="_x0000_s1039" style="position:absolute;left:11044;top:11519;width:35052;height:9821;visibility:visible;mso-wrap-style:square;v-text-anchor:middle" coordsize="3505200,982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QJcMA&#10;AADaAAAADwAAAGRycy9kb3ducmV2LnhtbESPT4vCMBTE74LfITzB25oouNRqFFH3DywIVi/eHs2z&#10;LTYvpcna7rffLCx4HGbmN8xq09taPKj1lWMN04kCQZw7U3Gh4XJ+e0lA+IBssHZMGn7Iw2Y9HKww&#10;Na7jEz2yUIgIYZ+ihjKEJpXS5yVZ9BPXEEfv5lqLIcq2kKbFLsJtLWdKvUqLFceFEhvalZTfs2+r&#10;IZl/0eKoPsJh/35NVDaTddbdtB6P+u0SRKA+PMP/7U+jYQF/V+IN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QJcMAAADaAAAADwAAAAAAAAAAAAAAAACYAgAAZHJzL2Rv&#10;d25yZXYueG1sUEsFBgAAAAAEAAQA9QAAAIgDAAAAAA==&#10;" path="m,c579967,491066,1159934,982133,1744134,982133,2328334,982133,3183467,187678,3505200,e" filled="f" strokecolor="#a5a5a5 [3206]" strokeweight="1.5pt">
                          <v:stroke joinstyle="miter"/>
                          <v:path arrowok="t" o:connecttype="custom" o:connectlocs="0,0;1744134,982133;3505200,0" o:connectangles="0,0,0"/>
                        </v:shape>
                        <v:oval id="Ellipse 3" o:spid="_x0000_s1040" style="position:absolute;width:23368;height:12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bPncIA&#10;AADaAAAADwAAAGRycy9kb3ducmV2LnhtbESPQWsCMRSE7wX/Q3iCl1KzKi1lNcoiCB5EWxXPj83r&#10;bujmZU2irv/eCIUeh5n5hpktOtuIK/lgHCsYDTMQxKXThisFx8Pq7RNEiMgaG8ek4E4BFvPeywxz&#10;7W78Tdd9rESCcMhRQR1jm0sZyposhqFriZP347zFmKSvpPZ4S3DbyHGWfUiLhtNCjS0tayp/9xer&#10;4NXLovPbd3lmW5ndZm1N8XVSatDviimISF38D/+111rBBJ5X0g2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Zs+dwgAAANoAAAAPAAAAAAAAAAAAAAAAAJgCAABkcnMvZG93&#10;bnJldi54bWxQSwUGAAAAAAQABAD1AAAAhwMAAAAA&#10;" fillcolor="#5b9bd5 [3204]" stroked="f" strokeweight="1pt">
                          <v:stroke joinstyle="miter"/>
                        </v:oval>
                        <v:oval id="Ellipse 4" o:spid="_x0000_s1041" style="position:absolute;left:34082;width:23368;height:12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LuFcAA&#10;AADaAAAADwAAAGRycy9kb3ducmV2LnhtbESPX2vCMBTF34V9h3AF3zR1uDGqsZSOMdmbOny+NNcm&#10;2NyUJqvdPr0RhD0ezp8fZ1OMrhUD9cF6VrBcZCCIa68tNwq+jx/zNxAhImtsPZOCXwpQbJ8mG8y1&#10;v/KehkNsRBrhkKMCE2OXSxlqQw7DwnfEyTv73mFMsm+k7vGaxl0rn7PsVTq0nAgGO6oM1ZfDj0uQ&#10;F/vVeGPNQCW9/+1LW58+K6Vm07Fcg4g0xv/wo73TClZwv5JugNz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oLuFcAAAADaAAAADwAAAAAAAAAAAAAAAACYAgAAZHJzL2Rvd25y&#10;ZXYueG1sUEsFBgAAAAAEAAQA9QAAAIUDAAAAAA==&#10;" fillcolor="#e9aa0b" stroked="f" strokeweight="1.5pt">
                          <v:stroke joinstyle="miter"/>
                        </v:oval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necteur droit avec flèche 10" o:spid="_x0000_s1042" type="#_x0000_t32" style="position:absolute;left:28263;top:30757;width:84;height:82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P3TsYAAADbAAAADwAAAGRycy9kb3ducmV2LnhtbESPQU/CQBCF7yb+h82YcDGwFZWQwkKk&#10;xMSraALcJt2hW+3Olu5aqr/eOZh4m8l78943y/XgG9VTF+vABu4mGSjiMtiaKwPvb8/jOaiYkC02&#10;gcnAN0VYr66vlpjbcOFX6nepUhLCMUcDLqU21zqWjjzGSWiJRTuFzmOStau07fAi4b7R0yybaY81&#10;S4PDlgpH5efuyxs4nh5tvym2dekOxf3+9uHn/HHYGjO6GZ4WoBIN6d/8d/1iBV/o5RcZQK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j907GAAAA2wAAAA8AAAAAAAAA&#10;AAAAAAAAoQIAAGRycy9kb3ducmV2LnhtbFBLBQYAAAAABAAEAPkAAACUAwAAAAA=&#10;" strokecolor="#5b9bd5 [3204]" strokeweight=".5pt">
                          <v:stroke endarrow="block" joinstyle="miter"/>
                        </v:shape>
                        <v:shape id="_x0000_s1043" type="#_x0000_t202" style="position:absolute;left:4761;top:4037;width:14003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          <v:textbox style="mso-fit-shape-to-text:t">
                            <w:txbxContent>
                              <w:p w:rsidR="006E47D3" w:rsidRPr="009C5919" w:rsidRDefault="006E47D3" w:rsidP="00A06796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>Utilisateur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44" type="#_x0000_t202" style="position:absolute;left:35855;top:4488;width:20073;height:4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      <v:textbox style="mso-fit-shape-to-text:t">
                          <w:txbxContent>
                            <w:p w:rsidR="006E47D3" w:rsidRPr="009C5919" w:rsidRDefault="006E47D3" w:rsidP="00A06796">
                              <w:pPr>
                                <w:rPr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</w:rPr>
                                <w:t xml:space="preserve">Evènement / Lieu clôt </w:t>
                              </w:r>
                            </w:p>
                          </w:txbxContent>
                        </v:textbox>
                      </v:shape>
                    </v:group>
                    <v:shape id="_x0000_s1045" type="#_x0000_t202" style="position:absolute;left:17335;top:23513;width:22905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    <v:textbox style="mso-fit-shape-to-text:t">
                        <w:txbxContent>
                          <w:p w:rsidR="006E47D3" w:rsidRPr="009C5919" w:rsidRDefault="006E47D3" w:rsidP="00A0679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Application mobile</w:t>
                            </w:r>
                          </w:p>
                        </w:txbxContent>
                      </v:textbox>
                    </v:shape>
                  </v:group>
                  <v:shape id="_x0000_s1046" type="#_x0000_t202" style="position:absolute;left:5628;top:39922;width:44412;height:8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:rsidR="006E47D3" w:rsidRDefault="006E47D3" w:rsidP="00A06796">
                          <w:pPr>
                            <w:numPr>
                              <w:ilvl w:val="0"/>
                              <w:numId w:val="5"/>
                            </w:num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color w:val="FFFFFF" w:themeColor="background1"/>
                              <w:sz w:val="32"/>
                            </w:rPr>
                            <w:t xml:space="preserve">Permet la localisation de Beacon Fixes </w:t>
                          </w:r>
                        </w:p>
                        <w:p w:rsidR="006E47D3" w:rsidRDefault="006E47D3" w:rsidP="00A06796">
                          <w:pPr>
                            <w:numPr>
                              <w:ilvl w:val="0"/>
                              <w:numId w:val="5"/>
                            </w:num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color w:val="FFFFFF" w:themeColor="background1"/>
                              <w:sz w:val="32"/>
                            </w:rPr>
                            <w:t xml:space="preserve">Permet la localisation de Beacon mobiles </w:t>
                          </w:r>
                        </w:p>
                        <w:p w:rsidR="006E47D3" w:rsidRPr="00C546EE" w:rsidRDefault="006E47D3" w:rsidP="00A06796">
                          <w:pPr>
                            <w:ind w:left="720"/>
                            <w:rPr>
                              <w:color w:val="FFFFFF" w:themeColor="background1"/>
                              <w:sz w:val="32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A06796" w:rsidRPr="00A06796" w:rsidRDefault="00A06796" w:rsidP="00A06796"/>
    <w:p w:rsidR="000C39B5" w:rsidRDefault="000C39B5" w:rsidP="00A06796"/>
    <w:p w:rsidR="000C39B5" w:rsidRDefault="000C39B5" w:rsidP="00A06796"/>
    <w:p w:rsidR="00A06796" w:rsidRDefault="00A06796" w:rsidP="00A06796"/>
    <w:p w:rsidR="00A06796" w:rsidRPr="007E1E8F" w:rsidRDefault="007E1E8F" w:rsidP="007E1E8F">
      <w:pPr>
        <w:tabs>
          <w:tab w:val="left" w:pos="0"/>
        </w:tabs>
        <w:jc w:val="both"/>
        <w:rPr>
          <w:rFonts w:ascii="Cambria" w:hAnsi="Cambria"/>
        </w:rPr>
      </w:pPr>
      <w:r w:rsidRPr="007E1E8F">
        <w:rPr>
          <w:rFonts w:ascii="Cambria" w:hAnsi="Cambria"/>
        </w:rPr>
        <w:t>Le besoin exprimé est le suivant :  il s’agit de permettre à des utilisateurs dans un lieu clôt de retrouver un objet fixe ou mobile. Dans le cas présent, il s’agit de détecter des Beacons. Il est tout à fait possible d’associer un Beacon à un objet.</w:t>
      </w:r>
    </w:p>
    <w:p w:rsidR="00A06796" w:rsidRDefault="00A06796">
      <w:r>
        <w:br w:type="page"/>
      </w:r>
    </w:p>
    <w:p w:rsidR="00A06796" w:rsidRDefault="00A06796" w:rsidP="00A06796">
      <w:pPr>
        <w:pStyle w:val="Titre1"/>
        <w:rPr>
          <w:rFonts w:ascii="Cambria" w:hAnsi="Cambria"/>
        </w:rPr>
      </w:pPr>
      <w:bookmarkStart w:id="7" w:name="_Toc500929089"/>
      <w:r w:rsidRPr="00A06796">
        <w:rPr>
          <w:rFonts w:ascii="Cambria" w:hAnsi="Cambria"/>
        </w:rPr>
        <w:lastRenderedPageBreak/>
        <w:t>3 – CAS D’UTILISATIONS</w:t>
      </w:r>
      <w:bookmarkEnd w:id="7"/>
    </w:p>
    <w:p w:rsidR="00A06796" w:rsidRPr="00A06796" w:rsidRDefault="00A06796" w:rsidP="00A06796"/>
    <w:p w:rsidR="00A06796" w:rsidRDefault="00A06796" w:rsidP="00A06796"/>
    <w:p w:rsidR="00901643" w:rsidRDefault="00595B8B" w:rsidP="00A06796">
      <w:pPr>
        <w:ind w:firstLine="708"/>
      </w:pPr>
      <w:r w:rsidRP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F73C02" wp14:editId="6EC60512">
                <wp:simplePos x="0" y="0"/>
                <wp:positionH relativeFrom="margin">
                  <wp:align>right</wp:align>
                </wp:positionH>
                <wp:positionV relativeFrom="paragraph">
                  <wp:posOffset>959545</wp:posOffset>
                </wp:positionV>
                <wp:extent cx="1876425" cy="469900"/>
                <wp:effectExtent l="0" t="0" r="0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469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D3" w:rsidRPr="00595B8B" w:rsidRDefault="006E47D3" w:rsidP="009E7CCC">
                            <w:pPr>
                              <w:jc w:val="center"/>
                              <w:rPr>
                                <w:rFonts w:ascii="Cambria" w:hAnsi="Cambria"/>
                                <w:sz w:val="32"/>
                              </w:rPr>
                            </w:pPr>
                            <w:r w:rsidRPr="00595B8B">
                              <w:rPr>
                                <w:rFonts w:ascii="Cambria" w:hAnsi="Cambria"/>
                                <w:sz w:val="32"/>
                              </w:rPr>
                              <w:t>Sélection du niveau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F73C02" id="Zone de texte 2" o:spid="_x0000_s1047" type="#_x0000_t202" style="position:absolute;left:0;text-align:left;margin-left:96.55pt;margin-top:75.55pt;width:147.75pt;height:37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" filled="f" stroked="f">
                <v:textbox style="mso-fit-shape-to-text:t">
                  <w:txbxContent>
                    <w:p w:rsidR="006E47D3" w:rsidRPr="00595B8B" w:rsidRDefault="006E47D3" w:rsidP="009E7CCC">
                      <w:pPr>
                        <w:jc w:val="center"/>
                        <w:rPr>
                          <w:rFonts w:ascii="Cambria" w:hAnsi="Cambria"/>
                          <w:sz w:val="32"/>
                        </w:rPr>
                      </w:pPr>
                      <w:r w:rsidRPr="00595B8B">
                        <w:rPr>
                          <w:rFonts w:ascii="Cambria" w:hAnsi="Cambria"/>
                          <w:sz w:val="32"/>
                        </w:rPr>
                        <w:t>Sélection du niveau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D768E" wp14:editId="2879F889">
                <wp:simplePos x="0" y="0"/>
                <wp:positionH relativeFrom="column">
                  <wp:posOffset>1354263</wp:posOffset>
                </wp:positionH>
                <wp:positionV relativeFrom="paragraph">
                  <wp:posOffset>862079</wp:posOffset>
                </wp:positionV>
                <wp:extent cx="1981200" cy="469900"/>
                <wp:effectExtent l="0" t="0" r="0" b="5715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469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D3" w:rsidRPr="00595B8B" w:rsidRDefault="006E47D3" w:rsidP="009E7CCC">
                            <w:pPr>
                              <w:jc w:val="center"/>
                              <w:rPr>
                                <w:rFonts w:ascii="Cambria" w:hAnsi="Cambria"/>
                                <w:sz w:val="32"/>
                              </w:rPr>
                            </w:pPr>
                            <w:r w:rsidRPr="00595B8B">
                              <w:rPr>
                                <w:rFonts w:ascii="Cambria" w:hAnsi="Cambria"/>
                                <w:sz w:val="32"/>
                              </w:rPr>
                              <w:t>Géo-localiser Beacon Fixe ou Mobile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BD768E" id="_x0000_s1048" type="#_x0000_t202" style="position:absolute;left:0;text-align:left;margin-left:106.65pt;margin-top:67.9pt;width:156pt;height:3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" filled="f" stroked="f">
                <v:textbox style="mso-fit-shape-to-text:t">
                  <w:txbxContent>
                    <w:p w:rsidR="006E47D3" w:rsidRPr="00595B8B" w:rsidRDefault="006E47D3" w:rsidP="009E7CCC">
                      <w:pPr>
                        <w:jc w:val="center"/>
                        <w:rPr>
                          <w:rFonts w:ascii="Cambria" w:hAnsi="Cambria"/>
                          <w:sz w:val="32"/>
                        </w:rPr>
                      </w:pPr>
                      <w:r w:rsidRPr="00595B8B">
                        <w:rPr>
                          <w:rFonts w:ascii="Cambria" w:hAnsi="Cambria"/>
                          <w:sz w:val="32"/>
                        </w:rPr>
                        <w:t>Géo-localiser Beacon Fixe ou Mobile</w:t>
                      </w:r>
                    </w:p>
                  </w:txbxContent>
                </v:textbox>
              </v:shape>
            </w:pict>
          </mc:Fallback>
        </mc:AlternateContent>
      </w:r>
      <w:r w:rsidR="009E7CCC"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6A40562A" wp14:editId="41368484">
            <wp:simplePos x="0" y="0"/>
            <wp:positionH relativeFrom="column">
              <wp:posOffset>688658</wp:posOffset>
            </wp:positionH>
            <wp:positionV relativeFrom="paragraph">
              <wp:posOffset>2742882</wp:posOffset>
            </wp:positionV>
            <wp:extent cx="481884" cy="427740"/>
            <wp:effectExtent l="7937" t="68263" r="2858" b="60007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401033">
                      <a:off x="0" y="0"/>
                      <a:ext cx="481884" cy="42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868E13" wp14:editId="3C054BBD">
                <wp:simplePos x="0" y="0"/>
                <wp:positionH relativeFrom="column">
                  <wp:posOffset>967105</wp:posOffset>
                </wp:positionH>
                <wp:positionV relativeFrom="paragraph">
                  <wp:posOffset>2005965</wp:posOffset>
                </wp:positionV>
                <wp:extent cx="876300" cy="914400"/>
                <wp:effectExtent l="0" t="0" r="19050" b="1905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914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605966EB" id="Connecteur droit 31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15pt,157.95pt" to="145.15pt,2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" strokecolor="#44546a [3215]" strokeweight=".5pt">
                <v:stroke joinstyle="miter"/>
              </v:line>
            </w:pict>
          </mc:Fallback>
        </mc:AlternateContent>
      </w:r>
      <w:r w:rsid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376D86" wp14:editId="13717BAF">
                <wp:simplePos x="0" y="0"/>
                <wp:positionH relativeFrom="column">
                  <wp:posOffset>986155</wp:posOffset>
                </wp:positionH>
                <wp:positionV relativeFrom="paragraph">
                  <wp:posOffset>2929890</wp:posOffset>
                </wp:positionV>
                <wp:extent cx="1581150" cy="495300"/>
                <wp:effectExtent l="0" t="0" r="19050" b="1905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522FF57C" id="Connecteur droit 3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65pt,230.7pt" to="202.15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" strokecolor="#44546a [3215]" strokeweight=".5pt">
                <v:stroke joinstyle="miter"/>
              </v:line>
            </w:pict>
          </mc:Fallback>
        </mc:AlternateContent>
      </w:r>
      <w:r w:rsid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A29F6D" wp14:editId="10CACA94">
                <wp:simplePos x="0" y="0"/>
                <wp:positionH relativeFrom="column">
                  <wp:posOffset>3291205</wp:posOffset>
                </wp:positionH>
                <wp:positionV relativeFrom="paragraph">
                  <wp:posOffset>1291590</wp:posOffset>
                </wp:positionV>
                <wp:extent cx="523875" cy="0"/>
                <wp:effectExtent l="38100" t="76200" r="0" b="95250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263A987" id="Connecteur droit avec flèche 29" o:spid="_x0000_s1026" type="#_x0000_t32" style="position:absolute;margin-left:259.15pt;margin-top:101.7pt;width:41.2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" strokecolor="#44546a [3215]" strokeweight=".5pt">
                <v:stroke endarrow="block" joinstyle="miter"/>
              </v:shape>
            </w:pict>
          </mc:Fallback>
        </mc:AlternateContent>
      </w:r>
      <w:r w:rsidR="009E7CC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ECA4929" wp14:editId="416588FB">
                <wp:simplePos x="0" y="0"/>
                <wp:positionH relativeFrom="column">
                  <wp:posOffset>1728470</wp:posOffset>
                </wp:positionH>
                <wp:positionV relativeFrom="paragraph">
                  <wp:posOffset>2802255</wp:posOffset>
                </wp:positionV>
                <wp:extent cx="2360930" cy="1404620"/>
                <wp:effectExtent l="0" t="0" r="0" b="0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D3" w:rsidRDefault="006E47D3">
                            <w:r>
                              <w:t>&lt;&lt;Extend&gt;&gt;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A4929" id="_x0000_s1049" type="#_x0000_t202" style="position:absolute;left:0;text-align:left;margin-left:136.1pt;margin-top:220.65pt;width:185.9pt;height:110.6pt;rotation: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" filled="f" stroked="f">
                <v:textbox style="mso-fit-shape-to-text:t">
                  <w:txbxContent>
                    <w:p w:rsidR="006E47D3" w:rsidRDefault="006E47D3">
                      <w:r>
                        <w:t>&lt;&lt;Extend&gt;&gt;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4CBEA" wp14:editId="3D4FBBD5">
                <wp:simplePos x="0" y="0"/>
                <wp:positionH relativeFrom="column">
                  <wp:posOffset>2319655</wp:posOffset>
                </wp:positionH>
                <wp:positionV relativeFrom="paragraph">
                  <wp:posOffset>2101215</wp:posOffset>
                </wp:positionV>
                <wp:extent cx="190500" cy="1524000"/>
                <wp:effectExtent l="19050" t="0" r="57150" b="95250"/>
                <wp:wrapNone/>
                <wp:docPr id="27" name="Connecteur en 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524000"/>
                        </a:xfrm>
                        <a:prstGeom prst="bentConnector3">
                          <a:avLst>
                            <a:gd name="adj1" fmla="val -2083"/>
                          </a:avLst>
                        </a:prstGeom>
                        <a:ln>
                          <a:solidFill>
                            <a:srgbClr val="C0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1516A1B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27" o:spid="_x0000_s1026" type="#_x0000_t34" style="position:absolute;margin-left:182.65pt;margin-top:165.45pt;width:15pt;height:1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" adj="-450" strokecolor="#c00000" strokeweight=".5pt">
                <v:stroke dashstyle="dash" endarrow="block"/>
              </v:shape>
            </w:pict>
          </mc:Fallback>
        </mc:AlternateContent>
      </w:r>
      <w:r w:rsidR="009E7CCC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36E59C8B" wp14:editId="21B342E2">
            <wp:simplePos x="0" y="0"/>
            <wp:positionH relativeFrom="margin">
              <wp:posOffset>0</wp:posOffset>
            </wp:positionH>
            <wp:positionV relativeFrom="paragraph">
              <wp:posOffset>1329690</wp:posOffset>
            </wp:positionV>
            <wp:extent cx="1143000" cy="2419350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7519AF64" wp14:editId="756A809E">
                <wp:simplePos x="0" y="0"/>
                <wp:positionH relativeFrom="column">
                  <wp:posOffset>538480</wp:posOffset>
                </wp:positionH>
                <wp:positionV relativeFrom="paragraph">
                  <wp:posOffset>253365</wp:posOffset>
                </wp:positionV>
                <wp:extent cx="5400675" cy="452437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4524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24355579" id="Rectangle 26" o:spid="_x0000_s1026" style="position:absolute;margin-left:42.4pt;margin-top:19.95pt;width:425.25pt;height:356.25pt;z-index:251658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" filled="f" strokecolor="#44546a [3215]" strokeweight="1pt"/>
            </w:pict>
          </mc:Fallback>
        </mc:AlternateContent>
      </w:r>
      <w:r w:rsidR="009E7CCC" w:rsidRP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D51FD1" wp14:editId="3832567D">
                <wp:simplePos x="0" y="0"/>
                <wp:positionH relativeFrom="column">
                  <wp:posOffset>2505075</wp:posOffset>
                </wp:positionH>
                <wp:positionV relativeFrom="paragraph">
                  <wp:posOffset>3333750</wp:posOffset>
                </wp:positionV>
                <wp:extent cx="1981200" cy="469900"/>
                <wp:effectExtent l="0" t="0" r="0" b="5715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469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D3" w:rsidRPr="00595B8B" w:rsidRDefault="006E47D3" w:rsidP="009E7CCC">
                            <w:pPr>
                              <w:jc w:val="center"/>
                              <w:rPr>
                                <w:rFonts w:ascii="Cambria" w:hAnsi="Cambria"/>
                                <w:sz w:val="32"/>
                              </w:rPr>
                            </w:pPr>
                            <w:r w:rsidRPr="00595B8B">
                              <w:rPr>
                                <w:rFonts w:ascii="Cambria" w:hAnsi="Cambria"/>
                                <w:sz w:val="32"/>
                              </w:rPr>
                              <w:t>Sélectionner le(s) Beacon(s)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D51FD1" id="_x0000_s1050" type="#_x0000_t202" style="position:absolute;left:0;text-align:left;margin-left:197.25pt;margin-top:262.5pt;width:156pt;height:3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" filled="f" stroked="f">
                <v:textbox style="mso-fit-shape-to-text:t">
                  <w:txbxContent>
                    <w:p w:rsidR="006E47D3" w:rsidRPr="00595B8B" w:rsidRDefault="006E47D3" w:rsidP="009E7CCC">
                      <w:pPr>
                        <w:jc w:val="center"/>
                        <w:rPr>
                          <w:rFonts w:ascii="Cambria" w:hAnsi="Cambria"/>
                          <w:sz w:val="32"/>
                        </w:rPr>
                      </w:pPr>
                      <w:r w:rsidRPr="00595B8B">
                        <w:rPr>
                          <w:rFonts w:ascii="Cambria" w:hAnsi="Cambria"/>
                          <w:sz w:val="32"/>
                        </w:rPr>
                        <w:t>Sélectionner le(s) Beacon(s)</w:t>
                      </w:r>
                    </w:p>
                  </w:txbxContent>
                </v:textbox>
              </v:shape>
            </w:pict>
          </mc:Fallback>
        </mc:AlternateContent>
      </w:r>
      <w:r w:rsidR="009E7CCC" w:rsidRP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2CD0C6" wp14:editId="18523431">
                <wp:simplePos x="0" y="0"/>
                <wp:positionH relativeFrom="column">
                  <wp:posOffset>2552700</wp:posOffset>
                </wp:positionH>
                <wp:positionV relativeFrom="paragraph">
                  <wp:posOffset>2847975</wp:posOffset>
                </wp:positionV>
                <wp:extent cx="1943100" cy="1533525"/>
                <wp:effectExtent l="19050" t="19050" r="19050" b="28575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533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28679541" id="Ellipse 23" o:spid="_x0000_s1026" style="position:absolute;margin-left:201pt;margin-top:224.25pt;width:153pt;height:12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" filled="f" strokecolor="#44546a [3215]" strokeweight="2.25pt">
                <v:stroke joinstyle="miter"/>
              </v:oval>
            </w:pict>
          </mc:Fallback>
        </mc:AlternateContent>
      </w:r>
      <w:r w:rsidR="009E7CCC" w:rsidRP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A903CF" wp14:editId="0303E509">
                <wp:simplePos x="0" y="0"/>
                <wp:positionH relativeFrom="column">
                  <wp:posOffset>3819525</wp:posOffset>
                </wp:positionH>
                <wp:positionV relativeFrom="paragraph">
                  <wp:posOffset>523875</wp:posOffset>
                </wp:positionV>
                <wp:extent cx="1943100" cy="1533525"/>
                <wp:effectExtent l="19050" t="19050" r="19050" b="28575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533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44FB553D" id="Ellipse 21" o:spid="_x0000_s1026" style="position:absolute;margin-left:300.75pt;margin-top:41.25pt;width:153pt;height:12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" filled="f" strokecolor="#44546a [3215]" strokeweight="2.25pt">
                <v:stroke joinstyle="miter"/>
              </v:oval>
            </w:pict>
          </mc:Fallback>
        </mc:AlternateContent>
      </w:r>
      <w:r w:rsidR="009E7CCC" w:rsidRP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62CA9" wp14:editId="1B9C378D">
                <wp:simplePos x="0" y="0"/>
                <wp:positionH relativeFrom="column">
                  <wp:posOffset>1338581</wp:posOffset>
                </wp:positionH>
                <wp:positionV relativeFrom="paragraph">
                  <wp:posOffset>548640</wp:posOffset>
                </wp:positionV>
                <wp:extent cx="1943100" cy="1533525"/>
                <wp:effectExtent l="19050" t="19050" r="19050" b="28575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533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1A2E7D3D" id="Ellipse 19" o:spid="_x0000_s1026" style="position:absolute;margin-left:105.4pt;margin-top:43.2pt;width:153pt;height:12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" filled="f" strokecolor="#44546a [3215]" strokeweight="2.25pt">
                <v:stroke joinstyle="miter"/>
              </v:oval>
            </w:pict>
          </mc:Fallback>
        </mc:AlternateContent>
      </w:r>
    </w:p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901643" w:rsidP="00901643"/>
    <w:p w:rsidR="00901643" w:rsidRPr="00901643" w:rsidRDefault="00F93BFC" w:rsidP="00901643">
      <w:r w:rsidRPr="009E7C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0BD2C5" wp14:editId="07A1B267">
                <wp:simplePos x="0" y="0"/>
                <wp:positionH relativeFrom="margin">
                  <wp:posOffset>14605</wp:posOffset>
                </wp:positionH>
                <wp:positionV relativeFrom="paragraph">
                  <wp:posOffset>159385</wp:posOffset>
                </wp:positionV>
                <wp:extent cx="1339215" cy="371475"/>
                <wp:effectExtent l="0" t="0" r="13335" b="28575"/>
                <wp:wrapNone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D3" w:rsidRPr="00595B8B" w:rsidRDefault="006E47D3" w:rsidP="00595B8B">
                            <w:pPr>
                              <w:rPr>
                                <w:rFonts w:ascii="Cambria" w:hAnsi="Cambria"/>
                                <w:sz w:val="32"/>
                              </w:rPr>
                            </w:pPr>
                            <w:r w:rsidRPr="00595B8B">
                              <w:rPr>
                                <w:rFonts w:ascii="Cambria" w:hAnsi="Cambria"/>
                                <w:sz w:val="32"/>
                              </w:rPr>
                              <w:t>Utilisateur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BD2C5" id="_x0000_s1051" type="#_x0000_t202" style="position:absolute;margin-left:1.15pt;margin-top:12.55pt;width:105.45pt;height:29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" fillcolor="white [3212]" strokecolor="white [3212]">
                <v:textbox>
                  <w:txbxContent>
                    <w:p w:rsidR="006E47D3" w:rsidRPr="00595B8B" w:rsidRDefault="006E47D3" w:rsidP="00595B8B">
                      <w:pPr>
                        <w:rPr>
                          <w:rFonts w:ascii="Cambria" w:hAnsi="Cambria"/>
                          <w:sz w:val="32"/>
                        </w:rPr>
                      </w:pPr>
                      <w:r w:rsidRPr="00595B8B">
                        <w:rPr>
                          <w:rFonts w:ascii="Cambria" w:hAnsi="Cambria"/>
                          <w:sz w:val="32"/>
                        </w:rPr>
                        <w:t>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01643" w:rsidRPr="00901643" w:rsidRDefault="00901643" w:rsidP="00901643"/>
    <w:p w:rsidR="00901643" w:rsidRPr="00901643" w:rsidRDefault="00901643" w:rsidP="00901643"/>
    <w:p w:rsidR="00901643" w:rsidRDefault="00901643" w:rsidP="00901643"/>
    <w:p w:rsidR="007E1E8F" w:rsidRDefault="007E1E8F" w:rsidP="00901643"/>
    <w:p w:rsidR="00ED2610" w:rsidRDefault="00ED2610" w:rsidP="00ED2610">
      <w:pPr>
        <w:jc w:val="both"/>
      </w:pPr>
      <w:r>
        <w:t>Ce diagramme des cas d’utilisation rassemble tous les fonctionnalités que doivent intégrer l’application finale.</w:t>
      </w:r>
    </w:p>
    <w:p w:rsidR="007E1E8F" w:rsidRPr="00901643" w:rsidRDefault="00ED2610" w:rsidP="00ED2610">
      <w:pPr>
        <w:jc w:val="both"/>
      </w:pPr>
      <w:r>
        <w:t>*</w:t>
      </w:r>
      <w:r w:rsidR="007E1E8F">
        <w:t xml:space="preserve">La sélection du niveau sera </w:t>
      </w:r>
      <w:r>
        <w:t>à</w:t>
      </w:r>
      <w:r w:rsidR="007E1E8F">
        <w:t xml:space="preserve"> étudier le moment venu</w:t>
      </w:r>
      <w:r>
        <w:t>. Il s’agit éventuellement de complexifier la localisation des cibles dans le cas d’une chasse au trésor par exemple.</w:t>
      </w:r>
    </w:p>
    <w:p w:rsidR="00901643" w:rsidRPr="00901643" w:rsidRDefault="00901643" w:rsidP="00901643"/>
    <w:p w:rsidR="00901643" w:rsidRPr="00901643" w:rsidRDefault="00901643" w:rsidP="00901643"/>
    <w:p w:rsidR="00901643" w:rsidRDefault="00901643" w:rsidP="00901643">
      <w:pPr>
        <w:tabs>
          <w:tab w:val="left" w:pos="2696"/>
        </w:tabs>
      </w:pPr>
      <w:r>
        <w:tab/>
      </w:r>
    </w:p>
    <w:p w:rsidR="00901643" w:rsidRDefault="00901643">
      <w:r>
        <w:br w:type="page"/>
      </w:r>
    </w:p>
    <w:p w:rsidR="00901643" w:rsidRPr="00901643" w:rsidRDefault="00901643" w:rsidP="00901643">
      <w:pPr>
        <w:pStyle w:val="Titre1"/>
        <w:rPr>
          <w:rFonts w:ascii="Cambria" w:hAnsi="Cambria"/>
        </w:rPr>
      </w:pPr>
      <w:bookmarkStart w:id="8" w:name="_Toc500929090"/>
      <w:r w:rsidRPr="00901643">
        <w:rPr>
          <w:rFonts w:ascii="Cambria" w:hAnsi="Cambria"/>
        </w:rPr>
        <w:lastRenderedPageBreak/>
        <w:t>4 – Principales fonctionnalités</w:t>
      </w:r>
      <w:bookmarkEnd w:id="8"/>
    </w:p>
    <w:p w:rsidR="00901643" w:rsidRDefault="00901643" w:rsidP="00901643">
      <w:pPr>
        <w:rPr>
          <w:rFonts w:ascii="Cambria" w:hAnsi="Cambria"/>
        </w:rPr>
      </w:pPr>
    </w:p>
    <w:p w:rsidR="00901643" w:rsidRDefault="00901643" w:rsidP="00901643">
      <w:pPr>
        <w:rPr>
          <w:rFonts w:ascii="Cambria" w:hAnsi="Cambria"/>
        </w:rPr>
      </w:pPr>
      <w:r>
        <w:rPr>
          <w:rFonts w:ascii="Cambria" w:hAnsi="Cambria"/>
        </w:rPr>
        <w:t>L’objectif de cette partie est de détailler les 4 fonctionnalités que nous avons décidé de mettre en œuvre :</w:t>
      </w:r>
    </w:p>
    <w:p w:rsidR="00901643" w:rsidRDefault="00901643" w:rsidP="00901643">
      <w:pPr>
        <w:pStyle w:val="Paragraphedeliste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>Localisation d’un « Beacon »</w:t>
      </w:r>
    </w:p>
    <w:p w:rsidR="00901643" w:rsidRPr="00985C14" w:rsidRDefault="00901643" w:rsidP="00901643">
      <w:pPr>
        <w:pStyle w:val="Paragraphedeliste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 xml:space="preserve">Localisation d’un « Beacon » mobile </w:t>
      </w:r>
    </w:p>
    <w:p w:rsidR="00901643" w:rsidRPr="00985C14" w:rsidRDefault="00901643" w:rsidP="00901643">
      <w:pPr>
        <w:pStyle w:val="Paragraphedeliste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 xml:space="preserve">Localisation de plusieurs « Beacons » fixes et mobile </w:t>
      </w:r>
    </w:p>
    <w:p w:rsidR="00901643" w:rsidRDefault="00901643" w:rsidP="00901643">
      <w:pPr>
        <w:pStyle w:val="Paragraphedeliste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>Sélectionner un « Beacon » et le localiser rapidement</w:t>
      </w:r>
    </w:p>
    <w:p w:rsidR="00901643" w:rsidRPr="00985C14" w:rsidRDefault="00901643" w:rsidP="00901643"/>
    <w:p w:rsidR="00901643" w:rsidRPr="00985C14" w:rsidRDefault="00901643" w:rsidP="00901643">
      <w:r w:rsidRPr="00A139E6">
        <w:rPr>
          <w:rFonts w:ascii="Cambria" w:hAnsi="Cambria"/>
          <w:noProof/>
          <w:u w:val="single"/>
          <w:lang w:eastAsia="fr-FR"/>
        </w:rPr>
        <w:drawing>
          <wp:anchor distT="0" distB="0" distL="114300" distR="114300" simplePos="0" relativeHeight="251743232" behindDoc="0" locked="0" layoutInCell="1" allowOverlap="1" wp14:anchorId="6145BCEF" wp14:editId="4B6DFA69">
            <wp:simplePos x="0" y="0"/>
            <wp:positionH relativeFrom="margin">
              <wp:align>left</wp:align>
            </wp:positionH>
            <wp:positionV relativeFrom="paragraph">
              <wp:posOffset>197396</wp:posOffset>
            </wp:positionV>
            <wp:extent cx="5760720" cy="3489325"/>
            <wp:effectExtent l="0" t="0" r="0" b="0"/>
            <wp:wrapNone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Pr="00985C14" w:rsidRDefault="00901643" w:rsidP="00901643"/>
    <w:p w:rsidR="00901643" w:rsidRDefault="00901643" w:rsidP="00901643"/>
    <w:p w:rsidR="00901643" w:rsidRDefault="00901643" w:rsidP="00901643">
      <w:pPr>
        <w:tabs>
          <w:tab w:val="left" w:pos="1650"/>
        </w:tabs>
        <w:rPr>
          <w:rFonts w:ascii="Cambria" w:hAnsi="Cambria"/>
        </w:rPr>
      </w:pPr>
      <w:r>
        <w:rPr>
          <w:rFonts w:ascii="Cambria" w:hAnsi="Cambria"/>
        </w:rPr>
        <w:t xml:space="preserve">Bien que certaines tâches seront étudiées et réalisées en parallèle, l’ordre des priorités est décrit sur la droite de la </w:t>
      </w:r>
      <w:r w:rsidRPr="00985C14">
        <w:rPr>
          <w:rFonts w:ascii="Cambria" w:hAnsi="Cambria"/>
          <w:i/>
        </w:rPr>
        <w:t>figure 1</w:t>
      </w:r>
      <w:r>
        <w:rPr>
          <w:rFonts w:ascii="Cambria" w:hAnsi="Cambria"/>
        </w:rPr>
        <w:t>.</w:t>
      </w:r>
    </w:p>
    <w:p w:rsidR="00901643" w:rsidRDefault="00901643" w:rsidP="0090164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901643" w:rsidRDefault="00901643" w:rsidP="00901643">
      <w:pPr>
        <w:pStyle w:val="Titre2"/>
        <w:rPr>
          <w:rFonts w:ascii="Cambria" w:hAnsi="Cambria"/>
        </w:rPr>
      </w:pPr>
      <w:bookmarkStart w:id="9" w:name="_Toc498455190"/>
      <w:bookmarkStart w:id="10" w:name="_Toc500929091"/>
      <w:r w:rsidRPr="00901643">
        <w:rPr>
          <w:rFonts w:ascii="Cambria" w:hAnsi="Cambria"/>
        </w:rPr>
        <w:lastRenderedPageBreak/>
        <w:t>4.1 - Localisation d’un « Beacon » fixe</w:t>
      </w:r>
      <w:bookmarkEnd w:id="9"/>
      <w:bookmarkEnd w:id="10"/>
    </w:p>
    <w:p w:rsidR="00316FF7" w:rsidRDefault="00316FF7" w:rsidP="00316FF7"/>
    <w:p w:rsidR="00316FF7" w:rsidRPr="00316FF7" w:rsidRDefault="00316FF7" w:rsidP="00316FF7">
      <w:pPr>
        <w:pStyle w:val="Titre3"/>
        <w:rPr>
          <w:rFonts w:ascii="Cambria" w:hAnsi="Cambria"/>
        </w:rPr>
      </w:pPr>
      <w:bookmarkStart w:id="11" w:name="_Toc500929092"/>
      <w:r w:rsidRPr="00316FF7">
        <w:rPr>
          <w:rFonts w:ascii="Cambria" w:hAnsi="Cambria"/>
        </w:rPr>
        <w:t xml:space="preserve">4.1.1 - </w:t>
      </w:r>
      <w:r w:rsidR="00AD6F7B" w:rsidRPr="00316FF7">
        <w:rPr>
          <w:rFonts w:ascii="Cambria" w:hAnsi="Cambria"/>
        </w:rPr>
        <w:t>Fonctionnel</w:t>
      </w:r>
      <w:bookmarkEnd w:id="11"/>
    </w:p>
    <w:p w:rsidR="00901643" w:rsidRDefault="00901643" w:rsidP="00901643">
      <w:pPr>
        <w:rPr>
          <w:rFonts w:ascii="Cambria" w:hAnsi="Cambria"/>
          <w:u w:val="single"/>
        </w:rPr>
      </w:pPr>
    </w:p>
    <w:tbl>
      <w:tblPr>
        <w:tblStyle w:val="TableauGrille5Fonc-Accentuation6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01643" w:rsidRPr="00263131" w:rsidTr="006E47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Fonction</w:t>
            </w:r>
          </w:p>
        </w:tc>
        <w:tc>
          <w:tcPr>
            <w:tcW w:w="6940" w:type="dxa"/>
            <w:vAlign w:val="center"/>
          </w:tcPr>
          <w:p w:rsidR="00901643" w:rsidRPr="00263131" w:rsidRDefault="00901643" w:rsidP="006E47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Localisation d’un beacon fixe</w:t>
            </w:r>
          </w:p>
        </w:tc>
      </w:tr>
      <w:tr w:rsidR="00901643" w:rsidRPr="00263131" w:rsidTr="006E4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Description</w:t>
            </w:r>
          </w:p>
        </w:tc>
        <w:tc>
          <w:tcPr>
            <w:tcW w:w="6940" w:type="dxa"/>
            <w:vAlign w:val="center"/>
          </w:tcPr>
          <w:p w:rsidR="00901643" w:rsidRPr="00263131" w:rsidRDefault="00901643" w:rsidP="006E4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Cette fonction permet de situer le beacon sur un plan à 2 dimensions.</w:t>
            </w:r>
          </w:p>
        </w:tc>
      </w:tr>
      <w:tr w:rsidR="00901643" w:rsidRPr="00263131" w:rsidTr="006E47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Entrées</w:t>
            </w:r>
          </w:p>
        </w:tc>
        <w:tc>
          <w:tcPr>
            <w:tcW w:w="6940" w:type="dxa"/>
            <w:vAlign w:val="center"/>
          </w:tcPr>
          <w:p w:rsidR="00901643" w:rsidRDefault="00901643" w:rsidP="00901643">
            <w:pPr>
              <w:pStyle w:val="Paragraphedeliste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SignalBeaconFixe</w:t>
            </w:r>
          </w:p>
          <w:p w:rsidR="00901643" w:rsidRPr="00B7232E" w:rsidRDefault="00ED2610" w:rsidP="00901643">
            <w:pPr>
              <w:pStyle w:val="Paragraphedeliste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SignalBaliseFixe[3</w:t>
            </w:r>
            <w:r w:rsidR="00901643">
              <w:rPr>
                <w:rFonts w:ascii="Cambria" w:hAnsi="Cambria"/>
              </w:rPr>
              <w:t> : 1]</w:t>
            </w:r>
          </w:p>
        </w:tc>
      </w:tr>
      <w:tr w:rsidR="00901643" w:rsidRPr="00263131" w:rsidTr="006E4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Sortie</w:t>
            </w:r>
          </w:p>
        </w:tc>
        <w:tc>
          <w:tcPr>
            <w:tcW w:w="6940" w:type="dxa"/>
            <w:vAlign w:val="center"/>
          </w:tcPr>
          <w:p w:rsidR="00901643" w:rsidRPr="00B7232E" w:rsidRDefault="00901643" w:rsidP="00901643">
            <w:pPr>
              <w:pStyle w:val="Paragraphedeliste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PositionBeaconFixe[X : Y]</w:t>
            </w:r>
          </w:p>
        </w:tc>
      </w:tr>
    </w:tbl>
    <w:p w:rsidR="00901643" w:rsidRPr="00AD2F88" w:rsidRDefault="00901643" w:rsidP="00901643">
      <w:pPr>
        <w:rPr>
          <w:rFonts w:ascii="Cambria" w:hAnsi="Cambria"/>
        </w:rPr>
      </w:pPr>
    </w:p>
    <w:p w:rsidR="00316FF7" w:rsidRDefault="00316FF7" w:rsidP="00901643">
      <w:pPr>
        <w:rPr>
          <w:rFonts w:ascii="Cambria" w:hAnsi="Cambria"/>
          <w:u w:val="single"/>
        </w:rPr>
      </w:pPr>
      <w:r>
        <w:rPr>
          <w:rFonts w:ascii="Cambria" w:hAnsi="Cambria"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52C62F6" wp14:editId="22DD68E3">
                <wp:simplePos x="0" y="0"/>
                <wp:positionH relativeFrom="column">
                  <wp:posOffset>-194945</wp:posOffset>
                </wp:positionH>
                <wp:positionV relativeFrom="paragraph">
                  <wp:posOffset>243840</wp:posOffset>
                </wp:positionV>
                <wp:extent cx="6172200" cy="1783080"/>
                <wp:effectExtent l="0" t="0" r="0" b="7620"/>
                <wp:wrapNone/>
                <wp:docPr id="86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1783080"/>
                          <a:chOff x="0" y="0"/>
                          <a:chExt cx="6172200" cy="1783080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2085975" y="0"/>
                            <a:ext cx="1783080" cy="178308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onnecteur droit avec flèche 59"/>
                        <wps:cNvCnPr/>
                        <wps:spPr>
                          <a:xfrm>
                            <a:off x="1552575" y="476250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Connecteur droit avec flèche 60"/>
                        <wps:cNvCnPr/>
                        <wps:spPr>
                          <a:xfrm>
                            <a:off x="1552575" y="1285875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necteur droit avec flèche 61"/>
                        <wps:cNvCnPr/>
                        <wps:spPr>
                          <a:xfrm>
                            <a:off x="3857625" y="895350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9800" y="628650"/>
                            <a:ext cx="1569720" cy="464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jc w:val="center"/>
                                <w:rPr>
                                  <w:rFonts w:ascii="Cambria" w:hAns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</w:rPr>
                                <w:t>Localisation d’un beacon Fixe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352425"/>
                            <a:ext cx="147701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SignalBeaconFixe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43000"/>
                            <a:ext cx="15316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 w:rsidRPr="00E63933">
                                <w:rPr>
                                  <w:rFonts w:ascii="Cambria" w:hAnsi="Cambria"/>
                                </w:rPr>
                                <w:t>Si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gnalBaliseFixe[]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752475"/>
                            <a:ext cx="1828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PositionBeaconFixe[X : 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2075" y="981075"/>
                            <a:ext cx="75438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D4C95" w:rsidRDefault="00ED2610" w:rsidP="00901643">
                              <w:pPr>
                                <w:jc w:val="center"/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7" name="Connecteur droit 67"/>
                        <wps:cNvCnPr/>
                        <wps:spPr>
                          <a:xfrm flipV="1">
                            <a:off x="1676400" y="1238250"/>
                            <a:ext cx="91440" cy="10668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Image 6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57650" y="838200"/>
                            <a:ext cx="117475" cy="10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2C62F6" id="Groupe 86" o:spid="_x0000_s1052" style="position:absolute;margin-left:-15.35pt;margin-top:19.2pt;width:486pt;height:140.4pt;z-index:251737088" coordsize="61722,17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">
                <v:rect id="Rectangle 58" o:spid="_x0000_s1053" style="position:absolute;left:20859;width:17831;height:17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O1ecAA&#10;AADbAAAADwAAAGRycy9kb3ducmV2LnhtbERPy4rCMBTdC/5DuII7TR3wQadRRkV0FiLqgNtLc/tg&#10;mptOE2v9e7MYcHk472TVmUq01LjSsoLJOAJBnFpdcq7g57obLUA4j6yxskwKnuRgtez3Eoy1ffCZ&#10;2ovPRQhhF6OCwvs6ltKlBRl0Y1sTBy6zjUEfYJNL3eAjhJtKfkTRTBosOTQUWNOmoPT3cjcK0usf&#10;r4+LjNx8E5nb/vu0lbdWqeGg+/oE4anzb/G/+6AVTMPY8CX8AL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LO1ecAAAADbAAAADwAAAAAAAAAAAAAAAACYAgAAZHJzL2Rvd25y&#10;ZXYueG1sUEsFBgAAAAAEAAQA9QAAAIUDAAAAAA==&#10;" fillcolor="#c5e0b3 [1305]" stroked="f" strokeweight="1pt"/>
                <v:shape id="Connecteur droit avec flèche 59" o:spid="_x0000_s1054" type="#_x0000_t32" style="position:absolute;left:15525;top:4762;width:53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z718QAAADbAAAADwAAAGRycy9kb3ducmV2LnhtbESPQWsCMRSE7wX/Q3iCt5pVsehqFJEW&#10;LLYHVwWPj81zd3Hzsm5Sjf/eFAo9DjPzDTNfBlOLG7Wusqxg0E9AEOdWV1woOOw/XicgnEfWWFsm&#10;BQ9ysFx0XuaYanvnHd0yX4gIYZeigtL7JpXS5SUZdH3bEEfvbFuDPsq2kLrFe4SbWg6T5E0arDgu&#10;lNjQuqT8kv0YBd/DHX1dw+Fqt5tROH4OXPJ+ckr1umE1A+Ep+P/wX3ujFYyn8Psl/gC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7PvXxAAAANsAAAAPAAAAAAAAAAAA&#10;AAAAAKECAABkcnMvZG93bnJldi54bWxQSwUGAAAAAAQABAD5AAAAkgMAAAAA&#10;" strokecolor="#c5e0b3 [1305]" strokeweight=".5pt">
                  <v:stroke endarrow="block" joinstyle="miter"/>
                </v:shape>
                <v:shape id="Connecteur droit avec flèche 60" o:spid="_x0000_s1055" type="#_x0000_t32" style="position:absolute;left:15525;top:12858;width:53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qY98AAAADbAAAADwAAAGRycy9kb3ducmV2LnhtbERPTYvCMBC9L/gfwgje1lQFWappEVFQ&#10;XA+6LngcmrEtNpPaRI3/fnMQ9vh43/M8mEY8qHO1ZQWjYQKCuLC65lLB6Wf9+QXCeWSNjWVS8CIH&#10;edb7mGOq7ZMP9Dj6UsQQdikqqLxvUyldUZFBN7QtceQutjPoI+xKqTt8xnDTyHGSTKXBmmNDhS0t&#10;Kyqux7tRsB8f6PsWTje720zC73bkktXZKTXoh8UMhKfg/8Vv90YrmMb18Uv8ATL7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6mPfAAAAA2wAAAA8AAAAAAAAAAAAAAAAA&#10;oQIAAGRycy9kb3ducmV2LnhtbFBLBQYAAAAABAAEAPkAAACOAwAAAAA=&#10;" strokecolor="#c5e0b3 [1305]" strokeweight=".5pt">
                  <v:stroke endarrow="block" joinstyle="miter"/>
                </v:shape>
                <v:shape id="Connecteur droit avec flèche 61" o:spid="_x0000_s1056" type="#_x0000_t32" style="position:absolute;left:38576;top:8953;width:5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Y9bMMAAADbAAAADwAAAGRycy9kb3ducmV2LnhtbESPT4vCMBTE7wv7HcJb8LamVRCpRlmW&#10;XVDUg//A46N5tsXmpTZR47c3guBxmJnfMONpMLW4UusqywrSbgKCOLe64kLBbvv/PQThPLLG2jIp&#10;uJOD6eTzY4yZtjde03XjCxEh7DJUUHrfZFK6vCSDrmsb4ugdbWvQR9kWUrd4i3BTy16SDKTBiuNC&#10;iQ39lpSfNhejYNVb0/Icdme7mPXDfp665O/glOp8hZ8RCE/Bv8Ov9kwrGKTw/BJ/gJ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2PWzDAAAA2wAAAA8AAAAAAAAAAAAA&#10;AAAAoQIAAGRycy9kb3ducmV2LnhtbFBLBQYAAAAABAAEAPkAAACRAwAAAAA=&#10;" strokecolor="#c5e0b3 [1305]" strokeweight=".5pt">
                  <v:stroke endarrow="block" joinstyle="miter"/>
                </v:shape>
                <v:shape id="_x0000_s1057" type="#_x0000_t202" style="position:absolute;left:22098;top:6286;width:15697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<v:textbox>
                    <w:txbxContent>
                      <w:p w:rsidR="006E47D3" w:rsidRPr="00E63933" w:rsidRDefault="006E47D3" w:rsidP="00901643">
                        <w:pPr>
                          <w:jc w:val="center"/>
                          <w:rPr>
                            <w:rFonts w:ascii="Cambria" w:hAnsi="Cambria"/>
                            <w:sz w:val="32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</w:rPr>
                          <w:t>Localisation d’un beacon Fixe</w:t>
                        </w:r>
                      </w:p>
                    </w:txbxContent>
                  </v:textbox>
                </v:shape>
                <v:shape id="_x0000_s1058" type="#_x0000_t202" style="position:absolute;left:190;top:3524;width:14770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SignalBeaconFixe</w:t>
                        </w:r>
                      </w:p>
                    </w:txbxContent>
                  </v:textbox>
                </v:shape>
                <v:shape id="_x0000_s1059" type="#_x0000_t202" style="position:absolute;top:11430;width:1531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2gh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SMB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vaCHwgAAANsAAAAPAAAAAAAAAAAAAAAAAJgCAABkcnMvZG93&#10;bnJldi54bWxQSwUGAAAAAAQABAD1AAAAhwMAAAAA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proofErr w:type="gramStart"/>
                        <w:r w:rsidRPr="00E63933">
                          <w:rPr>
                            <w:rFonts w:ascii="Cambria" w:hAnsi="Cambria"/>
                          </w:rPr>
                          <w:t>Si</w:t>
                        </w:r>
                        <w:r>
                          <w:rPr>
                            <w:rFonts w:ascii="Cambria" w:hAnsi="Cambria"/>
                          </w:rPr>
                          <w:t>gnalBaliseFixe[]</w:t>
                        </w:r>
                        <w:proofErr w:type="gramEnd"/>
                      </w:p>
                    </w:txbxContent>
                  </v:textbox>
                </v:shape>
                <v:shape id="_x0000_s1060" type="#_x0000_t202" style="position:absolute;left:43434;top:7524;width:1828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FHM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omY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8QUcwgAAANsAAAAPAAAAAAAAAAAAAAAAAJgCAABkcnMvZG93&#10;bnJldi54bWxQSwUGAAAAAAQABAD1AAAAhwMAAAAA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PositionBeaconFixe[X : Y]</w:t>
                        </w:r>
                      </w:p>
                    </w:txbxContent>
                  </v:textbox>
                </v:shape>
                <v:shape id="_x0000_s1061" type="#_x0000_t202" style="position:absolute;left:13620;top:9810;width:754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Oba8MA&#10;AADbAAAADwAAAGRycy9kb3ducmV2LnhtbESPQWvCQBSE74L/YXmF3sxuRUObuopYhJ4UtRW8PbLP&#10;JDT7NmS3Jv57VxA8DjPzDTNb9LYWF2p95VjDW6JAEOfOVFxo+DmsR+8gfEA2WDsmDVfysJgPBzPM&#10;jOt4R5d9KESEsM9QQxlCk0np85Is+sQ1xNE7u9ZiiLItpGmxi3Bby7FSqbRYcVwosaFVSfnf/t9q&#10;+N2cT8eJ2hZfdtp0rleS7YfU+vWlX36CCNSHZ/jR/jYa0hTuX+I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Oba8MAAADbAAAADwAAAAAAAAAAAAAAAACYAgAAZHJzL2Rv&#10;d25yZXYueG1sUEsFBgAAAAAEAAQA9QAAAIgDAAAAAA==&#10;" filled="f" stroked="f">
                  <v:textbox>
                    <w:txbxContent>
                      <w:p w:rsidR="006E47D3" w:rsidRPr="00ED4C95" w:rsidRDefault="00ED2610" w:rsidP="00901643">
                        <w:pPr>
                          <w:jc w:val="center"/>
                          <w:rPr>
                            <w:rFonts w:ascii="Cambria" w:hAnsi="Cambria"/>
                            <w:i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i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line id="Connecteur droit 67" o:spid="_x0000_s1062" style="position:absolute;flip:y;visibility:visible;mso-wrap-style:square" from="16764,12382" to="17678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/7rL8AAADbAAAADwAAAGRycy9kb3ducmV2LnhtbESP3YqDMBCF7xf6DmEKvdvGFuoW21RE&#10;kO3t6j7AYKYqNRMxqbpv3xQKe3n4zg/nnC6mFxONrrOsYLeNQBDXVnfcKPitis8jCOeRNfaWScEf&#10;OUgvq48zJtrO/ENT6RsRStglqKD1fkikdHVLBt3WDsSB3exo0Ac5NlKPOIdy08t9FMXSYMdhocWB&#10;8pbqe/kwCuaizwP8NvFxLg556arMTpVSm/WSnUB4Wvy/+Z2+agXxF7y+hB8gL0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z/7rL8AAADbAAAADwAAAAAAAAAAAAAAAACh&#10;AgAAZHJzL2Rvd25yZXYueG1sUEsFBgAAAAAEAAQA+QAAAI0DAAAAAA==&#10;" strokecolor="#c5e0b3 [1305]" strokeweight=".5pt">
                  <v:stroke joinstyle="miter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8" o:spid="_x0000_s1063" type="#_x0000_t75" style="position:absolute;left:40576;top:8382;width:1175;height:1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IBrbAAAAA2wAAAA8AAABkcnMvZG93bnJldi54bWxET8uKwjAU3Q/4D+EK7sZUERmrUcRBdCW0&#10;iri8NLcPbW46TbT17yeLgVkeznu16U0tXtS6yrKCyTgCQZxZXXGh4HLef36BcB5ZY22ZFLzJwWY9&#10;+FhhrG3HCb1SX4gQwi5GBaX3TSyly0oy6Ma2IQ5cbluDPsC2kLrFLoSbWk6jaC4NVhwaSmxoV1L2&#10;SJ9GwXdyzRfb4vROFt09nR2i3N1+cqVGw367BOGp9//iP/dRK5iHseFL+AFy/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ogGtsAAAADbAAAADwAAAAAAAAAAAAAAAACfAgAA&#10;ZHJzL2Rvd25yZXYueG1sUEsFBgAAAAAEAAQA9wAAAIwDAAAAAA==&#10;">
                  <v:imagedata r:id="rId13" o:title=""/>
                  <v:path arrowok="t"/>
                </v:shape>
              </v:group>
            </w:pict>
          </mc:Fallback>
        </mc:AlternateContent>
      </w:r>
    </w:p>
    <w:p w:rsidR="00316FF7" w:rsidRDefault="00316FF7" w:rsidP="00901643">
      <w:pPr>
        <w:rPr>
          <w:rFonts w:ascii="Cambria" w:hAnsi="Cambria"/>
          <w:u w:val="single"/>
        </w:rPr>
      </w:pPr>
    </w:p>
    <w:p w:rsidR="00316FF7" w:rsidRDefault="00316FF7" w:rsidP="00901643">
      <w:pPr>
        <w:rPr>
          <w:rFonts w:ascii="Cambria" w:hAnsi="Cambria"/>
          <w:u w:val="single"/>
        </w:rPr>
      </w:pPr>
    </w:p>
    <w:p w:rsidR="00316FF7" w:rsidRDefault="00316FF7" w:rsidP="00901643">
      <w:pPr>
        <w:rPr>
          <w:rFonts w:ascii="Cambria" w:hAnsi="Cambria"/>
          <w:u w:val="single"/>
        </w:rPr>
      </w:pPr>
    </w:p>
    <w:p w:rsidR="00316FF7" w:rsidRDefault="00316FF7" w:rsidP="00901643">
      <w:pPr>
        <w:rPr>
          <w:rFonts w:ascii="Cambria" w:hAnsi="Cambria"/>
          <w:u w:val="single"/>
        </w:rPr>
      </w:pPr>
    </w:p>
    <w:p w:rsidR="00316FF7" w:rsidRDefault="00316FF7" w:rsidP="00901643">
      <w:pPr>
        <w:rPr>
          <w:rFonts w:ascii="Cambria" w:hAnsi="Cambria"/>
          <w:u w:val="single"/>
        </w:rPr>
      </w:pPr>
    </w:p>
    <w:p w:rsidR="00316FF7" w:rsidRDefault="00316FF7" w:rsidP="00901643">
      <w:pPr>
        <w:rPr>
          <w:rFonts w:ascii="Cambria" w:hAnsi="Cambria"/>
          <w:u w:val="single"/>
        </w:rPr>
      </w:pPr>
    </w:p>
    <w:p w:rsidR="00316FF7" w:rsidRDefault="00316FF7" w:rsidP="00901643">
      <w:pPr>
        <w:rPr>
          <w:rFonts w:ascii="Cambria" w:hAnsi="Cambria"/>
          <w:u w:val="single"/>
        </w:rPr>
      </w:pPr>
    </w:p>
    <w:p w:rsidR="00316FF7" w:rsidRDefault="00316FF7" w:rsidP="00901643">
      <w:pPr>
        <w:rPr>
          <w:rFonts w:ascii="Cambria" w:hAnsi="Cambria"/>
          <w:u w:val="single"/>
        </w:rPr>
      </w:pPr>
    </w:p>
    <w:p w:rsidR="00316FF7" w:rsidRDefault="00316FF7" w:rsidP="00316FF7">
      <w:pPr>
        <w:pStyle w:val="Titre3"/>
        <w:rPr>
          <w:rFonts w:ascii="Cambria" w:hAnsi="Cambria"/>
        </w:rPr>
      </w:pPr>
      <w:bookmarkStart w:id="12" w:name="_Toc500929093"/>
      <w:r w:rsidRPr="00316FF7">
        <w:rPr>
          <w:rFonts w:ascii="Cambria" w:hAnsi="Cambria"/>
        </w:rPr>
        <w:t>4.1.2 – Procédé de localisation</w:t>
      </w:r>
      <w:bookmarkEnd w:id="12"/>
      <w:r w:rsidRPr="00316FF7">
        <w:rPr>
          <w:rFonts w:ascii="Cambria" w:hAnsi="Cambria"/>
        </w:rPr>
        <w:t xml:space="preserve"> </w:t>
      </w:r>
    </w:p>
    <w:p w:rsidR="006E47D3" w:rsidRDefault="006E47D3" w:rsidP="006E47D3"/>
    <w:p w:rsidR="006E47D3" w:rsidRPr="006E47D3" w:rsidRDefault="006E47D3" w:rsidP="001C7A41">
      <w:pPr>
        <w:jc w:val="both"/>
        <w:rPr>
          <w:rFonts w:ascii="Cambria" w:hAnsi="Cambria"/>
        </w:rPr>
      </w:pPr>
      <w:r w:rsidRPr="006E47D3">
        <w:rPr>
          <w:rFonts w:ascii="Cambria" w:hAnsi="Cambria"/>
        </w:rPr>
        <w:t xml:space="preserve">Pout la </w:t>
      </w:r>
      <w:r w:rsidR="001C7A41" w:rsidRPr="006E47D3">
        <w:rPr>
          <w:rFonts w:ascii="Cambria" w:hAnsi="Cambria"/>
        </w:rPr>
        <w:t>détection</w:t>
      </w:r>
      <w:r w:rsidR="00ED2610">
        <w:rPr>
          <w:rFonts w:ascii="Cambria" w:hAnsi="Cambria"/>
        </w:rPr>
        <w:t xml:space="preserve"> des Beacons, </w:t>
      </w:r>
      <w:r w:rsidRPr="006E47D3">
        <w:rPr>
          <w:rFonts w:ascii="Cambria" w:hAnsi="Cambria"/>
        </w:rPr>
        <w:t>la méthode utilisé est une méthode de « chaud/froid</w:t>
      </w:r>
      <w:r>
        <w:rPr>
          <w:rFonts w:ascii="Cambria" w:hAnsi="Cambria"/>
        </w:rPr>
        <w:t> » : en fonc</w:t>
      </w:r>
      <w:r w:rsidR="001C7A41">
        <w:rPr>
          <w:rFonts w:ascii="Cambria" w:hAnsi="Cambria"/>
        </w:rPr>
        <w:t>tion de la puissance du signal B</w:t>
      </w:r>
      <w:r>
        <w:rPr>
          <w:rFonts w:ascii="Cambria" w:hAnsi="Cambria"/>
        </w:rPr>
        <w:t xml:space="preserve">luetooth cette stratégie permet de savoir si l’utilisateur se rapproche ou s’éloigne du Beacon. L’objectif de cette méthode n’est pas de localiser </w:t>
      </w:r>
      <w:r w:rsidR="001C7A41">
        <w:rPr>
          <w:rFonts w:ascii="Cambria" w:hAnsi="Cambria"/>
        </w:rPr>
        <w:t>le Beacon, elle permet seulement d’avoir la notion de proximité avec le dispositif.</w:t>
      </w:r>
    </w:p>
    <w:p w:rsidR="00316FF7" w:rsidRDefault="00316FF7" w:rsidP="00316FF7">
      <w:pPr>
        <w:pStyle w:val="Titre3"/>
        <w:rPr>
          <w:rFonts w:ascii="Cambria" w:hAnsi="Cambria"/>
        </w:rPr>
      </w:pPr>
    </w:p>
    <w:p w:rsidR="00901643" w:rsidRPr="00316FF7" w:rsidRDefault="00901643" w:rsidP="00316FF7">
      <w:pPr>
        <w:rPr>
          <w:color w:val="2E74B5" w:themeColor="accent1" w:themeShade="BF"/>
          <w:sz w:val="32"/>
          <w:szCs w:val="32"/>
        </w:rPr>
      </w:pPr>
      <w:r w:rsidRPr="00316FF7">
        <w:br w:type="page"/>
      </w:r>
    </w:p>
    <w:p w:rsidR="00901643" w:rsidRDefault="00901643" w:rsidP="00901643">
      <w:pPr>
        <w:pStyle w:val="Titre2"/>
        <w:rPr>
          <w:rFonts w:ascii="Cambria" w:hAnsi="Cambria"/>
        </w:rPr>
      </w:pPr>
      <w:bookmarkStart w:id="13" w:name="_Toc498455191"/>
      <w:bookmarkStart w:id="14" w:name="_Toc500929094"/>
      <w:r w:rsidRPr="00901643">
        <w:rPr>
          <w:rFonts w:ascii="Cambria" w:hAnsi="Cambria"/>
        </w:rPr>
        <w:lastRenderedPageBreak/>
        <w:t>4.2 - Localisation d’un « Beacon » mobile</w:t>
      </w:r>
      <w:bookmarkEnd w:id="13"/>
      <w:bookmarkEnd w:id="14"/>
      <w:r w:rsidRPr="00901643">
        <w:rPr>
          <w:rFonts w:ascii="Cambria" w:hAnsi="Cambria"/>
        </w:rPr>
        <w:t xml:space="preserve"> </w:t>
      </w:r>
    </w:p>
    <w:p w:rsidR="00AD6F7B" w:rsidRDefault="00AD6F7B" w:rsidP="00AD6F7B"/>
    <w:p w:rsidR="00AD6F7B" w:rsidRPr="00316FF7" w:rsidRDefault="00AD6F7B" w:rsidP="00AD6F7B">
      <w:pPr>
        <w:pStyle w:val="Titre3"/>
        <w:rPr>
          <w:rFonts w:ascii="Cambria" w:hAnsi="Cambria"/>
        </w:rPr>
      </w:pPr>
      <w:bookmarkStart w:id="15" w:name="_Toc500929095"/>
      <w:r>
        <w:rPr>
          <w:rFonts w:ascii="Cambria" w:hAnsi="Cambria"/>
        </w:rPr>
        <w:t>4.2</w:t>
      </w:r>
      <w:r w:rsidRPr="00316FF7">
        <w:rPr>
          <w:rFonts w:ascii="Cambria" w:hAnsi="Cambria"/>
        </w:rPr>
        <w:t>.1 - Fonctionnel</w:t>
      </w:r>
      <w:bookmarkEnd w:id="15"/>
    </w:p>
    <w:p w:rsidR="00901643" w:rsidRPr="0081245F" w:rsidRDefault="00901643" w:rsidP="00901643"/>
    <w:tbl>
      <w:tblPr>
        <w:tblStyle w:val="TableauGrille5Fonc-Accentuation6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01643" w:rsidRPr="00263131" w:rsidTr="006E47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Fonction</w:t>
            </w:r>
          </w:p>
        </w:tc>
        <w:tc>
          <w:tcPr>
            <w:tcW w:w="6940" w:type="dxa"/>
            <w:vAlign w:val="center"/>
          </w:tcPr>
          <w:p w:rsidR="00901643" w:rsidRPr="00263131" w:rsidRDefault="00901643" w:rsidP="003E71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 xml:space="preserve">Localisation d’un beacon </w:t>
            </w:r>
            <w:r w:rsidR="003E7160">
              <w:rPr>
                <w:rFonts w:ascii="Cambria" w:hAnsi="Cambria"/>
                <w:b w:val="0"/>
              </w:rPr>
              <w:t>mobile</w:t>
            </w:r>
          </w:p>
        </w:tc>
      </w:tr>
      <w:tr w:rsidR="00901643" w:rsidRPr="00263131" w:rsidTr="006E4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Description</w:t>
            </w:r>
          </w:p>
        </w:tc>
        <w:tc>
          <w:tcPr>
            <w:tcW w:w="6940" w:type="dxa"/>
            <w:vAlign w:val="center"/>
          </w:tcPr>
          <w:p w:rsidR="00901643" w:rsidRPr="00263131" w:rsidRDefault="003E7160" w:rsidP="00ED26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3E7160">
              <w:rPr>
                <w:rFonts w:ascii="Cambria" w:hAnsi="Cambria"/>
              </w:rPr>
              <w:t>Cette fonction permet de situer l</w:t>
            </w:r>
            <w:r>
              <w:rPr>
                <w:rFonts w:ascii="Cambria" w:hAnsi="Cambria"/>
              </w:rPr>
              <w:t xml:space="preserve">e beacon mobile sur un plan à 2 </w:t>
            </w:r>
            <w:r w:rsidRPr="003E7160">
              <w:rPr>
                <w:rFonts w:ascii="Cambria" w:hAnsi="Cambria"/>
              </w:rPr>
              <w:t>dimensions. Les positions retournées par cette fonction sont</w:t>
            </w:r>
            <w:r>
              <w:rPr>
                <w:rFonts w:ascii="Cambria" w:hAnsi="Cambria"/>
              </w:rPr>
              <w:t xml:space="preserve"> </w:t>
            </w:r>
            <w:r w:rsidRPr="003E7160">
              <w:rPr>
                <w:rFonts w:ascii="Cambria" w:hAnsi="Cambria"/>
              </w:rPr>
              <w:t>rafra</w:t>
            </w:r>
            <w:r>
              <w:rPr>
                <w:rFonts w:ascii="Cambria" w:hAnsi="Cambria"/>
              </w:rPr>
              <w:t xml:space="preserve">ichies régulièrement. (0.5s). </w:t>
            </w:r>
            <w:r w:rsidRPr="003E7160">
              <w:rPr>
                <w:rFonts w:ascii="Cambria" w:hAnsi="Cambria"/>
              </w:rPr>
              <w:t>L’utilisateur</w:t>
            </w:r>
            <w:r>
              <w:rPr>
                <w:rFonts w:ascii="Cambria" w:hAnsi="Cambria"/>
              </w:rPr>
              <w:t xml:space="preserve"> à accès à la position et à une </w:t>
            </w:r>
            <w:r w:rsidRPr="003E7160">
              <w:rPr>
                <w:rFonts w:ascii="Cambria" w:hAnsi="Cambria"/>
              </w:rPr>
              <w:t>distance.</w:t>
            </w:r>
          </w:p>
        </w:tc>
      </w:tr>
      <w:tr w:rsidR="00901643" w:rsidRPr="0081245F" w:rsidTr="006E47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Entrées</w:t>
            </w:r>
          </w:p>
        </w:tc>
        <w:tc>
          <w:tcPr>
            <w:tcW w:w="6940" w:type="dxa"/>
            <w:vAlign w:val="center"/>
          </w:tcPr>
          <w:p w:rsidR="00901643" w:rsidRDefault="00901643" w:rsidP="00901643">
            <w:pPr>
              <w:pStyle w:val="Paragraphedeliste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SignalBeaconMobile</w:t>
            </w:r>
          </w:p>
          <w:p w:rsidR="00901643" w:rsidRPr="0081245F" w:rsidRDefault="00ED2610" w:rsidP="00901643">
            <w:pPr>
              <w:pStyle w:val="Paragraphedeliste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SignalBaliseFixe[3</w:t>
            </w:r>
            <w:r w:rsidR="00901643">
              <w:rPr>
                <w:rFonts w:ascii="Cambria" w:hAnsi="Cambria"/>
              </w:rPr>
              <w:t> : 1]</w:t>
            </w:r>
          </w:p>
        </w:tc>
      </w:tr>
      <w:tr w:rsidR="00901643" w:rsidRPr="0081245F" w:rsidTr="006E4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Sortie</w:t>
            </w:r>
          </w:p>
        </w:tc>
        <w:tc>
          <w:tcPr>
            <w:tcW w:w="6940" w:type="dxa"/>
            <w:vAlign w:val="center"/>
          </w:tcPr>
          <w:p w:rsidR="00901643" w:rsidRPr="00B7232E" w:rsidRDefault="00901643" w:rsidP="00901643">
            <w:pPr>
              <w:pStyle w:val="Paragraphedeliste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PositionBeaconMobile[X : Y]</w:t>
            </w:r>
          </w:p>
        </w:tc>
      </w:tr>
    </w:tbl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  <w:r>
        <w:rPr>
          <w:rFonts w:ascii="Cambria" w:hAnsi="Cambria"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80C62C7" wp14:editId="3E366C7F">
                <wp:simplePos x="0" y="0"/>
                <wp:positionH relativeFrom="column">
                  <wp:posOffset>-204470</wp:posOffset>
                </wp:positionH>
                <wp:positionV relativeFrom="paragraph">
                  <wp:posOffset>340995</wp:posOffset>
                </wp:positionV>
                <wp:extent cx="6324600" cy="1783080"/>
                <wp:effectExtent l="0" t="0" r="0" b="7620"/>
                <wp:wrapNone/>
                <wp:docPr id="88" name="Groupe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600" cy="1783080"/>
                          <a:chOff x="0" y="0"/>
                          <a:chExt cx="6324600" cy="1783080"/>
                        </a:xfrm>
                      </wpg:grpSpPr>
                      <wps:wsp>
                        <wps:cNvPr id="38" name="Rectangle 38"/>
                        <wps:cNvSpPr/>
                        <wps:spPr>
                          <a:xfrm>
                            <a:off x="2085975" y="0"/>
                            <a:ext cx="1783080" cy="178308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onnecteur droit avec flèche 39"/>
                        <wps:cNvCnPr/>
                        <wps:spPr>
                          <a:xfrm>
                            <a:off x="1552575" y="476250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necteur droit avec flèche 40"/>
                        <wps:cNvCnPr/>
                        <wps:spPr>
                          <a:xfrm>
                            <a:off x="1543050" y="1285875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necteur droit avec flèche 41"/>
                        <wps:cNvCnPr/>
                        <wps:spPr>
                          <a:xfrm>
                            <a:off x="3857625" y="895350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19325" y="666750"/>
                            <a:ext cx="1569720" cy="464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jc w:val="center"/>
                                <w:rPr>
                                  <w:rFonts w:ascii="Cambria" w:hAns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</w:rPr>
                                <w:t>Localisation d’un beacon mobile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352425"/>
                            <a:ext cx="147701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SignalBeaconMobile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43000"/>
                            <a:ext cx="15316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 w:rsidRPr="00E63933">
                                <w:rPr>
                                  <w:rFonts w:ascii="Cambria" w:hAnsi="Cambria"/>
                                </w:rPr>
                                <w:t>Si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gnalBaliseFixe[]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752475"/>
                            <a:ext cx="19812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PositionBeaconMobile[X : 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2075" y="981075"/>
                            <a:ext cx="75438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D4C95" w:rsidRDefault="00ED2610" w:rsidP="00901643">
                              <w:pPr>
                                <w:jc w:val="center"/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" name="Connecteur droit 53"/>
                        <wps:cNvCnPr/>
                        <wps:spPr>
                          <a:xfrm flipV="1">
                            <a:off x="1676400" y="1238250"/>
                            <a:ext cx="91440" cy="10668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" name="Image 5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57650" y="838200"/>
                            <a:ext cx="117475" cy="10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0C62C7" id="Groupe 88" o:spid="_x0000_s1064" style="position:absolute;margin-left:-16.1pt;margin-top:26.85pt;width:498pt;height:140.4pt;z-index:251721728" coordsize="63246,17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">
                <v:rect id="Rectangle 38" o:spid="_x0000_s1065" style="position:absolute;left:20859;width:17831;height:17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Q2cAA&#10;AADbAAAADwAAAGRycy9kb3ducmV2LnhtbERPy4rCMBTdC/5DuII7TR1BpdMooyI6CxF1wO2luX0w&#10;zU2nibX+vVkMuDycd7LqTCVaalxpWcFkHIEgTq0uOVfwc92NFiCcR9ZYWSYFT3KwWvZ7CcbaPvhM&#10;7cXnIoSwi1FB4X0dS+nSggy6sa2JA5fZxqAPsMmlbvARwk0lP6JoJg2WHBoKrGlTUPp7uRsF6fWP&#10;18dFRm6+icxt/33aylur1HDQfX2C8NT5t/jffdAKpmFs+BJ+gF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WxQ2cAAAADbAAAADwAAAAAAAAAAAAAAAACYAgAAZHJzL2Rvd25y&#10;ZXYueG1sUEsFBgAAAAAEAAQA9QAAAIUDAAAAAA==&#10;" fillcolor="#c5e0b3 [1305]" stroked="f" strokeweight="1pt"/>
                <v:shape id="Connecteur droit avec flèche 39" o:spid="_x0000_s1066" type="#_x0000_t32" style="position:absolute;left:15525;top:4762;width:53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Med8UAAADbAAAADwAAAGRycy9kb3ducmV2LnhtbESPQWvCQBSE74L/YXlCb7rRQKnRVURa&#10;sLQ9xFrw+Mg+k2D2bZLdmu2/7xYKHoeZ+YZZb4NpxI16V1tWMJ8lIIgLq2suFZw+X6ZPIJxH1thY&#10;JgU/5GC7GY/WmGk7cE63oy9FhLDLUEHlfZtJ6YqKDLqZbYmjd7G9QR9lX0rd4xDhppGLJHmUBmuO&#10;CxW2tK+ouB6/jYKPRU7vXTh19u2Qhq/XuUuez06ph0nYrUB4Cv4e/m8ftIJ0CX9f4g+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Med8UAAADbAAAADwAAAAAAAAAA&#10;AAAAAAChAgAAZHJzL2Rvd25yZXYueG1sUEsFBgAAAAAEAAQA+QAAAJMDAAAAAA==&#10;" strokecolor="#c5e0b3 [1305]" strokeweight=".5pt">
                  <v:stroke endarrow="block" joinstyle="miter"/>
                </v:shape>
                <v:shape id="Connecteur droit avec flèche 40" o:spid="_x0000_s1067" type="#_x0000_t32" style="position:absolute;left:15430;top:12858;width:53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/El8IAAADbAAAADwAAAGRycy9kb3ducmV2LnhtbERPz2vCMBS+C/sfwhN201Q3RKpRZGxQ&#10;2TzUOfD4aN7asualNrGN/705DDx+fL/X22Aa0VPnassKZtMEBHFhdc2lgtP3x2QJwnlkjY1lUnAj&#10;B9vN02iNqbYD59QffSliCLsUFVTet6mUrqjIoJvaljhyv7Yz6CPsSqk7HGK4aeQ8SRbSYM2xocKW&#10;3ioq/o5Xo+Awz+nrEk4X+5m9hJ/9zCXvZ6fU8zjsViA8Bf8Q/7szreA1ro9f4g+Qm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/El8IAAADbAAAADwAAAAAAAAAAAAAA&#10;AAChAgAAZHJzL2Rvd25yZXYueG1sUEsFBgAAAAAEAAQA+QAAAJADAAAAAA==&#10;" strokecolor="#c5e0b3 [1305]" strokeweight=".5pt">
                  <v:stroke endarrow="block" joinstyle="miter"/>
                </v:shape>
                <v:shape id="Connecteur droit avec flèche 41" o:spid="_x0000_s1068" type="#_x0000_t32" style="position:absolute;left:38576;top:8953;width:5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NhDMQAAADbAAAADwAAAGRycy9kb3ducmV2LnhtbESPQWvCQBSE74X+h+UVvNVNVKREV5FS&#10;wVJ7MFXw+Mg+k2D2bcyuuv57tyB4HGbmG2Y6D6YRF+pcbVlB2k9AEBdW11wq2P4t3z9AOI+ssbFM&#10;Cm7kYD57fZlipu2VN3TJfSkihF2GCirv20xKV1Rk0PVtSxy9g+0M+ii7UuoOrxFuGjlIkrE0WHNc&#10;qLClz4qKY342Cn4HG1qfwvZkf1bDsPtOXfK1d0r13sJiAsJT8M/wo73SCkYp/H+JP0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Q2EMxAAAANsAAAAPAAAAAAAAAAAA&#10;AAAAAKECAABkcnMvZG93bnJldi54bWxQSwUGAAAAAAQABAD5AAAAkgMAAAAA&#10;" strokecolor="#c5e0b3 [1305]" strokeweight=".5pt">
                  <v:stroke endarrow="block" joinstyle="miter"/>
                </v:shape>
                <v:shape id="_x0000_s1069" type="#_x0000_t202" style="position:absolute;left:22193;top:6667;width:15697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<v:textbox>
                    <w:txbxContent>
                      <w:p w:rsidR="006E47D3" w:rsidRPr="00E63933" w:rsidRDefault="006E47D3" w:rsidP="00901643">
                        <w:pPr>
                          <w:jc w:val="center"/>
                          <w:rPr>
                            <w:rFonts w:ascii="Cambria" w:hAnsi="Cambria"/>
                            <w:sz w:val="32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</w:rPr>
                          <w:t>Localisation d’un beacon mobile</w:t>
                        </w:r>
                      </w:p>
                    </w:txbxContent>
                  </v:textbox>
                </v:shape>
                <v:shape id="_x0000_s1070" type="#_x0000_t202" style="position:absolute;left:95;top:3524;width:14770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SignalBeaconMobile</w:t>
                        </w:r>
                      </w:p>
                    </w:txbxContent>
                  </v:textbox>
                </v:shape>
                <v:shape id="_x0000_s1071" type="#_x0000_t202" style="position:absolute;top:11430;width:1531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proofErr w:type="gramStart"/>
                        <w:r w:rsidRPr="00E63933">
                          <w:rPr>
                            <w:rFonts w:ascii="Cambria" w:hAnsi="Cambria"/>
                          </w:rPr>
                          <w:t>Si</w:t>
                        </w:r>
                        <w:r>
                          <w:rPr>
                            <w:rFonts w:ascii="Cambria" w:hAnsi="Cambria"/>
                          </w:rPr>
                          <w:t>gnalBaliseFixe[]</w:t>
                        </w:r>
                        <w:proofErr w:type="gramEnd"/>
                      </w:p>
                    </w:txbxContent>
                  </v:textbox>
                </v:shape>
                <v:shape id="_x0000_s1072" type="#_x0000_t202" style="position:absolute;left:43434;top:7524;width:19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PositionBeaconMobile[X : Y]</w:t>
                        </w:r>
                      </w:p>
                    </w:txbxContent>
                  </v:textbox>
                </v:shape>
                <v:shape id="_x0000_s1073" type="#_x0000_t202" style="position:absolute;left:13620;top:9810;width:754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<v:textbox>
                    <w:txbxContent>
                      <w:p w:rsidR="006E47D3" w:rsidRPr="00ED4C95" w:rsidRDefault="00ED2610" w:rsidP="00901643">
                        <w:pPr>
                          <w:jc w:val="center"/>
                          <w:rPr>
                            <w:rFonts w:ascii="Cambria" w:hAnsi="Cambria"/>
                            <w:i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i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line id="Connecteur droit 53" o:spid="_x0000_s1074" style="position:absolute;flip:y;visibility:visible;mso-wrap-style:square" from="16764,12382" to="17678,13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g3Er8AAADbAAAADwAAAGRycy9kb3ducmV2LnhtbESP3WqDQBCF7wN9h2UCvYtrGgzBugki&#10;SHMbzQMM7kSl7qy4W7Vv3y0Ecnn4zg8nu6xmEDNNrresYB/FIIgbq3tuFdzrcncC4TyyxsEyKfgl&#10;B5fz2ybDVNuFbzRXvhWhhF2KCjrvx1RK13Rk0EV2JA7sYSeDPsiplXrCJZSbQX7E8VEa7DksdDhS&#10;0VHzXf0YBUs5FAF+meNpKZOicnVu51qp9+2af4LwtPqX+Zm+agXJAf6/hB8gz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g3Er8AAADbAAAADwAAAAAAAAAAAAAAAACh&#10;AgAAZHJzL2Rvd25yZXYueG1sUEsFBgAAAAAEAAQA+QAAAI0DAAAAAA==&#10;" strokecolor="#c5e0b3 [1305]" strokeweight=".5pt">
                  <v:stroke joinstyle="miter"/>
                </v:line>
                <v:shape id="Image 55" o:spid="_x0000_s1075" type="#_x0000_t75" style="position:absolute;left:40576;top:8382;width:1175;height:1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lY5XFAAAA2wAAAA8AAABkcnMvZG93bnJldi54bWxEj09rwkAUxO9Cv8PyCr3ppqUWjdmIVKQ9&#10;CYkiHh/Zlz9t9m2a3Zr47btCweMwM79hkvVoWnGh3jWWFTzPIhDEhdUNVwqOh910AcJ5ZI2tZVJw&#10;JQfr9GGSYKztwBldcl+JAGEXo4La+y6W0hU1GXQz2xEHr7S9QR9kX0nd4xDgppUvUfQmDTYcFmrs&#10;6L2m4jv/NQq22alcbqr9NVsOX/nrR1S680+p1NPjuFmB8DT6e/i//akVzOdw+xJ+gE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5WOVxQAAANsAAAAPAAAAAAAAAAAAAAAA&#10;AJ8CAABkcnMvZG93bnJldi54bWxQSwUGAAAAAAQABAD3AAAAkQMAAAAA&#10;">
                  <v:imagedata r:id="rId13" o:title=""/>
                  <v:path arrowok="t"/>
                </v:shape>
              </v:group>
            </w:pict>
          </mc:Fallback>
        </mc:AlternateContent>
      </w: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Pr="00316FF7" w:rsidRDefault="00AD6F7B" w:rsidP="00AD6F7B">
      <w:pPr>
        <w:pStyle w:val="Titre3"/>
        <w:rPr>
          <w:rFonts w:ascii="Cambria" w:hAnsi="Cambria"/>
        </w:rPr>
      </w:pPr>
      <w:bookmarkStart w:id="16" w:name="_Toc500929096"/>
      <w:r>
        <w:rPr>
          <w:rFonts w:ascii="Cambria" w:hAnsi="Cambria"/>
        </w:rPr>
        <w:t>4.2.2</w:t>
      </w:r>
      <w:r w:rsidRPr="00316FF7">
        <w:rPr>
          <w:rFonts w:ascii="Cambria" w:hAnsi="Cambria"/>
        </w:rPr>
        <w:t xml:space="preserve"> </w:t>
      </w:r>
      <w:r>
        <w:rPr>
          <w:rFonts w:ascii="Cambria" w:hAnsi="Cambria"/>
        </w:rPr>
        <w:t>–</w:t>
      </w:r>
      <w:r w:rsidRPr="00316FF7">
        <w:rPr>
          <w:rFonts w:ascii="Cambria" w:hAnsi="Cambria"/>
        </w:rPr>
        <w:t xml:space="preserve"> </w:t>
      </w:r>
      <w:r>
        <w:rPr>
          <w:rFonts w:ascii="Cambria" w:hAnsi="Cambria"/>
        </w:rPr>
        <w:t>Procédé de localisation</w:t>
      </w:r>
      <w:bookmarkEnd w:id="16"/>
      <w:r>
        <w:rPr>
          <w:rFonts w:ascii="Cambria" w:hAnsi="Cambria"/>
        </w:rPr>
        <w:t xml:space="preserve"> </w:t>
      </w: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Pr="00876934" w:rsidRDefault="00ED2610" w:rsidP="00876934">
      <w:pPr>
        <w:jc w:val="both"/>
        <w:rPr>
          <w:rFonts w:ascii="Cambria" w:hAnsi="Cambria"/>
        </w:rPr>
      </w:pPr>
      <w:r w:rsidRPr="00876934">
        <w:rPr>
          <w:rFonts w:ascii="Cambria" w:hAnsi="Cambria"/>
        </w:rPr>
        <w:t>Dans le but de localiser une cible mobile, il a été fait le choix mettre en place le procédé de trilatération. L</w:t>
      </w:r>
      <w:r w:rsidR="00876934" w:rsidRPr="00876934">
        <w:rPr>
          <w:rFonts w:ascii="Cambria" w:hAnsi="Cambria"/>
        </w:rPr>
        <w:t>a trilatération consiste à utiliser les distances pour obtenir la localisation précise d’une cible. En effet, il s’agit d’une sortie de « triangulation par les distances »</w:t>
      </w:r>
    </w:p>
    <w:p w:rsidR="00876934" w:rsidRPr="00876934" w:rsidRDefault="00876934" w:rsidP="00876934">
      <w:pPr>
        <w:jc w:val="both"/>
        <w:rPr>
          <w:rFonts w:ascii="Cambria" w:hAnsi="Cambria"/>
          <w:i/>
          <w:u w:val="single"/>
        </w:rPr>
      </w:pPr>
      <w:r w:rsidRPr="00876934">
        <w:rPr>
          <w:rStyle w:val="lev"/>
          <w:rFonts w:ascii="Cambria" w:hAnsi="Cambria"/>
          <w:i/>
        </w:rPr>
        <w:t>Une fois les distance connues</w:t>
      </w:r>
      <w:r w:rsidRPr="00876934">
        <w:rPr>
          <w:rFonts w:ascii="Cambria" w:hAnsi="Cambria"/>
          <w:i/>
        </w:rPr>
        <w:t xml:space="preserve">, il suffit de tracer des cercles de centres des points connus et de rayons égaux à la distance propre des ces chaques points à l’objet inconnu. Le point d’intersection de ces cercles indique l’endroit où se situe le point recherché. </w:t>
      </w:r>
      <w:r w:rsidRPr="00876934">
        <w:rPr>
          <w:rFonts w:ascii="Cambria" w:hAnsi="Cambria"/>
          <w:b/>
          <w:u w:val="single"/>
        </w:rPr>
        <w:t>Sources : https://thuzhen.wordpress.com/2013/01/23/triangulation-par-les-distances/</w:t>
      </w:r>
    </w:p>
    <w:p w:rsidR="00AD6F7B" w:rsidRDefault="00AD6F7B" w:rsidP="00901643">
      <w:pPr>
        <w:rPr>
          <w:rFonts w:ascii="Cambria" w:hAnsi="Cambria"/>
          <w:u w:val="single"/>
        </w:rPr>
      </w:pPr>
    </w:p>
    <w:p w:rsidR="00AD6F7B" w:rsidRDefault="00AD6F7B" w:rsidP="00901643">
      <w:pPr>
        <w:rPr>
          <w:rFonts w:ascii="Cambria" w:hAnsi="Cambria"/>
          <w:u w:val="single"/>
        </w:rPr>
      </w:pPr>
    </w:p>
    <w:p w:rsidR="00901643" w:rsidRDefault="00901643" w:rsidP="00901643">
      <w:pPr>
        <w:rPr>
          <w:rFonts w:ascii="Cambria" w:eastAsiaTheme="majorEastAsia" w:hAnsi="Cambria" w:cstheme="majorBidi"/>
          <w:color w:val="2E74B5" w:themeColor="accent1" w:themeShade="BF"/>
          <w:sz w:val="32"/>
          <w:szCs w:val="32"/>
          <w:u w:val="single"/>
        </w:rPr>
      </w:pPr>
      <w:r>
        <w:rPr>
          <w:rFonts w:ascii="Cambria" w:hAnsi="Cambria"/>
          <w:u w:val="single"/>
        </w:rPr>
        <w:br w:type="page"/>
      </w:r>
    </w:p>
    <w:p w:rsidR="00901643" w:rsidRPr="00901643" w:rsidRDefault="00901643" w:rsidP="00901643">
      <w:pPr>
        <w:pStyle w:val="Titre2"/>
        <w:rPr>
          <w:rFonts w:ascii="Cambria" w:hAnsi="Cambria"/>
        </w:rPr>
      </w:pPr>
      <w:bookmarkStart w:id="17" w:name="_Toc498455192"/>
      <w:bookmarkStart w:id="18" w:name="_Toc500929097"/>
      <w:r w:rsidRPr="00901643">
        <w:rPr>
          <w:rFonts w:ascii="Cambria" w:hAnsi="Cambria"/>
        </w:rPr>
        <w:lastRenderedPageBreak/>
        <w:t>4.3 - Localisation de plusieurs « Beacons » fixes et mobile</w:t>
      </w:r>
      <w:bookmarkEnd w:id="17"/>
      <w:bookmarkEnd w:id="18"/>
      <w:r w:rsidRPr="00901643">
        <w:rPr>
          <w:rFonts w:ascii="Cambria" w:hAnsi="Cambria"/>
        </w:rPr>
        <w:t xml:space="preserve"> </w:t>
      </w:r>
    </w:p>
    <w:p w:rsidR="00901643" w:rsidRDefault="00901643" w:rsidP="00901643"/>
    <w:p w:rsidR="00AD6F7B" w:rsidRPr="00316FF7" w:rsidRDefault="00AD6F7B" w:rsidP="00AD6F7B">
      <w:pPr>
        <w:pStyle w:val="Titre3"/>
        <w:rPr>
          <w:rFonts w:ascii="Cambria" w:hAnsi="Cambria"/>
        </w:rPr>
      </w:pPr>
      <w:bookmarkStart w:id="19" w:name="_Toc500929098"/>
      <w:r>
        <w:rPr>
          <w:rFonts w:ascii="Cambria" w:hAnsi="Cambria"/>
        </w:rPr>
        <w:t>4.3</w:t>
      </w:r>
      <w:r w:rsidRPr="00316FF7">
        <w:rPr>
          <w:rFonts w:ascii="Cambria" w:hAnsi="Cambria"/>
        </w:rPr>
        <w:t>.1 - Fonctionnel</w:t>
      </w:r>
      <w:bookmarkEnd w:id="19"/>
    </w:p>
    <w:p w:rsidR="00AD6F7B" w:rsidRDefault="00AD6F7B" w:rsidP="00901643"/>
    <w:tbl>
      <w:tblPr>
        <w:tblStyle w:val="TableauGrille5Fonc-Accentuation6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01643" w:rsidRPr="00263131" w:rsidTr="006E47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Fonction</w:t>
            </w:r>
          </w:p>
        </w:tc>
        <w:tc>
          <w:tcPr>
            <w:tcW w:w="6940" w:type="dxa"/>
            <w:vAlign w:val="center"/>
          </w:tcPr>
          <w:p w:rsidR="00901643" w:rsidRPr="00263131" w:rsidRDefault="00901643" w:rsidP="006E47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 xml:space="preserve">Localisation </w:t>
            </w:r>
            <w:r>
              <w:rPr>
                <w:rFonts w:ascii="Cambria" w:hAnsi="Cambria"/>
                <w:b w:val="0"/>
              </w:rPr>
              <w:t>de beacons fixes et mobile</w:t>
            </w:r>
          </w:p>
        </w:tc>
      </w:tr>
      <w:tr w:rsidR="00901643" w:rsidRPr="00263131" w:rsidTr="006E4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Description</w:t>
            </w:r>
          </w:p>
        </w:tc>
        <w:tc>
          <w:tcPr>
            <w:tcW w:w="6940" w:type="dxa"/>
            <w:vAlign w:val="center"/>
          </w:tcPr>
          <w:p w:rsidR="00901643" w:rsidRPr="00263131" w:rsidRDefault="003E7160" w:rsidP="008769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3E7160">
              <w:rPr>
                <w:rFonts w:ascii="Cambria" w:hAnsi="Cambria"/>
              </w:rPr>
              <w:t>Cette fonction permet de situer des beac</w:t>
            </w:r>
            <w:r>
              <w:rPr>
                <w:rFonts w:ascii="Cambria" w:hAnsi="Cambria"/>
              </w:rPr>
              <w:t xml:space="preserve">ons fixes et mobile sur un plan </w:t>
            </w:r>
            <w:r w:rsidRPr="003E7160">
              <w:rPr>
                <w:rFonts w:ascii="Cambria" w:hAnsi="Cambria"/>
              </w:rPr>
              <w:t>à 2 dimensions. Les positions ret</w:t>
            </w:r>
            <w:r>
              <w:rPr>
                <w:rFonts w:ascii="Cambria" w:hAnsi="Cambria"/>
              </w:rPr>
              <w:t xml:space="preserve">ournées par cette fonction sont </w:t>
            </w:r>
            <w:r w:rsidRPr="003E7160">
              <w:rPr>
                <w:rFonts w:ascii="Cambria" w:hAnsi="Cambria"/>
              </w:rPr>
              <w:t>rafraichies régulièrement. (</w:t>
            </w:r>
            <w:r>
              <w:rPr>
                <w:rFonts w:ascii="Cambria" w:hAnsi="Cambria"/>
              </w:rPr>
              <w:t xml:space="preserve">0.5s) </w:t>
            </w:r>
            <w:r w:rsidRPr="003E7160">
              <w:rPr>
                <w:rFonts w:ascii="Cambria" w:hAnsi="Cambria"/>
              </w:rPr>
              <w:t>L’ util</w:t>
            </w:r>
            <w:r>
              <w:rPr>
                <w:rFonts w:ascii="Cambria" w:hAnsi="Cambria"/>
              </w:rPr>
              <w:t xml:space="preserve">isateur à accès aux différentes positions des beacons et une </w:t>
            </w:r>
            <w:r w:rsidRPr="003E7160">
              <w:rPr>
                <w:rFonts w:ascii="Cambria" w:hAnsi="Cambria"/>
              </w:rPr>
              <w:t>distance estimée de chaque.</w:t>
            </w:r>
          </w:p>
        </w:tc>
      </w:tr>
      <w:tr w:rsidR="00901643" w:rsidRPr="0081245F" w:rsidTr="006E47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Entrées</w:t>
            </w:r>
          </w:p>
        </w:tc>
        <w:tc>
          <w:tcPr>
            <w:tcW w:w="6940" w:type="dxa"/>
            <w:vAlign w:val="center"/>
          </w:tcPr>
          <w:p w:rsidR="00901643" w:rsidRDefault="00901643" w:rsidP="00901643">
            <w:pPr>
              <w:pStyle w:val="Paragraphedeliste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SignalBeaconFixe[NbrBeacon</w:t>
            </w:r>
            <w:r w:rsidR="00876934">
              <w:rPr>
                <w:rFonts w:ascii="Cambria" w:hAnsi="Cambria"/>
              </w:rPr>
              <w:t>Fixes</w:t>
            </w:r>
            <w:r>
              <w:rPr>
                <w:rFonts w:ascii="Cambria" w:hAnsi="Cambria"/>
              </w:rPr>
              <w:t xml:space="preserve"> : 1]</w:t>
            </w:r>
          </w:p>
          <w:p w:rsidR="00901643" w:rsidRPr="00B7232E" w:rsidRDefault="00901643" w:rsidP="00901643">
            <w:pPr>
              <w:pStyle w:val="Paragraphedeliste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SignalBeaconMobile[NbrBeacon</w:t>
            </w:r>
            <w:r w:rsidR="00876934">
              <w:rPr>
                <w:rFonts w:ascii="Cambria" w:hAnsi="Cambria"/>
              </w:rPr>
              <w:t>Mobiles</w:t>
            </w:r>
            <w:r>
              <w:rPr>
                <w:rFonts w:ascii="Cambria" w:hAnsi="Cambria"/>
              </w:rPr>
              <w:t> : 1]</w:t>
            </w:r>
          </w:p>
          <w:p w:rsidR="00901643" w:rsidRPr="00B7232E" w:rsidRDefault="00876934" w:rsidP="00901643">
            <w:pPr>
              <w:pStyle w:val="Paragraphedeliste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SignalBaliseFixe[3</w:t>
            </w:r>
            <w:r w:rsidR="00901643">
              <w:rPr>
                <w:rFonts w:ascii="Cambria" w:hAnsi="Cambria"/>
              </w:rPr>
              <w:t> : 1]</w:t>
            </w:r>
          </w:p>
        </w:tc>
      </w:tr>
      <w:tr w:rsidR="00901643" w:rsidRPr="0081245F" w:rsidTr="006E4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Sortie</w:t>
            </w:r>
          </w:p>
        </w:tc>
        <w:tc>
          <w:tcPr>
            <w:tcW w:w="6940" w:type="dxa"/>
            <w:vAlign w:val="center"/>
          </w:tcPr>
          <w:p w:rsidR="00901643" w:rsidRDefault="00901643" w:rsidP="00901643">
            <w:pPr>
              <w:pStyle w:val="Paragraphedeliste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PositionBeaconFixe[X : Y]</w:t>
            </w:r>
          </w:p>
          <w:p w:rsidR="00901643" w:rsidRPr="0081245F" w:rsidRDefault="00901643" w:rsidP="00901643">
            <w:pPr>
              <w:pStyle w:val="Paragraphedeliste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PositionBeaconMobile[X : Y]</w:t>
            </w:r>
          </w:p>
        </w:tc>
      </w:tr>
    </w:tbl>
    <w:p w:rsidR="00901643" w:rsidRDefault="00901643" w:rsidP="00901643"/>
    <w:p w:rsidR="00901643" w:rsidRDefault="0084134B" w:rsidP="00901643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8D339B5" wp14:editId="0A59C693">
                <wp:simplePos x="0" y="0"/>
                <wp:positionH relativeFrom="margin">
                  <wp:posOffset>-274955</wp:posOffset>
                </wp:positionH>
                <wp:positionV relativeFrom="paragraph">
                  <wp:posOffset>332740</wp:posOffset>
                </wp:positionV>
                <wp:extent cx="6315075" cy="1783080"/>
                <wp:effectExtent l="0" t="0" r="0" b="7620"/>
                <wp:wrapNone/>
                <wp:docPr id="89" name="Groupe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5075" cy="1783080"/>
                          <a:chOff x="0" y="0"/>
                          <a:chExt cx="6315075" cy="1783080"/>
                        </a:xfrm>
                      </wpg:grpSpPr>
                      <wps:wsp>
                        <wps:cNvPr id="72" name="Rectangle 72"/>
                        <wps:cNvSpPr/>
                        <wps:spPr>
                          <a:xfrm>
                            <a:off x="2085975" y="0"/>
                            <a:ext cx="1783080" cy="178308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nnecteur droit avec flèche 52"/>
                        <wps:cNvCnPr/>
                        <wps:spPr>
                          <a:xfrm>
                            <a:off x="1552575" y="371475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onnecteur droit avec flèche 73"/>
                        <wps:cNvCnPr/>
                        <wps:spPr>
                          <a:xfrm>
                            <a:off x="1543050" y="1495425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necteur droit avec flèche 18"/>
                        <wps:cNvCnPr/>
                        <wps:spPr>
                          <a:xfrm>
                            <a:off x="3857625" y="571500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19325" y="523875"/>
                            <a:ext cx="1569720" cy="746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jc w:val="center"/>
                                <w:rPr>
                                  <w:rFonts w:ascii="Cambria" w:hAnsi="Cambria"/>
                                  <w:sz w:val="32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</w:rPr>
                                <w:t>Localisation de beacons fixes et mobiles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247650"/>
                            <a:ext cx="139446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A96E49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 w:rsidRPr="00A96E49">
                                <w:rPr>
                                  <w:rFonts w:ascii="Cambria" w:hAnsi="Cambria"/>
                                </w:rPr>
                                <w:t>SignalBeaconFixe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[]</w:t>
                              </w:r>
                            </w:p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52550"/>
                            <a:ext cx="15316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 w:rsidRPr="00E63933">
                                <w:rPr>
                                  <w:rFonts w:ascii="Cambria" w:hAnsi="Cambria"/>
                                </w:rPr>
                                <w:t>Si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gnalBaliseFixe[]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0" y="438150"/>
                            <a:ext cx="1828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876934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PositionBeaconFixe</w:t>
                              </w:r>
                              <w:r w:rsidR="006E47D3">
                                <w:rPr>
                                  <w:rFonts w:ascii="Cambria" w:hAnsi="Cambria"/>
                                </w:rPr>
                                <w:t>[X : 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Connecteur droit avec flèche 54"/>
                        <wps:cNvCnPr/>
                        <wps:spPr>
                          <a:xfrm>
                            <a:off x="1533525" y="914400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00100"/>
                            <a:ext cx="169926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A96E49" w:rsidRDefault="006E47D3" w:rsidP="00901643">
                              <w:pPr>
                                <w:spacing w:after="0" w:line="240" w:lineRule="auto"/>
                                <w:rPr>
                                  <w:rFonts w:ascii="Cambria" w:hAnsi="Cambria"/>
                                </w:rPr>
                              </w:pPr>
                              <w:r w:rsidRPr="00A96E49">
                                <w:rPr>
                                  <w:rFonts w:ascii="Cambria" w:hAnsi="Cambria"/>
                                </w:rPr>
                                <w:t>SignalBeaconMobile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[]</w:t>
                              </w:r>
                            </w:p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04900" y="76200"/>
                            <a:ext cx="1030605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D4C95" w:rsidRDefault="006E47D3" w:rsidP="00901643">
                              <w:pPr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</w:pPr>
                              <w:r w:rsidRPr="00ED4C95"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  <w:t>NbrBeacon</w:t>
                              </w:r>
                              <w:r w:rsidR="00876934"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  <w:t>Fixes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2990" y="619125"/>
                            <a:ext cx="115633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D4C95" w:rsidRDefault="006E47D3" w:rsidP="00901643">
                              <w:pPr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</w:pPr>
                              <w:r w:rsidRPr="00ED4C95"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  <w:t>NbrBeacon</w:t>
                              </w:r>
                              <w:r w:rsidR="00876934"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  <w:t>Mobiles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2075" y="1190625"/>
                            <a:ext cx="75438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D4C95" w:rsidRDefault="006E47D3" w:rsidP="00901643">
                              <w:pPr>
                                <w:jc w:val="center"/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Connecteur droit 48"/>
                        <wps:cNvCnPr/>
                        <wps:spPr>
                          <a:xfrm flipV="1">
                            <a:off x="1724025" y="323850"/>
                            <a:ext cx="91440" cy="10668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Connecteur droit 47"/>
                        <wps:cNvCnPr/>
                        <wps:spPr>
                          <a:xfrm flipV="1">
                            <a:off x="1676400" y="1447800"/>
                            <a:ext cx="91440" cy="10668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" name="Image 5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8600" y="523875"/>
                            <a:ext cx="117475" cy="105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333875" y="1076325"/>
                            <a:ext cx="19812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PositionBeaconMobile[X : 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" name="Connecteur droit avec flèche 70"/>
                        <wps:cNvCnPr/>
                        <wps:spPr>
                          <a:xfrm>
                            <a:off x="3857625" y="1219200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" name="Image 7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8600" y="1171575"/>
                            <a:ext cx="117475" cy="10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D339B5" id="Groupe 89" o:spid="_x0000_s1076" style="position:absolute;margin-left:-21.65pt;margin-top:26.2pt;width:497.25pt;height:140.4pt;z-index:251741184;mso-position-horizontal-relative:margin" coordsize="63150,17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">
                <v:rect id="Rectangle 72" o:spid="_x0000_s1077" style="position:absolute;left:20859;width:17831;height:17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7e88QA&#10;AADbAAAADwAAAGRycy9kb3ducmV2LnhtbESPT2vCQBTE7wW/w/KE3upGD1XSrKKW0noo0qTg9bH7&#10;8odm38bsNqbf3i0IHoeZ+Q2TbUbbioF63zhWMJ8lIIi1Mw1XCr6Lt6cVCB+QDbaOScEfedisJw8Z&#10;psZd+IuGPFQiQtinqKAOoUul9Lomi37mOuLola63GKLsK2l6vES4beUiSZ6lxYbjQo0d7WvSP/mv&#10;VaCLM+8+VyX55T6xp/fD8VWeBqUep+P2BUSgMdzDt/aHUbBcwP+X+AP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u3vPEAAAA2wAAAA8AAAAAAAAAAAAAAAAAmAIAAGRycy9k&#10;b3ducmV2LnhtbFBLBQYAAAAABAAEAPUAAACJAwAAAAA=&#10;" fillcolor="#c5e0b3 [1305]" stroked="f" strokeweight="1pt"/>
                <v:shape id="Connecteur droit avec flèche 52" o:spid="_x0000_s1078" type="#_x0000_t32" style="position:absolute;left:15525;top:3714;width:53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hppsQAAADbAAAADwAAAGRycy9kb3ducmV2LnhtbESPQWvCQBSE7wX/w/KE3urGFEWiqxSx&#10;oGgPRgs9PrLPJDT7Nma3uv57tyB4HGbmG2a2CKYRF+pcbVnBcJCAIC6srrlUcDx8vk1AOI+ssbFM&#10;Cm7kYDHvvcww0/bKe7rkvhQRwi5DBZX3bSalKyoy6Aa2JY7eyXYGfZRdKXWH1wg3jUyTZCwN1hwX&#10;KmxpWVHxm/8ZBV/pnnbncDzb7fo9fG+GLln9OKVe++FjCsJT8M/wo73WCkYp/H+JP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SGmmxAAAANsAAAAPAAAAAAAAAAAA&#10;AAAAAKECAABkcnMvZG93bnJldi54bWxQSwUGAAAAAAQABAD5AAAAkgMAAAAA&#10;" strokecolor="#c5e0b3 [1305]" strokeweight=".5pt">
                  <v:stroke endarrow="block" joinstyle="miter"/>
                </v:shape>
                <v:shape id="Connecteur droit avec flèche 73" o:spid="_x0000_s1079" type="#_x0000_t32" style="position:absolute;left:15430;top:14954;width:53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GQXcUAAADbAAAADwAAAGRycy9kb3ducmV2LnhtbESPQWvCQBSE74L/YXlCb7rRQCvRVURa&#10;sLQ9xFrw+Mg+k2D2bZLdmu2/7xYKHoeZ+YZZb4NpxI16V1tWMJ8lIIgLq2suFZw+X6ZLEM4ja2ws&#10;k4IfcrDdjEdrzLQdOKfb0ZciQthlqKDyvs2kdEVFBt3MtsTRu9jeoI+yL6XucYhw08hFkjxKgzXH&#10;hQpb2ldUXI/fRsHHIqf3Lpw6+3ZIw9fr3CXPZ6fUwyTsViA8BX8P/7cPWsFTCn9f4g+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GQXcUAAADbAAAADwAAAAAAAAAA&#10;AAAAAAChAgAAZHJzL2Rvd25yZXYueG1sUEsFBgAAAAAEAAQA+QAAAJMDAAAAAA==&#10;" strokecolor="#c5e0b3 [1305]" strokeweight=".5pt">
                  <v:stroke endarrow="block" joinstyle="miter"/>
                </v:shape>
                <v:shape id="Connecteur droit avec flèche 18" o:spid="_x0000_s1080" type="#_x0000_t32" style="position:absolute;left:38576;top:5715;width:5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rnjMQAAADbAAAADwAAAGRycy9kb3ducmV2LnhtbESPT2sCQQzF7wW/wxDBW51VoZTVUUQs&#10;KLYH/4HHsBN3F3cy685Up9++ORR6S3gv7/0yWyTXqAd1ofZsYDTMQBEX3tZcGjgdP17fQYWIbLHx&#10;TAZ+KMBi3nuZYW79k/f0OMRSSQiHHA1UMba51qGoyGEY+pZYtKvvHEZZu1LbDp8S7ho9zrI37bBm&#10;aaiwpVVFxe3w7Qx8jff0eU+nu99tJum8HYVsfQnGDPppOQUVKcV/89/1xgq+wMovMoC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yueMxAAAANsAAAAPAAAAAAAAAAAA&#10;AAAAAKECAABkcnMvZG93bnJldi54bWxQSwUGAAAAAAQABAD5AAAAkgMAAAAA&#10;" strokecolor="#c5e0b3 [1305]" strokeweight=".5pt">
                  <v:stroke endarrow="block" joinstyle="miter"/>
                </v:shape>
                <v:shape id="_x0000_s1081" type="#_x0000_t202" style="position:absolute;left:22193;top:5238;width:15697;height:7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<v:textbox>
                    <w:txbxContent>
                      <w:p w:rsidR="006E47D3" w:rsidRPr="00E63933" w:rsidRDefault="006E47D3" w:rsidP="00901643">
                        <w:pPr>
                          <w:jc w:val="center"/>
                          <w:rPr>
                            <w:rFonts w:ascii="Cambria" w:hAnsi="Cambria"/>
                            <w:sz w:val="32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</w:rPr>
                          <w:t>Localisation de beacons fixes et mobiles</w:t>
                        </w:r>
                      </w:p>
                    </w:txbxContent>
                  </v:textbox>
                </v:shape>
                <v:shape id="_x0000_s1082" type="#_x0000_t202" style="position:absolute;left:95;top:2476;width:1394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<v:textbox>
                    <w:txbxContent>
                      <w:p w:rsidR="006E47D3" w:rsidRPr="00A96E49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proofErr w:type="gramStart"/>
                        <w:r w:rsidRPr="00A96E49">
                          <w:rPr>
                            <w:rFonts w:ascii="Cambria" w:hAnsi="Cambria"/>
                          </w:rPr>
                          <w:t>SignalBeaconFixe</w:t>
                        </w:r>
                        <w:r>
                          <w:rPr>
                            <w:rFonts w:ascii="Cambria" w:hAnsi="Cambria"/>
                          </w:rPr>
                          <w:t>[]</w:t>
                        </w:r>
                        <w:proofErr w:type="gramEnd"/>
                      </w:p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</w:p>
                    </w:txbxContent>
                  </v:textbox>
                </v:shape>
                <v:shape id="_x0000_s1083" type="#_x0000_t202" style="position:absolute;top:13525;width:1531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proofErr w:type="gramStart"/>
                        <w:r w:rsidRPr="00E63933">
                          <w:rPr>
                            <w:rFonts w:ascii="Cambria" w:hAnsi="Cambria"/>
                          </w:rPr>
                          <w:t>Si</w:t>
                        </w:r>
                        <w:r>
                          <w:rPr>
                            <w:rFonts w:ascii="Cambria" w:hAnsi="Cambria"/>
                          </w:rPr>
                          <w:t>gnalBaliseFixe[]</w:t>
                        </w:r>
                        <w:proofErr w:type="gramEnd"/>
                      </w:p>
                    </w:txbxContent>
                  </v:textbox>
                </v:shape>
                <v:shape id="_x0000_s1084" type="#_x0000_t202" style="position:absolute;left:43434;top:4381;width:1828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6E47D3" w:rsidRPr="00E63933" w:rsidRDefault="00876934" w:rsidP="00901643">
                        <w:pPr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PositionBeaconFixe</w:t>
                        </w:r>
                        <w:r w:rsidR="006E47D3">
                          <w:rPr>
                            <w:rFonts w:ascii="Cambria" w:hAnsi="Cambria"/>
                          </w:rPr>
                          <w:t>[X : Y]</w:t>
                        </w:r>
                      </w:p>
                    </w:txbxContent>
                  </v:textbox>
                </v:shape>
                <v:shape id="Connecteur droit avec flèche 54" o:spid="_x0000_s1085" type="#_x0000_t32" style="position:absolute;left:15335;top:9144;width:5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1UScUAAADbAAAADwAAAGRycy9kb3ducmV2LnhtbESPT2sCMRTE7wW/Q3iCt5r1T0VWo4i0&#10;YLE9uCp4fGyeu4ubl3WTavz2plDocZiZ3zDzZTC1uFHrKssKBv0EBHFudcWFgsP+43UKwnlkjbVl&#10;UvAgB8tF52WOqbZ33tEt84WIEHYpKii9b1IpXV6SQde3DXH0zrY16KNsC6lbvEe4qeUwSSbSYMVx&#10;ocSG1iXll+zHKPge7ujrGg5Xu92MwvFz4JL3k1Oq1w2rGQhPwf+H/9obreBtDL9f4g+Qi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1UScUAAADbAAAADwAAAAAAAAAA&#10;AAAAAAChAgAAZHJzL2Rvd25yZXYueG1sUEsFBgAAAAAEAAQA+QAAAJMDAAAAAA==&#10;" strokecolor="#c5e0b3 [1305]" strokeweight=".5pt">
                  <v:stroke endarrow="block" joinstyle="miter"/>
                </v:shape>
                <v:shape id="_x0000_s1086" type="#_x0000_t202" style="position:absolute;top:8001;width:1699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6E47D3" w:rsidRPr="00A96E49" w:rsidRDefault="006E47D3" w:rsidP="00901643">
                        <w:pPr>
                          <w:spacing w:after="0" w:line="240" w:lineRule="auto"/>
                          <w:rPr>
                            <w:rFonts w:ascii="Cambria" w:hAnsi="Cambria"/>
                          </w:rPr>
                        </w:pPr>
                        <w:proofErr w:type="gramStart"/>
                        <w:r w:rsidRPr="00A96E49">
                          <w:rPr>
                            <w:rFonts w:ascii="Cambria" w:hAnsi="Cambria"/>
                          </w:rPr>
                          <w:t>SignalBeaconMobile</w:t>
                        </w:r>
                        <w:r>
                          <w:rPr>
                            <w:rFonts w:ascii="Cambria" w:hAnsi="Cambria"/>
                          </w:rPr>
                          <w:t>[]</w:t>
                        </w:r>
                        <w:proofErr w:type="gramEnd"/>
                      </w:p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</w:p>
                    </w:txbxContent>
                  </v:textbox>
                </v:shape>
                <v:shape id="_x0000_s1087" type="#_x0000_t202" style="position:absolute;left:11049;top:762;width:1030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<v:textbox>
                    <w:txbxContent>
                      <w:p w:rsidR="006E47D3" w:rsidRPr="00ED4C95" w:rsidRDefault="006E47D3" w:rsidP="00901643">
                        <w:pPr>
                          <w:rPr>
                            <w:rFonts w:ascii="Cambria" w:hAnsi="Cambria"/>
                            <w:i/>
                            <w:sz w:val="18"/>
                          </w:rPr>
                        </w:pPr>
                        <w:r w:rsidRPr="00ED4C95">
                          <w:rPr>
                            <w:rFonts w:ascii="Cambria" w:hAnsi="Cambria"/>
                            <w:i/>
                            <w:sz w:val="18"/>
                          </w:rPr>
                          <w:t>NbrBeacon</w:t>
                        </w:r>
                        <w:r w:rsidR="00876934">
                          <w:rPr>
                            <w:rFonts w:ascii="Cambria" w:hAnsi="Cambria"/>
                            <w:i/>
                            <w:sz w:val="18"/>
                          </w:rPr>
                          <w:t>Fixes</w:t>
                        </w:r>
                      </w:p>
                    </w:txbxContent>
                  </v:textbox>
                </v:shape>
                <v:shape id="_x0000_s1088" type="#_x0000_t202" style="position:absolute;left:10629;top:6191;width:1156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<v:textbox>
                    <w:txbxContent>
                      <w:p w:rsidR="006E47D3" w:rsidRPr="00ED4C95" w:rsidRDefault="006E47D3" w:rsidP="00901643">
                        <w:pPr>
                          <w:rPr>
                            <w:rFonts w:ascii="Cambria" w:hAnsi="Cambria"/>
                            <w:i/>
                            <w:sz w:val="18"/>
                          </w:rPr>
                        </w:pPr>
                        <w:r w:rsidRPr="00ED4C95">
                          <w:rPr>
                            <w:rFonts w:ascii="Cambria" w:hAnsi="Cambria"/>
                            <w:i/>
                            <w:sz w:val="18"/>
                          </w:rPr>
                          <w:t>NbrBeacon</w:t>
                        </w:r>
                        <w:r w:rsidR="00876934">
                          <w:rPr>
                            <w:rFonts w:ascii="Cambria" w:hAnsi="Cambria"/>
                            <w:i/>
                            <w:sz w:val="18"/>
                          </w:rPr>
                          <w:t>Mobiles</w:t>
                        </w:r>
                      </w:p>
                    </w:txbxContent>
                  </v:textbox>
                </v:shape>
                <v:shape id="_x0000_s1089" type="#_x0000_t202" style="position:absolute;left:13620;top:11906;width:754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<v:textbox>
                    <w:txbxContent>
                      <w:p w:rsidR="006E47D3" w:rsidRPr="00ED4C95" w:rsidRDefault="006E47D3" w:rsidP="00901643">
                        <w:pPr>
                          <w:jc w:val="center"/>
                          <w:rPr>
                            <w:rFonts w:ascii="Cambria" w:hAnsi="Cambria"/>
                            <w:i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i/>
                            <w:sz w:val="18"/>
                          </w:rPr>
                          <w:t>N</w:t>
                        </w:r>
                      </w:p>
                    </w:txbxContent>
                  </v:textbox>
                </v:shape>
                <v:line id="Connecteur droit 48" o:spid="_x0000_s1090" style="position:absolute;flip:y;visibility:visible;mso-wrap-style:square" from="17240,3238" to="18154,4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UzvrwAAADbAAAADwAAAGRycy9kb3ducmV2LnhtbERPzYrCMBC+C/sOYRb2pumKK1KNIoWi&#10;1219gKEZ22IzKU22rW/vHBY8fnz/h9PsOjXSEFrPBr5XCSjiytuWawO3Ml/uQIWIbLHzTAaeFOB0&#10;/FgcMLV+4l8ai1grCeGQooEmxj7VOlQNOQwr3xMLd/eDwyhwqLUdcJJw1+l1kmy1w5alocGesoaq&#10;R/HnDEx5lwl5cdvdlP9kRSjPfiyN+fqcz3tQkeb4Fv+7r9bARsbKF/kB+vgC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RUzvrwAAADbAAAADwAAAAAAAAAAAAAAAAChAgAA&#10;ZHJzL2Rvd25yZXYueG1sUEsFBgAAAAAEAAQA+QAAAIoDAAAAAA==&#10;" strokecolor="#c5e0b3 [1305]" strokeweight=".5pt">
                  <v:stroke joinstyle="miter"/>
                </v:line>
                <v:line id="Connecteur droit 47" o:spid="_x0000_s1091" style="position:absolute;flip:y;visibility:visible;mso-wrap-style:square" from="16764,14478" to="17678,15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qnzL8AAADbAAAADwAAAGRycy9kb3ducmV2LnhtbESP3WqEMBCF7wt9hzCFvauxZbsV1ygi&#10;SPe2ug8wmKnKmomYVO3bNwuFXh6+88PJit1MYqXFjZYVvEQxCOLO6pF7Bde2fk5AOI+scbJMCn7I&#10;QZE/PmSYarvxJ62N70UoYZeigsH7OZXSdQMZdJGdiQP7sotBH+TSS73gFsrNJF/j+CQNjhwWBpyp&#10;Gqi7Nd9GwVZPVYAf5pRs9VvVuLa0a6vU4WkvzyA87f7f/Je+aAXHd7h/CT9A5r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IqnzL8AAADbAAAADwAAAAAAAAAAAAAAAACh&#10;AgAAZHJzL2Rvd25yZXYueG1sUEsFBgAAAAAEAAQA+QAAAI0DAAAAAA==&#10;" strokecolor="#c5e0b3 [1305]" strokeweight=".5pt">
                  <v:stroke joinstyle="miter"/>
                </v:line>
                <v:shape id="Image 56" o:spid="_x0000_s1092" type="#_x0000_t75" style="position:absolute;left:40386;top:5238;width:1174;height:1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3/eLEAAAA2wAAAA8AAABkcnMvZG93bnJldi54bWxEj09rwkAUxO+FfoflFbzVTYtKja4iFdGT&#10;kFTE4yP78qfNvk2zq4nf3hUEj8PM/IaZL3tTiwu1rrKs4GMYgSDOrK64UHD42bx/gXAeWWNtmRRc&#10;ycFy8foyx1jbjhO6pL4QAcIuRgWl900spctKMuiGtiEOXm5bgz7ItpC6xS7ATS0/o2giDVYcFkps&#10;6Luk7C89GwXr5JhPV8X+mky733S0jXJ3+s+VGrz1qxkIT71/hh/tnVYwnsD9S/gBcn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3/eLEAAAA2wAAAA8AAAAAAAAAAAAAAAAA&#10;nwIAAGRycy9kb3ducmV2LnhtbFBLBQYAAAAABAAEAPcAAACQAwAAAAA=&#10;">
                  <v:imagedata r:id="rId13" o:title=""/>
                  <v:path arrowok="t"/>
                </v:shape>
                <v:shape id="_x0000_s1093" type="#_x0000_t202" style="position:absolute;left:43338;top:10763;width:19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PGcIA&#10;AADb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3TG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A8ZwgAAANsAAAAPAAAAAAAAAAAAAAAAAJgCAABkcnMvZG93&#10;bnJldi54bWxQSwUGAAAAAAQABAD1AAAAhwMAAAAA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PositionBeaconMobile[X : Y]</w:t>
                        </w:r>
                      </w:p>
                    </w:txbxContent>
                  </v:textbox>
                </v:shape>
                <v:shape id="Connecteur droit avec flèche 70" o:spid="_x0000_s1094" type="#_x0000_t32" style="position:absolute;left:38576;top:12192;width:5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MOKsIAAADbAAAADwAAAGRycy9kb3ducmV2LnhtbERPz2vCMBS+C/sfwhN201QHU6pRZGxQ&#10;2TzUOfD4aN7asualNrGN/705DDx+fL/X22Aa0VPnassKZtMEBHFhdc2lgtP3x2QJwnlkjY1lUnAj&#10;B9vN02iNqbYD59QffSliCLsUFVTet6mUrqjIoJvaljhyv7Yz6CPsSqk7HGK4aeQ8SV6lwZpjQ4Ut&#10;vVVU/B2vRsFhntPXJZwu9jN7CT/7mUvez06p53HYrUB4Cv4h/ndnWsEiro9f4g+Qm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MOKsIAAADbAAAADwAAAAAAAAAAAAAA&#10;AAChAgAAZHJzL2Rvd25yZXYueG1sUEsFBgAAAAAEAAQA+QAAAJADAAAAAA==&#10;" strokecolor="#c5e0b3 [1305]" strokeweight=".5pt">
                  <v:stroke endarrow="block" joinstyle="miter"/>
                </v:shape>
                <v:shape id="Image 71" o:spid="_x0000_s1095" type="#_x0000_t75" style="position:absolute;left:40386;top:11715;width:1174;height:1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rOfbEAAAA2wAAAA8AAABkcnMvZG93bnJldi54bWxEj09rwkAUxO+FfoflFbzVjUVsja4iFdGT&#10;kFTE4yP78qfNvo3Z1cRv7woFj8PM/IaZL3tTiyu1rrKsYDSMQBBnVldcKDj8bN6/QDiPrLG2TApu&#10;5GC5eH2ZY6xtxwldU1+IAGEXo4LS+yaW0mUlGXRD2xAHL7etQR9kW0jdYhfgppYfUTSRBisOCyU2&#10;9F1S9pdejIJ1csynq2J/S6bdbzreRrk7nXOlBm/9agbCU++f4f/2Tiv4HMHjS/gBcn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prOfbEAAAA2wAAAA8AAAAAAAAAAAAAAAAA&#10;nwIAAGRycy9kb3ducmV2LnhtbFBLBQYAAAAABAAEAPcAAACQAwAAAAA=&#10;">
                  <v:imagedata r:id="rId13" o:title=""/>
                  <v:path arrowok="t"/>
                </v:shape>
                <w10:wrap anchorx="margin"/>
              </v:group>
            </w:pict>
          </mc:Fallback>
        </mc:AlternateContent>
      </w:r>
    </w:p>
    <w:p w:rsidR="0084134B" w:rsidRDefault="0084134B" w:rsidP="00901643"/>
    <w:p w:rsidR="0084134B" w:rsidRDefault="0084134B" w:rsidP="00901643"/>
    <w:p w:rsidR="0084134B" w:rsidRDefault="00876934" w:rsidP="0090164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3466465</wp:posOffset>
                </wp:positionH>
                <wp:positionV relativeFrom="paragraph">
                  <wp:posOffset>237490</wp:posOffset>
                </wp:positionV>
                <wp:extent cx="3116580" cy="281940"/>
                <wp:effectExtent l="0" t="0" r="0" b="3810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6934" w:rsidRPr="00876934" w:rsidRDefault="00876934" w:rsidP="0087693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76934">
                              <w:rPr>
                                <w:b/>
                              </w:rPr>
                              <w:t>OU</w:t>
                            </w:r>
                            <w:r>
                              <w:rPr>
                                <w:b/>
                              </w:rPr>
                              <w:t xml:space="preserve"> (selon le/les beacons sélectionnés)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87" o:spid="_x0000_s1096" type="#_x0000_t202" style="position:absolute;margin-left:272.95pt;margin-top:18.7pt;width:245.4pt;height:22.2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" filled="f" stroked="f" strokeweight=".5pt">
                <v:textbox>
                  <w:txbxContent>
                    <w:p w:rsidR="00876934" w:rsidRPr="00876934" w:rsidRDefault="00876934" w:rsidP="00876934">
                      <w:pPr>
                        <w:jc w:val="center"/>
                        <w:rPr>
                          <w:b/>
                        </w:rPr>
                      </w:pPr>
                      <w:r w:rsidRPr="00876934">
                        <w:rPr>
                          <w:b/>
                        </w:rPr>
                        <w:t>OU</w:t>
                      </w:r>
                      <w:r>
                        <w:rPr>
                          <w:b/>
                        </w:rPr>
                        <w:t xml:space="preserve"> (selon le/les beacons sélectionnés)</w:t>
                      </w:r>
                    </w:p>
                  </w:txbxContent>
                </v:textbox>
              </v:shape>
            </w:pict>
          </mc:Fallback>
        </mc:AlternateContent>
      </w:r>
    </w:p>
    <w:p w:rsidR="0084134B" w:rsidRDefault="0084134B" w:rsidP="0090164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23A582" wp14:editId="3F91373B">
                <wp:simplePos x="0" y="0"/>
                <wp:positionH relativeFrom="column">
                  <wp:posOffset>1410970</wp:posOffset>
                </wp:positionH>
                <wp:positionV relativeFrom="paragraph">
                  <wp:posOffset>48895</wp:posOffset>
                </wp:positionV>
                <wp:extent cx="91440" cy="106680"/>
                <wp:effectExtent l="0" t="0" r="22860" b="26670"/>
                <wp:wrapNone/>
                <wp:docPr id="49" name="Connecteur droi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" cy="106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49A64787" id="Connecteur droit 49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1pt,3.85pt" to="118.3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" strokecolor="#c5e0b3 [1305]" strokeweight=".5pt">
                <v:stroke joinstyle="miter"/>
              </v:line>
            </w:pict>
          </mc:Fallback>
        </mc:AlternateContent>
      </w:r>
    </w:p>
    <w:p w:rsidR="0084134B" w:rsidRDefault="0084134B" w:rsidP="00901643"/>
    <w:p w:rsidR="0084134B" w:rsidRDefault="0084134B" w:rsidP="00901643"/>
    <w:p w:rsidR="0084134B" w:rsidRDefault="0084134B" w:rsidP="00901643"/>
    <w:p w:rsidR="0084134B" w:rsidRDefault="0084134B" w:rsidP="00901643"/>
    <w:p w:rsidR="0084134B" w:rsidRPr="00316FF7" w:rsidRDefault="0084134B" w:rsidP="0084134B">
      <w:pPr>
        <w:pStyle w:val="Titre3"/>
        <w:rPr>
          <w:rFonts w:ascii="Cambria" w:hAnsi="Cambria"/>
        </w:rPr>
      </w:pPr>
      <w:bookmarkStart w:id="20" w:name="_Toc500929099"/>
      <w:r w:rsidRPr="00316FF7">
        <w:rPr>
          <w:rFonts w:ascii="Cambria" w:hAnsi="Cambria"/>
        </w:rPr>
        <w:t>4.</w:t>
      </w:r>
      <w:r>
        <w:rPr>
          <w:rFonts w:ascii="Cambria" w:hAnsi="Cambria"/>
        </w:rPr>
        <w:t>3</w:t>
      </w:r>
      <w:r w:rsidRPr="00316FF7">
        <w:rPr>
          <w:rFonts w:ascii="Cambria" w:hAnsi="Cambria"/>
        </w:rPr>
        <w:t>.</w:t>
      </w:r>
      <w:r>
        <w:rPr>
          <w:rFonts w:ascii="Cambria" w:hAnsi="Cambria"/>
        </w:rPr>
        <w:t>2</w:t>
      </w:r>
      <w:r w:rsidRPr="00316FF7">
        <w:rPr>
          <w:rFonts w:ascii="Cambria" w:hAnsi="Cambria"/>
        </w:rPr>
        <w:t xml:space="preserve"> </w:t>
      </w:r>
      <w:r>
        <w:rPr>
          <w:rFonts w:ascii="Cambria" w:hAnsi="Cambria"/>
        </w:rPr>
        <w:t>–</w:t>
      </w:r>
      <w:r w:rsidRPr="00316FF7">
        <w:rPr>
          <w:rFonts w:ascii="Cambria" w:hAnsi="Cambria"/>
        </w:rPr>
        <w:t xml:space="preserve"> </w:t>
      </w:r>
      <w:r>
        <w:rPr>
          <w:rFonts w:ascii="Cambria" w:hAnsi="Cambria"/>
        </w:rPr>
        <w:t>Procédé de localisation</w:t>
      </w:r>
      <w:bookmarkEnd w:id="20"/>
    </w:p>
    <w:p w:rsidR="0084134B" w:rsidRDefault="0084134B" w:rsidP="00901643"/>
    <w:p w:rsidR="0084134B" w:rsidRPr="00876934" w:rsidRDefault="00876934" w:rsidP="00876934">
      <w:pPr>
        <w:jc w:val="both"/>
        <w:rPr>
          <w:rFonts w:ascii="Cambria" w:hAnsi="Cambria"/>
        </w:rPr>
      </w:pPr>
      <w:r w:rsidRPr="00876934">
        <w:rPr>
          <w:rFonts w:ascii="Cambria" w:hAnsi="Cambria"/>
        </w:rPr>
        <w:t>Le procédé localisation est le même dans ce cas de figure. Dans cette phase, il s’agira de reprendre tout ce qui a été développé unitairement dans le but de l’intégrer à l’application finale.</w:t>
      </w:r>
    </w:p>
    <w:p w:rsidR="0084134B" w:rsidRDefault="0084134B" w:rsidP="00901643"/>
    <w:p w:rsidR="0084134B" w:rsidRDefault="0084134B" w:rsidP="00901643"/>
    <w:p w:rsidR="00901643" w:rsidRPr="0081245F" w:rsidRDefault="00901643" w:rsidP="00901643"/>
    <w:p w:rsidR="00901643" w:rsidRDefault="00901643" w:rsidP="00901643">
      <w:pPr>
        <w:rPr>
          <w:rFonts w:ascii="Cambria" w:eastAsiaTheme="majorEastAsia" w:hAnsi="Cambria" w:cstheme="majorBidi"/>
          <w:color w:val="2E74B5" w:themeColor="accent1" w:themeShade="BF"/>
          <w:sz w:val="32"/>
          <w:szCs w:val="32"/>
          <w:u w:val="single"/>
        </w:rPr>
      </w:pPr>
      <w:r>
        <w:rPr>
          <w:rFonts w:ascii="Cambria" w:hAnsi="Cambria"/>
          <w:u w:val="single"/>
        </w:rPr>
        <w:br w:type="page"/>
      </w:r>
    </w:p>
    <w:p w:rsidR="00901643" w:rsidRDefault="00901643" w:rsidP="00901643">
      <w:pPr>
        <w:pStyle w:val="Titre2"/>
        <w:rPr>
          <w:rFonts w:ascii="Cambria" w:hAnsi="Cambria"/>
        </w:rPr>
      </w:pPr>
      <w:bookmarkStart w:id="21" w:name="_Toc500929100"/>
      <w:bookmarkStart w:id="22" w:name="_Toc498455193"/>
      <w:r>
        <w:rPr>
          <w:rFonts w:ascii="Cambria" w:hAnsi="Cambria"/>
        </w:rPr>
        <w:lastRenderedPageBreak/>
        <w:t xml:space="preserve">4.4 - </w:t>
      </w:r>
      <w:r w:rsidRPr="00901643">
        <w:rPr>
          <w:rFonts w:ascii="Cambria" w:hAnsi="Cambria"/>
        </w:rPr>
        <w:t>Sélectionner un « Beacon » et le localiser</w:t>
      </w:r>
      <w:bookmarkEnd w:id="21"/>
      <w:r w:rsidRPr="00901643">
        <w:rPr>
          <w:rFonts w:ascii="Cambria" w:hAnsi="Cambria"/>
        </w:rPr>
        <w:t xml:space="preserve"> </w:t>
      </w:r>
      <w:bookmarkEnd w:id="22"/>
    </w:p>
    <w:p w:rsidR="0084134B" w:rsidRDefault="0084134B" w:rsidP="0084134B"/>
    <w:p w:rsidR="0084134B" w:rsidRPr="00316FF7" w:rsidRDefault="0084134B" w:rsidP="0084134B">
      <w:pPr>
        <w:pStyle w:val="Titre3"/>
        <w:rPr>
          <w:rFonts w:ascii="Cambria" w:hAnsi="Cambria"/>
        </w:rPr>
      </w:pPr>
      <w:bookmarkStart w:id="23" w:name="_Toc500929101"/>
      <w:r w:rsidRPr="00316FF7">
        <w:rPr>
          <w:rFonts w:ascii="Cambria" w:hAnsi="Cambria"/>
        </w:rPr>
        <w:t>4.</w:t>
      </w:r>
      <w:r w:rsidR="003E7160">
        <w:rPr>
          <w:rFonts w:ascii="Cambria" w:hAnsi="Cambria"/>
        </w:rPr>
        <w:t>4</w:t>
      </w:r>
      <w:r w:rsidRPr="00316FF7">
        <w:rPr>
          <w:rFonts w:ascii="Cambria" w:hAnsi="Cambria"/>
        </w:rPr>
        <w:t xml:space="preserve">.1 - </w:t>
      </w:r>
      <w:r w:rsidR="003E7160" w:rsidRPr="00316FF7">
        <w:rPr>
          <w:rFonts w:ascii="Cambria" w:hAnsi="Cambria"/>
        </w:rPr>
        <w:t>Fonctionnel</w:t>
      </w:r>
      <w:bookmarkEnd w:id="23"/>
    </w:p>
    <w:p w:rsidR="00901643" w:rsidRDefault="00901643" w:rsidP="00901643"/>
    <w:tbl>
      <w:tblPr>
        <w:tblStyle w:val="TableauGrille5Fonc-Accentuation6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01643" w:rsidRPr="00263131" w:rsidTr="006E47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Fonction</w:t>
            </w:r>
          </w:p>
        </w:tc>
        <w:tc>
          <w:tcPr>
            <w:tcW w:w="6940" w:type="dxa"/>
            <w:vAlign w:val="center"/>
          </w:tcPr>
          <w:p w:rsidR="00901643" w:rsidRPr="00263131" w:rsidRDefault="003E7160" w:rsidP="003E71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</w:rPr>
            </w:pPr>
            <w:r>
              <w:rPr>
                <w:rFonts w:ascii="Cambria" w:hAnsi="Cambria"/>
                <w:b w:val="0"/>
              </w:rPr>
              <w:t>Sélection</w:t>
            </w:r>
            <w:r w:rsidR="00901643" w:rsidRPr="00263131">
              <w:rPr>
                <w:rFonts w:ascii="Cambria" w:hAnsi="Cambria"/>
                <w:b w:val="0"/>
              </w:rPr>
              <w:t xml:space="preserve"> d’un beacon </w:t>
            </w:r>
          </w:p>
        </w:tc>
      </w:tr>
      <w:tr w:rsidR="00901643" w:rsidRPr="00263131" w:rsidTr="006E4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Description</w:t>
            </w:r>
          </w:p>
        </w:tc>
        <w:tc>
          <w:tcPr>
            <w:tcW w:w="6940" w:type="dxa"/>
            <w:vAlign w:val="center"/>
          </w:tcPr>
          <w:p w:rsidR="00901643" w:rsidRPr="00263131" w:rsidRDefault="00DD24C0" w:rsidP="008769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D24C0">
              <w:rPr>
                <w:rFonts w:ascii="Cambria" w:hAnsi="Cambria"/>
              </w:rPr>
              <w:t>Cette fonction permet de sélectionner et situer le beacon su</w:t>
            </w:r>
            <w:r>
              <w:rPr>
                <w:rFonts w:ascii="Cambria" w:hAnsi="Cambria"/>
              </w:rPr>
              <w:t xml:space="preserve">r un plan à </w:t>
            </w:r>
            <w:r w:rsidRPr="00DD24C0">
              <w:rPr>
                <w:rFonts w:ascii="Cambria" w:hAnsi="Cambria"/>
              </w:rPr>
              <w:t>2 dimensions. Les positions ret</w:t>
            </w:r>
            <w:r>
              <w:rPr>
                <w:rFonts w:ascii="Cambria" w:hAnsi="Cambria"/>
              </w:rPr>
              <w:t xml:space="preserve">ournées par cette fonction sont </w:t>
            </w:r>
            <w:r w:rsidRPr="00DD24C0">
              <w:rPr>
                <w:rFonts w:ascii="Cambria" w:hAnsi="Cambria"/>
              </w:rPr>
              <w:t>rafraichies régulièrement. Fonction sp</w:t>
            </w:r>
            <w:r>
              <w:rPr>
                <w:rFonts w:ascii="Cambria" w:hAnsi="Cambria"/>
              </w:rPr>
              <w:t xml:space="preserve">écifique de la localisation des </w:t>
            </w:r>
            <w:r w:rsidRPr="00DD24C0">
              <w:rPr>
                <w:rFonts w:ascii="Cambria" w:hAnsi="Cambria"/>
              </w:rPr>
              <w:t>beacons fixes/mobiles</w:t>
            </w:r>
          </w:p>
        </w:tc>
      </w:tr>
      <w:tr w:rsidR="00901643" w:rsidRPr="0081245F" w:rsidTr="006E47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Entrées</w:t>
            </w:r>
          </w:p>
        </w:tc>
        <w:tc>
          <w:tcPr>
            <w:tcW w:w="6940" w:type="dxa"/>
            <w:vAlign w:val="center"/>
          </w:tcPr>
          <w:p w:rsidR="00901643" w:rsidRDefault="00901643" w:rsidP="00901643">
            <w:pPr>
              <w:pStyle w:val="Paragraphedeliste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SignalBeaconSelect</w:t>
            </w:r>
          </w:p>
          <w:p w:rsidR="00901643" w:rsidRPr="0081245F" w:rsidRDefault="00901643" w:rsidP="00DD24C0">
            <w:pPr>
              <w:pStyle w:val="Paragraphedeliste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SignalBaliseFixe[</w:t>
            </w:r>
            <w:r w:rsidR="00DD24C0">
              <w:rPr>
                <w:rFonts w:ascii="Cambria" w:hAnsi="Cambria"/>
              </w:rPr>
              <w:t>N</w:t>
            </w:r>
            <w:r>
              <w:rPr>
                <w:rFonts w:ascii="Cambria" w:hAnsi="Cambria"/>
              </w:rPr>
              <w:t> : 1]</w:t>
            </w:r>
          </w:p>
        </w:tc>
      </w:tr>
      <w:tr w:rsidR="00901643" w:rsidRPr="0081245F" w:rsidTr="006E47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01643" w:rsidRPr="00263131" w:rsidRDefault="00901643" w:rsidP="006E47D3">
            <w:pPr>
              <w:jc w:val="center"/>
              <w:rPr>
                <w:rFonts w:ascii="Cambria" w:hAnsi="Cambria"/>
                <w:b w:val="0"/>
              </w:rPr>
            </w:pPr>
            <w:r w:rsidRPr="00263131">
              <w:rPr>
                <w:rFonts w:ascii="Cambria" w:hAnsi="Cambria"/>
                <w:b w:val="0"/>
              </w:rPr>
              <w:t>Sortie</w:t>
            </w:r>
          </w:p>
        </w:tc>
        <w:tc>
          <w:tcPr>
            <w:tcW w:w="6940" w:type="dxa"/>
            <w:vAlign w:val="center"/>
          </w:tcPr>
          <w:p w:rsidR="00901643" w:rsidRPr="0081245F" w:rsidRDefault="00901643" w:rsidP="00901643">
            <w:pPr>
              <w:pStyle w:val="Paragraphedeliste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PositionBeaconSelect[X : Y]</w:t>
            </w:r>
          </w:p>
        </w:tc>
      </w:tr>
    </w:tbl>
    <w:p w:rsidR="00901643" w:rsidRPr="0081245F" w:rsidRDefault="00901643" w:rsidP="00901643"/>
    <w:p w:rsidR="003E7160" w:rsidRDefault="003E7160" w:rsidP="00901643">
      <w:pPr>
        <w:rPr>
          <w:rFonts w:ascii="Cambria" w:hAnsi="Cambria"/>
          <w:u w:val="single"/>
        </w:rPr>
      </w:pPr>
      <w:r>
        <w:rPr>
          <w:rFonts w:ascii="Cambria" w:hAnsi="Cambria"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100A574" wp14:editId="50D836DF">
                <wp:simplePos x="0" y="0"/>
                <wp:positionH relativeFrom="column">
                  <wp:posOffset>-134620</wp:posOffset>
                </wp:positionH>
                <wp:positionV relativeFrom="paragraph">
                  <wp:posOffset>280670</wp:posOffset>
                </wp:positionV>
                <wp:extent cx="6086475" cy="1783080"/>
                <wp:effectExtent l="0" t="0" r="0" b="7620"/>
                <wp:wrapNone/>
                <wp:docPr id="90" name="Groupe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475" cy="1783080"/>
                          <a:chOff x="0" y="0"/>
                          <a:chExt cx="6086475" cy="1783080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2000250" y="0"/>
                            <a:ext cx="1783080" cy="178308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Connecteur droit avec flèche 83"/>
                        <wps:cNvCnPr/>
                        <wps:spPr>
                          <a:xfrm>
                            <a:off x="1466850" y="381000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Connecteur droit avec flèche 82"/>
                        <wps:cNvCnPr/>
                        <wps:spPr>
                          <a:xfrm>
                            <a:off x="1457325" y="1419225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Connecteur droit avec flèche 79"/>
                        <wps:cNvCnPr/>
                        <wps:spPr>
                          <a:xfrm>
                            <a:off x="3762375" y="904875"/>
                            <a:ext cx="539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4075" y="609600"/>
                            <a:ext cx="156972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jc w:val="center"/>
                                <w:rPr>
                                  <w:rFonts w:ascii="Cambria" w:hAnsi="Cambria"/>
                                  <w:sz w:val="32"/>
                                </w:rPr>
                              </w:pPr>
                              <w:r w:rsidRPr="00A96E49">
                                <w:rPr>
                                  <w:rFonts w:ascii="Cambria" w:hAnsi="Cambria"/>
                                  <w:sz w:val="24"/>
                                </w:rPr>
                                <w:t>Sélectionner un beacon et le</w:t>
                              </w:r>
                              <w:r w:rsidRPr="00A96E49">
                                <w:rPr>
                                  <w:rFonts w:ascii="Cambria" w:hAnsi="Cambria"/>
                                  <w:sz w:val="20"/>
                                </w:rPr>
                                <w:t xml:space="preserve"> </w:t>
                              </w:r>
                              <w:r w:rsidRPr="00A96E49">
                                <w:rPr>
                                  <w:rFonts w:ascii="Cambria" w:hAnsi="Cambria"/>
                                  <w:sz w:val="24"/>
                                </w:rPr>
                                <w:t>localiser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238125"/>
                            <a:ext cx="13716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 w:rsidRPr="00E63933">
                                <w:rPr>
                                  <w:rFonts w:ascii="Cambria" w:hAnsi="Cambria"/>
                                </w:rPr>
                                <w:t>SignalBeaconSelect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66825"/>
                            <a:ext cx="15316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 w:rsidRPr="00E63933">
                                <w:rPr>
                                  <w:rFonts w:ascii="Cambria" w:hAnsi="Cambria"/>
                                </w:rPr>
                                <w:t>Si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gnalBaliseFixe[]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7675" y="762000"/>
                            <a:ext cx="1828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63933" w:rsidRDefault="006E47D3" w:rsidP="00901643">
                              <w:pPr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PositionBeaconSelect[X : 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5875" y="1114425"/>
                            <a:ext cx="75438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47D3" w:rsidRPr="00ED4C95" w:rsidRDefault="006E47D3" w:rsidP="00901643">
                              <w:pPr>
                                <w:jc w:val="center"/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4" name="Connecteur droit 74"/>
                        <wps:cNvCnPr/>
                        <wps:spPr>
                          <a:xfrm flipV="1">
                            <a:off x="1590675" y="1371600"/>
                            <a:ext cx="91440" cy="10668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" name="Image 8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62400" y="847725"/>
                            <a:ext cx="117475" cy="105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00A574" id="Groupe 90" o:spid="_x0000_s1097" style="position:absolute;margin-left:-10.6pt;margin-top:22.1pt;width:479.25pt;height:140.4pt;z-index:251724800;mso-width-relative:margin;mso-height-relative:margin" coordsize="60864,17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">
                <v:rect id="Rectangle 81" o:spid="_x0000_s1098" style="position:absolute;left:20002;width:17831;height:17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kwo8MA&#10;AADbAAAADwAAAGRycy9kb3ducmV2LnhtbESPQYvCMBSE74L/IbyFvWmqh7VUo7jKsutBxCp4fTTP&#10;tti81CZb6783guBxmJlvmNmiM5VoqXGlZQWjYQSCOLO65FzB8fAziEE4j6yxskwK7uRgMe/3Zpho&#10;e+M9tanPRYCwS1BB4X2dSOmyggy6oa2Jg3e2jUEfZJNL3eAtwE0lx1H0JQ2WHBYKrGlVUHZJ/42C&#10;7HDl7218JjdZReb0u9mt5alV6vOjW05BeOr8O/xq/2kF8Qi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kwo8MAAADbAAAADwAAAAAAAAAAAAAAAACYAgAAZHJzL2Rv&#10;d25yZXYueG1sUEsFBgAAAAAEAAQA9QAAAIgDAAAAAA==&#10;" fillcolor="#c5e0b3 [1305]" stroked="f" strokeweight="1pt"/>
                <v:shape id="Connecteur droit avec flèche 83" o:spid="_x0000_s1099" type="#_x0000_t32" style="position:absolute;left:14668;top:3810;width:53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TgesMAAADbAAAADwAAAGRycy9kb3ducmV2LnhtbESPQYvCMBSE74L/ITzBm6YqLFKNsogL&#10;iutBrbDHR/O2Ldu81Car8d8bQfA4zMw3zHwZTC2u1LrKsoLRMAFBnFtdcaEgO30NpiCcR9ZYWyYF&#10;d3KwXHQ7c0y1vfGBrkdfiAhhl6KC0vsmldLlJRl0Q9sQR+/XtgZ9lG0hdYu3CDe1HCfJhzRYcVwo&#10;saFVSfnf8d8o2I8P9H0J2cXuNpNw3o5csv5xSvV74XMGwlPw7/CrvdEKphN4fok/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k4HrDAAAA2wAAAA8AAAAAAAAAAAAA&#10;AAAAoQIAAGRycy9kb3ducmV2LnhtbFBLBQYAAAAABAAEAPkAAACRAwAAAAA=&#10;" strokecolor="#c5e0b3 [1305]" strokeweight=".5pt">
                  <v:stroke endarrow="block" joinstyle="miter"/>
                </v:shape>
                <v:shape id="Connecteur droit avec flèche 82" o:spid="_x0000_s1100" type="#_x0000_t32" style="position:absolute;left:14573;top:14192;width:5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hF4cQAAADbAAAADwAAAGRycy9kb3ducmV2LnhtbESPQWvCQBSE74L/YXlCb2ZjCkVSVxFR&#10;sLQ9aFPo8ZF9JsHs25jdJtt/3y0UPA4z8w2z2gTTioF611hWsEhSEMSl1Q1XCoqPw3wJwnlkja1l&#10;UvBDDjbr6WSFubYjn2g4+0pECLscFdTed7mUrqzJoEtsRxy9i+0N+ij7Suoexwg3rczS9EkabDgu&#10;1NjRrqbyev42Ct6zE73dQnGzr8fH8PmycOn+yyn1MAvbZxCegr+H/9tHrWCZwd+X+AP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KEXhxAAAANsAAAAPAAAAAAAAAAAA&#10;AAAAAKECAABkcnMvZG93bnJldi54bWxQSwUGAAAAAAQABAD5AAAAkgMAAAAA&#10;" strokecolor="#c5e0b3 [1305]" strokeweight=".5pt">
                  <v:stroke endarrow="block" joinstyle="miter"/>
                </v:shape>
                <v:shape id="Connecteur droit avec flèche 79" o:spid="_x0000_s1101" type="#_x0000_t32" style="position:absolute;left:37623;top:9048;width:53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mnt8QAAADbAAAADwAAAGRycy9kb3ducmV2LnhtbESPQWsCMRSE7wX/Q3iCt5pVwepqFJEW&#10;LLYHVwWPj81zd3Hzsm5Sjf/eFAo9DjPzDTNfBlOLG7Wusqxg0E9AEOdWV1woOOw/XicgnEfWWFsm&#10;BQ9ysFx0XuaYanvnHd0yX4gIYZeigtL7JpXS5SUZdH3bEEfvbFuDPsq2kLrFe4SbWg6TZCwNVhwX&#10;SmxoXVJ+yX6Mgu/hjr6u4XC1280oHD8HLnk/OaV63bCagfAU/H/4r73RCt6m8Psl/gC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Wae3xAAAANsAAAAPAAAAAAAAAAAA&#10;AAAAAKECAABkcnMvZG93bnJldi54bWxQSwUGAAAAAAQABAD5AAAAkgMAAAAA&#10;" strokecolor="#c5e0b3 [1305]" strokeweight=".5pt">
                  <v:stroke endarrow="block" joinstyle="miter"/>
                </v:shape>
                <v:shape id="_x0000_s1102" type="#_x0000_t202" style="position:absolute;left:21240;top:6096;width:15697;height:6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<v:textbox>
                    <w:txbxContent>
                      <w:p w:rsidR="006E47D3" w:rsidRPr="00E63933" w:rsidRDefault="006E47D3" w:rsidP="00901643">
                        <w:pPr>
                          <w:jc w:val="center"/>
                          <w:rPr>
                            <w:rFonts w:ascii="Cambria" w:hAnsi="Cambria"/>
                            <w:sz w:val="32"/>
                          </w:rPr>
                        </w:pPr>
                        <w:r w:rsidRPr="00A96E49">
                          <w:rPr>
                            <w:rFonts w:ascii="Cambria" w:hAnsi="Cambria"/>
                            <w:sz w:val="24"/>
                          </w:rPr>
                          <w:t>Sélectionner un beacon et le</w:t>
                        </w:r>
                        <w:r w:rsidRPr="00A96E49">
                          <w:rPr>
                            <w:rFonts w:ascii="Cambria" w:hAnsi="Cambria"/>
                            <w:sz w:val="20"/>
                          </w:rPr>
                          <w:t xml:space="preserve"> </w:t>
                        </w:r>
                        <w:r w:rsidRPr="00A96E49">
                          <w:rPr>
                            <w:rFonts w:ascii="Cambria" w:hAnsi="Cambria"/>
                            <w:sz w:val="24"/>
                          </w:rPr>
                          <w:t>localiser</w:t>
                        </w:r>
                      </w:p>
                    </w:txbxContent>
                  </v:textbox>
                </v:shape>
                <v:shape id="_x0000_s1103" type="#_x0000_t202" style="position:absolute;left:190;top:2381;width:1371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LcMA&#10;AADbAAAADwAAAGRycy9kb3ducmV2LnhtbESPT2vCQBTE74LfYXlCb7prsf5JXUUqhZ6Upip4e2Sf&#10;SWj2bchuTfrtXUHwOMzMb5jlurOVuFLjS8caxiMFgjhzpuRcw+HnczgH4QOywcoxafgnD+tVv7fE&#10;xLiWv+mahlxECPsENRQh1ImUPivIoh+5mjh6F9dYDFE2uTQNthFuK/mq1FRaLDkuFFjTR0HZb/pn&#10;NRx3l/Npovb51r7VreuUZLuQWr8Mus07iEBdeIYf7S+jYTaD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aoLcMAAADbAAAADwAAAAAAAAAAAAAAAACYAgAAZHJzL2Rv&#10;d25yZXYueG1sUEsFBgAAAAAEAAQA9QAAAIgDAAAAAA==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r w:rsidRPr="00E63933">
                          <w:rPr>
                            <w:rFonts w:ascii="Cambria" w:hAnsi="Cambria"/>
                          </w:rPr>
                          <w:t>SignalBeaconSelect</w:t>
                        </w:r>
                      </w:p>
                    </w:txbxContent>
                  </v:textbox>
                </v:shape>
                <v:shape id="_x0000_s1104" type="#_x0000_t202" style="position:absolute;top:12668;width:1531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Nts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71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oNtsMAAADbAAAADwAAAAAAAAAAAAAAAACYAgAAZHJzL2Rv&#10;d25yZXYueG1sUEsFBgAAAAAEAAQA9QAAAIgDAAAAAA==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proofErr w:type="gramStart"/>
                        <w:r w:rsidRPr="00E63933">
                          <w:rPr>
                            <w:rFonts w:ascii="Cambria" w:hAnsi="Cambria"/>
                          </w:rPr>
                          <w:t>Si</w:t>
                        </w:r>
                        <w:r>
                          <w:rPr>
                            <w:rFonts w:ascii="Cambria" w:hAnsi="Cambria"/>
                          </w:rPr>
                          <w:t>gnalBaliseFixe[]</w:t>
                        </w:r>
                        <w:proofErr w:type="gramEnd"/>
                      </w:p>
                    </w:txbxContent>
                  </v:textbox>
                </v:shape>
                <v:shape id="_x0000_s1105" type="#_x0000_t202" style="position:absolute;left:42576;top:7620;width:1828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    <v:textbox>
                    <w:txbxContent>
                      <w:p w:rsidR="006E47D3" w:rsidRPr="00E63933" w:rsidRDefault="006E47D3" w:rsidP="00901643">
                        <w:pPr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PositionBeaconSelect[X : Y]</w:t>
                        </w:r>
                      </w:p>
                    </w:txbxContent>
                  </v:textbox>
                </v:shape>
                <v:shape id="_x0000_s1106" type="#_x0000_t202" style="position:absolute;left:12858;top:11144;width:754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Tw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eJ3B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iTwcMAAADbAAAADwAAAAAAAAAAAAAAAACYAgAAZHJzL2Rv&#10;d25yZXYueG1sUEsFBgAAAAAEAAQA9QAAAIgDAAAAAA==&#10;" filled="f" stroked="f">
                  <v:textbox>
                    <w:txbxContent>
                      <w:p w:rsidR="006E47D3" w:rsidRPr="00ED4C95" w:rsidRDefault="006E47D3" w:rsidP="00901643">
                        <w:pPr>
                          <w:jc w:val="center"/>
                          <w:rPr>
                            <w:rFonts w:ascii="Cambria" w:hAnsi="Cambria"/>
                            <w:i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i/>
                            <w:sz w:val="18"/>
                          </w:rPr>
                          <w:t>N</w:t>
                        </w:r>
                      </w:p>
                    </w:txbxContent>
                  </v:textbox>
                </v:shape>
                <v:line id="Connecteur droit 74" o:spid="_x0000_s1107" style="position:absolute;flip:y;visibility:visible;mso-wrap-style:square" from="15906,13716" to="16821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TzBr8AAADbAAAADwAAAGRycy9kb3ducmV2LnhtbESP3WqEMBCF7wt9hzCFvauxZbsV1ygi&#10;SPe2ug8wmKnKmomYVO3bNwuFXh6+88PJit1MYqXFjZYVvEQxCOLO6pF7Bde2fk5AOI+scbJMCn7I&#10;QZE/PmSYarvxJ62N70UoYZeigsH7OZXSdQMZdJGdiQP7sotBH+TSS73gFsrNJF/j+CQNjhwWBpyp&#10;Gqi7Nd9GwVZPVYAf5pRs9VvVuLa0a6vU4WkvzyA87f7f/Je+aAXvR7h/CT9A5r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jTzBr8AAADbAAAADwAAAAAAAAAAAAAAAACh&#10;AgAAZHJzL2Rvd25yZXYueG1sUEsFBgAAAAAEAAQA+QAAAI0DAAAAAA==&#10;" strokecolor="#c5e0b3 [1305]" strokeweight=".5pt">
                  <v:stroke joinstyle="miter"/>
                </v:line>
                <v:shape id="Image 84" o:spid="_x0000_s1108" type="#_x0000_t75" style="position:absolute;left:39624;top:8477;width:1174;height:1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J6knEAAAA2wAAAA8AAABkcnMvZG93bnJldi54bWxEj09rwkAUxO8Fv8PyhN7qRhHR1E0Qi9iT&#10;kCjS4yP78qfNvk2zq4nfvlso9DjMzG+YbTqaVtypd41lBfNZBIK4sLrhSsHlfHhZg3AeWWNrmRQ8&#10;yEGaTJ62GGs7cEb33FciQNjFqKD2vouldEVNBt3MdsTBK21v0AfZV1L3OAS4aeUiilbSYMNhocaO&#10;9jUVX/nNKHjLruVmV50e2Wb4zJfHqHQf36VSz9Nx9wrC0+j/w3/td61gvYTfL+EHyOQ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/J6knEAAAA2w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Pr="00316FF7" w:rsidRDefault="003E7160" w:rsidP="003E7160">
      <w:pPr>
        <w:pStyle w:val="Titre3"/>
        <w:rPr>
          <w:rFonts w:ascii="Cambria" w:hAnsi="Cambria"/>
        </w:rPr>
      </w:pPr>
      <w:bookmarkStart w:id="24" w:name="_Toc500929102"/>
      <w:r>
        <w:rPr>
          <w:rFonts w:ascii="Cambria" w:hAnsi="Cambria"/>
        </w:rPr>
        <w:t>4.4</w:t>
      </w:r>
      <w:r w:rsidRPr="00316FF7">
        <w:rPr>
          <w:rFonts w:ascii="Cambria" w:hAnsi="Cambria"/>
        </w:rPr>
        <w:t>.</w:t>
      </w:r>
      <w:r>
        <w:rPr>
          <w:rFonts w:ascii="Cambria" w:hAnsi="Cambria"/>
        </w:rPr>
        <w:t>2</w:t>
      </w:r>
      <w:r w:rsidRPr="00316FF7">
        <w:rPr>
          <w:rFonts w:ascii="Cambria" w:hAnsi="Cambria"/>
        </w:rPr>
        <w:t xml:space="preserve"> </w:t>
      </w:r>
      <w:r>
        <w:rPr>
          <w:rFonts w:ascii="Cambria" w:hAnsi="Cambria"/>
        </w:rPr>
        <w:t>–</w:t>
      </w:r>
      <w:r w:rsidRPr="00316FF7">
        <w:rPr>
          <w:rFonts w:ascii="Cambria" w:hAnsi="Cambria"/>
        </w:rPr>
        <w:t xml:space="preserve"> </w:t>
      </w:r>
      <w:r>
        <w:rPr>
          <w:rFonts w:ascii="Cambria" w:hAnsi="Cambria"/>
        </w:rPr>
        <w:t>Procédé de localisation</w:t>
      </w:r>
      <w:bookmarkEnd w:id="24"/>
      <w:r>
        <w:rPr>
          <w:rFonts w:ascii="Cambria" w:hAnsi="Cambria"/>
        </w:rPr>
        <w:t xml:space="preserve"> </w:t>
      </w: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Pr="0010782F" w:rsidRDefault="0010782F" w:rsidP="0010782F">
      <w:pPr>
        <w:jc w:val="both"/>
        <w:rPr>
          <w:rFonts w:ascii="Cambria" w:hAnsi="Cambria"/>
        </w:rPr>
      </w:pPr>
      <w:r w:rsidRPr="0010782F">
        <w:rPr>
          <w:rFonts w:ascii="Cambria" w:hAnsi="Cambria"/>
        </w:rPr>
        <w:t xml:space="preserve">L’application devra donc permettre le choix des beacons à retrouver. Cette fonctionnalité devra être mise en œuvre </w:t>
      </w:r>
      <w:r>
        <w:rPr>
          <w:rFonts w:ascii="Cambria" w:hAnsi="Cambria"/>
        </w:rPr>
        <w:t>lors de la dernière phase.</w:t>
      </w: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Default="003E7160" w:rsidP="00901643">
      <w:pPr>
        <w:rPr>
          <w:rFonts w:ascii="Cambria" w:hAnsi="Cambria"/>
          <w:u w:val="single"/>
        </w:rPr>
      </w:pPr>
    </w:p>
    <w:p w:rsidR="003E7160" w:rsidRPr="003E7160" w:rsidRDefault="00901643" w:rsidP="00901643">
      <w:pPr>
        <w:rPr>
          <w:rFonts w:ascii="Cambria" w:hAnsi="Cambria"/>
          <w:u w:val="single"/>
        </w:rPr>
      </w:pPr>
      <w:r>
        <w:rPr>
          <w:rFonts w:ascii="Cambria" w:hAnsi="Cambria"/>
          <w:u w:val="single"/>
        </w:rPr>
        <w:br w:type="page"/>
      </w:r>
    </w:p>
    <w:p w:rsidR="00F93BFC" w:rsidRDefault="00F93BFC" w:rsidP="00F93BFC">
      <w:pPr>
        <w:pStyle w:val="Titre2"/>
        <w:rPr>
          <w:rFonts w:ascii="Cambria" w:hAnsi="Cambria"/>
        </w:rPr>
      </w:pPr>
      <w:bookmarkStart w:id="25" w:name="_Toc500929103"/>
      <w:r w:rsidRPr="00F93BFC">
        <w:rPr>
          <w:rFonts w:ascii="Cambria" w:hAnsi="Cambria"/>
        </w:rPr>
        <w:lastRenderedPageBreak/>
        <w:t>4.5 – Organisation des fonctionnalités</w:t>
      </w:r>
      <w:bookmarkEnd w:id="25"/>
    </w:p>
    <w:p w:rsidR="00F93BFC" w:rsidRDefault="00F93BFC" w:rsidP="00F93BFC"/>
    <w:p w:rsidR="00A06796" w:rsidRDefault="00F93BFC" w:rsidP="0010782F">
      <w:pPr>
        <w:tabs>
          <w:tab w:val="left" w:pos="1320"/>
        </w:tabs>
        <w:jc w:val="both"/>
        <w:rPr>
          <w:rFonts w:ascii="Cambria" w:hAnsi="Cambria"/>
        </w:rPr>
      </w:pPr>
      <w:r>
        <w:rPr>
          <w:rFonts w:ascii="Cambria" w:hAnsi="Cambria"/>
        </w:rPr>
        <w:t>Les 4 fonctionnalités explicité plus haut déterminerons le cadre d’application de</w:t>
      </w:r>
      <w:r w:rsidR="0010782F">
        <w:rPr>
          <w:rFonts w:ascii="Cambria" w:hAnsi="Cambria"/>
        </w:rPr>
        <w:t xml:space="preserve"> notre système de localisation.</w:t>
      </w:r>
    </w:p>
    <w:p w:rsidR="00DD24C0" w:rsidRDefault="00DD24C0" w:rsidP="00F93BFC">
      <w:pPr>
        <w:tabs>
          <w:tab w:val="left" w:pos="1320"/>
        </w:tabs>
        <w:rPr>
          <w:rFonts w:ascii="Cambria" w:hAnsi="Cambria"/>
        </w:rPr>
      </w:pPr>
    </w:p>
    <w:p w:rsidR="00DD24C0" w:rsidRDefault="00DD24C0" w:rsidP="00DD24C0">
      <w:pPr>
        <w:pStyle w:val="Titre1"/>
        <w:rPr>
          <w:rFonts w:ascii="Cambria" w:hAnsi="Cambria"/>
        </w:rPr>
      </w:pPr>
      <w:bookmarkStart w:id="26" w:name="_Toc500929104"/>
      <w:r w:rsidRPr="00DD24C0">
        <w:rPr>
          <w:rFonts w:ascii="Cambria" w:hAnsi="Cambria"/>
        </w:rPr>
        <w:t>5 – Architecture</w:t>
      </w:r>
      <w:bookmarkEnd w:id="26"/>
      <w:r w:rsidRPr="00DD24C0">
        <w:rPr>
          <w:rFonts w:ascii="Cambria" w:hAnsi="Cambria"/>
        </w:rPr>
        <w:t xml:space="preserve"> </w:t>
      </w:r>
    </w:p>
    <w:p w:rsidR="00DD24C0" w:rsidRDefault="0010782F" w:rsidP="0010782F">
      <w:pPr>
        <w:jc w:val="both"/>
      </w:pPr>
      <w:r>
        <w:t>L’architecture développée reposera donc sur des balises fixes et des Beacons qui vont communiquer ensemble et former l’ensemble du système développé.</w:t>
      </w:r>
    </w:p>
    <w:p w:rsidR="00DD24C0" w:rsidRDefault="00DD24C0" w:rsidP="0010782F">
      <w:pPr>
        <w:pStyle w:val="Titre2"/>
        <w:rPr>
          <w:rFonts w:ascii="Cambria" w:hAnsi="Cambria"/>
        </w:rPr>
      </w:pPr>
      <w:bookmarkStart w:id="27" w:name="_Toc500929105"/>
      <w:r w:rsidRPr="00DD24C0">
        <w:rPr>
          <w:rFonts w:ascii="Cambria" w:hAnsi="Cambria"/>
        </w:rPr>
        <w:t>5.1 – Architecture matérielle</w:t>
      </w:r>
      <w:bookmarkEnd w:id="27"/>
    </w:p>
    <w:p w:rsidR="0010782F" w:rsidRPr="0010782F" w:rsidRDefault="0010782F" w:rsidP="0010782F"/>
    <w:p w:rsidR="00DD24C0" w:rsidRDefault="0010782F" w:rsidP="00DD24C0">
      <w:pPr>
        <w:tabs>
          <w:tab w:val="left" w:pos="1485"/>
        </w:tabs>
      </w:pPr>
      <w:r>
        <w:rPr>
          <w:noProof/>
          <w:lang w:eastAsia="fr-FR"/>
        </w:rPr>
        <w:drawing>
          <wp:inline distT="0" distB="0" distL="0" distR="0">
            <wp:extent cx="5753100" cy="3314700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C0" w:rsidRDefault="00DD24C0" w:rsidP="00DD24C0"/>
    <w:p w:rsidR="00DD24C0" w:rsidRDefault="00DD24C0" w:rsidP="00DD24C0">
      <w:pPr>
        <w:tabs>
          <w:tab w:val="left" w:pos="1815"/>
        </w:tabs>
      </w:pPr>
      <w:r>
        <w:tab/>
      </w:r>
    </w:p>
    <w:p w:rsidR="00DD24C0" w:rsidRDefault="00DD24C0">
      <w:r>
        <w:br w:type="page"/>
      </w:r>
    </w:p>
    <w:p w:rsidR="00DD24C0" w:rsidRDefault="00DD24C0" w:rsidP="00DD24C0">
      <w:pPr>
        <w:pStyle w:val="Titre2"/>
        <w:rPr>
          <w:rFonts w:ascii="Cambria" w:hAnsi="Cambria"/>
        </w:rPr>
      </w:pPr>
      <w:bookmarkStart w:id="28" w:name="_Toc500929106"/>
      <w:r w:rsidRPr="00DD24C0">
        <w:rPr>
          <w:rFonts w:ascii="Cambria" w:hAnsi="Cambria"/>
        </w:rPr>
        <w:lastRenderedPageBreak/>
        <w:t xml:space="preserve">5.2 – </w:t>
      </w:r>
      <w:r w:rsidR="00AF494B">
        <w:rPr>
          <w:rFonts w:ascii="Cambria" w:hAnsi="Cambria"/>
        </w:rPr>
        <w:t>Analyse</w:t>
      </w:r>
      <w:r w:rsidRPr="00DD24C0">
        <w:rPr>
          <w:rFonts w:ascii="Cambria" w:hAnsi="Cambria"/>
        </w:rPr>
        <w:t xml:space="preserve"> logiciel</w:t>
      </w:r>
      <w:bookmarkEnd w:id="28"/>
      <w:r w:rsidR="0010782F">
        <w:rPr>
          <w:rFonts w:ascii="Cambria" w:hAnsi="Cambria"/>
        </w:rPr>
        <w:t>le</w:t>
      </w:r>
    </w:p>
    <w:p w:rsidR="00AF494B" w:rsidRDefault="00AF494B" w:rsidP="00AF494B"/>
    <w:p w:rsidR="00AF494B" w:rsidRDefault="00AF494B" w:rsidP="00AF494B">
      <w:r>
        <w:rPr>
          <w:noProof/>
          <w:lang w:eastAsia="fr-FR"/>
        </w:rPr>
        <w:drawing>
          <wp:inline distT="0" distB="0" distL="0" distR="0">
            <wp:extent cx="5753100" cy="3528060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94B" w:rsidRPr="00AF494B" w:rsidRDefault="00AF494B" w:rsidP="00AF494B">
      <w:r>
        <w:t>Voici ci-dessus le diagramme des cas d’utilisation mis à jour</w:t>
      </w:r>
      <w:r w:rsidR="00CD2456">
        <w:t>. Le critère à prendre en compte reste l’authentification. Ce diagramme des cas d’utilisation s’applique au livrable final.</w:t>
      </w:r>
    </w:p>
    <w:p w:rsidR="00AF494B" w:rsidRDefault="00AF494B" w:rsidP="00AF494B">
      <w:pPr>
        <w:pStyle w:val="Titre3"/>
        <w:ind w:left="708"/>
        <w:rPr>
          <w:rFonts w:ascii="Cambria" w:hAnsi="Cambria"/>
        </w:rPr>
      </w:pPr>
      <w:r>
        <w:rPr>
          <w:rFonts w:ascii="Cambria" w:hAnsi="Cambria"/>
        </w:rPr>
        <w:t>5.2.1</w:t>
      </w:r>
      <w:r w:rsidRPr="00316FF7">
        <w:rPr>
          <w:rFonts w:ascii="Cambria" w:hAnsi="Cambria"/>
        </w:rPr>
        <w:t xml:space="preserve"> </w:t>
      </w:r>
      <w:r>
        <w:rPr>
          <w:rFonts w:ascii="Cambria" w:hAnsi="Cambria"/>
        </w:rPr>
        <w:t>–</w:t>
      </w:r>
      <w:r w:rsidRPr="00316FF7">
        <w:rPr>
          <w:rFonts w:ascii="Cambria" w:hAnsi="Cambria"/>
        </w:rPr>
        <w:t xml:space="preserve"> </w:t>
      </w:r>
      <w:r>
        <w:rPr>
          <w:rFonts w:ascii="Cambria" w:hAnsi="Cambria"/>
        </w:rPr>
        <w:t>Application « chaud-froid »</w:t>
      </w:r>
    </w:p>
    <w:p w:rsidR="00AF494B" w:rsidRDefault="00AF494B" w:rsidP="0010782F">
      <w:r>
        <w:tab/>
      </w:r>
      <w:r>
        <w:tab/>
      </w:r>
    </w:p>
    <w:p w:rsidR="00AF494B" w:rsidRDefault="00AF494B" w:rsidP="0010782F">
      <w:r>
        <w:rPr>
          <w:noProof/>
          <w:lang w:eastAsia="fr-FR"/>
        </w:rPr>
        <w:drawing>
          <wp:inline distT="0" distB="0" distL="0" distR="0">
            <wp:extent cx="5760720" cy="3040380"/>
            <wp:effectExtent l="0" t="0" r="0" b="762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56" w:rsidRDefault="00CD2456" w:rsidP="0010782F">
      <w:r>
        <w:t>Pour l’application de type « chaud-froid », voici les seules interactions qui existent entre l’utilisateur et le système.</w:t>
      </w:r>
    </w:p>
    <w:p w:rsidR="0017626D" w:rsidRDefault="0017626D" w:rsidP="0017626D">
      <w:pPr>
        <w:pStyle w:val="Titre3"/>
        <w:spacing w:line="480" w:lineRule="auto"/>
        <w:ind w:firstLine="708"/>
      </w:pPr>
      <w:r>
        <w:rPr>
          <w:rFonts w:ascii="Cambria" w:hAnsi="Cambria"/>
        </w:rPr>
        <w:lastRenderedPageBreak/>
        <w:t>5.2.</w:t>
      </w:r>
      <w:r w:rsidR="007639AA">
        <w:rPr>
          <w:rFonts w:ascii="Cambria" w:hAnsi="Cambria"/>
        </w:rPr>
        <w:t>2</w:t>
      </w:r>
      <w:r w:rsidRPr="00316FF7">
        <w:rPr>
          <w:rFonts w:ascii="Cambria" w:hAnsi="Cambria"/>
        </w:rPr>
        <w:t xml:space="preserve"> </w:t>
      </w:r>
      <w:r>
        <w:rPr>
          <w:rFonts w:ascii="Cambria" w:hAnsi="Cambria"/>
        </w:rPr>
        <w:t>–</w:t>
      </w:r>
      <w:r w:rsidRPr="00316FF7">
        <w:rPr>
          <w:rFonts w:ascii="Cambria" w:hAnsi="Cambria"/>
        </w:rPr>
        <w:t xml:space="preserve"> </w:t>
      </w:r>
      <w:r>
        <w:t xml:space="preserve">Application </w:t>
      </w:r>
      <w:r w:rsidR="007639AA">
        <w:t>finale</w:t>
      </w:r>
    </w:p>
    <w:p w:rsidR="007639AA" w:rsidRPr="007639AA" w:rsidRDefault="007639AA" w:rsidP="007639AA">
      <w:pPr>
        <w:jc w:val="both"/>
      </w:pPr>
      <w:r>
        <w:t>Veuillez trouver ci-dessous une description des interactions entre l’utilisateur et le système dans différents cas d’utilisation (cas particuliers, erreurs…). Cela s’applique plus particulièrement à l’application finale.</w:t>
      </w:r>
    </w:p>
    <w:p w:rsidR="0017626D" w:rsidRPr="0017626D" w:rsidRDefault="0017626D" w:rsidP="0017626D">
      <w:pPr>
        <w:pStyle w:val="Paragraphedeliste"/>
        <w:numPr>
          <w:ilvl w:val="0"/>
          <w:numId w:val="12"/>
        </w:numPr>
        <w:rPr>
          <w:b/>
        </w:rPr>
      </w:pPr>
      <w:r w:rsidRPr="0017626D">
        <w:rPr>
          <w:b/>
        </w:rPr>
        <w:t>Cas général</w:t>
      </w:r>
    </w:p>
    <w:p w:rsidR="00CD2456" w:rsidRDefault="00CD2456" w:rsidP="0010782F">
      <w:r>
        <w:rPr>
          <w:noProof/>
          <w:lang w:eastAsia="fr-FR"/>
        </w:rPr>
        <w:drawing>
          <wp:inline distT="0" distB="0" distL="0" distR="0">
            <wp:extent cx="5753100" cy="3253740"/>
            <wp:effectExtent l="0" t="0" r="0" b="381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26D" w:rsidRPr="0017626D" w:rsidRDefault="0017626D" w:rsidP="0017626D">
      <w:pPr>
        <w:pStyle w:val="Paragraphedeliste"/>
        <w:numPr>
          <w:ilvl w:val="0"/>
          <w:numId w:val="12"/>
        </w:numPr>
        <w:rPr>
          <w:b/>
        </w:rPr>
      </w:pPr>
      <w:r w:rsidRPr="0017626D">
        <w:rPr>
          <w:b/>
        </w:rPr>
        <w:t xml:space="preserve">Cas </w:t>
      </w:r>
      <w:r>
        <w:rPr>
          <w:b/>
        </w:rPr>
        <w:t>où il y a une erreur</w:t>
      </w:r>
    </w:p>
    <w:p w:rsidR="00CD2456" w:rsidRDefault="00CD2456" w:rsidP="0017626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81818" cy="3573780"/>
            <wp:effectExtent l="0" t="0" r="0" b="762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9"/>
                    <a:stretch/>
                  </pic:blipFill>
                  <pic:spPr bwMode="auto">
                    <a:xfrm>
                      <a:off x="0" y="0"/>
                      <a:ext cx="4783197" cy="357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26D" w:rsidRDefault="0017626D" w:rsidP="0017626D">
      <w:pPr>
        <w:jc w:val="center"/>
      </w:pPr>
    </w:p>
    <w:p w:rsidR="0017626D" w:rsidRDefault="0017626D" w:rsidP="0017626D">
      <w:pPr>
        <w:jc w:val="center"/>
      </w:pPr>
    </w:p>
    <w:p w:rsidR="0017626D" w:rsidRDefault="0017626D" w:rsidP="0017626D">
      <w:pPr>
        <w:jc w:val="center"/>
      </w:pPr>
    </w:p>
    <w:p w:rsidR="0017626D" w:rsidRPr="0017626D" w:rsidRDefault="0017626D" w:rsidP="0017626D">
      <w:pPr>
        <w:pStyle w:val="Paragraphedeliste"/>
        <w:numPr>
          <w:ilvl w:val="0"/>
          <w:numId w:val="12"/>
        </w:numPr>
        <w:rPr>
          <w:b/>
        </w:rPr>
      </w:pPr>
      <w:r>
        <w:rPr>
          <w:b/>
        </w:rPr>
        <w:t>Recherche de plusieurs beacons (avec erreur)</w:t>
      </w:r>
    </w:p>
    <w:p w:rsidR="0017626D" w:rsidRDefault="0017626D" w:rsidP="0017626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84756" cy="3200400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56" cy="320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26D" w:rsidRDefault="0017626D" w:rsidP="0017626D">
      <w:pPr>
        <w:jc w:val="center"/>
      </w:pPr>
    </w:p>
    <w:p w:rsidR="0017626D" w:rsidRPr="0017626D" w:rsidRDefault="0017626D" w:rsidP="0010782F">
      <w:pPr>
        <w:pStyle w:val="Paragraphedeliste"/>
        <w:numPr>
          <w:ilvl w:val="0"/>
          <w:numId w:val="12"/>
        </w:numPr>
        <w:rPr>
          <w:b/>
        </w:rPr>
      </w:pPr>
      <w:r>
        <w:rPr>
          <w:b/>
        </w:rPr>
        <w:t>Administration du système (ajout d’une balise)</w:t>
      </w:r>
    </w:p>
    <w:p w:rsidR="0017626D" w:rsidRDefault="0017626D" w:rsidP="0017626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92040" cy="3408229"/>
            <wp:effectExtent l="0" t="0" r="3810" b="1905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12" cy="34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26D" w:rsidRDefault="0017626D" w:rsidP="0017626D">
      <w:pPr>
        <w:jc w:val="center"/>
      </w:pPr>
    </w:p>
    <w:p w:rsidR="0017626D" w:rsidRDefault="0017626D" w:rsidP="007639AA">
      <w:bookmarkStart w:id="29" w:name="_GoBack"/>
      <w:bookmarkEnd w:id="29"/>
    </w:p>
    <w:p w:rsidR="0017626D" w:rsidRDefault="0017626D" w:rsidP="0017626D">
      <w:pPr>
        <w:jc w:val="center"/>
      </w:pPr>
    </w:p>
    <w:p w:rsidR="0017626D" w:rsidRPr="0017626D" w:rsidRDefault="0017626D" w:rsidP="0010782F">
      <w:pPr>
        <w:pStyle w:val="Paragraphedeliste"/>
        <w:numPr>
          <w:ilvl w:val="0"/>
          <w:numId w:val="12"/>
        </w:numPr>
        <w:rPr>
          <w:b/>
        </w:rPr>
      </w:pPr>
      <w:r>
        <w:rPr>
          <w:b/>
        </w:rPr>
        <w:t>Administration du système (suppression d’une balise)</w:t>
      </w:r>
    </w:p>
    <w:p w:rsidR="0017626D" w:rsidRDefault="0017626D" w:rsidP="0017626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477121" cy="3048000"/>
            <wp:effectExtent l="0" t="0" r="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62" cy="305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26D" w:rsidRDefault="0017626D" w:rsidP="0017626D">
      <w:pPr>
        <w:jc w:val="center"/>
      </w:pPr>
    </w:p>
    <w:p w:rsidR="0017626D" w:rsidRPr="0017626D" w:rsidRDefault="0017626D" w:rsidP="0010782F">
      <w:pPr>
        <w:pStyle w:val="Paragraphedeliste"/>
        <w:numPr>
          <w:ilvl w:val="0"/>
          <w:numId w:val="12"/>
        </w:numPr>
        <w:rPr>
          <w:b/>
        </w:rPr>
      </w:pPr>
      <w:r>
        <w:rPr>
          <w:b/>
        </w:rPr>
        <w:t>Administration du système (</w:t>
      </w:r>
      <w:r w:rsidR="00543287">
        <w:rPr>
          <w:b/>
        </w:rPr>
        <w:t>reconfiguration</w:t>
      </w:r>
      <w:r>
        <w:rPr>
          <w:b/>
        </w:rPr>
        <w:t xml:space="preserve"> d’une balise)</w:t>
      </w:r>
    </w:p>
    <w:p w:rsidR="00655897" w:rsidRDefault="0017626D" w:rsidP="0017626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072542" cy="3482340"/>
            <wp:effectExtent l="0" t="0" r="0" b="381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45" cy="34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897" w:rsidRDefault="00655897">
      <w:r>
        <w:br w:type="page"/>
      </w:r>
    </w:p>
    <w:p w:rsidR="0017626D" w:rsidRDefault="007639AA" w:rsidP="00655897">
      <w:pPr>
        <w:pStyle w:val="Titre3"/>
      </w:pPr>
      <w:r>
        <w:lastRenderedPageBreak/>
        <w:t>5.2.3</w:t>
      </w:r>
      <w:r w:rsidR="00655897">
        <w:t xml:space="preserve"> – Diagramme des classes</w:t>
      </w:r>
    </w:p>
    <w:p w:rsidR="00655897" w:rsidRDefault="00655897" w:rsidP="00655897"/>
    <w:p w:rsidR="00655897" w:rsidRDefault="00655897" w:rsidP="00655897">
      <w:r>
        <w:rPr>
          <w:noProof/>
          <w:lang w:eastAsia="fr-FR"/>
        </w:rPr>
        <w:drawing>
          <wp:inline distT="0" distB="0" distL="0" distR="0">
            <wp:extent cx="5753100" cy="3817620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9AA" w:rsidRPr="00655897" w:rsidRDefault="007639AA" w:rsidP="007639AA">
      <w:pPr>
        <w:jc w:val="both"/>
      </w:pPr>
      <w:r>
        <w:t>Le diagramme des classes ci-dessus représente la structure que va adopter le programme développé. Celui-ci est encore en cours de travail, c’est donc une ébauche.</w:t>
      </w:r>
    </w:p>
    <w:sectPr w:rsidR="007639AA" w:rsidRPr="00655897" w:rsidSect="0092732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B179C"/>
    <w:multiLevelType w:val="hybridMultilevel"/>
    <w:tmpl w:val="BD001B4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AB65B1"/>
    <w:multiLevelType w:val="hybridMultilevel"/>
    <w:tmpl w:val="FC22727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85E9F"/>
    <w:multiLevelType w:val="hybridMultilevel"/>
    <w:tmpl w:val="9D5A0B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A9620C"/>
    <w:multiLevelType w:val="hybridMultilevel"/>
    <w:tmpl w:val="87F2E9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BF5516"/>
    <w:multiLevelType w:val="hybridMultilevel"/>
    <w:tmpl w:val="F38A94F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AA7F32"/>
    <w:multiLevelType w:val="hybridMultilevel"/>
    <w:tmpl w:val="050273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1B3EF8"/>
    <w:multiLevelType w:val="hybridMultilevel"/>
    <w:tmpl w:val="EE7A6B8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781BF7"/>
    <w:multiLevelType w:val="hybridMultilevel"/>
    <w:tmpl w:val="0DACF3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1C7EE1"/>
    <w:multiLevelType w:val="hybridMultilevel"/>
    <w:tmpl w:val="978EB1EE"/>
    <w:lvl w:ilvl="0" w:tplc="040C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62F1081A"/>
    <w:multiLevelType w:val="hybridMultilevel"/>
    <w:tmpl w:val="E414658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0B6E2B"/>
    <w:multiLevelType w:val="hybridMultilevel"/>
    <w:tmpl w:val="EC68DFF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C465C7"/>
    <w:multiLevelType w:val="hybridMultilevel"/>
    <w:tmpl w:val="9F1440E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4"/>
  </w:num>
  <w:num w:numId="5">
    <w:abstractNumId w:val="9"/>
  </w:num>
  <w:num w:numId="6">
    <w:abstractNumId w:val="11"/>
  </w:num>
  <w:num w:numId="7">
    <w:abstractNumId w:val="6"/>
  </w:num>
  <w:num w:numId="8">
    <w:abstractNumId w:val="10"/>
  </w:num>
  <w:num w:numId="9">
    <w:abstractNumId w:val="0"/>
  </w:num>
  <w:num w:numId="10">
    <w:abstractNumId w:val="3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fr-FR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327"/>
    <w:rsid w:val="0007132E"/>
    <w:rsid w:val="000C39B5"/>
    <w:rsid w:val="0010782F"/>
    <w:rsid w:val="00154359"/>
    <w:rsid w:val="0017626D"/>
    <w:rsid w:val="001C7A41"/>
    <w:rsid w:val="00222B39"/>
    <w:rsid w:val="00316FF7"/>
    <w:rsid w:val="00321D7D"/>
    <w:rsid w:val="003E7160"/>
    <w:rsid w:val="00493F61"/>
    <w:rsid w:val="00501443"/>
    <w:rsid w:val="00543287"/>
    <w:rsid w:val="00595B8B"/>
    <w:rsid w:val="00655897"/>
    <w:rsid w:val="006E47D3"/>
    <w:rsid w:val="007632FA"/>
    <w:rsid w:val="007639AA"/>
    <w:rsid w:val="007E1E8F"/>
    <w:rsid w:val="007E5ED1"/>
    <w:rsid w:val="0084134B"/>
    <w:rsid w:val="00876934"/>
    <w:rsid w:val="00901643"/>
    <w:rsid w:val="00927327"/>
    <w:rsid w:val="009C69F2"/>
    <w:rsid w:val="009E7CCC"/>
    <w:rsid w:val="00A06796"/>
    <w:rsid w:val="00AD6F7B"/>
    <w:rsid w:val="00AF494B"/>
    <w:rsid w:val="00C96ABC"/>
    <w:rsid w:val="00CD2456"/>
    <w:rsid w:val="00DD24C0"/>
    <w:rsid w:val="00ED2610"/>
    <w:rsid w:val="00F9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607F55-C0AE-469C-B03A-00826AF9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27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21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21D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2732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27327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9273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27327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92732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21D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21D7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595B8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95B8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95B8B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595B8B"/>
    <w:rPr>
      <w:color w:val="0563C1" w:themeColor="hyperlink"/>
      <w:u w:val="single"/>
    </w:rPr>
  </w:style>
  <w:style w:type="table" w:styleId="TableauGrille5Fonc-Accentuation6">
    <w:name w:val="Grid Table 5 Dark Accent 6"/>
    <w:basedOn w:val="TableauNormal"/>
    <w:uiPriority w:val="50"/>
    <w:rsid w:val="009016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lev">
    <w:name w:val="Strong"/>
    <w:basedOn w:val="Policepardfaut"/>
    <w:uiPriority w:val="22"/>
    <w:qFormat/>
    <w:rsid w:val="00876934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4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494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2017 2018</PublishDate>
  <Abstract/>
  <CompanyAddress>64 avenue Jean Portalis, TOURS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FD8F84-B710-4FE9-86EB-79EED2AA5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18</Pages>
  <Words>1569</Words>
  <Characters>8635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BEACON</vt:lpstr>
    </vt:vector>
  </TitlesOfParts>
  <Company>Polytech</Company>
  <LinksUpToDate>false</LinksUpToDate>
  <CharactersWithSpaces>10184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BEACON</dc:title>
  <dc:subject>Analyse fonctionnelle</dc:subject>
  <dc:creator/>
  <cp:keywords/>
  <dc:description/>
  <cp:lastModifiedBy>Karim EL GHARBI</cp:lastModifiedBy>
  <cp:revision>18</cp:revision>
  <dcterms:created xsi:type="dcterms:W3CDTF">2017-11-21T16:47:00Z</dcterms:created>
  <dcterms:modified xsi:type="dcterms:W3CDTF">2018-01-22T21:51:00Z</dcterms:modified>
</cp:coreProperties>
</file>