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 10 Pitch" w:hAnsi="Courier 10 Pitch"/>
          <w:b/>
          <w:bCs/>
          <w:sz w:val="30"/>
          <w:szCs w:val="30"/>
        </w:rPr>
      </w:pPr>
      <w:r>
        <w:rPr>
          <w:rFonts w:ascii="Courier 10 Pitch" w:hAnsi="Courier 10 Pitch"/>
          <w:b/>
          <w:bCs/>
          <w:sz w:val="30"/>
          <w:szCs w:val="30"/>
        </w:rPr>
        <w:t>L</w:t>
      </w:r>
      <w:r>
        <w:rPr>
          <w:rFonts w:ascii="Courier 10 Pitch" w:hAnsi="Courier 10 Pitch"/>
          <w:b/>
          <w:bCs/>
          <w:sz w:val="30"/>
          <w:szCs w:val="30"/>
        </w:rPr>
        <w:t xml:space="preserve">ungcancer </w:t>
      </w:r>
      <w:r>
        <w:rPr>
          <w:rFonts w:ascii="Courier 10 Pitch" w:hAnsi="Courier 10 Pitch"/>
          <w:b/>
          <w:bCs/>
          <w:sz w:val="30"/>
          <w:szCs w:val="30"/>
        </w:rPr>
        <w:t>Website Test Report</w:t>
      </w:r>
    </w:p>
    <w:p>
      <w:pPr>
        <w:pStyle w:val="Normal"/>
        <w:rPr>
          <w:rFonts w:ascii="Courier 10 Pitch" w:hAnsi="Courier 10 Pitch"/>
          <w:b w:val="false"/>
          <w:bCs w:val="false"/>
          <w:sz w:val="30"/>
          <w:szCs w:val="30"/>
        </w:rPr>
      </w:pPr>
      <w:r>
        <w:rPr>
          <w:rFonts w:ascii="Courier 10 Pitch" w:hAnsi="Courier 10 Pitch"/>
          <w:b w:val="false"/>
          <w:bCs w:val="false"/>
          <w:sz w:val="30"/>
          <w:szCs w:val="30"/>
        </w:rPr>
        <w:t>0</w:t>
      </w:r>
      <w:r>
        <w:rPr>
          <w:rFonts w:ascii="Courier 10 Pitch" w:hAnsi="Courier 10 Pitch"/>
          <w:b w:val="false"/>
          <w:bCs w:val="false"/>
          <w:sz w:val="30"/>
          <w:szCs w:val="30"/>
        </w:rPr>
        <w:t>6/03/2016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1. </w:t>
      </w:r>
      <w:r>
        <w:rPr>
          <w:rFonts w:ascii="Courier 10 Pitch" w:hAnsi="Courier 10 Pitch"/>
          <w:b/>
          <w:bCs/>
          <w:sz w:val="24"/>
          <w:szCs w:val="24"/>
        </w:rPr>
        <w:t>Introduction</w:t>
      </w:r>
    </w:p>
    <w:p>
      <w:pPr>
        <w:pStyle w:val="Normal"/>
        <w:rPr>
          <w:rFonts w:ascii="Courier 10 Pitch" w:hAnsi="Courier 10 Pitch"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This document is the smoking test report of the “</w:t>
      </w:r>
      <w:r>
        <w:rPr>
          <w:rFonts w:ascii="Courier 10 Pitch" w:hAnsi="Courier 10 Pitch"/>
          <w:sz w:val="20"/>
          <w:szCs w:val="20"/>
        </w:rPr>
        <w:t>L</w:t>
      </w:r>
      <w:r>
        <w:rPr>
          <w:rFonts w:ascii="Courier 10 Pitch" w:hAnsi="Courier 10 Pitch"/>
          <w:sz w:val="20"/>
          <w:szCs w:val="20"/>
        </w:rPr>
        <w:t xml:space="preserve">ungcancer” website updated at 06/03/2016.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2. Test summary</w:t>
      </w:r>
    </w:p>
    <w:p>
      <w:pPr>
        <w:pStyle w:val="Normal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1 - 2 functions of each page was tested. No failure was found.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3. </w:t>
      </w:r>
      <w:r>
        <w:rPr>
          <w:rFonts w:ascii="Courier 10 Pitch" w:hAnsi="Courier 10 Pitch"/>
          <w:b/>
          <w:bCs/>
          <w:sz w:val="24"/>
          <w:szCs w:val="24"/>
        </w:rPr>
        <w:t>Test Plan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Home page appearance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Home page search function candidate suggestion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Home page search function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Experiments page database connection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Datasetsearch page exhibition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Datasetsearch page database search graph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Microarray page exhibition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Microarray page jump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CNV page exhibition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CNV page jump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MUTATION page exhibition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IMAGING page exhibition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IMAGING page jump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Patient image page exhibition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Gene analysis page exhibition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Gene analysis page jump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Gene detail page exhibition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Survival analysis page exhibition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Survival analysis page exhibition with option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Comparative analysis page exhibition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Comparative analysis page exhibition with option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Integrated analysis page exhibition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Coexpression page exhibition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Coexpression page jump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Discover page exhibition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Genome comparison page exhibition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Genome comparison result page exhibition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Genome comparison result filter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Download genome comparison file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Support page exhibition</w:t>
      </w:r>
    </w:p>
    <w:p>
      <w:pPr>
        <w:pStyle w:val="Normal"/>
        <w:numPr>
          <w:ilvl w:val="0"/>
          <w:numId w:val="1"/>
        </w:numPr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Footer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4. </w:t>
      </w:r>
      <w:r>
        <w:rPr>
          <w:rFonts w:ascii="Courier 10 Pitch" w:hAnsi="Courier 10 Pitch"/>
          <w:b/>
          <w:bCs/>
          <w:sz w:val="24"/>
          <w:szCs w:val="24"/>
        </w:rPr>
        <w:t>Test Results</w:t>
      </w:r>
    </w:p>
    <w:p>
      <w:pPr>
        <w:pStyle w:val="Normal"/>
        <w:rPr>
          <w:rFonts w:ascii="Courier 10 Pitch" w:hAnsi="Courier 10 Pitch"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Test case 1: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Home page appearance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Scenario: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Expected result: “The Update List” appears at the right side of the page. 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Real result: “The Update List” appears at the right side of the page. 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2: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Home page search function candidate suggestion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Input “a” in the search input column.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Appears five candidate names of genes initials with “A”.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Appears five candidate names of genes initials with “A”.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3: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Home page search function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Input “a” in the search input column.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Choose “A1BG” from the suggested candidates.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4: Press “search” button.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5: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Expected result: The page jumps to “http://198.215.54.66/lungcancer/genesearch.php” and one search result appears with “Symbol” value “A1BG”.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Real result: The page jumps to “http://198.215.54.66/lungcancer/genesearch.php” and one search result appears with “Symbol” value “A1BG”.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4: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Experiments page database connection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“EXPERIMENTS” tab.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Datasets of microarray show, the first shown item has a value of 440 in “Samples” field.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Datasets of microarray show, the first shown item has a value of 440 in “Samples” field.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5: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Datasetsearch page exhibition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“198.215.54.66/lungcancer/experiments.php”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value of “Dataset” field of the first item in the “Datasets of Microarray” table.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the “http://198.215.54.66/lungcancer/datasetsearch.php?datasetid=14” page, and exhibits the information and graph of “Lung_Shedden_2008”.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the “http://198.215.54.66/lungcancer/datasetsearch.php?datasetid=14” page, and exhibits the information and graph of “Lung_Shedden_2008”.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6: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Datasetsearch page database search graph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“198.215.54.66/lungcancer/datasetsearch.php?datasetid=14”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“Race” button on the right of the summary graph.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graph changes.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graph changes.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7: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Microarray page exhibition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“MICROARRAY” button of the “EXPERIMENTS” column.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“http://198.215.54.66/lungcancer/microarray.php”. Datasets of microarray show, the first shown item has a value of 440 in “Samples” field.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“http://198.215.54.66/lungcancer/microarray.php”. Datasets of microarray show, the first shown item has a value of 440 in “Samples” field.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8: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Microarray page jump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“198.215.54.66/lungcancer/microarray.php”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value of “Dataset” field of the first item in the “Datasets of Microarray” table.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the “http://198.215.54.66/lungcancer/datasetsearch.php?datasetid=14” page, and exhibits the information and graph of “Lung_Shedden_2008”.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the “http://198.215.54.66/lungcancer/datasetsearch.php?datasetid=14” page, and exhibits the information and graph of “Lung_Shedden_2008”.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9: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CNV page exhibition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“CNV” button of the “EXPERIMENTS” column.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“http://198.215.54.66/lungcancer/cnv.php”. Datasets of CNV show, the shown item has a value of 201 in “Samples” field.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“http://198.215.54.66/lungcancer/cnv.php”. Datasets of CNV show, the shown item has a value of 201 in “Samples” field.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10: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CNV page jump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“198.215.54.66/lungcancer/cnv.php”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value of “Dataset” field of the first item in the “Datasets of CNV” table.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the “http://198.215.54.66/lungcancer/datasetsearch.php?datasetid=101” page, and exhibits the information and graph of “Lung_Micke_2011”.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the “http://198.215.54.66/lungcancer/datasetsearch.php?datasetid=101” page, and exhibits the information and graph of “Lung_Micke_2011”.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11: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MUTATION page exhibition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“MUTATION” of the “EXPERIMENTS” column.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“http://198.215.54.66/lungcancer/mutation.php”.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“http://198.215.54.66/lungcancer/mutation.php”.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12: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IMAGING page exhibition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“IMAGING” of the “EXPERIMENTS” column.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“http://198.215.54.66/lungcancer/imaging.php”, and the items of datasets of imaging show.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“http://198.215.54.66/lungcancer/imaging.php”, and the items of datasets of imaging show.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13: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IMAGING page jump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“198.215.54.66/lungcancer/imaging.php”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value “TCGA.LUAD” of the Dataset field.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“http://198.215.54.66/lungcancer/patientlist.php?datasetid=106&amp;datasetname=TCGA.LUAD”, and the items of patients inside this dataset show.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“http://198.215.54.66/lungcancer/patientlist.php?datasetid=106&amp;datasetname=TCGA.LUAD”, and the items of patients inside this dataset show.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14: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Patient image page exhibition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“198.215.54.66/lungcancer/patientlist.php?datasetid=106&amp;datasetname=TCGA.LUAD”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value “TCGA-05-4244” in the “Patient ID” field.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“http://198.215.54.66/lungcancer/patientimage.php?patientid=DS106_TCGA-05-4244”, and information and image of ID “TCGA-05-4244” show.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“http://198.215.54.66/lungcancer/patientimage.php?patientid=DS106_TCGA-05-4244”, and information and image of ID “TCGA-05-4244” show.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Test case 15: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Gene analysis page exhibition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“GENE ANALYSIS” tab.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“http://198.215.54.66/lungcancer/geneanalysis.php”.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“http://198.215.54.66/lungcancer/geneanalysis.php”.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16: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Gene analysis page jump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Scenario: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“198.215.54.66/lungcancer/geneanalysis.php”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Input “EGFR” in the search column.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Click on the “search” button.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4: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“http://198.215.54.66/lungcancer/genesearch.php”, and show the item of the search result.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“http://198.215.54.66/lungcancer/genesearch.php”, and show the item of the search result.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17: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Gene detail page exhibition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“198.215.54.66/lungcancer/geneanalysis.php”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Input “EGFR” in the search column.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Click on the “search” button.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4: Click on the value “1956” of the “Entrez ID” field.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5: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“http://198.215.54.66/lungcancer/genedetails.php?entrezid=1956”, and shows the detail of “EGFR”.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“http://198.215.54.66/lungcancer/genedetails.php?entrezid=1956”, and shows the detail of “EGFR”.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18: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Survival analysis page exhibition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“198.215.54.66/lungcancer/genedetails.php?entrezid=1956”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“Survival Analysis” tab.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Click on the “View Results” button.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4: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“http://198.215.54.66/lungcancer/survivalresult.php?jobid=56f43a162cfe10.36549987”, and the graphs of the analysis result show.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“http://198.215.54.66/lungcancer/survivalresult.php?jobid=56f43a162cfe10.36549987”, and the graphs of the analysis result show.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19: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Survival analysis page exhibition with option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“198.215.54.66/lungcancer/genedetails.php?entrezid=1956”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“Survival Analysis” tab.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Click on the circle in front of “Race”.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4: Click on the choosing column of “Race”.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5: Click on “Asia”.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6: Click on the “View Results” button.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7: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“http://198.215.54.66/lungcancer/survivalresult.php?jobid=56ddc3927fb2d9.52441898”, and the graph of the analysis result show.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“http://198.215.54.66/lungcancer/survivalresult.php?jobid=56ddc3927fb2d9.52441898”, and the graph of the analysis result show.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20: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Comparative analysis page exhibition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“198.215.54.66/lungcancer/genedetails.php?entrezid=1956”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“Comparative Analysis” tab.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Click on the “View Results” button.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4: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“http://198.215.54.66/lungcancer/companalysisresult.php?jobid=5751e4144b4f27.37360468”, and shows the graph.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“http://198.215.54.66/lungcancer/companalysisresult.php?jobid=5751e4144b4f27.37360468”, and shows the graph.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21: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Comparative analysis page exhibition with option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“198.215.54.66/lungcancer/genedetails.php?entrezid=1956”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“Comparative Analysis” tab.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Click on the circle in front of “Race” in “Group One” form.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4: Click on the circle in front of “Race” in “Group Two” form.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Click on the “View Results” button.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4: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“http://198.215.54.66/lungcancer/companalysisresult.php?jobid=57520810bbe016.08900751”, and shows the graph.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“http://198.215.54.66/lungcancer/companalysisresult.php?jobid=57520810bbe016.08900751”, and shows the graph.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22: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Integrated analysis page exhibition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“198.215.54.66/lungcancer/genedetails.php?entrezid=1956”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“Integrated Analysis” tab.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Click on the “View Results” button.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4: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“http://198.215.54.66/lungcancer/integritedanalysisresult.php?jobid=56ddd5f86daa67.68695211”, and shows the graph.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“http://198.215.54.66/lungcancer/integritedanalysisresult.php?jobid=56ddd5f86daa67.68695211”, and shows the graph.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23: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Coexpression page exhibition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“COEXPRESSION” of the “GENE ANALYSIS” column.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“http://198.215.54.66/lungcancer/coexpression.php”.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“http://198.215.54.66/lungcancer/coexpression.php”.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24: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Coexpression page jump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“198.215.54.66/lungcancer/coexpression.php”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Input “EGFR” in the “Input the gene names (use comma as separator):” column.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Click “Run” button.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“198.215.54.66/lungcancer/coexpressionresult.php?onegene=1&amp;uploaderror=0” page.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“198.215.54.66/lungcancer/coexpressionresult.php?onegene=1&amp;uploaderror=0” page.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25: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Discover page exhibition.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“198.215.54.66” in browser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“DO A DISCOVERY” tab.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“http://198.215.54.66/lungcancer/discovery.php”.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“http://198.215.54.66/lungcancer/discovery.php”.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26: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Genome comparison page exhibition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“198.215.54.66/lungcancer/discovery.php”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“GENOME-LEVEL-COMPARISON ANALYSIS” button.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 to “http://198.215.54.66/lungcancer/discover-genomecomparison.php”.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 to “http://198.215.54.66/lungcancer/discover-genomecomparison.php”.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27: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Genome comparison result page exhibition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“198.215.54.66/lungcancer/discover-genomecomparison.php”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“Submit” button.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“http://198.215.54.66/lungcancer/discover-genomecomparisonresult.php?jobid=56f57cdfb617e9.64976408”, and exhibits the plot.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“http://198.215.54.66/lungcancer/discover-genomecomparisonresult.php?jobid=56f57cdfb617e9.64976408”, and exhibits the plot.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28: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Name: Genome comparison result filter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“198.215.54.66/lungcancer/discover-genomecomparisonresult.php?jobid=56f57cdfb617e9.64976408”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column of “P-value”.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Click on “&lt;0.0001”.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4: Click on the “Filter” button.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5: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refreshes. The table show 10 of 32 entries.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refreshes. The table show 10 of 32 entries.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29: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Download genome comparison file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Scenario: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“198.215.54.66/lungcancer/discover-genomecomparisonresult.php?jobid=56f57cdfb617e9.64976408”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the “Download the complete result of genome comparison” button.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Download a file named “genomecomparison.csv”.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Download a file named “genomecomparison.csv”.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30: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Support page exhibition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Scenario: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2: Click on “SUPPORT” tab.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“198.215.54.66/lungcancer/support.php”.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“198.215.54.66/lungcancer/support.php”.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Test case 31: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Name: Footer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Scenario: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1: Open “198.215.54.66” in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Step 2: Click one the “more” link under the “Group Members” column. 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Step 3: Close the browser.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Expected result: The page jumps to “https://qbrc.swmed.edu/members/”.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Real result: The page jumps to “https://qbrc.swmed.edu/members/”.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Status: Pass.</w:t>
      </w:r>
    </w:p>
    <w:p>
      <w:pPr>
        <w:pStyle w:val="Normal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10 Pitc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2016-06-03T11:06:29Z</dcterms:created>
  <dc:language>en-US</dc:language>
  <cp:revision>0</cp:revision>
</cp:coreProperties>
</file>