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909"/>
        <w:bidiVisual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6722A" w:rsidRPr="005E456B" w14:paraId="68FA78AF" w14:textId="77777777" w:rsidTr="00447195">
        <w:tc>
          <w:tcPr>
            <w:tcW w:w="4316" w:type="dxa"/>
          </w:tcPr>
          <w:p w14:paraId="060B269C" w14:textId="77777777" w:rsidR="0016722A" w:rsidRPr="005E456B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E456B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نام و نام خانوادگی: </w:t>
            </w:r>
            <w:r w:rsidRPr="005E456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همیلا میلی</w:t>
            </w:r>
          </w:p>
        </w:tc>
        <w:tc>
          <w:tcPr>
            <w:tcW w:w="4317" w:type="dxa"/>
          </w:tcPr>
          <w:p w14:paraId="74D4F567" w14:textId="55FED69E" w:rsidR="0016722A" w:rsidRPr="005E456B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E456B">
              <w:rPr>
                <w:rFonts w:cs="B Nazanin" w:hint="cs"/>
                <w:b/>
                <w:bCs/>
                <w:sz w:val="28"/>
                <w:szCs w:val="28"/>
                <w:rtl/>
              </w:rPr>
              <w:t>تاریخ آغاز هفته:</w:t>
            </w:r>
            <w:r w:rsidRPr="005E456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5E456B">
              <w:rPr>
                <w:rFonts w:cs="B Nazanin"/>
                <w:b/>
                <w:bCs/>
                <w:sz w:val="28"/>
                <w:szCs w:val="28"/>
                <w:lang w:bidi="fa-IR"/>
              </w:rPr>
              <w:t>1401-</w:t>
            </w: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05</w:t>
            </w:r>
            <w:r w:rsidRPr="005E456B">
              <w:rPr>
                <w:rFonts w:cs="B Nazanin"/>
                <w:b/>
                <w:bCs/>
                <w:sz w:val="28"/>
                <w:szCs w:val="28"/>
                <w:lang w:bidi="fa-IR"/>
              </w:rPr>
              <w:t>-</w:t>
            </w: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</w:t>
            </w:r>
            <w:r w:rsidR="002F4BBE">
              <w:rPr>
                <w:rFonts w:cs="B Nazanin"/>
                <w:b/>
                <w:bCs/>
                <w:sz w:val="28"/>
                <w:szCs w:val="28"/>
                <w:lang w:bidi="fa-IR"/>
              </w:rPr>
              <w:t>8</w:t>
            </w:r>
          </w:p>
        </w:tc>
        <w:tc>
          <w:tcPr>
            <w:tcW w:w="4317" w:type="dxa"/>
          </w:tcPr>
          <w:p w14:paraId="28D75C3E" w14:textId="3CA0C8E4" w:rsidR="0016722A" w:rsidRPr="005E456B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5E456B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تاریخ اتمام هفته: </w:t>
            </w:r>
            <w:r w:rsidRPr="005E456B">
              <w:rPr>
                <w:rFonts w:cs="B Nazanin"/>
                <w:b/>
                <w:bCs/>
                <w:sz w:val="28"/>
                <w:szCs w:val="28"/>
                <w:lang w:bidi="fa-IR"/>
              </w:rPr>
              <w:t>1401-0</w:t>
            </w: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5</w:t>
            </w:r>
            <w:r w:rsidRPr="005E456B">
              <w:rPr>
                <w:rFonts w:cs="B Nazanin"/>
                <w:b/>
                <w:bCs/>
                <w:sz w:val="28"/>
                <w:szCs w:val="28"/>
                <w:lang w:bidi="fa-IR"/>
              </w:rPr>
              <w:t>-</w:t>
            </w:r>
            <w:r w:rsidR="002F4BBE">
              <w:rPr>
                <w:rFonts w:cs="B Nazanin"/>
                <w:b/>
                <w:bCs/>
                <w:sz w:val="28"/>
                <w:szCs w:val="28"/>
                <w:lang w:bidi="fa-IR"/>
              </w:rPr>
              <w:t>14</w:t>
            </w:r>
          </w:p>
        </w:tc>
      </w:tr>
      <w:tr w:rsidR="0016722A" w:rsidRPr="005E456B" w14:paraId="269CD972" w14:textId="77777777" w:rsidTr="00447195">
        <w:tc>
          <w:tcPr>
            <w:tcW w:w="12950" w:type="dxa"/>
            <w:gridSpan w:val="3"/>
          </w:tcPr>
          <w:p w14:paraId="6BF4BA52" w14:textId="38C51C36" w:rsidR="0016722A" w:rsidRPr="005E456B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5E456B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مجموع ساعات حضور در کارآموزی </w:t>
            </w:r>
            <w:r w:rsidRPr="005E456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در طول هفته</w:t>
            </w:r>
            <w:r w:rsidRPr="005E456B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52</w:t>
            </w:r>
          </w:p>
        </w:tc>
      </w:tr>
      <w:tr w:rsidR="0016722A" w:rsidRPr="005E456B" w14:paraId="3396D0B9" w14:textId="77777777" w:rsidTr="00447195">
        <w:tc>
          <w:tcPr>
            <w:tcW w:w="4316" w:type="dxa"/>
          </w:tcPr>
          <w:p w14:paraId="6A4EB56A" w14:textId="77777777" w:rsidR="0016722A" w:rsidRPr="00AD2287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  <w:lang w:val="en-GB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en-GB" w:bidi="fa-IR"/>
              </w:rPr>
              <w:t>سرپرست کارآموزی: جناب آقای سجاد بیگ‌جانی</w:t>
            </w:r>
          </w:p>
        </w:tc>
        <w:tc>
          <w:tcPr>
            <w:tcW w:w="4317" w:type="dxa"/>
          </w:tcPr>
          <w:p w14:paraId="68929CE4" w14:textId="77777777" w:rsidR="0016722A" w:rsidRPr="00AD2287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  <w:lang w:val="en-GB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en-GB" w:bidi="fa-IR"/>
              </w:rPr>
              <w:t xml:space="preserve">تلفن تماس: </w:t>
            </w:r>
            <w:r w:rsidRPr="00AD2287">
              <w:rPr>
                <w:rFonts w:cs="B Nazanin"/>
                <w:b/>
                <w:bCs/>
                <w:sz w:val="28"/>
                <w:szCs w:val="28"/>
                <w:rtl/>
                <w:lang w:val="en-GB" w:bidi="fa-IR"/>
              </w:rPr>
              <w:t>09354469914</w:t>
            </w:r>
          </w:p>
        </w:tc>
        <w:tc>
          <w:tcPr>
            <w:tcW w:w="4317" w:type="dxa"/>
          </w:tcPr>
          <w:p w14:paraId="5B99BA8E" w14:textId="77777777" w:rsidR="0016722A" w:rsidRPr="00AD2287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  <w:lang w:val="en-GB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en-GB" w:bidi="fa-IR"/>
              </w:rPr>
              <w:t xml:space="preserve">ایمیل: </w:t>
            </w:r>
            <w:r w:rsidRPr="00AD2287">
              <w:rPr>
                <w:rFonts w:cs="B Nazanin"/>
                <w:b/>
                <w:bCs/>
                <w:sz w:val="28"/>
                <w:szCs w:val="28"/>
                <w:lang w:val="en-GB" w:bidi="fa-IR"/>
              </w:rPr>
              <w:t>sajad.b@gmail.com</w:t>
            </w:r>
          </w:p>
        </w:tc>
      </w:tr>
    </w:tbl>
    <w:p w14:paraId="3BD21BB4" w14:textId="77777777" w:rsidR="0016722A" w:rsidRPr="00BD68DC" w:rsidRDefault="0016722A" w:rsidP="0016722A">
      <w:pPr>
        <w:bidi/>
        <w:ind w:hanging="270"/>
        <w:rPr>
          <w:rFonts w:cs="B Nazanin"/>
          <w:sz w:val="28"/>
          <w:szCs w:val="28"/>
          <w:rtl/>
          <w:lang w:bidi="fa-IR"/>
        </w:rPr>
      </w:pPr>
    </w:p>
    <w:p w14:paraId="067DA1B6" w14:textId="4E06C8D8" w:rsidR="0016722A" w:rsidRPr="00BD68DC" w:rsidRDefault="0016722A" w:rsidP="0016722A">
      <w:pPr>
        <w:bidi/>
        <w:ind w:hanging="270"/>
        <w:jc w:val="both"/>
        <w:rPr>
          <w:rFonts w:ascii="XB Niloofar" w:hAnsi="XB Niloofar" w:cs="B Nazanin"/>
          <w:sz w:val="28"/>
          <w:szCs w:val="28"/>
          <w:rtl/>
          <w:lang w:val="en-GB" w:bidi="fa-IR"/>
        </w:rPr>
      </w:pPr>
      <w:r w:rsidRPr="00BD68DC">
        <w:rPr>
          <w:rFonts w:cs="B Nazanin" w:hint="cs"/>
          <w:b/>
          <w:bCs/>
          <w:sz w:val="28"/>
          <w:szCs w:val="28"/>
          <w:rtl/>
          <w:lang w:bidi="fa-IR"/>
        </w:rPr>
        <w:t>شرح کارهای انجام شده در</w:t>
      </w:r>
      <w:r w:rsidRPr="00BD68D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D68DC">
        <w:rPr>
          <w:rFonts w:cs="B Nazanin" w:hint="cs"/>
          <w:b/>
          <w:bCs/>
          <w:sz w:val="28"/>
          <w:szCs w:val="28"/>
          <w:rtl/>
          <w:lang w:bidi="fa-IR"/>
        </w:rPr>
        <w:t>طول هفته:</w:t>
      </w:r>
      <w:r w:rsidRPr="00BD68DC">
        <w:rPr>
          <w:rFonts w:ascii="XB Niloofar" w:hAnsi="XB Niloofar" w:cs="B Nazanin"/>
          <w:sz w:val="28"/>
          <w:szCs w:val="28"/>
          <w:rtl/>
          <w:lang w:bidi="fa-IR"/>
        </w:rPr>
        <w:t xml:space="preserve">  </w:t>
      </w:r>
      <w:r>
        <w:rPr>
          <w:rFonts w:ascii="XB Niloofar" w:hAnsi="XB Niloofar" w:cs="B Nazanin" w:hint="cs"/>
          <w:sz w:val="28"/>
          <w:szCs w:val="28"/>
          <w:rtl/>
          <w:lang w:bidi="fa-IR"/>
        </w:rPr>
        <w:t xml:space="preserve">در طول این </w:t>
      </w:r>
      <w:r w:rsidR="002F4BBE">
        <w:rPr>
          <w:rFonts w:ascii="XB Niloofar" w:hAnsi="XB Niloofar" w:cs="B Nazanin" w:hint="cs"/>
          <w:sz w:val="28"/>
          <w:szCs w:val="28"/>
          <w:rtl/>
          <w:lang w:bidi="fa-IR"/>
        </w:rPr>
        <w:t xml:space="preserve">هفته همان‌طور که در پیش‌بینی هفته پیش اعلام شده بود، مشغول به </w:t>
      </w:r>
      <w:r w:rsidR="002F4BBE">
        <w:rPr>
          <w:rFonts w:ascii="XB Niloofar" w:hAnsi="XB Niloofar" w:cs="B Nazanin"/>
          <w:sz w:val="28"/>
          <w:szCs w:val="28"/>
          <w:lang w:val="en-GB" w:bidi="fa-IR"/>
        </w:rPr>
        <w:t>remastering</w:t>
      </w:r>
      <w:r w:rsidR="002F4BBE">
        <w:rPr>
          <w:rFonts w:ascii="XB Niloofar" w:hAnsi="XB Niloofar" w:cs="B Nazanin" w:hint="cs"/>
          <w:sz w:val="28"/>
          <w:szCs w:val="28"/>
          <w:rtl/>
          <w:lang w:val="en-GB" w:bidi="fa-IR"/>
        </w:rPr>
        <w:t xml:space="preserve"> یکی از بازی‌ها بودیم. خوشبختانه این بخش با موفقیت به پایان رسید و پس از آن از روز سه‌شنبه به سراغ یکی دیگر از بازی‌ها رفتیم تا باگ‌های آن را برطرف کرده و عملکرد را بهبود بخشیم.</w:t>
      </w:r>
      <w:r w:rsidR="00C3061D">
        <w:rPr>
          <w:rFonts w:ascii="XB Niloofar" w:hAnsi="XB Niloofar" w:cs="B Nazanin" w:hint="cs"/>
          <w:sz w:val="28"/>
          <w:szCs w:val="28"/>
          <w:rtl/>
          <w:lang w:bidi="fa-IR"/>
        </w:rPr>
        <w:t xml:space="preserve"> </w:t>
      </w:r>
    </w:p>
    <w:p w14:paraId="1CB16403" w14:textId="43C09A66" w:rsidR="0016722A" w:rsidRDefault="0016722A" w:rsidP="0016722A">
      <w:pPr>
        <w:bidi/>
        <w:ind w:hanging="270"/>
        <w:jc w:val="center"/>
        <w:rPr>
          <w:rFonts w:cs="B Nazanin"/>
          <w:sz w:val="28"/>
          <w:szCs w:val="28"/>
        </w:rPr>
      </w:pPr>
      <w:r w:rsidRPr="00BD68DC">
        <w:rPr>
          <w:rFonts w:cs="B Nazanin" w:hint="cs"/>
          <w:sz w:val="28"/>
          <w:szCs w:val="28"/>
          <w:rtl/>
        </w:rPr>
        <w:t xml:space="preserve">جدول زمانی در طول هفته </w:t>
      </w:r>
      <w:r w:rsidR="002F4BBE">
        <w:rPr>
          <w:rFonts w:cs="B Nazanin" w:hint="cs"/>
          <w:sz w:val="28"/>
          <w:szCs w:val="28"/>
          <w:rtl/>
        </w:rPr>
        <w:t>۸</w:t>
      </w:r>
      <w:r w:rsidRPr="00BD68DC">
        <w:rPr>
          <w:rFonts w:cs="B Nazanin" w:hint="cs"/>
          <w:sz w:val="28"/>
          <w:szCs w:val="28"/>
          <w:rtl/>
        </w:rPr>
        <w:t>/</w:t>
      </w:r>
      <w:r>
        <w:rPr>
          <w:rFonts w:cs="B Nazanin" w:hint="cs"/>
          <w:sz w:val="28"/>
          <w:szCs w:val="28"/>
          <w:rtl/>
        </w:rPr>
        <w:t>۵</w:t>
      </w:r>
      <w:r w:rsidRPr="00BD68DC">
        <w:rPr>
          <w:rFonts w:cs="B Nazanin" w:hint="cs"/>
          <w:sz w:val="28"/>
          <w:szCs w:val="28"/>
          <w:rtl/>
        </w:rPr>
        <w:t>-</w:t>
      </w:r>
      <w:r w:rsidR="002F4BBE">
        <w:rPr>
          <w:rFonts w:cs="B Nazanin" w:hint="cs"/>
          <w:sz w:val="28"/>
          <w:szCs w:val="28"/>
          <w:rtl/>
        </w:rPr>
        <w:t>۱۴</w:t>
      </w:r>
      <w:r w:rsidRPr="00BD68DC">
        <w:rPr>
          <w:rFonts w:cs="B Nazanin" w:hint="cs"/>
          <w:sz w:val="28"/>
          <w:szCs w:val="28"/>
          <w:rtl/>
        </w:rPr>
        <w:t>/</w:t>
      </w:r>
      <w:r>
        <w:rPr>
          <w:rFonts w:cs="B Nazanin" w:hint="cs"/>
          <w:sz w:val="28"/>
          <w:szCs w:val="28"/>
          <w:rtl/>
        </w:rPr>
        <w:t>۵</w:t>
      </w:r>
    </w:p>
    <w:tbl>
      <w:tblPr>
        <w:tblStyle w:val="TableGrid"/>
        <w:bidiVisual/>
        <w:tblW w:w="928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493"/>
        <w:gridCol w:w="490"/>
        <w:gridCol w:w="525"/>
        <w:gridCol w:w="540"/>
        <w:gridCol w:w="573"/>
        <w:gridCol w:w="603"/>
        <w:gridCol w:w="604"/>
        <w:gridCol w:w="597"/>
        <w:gridCol w:w="596"/>
        <w:gridCol w:w="599"/>
        <w:gridCol w:w="608"/>
        <w:gridCol w:w="604"/>
        <w:gridCol w:w="586"/>
        <w:gridCol w:w="586"/>
      </w:tblGrid>
      <w:tr w:rsidR="00C3061D" w:rsidRPr="00BD68DC" w14:paraId="67B624A4" w14:textId="77777777" w:rsidTr="00447195">
        <w:trPr>
          <w:trHeight w:val="1244"/>
          <w:jc w:val="center"/>
        </w:trPr>
        <w:tc>
          <w:tcPr>
            <w:tcW w:w="1276" w:type="dxa"/>
            <w:shd w:val="clear" w:color="auto" w:fill="44546A" w:themeFill="text2"/>
          </w:tcPr>
          <w:p w14:paraId="75ACCBBF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  <w:t>روز</w:t>
            </w:r>
          </w:p>
        </w:tc>
        <w:tc>
          <w:tcPr>
            <w:tcW w:w="493" w:type="dxa"/>
            <w:shd w:val="clear" w:color="auto" w:fill="44546A" w:themeFill="text2"/>
          </w:tcPr>
          <w:p w14:paraId="0111669C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۷ تا ۸</w:t>
            </w:r>
          </w:p>
        </w:tc>
        <w:tc>
          <w:tcPr>
            <w:tcW w:w="490" w:type="dxa"/>
            <w:shd w:val="clear" w:color="auto" w:fill="44546A" w:themeFill="text2"/>
          </w:tcPr>
          <w:p w14:paraId="139A2AD8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۸ تا ۹</w:t>
            </w:r>
          </w:p>
        </w:tc>
        <w:tc>
          <w:tcPr>
            <w:tcW w:w="525" w:type="dxa"/>
            <w:shd w:val="clear" w:color="auto" w:fill="44546A" w:themeFill="text2"/>
          </w:tcPr>
          <w:p w14:paraId="1C6A4E7A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۹ تا ۱۰</w:t>
            </w:r>
          </w:p>
        </w:tc>
        <w:tc>
          <w:tcPr>
            <w:tcW w:w="540" w:type="dxa"/>
            <w:shd w:val="clear" w:color="auto" w:fill="44546A" w:themeFill="text2"/>
          </w:tcPr>
          <w:p w14:paraId="35517187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۱۰ تا ۱۱</w:t>
            </w:r>
          </w:p>
        </w:tc>
        <w:tc>
          <w:tcPr>
            <w:tcW w:w="573" w:type="dxa"/>
            <w:shd w:val="clear" w:color="auto" w:fill="44546A" w:themeFill="text2"/>
          </w:tcPr>
          <w:p w14:paraId="107D2A04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۱۱ تا ۱۲</w:t>
            </w:r>
          </w:p>
        </w:tc>
        <w:tc>
          <w:tcPr>
            <w:tcW w:w="603" w:type="dxa"/>
            <w:shd w:val="clear" w:color="auto" w:fill="44546A" w:themeFill="text2"/>
          </w:tcPr>
          <w:p w14:paraId="2CC18EBE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۱۲ تا ۱۳</w:t>
            </w:r>
          </w:p>
        </w:tc>
        <w:tc>
          <w:tcPr>
            <w:tcW w:w="604" w:type="dxa"/>
            <w:shd w:val="clear" w:color="auto" w:fill="44546A" w:themeFill="text2"/>
          </w:tcPr>
          <w:p w14:paraId="188DE275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۱۳ تا ۱۴</w:t>
            </w:r>
          </w:p>
        </w:tc>
        <w:tc>
          <w:tcPr>
            <w:tcW w:w="597" w:type="dxa"/>
            <w:shd w:val="clear" w:color="auto" w:fill="44546A" w:themeFill="text2"/>
          </w:tcPr>
          <w:p w14:paraId="16357304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۱۴ تا ۱۵</w:t>
            </w:r>
          </w:p>
        </w:tc>
        <w:tc>
          <w:tcPr>
            <w:tcW w:w="596" w:type="dxa"/>
            <w:shd w:val="clear" w:color="auto" w:fill="44546A" w:themeFill="text2"/>
          </w:tcPr>
          <w:p w14:paraId="1B8A2DBF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۱۵ تا ۱۶</w:t>
            </w:r>
          </w:p>
        </w:tc>
        <w:tc>
          <w:tcPr>
            <w:tcW w:w="599" w:type="dxa"/>
            <w:shd w:val="clear" w:color="auto" w:fill="44546A" w:themeFill="text2"/>
          </w:tcPr>
          <w:p w14:paraId="1F09A695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۱۶ تا ۱۷</w:t>
            </w:r>
          </w:p>
        </w:tc>
        <w:tc>
          <w:tcPr>
            <w:tcW w:w="608" w:type="dxa"/>
            <w:shd w:val="clear" w:color="auto" w:fill="44546A" w:themeFill="text2"/>
          </w:tcPr>
          <w:p w14:paraId="50486813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۱۷ تا ۱۸</w:t>
            </w:r>
          </w:p>
        </w:tc>
        <w:tc>
          <w:tcPr>
            <w:tcW w:w="604" w:type="dxa"/>
            <w:shd w:val="clear" w:color="auto" w:fill="44546A" w:themeFill="text2"/>
          </w:tcPr>
          <w:p w14:paraId="04CD7D1B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۱۸ تا ۱۹</w:t>
            </w:r>
          </w:p>
        </w:tc>
        <w:tc>
          <w:tcPr>
            <w:tcW w:w="586" w:type="dxa"/>
            <w:shd w:val="clear" w:color="auto" w:fill="44546A" w:themeFill="text2"/>
          </w:tcPr>
          <w:p w14:paraId="5A4528A8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۱۹ تا ۲۰</w:t>
            </w:r>
          </w:p>
        </w:tc>
        <w:tc>
          <w:tcPr>
            <w:tcW w:w="586" w:type="dxa"/>
            <w:shd w:val="clear" w:color="auto" w:fill="44546A" w:themeFill="text2"/>
          </w:tcPr>
          <w:p w14:paraId="2A35A98C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۲۰ تا ۲۱</w:t>
            </w:r>
          </w:p>
        </w:tc>
      </w:tr>
      <w:tr w:rsidR="00C3061D" w:rsidRPr="00BD68DC" w14:paraId="511FDEA8" w14:textId="77777777" w:rsidTr="00447195">
        <w:trPr>
          <w:trHeight w:val="404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51A89E0A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شنبه</w:t>
            </w:r>
          </w:p>
        </w:tc>
        <w:tc>
          <w:tcPr>
            <w:tcW w:w="493" w:type="dxa"/>
            <w:shd w:val="clear" w:color="auto" w:fill="FFFFFF" w:themeFill="background1"/>
          </w:tcPr>
          <w:p w14:paraId="4CC3C624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0D952B1F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2EA40826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65D96302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A8D08D" w:themeFill="accent6" w:themeFillTint="99"/>
          </w:tcPr>
          <w:p w14:paraId="5FB82F52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8D08D" w:themeFill="accent6" w:themeFillTint="99"/>
          </w:tcPr>
          <w:p w14:paraId="37FC56B3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6696D8CE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8D08D" w:themeFill="accent6" w:themeFillTint="99"/>
          </w:tcPr>
          <w:p w14:paraId="4408577D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8D08D" w:themeFill="accent6" w:themeFillTint="99"/>
          </w:tcPr>
          <w:p w14:paraId="0F112B88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8D08D" w:themeFill="accent6" w:themeFillTint="99"/>
          </w:tcPr>
          <w:p w14:paraId="20BFC112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8D08D" w:themeFill="accent6" w:themeFillTint="99"/>
          </w:tcPr>
          <w:p w14:paraId="775EA002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042D7014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5E3172C6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2A0D0905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  <w:tr w:rsidR="00C3061D" w:rsidRPr="00BD68DC" w14:paraId="4DBC0458" w14:textId="77777777" w:rsidTr="00447195">
        <w:trPr>
          <w:trHeight w:val="404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4EADA4B4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یکشنبه</w:t>
            </w:r>
          </w:p>
        </w:tc>
        <w:tc>
          <w:tcPr>
            <w:tcW w:w="493" w:type="dxa"/>
            <w:shd w:val="clear" w:color="auto" w:fill="FFFFFF" w:themeFill="background1"/>
          </w:tcPr>
          <w:p w14:paraId="769466C7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3637D4E2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16EEADDB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5D907689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FFFFFF" w:themeFill="background1"/>
          </w:tcPr>
          <w:p w14:paraId="0A2046A8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8D08D" w:themeFill="accent6" w:themeFillTint="99"/>
          </w:tcPr>
          <w:p w14:paraId="13434931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175B8C15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8D08D" w:themeFill="accent6" w:themeFillTint="99"/>
          </w:tcPr>
          <w:p w14:paraId="2E19CCB5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8D08D" w:themeFill="accent6" w:themeFillTint="99"/>
          </w:tcPr>
          <w:p w14:paraId="2ECF15BF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8D08D" w:themeFill="accent6" w:themeFillTint="99"/>
          </w:tcPr>
          <w:p w14:paraId="5981F9A1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8D08D" w:themeFill="accent6" w:themeFillTint="99"/>
          </w:tcPr>
          <w:p w14:paraId="6A528CFF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7BF807F9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7556C687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1D0B189D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  <w:tr w:rsidR="00C3061D" w:rsidRPr="00BD68DC" w14:paraId="647C60FC" w14:textId="77777777" w:rsidTr="00447195">
        <w:trPr>
          <w:trHeight w:val="418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40FF7E7B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دوشنبه</w:t>
            </w:r>
          </w:p>
        </w:tc>
        <w:tc>
          <w:tcPr>
            <w:tcW w:w="493" w:type="dxa"/>
            <w:shd w:val="clear" w:color="auto" w:fill="FFFFFF" w:themeFill="background1"/>
          </w:tcPr>
          <w:p w14:paraId="24A41EB6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473AE06B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38C03A78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418FE004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A8D08D" w:themeFill="accent6" w:themeFillTint="99"/>
          </w:tcPr>
          <w:p w14:paraId="4791CBCD" w14:textId="77777777" w:rsidR="00C3061D" w:rsidRPr="00BD68DC" w:rsidRDefault="00C3061D" w:rsidP="00447195">
            <w:pPr>
              <w:bidi/>
              <w:rPr>
                <w:rFonts w:cs="B Nazanin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8D08D" w:themeFill="accent6" w:themeFillTint="99"/>
          </w:tcPr>
          <w:p w14:paraId="3F4442DA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38C574B2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8D08D" w:themeFill="accent6" w:themeFillTint="99"/>
          </w:tcPr>
          <w:p w14:paraId="0A1A9FCB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8D08D" w:themeFill="accent6" w:themeFillTint="99"/>
          </w:tcPr>
          <w:p w14:paraId="3A70DB08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8D08D" w:themeFill="accent6" w:themeFillTint="99"/>
          </w:tcPr>
          <w:p w14:paraId="168F82CC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8D08D" w:themeFill="accent6" w:themeFillTint="99"/>
          </w:tcPr>
          <w:p w14:paraId="1A998B20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0F7B1B40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D12AD0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6428C1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  <w:tr w:rsidR="00C3061D" w:rsidRPr="00BD68DC" w14:paraId="6EA7FA85" w14:textId="77777777" w:rsidTr="00447195">
        <w:trPr>
          <w:trHeight w:val="404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12A18615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سه شنبه</w:t>
            </w:r>
          </w:p>
        </w:tc>
        <w:tc>
          <w:tcPr>
            <w:tcW w:w="493" w:type="dxa"/>
            <w:shd w:val="clear" w:color="auto" w:fill="FFFFFF" w:themeFill="background1"/>
          </w:tcPr>
          <w:p w14:paraId="59A181A2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23F711EC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58775E0E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76601853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A8D08D" w:themeFill="accent6" w:themeFillTint="99"/>
          </w:tcPr>
          <w:p w14:paraId="5F920ECD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8D08D" w:themeFill="accent6" w:themeFillTint="99"/>
          </w:tcPr>
          <w:p w14:paraId="014EC8FC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46811E59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8D08D" w:themeFill="accent6" w:themeFillTint="99"/>
          </w:tcPr>
          <w:p w14:paraId="62761C04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8D08D" w:themeFill="accent6" w:themeFillTint="99"/>
          </w:tcPr>
          <w:p w14:paraId="681DA908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8D08D" w:themeFill="accent6" w:themeFillTint="99"/>
          </w:tcPr>
          <w:p w14:paraId="54EA811B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8D08D" w:themeFill="accent6" w:themeFillTint="99"/>
          </w:tcPr>
          <w:p w14:paraId="4367C38C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7EC5AA6C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27E5E7" w14:textId="77777777" w:rsidR="00C3061D" w:rsidRPr="00BD68DC" w:rsidRDefault="00C3061D" w:rsidP="00447195">
            <w:pPr>
              <w:bidi/>
              <w:rPr>
                <w:rFonts w:cs="B Nazanin"/>
                <w:color w:val="C5E0B3" w:themeColor="accent6" w:themeTint="66"/>
                <w:sz w:val="28"/>
                <w:szCs w:val="28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AB7B5A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  <w:tr w:rsidR="00C3061D" w:rsidRPr="00BD68DC" w14:paraId="12BED752" w14:textId="77777777" w:rsidTr="00447195">
        <w:trPr>
          <w:trHeight w:val="418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3D42ABD2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چهارشنبه</w:t>
            </w:r>
          </w:p>
        </w:tc>
        <w:tc>
          <w:tcPr>
            <w:tcW w:w="493" w:type="dxa"/>
            <w:shd w:val="clear" w:color="auto" w:fill="FFFFFF" w:themeFill="background1"/>
          </w:tcPr>
          <w:p w14:paraId="41C66BBC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741FD9F8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04F9F4A9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042BAAB9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A8D08D" w:themeFill="accent6" w:themeFillTint="99"/>
          </w:tcPr>
          <w:p w14:paraId="1A413EF2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8D08D" w:themeFill="accent6" w:themeFillTint="99"/>
          </w:tcPr>
          <w:p w14:paraId="5418852E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4BBA298D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8D08D" w:themeFill="accent6" w:themeFillTint="99"/>
          </w:tcPr>
          <w:p w14:paraId="3FD8D905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8D08D" w:themeFill="accent6" w:themeFillTint="99"/>
          </w:tcPr>
          <w:p w14:paraId="7D0A63A3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8D08D" w:themeFill="accent6" w:themeFillTint="99"/>
          </w:tcPr>
          <w:p w14:paraId="129D67B8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8D08D" w:themeFill="accent6" w:themeFillTint="99"/>
          </w:tcPr>
          <w:p w14:paraId="3BA0A8EE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1D7D76F3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shd w:val="clear" w:color="auto" w:fill="auto"/>
          </w:tcPr>
          <w:p w14:paraId="7148FC80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shd w:val="clear" w:color="auto" w:fill="auto"/>
          </w:tcPr>
          <w:p w14:paraId="180BAB7F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  <w:tr w:rsidR="00C3061D" w:rsidRPr="00BD68DC" w14:paraId="5F1F5A7C" w14:textId="77777777" w:rsidTr="00447195">
        <w:trPr>
          <w:trHeight w:val="404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3E571066" w14:textId="77777777" w:rsidR="00C3061D" w:rsidRPr="00BD68DC" w:rsidRDefault="00C3061D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پنجشنبه</w:t>
            </w:r>
          </w:p>
        </w:tc>
        <w:tc>
          <w:tcPr>
            <w:tcW w:w="493" w:type="dxa"/>
            <w:shd w:val="clear" w:color="auto" w:fill="auto"/>
          </w:tcPr>
          <w:p w14:paraId="2D1CE7F5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auto"/>
          </w:tcPr>
          <w:p w14:paraId="48FB5FBF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6E94EFA3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62BA2478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A8D08D" w:themeFill="accent6" w:themeFillTint="99"/>
          </w:tcPr>
          <w:p w14:paraId="1A15EAEF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603" w:type="dxa"/>
            <w:shd w:val="clear" w:color="auto" w:fill="A8D08D" w:themeFill="accent6" w:themeFillTint="99"/>
          </w:tcPr>
          <w:p w14:paraId="55E29669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70B10DD6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8D08D" w:themeFill="accent6" w:themeFillTint="99"/>
          </w:tcPr>
          <w:p w14:paraId="536CC6D3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8D08D" w:themeFill="accent6" w:themeFillTint="99"/>
          </w:tcPr>
          <w:p w14:paraId="0F145EB4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8D08D" w:themeFill="accent6" w:themeFillTint="99"/>
          </w:tcPr>
          <w:p w14:paraId="1B81CEE6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8D08D" w:themeFill="accent6" w:themeFillTint="99"/>
          </w:tcPr>
          <w:p w14:paraId="5DEB072C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1C7F16FA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52A12F30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0C9C3163" w14:textId="77777777" w:rsidR="00C3061D" w:rsidRPr="00BD68DC" w:rsidRDefault="00C3061D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</w:tbl>
    <w:p w14:paraId="23A7DBE1" w14:textId="77777777" w:rsidR="0016722A" w:rsidRPr="00BD68DC" w:rsidRDefault="0016722A" w:rsidP="0016722A">
      <w:pPr>
        <w:bidi/>
        <w:rPr>
          <w:rFonts w:cs="B Nazanin"/>
          <w:b/>
          <w:bCs/>
        </w:rPr>
      </w:pPr>
      <w:r w:rsidRPr="00BD68DC">
        <w:rPr>
          <w:rFonts w:cs="B Nazanin" w:hint="cs"/>
          <w:b/>
          <w:bCs/>
          <w:rtl/>
        </w:rPr>
        <w:t>* خانه‌های سبز: حضور، خانه‌های سفید: عدم حضور</w:t>
      </w:r>
    </w:p>
    <w:p w14:paraId="79AB09B9" w14:textId="77777777" w:rsidR="0016722A" w:rsidRPr="00BD68DC" w:rsidRDefault="0016722A" w:rsidP="0016722A">
      <w:pPr>
        <w:bidi/>
        <w:ind w:hanging="270"/>
        <w:rPr>
          <w:rFonts w:ascii="XB Niloofar" w:hAnsi="XB Niloofar" w:cs="B Nazanin"/>
          <w:b/>
          <w:bCs/>
          <w:sz w:val="28"/>
          <w:szCs w:val="28"/>
          <w:rtl/>
          <w:lang w:bidi="fa-IR"/>
        </w:rPr>
      </w:pPr>
    </w:p>
    <w:p w14:paraId="31A0E6E2" w14:textId="77777777" w:rsidR="0016722A" w:rsidRPr="00BD68DC" w:rsidRDefault="0016722A" w:rsidP="0016722A">
      <w:pPr>
        <w:bidi/>
        <w:ind w:hanging="270"/>
        <w:rPr>
          <w:rFonts w:cs="B Nazanin"/>
          <w:b/>
          <w:bCs/>
          <w:sz w:val="28"/>
          <w:szCs w:val="28"/>
          <w:rtl/>
          <w:lang w:bidi="fa-IR"/>
        </w:rPr>
      </w:pPr>
    </w:p>
    <w:p w14:paraId="04C63C81" w14:textId="77777777" w:rsidR="0016722A" w:rsidRPr="00BD68DC" w:rsidRDefault="0016722A" w:rsidP="0016722A">
      <w:pPr>
        <w:bidi/>
        <w:ind w:hanging="270"/>
        <w:rPr>
          <w:rFonts w:cs="B Nazanin"/>
          <w:b/>
          <w:bCs/>
          <w:sz w:val="28"/>
          <w:szCs w:val="28"/>
          <w:rtl/>
          <w:lang w:bidi="fa-IR"/>
        </w:rPr>
      </w:pPr>
    </w:p>
    <w:p w14:paraId="440BD085" w14:textId="77777777" w:rsidR="0016722A" w:rsidRPr="00BD68DC" w:rsidRDefault="0016722A" w:rsidP="0016722A">
      <w:pPr>
        <w:bidi/>
        <w:ind w:hanging="270"/>
        <w:rPr>
          <w:rFonts w:cs="B Nazanin"/>
          <w:b/>
          <w:bCs/>
          <w:sz w:val="28"/>
          <w:szCs w:val="28"/>
          <w:rtl/>
          <w:lang w:bidi="fa-IR"/>
        </w:rPr>
      </w:pPr>
    </w:p>
    <w:p w14:paraId="26C467C3" w14:textId="16AB7B1C" w:rsidR="0016722A" w:rsidRPr="002F4BBE" w:rsidRDefault="0016722A" w:rsidP="000E4B17">
      <w:pPr>
        <w:bidi/>
        <w:ind w:hanging="270"/>
        <w:jc w:val="both"/>
        <w:rPr>
          <w:rFonts w:ascii="XB Niloofar" w:hAnsi="XB Niloofar" w:cs="B Nazanin" w:hint="cs"/>
          <w:sz w:val="28"/>
          <w:szCs w:val="28"/>
          <w:rtl/>
          <w:lang w:val="en-GB" w:bidi="fa-IR"/>
        </w:rPr>
      </w:pPr>
      <w:r w:rsidRPr="00BD68DC">
        <w:rPr>
          <w:rFonts w:cs="B Nazanin" w:hint="cs"/>
          <w:b/>
          <w:bCs/>
          <w:sz w:val="28"/>
          <w:szCs w:val="28"/>
          <w:rtl/>
          <w:lang w:bidi="fa-IR"/>
        </w:rPr>
        <w:t>شرح کارهای پیش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D68DC">
        <w:rPr>
          <w:rFonts w:cs="B Nazanin" w:hint="cs"/>
          <w:b/>
          <w:bCs/>
          <w:sz w:val="28"/>
          <w:szCs w:val="28"/>
          <w:rtl/>
          <w:lang w:bidi="fa-IR"/>
        </w:rPr>
        <w:t>‌رو در هفته آینده:</w:t>
      </w:r>
      <w:r w:rsidRPr="00BD68DC">
        <w:rPr>
          <w:rFonts w:ascii="XB Niloofar" w:hAnsi="XB Niloofar" w:cs="B Nazanin"/>
          <w:b/>
          <w:bCs/>
          <w:sz w:val="28"/>
          <w:szCs w:val="28"/>
          <w:rtl/>
          <w:lang w:bidi="fa-IR"/>
        </w:rPr>
        <w:t xml:space="preserve"> </w:t>
      </w:r>
      <w:r w:rsidR="000E4B17">
        <w:rPr>
          <w:rFonts w:ascii="XB Niloofar" w:hAnsi="XB Niloofar" w:cs="B Nazanin" w:hint="cs"/>
          <w:sz w:val="28"/>
          <w:szCs w:val="28"/>
          <w:rtl/>
          <w:lang w:bidi="fa-IR"/>
        </w:rPr>
        <w:t xml:space="preserve">در هفته </w:t>
      </w:r>
      <w:r w:rsidR="002F4BBE">
        <w:rPr>
          <w:rFonts w:ascii="XB Niloofar" w:hAnsi="XB Niloofar" w:cs="B Nazanin" w:hint="cs"/>
          <w:sz w:val="28"/>
          <w:szCs w:val="28"/>
          <w:rtl/>
          <w:lang w:bidi="fa-IR"/>
        </w:rPr>
        <w:t xml:space="preserve">پیش رو اولین </w:t>
      </w:r>
      <w:r w:rsidR="006D205E">
        <w:rPr>
          <w:rFonts w:ascii="XB Niloofar" w:hAnsi="XB Niloofar" w:cs="B Nazanin" w:hint="cs"/>
          <w:sz w:val="28"/>
          <w:szCs w:val="28"/>
          <w:rtl/>
          <w:lang w:bidi="fa-IR"/>
        </w:rPr>
        <w:t>بیلد</w:t>
      </w:r>
      <w:r w:rsidR="002F4BBE">
        <w:rPr>
          <w:rFonts w:ascii="XB Niloofar" w:hAnsi="XB Niloofar" w:cs="B Nazanin" w:hint="cs"/>
          <w:sz w:val="28"/>
          <w:szCs w:val="28"/>
          <w:rtl/>
          <w:lang w:bidi="fa-IR"/>
        </w:rPr>
        <w:t xml:space="preserve"> بعد از </w:t>
      </w:r>
      <w:r w:rsidR="002F4BBE">
        <w:rPr>
          <w:rFonts w:ascii="XB Niloofar" w:hAnsi="XB Niloofar" w:cs="B Nazanin"/>
          <w:sz w:val="28"/>
          <w:szCs w:val="28"/>
          <w:lang w:val="en-GB" w:bidi="fa-IR"/>
        </w:rPr>
        <w:t>remastering</w:t>
      </w:r>
      <w:r w:rsidR="002F4BBE">
        <w:rPr>
          <w:rFonts w:ascii="XB Niloofar" w:hAnsi="XB Niloofar" w:cs="B Nazanin" w:hint="cs"/>
          <w:sz w:val="28"/>
          <w:szCs w:val="28"/>
          <w:rtl/>
          <w:lang w:val="en-GB" w:bidi="fa-IR"/>
        </w:rPr>
        <w:t xml:space="preserve"> را </w:t>
      </w:r>
      <w:r w:rsidR="006D205E">
        <w:rPr>
          <w:rFonts w:ascii="XB Niloofar" w:hAnsi="XB Niloofar" w:cs="B Nazanin" w:hint="cs"/>
          <w:sz w:val="28"/>
          <w:szCs w:val="28"/>
          <w:rtl/>
          <w:lang w:val="en-GB" w:bidi="fa-IR"/>
        </w:rPr>
        <w:t xml:space="preserve">ارائه کرده و نسخه جدید بازی را برای پیدا کردن ایرادات تازه بررسی میکنیم. همچنین بازی پیشین را که بر روی آن مشغول به کار بودیم، نهایی کرده و برای ریلیز آماده می‌کنیم. </w:t>
      </w:r>
    </w:p>
    <w:p w14:paraId="2A565C5F" w14:textId="77777777" w:rsidR="000E4B17" w:rsidRPr="00BD68DC" w:rsidRDefault="000E4B17" w:rsidP="000E4B17">
      <w:pPr>
        <w:bidi/>
        <w:ind w:hanging="270"/>
        <w:jc w:val="both"/>
        <w:rPr>
          <w:rFonts w:ascii="XB Niloofar" w:hAnsi="XB Niloofar" w:cs="B Nazanin"/>
          <w:sz w:val="28"/>
          <w:szCs w:val="28"/>
          <w:rtl/>
          <w:lang w:val="en-GB" w:bidi="fa-IR"/>
        </w:rPr>
      </w:pPr>
    </w:p>
    <w:tbl>
      <w:tblPr>
        <w:tblStyle w:val="TableGrid"/>
        <w:bidiVisual/>
        <w:tblW w:w="928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493"/>
        <w:gridCol w:w="490"/>
        <w:gridCol w:w="525"/>
        <w:gridCol w:w="540"/>
        <w:gridCol w:w="573"/>
        <w:gridCol w:w="603"/>
        <w:gridCol w:w="604"/>
        <w:gridCol w:w="597"/>
        <w:gridCol w:w="596"/>
        <w:gridCol w:w="599"/>
        <w:gridCol w:w="608"/>
        <w:gridCol w:w="604"/>
        <w:gridCol w:w="586"/>
        <w:gridCol w:w="586"/>
      </w:tblGrid>
      <w:tr w:rsidR="0016722A" w:rsidRPr="00BD68DC" w14:paraId="3B9B7B2A" w14:textId="77777777" w:rsidTr="00447195">
        <w:trPr>
          <w:trHeight w:val="1244"/>
          <w:jc w:val="center"/>
        </w:trPr>
        <w:tc>
          <w:tcPr>
            <w:tcW w:w="1276" w:type="dxa"/>
            <w:shd w:val="clear" w:color="auto" w:fill="44546A" w:themeFill="text2"/>
          </w:tcPr>
          <w:p w14:paraId="57CD5EF5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</w:pPr>
            <w:bookmarkStart w:id="0" w:name="_Hlk110021948"/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  <w:lang w:bidi="fa-IR"/>
              </w:rPr>
              <w:t>روز</w:t>
            </w:r>
          </w:p>
        </w:tc>
        <w:tc>
          <w:tcPr>
            <w:tcW w:w="493" w:type="dxa"/>
            <w:shd w:val="clear" w:color="auto" w:fill="44546A" w:themeFill="text2"/>
          </w:tcPr>
          <w:p w14:paraId="7CC0C2E7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۷ تا ۸</w:t>
            </w:r>
          </w:p>
        </w:tc>
        <w:tc>
          <w:tcPr>
            <w:tcW w:w="490" w:type="dxa"/>
            <w:shd w:val="clear" w:color="auto" w:fill="44546A" w:themeFill="text2"/>
          </w:tcPr>
          <w:p w14:paraId="0A021953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۸ تا ۹</w:t>
            </w:r>
          </w:p>
        </w:tc>
        <w:tc>
          <w:tcPr>
            <w:tcW w:w="525" w:type="dxa"/>
            <w:shd w:val="clear" w:color="auto" w:fill="44546A" w:themeFill="text2"/>
          </w:tcPr>
          <w:p w14:paraId="0D922CF1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۹ تا ۱۰</w:t>
            </w:r>
          </w:p>
        </w:tc>
        <w:tc>
          <w:tcPr>
            <w:tcW w:w="540" w:type="dxa"/>
            <w:shd w:val="clear" w:color="auto" w:fill="44546A" w:themeFill="text2"/>
          </w:tcPr>
          <w:p w14:paraId="3BD2DE56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۱۰ تا ۱۱</w:t>
            </w:r>
          </w:p>
        </w:tc>
        <w:tc>
          <w:tcPr>
            <w:tcW w:w="573" w:type="dxa"/>
            <w:shd w:val="clear" w:color="auto" w:fill="44546A" w:themeFill="text2"/>
          </w:tcPr>
          <w:p w14:paraId="23A85958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۱۱ تا ۱۲</w:t>
            </w:r>
          </w:p>
        </w:tc>
        <w:tc>
          <w:tcPr>
            <w:tcW w:w="603" w:type="dxa"/>
            <w:shd w:val="clear" w:color="auto" w:fill="44546A" w:themeFill="text2"/>
          </w:tcPr>
          <w:p w14:paraId="0C783F1E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۱۲ تا ۱۳</w:t>
            </w:r>
          </w:p>
        </w:tc>
        <w:tc>
          <w:tcPr>
            <w:tcW w:w="604" w:type="dxa"/>
            <w:shd w:val="clear" w:color="auto" w:fill="44546A" w:themeFill="text2"/>
          </w:tcPr>
          <w:p w14:paraId="7C1A1393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۱۳ تا ۱۴</w:t>
            </w:r>
          </w:p>
        </w:tc>
        <w:tc>
          <w:tcPr>
            <w:tcW w:w="597" w:type="dxa"/>
            <w:shd w:val="clear" w:color="auto" w:fill="44546A" w:themeFill="text2"/>
          </w:tcPr>
          <w:p w14:paraId="0F6DD8A7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۱۴ تا ۱۵</w:t>
            </w:r>
          </w:p>
        </w:tc>
        <w:tc>
          <w:tcPr>
            <w:tcW w:w="596" w:type="dxa"/>
            <w:shd w:val="clear" w:color="auto" w:fill="44546A" w:themeFill="text2"/>
          </w:tcPr>
          <w:p w14:paraId="041D4807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۱۵ تا ۱۶</w:t>
            </w:r>
          </w:p>
        </w:tc>
        <w:tc>
          <w:tcPr>
            <w:tcW w:w="599" w:type="dxa"/>
            <w:shd w:val="clear" w:color="auto" w:fill="44546A" w:themeFill="text2"/>
          </w:tcPr>
          <w:p w14:paraId="7260E159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۱۶ تا ۱۷</w:t>
            </w:r>
          </w:p>
        </w:tc>
        <w:tc>
          <w:tcPr>
            <w:tcW w:w="608" w:type="dxa"/>
            <w:shd w:val="clear" w:color="auto" w:fill="44546A" w:themeFill="text2"/>
          </w:tcPr>
          <w:p w14:paraId="09B20500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۱۷ تا ۱۸</w:t>
            </w:r>
          </w:p>
        </w:tc>
        <w:tc>
          <w:tcPr>
            <w:tcW w:w="604" w:type="dxa"/>
            <w:shd w:val="clear" w:color="auto" w:fill="44546A" w:themeFill="text2"/>
          </w:tcPr>
          <w:p w14:paraId="0D76999C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۱۸ تا ۱۹</w:t>
            </w:r>
          </w:p>
        </w:tc>
        <w:tc>
          <w:tcPr>
            <w:tcW w:w="586" w:type="dxa"/>
            <w:shd w:val="clear" w:color="auto" w:fill="44546A" w:themeFill="text2"/>
          </w:tcPr>
          <w:p w14:paraId="19EFA986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۱۹ تا ۲۰</w:t>
            </w:r>
          </w:p>
        </w:tc>
        <w:tc>
          <w:tcPr>
            <w:tcW w:w="586" w:type="dxa"/>
            <w:shd w:val="clear" w:color="auto" w:fill="44546A" w:themeFill="text2"/>
          </w:tcPr>
          <w:p w14:paraId="1A4747D5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D68DC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۲۰ تا ۲۱</w:t>
            </w:r>
          </w:p>
        </w:tc>
      </w:tr>
      <w:tr w:rsidR="0016722A" w:rsidRPr="00BD68DC" w14:paraId="69BA5B89" w14:textId="77777777" w:rsidTr="00447195">
        <w:trPr>
          <w:trHeight w:val="404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56D0CA5B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شنبه</w:t>
            </w:r>
          </w:p>
        </w:tc>
        <w:tc>
          <w:tcPr>
            <w:tcW w:w="493" w:type="dxa"/>
            <w:shd w:val="clear" w:color="auto" w:fill="FFFFFF" w:themeFill="background1"/>
          </w:tcPr>
          <w:p w14:paraId="22EFE591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6846C3B7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7DCF2DBA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101A2824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A8D08D" w:themeFill="accent6" w:themeFillTint="99"/>
          </w:tcPr>
          <w:p w14:paraId="5682B263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8D08D" w:themeFill="accent6" w:themeFillTint="99"/>
          </w:tcPr>
          <w:p w14:paraId="6F025A7A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4855E458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8D08D" w:themeFill="accent6" w:themeFillTint="99"/>
          </w:tcPr>
          <w:p w14:paraId="2225DEB6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8D08D" w:themeFill="accent6" w:themeFillTint="99"/>
          </w:tcPr>
          <w:p w14:paraId="21DD9E52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8D08D" w:themeFill="accent6" w:themeFillTint="99"/>
          </w:tcPr>
          <w:p w14:paraId="4E0F7E17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8D08D" w:themeFill="accent6" w:themeFillTint="99"/>
          </w:tcPr>
          <w:p w14:paraId="43650B14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1666C620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7FCB7484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3B41E351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  <w:tr w:rsidR="0016722A" w:rsidRPr="00BD68DC" w14:paraId="0DFAA6D4" w14:textId="77777777" w:rsidTr="002F4BBE">
        <w:trPr>
          <w:trHeight w:val="404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2D56910E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یکشنبه</w:t>
            </w:r>
          </w:p>
        </w:tc>
        <w:tc>
          <w:tcPr>
            <w:tcW w:w="493" w:type="dxa"/>
            <w:shd w:val="clear" w:color="auto" w:fill="FFFFFF" w:themeFill="background1"/>
          </w:tcPr>
          <w:p w14:paraId="6D078A58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55533E04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757EF697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</w:tcPr>
          <w:p w14:paraId="22C70893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auto"/>
          </w:tcPr>
          <w:p w14:paraId="48A0C3D9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</w:tcPr>
          <w:p w14:paraId="5A862A81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uto"/>
          </w:tcPr>
          <w:p w14:paraId="68198C6C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uto"/>
          </w:tcPr>
          <w:p w14:paraId="372D0B36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uto"/>
          </w:tcPr>
          <w:p w14:paraId="5613F9BF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14:paraId="5760FA23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uto"/>
          </w:tcPr>
          <w:p w14:paraId="3E69042E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uto"/>
          </w:tcPr>
          <w:p w14:paraId="5DD22F07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636302F9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6875E5B8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  <w:tr w:rsidR="0016722A" w:rsidRPr="00BD68DC" w14:paraId="10A41E47" w14:textId="77777777" w:rsidTr="002F4BBE">
        <w:trPr>
          <w:trHeight w:val="418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63DEC477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دوشنبه</w:t>
            </w:r>
          </w:p>
        </w:tc>
        <w:tc>
          <w:tcPr>
            <w:tcW w:w="493" w:type="dxa"/>
            <w:shd w:val="clear" w:color="auto" w:fill="FFFFFF" w:themeFill="background1"/>
          </w:tcPr>
          <w:p w14:paraId="742404EF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24DE40C2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7D6716BC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</w:tcPr>
          <w:p w14:paraId="76E01657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auto"/>
          </w:tcPr>
          <w:p w14:paraId="0DC6051D" w14:textId="77777777" w:rsidR="0016722A" w:rsidRPr="00BD68DC" w:rsidRDefault="0016722A" w:rsidP="00447195">
            <w:pPr>
              <w:bidi/>
              <w:rPr>
                <w:rFonts w:cs="B Nazanin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</w:tcPr>
          <w:p w14:paraId="00BEE69B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uto"/>
          </w:tcPr>
          <w:p w14:paraId="36A17D35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uto"/>
          </w:tcPr>
          <w:p w14:paraId="6C4D3D3C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uto"/>
          </w:tcPr>
          <w:p w14:paraId="6A330A13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14:paraId="43166EAB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uto"/>
          </w:tcPr>
          <w:p w14:paraId="4EA061F3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uto"/>
          </w:tcPr>
          <w:p w14:paraId="79DA7A38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auto"/>
          </w:tcPr>
          <w:p w14:paraId="4D8FB978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CB05A4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  <w:tr w:rsidR="0016722A" w:rsidRPr="00BD68DC" w14:paraId="73903FA8" w14:textId="77777777" w:rsidTr="00447195">
        <w:trPr>
          <w:trHeight w:val="404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032A3807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سه شنبه</w:t>
            </w:r>
          </w:p>
        </w:tc>
        <w:tc>
          <w:tcPr>
            <w:tcW w:w="493" w:type="dxa"/>
            <w:shd w:val="clear" w:color="auto" w:fill="FFFFFF" w:themeFill="background1"/>
          </w:tcPr>
          <w:p w14:paraId="05B41ACC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6974A4B4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3ADF7EC0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2B0E4F7D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A8D08D" w:themeFill="accent6" w:themeFillTint="99"/>
          </w:tcPr>
          <w:p w14:paraId="5F0C29AD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8D08D" w:themeFill="accent6" w:themeFillTint="99"/>
          </w:tcPr>
          <w:p w14:paraId="70A7C5AF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6F57C3BB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8D08D" w:themeFill="accent6" w:themeFillTint="99"/>
          </w:tcPr>
          <w:p w14:paraId="14FCD233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8D08D" w:themeFill="accent6" w:themeFillTint="99"/>
          </w:tcPr>
          <w:p w14:paraId="4218AC58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8D08D" w:themeFill="accent6" w:themeFillTint="99"/>
          </w:tcPr>
          <w:p w14:paraId="47988030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8D08D" w:themeFill="accent6" w:themeFillTint="99"/>
          </w:tcPr>
          <w:p w14:paraId="407A9192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392F699A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F3116F" w14:textId="77777777" w:rsidR="0016722A" w:rsidRPr="00BD68DC" w:rsidRDefault="0016722A" w:rsidP="00447195">
            <w:pPr>
              <w:bidi/>
              <w:rPr>
                <w:rFonts w:cs="B Nazanin"/>
                <w:color w:val="C5E0B3" w:themeColor="accent6" w:themeTint="66"/>
                <w:sz w:val="28"/>
                <w:szCs w:val="28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F0BD06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  <w:tr w:rsidR="0016722A" w:rsidRPr="00BD68DC" w14:paraId="10ADB24F" w14:textId="77777777" w:rsidTr="00447195">
        <w:trPr>
          <w:trHeight w:val="418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7FE6FDDF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چهارشنبه</w:t>
            </w:r>
          </w:p>
        </w:tc>
        <w:tc>
          <w:tcPr>
            <w:tcW w:w="493" w:type="dxa"/>
            <w:shd w:val="clear" w:color="auto" w:fill="FFFFFF" w:themeFill="background1"/>
          </w:tcPr>
          <w:p w14:paraId="5BA65F4D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18A30097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405A5EBF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65F1A093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A8D08D" w:themeFill="accent6" w:themeFillTint="99"/>
          </w:tcPr>
          <w:p w14:paraId="01AA036B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8D08D" w:themeFill="accent6" w:themeFillTint="99"/>
          </w:tcPr>
          <w:p w14:paraId="7251D571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48764B62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8D08D" w:themeFill="accent6" w:themeFillTint="99"/>
          </w:tcPr>
          <w:p w14:paraId="7D36D33A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8D08D" w:themeFill="accent6" w:themeFillTint="99"/>
          </w:tcPr>
          <w:p w14:paraId="3B52561A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8D08D" w:themeFill="accent6" w:themeFillTint="99"/>
          </w:tcPr>
          <w:p w14:paraId="60BDEB00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8D08D" w:themeFill="accent6" w:themeFillTint="99"/>
          </w:tcPr>
          <w:p w14:paraId="70ED4ABF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5A5962DE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shd w:val="clear" w:color="auto" w:fill="auto"/>
          </w:tcPr>
          <w:p w14:paraId="3232C4A1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shd w:val="clear" w:color="auto" w:fill="auto"/>
          </w:tcPr>
          <w:p w14:paraId="60AE1021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  <w:tr w:rsidR="0016722A" w:rsidRPr="00BD68DC" w14:paraId="61906E3A" w14:textId="77777777" w:rsidTr="00447195">
        <w:trPr>
          <w:trHeight w:val="404"/>
          <w:jc w:val="center"/>
        </w:trPr>
        <w:tc>
          <w:tcPr>
            <w:tcW w:w="1276" w:type="dxa"/>
            <w:shd w:val="clear" w:color="auto" w:fill="DEEAF6" w:themeFill="accent1" w:themeFillTint="33"/>
          </w:tcPr>
          <w:p w14:paraId="729E3EE3" w14:textId="77777777" w:rsidR="0016722A" w:rsidRPr="00BD68DC" w:rsidRDefault="0016722A" w:rsidP="0044719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BD68DC">
              <w:rPr>
                <w:rFonts w:cs="B Nazanin" w:hint="cs"/>
                <w:b/>
                <w:bCs/>
                <w:sz w:val="28"/>
                <w:szCs w:val="28"/>
                <w:rtl/>
              </w:rPr>
              <w:t>پنجشنبه</w:t>
            </w:r>
          </w:p>
        </w:tc>
        <w:tc>
          <w:tcPr>
            <w:tcW w:w="493" w:type="dxa"/>
            <w:shd w:val="clear" w:color="auto" w:fill="auto"/>
          </w:tcPr>
          <w:p w14:paraId="3BDF8187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auto"/>
          </w:tcPr>
          <w:p w14:paraId="0878E3A6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14:paraId="20C21559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50B9BA18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A8D08D" w:themeFill="accent6" w:themeFillTint="99"/>
          </w:tcPr>
          <w:p w14:paraId="0024FE7E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603" w:type="dxa"/>
            <w:shd w:val="clear" w:color="auto" w:fill="A8D08D" w:themeFill="accent6" w:themeFillTint="99"/>
          </w:tcPr>
          <w:p w14:paraId="2643DE19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14AC3303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7" w:type="dxa"/>
            <w:shd w:val="clear" w:color="auto" w:fill="A8D08D" w:themeFill="accent6" w:themeFillTint="99"/>
          </w:tcPr>
          <w:p w14:paraId="2D2DB85B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6" w:type="dxa"/>
            <w:shd w:val="clear" w:color="auto" w:fill="A8D08D" w:themeFill="accent6" w:themeFillTint="99"/>
          </w:tcPr>
          <w:p w14:paraId="4E0652B9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8D08D" w:themeFill="accent6" w:themeFillTint="99"/>
          </w:tcPr>
          <w:p w14:paraId="63A070FA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8" w:type="dxa"/>
            <w:shd w:val="clear" w:color="auto" w:fill="A8D08D" w:themeFill="accent6" w:themeFillTint="99"/>
          </w:tcPr>
          <w:p w14:paraId="1D1B04A2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604" w:type="dxa"/>
            <w:shd w:val="clear" w:color="auto" w:fill="A8D08D" w:themeFill="accent6" w:themeFillTint="99"/>
          </w:tcPr>
          <w:p w14:paraId="308D7E37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3F2FC2C5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586" w:type="dxa"/>
            <w:shd w:val="clear" w:color="auto" w:fill="auto"/>
          </w:tcPr>
          <w:p w14:paraId="264FE1A6" w14:textId="77777777" w:rsidR="0016722A" w:rsidRPr="00BD68DC" w:rsidRDefault="0016722A" w:rsidP="00447195">
            <w:pPr>
              <w:bidi/>
              <w:rPr>
                <w:rFonts w:cs="B Nazanin"/>
                <w:sz w:val="28"/>
                <w:szCs w:val="28"/>
              </w:rPr>
            </w:pPr>
          </w:p>
        </w:tc>
      </w:tr>
      <w:bookmarkEnd w:id="0"/>
    </w:tbl>
    <w:p w14:paraId="7CE18780" w14:textId="77777777" w:rsidR="0016722A" w:rsidRPr="00BD68DC" w:rsidRDefault="0016722A" w:rsidP="0016722A">
      <w:pPr>
        <w:bidi/>
        <w:ind w:hanging="270"/>
        <w:rPr>
          <w:rFonts w:cs="B Nazanin"/>
          <w:sz w:val="28"/>
          <w:szCs w:val="28"/>
          <w:rtl/>
          <w:lang w:bidi="fa-IR"/>
        </w:rPr>
      </w:pPr>
    </w:p>
    <w:p w14:paraId="65106A9E" w14:textId="072721B2" w:rsidR="005D5799" w:rsidRPr="0016722A" w:rsidRDefault="005D5799" w:rsidP="0016722A">
      <w:pPr>
        <w:rPr>
          <w:lang w:val="en-GB" w:bidi="fa-IR"/>
        </w:rPr>
      </w:pPr>
    </w:p>
    <w:sectPr w:rsidR="005D5799" w:rsidRPr="0016722A" w:rsidSect="002558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 Niloofar">
    <w:altName w:val="Arial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62B53"/>
    <w:multiLevelType w:val="hybridMultilevel"/>
    <w:tmpl w:val="8EFA98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75413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801"/>
    <w:rsid w:val="00000D81"/>
    <w:rsid w:val="00020A28"/>
    <w:rsid w:val="00021D5D"/>
    <w:rsid w:val="000278C8"/>
    <w:rsid w:val="00027C03"/>
    <w:rsid w:val="00045253"/>
    <w:rsid w:val="00057B5A"/>
    <w:rsid w:val="00057EDD"/>
    <w:rsid w:val="0007342D"/>
    <w:rsid w:val="000A4C10"/>
    <w:rsid w:val="000A57E2"/>
    <w:rsid w:val="000E4B17"/>
    <w:rsid w:val="000F3054"/>
    <w:rsid w:val="00113F18"/>
    <w:rsid w:val="0011510D"/>
    <w:rsid w:val="0011670C"/>
    <w:rsid w:val="00146938"/>
    <w:rsid w:val="0016722A"/>
    <w:rsid w:val="00196E7D"/>
    <w:rsid w:val="0019757A"/>
    <w:rsid w:val="001A4108"/>
    <w:rsid w:val="001C3DCE"/>
    <w:rsid w:val="00203730"/>
    <w:rsid w:val="00216899"/>
    <w:rsid w:val="00251DC2"/>
    <w:rsid w:val="00255801"/>
    <w:rsid w:val="00260283"/>
    <w:rsid w:val="00296C61"/>
    <w:rsid w:val="002F4BBE"/>
    <w:rsid w:val="00303B3F"/>
    <w:rsid w:val="00307B8A"/>
    <w:rsid w:val="00310DB8"/>
    <w:rsid w:val="00321559"/>
    <w:rsid w:val="00332046"/>
    <w:rsid w:val="00335775"/>
    <w:rsid w:val="00366C25"/>
    <w:rsid w:val="00372F66"/>
    <w:rsid w:val="00380506"/>
    <w:rsid w:val="003F4E7C"/>
    <w:rsid w:val="00425A39"/>
    <w:rsid w:val="00426EE6"/>
    <w:rsid w:val="00432D86"/>
    <w:rsid w:val="00435A54"/>
    <w:rsid w:val="00485E87"/>
    <w:rsid w:val="004C39F8"/>
    <w:rsid w:val="004C7D77"/>
    <w:rsid w:val="004D4683"/>
    <w:rsid w:val="004E466E"/>
    <w:rsid w:val="004F7FB2"/>
    <w:rsid w:val="005058E6"/>
    <w:rsid w:val="005254E0"/>
    <w:rsid w:val="00534F49"/>
    <w:rsid w:val="00541F33"/>
    <w:rsid w:val="0055123C"/>
    <w:rsid w:val="0056223B"/>
    <w:rsid w:val="005717B4"/>
    <w:rsid w:val="005A1C17"/>
    <w:rsid w:val="005B50EB"/>
    <w:rsid w:val="005D31F0"/>
    <w:rsid w:val="005D5799"/>
    <w:rsid w:val="006275BB"/>
    <w:rsid w:val="00644879"/>
    <w:rsid w:val="006C02C6"/>
    <w:rsid w:val="006D205E"/>
    <w:rsid w:val="00704DA6"/>
    <w:rsid w:val="00731C02"/>
    <w:rsid w:val="007343E6"/>
    <w:rsid w:val="007B1FBF"/>
    <w:rsid w:val="007B7C55"/>
    <w:rsid w:val="007C3A2D"/>
    <w:rsid w:val="007D7E9B"/>
    <w:rsid w:val="007F38A3"/>
    <w:rsid w:val="007F756E"/>
    <w:rsid w:val="00826631"/>
    <w:rsid w:val="0084485F"/>
    <w:rsid w:val="00856889"/>
    <w:rsid w:val="0086449C"/>
    <w:rsid w:val="00866904"/>
    <w:rsid w:val="00886CF0"/>
    <w:rsid w:val="008922EF"/>
    <w:rsid w:val="008B7B3F"/>
    <w:rsid w:val="008C0E60"/>
    <w:rsid w:val="008C1E56"/>
    <w:rsid w:val="00912D2F"/>
    <w:rsid w:val="009472A8"/>
    <w:rsid w:val="009617EA"/>
    <w:rsid w:val="00962A08"/>
    <w:rsid w:val="0099542E"/>
    <w:rsid w:val="009972EA"/>
    <w:rsid w:val="009A3AC4"/>
    <w:rsid w:val="009C6138"/>
    <w:rsid w:val="00A406C8"/>
    <w:rsid w:val="00A525D0"/>
    <w:rsid w:val="00A5447A"/>
    <w:rsid w:val="00A734F0"/>
    <w:rsid w:val="00A73FC7"/>
    <w:rsid w:val="00A9364D"/>
    <w:rsid w:val="00A93C59"/>
    <w:rsid w:val="00AD0582"/>
    <w:rsid w:val="00B23012"/>
    <w:rsid w:val="00B40F4F"/>
    <w:rsid w:val="00B44F88"/>
    <w:rsid w:val="00B552B4"/>
    <w:rsid w:val="00B72DDD"/>
    <w:rsid w:val="00B75746"/>
    <w:rsid w:val="00B97EBA"/>
    <w:rsid w:val="00BA58AB"/>
    <w:rsid w:val="00BB083C"/>
    <w:rsid w:val="00BD1AA5"/>
    <w:rsid w:val="00C15762"/>
    <w:rsid w:val="00C26671"/>
    <w:rsid w:val="00C3061D"/>
    <w:rsid w:val="00C308F6"/>
    <w:rsid w:val="00C4560C"/>
    <w:rsid w:val="00C54615"/>
    <w:rsid w:val="00C54F30"/>
    <w:rsid w:val="00C7321E"/>
    <w:rsid w:val="00C75849"/>
    <w:rsid w:val="00C93FF2"/>
    <w:rsid w:val="00CA0B73"/>
    <w:rsid w:val="00CA0EAF"/>
    <w:rsid w:val="00CC0CB5"/>
    <w:rsid w:val="00CD19E5"/>
    <w:rsid w:val="00CF2018"/>
    <w:rsid w:val="00D1321F"/>
    <w:rsid w:val="00D22874"/>
    <w:rsid w:val="00D25E8C"/>
    <w:rsid w:val="00D47B5E"/>
    <w:rsid w:val="00D7033B"/>
    <w:rsid w:val="00D77781"/>
    <w:rsid w:val="00DA0F4E"/>
    <w:rsid w:val="00DE5236"/>
    <w:rsid w:val="00DE7CA6"/>
    <w:rsid w:val="00DF6D86"/>
    <w:rsid w:val="00E13317"/>
    <w:rsid w:val="00E47675"/>
    <w:rsid w:val="00E923CE"/>
    <w:rsid w:val="00ED73EC"/>
    <w:rsid w:val="00EF78F5"/>
    <w:rsid w:val="00F15BF8"/>
    <w:rsid w:val="00F30DF4"/>
    <w:rsid w:val="00F6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57E"/>
  <w15:chartTrackingRefBased/>
  <w15:docId w15:val="{AA51CDFA-F0C2-4BD6-ACCB-697E882A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Hamila Mailee</cp:lastModifiedBy>
  <cp:revision>145</cp:revision>
  <cp:lastPrinted>2022-08-05T18:23:00Z</cp:lastPrinted>
  <dcterms:created xsi:type="dcterms:W3CDTF">2017-07-30T07:23:00Z</dcterms:created>
  <dcterms:modified xsi:type="dcterms:W3CDTF">2022-08-05T18:23:00Z</dcterms:modified>
</cp:coreProperties>
</file>