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6690FA2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r>
        <w:t xml:space="preserve">Уголовный процесс </w:t>
      </w:r>
    </w:p>
    <w:p/>
    <w:p>
      <w:r>
        <w:t xml:space="preserve">Укажите принципы, действующие в уголовном процессе в отношении несовершеннолетних. </w:t>
      </w:r>
      <w:r>
        <w:rPr>
          <w:i w:val="1"/>
        </w:rPr>
        <w:t>Ответ запишите цифрами без пробелов.</w:t>
      </w:r>
    </w:p>
    <w:p>
      <w:r>
        <w:t>1.  Несовершеннолетние в обязательном порядке должны быть освобождены под подписку о невыезде.</w:t>
      </w:r>
    </w:p>
    <w:p>
      <w:r>
        <w:t>2.  Время задержания по обвинению в преступлении не может превышать 48 часов.</w:t>
      </w:r>
    </w:p>
    <w:p>
      <w:r>
        <w:t>3.  Допрос несовершеннолетних нельзя проводить в присутствии их родителей.</w:t>
      </w:r>
    </w:p>
    <w:p>
      <w:r>
        <w:t>4.  Допрос потерпевшего до 14 лет производится с обязательным участием педагога.</w:t>
      </w:r>
    </w:p>
    <w:p>
      <w:r>
        <w:t>5.  Несовершеннолетних граждан нельзя подвергать задержанию.</w:t>
      </w:r>
    </w:p>
    <w:p>
      <w:r>
        <w:t>6.  Допрос несовершеннолетнего нельзя проводить в ночное время, за исключением случаев, не терпящих отлагательства.</w:t>
      </w:r>
    </w:p>
    <w:p>
      <w:r>
        <w:rPr>
          <w:b w:val="1"/>
        </w:rPr>
        <w:t xml:space="preserve">Пояснение. </w:t>
      </w:r>
    </w:p>
    <w:p>
      <w:r>
        <w:t xml:space="preserve">1.  Несовершеннолетние в обязательном порядке должны быть освобождены под подписку о невыезде. </w:t>
      </w:r>
      <w:r>
        <w:rPr>
          <w:i w:val="1"/>
        </w:rPr>
        <w:t>Нет, неверно. Не предусмотрено УПК РФ.</w:t>
      </w:r>
    </w:p>
    <w:p>
      <w:r>
        <w:t xml:space="preserve">2.  Время задержания по обвинению в преступлении не может превышать 48 часов. </w:t>
      </w:r>
      <w:r>
        <w:rPr>
          <w:i w:val="1"/>
        </w:rPr>
        <w:t>Да, верно. № 3-ФЗ «О полиции», ст. 14.</w:t>
      </w:r>
    </w:p>
    <w:p>
      <w:r>
        <w:t xml:space="preserve">3.  Допрос несовершеннолетних нельзя проводить в присутствии их родителей. </w:t>
      </w:r>
      <w:r>
        <w:rPr>
          <w:i w:val="1"/>
        </w:rPr>
        <w:t>Нет, неверно. УПК РФ, ст. 426.</w:t>
      </w:r>
    </w:p>
    <w:p>
      <w:r>
        <w:t xml:space="preserve">4.  Допрос потерпевшего до 14 лет производится с обязательным участием педагога. </w:t>
      </w:r>
      <w:r>
        <w:rPr>
          <w:i w:val="1"/>
        </w:rPr>
        <w:t>Да, верно. УПК РФ, ст. 425.</w:t>
      </w:r>
    </w:p>
    <w:p>
      <w:r>
        <w:t xml:space="preserve">5.  Несовершеннолетних граждан нельзя подвергать задержанию. </w:t>
      </w:r>
      <w:r>
        <w:rPr>
          <w:i w:val="1"/>
        </w:rPr>
        <w:t>Нет, неверно. Не предусмотрено УПК РФ.</w:t>
      </w:r>
    </w:p>
    <w:p>
      <w:r>
        <w:t xml:space="preserve">6.  Допрос несовершеннолетнего нельзя проводить в ночное время, за исключением случаев, не терпящих отлагательства. </w:t>
      </w:r>
      <w:r>
        <w:rPr>
          <w:i w:val="1"/>
        </w:rPr>
        <w:t>Да, верно. УПК РФ, ст. 425.</w:t>
      </w:r>
    </w:p>
    <w:p>
      <w:r>
        <w:t>Ответ: 246.</w:t>
      </w:r>
    </w:p>
    <w:p/>
    <w:p>
      <w:r>
        <w:t>В районном суде рассматривается дело о краже смартфона гражданином А. из сумки гражданки К. Найдите в приведённом списке термины, которые могут быть использованы при характеристике судебного разбирательства по этому делу, и запишите цифры, под которыми они указаны.</w:t>
      </w:r>
    </w:p>
    <w:p>
      <w:r>
        <w:t>1.  Ответчик.</w:t>
      </w:r>
    </w:p>
    <w:p>
      <w:r>
        <w:t>2.  Уголовный процесс.</w:t>
      </w:r>
    </w:p>
    <w:p>
      <w:r>
        <w:t>3.  Потерпевший.</w:t>
      </w:r>
    </w:p>
    <w:p>
      <w:r>
        <w:t>4.  Истец.</w:t>
      </w:r>
    </w:p>
    <w:p>
      <w:r>
        <w:t>5.  Гражданский процесс.</w:t>
      </w:r>
    </w:p>
    <w:p>
      <w:r>
        <w:t>6.  Обвиняемый.</w:t>
      </w:r>
    </w:p>
    <w:p>
      <w:r>
        <w:rPr>
          <w:b w:val="1"/>
        </w:rPr>
        <w:t xml:space="preserve">Пояснение. </w:t>
      </w:r>
    </w:p>
    <w:p>
      <w:r>
        <w:t>В примере описан уголовный процесс.</w:t>
      </w:r>
    </w:p>
    <w:p>
      <w:r>
        <w:t xml:space="preserve">1.  Ответчик  — </w:t>
      </w:r>
      <w:r>
        <w:rPr>
          <w:i w:val="1"/>
        </w:rPr>
        <w:t>нет, неверно, это процессуальная роль в гражданском процессе</w:t>
      </w:r>
      <w:r>
        <w:t>.</w:t>
      </w:r>
    </w:p>
    <w:p>
      <w:r>
        <w:t>2.  Уголовный процесс  —</w:t>
      </w:r>
      <w:r>
        <w:rPr>
          <w:i w:val="1"/>
        </w:rPr>
        <w:t xml:space="preserve"> да, верно</w:t>
      </w:r>
      <w:r>
        <w:t>.</w:t>
      </w:r>
    </w:p>
    <w:p>
      <w:r>
        <w:t>3.  Потерпевший  —</w:t>
      </w:r>
      <w:r>
        <w:rPr>
          <w:i w:val="1"/>
        </w:rPr>
        <w:t xml:space="preserve"> да, верно (сторона обвинения)</w:t>
      </w:r>
      <w:r>
        <w:t>.</w:t>
      </w:r>
    </w:p>
    <w:p>
      <w:r>
        <w:t xml:space="preserve">4.  Истец  — </w:t>
      </w:r>
      <w:r>
        <w:rPr>
          <w:i w:val="1"/>
        </w:rPr>
        <w:t>нет, неверно, это процессуальная роль в гражданском процессе</w:t>
      </w:r>
      <w:r>
        <w:t>.</w:t>
      </w:r>
    </w:p>
    <w:p>
      <w:r>
        <w:t xml:space="preserve">5.  Гражданский процесс  — </w:t>
      </w:r>
      <w:r>
        <w:rPr>
          <w:i w:val="1"/>
        </w:rPr>
        <w:t>нет, неверно, так как описан уголовный процесс</w:t>
      </w:r>
      <w:r>
        <w:t>.</w:t>
      </w:r>
    </w:p>
    <w:p>
      <w:r>
        <w:t xml:space="preserve">6.  Обвиняемый  — </w:t>
      </w:r>
      <w:r>
        <w:rPr>
          <w:i w:val="1"/>
        </w:rPr>
        <w:t>да, верно (сторона защиты)</w:t>
      </w:r>
      <w:r>
        <w:t>.</w:t>
      </w:r>
    </w:p>
    <w:p>
      <w:r>
        <w:t>Ответ: 236.</w:t>
      </w:r>
    </w:p>
    <w:p/>
    <w:p>
      <w:r>
        <w:t>В районном суде рассматривается дело по нарушению правил дорожного движения, повлекшее тяжкий вред здоровью гражданина А. Найдите в приведённом списке термины, которые могут быть использованы при характеристике судебного разбирательства по этому делу, и запишите цифры, под которыми они указаны.</w:t>
      </w:r>
    </w:p>
    <w:p>
      <w:r>
        <w:t>1.  Ответчик.</w:t>
      </w:r>
    </w:p>
    <w:p>
      <w:r>
        <w:t>2.  Уголовный процесс.</w:t>
      </w:r>
    </w:p>
    <w:p>
      <w:r>
        <w:t>3.  Потерпевший.</w:t>
      </w:r>
    </w:p>
    <w:p>
      <w:r>
        <w:t>4.  Истец.</w:t>
      </w:r>
    </w:p>
    <w:p>
      <w:r>
        <w:t>5.  Гражданский процесс.</w:t>
      </w:r>
    </w:p>
    <w:p>
      <w:r>
        <w:t>6.  Обвиняемый.</w:t>
      </w:r>
    </w:p>
    <w:p>
      <w:r>
        <w:t>Ответ: 236.</w:t>
      </w:r>
    </w:p>
    <w:p/>
    <w:p>
      <w:r>
        <w:t>Ниже приведён ряд терминов. Все они, за исключением двух, относятся к участникам уголовного судопроизводства со стороны обвинения. Найдите два термина «выпадающих» из общего ряда, и запишите в цифры, под которыми они указаны.</w:t>
      </w:r>
    </w:p>
    <w:p>
      <w:r>
        <w:t>1.  Следователь.</w:t>
      </w:r>
    </w:p>
    <w:p>
      <w:r>
        <w:t>2.  Потерпевший.</w:t>
      </w:r>
    </w:p>
    <w:p>
      <w:r>
        <w:t>3.  Прокурор.</w:t>
      </w:r>
    </w:p>
    <w:p>
      <w:r>
        <w:t>4.  Адвокат (защитник).</w:t>
      </w:r>
    </w:p>
    <w:p>
      <w:r>
        <w:t>5.  Дознаватель.</w:t>
      </w:r>
    </w:p>
    <w:p>
      <w:r>
        <w:t>6.  Обвиняемый.</w:t>
      </w:r>
    </w:p>
    <w:p>
      <w:r>
        <w:rPr>
          <w:b w:val="1"/>
        </w:rPr>
        <w:t xml:space="preserve">Пояснение. </w:t>
      </w:r>
    </w:p>
    <w:p>
      <w:r>
        <w:t xml:space="preserve">В задании необходимо указать тех, кто </w:t>
      </w:r>
      <w:r>
        <w:rPr>
          <w:i w:val="1"/>
        </w:rPr>
        <w:t>не относится</w:t>
      </w:r>
      <w:r>
        <w:t xml:space="preserve"> к стороне обвинения. Адвокат (защитник) и обвиняемый  — это сторона защиты.</w:t>
      </w:r>
    </w:p>
    <w:p>
      <w:r>
        <w:t>Ответ: 46.</w:t>
      </w:r>
    </w:p>
    <w:p/>
    <w:p>
      <w:r>
        <w:t>Ниже приведён ряд терминов. Все они, за исключением двух, являются участниками уголовного судопроизводства со стороны обвинения. Найдите два термина «выпадающих» из общего ряда, и запишите в цифры, под которыми они указаны.</w:t>
      </w:r>
    </w:p>
    <w:p>
      <w:r>
        <w:t xml:space="preserve">1.  Адвокат (защитник). </w:t>
      </w:r>
    </w:p>
    <w:p>
      <w:r>
        <w:t xml:space="preserve">2.  Обвиняемый. </w:t>
      </w:r>
    </w:p>
    <w:p>
      <w:r>
        <w:t xml:space="preserve">3.  Прокурор. </w:t>
      </w:r>
    </w:p>
    <w:p>
      <w:r>
        <w:t>4.  Потерпевший.</w:t>
      </w:r>
    </w:p>
    <w:p>
      <w:r>
        <w:t xml:space="preserve">5.  Следователь. </w:t>
      </w:r>
    </w:p>
    <w:p>
      <w:r>
        <w:t>6.  Дознаватель.</w:t>
      </w:r>
    </w:p>
    <w:p>
      <w:r>
        <w:rPr>
          <w:b w:val="1"/>
        </w:rPr>
        <w:t xml:space="preserve">Пояснение. </w:t>
      </w:r>
    </w:p>
    <w:p>
      <w:r>
        <w:t xml:space="preserve">Адвокат (защитник) и обвиняемый  — это сторона защиты. Эти два термина «выпадают» из общего списка терминов. </w:t>
      </w:r>
    </w:p>
    <w:p>
      <w:r>
        <w:rPr>
          <w:i w:val="1"/>
        </w:rPr>
        <w:t>Более подробное пояснение можно посмотреть в Уголовно-процессуальном кодексе РФ, глава 6 («Участники уголовного судопроизводства со стороны обвинения») и глава 7 («Участники уголовного судопроизводства со стороны защиты»).</w:t>
      </w:r>
    </w:p>
    <w:p>
      <w:r>
        <w:t>Ответ: 12.</w:t>
      </w:r>
    </w:p>
    <w:p/>
    <w:p>
      <w:r>
        <w:t>Ниже приведён ряд терминов. Все они, за исключением двух, обозначают участников уголовного судопроизводства со стороны обвинения. Найдите два термина «выпадающих» из общего ряда, и запишите в цифры, под которыми они указаны.</w:t>
      </w:r>
    </w:p>
    <w:p>
      <w:r>
        <w:t xml:space="preserve">1.  Дознаватель. </w:t>
      </w:r>
    </w:p>
    <w:p>
      <w:r>
        <w:t xml:space="preserve">2.  Обвиняемый. </w:t>
      </w:r>
    </w:p>
    <w:p>
      <w:r>
        <w:t xml:space="preserve">3.  Прокурор. </w:t>
      </w:r>
    </w:p>
    <w:p>
      <w:r>
        <w:t xml:space="preserve">4.  Потерпевший. </w:t>
      </w:r>
    </w:p>
    <w:p>
      <w:r>
        <w:t xml:space="preserve">5.  Руководитель следственного органа. </w:t>
      </w:r>
    </w:p>
    <w:p>
      <w:r>
        <w:t>6.  Защитник.</w:t>
      </w:r>
    </w:p>
    <w:p>
      <w:r>
        <w:rPr>
          <w:b w:val="1"/>
        </w:rPr>
        <w:t xml:space="preserve">Пояснение. </w:t>
      </w:r>
    </w:p>
    <w:p>
      <w:r>
        <w:t>Обвиняемый и защитник  — это сторона защиты.</w:t>
      </w:r>
    </w:p>
    <w:p>
      <w:r>
        <w:t>Ответ: 26.</w:t>
      </w:r>
    </w:p>
    <w:p/>
    <w:p>
      <w:r>
        <w:t>Ниже приведён перечень терминов. Все они, за исключением двух, обозначают участников уголовного судопроизводства со стороны защиты. Найдите два термина, «выпадающих» из общего ряда, и запишите цифры, под которыми они указаны.</w:t>
      </w:r>
    </w:p>
    <w:p>
      <w:r>
        <w:t xml:space="preserve">1.  Потерпевший. </w:t>
      </w:r>
    </w:p>
    <w:p>
      <w:r>
        <w:t xml:space="preserve">2.  Защитник (адвокат). </w:t>
      </w:r>
    </w:p>
    <w:p>
      <w:r>
        <w:t xml:space="preserve">3.  Прокурор. </w:t>
      </w:r>
    </w:p>
    <w:p>
      <w:r>
        <w:t xml:space="preserve">4.  Подозреваемый. </w:t>
      </w:r>
    </w:p>
    <w:p>
      <w:r>
        <w:t xml:space="preserve">5.  Гражданский ответчик. </w:t>
      </w:r>
    </w:p>
    <w:p>
      <w:r>
        <w:t>6.  Обвиняемый.</w:t>
      </w:r>
    </w:p>
    <w:p>
      <w:r>
        <w:rPr>
          <w:b w:val="1"/>
        </w:rPr>
        <w:t xml:space="preserve">Пояснение. </w:t>
      </w:r>
    </w:p>
    <w:p>
      <w:r>
        <w:t>Со стороны защиты в уголовном судопроизводстве участвуют защитник (адвокат), подозреваемый, гражданский ответчик и обвиняемый (глава 7 УПК РФ). «Выпадающие» из общего ряда термины обозначают участников уголовного судопроизводства со стороны обвинения  — потерпевшего и прокурора (глава 6 УПК РФ).</w:t>
      </w:r>
    </w:p>
    <w:p>
      <w:r>
        <w:t>Ответ: 13.</w:t>
      </w:r>
    </w:p>
    <w:p/>
    <w:p>
      <w:r>
        <w:t xml:space="preserve">Выберите верные суждения о действии уголовного закона во времени и пространстве и запишите цифры, под которыми они указаны. </w:t>
      </w:r>
      <w:r>
        <w:rPr>
          <w:i w:val="1"/>
        </w:rPr>
        <w:t>Цифры укажите в порядке возрастания.</w:t>
      </w:r>
    </w:p>
    <w:p>
      <w:r>
        <w:t>1.  Временем совершения преступления признаётся время наступления общественно опасных последствий.</w:t>
      </w:r>
    </w:p>
    <w:p>
      <w:r>
        <w:t>2.  Преступность деяния определяется уголовным законом, действующим на момент вынесения приговора по делу.</w:t>
      </w:r>
    </w:p>
    <w:p>
      <w:r>
        <w:t>3.  Гражданин России не может быть выдан для суда и наказания иностранному государству.</w:t>
      </w:r>
    </w:p>
    <w:p>
      <w:r>
        <w:t>4.  Иностранные граждане, совершившие преступление на территории России, подлежат уголовной ответственности по Уголовному кодексу Российской Федерации.</w:t>
      </w:r>
    </w:p>
    <w:p>
      <w:r>
        <w:t>5.  Уголовный закон, улучшающий положение лица, совершившего преступление, имеет обратную силу.</w:t>
      </w:r>
    </w:p>
    <w:p>
      <w:r>
        <w:rPr>
          <w:b w:val="1"/>
        </w:rPr>
        <w:t xml:space="preserve">Пояснение. </w:t>
      </w:r>
    </w:p>
    <w:p>
      <w:r>
        <w:t xml:space="preserve">1.  Временем совершения преступления признаётся время наступления общественно опасных последствий  — </w:t>
      </w:r>
      <w:r>
        <w:rPr>
          <w:i w:val="1"/>
        </w:rPr>
        <w:t>нет, неверно. Временем совершения преступления признается время совершения общественно опасного действия (бездействия) независимо от времени наступления последствий (ст. 9 УК РФ)</w:t>
      </w:r>
      <w:r>
        <w:t>.</w:t>
      </w:r>
    </w:p>
    <w:p>
      <w:r>
        <w:t xml:space="preserve">2.  Преступность деяния определяется уголовным законом, действующим на момент вынесения приговора по делу  — </w:t>
      </w:r>
      <w:r>
        <w:rPr>
          <w:i w:val="1"/>
        </w:rPr>
        <w:t>нет, неверно. Преступность и наказуемость деяния определяются уголовным законом, действовавшим во время совершения этого деяния (ст. 9 УК РФ)</w:t>
      </w:r>
      <w:r>
        <w:t>.</w:t>
      </w:r>
    </w:p>
    <w:p>
      <w:r>
        <w:t xml:space="preserve">3.  Гражданин России не может быть выдан для суда и наказания иностранному государству  — </w:t>
      </w:r>
      <w:r>
        <w:rPr>
          <w:i w:val="1"/>
        </w:rPr>
        <w:t>да, верно</w:t>
      </w:r>
      <w:r>
        <w:t>.</w:t>
      </w:r>
    </w:p>
    <w:p>
      <w:r>
        <w:t xml:space="preserve">4.  Иностранные граждане, совершившие преступление на территории России, подлежат уголовной ответственности по Уголовному кодексу Российской Федерации  — </w:t>
      </w:r>
      <w:r>
        <w:rPr>
          <w:i w:val="1"/>
        </w:rPr>
        <w:t>да, верно</w:t>
      </w:r>
      <w:r>
        <w:t>.</w:t>
      </w:r>
    </w:p>
    <w:p>
      <w:r>
        <w:t xml:space="preserve">5.  Уголовный закон, улучшающий положение лица, совершившего преступление, имеет обратную силу  — </w:t>
      </w:r>
      <w:r>
        <w:rPr>
          <w:i w:val="1"/>
        </w:rPr>
        <w:t>да, верно</w:t>
      </w:r>
      <w:r>
        <w:t>.</w:t>
      </w:r>
    </w:p>
    <w:p>
      <w:r>
        <w:t>Ответ: 345.</w:t>
      </w:r>
    </w:p>
    <w:p/>
    <w:p>
      <w:r>
        <w:t xml:space="preserve">Николаю Васильеву было предъявлено обвинение в совершении преступления. Васильев заявил, что отказывается от адвоката и будет защищать себя сам. При каких условиях ходатайство Васильева об отказе от адвоката должно быть отклонено? Запишите цифры, под которыми указаны соответствующие условия. </w:t>
      </w:r>
      <w:r>
        <w:rPr>
          <w:i w:val="1"/>
        </w:rPr>
        <w:t>Цифры укажите в порядке возрастания.</w:t>
      </w:r>
    </w:p>
    <w:p>
      <w:r>
        <w:t>1.  Васильев является несовершеннолетним.</w:t>
      </w:r>
    </w:p>
    <w:p>
      <w:r>
        <w:t>2.  Васильев не имеет юридического образования.</w:t>
      </w:r>
    </w:p>
    <w:p>
      <w:r>
        <w:t>3.  К Васильеву была применена мера пресечения в виде заключения под стражу.</w:t>
      </w:r>
    </w:p>
    <w:p>
      <w:r>
        <w:t>4.  Васильев обвиняется в совершении преступления, за которое может быть назначено наказание в виде лишения свободы на срок свыше 15 лет.</w:t>
      </w:r>
    </w:p>
    <w:p>
      <w:r>
        <w:t>5.  Дело Васильева будет рассматриваться с участием присяжных.</w:t>
      </w:r>
    </w:p>
    <w:p>
      <w:r>
        <w:t>6.  Васильев не признал свою вину в совершении преступления.</w:t>
      </w:r>
    </w:p>
    <w:p>
      <w:r>
        <w:t>Ответ: 145.</w:t>
      </w:r>
    </w:p>
    <w:p/>
    <w:p>
      <w:r>
        <w:t>Старшеклассники получили задание подготовить презентацию об основах уголовного права. Найдите в приведённом ниже перечне принципы и признаки уголовного права и запишите цифры, под которыми они указаны.</w:t>
      </w:r>
    </w:p>
    <w:p>
      <w:r>
        <w:t>1.  Равенство граждан перед законом.</w:t>
      </w:r>
    </w:p>
    <w:p>
      <w:r>
        <w:t>2.  Защита от безработицы и содействие в трудоустройстве.</w:t>
      </w:r>
    </w:p>
    <w:p>
      <w:r>
        <w:t>3.  Принцип законности.</w:t>
      </w:r>
    </w:p>
    <w:p>
      <w:r>
        <w:t>4.  Свободное перемещение товаров, услуг и финансовых средств на территории Российской Федерации.</w:t>
      </w:r>
    </w:p>
    <w:p>
      <w:r>
        <w:t>5.  Принцип вины.</w:t>
      </w:r>
    </w:p>
    <w:p>
      <w:r>
        <w:t>6.  Свобода договора.</w:t>
      </w:r>
    </w:p>
    <w:p>
      <w:r>
        <w:rPr>
          <w:b w:val="1"/>
        </w:rPr>
        <w:t xml:space="preserve">Пояснение. </w:t>
      </w:r>
    </w:p>
    <w:p>
      <w:r>
        <w:t xml:space="preserve">1.  Равенство граждан перед законом. </w:t>
      </w:r>
      <w:r>
        <w:rPr>
          <w:i w:val="1"/>
        </w:rPr>
        <w:t>Да, верно (ст. 4 УК РФ).</w:t>
      </w:r>
    </w:p>
    <w:p>
      <w:r>
        <w:t xml:space="preserve">2.  Защита от безработицы и содействие в трудоустройстве. </w:t>
      </w:r>
      <w:r>
        <w:rPr>
          <w:i w:val="1"/>
        </w:rPr>
        <w:t>Нет, неверно. Вопросы трудоустройства не регулируются уголовным законодательством.</w:t>
      </w:r>
    </w:p>
    <w:p>
      <w:r>
        <w:t xml:space="preserve">3.  Принцип законности. </w:t>
      </w:r>
      <w:r>
        <w:rPr>
          <w:i w:val="1"/>
        </w:rPr>
        <w:t>Да, верно (ст. 3 УК РФ).</w:t>
      </w:r>
    </w:p>
    <w:p>
      <w:r>
        <w:t xml:space="preserve">4.  Свободное перемещение товаров, услуг и финансовых средств на территории Российской Федерации. </w:t>
      </w:r>
      <w:r>
        <w:rPr>
          <w:i w:val="1"/>
        </w:rPr>
        <w:t>Нет, неверно. Данные вопросы не регулируются уголовным законодательством.</w:t>
      </w:r>
    </w:p>
    <w:p>
      <w:r>
        <w:t xml:space="preserve">5.  Принцип вины. </w:t>
      </w:r>
      <w:r>
        <w:rPr>
          <w:i w:val="1"/>
        </w:rPr>
        <w:t>Да, верно (ст. 5 УК РФ).</w:t>
      </w:r>
    </w:p>
    <w:p>
      <w:r>
        <w:t xml:space="preserve">6.  Свобода договора. </w:t>
      </w:r>
      <w:r>
        <w:rPr>
          <w:i w:val="1"/>
        </w:rPr>
        <w:t>Нет, неверно. Это принцип гражданского права.</w:t>
      </w:r>
    </w:p>
    <w:p>
      <w:r>
        <w:t>Ответ: 135.</w:t>
      </w:r>
    </w:p>
    <w:p/>
    <w:p>
      <w:r>
        <w:t>Выберите верные суждения об уголовной ответственности несовершеннолетних в соответствии с Уголовным кодексом Российской Федерации и запишите цифры, под которыми они указаны.</w:t>
      </w:r>
    </w:p>
    <w:p>
      <w:r>
        <w:t>1.  Возраст несовершеннолетнего учитывается как смягчающее обстоятельство в совокупности с другими смягчающими и отягчающими обстоятельствами.</w:t>
      </w:r>
    </w:p>
    <w:p>
      <w:r>
        <w:t>2.  Несовершеннолетних, совершивших преступление, могут поместить в специальное учебно-воспитательное учреждение закрытого типа.</w:t>
      </w:r>
    </w:p>
    <w:p>
      <w:r>
        <w:t>3.  Уголовная ответственность за совершение отдельных видов преступлений наступает по достижении 12 лет.</w:t>
      </w:r>
    </w:p>
    <w:p>
      <w:r>
        <w:t>4.  Несовершеннолетним, не имеющим своего заработка или стипендии, не назначается такое уголовное наказание, как штраф.</w:t>
      </w:r>
    </w:p>
    <w:p>
      <w:r>
        <w:t>5.  Возложение на несовершеннолетнего обязанности загладить причинённый вред и ограничение его досуга относятся к принудительным мерам воспитательного воздействия.</w:t>
      </w:r>
    </w:p>
    <w:p>
      <w:r>
        <w:rPr>
          <w:b w:val="1"/>
        </w:rPr>
        <w:t xml:space="preserve">Пояснение. </w:t>
      </w:r>
    </w:p>
    <w:p>
      <w:r>
        <w:t xml:space="preserve">1.  Возраст несовершеннолетнего учитывается как смягчающее обстоятельство в совокупности с другими смягчающими и отягчающими обстоятельствами. </w:t>
      </w:r>
      <w:r>
        <w:rPr>
          <w:i w:val="1"/>
        </w:rPr>
        <w:t>Да, верно. Закреплено в Уголовном кодексе РФ.</w:t>
      </w:r>
    </w:p>
    <w:p>
      <w:r>
        <w:t xml:space="preserve">2.  Несовершеннолетних, совершивших преступление, могут поместить в специальное учебно-воспитательное учреждение закрытого типа. </w:t>
      </w:r>
      <w:r>
        <w:rPr>
          <w:i w:val="1"/>
        </w:rPr>
        <w:t>Да, верно. Закреплено в Уголовном кодексе РФ.</w:t>
      </w:r>
    </w:p>
    <w:p>
      <w:r>
        <w:t xml:space="preserve">3.  Уголовная ответственность за совершение отдельных видов преступлений наступает по достижении 12 лет. </w:t>
      </w:r>
      <w:r>
        <w:rPr>
          <w:i w:val="1"/>
        </w:rPr>
        <w:t>Нет, неверно. По достижении 14 лет.</w:t>
      </w:r>
    </w:p>
    <w:p>
      <w:r>
        <w:t xml:space="preserve">4.  Несовершеннолетним, не имеющим своего заработка или стипендии, не назначается такое уголовное наказание, как штраф. </w:t>
      </w:r>
      <w:r>
        <w:rPr>
          <w:i w:val="1"/>
        </w:rPr>
        <w:t>Нет, неверно. Не предусмотрено Уголовным кодексом РФ.</w:t>
      </w:r>
    </w:p>
    <w:p>
      <w:r>
        <w:t xml:space="preserve">5.  Возложение на несовершеннолетнего обязанности загладить причинённый вред и ограничение его досуга относятся к принудительным мерам воспитательного воздействия. </w:t>
      </w:r>
      <w:r>
        <w:rPr>
          <w:i w:val="1"/>
        </w:rPr>
        <w:t>Да, верно. Закреплено в Уголовном кодексе РФ.</w:t>
      </w:r>
    </w:p>
    <w:p>
      <w:r>
        <w:t>Ответ: 125.</w:t>
      </w:r>
    </w:p>
    <w:p/>
    <w:p>
      <w:r>
        <w:t>Выберите верные суждения об уголовной ответственности и запишите цифры, под которыми они указаны.</w:t>
      </w:r>
    </w:p>
    <w:p>
      <w:r>
        <w:t>1.  Минимальный возраст привлечения к уголовной ответственности составляет 16 лет.</w:t>
      </w:r>
    </w:p>
    <w:p>
      <w:r>
        <w:t>2.  Уголовные наказания устанавливаются только Уголовным кодексом.</w:t>
      </w:r>
    </w:p>
    <w:p>
      <w:r>
        <w:t>3.  Обязательным условием наступления уголовной ответственности является виновность правонарушителя.</w:t>
      </w:r>
    </w:p>
    <w:p>
      <w:r>
        <w:t>4.  Уголовную ответственность несут как физические, так и юридические лица.</w:t>
      </w:r>
    </w:p>
    <w:p>
      <w:r>
        <w:t>5.  Уголовные наказания налагаются только судом.</w:t>
      </w:r>
    </w:p>
    <w:p>
      <w:r>
        <w:rPr>
          <w:b w:val="1"/>
        </w:rPr>
        <w:t xml:space="preserve">Пояснение. </w:t>
      </w:r>
    </w:p>
    <w:p>
      <w:r>
        <w:t xml:space="preserve">1.  Минимальный возраст привлечения к уголовной ответственности составляет 16 лет. </w:t>
      </w:r>
      <w:r>
        <w:rPr>
          <w:i w:val="1"/>
        </w:rPr>
        <w:t>Нет, неверно. Наступление уголовной ответственности возможно с 14 лет.</w:t>
      </w:r>
    </w:p>
    <w:p>
      <w:r>
        <w:t xml:space="preserve">2.  Уголовные наказания устанавливаются только Уголовным кодексом. </w:t>
      </w:r>
      <w:r>
        <w:rPr>
          <w:i w:val="1"/>
        </w:rPr>
        <w:t>Да, верно. Уголовный кодекс выступает единственным источником права, устанавливающим уголовные наказания.</w:t>
      </w:r>
    </w:p>
    <w:p>
      <w:r>
        <w:t xml:space="preserve">3.  Обязательным условием наступления уголовной ответственности является виновность правонарушителя. </w:t>
      </w:r>
      <w:r>
        <w:rPr>
          <w:i w:val="1"/>
        </w:rPr>
        <w:t>Да, верно. Без виновности наступление уголовной ответственности невозможно.</w:t>
      </w:r>
    </w:p>
    <w:p>
      <w:r>
        <w:t xml:space="preserve">4.  Уголовную ответственность несут как физические, так и юридические лица. </w:t>
      </w:r>
      <w:r>
        <w:rPr>
          <w:i w:val="1"/>
        </w:rPr>
        <w:t>Нет, неверно. Уголовной ответственности подлежат только физические лица.</w:t>
      </w:r>
    </w:p>
    <w:p>
      <w:r>
        <w:t xml:space="preserve">5.  Уголовные наказания налагаются только судом. </w:t>
      </w:r>
      <w:r>
        <w:rPr>
          <w:i w:val="1"/>
        </w:rPr>
        <w:t>Да, верно. Только суд осуществляет данное полномочие.</w:t>
      </w:r>
    </w:p>
    <w:p>
      <w:r>
        <w:t>Ответ: 235.</w:t>
      </w:r>
    </w:p>
    <w:p/>
    <w:p>
      <w:r>
        <w:t>Выберите верные суждения о нормах уголовно-процессуального права в Российской Федерации и запишите цифры, под которыми они указаны.</w:t>
      </w:r>
    </w:p>
    <w:p>
      <w:r>
        <w:t>1.  Уголовное судопроизводство имеет своим назначением защиту личности от незаконного и необоснованного обвинения, осуждения, ограничения её прав и свобод.</w:t>
      </w:r>
    </w:p>
    <w:p>
      <w:r>
        <w:t>2.  Обвинительный приговор может быть основан на предположениях.</w:t>
      </w:r>
    </w:p>
    <w:p>
      <w:r>
        <w:t>3.  Судьи рассматривают и разрешают уголовные дела в условиях, исключающих постороннее воздействие на них.</w:t>
      </w:r>
    </w:p>
    <w:p>
      <w:r>
        <w:t>4.  Функции обвинения, защиты и разрешения уголовного дела не могут быть возложены на одно и то же должностное лицо.</w:t>
      </w:r>
    </w:p>
    <w:p>
      <w:r>
        <w:t>5.  Уголовное судопроизводство ведётся только на родном языке потерпевшего.</w:t>
      </w:r>
    </w:p>
    <w:p>
      <w:r>
        <w:rPr>
          <w:b w:val="1"/>
        </w:rPr>
        <w:t xml:space="preserve">Пояснение. </w:t>
      </w:r>
    </w:p>
    <w:p>
      <w:r>
        <w:t xml:space="preserve">1.  Уголовное судопроизводство имеет своим назначением защиту личности от незаконного и необоснованного обвинения, осуждения, ограничения её прав и свобод. </w:t>
      </w:r>
      <w:r>
        <w:rPr>
          <w:i w:val="1"/>
        </w:rPr>
        <w:t>Да, верно. Это один из принципов уголовного судопроизводства.</w:t>
      </w:r>
    </w:p>
    <w:p>
      <w:r>
        <w:t xml:space="preserve">2.  Обвинительный приговор может быть основан на предположениях. </w:t>
      </w:r>
      <w:r>
        <w:rPr>
          <w:i w:val="1"/>
        </w:rPr>
        <w:t>Нет, неверно. Обвинительный приговор может быть основан только на доказанных фактах.</w:t>
      </w:r>
    </w:p>
    <w:p>
      <w:r>
        <w:t xml:space="preserve">3.  Судьи рассматривают и разрешают уголовные дела в условиях, исключающих постороннее воздействие на них. </w:t>
      </w:r>
      <w:r>
        <w:rPr>
          <w:i w:val="1"/>
        </w:rPr>
        <w:t>Да, верно. Судьи независимы в своих решениях.</w:t>
      </w:r>
    </w:p>
    <w:p>
      <w:r>
        <w:t xml:space="preserve">4.  Функции обвинения, защиты и разрешения уголовного дела не могут быть возложены на одно и то же должностное лицо. </w:t>
      </w:r>
      <w:r>
        <w:rPr>
          <w:i w:val="1"/>
        </w:rPr>
        <w:t>Да, верно. Это один из принципов уголовного судопроизводства.</w:t>
      </w:r>
    </w:p>
    <w:p>
      <w:r>
        <w:t xml:space="preserve">5.  Уголовное судопроизводство ведётся только на родном языке потерпевшего. </w:t>
      </w:r>
      <w:r>
        <w:rPr>
          <w:i w:val="1"/>
        </w:rPr>
        <w:t>Нет, неверно. Ведётся на русском языке.</w:t>
      </w:r>
    </w:p>
    <w:p>
      <w:r>
        <w:t>Ответ: 134.</w:t>
      </w:r>
    </w:p>
    <w:p/>
    <w:p>
      <w:r>
        <w:t>15-летний Артём подозревается в совершении преступления. Кто из перечисленных лиц должен обязательно участвовать в допросе Артёма? Запишите соответствующие цифры.</w:t>
      </w:r>
    </w:p>
    <w:p>
      <w:r>
        <w:t>1)  прокурор</w:t>
      </w:r>
    </w:p>
    <w:p>
      <w:r>
        <w:t>2)  адвокат</w:t>
      </w:r>
    </w:p>
    <w:p>
      <w:r>
        <w:t>3)  родители Артёма</w:t>
      </w:r>
    </w:p>
    <w:p>
      <w:r>
        <w:t>4)  педагог (психолог)</w:t>
      </w:r>
    </w:p>
    <w:p>
      <w:r>
        <w:t>5)  представители органов опеки и попечительства</w:t>
      </w:r>
    </w:p>
    <w:p>
      <w:r>
        <w:t>Ответ: 24.</w:t>
      </w:r>
    </w:p>
    <w:p/>
    <w:p>
      <w:r>
        <w:t>Выберите верные суждения об уголовном процессе и запишите цифры, под которыми они указаны.</w:t>
      </w:r>
    </w:p>
    <w:p>
      <w:r>
        <w:t>1)  Правосудие по уголовному делу в Российской Федерации осуществляется судом и прокуратурой.</w:t>
      </w:r>
    </w:p>
    <w:p>
      <w:r>
        <w:t>2)  Суд не является органом уголовного преследования, не выступает на стороне обвинения или стороне защиты, а создаёт необходимые условия для исполнения сторонами их процессуальных обязанностей и осуществления предоставленных им прав.</w:t>
      </w:r>
    </w:p>
    <w:p>
      <w:r>
        <w:t>3)  Уголовное судопроизводство в Российской Федерации ведётся на русском языке, а также на государственных языках республик.</w:t>
      </w:r>
    </w:p>
    <w:p>
      <w:r>
        <w:t>4)  Участниками уголовного процесса являются истец, ответчик, лица, способствующие правосудию, и третьи лица.</w:t>
      </w:r>
    </w:p>
    <w:p>
      <w:r>
        <w:t>5)  Судопроизводство по уголовным делам может проходить с участием присяжных заседателей.</w:t>
      </w:r>
    </w:p>
    <w:p>
      <w:r>
        <w:rPr>
          <w:b w:val="1"/>
        </w:rPr>
        <w:t xml:space="preserve">Пояснение. </w:t>
      </w:r>
    </w:p>
    <w:p>
      <w:r>
        <w:t xml:space="preserve">1)  Правосудие по уголовному делу в Российской Федерации осуществляется судом и прокуратурой. </w:t>
      </w:r>
      <w:r>
        <w:rPr>
          <w:i w:val="1"/>
        </w:rPr>
        <w:t>Нет, неверно.</w:t>
      </w:r>
      <w:r>
        <w:t xml:space="preserve"> Правосудие в России осуществляется только судом. </w:t>
      </w:r>
    </w:p>
    <w:p>
      <w:r>
        <w:t xml:space="preserve">2)  Суд не является органом уголовного преследования, не выступает на стороне обвинения или стороне защиты, а создаёт необходимые условия для исполнения сторонами их процессуальных обязанностей и осуществления предоставленных им прав. </w:t>
      </w:r>
      <w:r>
        <w:rPr>
          <w:i w:val="1"/>
        </w:rPr>
        <w:t xml:space="preserve">Да, верно. </w:t>
      </w:r>
      <w:r>
        <w:t xml:space="preserve">Суд должен сохранять нейтралитет и не иметь обвинительного уклона в уголовном процессе. </w:t>
      </w:r>
    </w:p>
    <w:p>
      <w:r>
        <w:t xml:space="preserve">3)  Уголовное судопроизводство в Российской Федерации ведётся на русском языке, а также на государственных языках республик. </w:t>
      </w:r>
      <w:r>
        <w:rPr>
          <w:i w:val="1"/>
        </w:rPr>
        <w:t xml:space="preserve">Да, верно. </w:t>
      </w:r>
    </w:p>
    <w:p>
      <w:r>
        <w:t xml:space="preserve">4)  Участниками уголовного процесса являются истец, ответчик, лица, способствующие правосудию, и третьи лица. </w:t>
      </w:r>
      <w:r>
        <w:rPr>
          <w:i w:val="1"/>
        </w:rPr>
        <w:t xml:space="preserve">Нет, неверно. </w:t>
      </w:r>
      <w:r>
        <w:t xml:space="preserve">Истец и ответчик являются участниками гражданского процесса, а не уголовного. </w:t>
      </w:r>
    </w:p>
    <w:p>
      <w:r>
        <w:t xml:space="preserve">5)  Судопроизводство по уголовным делам может проходить с участием присяжных заседателей. </w:t>
      </w:r>
      <w:r>
        <w:rPr>
          <w:i w:val="1"/>
        </w:rPr>
        <w:t>Да, верно.</w:t>
      </w:r>
      <w:r>
        <w:t xml:space="preserve"> Присяжные заседатели могут участвовать в уголовном процессе для вынесения вердикта в соответствии с главой 42 Уголовно-процессуального кодекса Российской Федерации. </w:t>
      </w:r>
    </w:p>
    <w:p>
      <w:r>
        <w:t>Ответ: 235.</w:t>
      </w:r>
    </w:p>
    <w:p/>
    <w:p>
      <w:r>
        <w:t>Выберите верные суждения о нормах уголовно-процессуального права в Российской Федерации и запишите цифры, под которыми они указаны.</w:t>
      </w:r>
    </w:p>
    <w:p>
      <w:r>
        <w:t>1)  Функции обвинения, защиты и разрешения уголовного дела могут быть возложены на одно и то же должностное лицо.</w:t>
      </w:r>
    </w:p>
    <w:p>
      <w:r>
        <w:t>2)  Суд, прокурор, следователь, орган дознания, начальник органа дознания, начальник подразделения дознания и дознаватель не вправе применять федеральный закон, противоречащий Уголовно-процессуальному кодексу.</w:t>
      </w:r>
    </w:p>
    <w:p>
      <w:r>
        <w:t>3)  Никто из участников уголовного судопроизводства не может подвергаться насилию, пыткам, другому жестокому или унижающему человеческое достоинство обращению.</w:t>
      </w:r>
    </w:p>
    <w:p>
      <w:r>
        <w:t>4)  Уголовное судопроизводство ведётся только на родном языке потерпевшего.</w:t>
      </w:r>
    </w:p>
    <w:p>
      <w:r>
        <w:t>5)  Обвинительный приговор не может быть основан на доказательствах.</w:t>
      </w:r>
    </w:p>
    <w:p>
      <w:r>
        <w:rPr>
          <w:b w:val="1"/>
        </w:rPr>
        <w:t xml:space="preserve">Пояснение. </w:t>
      </w:r>
    </w:p>
    <w:p>
      <w:r>
        <w:t xml:space="preserve">1)  Функции обвинения, защиты и разрешения уголовного дела могут быть возложены на одно и то же должностное лицо. </w:t>
      </w:r>
      <w:r>
        <w:rPr>
          <w:i w:val="1"/>
        </w:rPr>
        <w:t>Нет, неверно.</w:t>
      </w:r>
      <w:r>
        <w:t xml:space="preserve"> Данные функции находятся в ведении различных лиц.</w:t>
      </w:r>
    </w:p>
    <w:p>
      <w:r>
        <w:t xml:space="preserve">2)  Суд, прокурор, следователь, орган дознания, начальник органа дознания, начальник подразделения дознания и дознаватель не вправе применять федеральный закон, противоречащий Уголовно-процессуальному кодексу. </w:t>
      </w:r>
      <w:r>
        <w:rPr>
          <w:i w:val="1"/>
        </w:rPr>
        <w:t>Да, верно.</w:t>
      </w:r>
      <w:r>
        <w:t xml:space="preserve"> В компетенцию данных органов не входит принятие тех или иных законов.</w:t>
      </w:r>
    </w:p>
    <w:p>
      <w:r>
        <w:t xml:space="preserve">3)  Никто из участников уголовного судопроизводства не может подвергаться насилию, пыткам, другому жестокому или унижающему человеческое достоинство обращению. </w:t>
      </w:r>
      <w:r>
        <w:rPr>
          <w:i w:val="1"/>
        </w:rPr>
        <w:t>Да, верно.</w:t>
      </w:r>
      <w:r>
        <w:t xml:space="preserve"> Данное положение закреплено в УПК РФ.</w:t>
      </w:r>
    </w:p>
    <w:p>
      <w:r>
        <w:t xml:space="preserve">4)  Уголовное судопроизводство ведётся только на родном языке потерпевшего. </w:t>
      </w:r>
      <w:r>
        <w:rPr>
          <w:i w:val="1"/>
        </w:rPr>
        <w:t>Нет, неверно.</w:t>
      </w:r>
      <w:r>
        <w:t xml:space="preserve"> Оно ведётся на государственном языке.</w:t>
      </w:r>
    </w:p>
    <w:p>
      <w:r>
        <w:t xml:space="preserve">5)  Обвинительный приговор не может быть основан на доказательствах. </w:t>
      </w:r>
      <w:r>
        <w:rPr>
          <w:i w:val="1"/>
        </w:rPr>
        <w:t>Нет, неверно.</w:t>
      </w:r>
      <w:r>
        <w:t xml:space="preserve"> Обвинительный приговор в первую очередь основывается на доказательствах.</w:t>
      </w:r>
    </w:p>
    <w:p>
      <w:r>
        <w:t>Ответ: 23.</w:t>
      </w:r>
    </w:p>
    <w:p/>
    <w:p>
      <w:r>
        <w:t>17-летнему Алексею предъявлено обвинение в совершении преступления. Выберите среди перечисленных лиц тех, которые будут участвовать в судебном процессе по данном делу, и запишите цифры, под которыми они указаны.</w:t>
      </w:r>
    </w:p>
    <w:p>
      <w:r>
        <w:t>1)  истец</w:t>
      </w:r>
    </w:p>
    <w:p>
      <w:r>
        <w:t>2)  прокурор</w:t>
      </w:r>
    </w:p>
    <w:p>
      <w:r>
        <w:t>3)  потерпевший.</w:t>
      </w:r>
    </w:p>
    <w:p>
      <w:r>
        <w:t>4)  подсудимый</w:t>
      </w:r>
    </w:p>
    <w:p>
      <w:r>
        <w:t>5)  ответчик</w:t>
      </w:r>
    </w:p>
    <w:p>
      <w:r>
        <w:t>6)  защитник</w:t>
      </w:r>
    </w:p>
    <w:p>
      <w:r>
        <w:rPr>
          <w:b w:val="1"/>
        </w:rPr>
        <w:t xml:space="preserve">Пояснение. </w:t>
      </w:r>
    </w:p>
    <w:p>
      <w:r>
        <w:t xml:space="preserve">1)  истец. </w:t>
      </w:r>
      <w:r>
        <w:rPr>
          <w:i w:val="1"/>
        </w:rPr>
        <w:t>Нет, неверно.</w:t>
      </w:r>
      <w:r>
        <w:t xml:space="preserve"> Участвует в гражданском процессе.</w:t>
      </w:r>
    </w:p>
    <w:p>
      <w:r>
        <w:t xml:space="preserve">2)  прокурор. </w:t>
      </w:r>
      <w:r>
        <w:rPr>
          <w:i w:val="1"/>
        </w:rPr>
        <w:t>Да, верно.</w:t>
      </w:r>
      <w:r>
        <w:t xml:space="preserve"> Участвует в уголовным процессе.</w:t>
      </w:r>
    </w:p>
    <w:p>
      <w:r>
        <w:t xml:space="preserve">3)  потерпевший. </w:t>
      </w:r>
      <w:r>
        <w:rPr>
          <w:i w:val="1"/>
        </w:rPr>
        <w:t>Да, верно.</w:t>
      </w:r>
      <w:r>
        <w:t xml:space="preserve"> Участвует в уголовным процессе.</w:t>
      </w:r>
    </w:p>
    <w:p>
      <w:r>
        <w:t xml:space="preserve">4)  подсудимый. </w:t>
      </w:r>
      <w:r>
        <w:rPr>
          <w:i w:val="1"/>
        </w:rPr>
        <w:t>Да, верно.</w:t>
      </w:r>
      <w:r>
        <w:t xml:space="preserve"> Участвует в уголовным процессе.</w:t>
      </w:r>
    </w:p>
    <w:p>
      <w:r>
        <w:t xml:space="preserve">5)  ответчик. </w:t>
      </w:r>
      <w:r>
        <w:rPr>
          <w:i w:val="1"/>
        </w:rPr>
        <w:t>Нет, неверно.</w:t>
      </w:r>
      <w:r>
        <w:t xml:space="preserve"> Участвует в гражданском процессе.</w:t>
      </w:r>
    </w:p>
    <w:p>
      <w:r>
        <w:t xml:space="preserve">6)  защитник. </w:t>
      </w:r>
      <w:r>
        <w:rPr>
          <w:i w:val="1"/>
        </w:rPr>
        <w:t>Да, верно.</w:t>
      </w:r>
      <w:r>
        <w:t xml:space="preserve"> Участвует в уголовным процессе.</w:t>
      </w:r>
      <w:bookmarkStart w:id="0" w:name="_GoBack"/>
      <w:bookmarkEnd w:id="0"/>
    </w:p>
    <w:p>
      <w:r>
        <w:t>Ответ: 2346.</w:t>
      </w:r>
    </w:p>
    <w:sectPr>
      <w:type w:val="nextPage"/>
      <w:pgSz w:w="11906" w:h="16838" w:code="9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