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afef"/>
          <w:sz w:val="56"/>
          <w:szCs w:val="56"/>
          <w:u w:val="none"/>
          <w:shd w:fill="auto" w:val="clear"/>
          <w:vertAlign w:val="baseline"/>
          <w:rtl w:val="0"/>
        </w:rPr>
        <w:t xml:space="preserve">SQL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 SQL Database file and read the document to add database to My SQL and then complete the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 Database Exercises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–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names (first_name, last_name) using alias name “First Name", "Last Name"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unique department ID from employee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Write a query to get all employee details from the employee table order by first name, descending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names (first_name, last_name), salary, PF of all the employees (PF is calculated as 15% of salary)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employee ID, names (first_name, last_name), salary in ascending order of salary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Write a query to get the total salaries payable to employees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a query to get the maximum and minimum salary from employees table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average salary and number of employees in the employees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Write a query to get the number of employees working with the company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Write a query to get the number of jobs available in the employees table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get all first name from employees table in upper case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Write a query to get the first 3 characters of first name from employees table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Write a query to get first name from employees table after removing white spaces from both side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get the length of the employee names (first_name, last_name) from employees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Write a query to check if the first_name fields of the employees table contains numbers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name (first_name, last_name) and salary for all employees whose salary is not in the range $10,000 through $15,000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name (first_name, last_name) and department ID of all employees in departments 30 or 100 in ascending order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name (first_name, last_name) and salary for all employees whose salary is not in the range $10,000 through $15,000 and are in department 30 or 100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name (first_name, last_name) and hire date for all employees who were hired in 1987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first_name of all employees who have both "b" and "c" in their first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last name, job, and salary for all employees whose job is that of a Programmer or a Shipping Clerk, and whose salary is not equal to $4,500, $10,000, or $15,000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a query to display the last name of employees whose names have exactly 6 characters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39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23. Write a query to display the last name of employees having 'e' as the third character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24. Write a query to get the job_id and related employee's id </w:t>
      </w:r>
    </w:p>
    <w:tbl>
      <w:tblPr>
        <w:tblStyle w:val="Table1"/>
        <w:tblW w:w="3684.0" w:type="dxa"/>
        <w:jc w:val="left"/>
        <w:tblInd w:w="-1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1842"/>
        <w:gridCol w:w="1842"/>
        <w:tblGridChange w:id="0">
          <w:tblGrid>
            <w:gridCol w:w="1842"/>
            <w:gridCol w:w="1842"/>
          </w:tblGrid>
        </w:tblGridChange>
      </w:tblGrid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Partial output of the query : job_id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Employees ID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AC_ACCOUNT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206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AC_MGR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205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AD_ASST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200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AD_PRES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100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AD_VP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101 ,102 </w:t>
            </w:r>
          </w:p>
        </w:tc>
      </w:tr>
      <w:tr>
        <w:trPr>
          <w:cantSplit w:val="0"/>
          <w:trHeight w:val="99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FI_ACCOUNT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110 ,113 ,111 ,109 ,112 </w:t>
            </w:r>
          </w:p>
        </w:tc>
      </w:tr>
    </w:tbl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340" w:w="12240" w:orient="portrait"/>
      <w:pgMar w:bottom="999" w:top="1220" w:left="546" w:right="25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