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5F" w:rsidRPr="00403A96" w:rsidRDefault="006A415F" w:rsidP="00403A96">
      <w:pPr>
        <w:autoSpaceDE w:val="0"/>
        <w:autoSpaceDN w:val="0"/>
        <w:adjustRightInd w:val="0"/>
        <w:spacing w:after="0" w:line="240" w:lineRule="auto"/>
        <w:jc w:val="center"/>
        <w:rPr>
          <w:rFonts w:ascii="Palatino-Roman" w:hAnsi="Palatino-Roman" w:cs="Palatino-Roman"/>
          <w:b/>
          <w:color w:val="231F20"/>
          <w:sz w:val="24"/>
          <w:szCs w:val="20"/>
        </w:rPr>
      </w:pPr>
      <w:r w:rsidRPr="00403A96">
        <w:rPr>
          <w:rFonts w:ascii="Palatino-Roman" w:hAnsi="Palatino-Roman" w:cs="Palatino-Roman"/>
          <w:b/>
          <w:color w:val="231F20"/>
          <w:sz w:val="24"/>
          <w:szCs w:val="20"/>
        </w:rPr>
        <w:t>What is Memory Allocation NEW keywor</w:t>
      </w:r>
      <w:r w:rsidR="00403A96">
        <w:rPr>
          <w:rFonts w:ascii="Palatino-Roman" w:hAnsi="Palatino-Roman" w:cs="Palatino-Roman"/>
          <w:b/>
          <w:color w:val="231F20"/>
          <w:sz w:val="24"/>
          <w:szCs w:val="20"/>
        </w:rPr>
        <w:t>d</w:t>
      </w:r>
      <w:r w:rsidRPr="00403A96">
        <w:rPr>
          <w:rFonts w:ascii="Palatino-Roman" w:hAnsi="Palatino-Roman" w:cs="Palatino-Roman"/>
          <w:b/>
          <w:color w:val="231F20"/>
          <w:sz w:val="24"/>
          <w:szCs w:val="20"/>
        </w:rPr>
        <w:t xml:space="preserve"> in </w:t>
      </w:r>
      <w:proofErr w:type="gramStart"/>
      <w:r w:rsidRPr="00403A96">
        <w:rPr>
          <w:rFonts w:ascii="Palatino-Roman" w:hAnsi="Palatino-Roman" w:cs="Palatino-Roman"/>
          <w:b/>
          <w:color w:val="231F20"/>
          <w:sz w:val="24"/>
          <w:szCs w:val="20"/>
        </w:rPr>
        <w:t>C++</w:t>
      </w:r>
      <w:proofErr w:type="gramEnd"/>
    </w:p>
    <w:p w:rsidR="006A415F" w:rsidRDefault="006A415F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</w:p>
    <w:p w:rsidR="006A415F" w:rsidRDefault="006A415F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>
        <w:rPr>
          <w:rFonts w:ascii="Palatino-Roman" w:hAnsi="Palatino-Roman" w:cs="Palatino-Roman"/>
          <w:b/>
          <w:color w:val="231F20"/>
          <w:szCs w:val="20"/>
        </w:rPr>
        <w:t>Motivation comes from:</w:t>
      </w:r>
    </w:p>
    <w:p w:rsidR="006A415F" w:rsidRDefault="006A415F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proofErr w:type="spellStart"/>
      <w:r w:rsidRPr="006A415F">
        <w:rPr>
          <w:rFonts w:ascii="Palatino-Roman" w:hAnsi="Palatino-Roman" w:cs="Palatino-Roman"/>
          <w:b/>
          <w:color w:val="231F20"/>
          <w:szCs w:val="20"/>
        </w:rPr>
        <w:t>CVisionDlg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  <w:highlight w:val="cyan"/>
        </w:rPr>
        <w:t>&amp;</w:t>
      </w:r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 </w:t>
      </w:r>
      <w:proofErr w:type="spellStart"/>
      <w:r w:rsidRPr="006A415F">
        <w:rPr>
          <w:rFonts w:ascii="Palatino-Roman" w:hAnsi="Palatino-Roman" w:cs="Palatino-Roman"/>
          <w:b/>
          <w:color w:val="231F20"/>
          <w:szCs w:val="20"/>
        </w:rPr>
        <w:t>CVisionSingleton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>::</w:t>
      </w:r>
      <w:proofErr w:type="spellStart"/>
      <w:proofErr w:type="gramStart"/>
      <w:r w:rsidRPr="006A415F">
        <w:rPr>
          <w:rFonts w:ascii="Palatino-Roman" w:hAnsi="Palatino-Roman" w:cs="Palatino-Roman"/>
          <w:b/>
          <w:color w:val="00B050"/>
          <w:szCs w:val="20"/>
        </w:rPr>
        <w:t>getInstance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>()</w:t>
      </w:r>
      <w:bookmarkStart w:id="0" w:name="_GoBack"/>
      <w:bookmarkEnd w:id="0"/>
      <w:proofErr w:type="gramEnd"/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>{</w:t>
      </w: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    </w:t>
      </w:r>
      <w:proofErr w:type="gramStart"/>
      <w:r w:rsidRPr="006A415F">
        <w:rPr>
          <w:rFonts w:ascii="Palatino-Roman" w:hAnsi="Palatino-Roman" w:cs="Palatino-Roman"/>
          <w:b/>
          <w:color w:val="231F20"/>
          <w:szCs w:val="20"/>
        </w:rPr>
        <w:t>if(</w:t>
      </w:r>
      <w:proofErr w:type="spellStart"/>
      <w:proofErr w:type="gramEnd"/>
      <w:r w:rsidRPr="006A415F">
        <w:rPr>
          <w:rFonts w:ascii="Palatino-Roman" w:hAnsi="Palatino-Roman" w:cs="Palatino-Roman"/>
          <w:b/>
          <w:color w:val="231F20"/>
          <w:szCs w:val="20"/>
        </w:rPr>
        <w:t>m_pVisionDlg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 == NULL)</w:t>
      </w: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ab/>
        <w:t>{</w:t>
      </w: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ab/>
      </w:r>
      <w:r w:rsidRPr="006A415F">
        <w:rPr>
          <w:rFonts w:ascii="Palatino-Roman" w:hAnsi="Palatino-Roman" w:cs="Palatino-Roman"/>
          <w:b/>
          <w:color w:val="231F20"/>
          <w:szCs w:val="20"/>
        </w:rPr>
        <w:tab/>
      </w:r>
      <w:proofErr w:type="spellStart"/>
      <w:r w:rsidRPr="006A415F">
        <w:rPr>
          <w:rFonts w:ascii="Palatino-Roman" w:hAnsi="Palatino-Roman" w:cs="Palatino-Roman"/>
          <w:b/>
          <w:color w:val="231F20"/>
          <w:szCs w:val="20"/>
        </w:rPr>
        <w:t>CSingleLock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 </w:t>
      </w:r>
      <w:proofErr w:type="gramStart"/>
      <w:r w:rsidRPr="006A415F">
        <w:rPr>
          <w:rFonts w:ascii="Palatino-Roman" w:hAnsi="Palatino-Roman" w:cs="Palatino-Roman"/>
          <w:b/>
          <w:color w:val="231F20"/>
          <w:szCs w:val="20"/>
        </w:rPr>
        <w:t>lock(</w:t>
      </w:r>
      <w:proofErr w:type="gramEnd"/>
      <w:r w:rsidRPr="006A415F">
        <w:rPr>
          <w:rFonts w:ascii="Palatino-Roman" w:hAnsi="Palatino-Roman" w:cs="Palatino-Roman"/>
          <w:b/>
          <w:color w:val="231F20"/>
          <w:szCs w:val="20"/>
        </w:rPr>
        <w:t>&amp;</w:t>
      </w:r>
      <w:proofErr w:type="spellStart"/>
      <w:r w:rsidRPr="006A415F">
        <w:rPr>
          <w:rFonts w:ascii="Palatino-Roman" w:hAnsi="Palatino-Roman" w:cs="Palatino-Roman"/>
          <w:b/>
          <w:color w:val="231F20"/>
          <w:szCs w:val="20"/>
        </w:rPr>
        <w:t>m_mutex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>, true);</w:t>
      </w: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ab/>
      </w:r>
      <w:r w:rsidRPr="006A415F">
        <w:rPr>
          <w:rFonts w:ascii="Palatino-Roman" w:hAnsi="Palatino-Roman" w:cs="Palatino-Roman"/>
          <w:b/>
          <w:color w:val="231F20"/>
          <w:szCs w:val="20"/>
        </w:rPr>
        <w:tab/>
      </w:r>
      <w:proofErr w:type="gramStart"/>
      <w:r w:rsidRPr="006A415F">
        <w:rPr>
          <w:rFonts w:ascii="Palatino-Roman" w:hAnsi="Palatino-Roman" w:cs="Palatino-Roman"/>
          <w:b/>
          <w:color w:val="231F20"/>
          <w:szCs w:val="20"/>
        </w:rPr>
        <w:t>if(</w:t>
      </w:r>
      <w:proofErr w:type="spellStart"/>
      <w:proofErr w:type="gramEnd"/>
      <w:r w:rsidRPr="006A415F">
        <w:rPr>
          <w:rFonts w:ascii="Palatino-Roman" w:hAnsi="Palatino-Roman" w:cs="Palatino-Roman"/>
          <w:b/>
          <w:color w:val="231F20"/>
          <w:szCs w:val="20"/>
        </w:rPr>
        <w:t>m_pVisionDlg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 == NULL) // Ensure still NULL upon lock release</w:t>
      </w: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ab/>
      </w:r>
      <w:r w:rsidRPr="006A415F">
        <w:rPr>
          <w:rFonts w:ascii="Palatino-Roman" w:hAnsi="Palatino-Roman" w:cs="Palatino-Roman"/>
          <w:b/>
          <w:color w:val="231F20"/>
          <w:szCs w:val="20"/>
        </w:rPr>
        <w:tab/>
      </w:r>
      <w:r w:rsidRPr="006A415F">
        <w:rPr>
          <w:rFonts w:ascii="Palatino-Roman" w:hAnsi="Palatino-Roman" w:cs="Palatino-Roman"/>
          <w:b/>
          <w:color w:val="231F20"/>
          <w:szCs w:val="20"/>
        </w:rPr>
        <w:tab/>
      </w:r>
      <w:proofErr w:type="spellStart"/>
      <w:r w:rsidRPr="006A415F">
        <w:rPr>
          <w:rFonts w:ascii="Palatino-Roman" w:hAnsi="Palatino-Roman" w:cs="Palatino-Roman"/>
          <w:b/>
          <w:color w:val="231F20"/>
          <w:szCs w:val="20"/>
        </w:rPr>
        <w:t>m_</w:t>
      </w:r>
      <w:proofErr w:type="gramStart"/>
      <w:r w:rsidRPr="006A415F">
        <w:rPr>
          <w:rFonts w:ascii="Palatino-Roman" w:hAnsi="Palatino-Roman" w:cs="Palatino-Roman"/>
          <w:b/>
          <w:color w:val="231F20"/>
          <w:szCs w:val="20"/>
        </w:rPr>
        <w:t>pVisionDlg.reset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>(</w:t>
      </w:r>
      <w:proofErr w:type="gramEnd"/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new </w:t>
      </w:r>
      <w:proofErr w:type="spellStart"/>
      <w:r w:rsidRPr="006A415F">
        <w:rPr>
          <w:rFonts w:ascii="Palatino-Roman" w:hAnsi="Palatino-Roman" w:cs="Palatino-Roman"/>
          <w:b/>
          <w:color w:val="231F20"/>
          <w:szCs w:val="20"/>
        </w:rPr>
        <w:t>CVisionDlg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>());</w:t>
      </w: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        // unlock the resource for others.</w:t>
      </w: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        </w:t>
      </w:r>
      <w:proofErr w:type="spellStart"/>
      <w:proofErr w:type="gramStart"/>
      <w:r w:rsidRPr="006A415F">
        <w:rPr>
          <w:rFonts w:ascii="Palatino-Roman" w:hAnsi="Palatino-Roman" w:cs="Palatino-Roman"/>
          <w:b/>
          <w:color w:val="231F20"/>
          <w:szCs w:val="20"/>
        </w:rPr>
        <w:t>lock.Unlock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>(</w:t>
      </w:r>
      <w:proofErr w:type="gramEnd"/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);  </w:t>
      </w: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ab/>
        <w:t>}</w:t>
      </w: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</w:p>
    <w:p w:rsid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    </w:t>
      </w:r>
      <w:proofErr w:type="gramStart"/>
      <w:r w:rsidRPr="006A415F">
        <w:rPr>
          <w:rFonts w:ascii="Palatino-Roman" w:hAnsi="Palatino-Roman" w:cs="Palatino-Roman"/>
          <w:b/>
          <w:color w:val="231F20"/>
          <w:szCs w:val="20"/>
        </w:rPr>
        <w:t>return</w:t>
      </w:r>
      <w:proofErr w:type="gramEnd"/>
      <w:r w:rsidRPr="006A415F">
        <w:rPr>
          <w:rFonts w:ascii="Palatino-Roman" w:hAnsi="Palatino-Roman" w:cs="Palatino-Roman"/>
          <w:b/>
          <w:color w:val="231F20"/>
          <w:szCs w:val="20"/>
        </w:rPr>
        <w:t xml:space="preserve"> </w:t>
      </w:r>
      <w:r w:rsidRPr="006A415F">
        <w:rPr>
          <w:rFonts w:ascii="Palatino-Roman" w:hAnsi="Palatino-Roman" w:cs="Palatino-Roman"/>
          <w:b/>
          <w:color w:val="231F20"/>
          <w:szCs w:val="20"/>
          <w:highlight w:val="green"/>
        </w:rPr>
        <w:t>*</w:t>
      </w:r>
      <w:proofErr w:type="spellStart"/>
      <w:r w:rsidRPr="006A415F">
        <w:rPr>
          <w:rFonts w:ascii="Palatino-Roman" w:hAnsi="Palatino-Roman" w:cs="Palatino-Roman"/>
          <w:b/>
          <w:color w:val="231F20"/>
          <w:szCs w:val="20"/>
        </w:rPr>
        <w:t>m_pVisionDlg</w:t>
      </w:r>
      <w:proofErr w:type="spellEnd"/>
      <w:r w:rsidRPr="006A415F">
        <w:rPr>
          <w:rFonts w:ascii="Palatino-Roman" w:hAnsi="Palatino-Roman" w:cs="Palatino-Roman"/>
          <w:b/>
          <w:color w:val="231F20"/>
          <w:szCs w:val="20"/>
        </w:rPr>
        <w:t>;</w:t>
      </w:r>
    </w:p>
    <w:p w:rsid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</w:p>
    <w:p w:rsid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>
        <w:rPr>
          <w:rFonts w:ascii="Palatino-Roman" w:hAnsi="Palatino-Roman" w:cs="Palatino-Roman"/>
          <w:b/>
          <w:color w:val="231F20"/>
          <w:szCs w:val="20"/>
        </w:rPr>
        <w:t>Or another example:</w:t>
      </w:r>
    </w:p>
    <w:p w:rsidR="00677255" w:rsidRDefault="00677255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>
        <w:rPr>
          <w:rFonts w:ascii="Palatino-Roman" w:hAnsi="Palatino-Roman" w:cs="Palatino-Roman"/>
          <w:b/>
          <w:color w:val="231F20"/>
          <w:szCs w:val="20"/>
        </w:rPr>
        <w:t>Header:</w:t>
      </w:r>
    </w:p>
    <w:p w:rsidR="00677255" w:rsidRPr="00FF15CB" w:rsidRDefault="00677255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0"/>
        </w:rPr>
      </w:pPr>
      <w:proofErr w:type="gramStart"/>
      <w:r w:rsidRPr="00FF15CB">
        <w:rPr>
          <w:rFonts w:ascii="Arial" w:hAnsi="Arial" w:cs="Arial"/>
          <w:color w:val="0000FF"/>
          <w:szCs w:val="19"/>
        </w:rPr>
        <w:t>static</w:t>
      </w:r>
      <w:proofErr w:type="gramEnd"/>
      <w:r w:rsidRPr="00FF15CB">
        <w:rPr>
          <w:rFonts w:ascii="Arial" w:hAnsi="Arial" w:cs="Arial"/>
          <w:color w:val="000000"/>
          <w:szCs w:val="19"/>
        </w:rPr>
        <w:t xml:space="preserve"> </w:t>
      </w:r>
      <w:r w:rsidRPr="00FF15CB">
        <w:rPr>
          <w:rFonts w:ascii="Arial" w:hAnsi="Arial" w:cs="Arial"/>
          <w:color w:val="2B91AF"/>
          <w:szCs w:val="19"/>
        </w:rPr>
        <w:t>Logger</w:t>
      </w:r>
      <w:r w:rsidRPr="00FF15CB">
        <w:rPr>
          <w:rFonts w:ascii="Arial" w:hAnsi="Arial" w:cs="Arial"/>
          <w:color w:val="000000"/>
          <w:szCs w:val="19"/>
        </w:rPr>
        <w:t xml:space="preserve"> *</w:t>
      </w:r>
      <w:proofErr w:type="spellStart"/>
      <w:r w:rsidRPr="00FF15CB">
        <w:rPr>
          <w:rFonts w:ascii="Arial" w:hAnsi="Arial" w:cs="Arial"/>
          <w:color w:val="000000"/>
          <w:szCs w:val="19"/>
        </w:rPr>
        <w:t>m_pInstance</w:t>
      </w:r>
      <w:proofErr w:type="spellEnd"/>
      <w:r w:rsidRPr="00FF15CB">
        <w:rPr>
          <w:rFonts w:ascii="Arial" w:hAnsi="Arial" w:cs="Arial"/>
          <w:color w:val="000000"/>
          <w:szCs w:val="19"/>
        </w:rPr>
        <w:t xml:space="preserve"> ;</w:t>
      </w: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0"/>
        </w:rPr>
      </w:pP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 w:rsidRPr="00FF15CB">
        <w:rPr>
          <w:rFonts w:ascii="Arial" w:hAnsi="Arial" w:cs="Arial"/>
          <w:color w:val="2B91AF"/>
          <w:szCs w:val="19"/>
        </w:rPr>
        <w:t>Logger</w:t>
      </w:r>
      <w:r w:rsidRPr="00FF15CB">
        <w:rPr>
          <w:rFonts w:ascii="Arial" w:hAnsi="Arial" w:cs="Arial"/>
          <w:color w:val="000000"/>
          <w:szCs w:val="19"/>
          <w:highlight w:val="cyan"/>
        </w:rPr>
        <w:t>&amp;</w:t>
      </w:r>
      <w:r w:rsidRPr="00FF15CB">
        <w:rPr>
          <w:rFonts w:ascii="Arial" w:hAnsi="Arial" w:cs="Arial"/>
          <w:color w:val="000000"/>
          <w:szCs w:val="19"/>
        </w:rPr>
        <w:t xml:space="preserve"> </w:t>
      </w:r>
      <w:r w:rsidRPr="00FF15CB">
        <w:rPr>
          <w:rFonts w:ascii="Arial" w:hAnsi="Arial" w:cs="Arial"/>
          <w:color w:val="2B91AF"/>
          <w:szCs w:val="19"/>
        </w:rPr>
        <w:t>Logger</w:t>
      </w:r>
      <w:r w:rsidRPr="00FF15CB">
        <w:rPr>
          <w:rFonts w:ascii="Arial" w:hAnsi="Arial" w:cs="Arial"/>
          <w:color w:val="000000"/>
          <w:szCs w:val="19"/>
        </w:rPr>
        <w:t>::</w:t>
      </w:r>
      <w:proofErr w:type="gramStart"/>
      <w:r w:rsidRPr="00FF15CB">
        <w:rPr>
          <w:rFonts w:ascii="Arial" w:hAnsi="Arial" w:cs="Arial"/>
          <w:color w:val="000000"/>
          <w:szCs w:val="19"/>
        </w:rPr>
        <w:t>Instance(</w:t>
      </w:r>
      <w:proofErr w:type="gramEnd"/>
      <w:r w:rsidRPr="00FF15CB">
        <w:rPr>
          <w:rFonts w:ascii="Arial" w:hAnsi="Arial" w:cs="Arial"/>
          <w:color w:val="000000"/>
          <w:szCs w:val="19"/>
        </w:rPr>
        <w:t>) {</w:t>
      </w: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Cs w:val="19"/>
        </w:rPr>
      </w:pPr>
      <w:r w:rsidRPr="00FF15CB">
        <w:rPr>
          <w:rFonts w:ascii="Arial" w:hAnsi="Arial" w:cs="Arial"/>
          <w:color w:val="000000"/>
          <w:szCs w:val="19"/>
        </w:rPr>
        <w:tab/>
      </w:r>
      <w:r w:rsidR="00677255" w:rsidRPr="00FF15CB">
        <w:rPr>
          <w:rFonts w:ascii="Arial" w:hAnsi="Arial" w:cs="Arial"/>
          <w:color w:val="000000"/>
          <w:szCs w:val="19"/>
        </w:rPr>
        <w:t>//</w:t>
      </w:r>
      <w:r w:rsidRPr="00FF15CB">
        <w:rPr>
          <w:rFonts w:ascii="Arial" w:hAnsi="Arial" w:cs="Arial"/>
          <w:color w:val="008000"/>
          <w:szCs w:val="19"/>
        </w:rPr>
        <w:t>Double-check locking pattern</w:t>
      </w:r>
    </w:p>
    <w:p w:rsidR="00677255" w:rsidRPr="00FF15CB" w:rsidRDefault="00677255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 w:rsidRPr="00FF15CB">
        <w:rPr>
          <w:rFonts w:ascii="Arial" w:hAnsi="Arial" w:cs="Arial"/>
          <w:color w:val="000000"/>
          <w:szCs w:val="19"/>
        </w:rPr>
        <w:tab/>
      </w:r>
      <w:r w:rsidR="00677255" w:rsidRPr="00FF15CB">
        <w:rPr>
          <w:rFonts w:ascii="Arial" w:hAnsi="Arial" w:cs="Arial"/>
          <w:color w:val="000000"/>
          <w:szCs w:val="19"/>
        </w:rPr>
        <w:t xml:space="preserve"> </w:t>
      </w:r>
      <w:proofErr w:type="gramStart"/>
      <w:r w:rsidRPr="00FF15CB">
        <w:rPr>
          <w:rFonts w:ascii="Arial" w:hAnsi="Arial" w:cs="Arial"/>
          <w:color w:val="008000"/>
          <w:szCs w:val="19"/>
        </w:rPr>
        <w:t>if</w:t>
      </w:r>
      <w:proofErr w:type="gramEnd"/>
      <w:r w:rsidRPr="00FF15CB">
        <w:rPr>
          <w:rFonts w:ascii="Arial" w:hAnsi="Arial" w:cs="Arial"/>
          <w:color w:val="008000"/>
          <w:szCs w:val="19"/>
        </w:rPr>
        <w:t xml:space="preserve"> (</w:t>
      </w:r>
      <w:proofErr w:type="spellStart"/>
      <w:r w:rsidRPr="00FF15CB">
        <w:rPr>
          <w:rFonts w:ascii="Arial" w:hAnsi="Arial" w:cs="Arial"/>
          <w:color w:val="008000"/>
          <w:szCs w:val="19"/>
        </w:rPr>
        <w:t>m_pInstance</w:t>
      </w:r>
      <w:proofErr w:type="spellEnd"/>
      <w:r w:rsidRPr="00FF15CB">
        <w:rPr>
          <w:rFonts w:ascii="Arial" w:hAnsi="Arial" w:cs="Arial"/>
          <w:color w:val="008000"/>
          <w:szCs w:val="19"/>
        </w:rPr>
        <w:t xml:space="preserve"> == </w:t>
      </w:r>
      <w:proofErr w:type="spellStart"/>
      <w:r w:rsidRPr="00FF15CB">
        <w:rPr>
          <w:rFonts w:ascii="Arial" w:hAnsi="Arial" w:cs="Arial"/>
          <w:color w:val="008000"/>
          <w:szCs w:val="19"/>
        </w:rPr>
        <w:t>nullptr</w:t>
      </w:r>
      <w:proofErr w:type="spellEnd"/>
      <w:r w:rsidRPr="00FF15CB">
        <w:rPr>
          <w:rFonts w:ascii="Arial" w:hAnsi="Arial" w:cs="Arial"/>
          <w:color w:val="008000"/>
          <w:szCs w:val="19"/>
        </w:rPr>
        <w:t>) {</w:t>
      </w: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Cs w:val="19"/>
        </w:rPr>
      </w:pPr>
      <w:r w:rsidRPr="00FF15CB">
        <w:rPr>
          <w:rFonts w:ascii="Arial" w:hAnsi="Arial" w:cs="Arial"/>
          <w:color w:val="000000"/>
          <w:szCs w:val="19"/>
        </w:rPr>
        <w:tab/>
      </w:r>
      <w:r w:rsidRPr="00FF15CB">
        <w:rPr>
          <w:rFonts w:ascii="Arial" w:hAnsi="Arial" w:cs="Arial"/>
          <w:color w:val="008000"/>
          <w:szCs w:val="19"/>
        </w:rPr>
        <w:tab/>
      </w:r>
      <w:proofErr w:type="spellStart"/>
      <w:r w:rsidRPr="00FF15CB">
        <w:rPr>
          <w:rFonts w:ascii="Arial" w:hAnsi="Arial" w:cs="Arial"/>
          <w:szCs w:val="19"/>
        </w:rPr>
        <w:t>m_</w:t>
      </w:r>
      <w:proofErr w:type="gramStart"/>
      <w:r w:rsidRPr="00FF15CB">
        <w:rPr>
          <w:rFonts w:ascii="Arial" w:hAnsi="Arial" w:cs="Arial"/>
          <w:szCs w:val="19"/>
        </w:rPr>
        <w:t>Mtx.lock</w:t>
      </w:r>
      <w:proofErr w:type="spellEnd"/>
      <w:r w:rsidRPr="00FF15CB">
        <w:rPr>
          <w:rFonts w:ascii="Arial" w:hAnsi="Arial" w:cs="Arial"/>
          <w:szCs w:val="19"/>
        </w:rPr>
        <w:t>(</w:t>
      </w:r>
      <w:proofErr w:type="gramEnd"/>
      <w:r w:rsidRPr="00FF15CB">
        <w:rPr>
          <w:rFonts w:ascii="Arial" w:hAnsi="Arial" w:cs="Arial"/>
          <w:szCs w:val="19"/>
        </w:rPr>
        <w:t>);</w:t>
      </w:r>
    </w:p>
    <w:p w:rsidR="00677255" w:rsidRPr="00FF15CB" w:rsidRDefault="00677255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 w:rsidRPr="00FF15CB">
        <w:rPr>
          <w:rFonts w:ascii="Arial" w:hAnsi="Arial" w:cs="Arial"/>
          <w:color w:val="000000"/>
          <w:szCs w:val="19"/>
        </w:rPr>
        <w:tab/>
      </w:r>
      <w:r w:rsidRPr="00FF15CB">
        <w:rPr>
          <w:rFonts w:ascii="Arial" w:hAnsi="Arial" w:cs="Arial"/>
          <w:color w:val="008000"/>
          <w:szCs w:val="19"/>
        </w:rPr>
        <w:tab/>
      </w:r>
      <w:proofErr w:type="gramStart"/>
      <w:r w:rsidRPr="00FF15CB">
        <w:rPr>
          <w:rFonts w:ascii="Arial" w:hAnsi="Arial" w:cs="Arial"/>
          <w:color w:val="008000"/>
          <w:szCs w:val="19"/>
        </w:rPr>
        <w:t>if</w:t>
      </w:r>
      <w:proofErr w:type="gramEnd"/>
      <w:r w:rsidRPr="00FF15CB">
        <w:rPr>
          <w:rFonts w:ascii="Arial" w:hAnsi="Arial" w:cs="Arial"/>
          <w:color w:val="008000"/>
          <w:szCs w:val="19"/>
        </w:rPr>
        <w:t xml:space="preserve"> (</w:t>
      </w:r>
      <w:proofErr w:type="spellStart"/>
      <w:r w:rsidRPr="00FF15CB">
        <w:rPr>
          <w:rFonts w:ascii="Arial" w:hAnsi="Arial" w:cs="Arial"/>
          <w:color w:val="008000"/>
          <w:szCs w:val="19"/>
        </w:rPr>
        <w:t>m_pInstance</w:t>
      </w:r>
      <w:proofErr w:type="spellEnd"/>
      <w:r w:rsidRPr="00FF15CB">
        <w:rPr>
          <w:rFonts w:ascii="Arial" w:hAnsi="Arial" w:cs="Arial"/>
          <w:color w:val="008000"/>
          <w:szCs w:val="19"/>
        </w:rPr>
        <w:t xml:space="preserve"> == </w:t>
      </w:r>
      <w:proofErr w:type="spellStart"/>
      <w:r w:rsidRPr="00FF15CB">
        <w:rPr>
          <w:rFonts w:ascii="Arial" w:hAnsi="Arial" w:cs="Arial"/>
          <w:color w:val="008000"/>
          <w:szCs w:val="19"/>
        </w:rPr>
        <w:t>nullptr</w:t>
      </w:r>
      <w:proofErr w:type="spellEnd"/>
      <w:r w:rsidRPr="00FF15CB">
        <w:rPr>
          <w:rFonts w:ascii="Arial" w:hAnsi="Arial" w:cs="Arial"/>
          <w:color w:val="008000"/>
          <w:szCs w:val="19"/>
        </w:rPr>
        <w:t>) {</w:t>
      </w:r>
    </w:p>
    <w:p w:rsidR="006A415F" w:rsidRPr="00FF15CB" w:rsidRDefault="006A415F" w:rsidP="006772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 w:rsidRPr="00FF15CB">
        <w:rPr>
          <w:rFonts w:ascii="Arial" w:hAnsi="Arial" w:cs="Arial"/>
          <w:color w:val="000000"/>
          <w:szCs w:val="19"/>
        </w:rPr>
        <w:tab/>
      </w:r>
      <w:r w:rsidR="00677255" w:rsidRPr="00FF15CB">
        <w:rPr>
          <w:rFonts w:ascii="Arial" w:hAnsi="Arial" w:cs="Arial"/>
          <w:color w:val="008000"/>
          <w:szCs w:val="19"/>
        </w:rPr>
        <w:tab/>
      </w:r>
      <w:r w:rsidR="00677255" w:rsidRPr="00FF15CB">
        <w:rPr>
          <w:rFonts w:ascii="Arial" w:hAnsi="Arial" w:cs="Arial"/>
          <w:color w:val="008000"/>
          <w:szCs w:val="19"/>
        </w:rPr>
        <w:tab/>
      </w:r>
      <w:proofErr w:type="spellStart"/>
      <w:r w:rsidRPr="00FF15CB">
        <w:rPr>
          <w:rFonts w:ascii="Arial" w:hAnsi="Arial" w:cs="Arial"/>
          <w:color w:val="008000"/>
          <w:szCs w:val="19"/>
        </w:rPr>
        <w:t>m_pInstance</w:t>
      </w:r>
      <w:proofErr w:type="spellEnd"/>
      <w:r w:rsidRPr="00FF15CB">
        <w:rPr>
          <w:rFonts w:ascii="Arial" w:hAnsi="Arial" w:cs="Arial"/>
          <w:color w:val="008000"/>
          <w:szCs w:val="19"/>
        </w:rPr>
        <w:t xml:space="preserve"> = new </w:t>
      </w:r>
      <w:proofErr w:type="gramStart"/>
      <w:r w:rsidRPr="00FF15CB">
        <w:rPr>
          <w:rFonts w:ascii="Arial" w:hAnsi="Arial" w:cs="Arial"/>
          <w:color w:val="008000"/>
          <w:szCs w:val="19"/>
        </w:rPr>
        <w:t>Logger{</w:t>
      </w:r>
      <w:proofErr w:type="gramEnd"/>
      <w:r w:rsidRPr="00FF15CB">
        <w:rPr>
          <w:rFonts w:ascii="Arial" w:hAnsi="Arial" w:cs="Arial"/>
          <w:color w:val="008000"/>
          <w:szCs w:val="19"/>
        </w:rPr>
        <w:t>};</w:t>
      </w:r>
      <w:r w:rsidRPr="00FF15CB">
        <w:rPr>
          <w:rFonts w:ascii="Arial" w:hAnsi="Arial" w:cs="Arial"/>
          <w:color w:val="008000"/>
          <w:szCs w:val="19"/>
        </w:rPr>
        <w:tab/>
      </w:r>
      <w:r w:rsidRPr="00FF15CB">
        <w:rPr>
          <w:rFonts w:ascii="Arial" w:hAnsi="Arial" w:cs="Arial"/>
          <w:color w:val="008000"/>
          <w:szCs w:val="19"/>
        </w:rPr>
        <w:tab/>
      </w: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Cs w:val="19"/>
        </w:rPr>
      </w:pPr>
      <w:r w:rsidRPr="00FF15CB">
        <w:rPr>
          <w:rFonts w:ascii="Arial" w:hAnsi="Arial" w:cs="Arial"/>
          <w:color w:val="000000"/>
          <w:szCs w:val="19"/>
        </w:rPr>
        <w:tab/>
      </w:r>
      <w:r w:rsidRPr="00FF15CB">
        <w:rPr>
          <w:rFonts w:ascii="Arial" w:hAnsi="Arial" w:cs="Arial"/>
          <w:color w:val="008000"/>
          <w:szCs w:val="19"/>
        </w:rPr>
        <w:tab/>
        <w:t>}</w:t>
      </w: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FF15CB">
        <w:rPr>
          <w:rFonts w:ascii="Arial" w:hAnsi="Arial" w:cs="Arial"/>
          <w:color w:val="000000"/>
          <w:szCs w:val="19"/>
        </w:rPr>
        <w:tab/>
      </w:r>
      <w:r w:rsidRPr="00FF15CB">
        <w:rPr>
          <w:rFonts w:ascii="Arial" w:hAnsi="Arial" w:cs="Arial"/>
          <w:color w:val="008000"/>
          <w:szCs w:val="19"/>
        </w:rPr>
        <w:tab/>
      </w:r>
      <w:proofErr w:type="spellStart"/>
      <w:r w:rsidRPr="00FF15CB">
        <w:rPr>
          <w:rFonts w:ascii="Arial" w:hAnsi="Arial" w:cs="Arial"/>
          <w:szCs w:val="19"/>
        </w:rPr>
        <w:t>m_</w:t>
      </w:r>
      <w:proofErr w:type="gramStart"/>
      <w:r w:rsidRPr="00FF15CB">
        <w:rPr>
          <w:rFonts w:ascii="Arial" w:hAnsi="Arial" w:cs="Arial"/>
          <w:szCs w:val="19"/>
        </w:rPr>
        <w:t>Mtx.unlock</w:t>
      </w:r>
      <w:proofErr w:type="spellEnd"/>
      <w:r w:rsidRPr="00FF15CB">
        <w:rPr>
          <w:rFonts w:ascii="Arial" w:hAnsi="Arial" w:cs="Arial"/>
          <w:szCs w:val="19"/>
        </w:rPr>
        <w:t>(</w:t>
      </w:r>
      <w:proofErr w:type="gramEnd"/>
      <w:r w:rsidRPr="00FF15CB">
        <w:rPr>
          <w:rFonts w:ascii="Arial" w:hAnsi="Arial" w:cs="Arial"/>
          <w:szCs w:val="19"/>
        </w:rPr>
        <w:t>);</w:t>
      </w: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 w:rsidRPr="00FF15CB">
        <w:rPr>
          <w:rFonts w:ascii="Arial" w:hAnsi="Arial" w:cs="Arial"/>
          <w:color w:val="000000"/>
          <w:szCs w:val="19"/>
        </w:rPr>
        <w:tab/>
      </w:r>
      <w:r w:rsidRPr="00FF15CB">
        <w:rPr>
          <w:rFonts w:ascii="Arial" w:hAnsi="Arial" w:cs="Arial"/>
          <w:color w:val="008000"/>
          <w:szCs w:val="19"/>
        </w:rPr>
        <w:t>}</w:t>
      </w:r>
    </w:p>
    <w:p w:rsidR="006A415F" w:rsidRPr="00FF15CB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sz w:val="26"/>
          <w:szCs w:val="20"/>
        </w:rPr>
      </w:pPr>
      <w:r w:rsidRPr="00FF15CB">
        <w:rPr>
          <w:rFonts w:ascii="Arial" w:hAnsi="Arial" w:cs="Arial"/>
          <w:szCs w:val="19"/>
        </w:rPr>
        <w:tab/>
      </w:r>
      <w:proofErr w:type="gramStart"/>
      <w:r w:rsidRPr="00FF15CB">
        <w:rPr>
          <w:rFonts w:ascii="Arial" w:hAnsi="Arial" w:cs="Arial"/>
          <w:szCs w:val="19"/>
        </w:rPr>
        <w:t>return</w:t>
      </w:r>
      <w:proofErr w:type="gramEnd"/>
      <w:r w:rsidRPr="00FF15CB">
        <w:rPr>
          <w:rFonts w:ascii="Arial" w:hAnsi="Arial" w:cs="Arial"/>
          <w:szCs w:val="19"/>
        </w:rPr>
        <w:t xml:space="preserve"> </w:t>
      </w:r>
      <w:r w:rsidRPr="00FF15CB">
        <w:rPr>
          <w:rFonts w:ascii="Arial" w:hAnsi="Arial" w:cs="Arial"/>
          <w:szCs w:val="19"/>
          <w:highlight w:val="green"/>
        </w:rPr>
        <w:t>*</w:t>
      </w:r>
      <w:proofErr w:type="spellStart"/>
      <w:r w:rsidRPr="00FF15CB">
        <w:rPr>
          <w:rFonts w:ascii="Arial" w:hAnsi="Arial" w:cs="Arial"/>
          <w:szCs w:val="19"/>
        </w:rPr>
        <w:t>m_pInstance</w:t>
      </w:r>
      <w:proofErr w:type="spellEnd"/>
      <w:r w:rsidRPr="00FF15CB">
        <w:rPr>
          <w:rFonts w:ascii="Arial" w:hAnsi="Arial" w:cs="Arial"/>
          <w:szCs w:val="19"/>
        </w:rPr>
        <w:t xml:space="preserve"> ;</w:t>
      </w:r>
    </w:p>
    <w:p w:rsid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</w:p>
    <w:p w:rsidR="006A415F" w:rsidRDefault="00677255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  <w:r>
        <w:rPr>
          <w:rFonts w:ascii="Palatino-Roman" w:hAnsi="Palatino-Roman" w:cs="Palatino-Roman"/>
          <w:b/>
          <w:color w:val="231F20"/>
          <w:szCs w:val="20"/>
        </w:rPr>
        <w:t>//===============================================================================</w:t>
      </w:r>
    </w:p>
    <w:p w:rsid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</w:p>
    <w:p w:rsidR="006A415F" w:rsidRPr="006A415F" w:rsidRDefault="006A415F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Cs w:val="20"/>
        </w:rPr>
      </w:pPr>
    </w:p>
    <w:p w:rsidR="006A415F" w:rsidRDefault="006A415F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0"/>
          <w:szCs w:val="20"/>
        </w:rPr>
      </w:pPr>
    </w:p>
    <w:p w:rsidR="00B2491D" w:rsidRDefault="00B2491D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0"/>
          <w:szCs w:val="20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>The Complete C_Reference_4e.pdf</w:t>
      </w:r>
    </w:p>
    <w:p w:rsidR="00B2491D" w:rsidRDefault="00B2491D" w:rsidP="006A415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0"/>
          <w:szCs w:val="20"/>
        </w:rPr>
      </w:pP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0"/>
        </w:rPr>
      </w:pPr>
      <w:r w:rsidRPr="00403A96">
        <w:rPr>
          <w:rFonts w:ascii="Palatino-Roman" w:hAnsi="Palatino-Roman" w:cs="Palatino-Roman"/>
          <w:color w:val="231F20"/>
          <w:sz w:val="24"/>
          <w:szCs w:val="20"/>
        </w:rPr>
        <w:t xml:space="preserve">The </w:t>
      </w:r>
      <w:r w:rsidRPr="00403A96">
        <w:rPr>
          <w:rFonts w:ascii="Palatino-Bold" w:hAnsi="Palatino-Bold" w:cs="Palatino-Bold"/>
          <w:b/>
          <w:bCs/>
          <w:color w:val="231F20"/>
          <w:sz w:val="24"/>
          <w:szCs w:val="20"/>
        </w:rPr>
        <w:t xml:space="preserve">new 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 xml:space="preserve">operator allocates memory and </w:t>
      </w:r>
      <w:r w:rsidRPr="00403A96">
        <w:rPr>
          <w:rFonts w:ascii="Palatino-Roman" w:hAnsi="Palatino-Roman" w:cs="Palatino-Roman"/>
          <w:color w:val="231F20"/>
          <w:sz w:val="24"/>
          <w:szCs w:val="20"/>
          <w:u w:val="single"/>
        </w:rPr>
        <w:t>returns a pointer to the start of it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>. The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0"/>
        </w:rPr>
      </w:pPr>
      <w:proofErr w:type="gramStart"/>
      <w:r w:rsidRPr="00403A96">
        <w:rPr>
          <w:rFonts w:ascii="Palatino-Bold" w:hAnsi="Palatino-Bold" w:cs="Palatino-Bold"/>
          <w:b/>
          <w:bCs/>
          <w:color w:val="231F20"/>
          <w:sz w:val="24"/>
          <w:szCs w:val="20"/>
        </w:rPr>
        <w:t>delete</w:t>
      </w:r>
      <w:proofErr w:type="gramEnd"/>
      <w:r w:rsidRPr="00403A96">
        <w:rPr>
          <w:rFonts w:ascii="Palatino-Bold" w:hAnsi="Palatino-Bold" w:cs="Palatino-Bold"/>
          <w:b/>
          <w:bCs/>
          <w:color w:val="231F20"/>
          <w:sz w:val="24"/>
          <w:szCs w:val="20"/>
        </w:rPr>
        <w:t xml:space="preserve"> 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 xml:space="preserve">operator frees memory previously allocated using </w:t>
      </w:r>
      <w:r w:rsidRPr="00403A96">
        <w:rPr>
          <w:rFonts w:ascii="Palatino-Bold" w:hAnsi="Palatino-Bold" w:cs="Palatino-Bold"/>
          <w:b/>
          <w:bCs/>
          <w:color w:val="231F20"/>
          <w:sz w:val="24"/>
          <w:szCs w:val="20"/>
        </w:rPr>
        <w:t>new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>. The general forms of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0"/>
        </w:rPr>
      </w:pPr>
      <w:proofErr w:type="gramStart"/>
      <w:r w:rsidRPr="00403A96">
        <w:rPr>
          <w:rFonts w:ascii="Palatino-Bold" w:hAnsi="Palatino-Bold" w:cs="Palatino-Bold"/>
          <w:b/>
          <w:bCs/>
          <w:color w:val="231F20"/>
          <w:sz w:val="24"/>
          <w:szCs w:val="20"/>
        </w:rPr>
        <w:t>new</w:t>
      </w:r>
      <w:proofErr w:type="gramEnd"/>
      <w:r w:rsidRPr="00403A96">
        <w:rPr>
          <w:rFonts w:ascii="Palatino-Bold" w:hAnsi="Palatino-Bold" w:cs="Palatino-Bold"/>
          <w:b/>
          <w:bCs/>
          <w:color w:val="231F20"/>
          <w:sz w:val="24"/>
          <w:szCs w:val="20"/>
        </w:rPr>
        <w:t xml:space="preserve"> 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 xml:space="preserve">and </w:t>
      </w:r>
      <w:r w:rsidRPr="00403A96">
        <w:rPr>
          <w:rFonts w:ascii="Palatino-Bold" w:hAnsi="Palatino-Bold" w:cs="Palatino-Bold"/>
          <w:b/>
          <w:bCs/>
          <w:color w:val="231F20"/>
          <w:sz w:val="24"/>
          <w:szCs w:val="20"/>
        </w:rPr>
        <w:t xml:space="preserve">delete 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>are shown here: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0"/>
        </w:rPr>
      </w:pP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0"/>
        </w:rPr>
      </w:pPr>
      <w:proofErr w:type="spellStart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>p_var</w:t>
      </w:r>
      <w:proofErr w:type="spellEnd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 xml:space="preserve"> 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 xml:space="preserve">= new </w:t>
      </w:r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>type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>;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0"/>
        </w:rPr>
      </w:pPr>
      <w:proofErr w:type="gramStart"/>
      <w:r w:rsidRPr="00403A96">
        <w:rPr>
          <w:rFonts w:ascii="Palatino-Roman" w:hAnsi="Palatino-Roman" w:cs="Palatino-Roman"/>
          <w:color w:val="231F20"/>
          <w:sz w:val="24"/>
          <w:szCs w:val="20"/>
        </w:rPr>
        <w:t>delete</w:t>
      </w:r>
      <w:proofErr w:type="gramEnd"/>
      <w:r w:rsidRPr="00403A96">
        <w:rPr>
          <w:rFonts w:ascii="Palatino-Roman" w:hAnsi="Palatino-Roman" w:cs="Palatino-Roman"/>
          <w:color w:val="231F20"/>
          <w:sz w:val="24"/>
          <w:szCs w:val="20"/>
        </w:rPr>
        <w:t xml:space="preserve"> </w:t>
      </w:r>
      <w:proofErr w:type="spellStart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>p_var</w:t>
      </w:r>
      <w:proofErr w:type="spellEnd"/>
      <w:r w:rsidRPr="00403A96">
        <w:rPr>
          <w:rFonts w:ascii="Palatino-Roman" w:hAnsi="Palatino-Roman" w:cs="Palatino-Roman"/>
          <w:color w:val="231F20"/>
          <w:sz w:val="24"/>
          <w:szCs w:val="20"/>
        </w:rPr>
        <w:t>;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0"/>
        </w:rPr>
      </w:pP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0"/>
        </w:rPr>
      </w:pPr>
      <w:r w:rsidRPr="00403A96">
        <w:rPr>
          <w:rFonts w:ascii="Palatino-Roman" w:hAnsi="Palatino-Roman" w:cs="Palatino-Roman"/>
          <w:color w:val="231F20"/>
          <w:sz w:val="24"/>
          <w:szCs w:val="20"/>
        </w:rPr>
        <w:t xml:space="preserve">Here, </w:t>
      </w:r>
      <w:proofErr w:type="spellStart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>p_var</w:t>
      </w:r>
      <w:proofErr w:type="spellEnd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 xml:space="preserve"> 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>is a pointer variable that receives a pointer to memory that is large enough</w:t>
      </w:r>
    </w:p>
    <w:p w:rsidR="0086229D" w:rsidRPr="00403A96" w:rsidRDefault="00B2491D" w:rsidP="00B2491D">
      <w:pPr>
        <w:rPr>
          <w:rFonts w:ascii="Palatino-Roman" w:hAnsi="Palatino-Roman" w:cs="Palatino-Roman"/>
          <w:color w:val="231F20"/>
          <w:sz w:val="24"/>
          <w:szCs w:val="20"/>
        </w:rPr>
      </w:pPr>
      <w:proofErr w:type="gramStart"/>
      <w:r w:rsidRPr="00403A96">
        <w:rPr>
          <w:rFonts w:ascii="Palatino-Roman" w:hAnsi="Palatino-Roman" w:cs="Palatino-Roman"/>
          <w:color w:val="231F20"/>
          <w:sz w:val="24"/>
          <w:szCs w:val="20"/>
        </w:rPr>
        <w:t>to</w:t>
      </w:r>
      <w:proofErr w:type="gramEnd"/>
      <w:r w:rsidRPr="00403A96">
        <w:rPr>
          <w:rFonts w:ascii="Palatino-Roman" w:hAnsi="Palatino-Roman" w:cs="Palatino-Roman"/>
          <w:color w:val="231F20"/>
          <w:sz w:val="24"/>
          <w:szCs w:val="20"/>
        </w:rPr>
        <w:t xml:space="preserve"> hold an item of type </w:t>
      </w:r>
      <w:proofErr w:type="spellStart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>type</w:t>
      </w:r>
      <w:proofErr w:type="spellEnd"/>
      <w:r w:rsidRPr="00403A96">
        <w:rPr>
          <w:rFonts w:ascii="Palatino-Roman" w:hAnsi="Palatino-Roman" w:cs="Palatino-Roman"/>
          <w:color w:val="231F20"/>
          <w:sz w:val="24"/>
          <w:szCs w:val="20"/>
        </w:rPr>
        <w:t>.</w:t>
      </w:r>
    </w:p>
    <w:p w:rsidR="00B2491D" w:rsidRPr="00403A96" w:rsidRDefault="00B2491D" w:rsidP="00B2491D">
      <w:pPr>
        <w:rPr>
          <w:rFonts w:ascii="Palatino-Italic" w:hAnsi="Palatino-Italic" w:cs="Palatino-Italic"/>
          <w:i/>
          <w:iCs/>
          <w:color w:val="231F20"/>
          <w:sz w:val="24"/>
          <w:szCs w:val="20"/>
        </w:rPr>
      </w:pPr>
      <w:proofErr w:type="spellStart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>p_var</w:t>
      </w:r>
      <w:proofErr w:type="spellEnd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 xml:space="preserve"> </w:t>
      </w:r>
      <w:r w:rsidRPr="00403A96">
        <w:rPr>
          <w:rFonts w:ascii="Palatino-Roman" w:hAnsi="Palatino-Roman" w:cs="Palatino-Roman"/>
          <w:color w:val="231F20"/>
          <w:sz w:val="24"/>
          <w:szCs w:val="20"/>
        </w:rPr>
        <w:t xml:space="preserve">= new </w:t>
      </w:r>
      <w:proofErr w:type="spellStart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>var_type</w:t>
      </w:r>
      <w:proofErr w:type="spellEnd"/>
      <w:r w:rsidRPr="00403A96">
        <w:rPr>
          <w:rFonts w:ascii="Palatino-Italic" w:hAnsi="Palatino-Italic" w:cs="Palatino-Italic"/>
          <w:i/>
          <w:iCs/>
          <w:color w:val="231F20"/>
          <w:sz w:val="24"/>
          <w:szCs w:val="20"/>
        </w:rPr>
        <w:t xml:space="preserve"> (initializer);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spellStart"/>
      <w:proofErr w:type="gramStart"/>
      <w:r w:rsidRPr="00403A96">
        <w:rPr>
          <w:rFonts w:ascii="Courier" w:hAnsi="Courier" w:cs="Courier"/>
          <w:color w:val="231F20"/>
          <w:szCs w:val="18"/>
        </w:rPr>
        <w:t>int</w:t>
      </w:r>
      <w:proofErr w:type="spellEnd"/>
      <w:proofErr w:type="gramEnd"/>
      <w:r w:rsidRPr="00403A96">
        <w:rPr>
          <w:rFonts w:ascii="Courier" w:hAnsi="Courier" w:cs="Courier"/>
          <w:color w:val="231F20"/>
          <w:szCs w:val="18"/>
        </w:rPr>
        <w:t xml:space="preserve"> main()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r w:rsidRPr="00403A96">
        <w:rPr>
          <w:rFonts w:ascii="Courier" w:hAnsi="Courier" w:cs="Courier"/>
          <w:color w:val="231F20"/>
          <w:szCs w:val="18"/>
        </w:rPr>
        <w:t>{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spellStart"/>
      <w:proofErr w:type="gramStart"/>
      <w:r w:rsidRPr="00403A96">
        <w:rPr>
          <w:rFonts w:ascii="Courier" w:hAnsi="Courier" w:cs="Courier"/>
          <w:color w:val="231F20"/>
          <w:szCs w:val="18"/>
          <w:highlight w:val="yellow"/>
        </w:rPr>
        <w:t>int</w:t>
      </w:r>
      <w:proofErr w:type="spellEnd"/>
      <w:proofErr w:type="gramEnd"/>
      <w:r w:rsidRPr="00403A96">
        <w:rPr>
          <w:rFonts w:ascii="Courier" w:hAnsi="Courier" w:cs="Courier"/>
          <w:color w:val="231F20"/>
          <w:szCs w:val="18"/>
          <w:highlight w:val="yellow"/>
        </w:rPr>
        <w:t xml:space="preserve"> *p</w:t>
      </w:r>
      <w:r w:rsidRPr="00403A96">
        <w:rPr>
          <w:rFonts w:ascii="Courier" w:hAnsi="Courier" w:cs="Courier"/>
          <w:color w:val="231F20"/>
          <w:szCs w:val="18"/>
        </w:rPr>
        <w:t>;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gramStart"/>
      <w:r w:rsidRPr="00403A96">
        <w:rPr>
          <w:rFonts w:ascii="Courier" w:hAnsi="Courier" w:cs="Courier"/>
          <w:color w:val="231F20"/>
          <w:szCs w:val="18"/>
        </w:rPr>
        <w:t>try</w:t>
      </w:r>
      <w:proofErr w:type="gramEnd"/>
      <w:r w:rsidRPr="00403A96">
        <w:rPr>
          <w:rFonts w:ascii="Courier" w:hAnsi="Courier" w:cs="Courier"/>
          <w:color w:val="231F20"/>
          <w:szCs w:val="18"/>
        </w:rPr>
        <w:t xml:space="preserve"> {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r w:rsidRPr="00403A96">
        <w:rPr>
          <w:rFonts w:ascii="Courier" w:hAnsi="Courier" w:cs="Courier"/>
          <w:color w:val="231F20"/>
          <w:szCs w:val="18"/>
          <w:highlight w:val="yellow"/>
        </w:rPr>
        <w:t xml:space="preserve">p = new </w:t>
      </w:r>
      <w:proofErr w:type="spellStart"/>
      <w:r w:rsidRPr="00403A96">
        <w:rPr>
          <w:rFonts w:ascii="Courier" w:hAnsi="Courier" w:cs="Courier"/>
          <w:color w:val="231F20"/>
          <w:szCs w:val="18"/>
          <w:highlight w:val="yellow"/>
        </w:rPr>
        <w:t>int</w:t>
      </w:r>
      <w:proofErr w:type="spellEnd"/>
      <w:r w:rsidRPr="00403A96">
        <w:rPr>
          <w:rFonts w:ascii="Courier" w:hAnsi="Courier" w:cs="Courier"/>
          <w:color w:val="231F20"/>
          <w:szCs w:val="18"/>
          <w:highlight w:val="yellow"/>
        </w:rPr>
        <w:t xml:space="preserve"> (87);</w:t>
      </w:r>
      <w:r w:rsidRPr="00403A96">
        <w:rPr>
          <w:rFonts w:ascii="Courier" w:hAnsi="Courier" w:cs="Courier"/>
          <w:color w:val="231F20"/>
          <w:szCs w:val="18"/>
        </w:rPr>
        <w:t xml:space="preserve"> // initialize to 87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r w:rsidRPr="00403A96">
        <w:rPr>
          <w:rFonts w:ascii="Courier" w:hAnsi="Courier" w:cs="Courier"/>
          <w:color w:val="231F20"/>
          <w:szCs w:val="18"/>
        </w:rPr>
        <w:t xml:space="preserve">} 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gramStart"/>
      <w:r w:rsidRPr="00403A96">
        <w:rPr>
          <w:rFonts w:ascii="Courier" w:hAnsi="Courier" w:cs="Courier"/>
          <w:color w:val="231F20"/>
          <w:szCs w:val="18"/>
        </w:rPr>
        <w:lastRenderedPageBreak/>
        <w:t>catch</w:t>
      </w:r>
      <w:proofErr w:type="gramEnd"/>
      <w:r w:rsidRPr="00403A96">
        <w:rPr>
          <w:rFonts w:ascii="Courier" w:hAnsi="Courier" w:cs="Courier"/>
          <w:color w:val="231F20"/>
          <w:szCs w:val="18"/>
        </w:rPr>
        <w:t xml:space="preserve"> (</w:t>
      </w:r>
      <w:proofErr w:type="spellStart"/>
      <w:r w:rsidRPr="00403A96">
        <w:rPr>
          <w:rFonts w:ascii="Courier" w:hAnsi="Courier" w:cs="Courier"/>
          <w:color w:val="231F20"/>
          <w:szCs w:val="18"/>
        </w:rPr>
        <w:t>bad_alloc</w:t>
      </w:r>
      <w:proofErr w:type="spellEnd"/>
      <w:r w:rsidRPr="00403A96">
        <w:rPr>
          <w:rFonts w:ascii="Courier" w:hAnsi="Courier" w:cs="Courier"/>
          <w:color w:val="231F20"/>
          <w:szCs w:val="18"/>
        </w:rPr>
        <w:t xml:space="preserve"> </w:t>
      </w:r>
      <w:proofErr w:type="spellStart"/>
      <w:r w:rsidRPr="00403A96">
        <w:rPr>
          <w:rFonts w:ascii="Courier" w:hAnsi="Courier" w:cs="Courier"/>
          <w:color w:val="231F20"/>
          <w:szCs w:val="18"/>
        </w:rPr>
        <w:t>xa</w:t>
      </w:r>
      <w:proofErr w:type="spellEnd"/>
      <w:r w:rsidRPr="00403A96">
        <w:rPr>
          <w:rFonts w:ascii="Courier" w:hAnsi="Courier" w:cs="Courier"/>
          <w:color w:val="231F20"/>
          <w:szCs w:val="18"/>
        </w:rPr>
        <w:t>) {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spellStart"/>
      <w:proofErr w:type="gramStart"/>
      <w:r w:rsidRPr="00403A96">
        <w:rPr>
          <w:rFonts w:ascii="Courier" w:hAnsi="Courier" w:cs="Courier"/>
          <w:color w:val="231F20"/>
          <w:szCs w:val="18"/>
        </w:rPr>
        <w:t>cout</w:t>
      </w:r>
      <w:proofErr w:type="spellEnd"/>
      <w:proofErr w:type="gramEnd"/>
      <w:r w:rsidRPr="00403A96">
        <w:rPr>
          <w:rFonts w:ascii="Courier" w:hAnsi="Courier" w:cs="Courier"/>
          <w:color w:val="231F20"/>
          <w:szCs w:val="18"/>
        </w:rPr>
        <w:t xml:space="preserve"> &lt;&lt; "Allocation Failure\n";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gramStart"/>
      <w:r w:rsidRPr="00403A96">
        <w:rPr>
          <w:rFonts w:ascii="Courier" w:hAnsi="Courier" w:cs="Courier"/>
          <w:color w:val="231F20"/>
          <w:szCs w:val="18"/>
        </w:rPr>
        <w:t>return</w:t>
      </w:r>
      <w:proofErr w:type="gramEnd"/>
      <w:r w:rsidRPr="00403A96">
        <w:rPr>
          <w:rFonts w:ascii="Courier" w:hAnsi="Courier" w:cs="Courier"/>
          <w:color w:val="231F20"/>
          <w:szCs w:val="18"/>
        </w:rPr>
        <w:t xml:space="preserve"> 1;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r w:rsidRPr="00403A96">
        <w:rPr>
          <w:rFonts w:ascii="Courier" w:hAnsi="Courier" w:cs="Courier"/>
          <w:color w:val="231F20"/>
          <w:szCs w:val="18"/>
        </w:rPr>
        <w:t>}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spellStart"/>
      <w:proofErr w:type="gramStart"/>
      <w:r w:rsidRPr="00403A96">
        <w:rPr>
          <w:rFonts w:ascii="Courier" w:hAnsi="Courier" w:cs="Courier"/>
          <w:color w:val="231F20"/>
          <w:szCs w:val="18"/>
        </w:rPr>
        <w:t>cout</w:t>
      </w:r>
      <w:proofErr w:type="spellEnd"/>
      <w:proofErr w:type="gramEnd"/>
      <w:r w:rsidRPr="00403A96">
        <w:rPr>
          <w:rFonts w:ascii="Courier" w:hAnsi="Courier" w:cs="Courier"/>
          <w:color w:val="231F20"/>
          <w:szCs w:val="18"/>
        </w:rPr>
        <w:t xml:space="preserve"> &lt;&lt; "At " &lt;&lt; p &lt;&lt; " ";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spellStart"/>
      <w:proofErr w:type="gramStart"/>
      <w:r w:rsidRPr="00403A96">
        <w:rPr>
          <w:rFonts w:ascii="Courier" w:hAnsi="Courier" w:cs="Courier"/>
          <w:color w:val="231F20"/>
          <w:szCs w:val="18"/>
        </w:rPr>
        <w:t>cout</w:t>
      </w:r>
      <w:proofErr w:type="spellEnd"/>
      <w:proofErr w:type="gramEnd"/>
      <w:r w:rsidRPr="00403A96">
        <w:rPr>
          <w:rFonts w:ascii="Courier" w:hAnsi="Courier" w:cs="Courier"/>
          <w:color w:val="231F20"/>
          <w:szCs w:val="18"/>
        </w:rPr>
        <w:t xml:space="preserve"> &lt;&lt; "is the value " &lt;&lt; *p &lt;&lt; "\n";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gramStart"/>
      <w:r w:rsidRPr="00403A96">
        <w:rPr>
          <w:rFonts w:ascii="Courier" w:hAnsi="Courier" w:cs="Courier"/>
          <w:color w:val="231F20"/>
          <w:szCs w:val="18"/>
        </w:rPr>
        <w:t>delete</w:t>
      </w:r>
      <w:proofErr w:type="gramEnd"/>
      <w:r w:rsidRPr="00403A96">
        <w:rPr>
          <w:rFonts w:ascii="Courier" w:hAnsi="Courier" w:cs="Courier"/>
          <w:color w:val="231F20"/>
          <w:szCs w:val="18"/>
        </w:rPr>
        <w:t xml:space="preserve"> p;</w:t>
      </w:r>
    </w:p>
    <w:p w:rsidR="00B2491D" w:rsidRPr="00403A96" w:rsidRDefault="00B2491D" w:rsidP="00B24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Cs w:val="18"/>
        </w:rPr>
      </w:pPr>
      <w:proofErr w:type="gramStart"/>
      <w:r w:rsidRPr="00403A96">
        <w:rPr>
          <w:rFonts w:ascii="Courier" w:hAnsi="Courier" w:cs="Courier"/>
          <w:color w:val="231F20"/>
          <w:szCs w:val="18"/>
        </w:rPr>
        <w:t>return</w:t>
      </w:r>
      <w:proofErr w:type="gramEnd"/>
      <w:r w:rsidRPr="00403A96">
        <w:rPr>
          <w:rFonts w:ascii="Courier" w:hAnsi="Courier" w:cs="Courier"/>
          <w:color w:val="231F20"/>
          <w:szCs w:val="18"/>
        </w:rPr>
        <w:t xml:space="preserve"> 0;</w:t>
      </w:r>
    </w:p>
    <w:p w:rsidR="00B2491D" w:rsidRPr="00403A96" w:rsidRDefault="00B2491D" w:rsidP="00B2491D">
      <w:pPr>
        <w:rPr>
          <w:rFonts w:ascii="Palatino-Italic" w:hAnsi="Palatino-Italic" w:cs="Palatino-Italic"/>
          <w:iCs/>
          <w:color w:val="231F20"/>
          <w:sz w:val="24"/>
          <w:szCs w:val="20"/>
        </w:rPr>
      </w:pPr>
      <w:r w:rsidRPr="00403A96">
        <w:rPr>
          <w:rFonts w:ascii="Courier" w:hAnsi="Courier" w:cs="Courier"/>
          <w:color w:val="231F20"/>
          <w:szCs w:val="18"/>
        </w:rPr>
        <w:t>}</w:t>
      </w:r>
    </w:p>
    <w:p w:rsidR="00B2491D" w:rsidRPr="006A415F" w:rsidRDefault="00B2491D" w:rsidP="00B2491D">
      <w:pPr>
        <w:rPr>
          <w:rFonts w:ascii="Palatino-Roman" w:hAnsi="Palatino-Roman" w:cs="Palatino-Roman"/>
          <w:color w:val="231F20"/>
          <w:sz w:val="20"/>
          <w:szCs w:val="20"/>
        </w:rPr>
      </w:pPr>
    </w:p>
    <w:p w:rsidR="00B2491D" w:rsidRDefault="00B2491D" w:rsidP="00B2491D">
      <w:r>
        <w:t xml:space="preserve">From </w:t>
      </w:r>
      <w:hyperlink r:id="rId5" w:history="1">
        <w:r w:rsidRPr="00F26E69">
          <w:rPr>
            <w:rStyle w:val="Hyperlink"/>
          </w:rPr>
          <w:t>https://www.geeksforgeeks.org/new-vs-operator-new-in-cpp/#:~:text=new%20keyword,memory%20to%20the%20pointer%20variable</w:t>
        </w:r>
      </w:hyperlink>
      <w:r w:rsidRPr="00B2491D">
        <w:t>.</w:t>
      </w:r>
    </w:p>
    <w:p w:rsidR="00B2491D" w:rsidRPr="00B2491D" w:rsidRDefault="00B2491D" w:rsidP="00B2491D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</w:pPr>
      <w:r w:rsidRPr="00B2491D"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  <w:t>The new operator is an </w:t>
      </w:r>
      <w:r w:rsidRPr="00B2491D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SG"/>
        </w:rPr>
        <w:t>operator</w:t>
      </w:r>
      <w:r w:rsidRPr="00B2491D"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  <w:t xml:space="preserve"> which denotes a request for memory allocation on the Heap. If sufficient memory is available, new operator initializes the memory and </w:t>
      </w:r>
      <w:r w:rsidRPr="00B2491D">
        <w:rPr>
          <w:rFonts w:ascii="Arial" w:eastAsia="Times New Roman" w:hAnsi="Arial" w:cs="Arial"/>
          <w:color w:val="00B050"/>
          <w:spacing w:val="2"/>
          <w:sz w:val="26"/>
          <w:szCs w:val="26"/>
          <w:highlight w:val="yellow"/>
          <w:lang w:eastAsia="en-SG"/>
        </w:rPr>
        <w:t>returns the address of the newly allocated</w:t>
      </w:r>
      <w:r w:rsidRPr="00B2491D">
        <w:rPr>
          <w:rFonts w:ascii="Arial" w:eastAsia="Times New Roman" w:hAnsi="Arial" w:cs="Arial"/>
          <w:color w:val="00B050"/>
          <w:spacing w:val="2"/>
          <w:sz w:val="26"/>
          <w:szCs w:val="26"/>
          <w:lang w:eastAsia="en-SG"/>
        </w:rPr>
        <w:t xml:space="preserve"> </w:t>
      </w:r>
      <w:r w:rsidRPr="00B2491D"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  <w:t xml:space="preserve">and initialized memory to </w:t>
      </w:r>
      <w:r w:rsidRPr="00B2491D">
        <w:rPr>
          <w:rFonts w:ascii="Arial" w:eastAsia="Times New Roman" w:hAnsi="Arial" w:cs="Arial"/>
          <w:color w:val="00B050"/>
          <w:spacing w:val="2"/>
          <w:sz w:val="26"/>
          <w:szCs w:val="26"/>
          <w:lang w:eastAsia="en-SG"/>
        </w:rPr>
        <w:t xml:space="preserve">the </w:t>
      </w:r>
      <w:r w:rsidRPr="00B2491D">
        <w:rPr>
          <w:rFonts w:ascii="Arial" w:eastAsia="Times New Roman" w:hAnsi="Arial" w:cs="Arial"/>
          <w:color w:val="00B050"/>
          <w:spacing w:val="2"/>
          <w:sz w:val="26"/>
          <w:szCs w:val="26"/>
          <w:highlight w:val="yellow"/>
          <w:lang w:eastAsia="en-SG"/>
        </w:rPr>
        <w:t>pointer variable</w:t>
      </w:r>
      <w:r w:rsidRPr="00B2491D"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  <w:t xml:space="preserve">. When you create an object of class using new </w:t>
      </w:r>
      <w:proofErr w:type="gramStart"/>
      <w:r w:rsidRPr="00B2491D"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  <w:t>keyword(</w:t>
      </w:r>
      <w:proofErr w:type="gramEnd"/>
      <w:r w:rsidRPr="00B2491D"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  <w:t>normal new).</w:t>
      </w:r>
    </w:p>
    <w:p w:rsidR="00B2491D" w:rsidRPr="00B2491D" w:rsidRDefault="00B2491D" w:rsidP="00B2491D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</w:pPr>
      <w:r w:rsidRPr="00B2491D"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  <w:t>The memory for the object is allocated using </w:t>
      </w:r>
      <w:r w:rsidRPr="00B2491D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SG"/>
        </w:rPr>
        <w:t>operator new</w:t>
      </w:r>
      <w:r w:rsidRPr="00B2491D"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  <w:t> from heap.</w:t>
      </w:r>
    </w:p>
    <w:p w:rsidR="00B2491D" w:rsidRPr="00B2491D" w:rsidRDefault="00B2491D" w:rsidP="00B2491D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</w:pPr>
      <w:r w:rsidRPr="00B2491D">
        <w:rPr>
          <w:rFonts w:ascii="Arial" w:eastAsia="Times New Roman" w:hAnsi="Arial" w:cs="Arial"/>
          <w:color w:val="FFFFFF"/>
          <w:spacing w:val="2"/>
          <w:sz w:val="26"/>
          <w:szCs w:val="26"/>
          <w:lang w:eastAsia="en-SG"/>
        </w:rPr>
        <w:t>The constructor of the class is invoked to properly initialize this memory.</w:t>
      </w:r>
    </w:p>
    <w:p w:rsidR="00B2491D" w:rsidRDefault="00B2491D" w:rsidP="00B2491D"/>
    <w:p w:rsidR="00403A96" w:rsidRDefault="00403A96" w:rsidP="00B2491D">
      <w:r>
        <w:t xml:space="preserve">A </w:t>
      </w:r>
      <w:proofErr w:type="spellStart"/>
      <w:r>
        <w:t>comple</w:t>
      </w:r>
      <w:proofErr w:type="spellEnd"/>
      <w:r>
        <w:t xml:space="preserve"> Guide to </w:t>
      </w:r>
      <w:proofErr w:type="spellStart"/>
      <w:r>
        <w:t>Prog</w:t>
      </w:r>
      <w:proofErr w:type="spellEnd"/>
      <w:r>
        <w:t xml:space="preserve"> in C++</w:t>
      </w:r>
    </w:p>
    <w:p w:rsidR="00403A96" w:rsidRPr="00403A96" w:rsidRDefault="00403A96" w:rsidP="00403A96">
      <w:proofErr w:type="spellStart"/>
      <w:r>
        <w:t>Pg</w:t>
      </w:r>
      <w:proofErr w:type="spellEnd"/>
      <w:r>
        <w:t xml:space="preserve"> 454 Chap 21 – </w:t>
      </w:r>
      <w:r w:rsidRPr="00403A96">
        <w:rPr>
          <w:b/>
          <w:sz w:val="24"/>
        </w:rPr>
        <w:t>Dynamic Memory Allocation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3"/>
          <w:szCs w:val="19"/>
        </w:rPr>
      </w:pPr>
      <w:r w:rsidRPr="00403A96">
        <w:rPr>
          <w:rFonts w:ascii="Courier" w:hAnsi="Courier" w:cs="Courier"/>
          <w:b/>
          <w:sz w:val="23"/>
          <w:szCs w:val="19"/>
        </w:rPr>
        <w:t>// Dynamic objects of type long and double</w:t>
      </w:r>
    </w:p>
    <w:p w:rsid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// ------------------------------------------------------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  <w:proofErr w:type="gramStart"/>
      <w:r w:rsidRPr="00403A96">
        <w:rPr>
          <w:rFonts w:ascii="Courier" w:hAnsi="Courier" w:cs="Courier"/>
          <w:sz w:val="23"/>
          <w:szCs w:val="19"/>
        </w:rPr>
        <w:t>long</w:t>
      </w:r>
      <w:proofErr w:type="gramEnd"/>
      <w:r w:rsidRPr="00403A96">
        <w:rPr>
          <w:rFonts w:ascii="Courier" w:hAnsi="Courier" w:cs="Courier"/>
          <w:sz w:val="23"/>
          <w:szCs w:val="19"/>
        </w:rPr>
        <w:t xml:space="preserve"> *</w:t>
      </w:r>
      <w:proofErr w:type="spellStart"/>
      <w:r w:rsidRPr="00403A96">
        <w:rPr>
          <w:rFonts w:ascii="Courier" w:hAnsi="Courier" w:cs="Courier"/>
          <w:sz w:val="23"/>
          <w:szCs w:val="19"/>
        </w:rPr>
        <w:t>ptr_long</w:t>
      </w:r>
      <w:proofErr w:type="spellEnd"/>
      <w:r w:rsidRPr="00403A96">
        <w:rPr>
          <w:rFonts w:ascii="Courier" w:hAnsi="Courier" w:cs="Courier"/>
          <w:sz w:val="23"/>
          <w:szCs w:val="19"/>
        </w:rPr>
        <w:t>;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  <w:proofErr w:type="spellStart"/>
      <w:r w:rsidRPr="00403A96">
        <w:rPr>
          <w:rFonts w:ascii="Courier" w:hAnsi="Courier" w:cs="Courier"/>
          <w:color w:val="2F5496" w:themeColor="accent5" w:themeShade="BF"/>
          <w:sz w:val="23"/>
          <w:szCs w:val="19"/>
        </w:rPr>
        <w:t>ptr_long</w:t>
      </w:r>
      <w:proofErr w:type="spellEnd"/>
      <w:r w:rsidRPr="00403A96">
        <w:rPr>
          <w:rFonts w:ascii="Courier" w:hAnsi="Courier" w:cs="Courier"/>
          <w:color w:val="2F5496" w:themeColor="accent5" w:themeShade="BF"/>
          <w:sz w:val="23"/>
          <w:szCs w:val="19"/>
        </w:rPr>
        <w:t xml:space="preserve"> = new long</w:t>
      </w:r>
      <w:r w:rsidRPr="00403A96">
        <w:rPr>
          <w:rFonts w:ascii="Courier" w:hAnsi="Courier" w:cs="Courier"/>
          <w:sz w:val="23"/>
          <w:szCs w:val="19"/>
        </w:rPr>
        <w:t>; // No initialization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23"/>
          <w:szCs w:val="19"/>
        </w:rPr>
      </w:pPr>
      <w:r w:rsidRPr="00403A96">
        <w:rPr>
          <w:rFonts w:ascii="Courier" w:hAnsi="Courier" w:cs="Courier"/>
          <w:sz w:val="23"/>
          <w:szCs w:val="19"/>
        </w:rPr>
        <w:t>// of the long object.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  <w:r w:rsidRPr="00403A96">
        <w:rPr>
          <w:rFonts w:ascii="Courier" w:hAnsi="Courier" w:cs="Courier"/>
          <w:sz w:val="23"/>
          <w:szCs w:val="19"/>
        </w:rPr>
        <w:t>*</w:t>
      </w:r>
      <w:proofErr w:type="spellStart"/>
      <w:r w:rsidRPr="00403A96">
        <w:rPr>
          <w:rFonts w:ascii="Courier" w:hAnsi="Courier" w:cs="Courier"/>
          <w:sz w:val="23"/>
          <w:szCs w:val="19"/>
        </w:rPr>
        <w:t>ptr_long</w:t>
      </w:r>
      <w:proofErr w:type="spellEnd"/>
      <w:r w:rsidRPr="00403A96">
        <w:rPr>
          <w:rFonts w:ascii="Courier" w:hAnsi="Courier" w:cs="Courier"/>
          <w:sz w:val="23"/>
          <w:szCs w:val="19"/>
        </w:rPr>
        <w:t xml:space="preserve"> = 1234567; // Assign a value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  <w:proofErr w:type="gramStart"/>
      <w:r w:rsidRPr="00403A96">
        <w:rPr>
          <w:rFonts w:ascii="Courier" w:hAnsi="Courier" w:cs="Courier"/>
          <w:sz w:val="23"/>
          <w:szCs w:val="19"/>
        </w:rPr>
        <w:t>double</w:t>
      </w:r>
      <w:proofErr w:type="gramEnd"/>
      <w:r w:rsidRPr="00403A96">
        <w:rPr>
          <w:rFonts w:ascii="Courier" w:hAnsi="Courier" w:cs="Courier"/>
          <w:sz w:val="23"/>
          <w:szCs w:val="19"/>
        </w:rPr>
        <w:t xml:space="preserve"> *</w:t>
      </w:r>
      <w:proofErr w:type="spellStart"/>
      <w:r w:rsidRPr="00403A96">
        <w:rPr>
          <w:rFonts w:ascii="Courier" w:hAnsi="Courier" w:cs="Courier"/>
          <w:sz w:val="23"/>
          <w:szCs w:val="19"/>
        </w:rPr>
        <w:t>ptr_double</w:t>
      </w:r>
      <w:proofErr w:type="spellEnd"/>
      <w:r w:rsidRPr="00403A96">
        <w:rPr>
          <w:rFonts w:ascii="Courier" w:hAnsi="Courier" w:cs="Courier"/>
          <w:sz w:val="23"/>
          <w:szCs w:val="19"/>
        </w:rPr>
        <w:t>;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  <w:proofErr w:type="gramStart"/>
      <w:r w:rsidRPr="00403A96">
        <w:rPr>
          <w:rFonts w:ascii="Courier" w:hAnsi="Courier" w:cs="Courier"/>
          <w:sz w:val="23"/>
          <w:szCs w:val="19"/>
        </w:rPr>
        <w:t>double</w:t>
      </w:r>
      <w:proofErr w:type="gramEnd"/>
      <w:r w:rsidRPr="00403A96">
        <w:rPr>
          <w:rFonts w:ascii="Courier" w:hAnsi="Courier" w:cs="Courier"/>
          <w:sz w:val="23"/>
          <w:szCs w:val="19"/>
        </w:rPr>
        <w:t xml:space="preserve"> z = 1.9;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  <w:proofErr w:type="spellStart"/>
      <w:r w:rsidRPr="00403A96">
        <w:rPr>
          <w:rFonts w:ascii="Courier" w:hAnsi="Courier" w:cs="Courier"/>
          <w:color w:val="2F5496" w:themeColor="accent5" w:themeShade="BF"/>
          <w:sz w:val="23"/>
          <w:szCs w:val="19"/>
        </w:rPr>
        <w:t>ptr_double</w:t>
      </w:r>
      <w:proofErr w:type="spellEnd"/>
      <w:r w:rsidRPr="00403A96">
        <w:rPr>
          <w:rFonts w:ascii="Courier" w:hAnsi="Courier" w:cs="Courier"/>
          <w:color w:val="2F5496" w:themeColor="accent5" w:themeShade="BF"/>
          <w:sz w:val="23"/>
          <w:szCs w:val="19"/>
        </w:rPr>
        <w:t xml:space="preserve"> = new </w:t>
      </w:r>
      <w:proofErr w:type="gramStart"/>
      <w:r w:rsidRPr="00403A96">
        <w:rPr>
          <w:rFonts w:ascii="Courier" w:hAnsi="Courier" w:cs="Courier"/>
          <w:color w:val="2F5496" w:themeColor="accent5" w:themeShade="BF"/>
          <w:sz w:val="23"/>
          <w:szCs w:val="19"/>
        </w:rPr>
        <w:t>double(</w:t>
      </w:r>
      <w:proofErr w:type="gramEnd"/>
      <w:r w:rsidRPr="00403A96">
        <w:rPr>
          <w:rFonts w:ascii="Courier" w:hAnsi="Courier" w:cs="Courier"/>
          <w:color w:val="2F5496" w:themeColor="accent5" w:themeShade="BF"/>
          <w:sz w:val="23"/>
          <w:szCs w:val="19"/>
        </w:rPr>
        <w:t>z);</w:t>
      </w:r>
      <w:r w:rsidRPr="00403A96">
        <w:rPr>
          <w:rFonts w:ascii="Courier" w:hAnsi="Courier" w:cs="Courier"/>
          <w:sz w:val="23"/>
          <w:szCs w:val="19"/>
        </w:rPr>
        <w:t xml:space="preserve"> </w:t>
      </w:r>
      <w:r w:rsidRPr="00403A96">
        <w:rPr>
          <w:rFonts w:ascii="Courier" w:hAnsi="Courier" w:cs="Courier"/>
          <w:sz w:val="23"/>
          <w:szCs w:val="19"/>
        </w:rPr>
        <w:tab/>
      </w:r>
      <w:r w:rsidRPr="00403A96">
        <w:rPr>
          <w:rFonts w:ascii="Courier" w:hAnsi="Courier" w:cs="Courier"/>
          <w:sz w:val="23"/>
          <w:szCs w:val="19"/>
        </w:rPr>
        <w:t>// With initialization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  <w:r w:rsidRPr="00403A96">
        <w:rPr>
          <w:rFonts w:ascii="Courier" w:hAnsi="Courier" w:cs="Courier"/>
          <w:sz w:val="23"/>
          <w:szCs w:val="19"/>
        </w:rPr>
        <w:t>+</w:t>
      </w:r>
      <w:proofErr w:type="gramStart"/>
      <w:r w:rsidRPr="00403A96">
        <w:rPr>
          <w:rFonts w:ascii="Courier" w:hAnsi="Courier" w:cs="Courier"/>
          <w:sz w:val="23"/>
          <w:szCs w:val="19"/>
        </w:rPr>
        <w:t>+(</w:t>
      </w:r>
      <w:proofErr w:type="gramEnd"/>
      <w:r w:rsidRPr="00403A96">
        <w:rPr>
          <w:rFonts w:ascii="Courier" w:hAnsi="Courier" w:cs="Courier"/>
          <w:sz w:val="23"/>
          <w:szCs w:val="19"/>
        </w:rPr>
        <w:t>*</w:t>
      </w:r>
      <w:proofErr w:type="spellStart"/>
      <w:r w:rsidRPr="00403A96">
        <w:rPr>
          <w:rFonts w:ascii="Courier" w:hAnsi="Courier" w:cs="Courier"/>
          <w:sz w:val="23"/>
          <w:szCs w:val="19"/>
        </w:rPr>
        <w:t>ptr_double</w:t>
      </w:r>
      <w:proofErr w:type="spellEnd"/>
      <w:r w:rsidRPr="00403A96">
        <w:rPr>
          <w:rFonts w:ascii="Courier" w:hAnsi="Courier" w:cs="Courier"/>
          <w:sz w:val="23"/>
          <w:szCs w:val="19"/>
        </w:rPr>
        <w:t xml:space="preserve">); </w:t>
      </w:r>
      <w:r w:rsidRPr="00403A96">
        <w:rPr>
          <w:rFonts w:ascii="Courier" w:hAnsi="Courier" w:cs="Courier"/>
          <w:sz w:val="23"/>
          <w:szCs w:val="19"/>
        </w:rPr>
        <w:tab/>
      </w:r>
      <w:r w:rsidRPr="00403A96">
        <w:rPr>
          <w:rFonts w:ascii="Courier" w:hAnsi="Courier" w:cs="Courier"/>
          <w:sz w:val="23"/>
          <w:szCs w:val="19"/>
        </w:rPr>
        <w:tab/>
      </w:r>
      <w:r w:rsidRPr="00403A96">
        <w:rPr>
          <w:rFonts w:ascii="Courier" w:hAnsi="Courier" w:cs="Courier"/>
          <w:sz w:val="23"/>
          <w:szCs w:val="19"/>
        </w:rPr>
        <w:tab/>
      </w:r>
      <w:r w:rsidRPr="00403A96">
        <w:rPr>
          <w:rFonts w:ascii="Courier" w:hAnsi="Courier" w:cs="Courier"/>
          <w:sz w:val="23"/>
          <w:szCs w:val="19"/>
        </w:rPr>
        <w:t>// Increment the value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  <w:r w:rsidRPr="00403A96">
        <w:rPr>
          <w:rFonts w:ascii="Courier" w:hAnsi="Courier" w:cs="Courier"/>
          <w:sz w:val="23"/>
          <w:szCs w:val="19"/>
        </w:rPr>
        <w:t>*</w:t>
      </w:r>
      <w:proofErr w:type="spellStart"/>
      <w:r w:rsidRPr="00403A96">
        <w:rPr>
          <w:rFonts w:ascii="Courier" w:hAnsi="Courier" w:cs="Courier"/>
          <w:sz w:val="23"/>
          <w:szCs w:val="19"/>
        </w:rPr>
        <w:t>ptr_double</w:t>
      </w:r>
      <w:proofErr w:type="spellEnd"/>
      <w:r w:rsidRPr="00403A96">
        <w:rPr>
          <w:rFonts w:ascii="Courier" w:hAnsi="Courier" w:cs="Courier"/>
          <w:sz w:val="23"/>
          <w:szCs w:val="19"/>
        </w:rPr>
        <w:t xml:space="preserve"> += *</w:t>
      </w:r>
      <w:proofErr w:type="spellStart"/>
      <w:r w:rsidRPr="00403A96">
        <w:rPr>
          <w:rFonts w:ascii="Courier" w:hAnsi="Courier" w:cs="Courier"/>
          <w:sz w:val="23"/>
          <w:szCs w:val="19"/>
        </w:rPr>
        <w:t>ptr_long</w:t>
      </w:r>
      <w:proofErr w:type="spellEnd"/>
      <w:r w:rsidRPr="00403A96">
        <w:rPr>
          <w:rFonts w:ascii="Courier" w:hAnsi="Courier" w:cs="Courier"/>
          <w:sz w:val="23"/>
          <w:szCs w:val="19"/>
        </w:rPr>
        <w:t xml:space="preserve">; </w:t>
      </w:r>
      <w:r w:rsidRPr="00403A96">
        <w:rPr>
          <w:rFonts w:ascii="Courier" w:hAnsi="Courier" w:cs="Courier"/>
          <w:sz w:val="23"/>
          <w:szCs w:val="19"/>
        </w:rPr>
        <w:tab/>
      </w:r>
      <w:r w:rsidRPr="00403A96">
        <w:rPr>
          <w:rFonts w:ascii="Courier" w:hAnsi="Courier" w:cs="Courier"/>
          <w:sz w:val="23"/>
          <w:szCs w:val="19"/>
        </w:rPr>
        <w:t>// ok to add long value</w:t>
      </w: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</w:p>
    <w:p w:rsidR="00403A96" w:rsidRPr="00403A96" w:rsidRDefault="00403A96" w:rsidP="00403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19"/>
        </w:rPr>
      </w:pPr>
      <w:proofErr w:type="spellStart"/>
      <w:r w:rsidRPr="00403A96">
        <w:rPr>
          <w:rFonts w:ascii="Courier" w:hAnsi="Courier" w:cs="Courier"/>
          <w:sz w:val="23"/>
          <w:szCs w:val="19"/>
        </w:rPr>
        <w:t>ptr_long</w:t>
      </w:r>
      <w:proofErr w:type="spellEnd"/>
      <w:r w:rsidRPr="00403A96">
        <w:rPr>
          <w:rFonts w:ascii="Courier" w:hAnsi="Courier" w:cs="Courier"/>
          <w:sz w:val="23"/>
          <w:szCs w:val="19"/>
        </w:rPr>
        <w:t xml:space="preserve"> = new </w:t>
      </w:r>
      <w:proofErr w:type="gramStart"/>
      <w:r w:rsidRPr="00403A96">
        <w:rPr>
          <w:rFonts w:ascii="Courier" w:hAnsi="Courier" w:cs="Courier"/>
          <w:sz w:val="23"/>
          <w:szCs w:val="19"/>
        </w:rPr>
        <w:t>double(</w:t>
      </w:r>
      <w:proofErr w:type="gramEnd"/>
      <w:r w:rsidRPr="00403A96">
        <w:rPr>
          <w:rFonts w:ascii="Courier" w:hAnsi="Courier" w:cs="Courier"/>
          <w:sz w:val="23"/>
          <w:szCs w:val="19"/>
        </w:rPr>
        <w:t xml:space="preserve">2.7); </w:t>
      </w:r>
      <w:r w:rsidRPr="00403A96">
        <w:rPr>
          <w:rFonts w:ascii="Courier" w:hAnsi="Courier" w:cs="Courier"/>
          <w:sz w:val="23"/>
          <w:szCs w:val="19"/>
        </w:rPr>
        <w:tab/>
      </w:r>
      <w:r w:rsidRPr="00403A96">
        <w:rPr>
          <w:rFonts w:ascii="Courier" w:hAnsi="Courier" w:cs="Courier"/>
          <w:sz w:val="23"/>
          <w:szCs w:val="19"/>
        </w:rPr>
        <w:t xml:space="preserve">// Error: </w:t>
      </w:r>
      <w:proofErr w:type="spellStart"/>
      <w:r w:rsidRPr="00403A96">
        <w:rPr>
          <w:rFonts w:ascii="Courier" w:hAnsi="Courier" w:cs="Courier"/>
          <w:sz w:val="23"/>
          <w:szCs w:val="19"/>
        </w:rPr>
        <w:t>ptr_long</w:t>
      </w:r>
      <w:proofErr w:type="spellEnd"/>
      <w:r w:rsidRPr="00403A96">
        <w:rPr>
          <w:rFonts w:ascii="Courier" w:hAnsi="Courier" w:cs="Courier"/>
          <w:sz w:val="23"/>
          <w:szCs w:val="19"/>
        </w:rPr>
        <w:t xml:space="preserve"> not</w:t>
      </w:r>
    </w:p>
    <w:p w:rsidR="008553A3" w:rsidRDefault="00403A96" w:rsidP="00403A96">
      <w:pPr>
        <w:ind w:left="2880" w:firstLine="720"/>
        <w:rPr>
          <w:rFonts w:ascii="Courier" w:hAnsi="Courier" w:cs="Courier"/>
          <w:sz w:val="23"/>
          <w:szCs w:val="19"/>
        </w:rPr>
      </w:pPr>
      <w:r w:rsidRPr="00403A96">
        <w:rPr>
          <w:rFonts w:ascii="Courier" w:hAnsi="Courier" w:cs="Courier"/>
          <w:sz w:val="23"/>
          <w:szCs w:val="19"/>
        </w:rPr>
        <w:t>// pointing to double!</w:t>
      </w:r>
    </w:p>
    <w:p w:rsidR="00403A96" w:rsidRDefault="00403A96" w:rsidP="00403A96">
      <w:pPr>
        <w:rPr>
          <w:sz w:val="28"/>
        </w:rPr>
      </w:pPr>
      <w:r>
        <w:rPr>
          <w:noProof/>
          <w:lang w:eastAsia="en-SG"/>
        </w:rPr>
        <w:lastRenderedPageBreak/>
        <w:drawing>
          <wp:inline distT="0" distB="0" distL="0" distR="0" wp14:anchorId="005F046A" wp14:editId="1D2D1226">
            <wp:extent cx="5095875" cy="329108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972" cy="32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96" w:rsidRPr="00403A96" w:rsidRDefault="00403A96" w:rsidP="00403A96">
      <w:pPr>
        <w:rPr>
          <w:sz w:val="28"/>
        </w:rPr>
      </w:pPr>
      <w:r>
        <w:rPr>
          <w:sz w:val="28"/>
        </w:rPr>
        <w:t>//=========================================================================</w:t>
      </w:r>
    </w:p>
    <w:sectPr w:rsidR="00403A96" w:rsidRPr="00403A96" w:rsidSect="006A415F">
      <w:pgSz w:w="11906" w:h="16838"/>
      <w:pgMar w:top="567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662AE"/>
    <w:multiLevelType w:val="multilevel"/>
    <w:tmpl w:val="12F4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B4"/>
    <w:rsid w:val="00403A96"/>
    <w:rsid w:val="00445FB4"/>
    <w:rsid w:val="00677255"/>
    <w:rsid w:val="006A415F"/>
    <w:rsid w:val="008553A3"/>
    <w:rsid w:val="00A01432"/>
    <w:rsid w:val="00AC1C7B"/>
    <w:rsid w:val="00B2491D"/>
    <w:rsid w:val="00CE3C6A"/>
    <w:rsid w:val="00F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58E4-ABC0-4C91-8D47-E27420BC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B2491D"/>
    <w:rPr>
      <w:b/>
      <w:bCs/>
    </w:rPr>
  </w:style>
  <w:style w:type="character" w:styleId="Hyperlink">
    <w:name w:val="Hyperlink"/>
    <w:basedOn w:val="DefaultParagraphFont"/>
    <w:uiPriority w:val="99"/>
    <w:unhideWhenUsed/>
    <w:rsid w:val="00B24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new-vs-operator-new-in-cpp/#:~:text=new%20keyword,memory%20to%20the%20pointer%20vari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Jeffio Tan</dc:creator>
  <cp:keywords/>
  <dc:description/>
  <cp:lastModifiedBy>Jeffio Tan</cp:lastModifiedBy>
  <cp:revision>3</cp:revision>
  <dcterms:created xsi:type="dcterms:W3CDTF">2022-07-08T06:05:00Z</dcterms:created>
  <dcterms:modified xsi:type="dcterms:W3CDTF">2022-07-08T09:50:00Z</dcterms:modified>
</cp:coreProperties>
</file>