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Lab10</w:t>
      </w:r>
    </w:p>
    <w:p>
      <w:pPr>
        <w:pStyle w:val="Heading1"/>
      </w:pPr>
      <w:r>
        <w:t>Zdjecia</w:t>
      </w:r>
    </w:p>
    <w:p>
      <w:r>
        <w:t>Badany obraz: img1.jpg</w:t>
      </w:r>
    </w:p>
    <w:p>
      <w:r>
        <w:t>Metoda degradacji: JPEG Compression</w:t>
      </w:r>
    </w:p>
    <w:p>
      <w:r>
        <w:drawing>
          <wp:inline xmlns:a="http://schemas.openxmlformats.org/drawingml/2006/main" xmlns:pic="http://schemas.openxmlformats.org/drawingml/2006/picture">
            <wp:extent cx="4114800" cy="14033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03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1473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7381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Parametr</w:t>
            </w:r>
          </w:p>
        </w:tc>
        <w:tc>
          <w:tcPr>
            <w:tcW w:type="dxa" w:w="1440"/>
          </w:tcPr>
          <w:p>
            <w:r>
              <w:t>MSE</w:t>
            </w:r>
          </w:p>
        </w:tc>
        <w:tc>
          <w:tcPr>
            <w:tcW w:type="dxa" w:w="1440"/>
          </w:tcPr>
          <w:p>
            <w:r>
              <w:t>NMSE</w:t>
            </w:r>
          </w:p>
        </w:tc>
        <w:tc>
          <w:tcPr>
            <w:tcW w:type="dxa" w:w="1440"/>
          </w:tcPr>
          <w:p>
            <w:r>
              <w:t>SSIM</w:t>
            </w:r>
          </w:p>
        </w:tc>
        <w:tc>
          <w:tcPr>
            <w:tcW w:type="dxa" w:w="1440"/>
          </w:tcPr>
          <w:p>
            <w:r>
              <w:t>PSNR</w:t>
            </w:r>
          </w:p>
        </w:tc>
        <w:tc>
          <w:tcPr>
            <w:tcW w:type="dxa" w:w="1440"/>
          </w:tcPr>
          <w:p>
            <w:r>
              <w:t>IF</w:t>
            </w:r>
          </w:p>
        </w:tc>
      </w:tr>
      <w:tr>
        <w:tc>
          <w:tcPr>
            <w:tcW w:type="dxa" w:w="1440"/>
          </w:tcPr>
          <w:p>
            <w:r>
              <w:t>90</w:t>
            </w:r>
          </w:p>
        </w:tc>
        <w:tc>
          <w:tcPr>
            <w:tcW w:type="dxa" w:w="1440"/>
          </w:tcPr>
          <w:p>
            <w:r>
              <w:t>45.7777</w:t>
            </w:r>
          </w:p>
        </w:tc>
        <w:tc>
          <w:tcPr>
            <w:tcW w:type="dxa" w:w="1440"/>
          </w:tcPr>
          <w:p>
            <w:r>
              <w:t>0.00319565</w:t>
            </w:r>
          </w:p>
        </w:tc>
        <w:tc>
          <w:tcPr>
            <w:tcW w:type="dxa" w:w="1440"/>
          </w:tcPr>
          <w:p>
            <w:r>
              <w:t>0.9554</w:t>
            </w:r>
          </w:p>
        </w:tc>
        <w:tc>
          <w:tcPr>
            <w:tcW w:type="dxa" w:w="1440"/>
          </w:tcPr>
          <w:p>
            <w:r>
              <w:t>31.5233</w:t>
            </w:r>
          </w:p>
        </w:tc>
        <w:tc>
          <w:tcPr>
            <w:tcW w:type="dxa" w:w="1440"/>
          </w:tcPr>
          <w:p>
            <w:r>
              <w:t>0.9968</w:t>
            </w:r>
          </w:p>
        </w:tc>
      </w:tr>
      <w:tr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106.8052</w:t>
            </w:r>
          </w:p>
        </w:tc>
        <w:tc>
          <w:tcPr>
            <w:tcW w:type="dxa" w:w="1440"/>
          </w:tcPr>
          <w:p>
            <w:r>
              <w:t>0.00741812</w:t>
            </w:r>
          </w:p>
        </w:tc>
        <w:tc>
          <w:tcPr>
            <w:tcW w:type="dxa" w:w="1440"/>
          </w:tcPr>
          <w:p>
            <w:r>
              <w:t>0.9010</w:t>
            </w:r>
          </w:p>
        </w:tc>
        <w:tc>
          <w:tcPr>
            <w:tcW w:type="dxa" w:w="1440"/>
          </w:tcPr>
          <w:p>
            <w:r>
              <w:t>27.8445</w:t>
            </w:r>
          </w:p>
        </w:tc>
        <w:tc>
          <w:tcPr>
            <w:tcW w:type="dxa" w:w="1440"/>
          </w:tcPr>
          <w:p>
            <w:r>
              <w:t>0.9926</w:t>
            </w:r>
          </w:p>
        </w:tc>
      </w:tr>
      <w:tr>
        <w:tc>
          <w:tcPr>
            <w:tcW w:type="dxa" w:w="1440"/>
          </w:tcPr>
          <w:p>
            <w:r>
              <w:t>70</w:t>
            </w:r>
          </w:p>
        </w:tc>
        <w:tc>
          <w:tcPr>
            <w:tcW w:type="dxa" w:w="1440"/>
          </w:tcPr>
          <w:p>
            <w:r>
              <w:t>126.2107</w:t>
            </w:r>
          </w:p>
        </w:tc>
        <w:tc>
          <w:tcPr>
            <w:tcW w:type="dxa" w:w="1440"/>
          </w:tcPr>
          <w:p>
            <w:r>
              <w:t>0.00879169</w:t>
            </w:r>
          </w:p>
        </w:tc>
        <w:tc>
          <w:tcPr>
            <w:tcW w:type="dxa" w:w="1440"/>
          </w:tcPr>
          <w:p>
            <w:r>
              <w:t>0.8791</w:t>
            </w:r>
          </w:p>
        </w:tc>
        <w:tc>
          <w:tcPr>
            <w:tcW w:type="dxa" w:w="1440"/>
          </w:tcPr>
          <w:p>
            <w:r>
              <w:t>27.1195</w:t>
            </w:r>
          </w:p>
        </w:tc>
        <w:tc>
          <w:tcPr>
            <w:tcW w:type="dxa" w:w="1440"/>
          </w:tcPr>
          <w:p>
            <w:r>
              <w:t>0.9912</w:t>
            </w:r>
          </w:p>
        </w:tc>
      </w:tr>
      <w:tr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168.3571</w:t>
            </w:r>
          </w:p>
        </w:tc>
        <w:tc>
          <w:tcPr>
            <w:tcW w:type="dxa" w:w="1440"/>
          </w:tcPr>
          <w:p>
            <w:r>
              <w:t>0.01172267</w:t>
            </w:r>
          </w:p>
        </w:tc>
        <w:tc>
          <w:tcPr>
            <w:tcW w:type="dxa" w:w="1440"/>
          </w:tcPr>
          <w:p>
            <w:r>
              <w:t>0.8505</w:t>
            </w:r>
          </w:p>
        </w:tc>
        <w:tc>
          <w:tcPr>
            <w:tcW w:type="dxa" w:w="1440"/>
          </w:tcPr>
          <w:p>
            <w:r>
              <w:t>25.8682</w:t>
            </w:r>
          </w:p>
        </w:tc>
        <w:tc>
          <w:tcPr>
            <w:tcW w:type="dxa" w:w="1440"/>
          </w:tcPr>
          <w:p>
            <w:r>
              <w:t>0.9882</w:t>
            </w:r>
          </w:p>
        </w:tc>
      </w:tr>
      <w:tr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187.2492</w:t>
            </w:r>
          </w:p>
        </w:tc>
        <w:tc>
          <w:tcPr>
            <w:tcW w:type="dxa" w:w="1440"/>
          </w:tcPr>
          <w:p>
            <w:r>
              <w:t>0.01310269</w:t>
            </w:r>
          </w:p>
        </w:tc>
        <w:tc>
          <w:tcPr>
            <w:tcW w:type="dxa" w:w="1440"/>
          </w:tcPr>
          <w:p>
            <w:r>
              <w:t>0.8315</w:t>
            </w:r>
          </w:p>
        </w:tc>
        <w:tc>
          <w:tcPr>
            <w:tcW w:type="dxa" w:w="1440"/>
          </w:tcPr>
          <w:p>
            <w:r>
              <w:t>25.4064</w:t>
            </w:r>
          </w:p>
        </w:tc>
        <w:tc>
          <w:tcPr>
            <w:tcW w:type="dxa" w:w="1440"/>
          </w:tcPr>
          <w:p>
            <w:r>
              <w:t>0.9869</w:t>
            </w:r>
          </w:p>
        </w:tc>
      </w:tr>
      <w:tr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217.1455</w:t>
            </w:r>
          </w:p>
        </w:tc>
        <w:tc>
          <w:tcPr>
            <w:tcW w:type="dxa" w:w="1440"/>
          </w:tcPr>
          <w:p>
            <w:r>
              <w:t>0.01520674</w:t>
            </w:r>
          </w:p>
        </w:tc>
        <w:tc>
          <w:tcPr>
            <w:tcW w:type="dxa" w:w="1440"/>
          </w:tcPr>
          <w:p>
            <w:r>
              <w:t>0.8058</w:t>
            </w:r>
          </w:p>
        </w:tc>
        <w:tc>
          <w:tcPr>
            <w:tcW w:type="dxa" w:w="1440"/>
          </w:tcPr>
          <w:p>
            <w:r>
              <w:t>24.7631</w:t>
            </w:r>
          </w:p>
        </w:tc>
        <w:tc>
          <w:tcPr>
            <w:tcW w:type="dxa" w:w="1440"/>
          </w:tcPr>
          <w:p>
            <w:r>
              <w:t>0.9847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249.7493</w:t>
            </w:r>
          </w:p>
        </w:tc>
        <w:tc>
          <w:tcPr>
            <w:tcW w:type="dxa" w:w="1440"/>
          </w:tcPr>
          <w:p>
            <w:r>
              <w:t>0.01753498</w:t>
            </w:r>
          </w:p>
        </w:tc>
        <w:tc>
          <w:tcPr>
            <w:tcW w:type="dxa" w:w="1440"/>
          </w:tcPr>
          <w:p>
            <w:r>
              <w:t>0.7811</w:t>
            </w:r>
          </w:p>
        </w:tc>
        <w:tc>
          <w:tcPr>
            <w:tcW w:type="dxa" w:w="1440"/>
          </w:tcPr>
          <w:p>
            <w:r>
              <w:t>24.1556</w:t>
            </w:r>
          </w:p>
        </w:tc>
        <w:tc>
          <w:tcPr>
            <w:tcW w:type="dxa" w:w="1440"/>
          </w:tcPr>
          <w:p>
            <w:r>
              <w:t>0.9824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303.6050</w:t>
            </w:r>
          </w:p>
        </w:tc>
        <w:tc>
          <w:tcPr>
            <w:tcW w:type="dxa" w:w="1440"/>
          </w:tcPr>
          <w:p>
            <w:r>
              <w:t>0.02133280</w:t>
            </w:r>
          </w:p>
        </w:tc>
        <w:tc>
          <w:tcPr>
            <w:tcW w:type="dxa" w:w="1440"/>
          </w:tcPr>
          <w:p>
            <w:r>
              <w:t>0.7428</w:t>
            </w:r>
          </w:p>
        </w:tc>
        <w:tc>
          <w:tcPr>
            <w:tcW w:type="dxa" w:w="1440"/>
          </w:tcPr>
          <w:p>
            <w:r>
              <w:t>23.3076</w:t>
            </w:r>
          </w:p>
        </w:tc>
        <w:tc>
          <w:tcPr>
            <w:tcW w:type="dxa" w:w="1440"/>
          </w:tcPr>
          <w:p>
            <w:r>
              <w:t>0.9786</w:t>
            </w:r>
          </w:p>
        </w:tc>
      </w:tr>
    </w:tbl>
    <w:p>
      <w:r>
        <w:br w:type="page"/>
      </w:r>
    </w:p>
    <w:p>
      <w:r>
        <w:t>Badany obraz: img2.jpg</w:t>
      </w:r>
    </w:p>
    <w:p>
      <w:r>
        <w:t>Metoda degradacji: Gaussian Blur</w:t>
      </w:r>
    </w:p>
    <w:p>
      <w:r>
        <w:drawing>
          <wp:inline xmlns:a="http://schemas.openxmlformats.org/drawingml/2006/main" xmlns:pic="http://schemas.openxmlformats.org/drawingml/2006/picture">
            <wp:extent cx="4114800" cy="14966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96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14839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8397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Parametr</w:t>
            </w:r>
          </w:p>
        </w:tc>
        <w:tc>
          <w:tcPr>
            <w:tcW w:type="dxa" w:w="1440"/>
          </w:tcPr>
          <w:p>
            <w:r>
              <w:t>MSE</w:t>
            </w:r>
          </w:p>
        </w:tc>
        <w:tc>
          <w:tcPr>
            <w:tcW w:type="dxa" w:w="1440"/>
          </w:tcPr>
          <w:p>
            <w:r>
              <w:t>NMSE</w:t>
            </w:r>
          </w:p>
        </w:tc>
        <w:tc>
          <w:tcPr>
            <w:tcW w:type="dxa" w:w="1440"/>
          </w:tcPr>
          <w:p>
            <w:r>
              <w:t>SSIM</w:t>
            </w:r>
          </w:p>
        </w:tc>
        <w:tc>
          <w:tcPr>
            <w:tcW w:type="dxa" w:w="1440"/>
          </w:tcPr>
          <w:p>
            <w:r>
              <w:t>PSNR</w:t>
            </w:r>
          </w:p>
        </w:tc>
        <w:tc>
          <w:tcPr>
            <w:tcW w:type="dxa" w:w="1440"/>
          </w:tcPr>
          <w:p>
            <w:r>
              <w:t>IF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28.6491</w:t>
            </w:r>
          </w:p>
        </w:tc>
        <w:tc>
          <w:tcPr>
            <w:tcW w:type="dxa" w:w="1440"/>
          </w:tcPr>
          <w:p>
            <w:r>
              <w:t>0.00166806</w:t>
            </w:r>
          </w:p>
        </w:tc>
        <w:tc>
          <w:tcPr>
            <w:tcW w:type="dxa" w:w="1440"/>
          </w:tcPr>
          <w:p>
            <w:r>
              <w:t>0.8480</w:t>
            </w:r>
          </w:p>
        </w:tc>
        <w:tc>
          <w:tcPr>
            <w:tcW w:type="dxa" w:w="1440"/>
          </w:tcPr>
          <w:p>
            <w:r>
              <w:t>33.5582</w:t>
            </w:r>
          </w:p>
        </w:tc>
        <w:tc>
          <w:tcPr>
            <w:tcW w:type="dxa" w:w="1440"/>
          </w:tcPr>
          <w:p>
            <w:r>
              <w:t>0.9983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42.3222</w:t>
            </w:r>
          </w:p>
        </w:tc>
        <w:tc>
          <w:tcPr>
            <w:tcW w:type="dxa" w:w="1440"/>
          </w:tcPr>
          <w:p>
            <w:r>
              <w:t>0.00246668</w:t>
            </w:r>
          </w:p>
        </w:tc>
        <w:tc>
          <w:tcPr>
            <w:tcW w:type="dxa" w:w="1440"/>
          </w:tcPr>
          <w:p>
            <w:r>
              <w:t>0.7821</w:t>
            </w:r>
          </w:p>
        </w:tc>
        <w:tc>
          <w:tcPr>
            <w:tcW w:type="dxa" w:w="1440"/>
          </w:tcPr>
          <w:p>
            <w:r>
              <w:t>31.8641</w:t>
            </w:r>
          </w:p>
        </w:tc>
        <w:tc>
          <w:tcPr>
            <w:tcW w:type="dxa" w:w="1440"/>
          </w:tcPr>
          <w:p>
            <w:r>
              <w:t>0.9975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52.0208</w:t>
            </w:r>
          </w:p>
        </w:tc>
        <w:tc>
          <w:tcPr>
            <w:tcW w:type="dxa" w:w="1440"/>
          </w:tcPr>
          <w:p>
            <w:r>
              <w:t>0.00303466</w:t>
            </w:r>
          </w:p>
        </w:tc>
        <w:tc>
          <w:tcPr>
            <w:tcW w:type="dxa" w:w="1440"/>
          </w:tcPr>
          <w:p>
            <w:r>
              <w:t>0.7503</w:t>
            </w:r>
          </w:p>
        </w:tc>
        <w:tc>
          <w:tcPr>
            <w:tcW w:type="dxa" w:w="1440"/>
          </w:tcPr>
          <w:p>
            <w:r>
              <w:t>30.9682</w:t>
            </w:r>
          </w:p>
        </w:tc>
        <w:tc>
          <w:tcPr>
            <w:tcW w:type="dxa" w:w="1440"/>
          </w:tcPr>
          <w:p>
            <w:r>
              <w:t>0.9970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59.8503</w:t>
            </w:r>
          </w:p>
        </w:tc>
        <w:tc>
          <w:tcPr>
            <w:tcW w:type="dxa" w:w="1440"/>
          </w:tcPr>
          <w:p>
            <w:r>
              <w:t>0.00349398</w:t>
            </w:r>
          </w:p>
        </w:tc>
        <w:tc>
          <w:tcPr>
            <w:tcW w:type="dxa" w:w="1440"/>
          </w:tcPr>
          <w:p>
            <w:r>
              <w:t>0.7324</w:t>
            </w:r>
          </w:p>
        </w:tc>
        <w:tc>
          <w:tcPr>
            <w:tcW w:type="dxa" w:w="1440"/>
          </w:tcPr>
          <w:p>
            <w:r>
              <w:t>30.3594</w:t>
            </w:r>
          </w:p>
        </w:tc>
        <w:tc>
          <w:tcPr>
            <w:tcW w:type="dxa" w:w="1440"/>
          </w:tcPr>
          <w:p>
            <w:r>
              <w:t>0.9965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66.6305</w:t>
            </w:r>
          </w:p>
        </w:tc>
        <w:tc>
          <w:tcPr>
            <w:tcW w:type="dxa" w:w="1440"/>
          </w:tcPr>
          <w:p>
            <w:r>
              <w:t>0.00389245</w:t>
            </w:r>
          </w:p>
        </w:tc>
        <w:tc>
          <w:tcPr>
            <w:tcW w:type="dxa" w:w="1440"/>
          </w:tcPr>
          <w:p>
            <w:r>
              <w:t>0.7208</w:t>
            </w:r>
          </w:p>
        </w:tc>
        <w:tc>
          <w:tcPr>
            <w:tcW w:type="dxa" w:w="1440"/>
          </w:tcPr>
          <w:p>
            <w:r>
              <w:t>29.8934</w:t>
            </w:r>
          </w:p>
        </w:tc>
        <w:tc>
          <w:tcPr>
            <w:tcW w:type="dxa" w:w="1440"/>
          </w:tcPr>
          <w:p>
            <w:r>
              <w:t>0.9961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72.1666</w:t>
            </w:r>
          </w:p>
        </w:tc>
        <w:tc>
          <w:tcPr>
            <w:tcW w:type="dxa" w:w="1440"/>
          </w:tcPr>
          <w:p>
            <w:r>
              <w:t>0.00421823</w:t>
            </w:r>
          </w:p>
        </w:tc>
        <w:tc>
          <w:tcPr>
            <w:tcW w:type="dxa" w:w="1440"/>
          </w:tcPr>
          <w:p>
            <w:r>
              <w:t>0.7135</w:t>
            </w:r>
          </w:p>
        </w:tc>
        <w:tc>
          <w:tcPr>
            <w:tcW w:type="dxa" w:w="1440"/>
          </w:tcPr>
          <w:p>
            <w:r>
              <w:t>29.5468</w:t>
            </w:r>
          </w:p>
        </w:tc>
        <w:tc>
          <w:tcPr>
            <w:tcW w:type="dxa" w:w="1440"/>
          </w:tcPr>
          <w:p>
            <w:r>
              <w:t>0.9958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76.7906</w:t>
            </w:r>
          </w:p>
        </w:tc>
        <w:tc>
          <w:tcPr>
            <w:tcW w:type="dxa" w:w="1440"/>
          </w:tcPr>
          <w:p>
            <w:r>
              <w:t>0.00449065</w:t>
            </w:r>
          </w:p>
        </w:tc>
        <w:tc>
          <w:tcPr>
            <w:tcW w:type="dxa" w:w="1440"/>
          </w:tcPr>
          <w:p>
            <w:r>
              <w:t>0.7084</w:t>
            </w:r>
          </w:p>
        </w:tc>
        <w:tc>
          <w:tcPr>
            <w:tcW w:type="dxa" w:w="1440"/>
          </w:tcPr>
          <w:p>
            <w:r>
              <w:t>29.2772</w:t>
            </w:r>
          </w:p>
        </w:tc>
        <w:tc>
          <w:tcPr>
            <w:tcW w:type="dxa" w:w="1440"/>
          </w:tcPr>
          <w:p>
            <w:r>
              <w:t>0.9955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80.5436</w:t>
            </w:r>
          </w:p>
        </w:tc>
        <w:tc>
          <w:tcPr>
            <w:tcW w:type="dxa" w:w="1440"/>
          </w:tcPr>
          <w:p>
            <w:r>
              <w:t>0.00471196</w:t>
            </w:r>
          </w:p>
        </w:tc>
        <w:tc>
          <w:tcPr>
            <w:tcW w:type="dxa" w:w="1440"/>
          </w:tcPr>
          <w:p>
            <w:r>
              <w:t>0.7049</w:t>
            </w:r>
          </w:p>
        </w:tc>
        <w:tc>
          <w:tcPr>
            <w:tcW w:type="dxa" w:w="1440"/>
          </w:tcPr>
          <w:p>
            <w:r>
              <w:t>29.0700</w:t>
            </w:r>
          </w:p>
        </w:tc>
        <w:tc>
          <w:tcPr>
            <w:tcW w:type="dxa" w:w="1440"/>
          </w:tcPr>
          <w:p>
            <w:r>
              <w:t>0.9953</w:t>
            </w:r>
          </w:p>
        </w:tc>
      </w:tr>
    </w:tbl>
    <w:p>
      <w:r>
        <w:br w:type="page"/>
      </w:r>
    </w:p>
    <w:p>
      <w:r>
        <w:t>Badany obraz: img3.jpg</w:t>
      </w:r>
    </w:p>
    <w:p>
      <w:r>
        <w:t>Metoda degradacji: Bilateral Blur</w:t>
      </w:r>
    </w:p>
    <w:p>
      <w:r>
        <w:drawing>
          <wp:inline xmlns:a="http://schemas.openxmlformats.org/drawingml/2006/main" xmlns:pic="http://schemas.openxmlformats.org/drawingml/2006/picture">
            <wp:extent cx="4114800" cy="15068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506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14738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7381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Parametr</w:t>
            </w:r>
          </w:p>
        </w:tc>
        <w:tc>
          <w:tcPr>
            <w:tcW w:type="dxa" w:w="1440"/>
          </w:tcPr>
          <w:p>
            <w:r>
              <w:t>MSE</w:t>
            </w:r>
          </w:p>
        </w:tc>
        <w:tc>
          <w:tcPr>
            <w:tcW w:type="dxa" w:w="1440"/>
          </w:tcPr>
          <w:p>
            <w:r>
              <w:t>NMSE</w:t>
            </w:r>
          </w:p>
        </w:tc>
        <w:tc>
          <w:tcPr>
            <w:tcW w:type="dxa" w:w="1440"/>
          </w:tcPr>
          <w:p>
            <w:r>
              <w:t>SSIM</w:t>
            </w:r>
          </w:p>
        </w:tc>
        <w:tc>
          <w:tcPr>
            <w:tcW w:type="dxa" w:w="1440"/>
          </w:tcPr>
          <w:p>
            <w:r>
              <w:t>PSNR</w:t>
            </w:r>
          </w:p>
        </w:tc>
        <w:tc>
          <w:tcPr>
            <w:tcW w:type="dxa" w:w="1440"/>
          </w:tcPr>
          <w:p>
            <w:r>
              <w:t>IF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68.7175</w:t>
            </w:r>
          </w:p>
        </w:tc>
        <w:tc>
          <w:tcPr>
            <w:tcW w:type="dxa" w:w="1440"/>
          </w:tcPr>
          <w:p>
            <w:r>
              <w:t>0.00369139</w:t>
            </w:r>
          </w:p>
        </w:tc>
        <w:tc>
          <w:tcPr>
            <w:tcW w:type="dxa" w:w="1440"/>
          </w:tcPr>
          <w:p>
            <w:r>
              <w:t>0.8355</w:t>
            </w:r>
          </w:p>
        </w:tc>
        <w:tc>
          <w:tcPr>
            <w:tcW w:type="dxa" w:w="1440"/>
          </w:tcPr>
          <w:p>
            <w:r>
              <w:t>29.7595</w:t>
            </w:r>
          </w:p>
        </w:tc>
        <w:tc>
          <w:tcPr>
            <w:tcW w:type="dxa" w:w="1440"/>
          </w:tcPr>
          <w:p>
            <w:r>
              <w:t>0.9963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101.7443</w:t>
            </w:r>
          </w:p>
        </w:tc>
        <w:tc>
          <w:tcPr>
            <w:tcW w:type="dxa" w:w="1440"/>
          </w:tcPr>
          <w:p>
            <w:r>
              <w:t>0.00547892</w:t>
            </w:r>
          </w:p>
        </w:tc>
        <w:tc>
          <w:tcPr>
            <w:tcW w:type="dxa" w:w="1440"/>
          </w:tcPr>
          <w:p>
            <w:r>
              <w:t>0.7634</w:t>
            </w:r>
          </w:p>
        </w:tc>
        <w:tc>
          <w:tcPr>
            <w:tcW w:type="dxa" w:w="1440"/>
          </w:tcPr>
          <w:p>
            <w:r>
              <w:t>28.0553</w:t>
            </w:r>
          </w:p>
        </w:tc>
        <w:tc>
          <w:tcPr>
            <w:tcW w:type="dxa" w:w="1440"/>
          </w:tcPr>
          <w:p>
            <w:r>
              <w:t>0.9945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132.5344</w:t>
            </w:r>
          </w:p>
        </w:tc>
        <w:tc>
          <w:tcPr>
            <w:tcW w:type="dxa" w:w="1440"/>
          </w:tcPr>
          <w:p>
            <w:r>
              <w:t>0.00715333</w:t>
            </w:r>
          </w:p>
        </w:tc>
        <w:tc>
          <w:tcPr>
            <w:tcW w:type="dxa" w:w="1440"/>
          </w:tcPr>
          <w:p>
            <w:r>
              <w:t>0.7100</w:t>
            </w:r>
          </w:p>
        </w:tc>
        <w:tc>
          <w:tcPr>
            <w:tcW w:type="dxa" w:w="1440"/>
          </w:tcPr>
          <w:p>
            <w:r>
              <w:t>26.9072</w:t>
            </w:r>
          </w:p>
        </w:tc>
        <w:tc>
          <w:tcPr>
            <w:tcW w:type="dxa" w:w="1440"/>
          </w:tcPr>
          <w:p>
            <w:r>
              <w:t>0.9929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155.4138</w:t>
            </w:r>
          </w:p>
        </w:tc>
        <w:tc>
          <w:tcPr>
            <w:tcW w:type="dxa" w:w="1440"/>
          </w:tcPr>
          <w:p>
            <w:r>
              <w:t>0.00840294</w:t>
            </w:r>
          </w:p>
        </w:tc>
        <w:tc>
          <w:tcPr>
            <w:tcW w:type="dxa" w:w="1440"/>
          </w:tcPr>
          <w:p>
            <w:r>
              <w:t>0.6792</w:t>
            </w:r>
          </w:p>
        </w:tc>
        <w:tc>
          <w:tcPr>
            <w:tcW w:type="dxa" w:w="1440"/>
          </w:tcPr>
          <w:p>
            <w:r>
              <w:t>26.2156</w:t>
            </w:r>
          </w:p>
        </w:tc>
        <w:tc>
          <w:tcPr>
            <w:tcW w:type="dxa" w:w="1440"/>
          </w:tcPr>
          <w:p>
            <w:r>
              <w:t>0.9916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179.8747</w:t>
            </w:r>
          </w:p>
        </w:tc>
        <w:tc>
          <w:tcPr>
            <w:tcW w:type="dxa" w:w="1440"/>
          </w:tcPr>
          <w:p>
            <w:r>
              <w:t>0.00974431</w:t>
            </w:r>
          </w:p>
        </w:tc>
        <w:tc>
          <w:tcPr>
            <w:tcW w:type="dxa" w:w="1440"/>
          </w:tcPr>
          <w:p>
            <w:r>
              <w:t>0.6535</w:t>
            </w:r>
          </w:p>
        </w:tc>
        <w:tc>
          <w:tcPr>
            <w:tcW w:type="dxa" w:w="1440"/>
          </w:tcPr>
          <w:p>
            <w:r>
              <w:t>25.5809</w:t>
            </w:r>
          </w:p>
        </w:tc>
        <w:tc>
          <w:tcPr>
            <w:tcW w:type="dxa" w:w="1440"/>
          </w:tcPr>
          <w:p>
            <w:r>
              <w:t>0.9903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197.0951</w:t>
            </w:r>
          </w:p>
        </w:tc>
        <w:tc>
          <w:tcPr>
            <w:tcW w:type="dxa" w:w="1440"/>
          </w:tcPr>
          <w:p>
            <w:r>
              <w:t>0.01069190</w:t>
            </w:r>
          </w:p>
        </w:tc>
        <w:tc>
          <w:tcPr>
            <w:tcW w:type="dxa" w:w="1440"/>
          </w:tcPr>
          <w:p>
            <w:r>
              <w:t>0.6391</w:t>
            </w:r>
          </w:p>
        </w:tc>
        <w:tc>
          <w:tcPr>
            <w:tcW w:type="dxa" w:w="1440"/>
          </w:tcPr>
          <w:p>
            <w:r>
              <w:t>25.1838</w:t>
            </w:r>
          </w:p>
        </w:tc>
        <w:tc>
          <w:tcPr>
            <w:tcW w:type="dxa" w:w="1440"/>
          </w:tcPr>
          <w:p>
            <w:r>
              <w:t>0.9893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212.2148</w:t>
            </w:r>
          </w:p>
        </w:tc>
        <w:tc>
          <w:tcPr>
            <w:tcW w:type="dxa" w:w="1440"/>
          </w:tcPr>
          <w:p>
            <w:r>
              <w:t>0.01152606</w:t>
            </w:r>
          </w:p>
        </w:tc>
        <w:tc>
          <w:tcPr>
            <w:tcW w:type="dxa" w:w="1440"/>
          </w:tcPr>
          <w:p>
            <w:r>
              <w:t>0.6285</w:t>
            </w:r>
          </w:p>
        </w:tc>
        <w:tc>
          <w:tcPr>
            <w:tcW w:type="dxa" w:w="1440"/>
          </w:tcPr>
          <w:p>
            <w:r>
              <w:t>24.8628</w:t>
            </w:r>
          </w:p>
        </w:tc>
        <w:tc>
          <w:tcPr>
            <w:tcW w:type="dxa" w:w="1440"/>
          </w:tcPr>
          <w:p>
            <w:r>
              <w:t>0.9885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228.4187</w:t>
            </w:r>
          </w:p>
        </w:tc>
        <w:tc>
          <w:tcPr>
            <w:tcW w:type="dxa" w:w="1440"/>
          </w:tcPr>
          <w:p>
            <w:r>
              <w:t>0.01242211</w:t>
            </w:r>
          </w:p>
        </w:tc>
        <w:tc>
          <w:tcPr>
            <w:tcW w:type="dxa" w:w="1440"/>
          </w:tcPr>
          <w:p>
            <w:r>
              <w:t>0.6190</w:t>
            </w:r>
          </w:p>
        </w:tc>
        <w:tc>
          <w:tcPr>
            <w:tcW w:type="dxa" w:w="1440"/>
          </w:tcPr>
          <w:p>
            <w:r>
              <w:t>24.5433</w:t>
            </w:r>
          </w:p>
        </w:tc>
        <w:tc>
          <w:tcPr>
            <w:tcW w:type="dxa" w:w="1440"/>
          </w:tcPr>
          <w:p>
            <w:r>
              <w:t>0.9876</w:t>
            </w:r>
          </w:p>
        </w:tc>
      </w:tr>
    </w:tbl>
    <w:p>
      <w:r>
        <w:br w:type="page"/>
      </w:r>
    </w:p>
    <w:p>
      <w:r>
        <w:t>Badany obraz: img4.jpg</w:t>
      </w:r>
    </w:p>
    <w:p>
      <w:r>
        <w:t>Metoda degradacji: Gaussian Noise</w:t>
      </w:r>
    </w:p>
    <w:p>
      <w:r>
        <w:drawing>
          <wp:inline xmlns:a="http://schemas.openxmlformats.org/drawingml/2006/main" xmlns:pic="http://schemas.openxmlformats.org/drawingml/2006/picture">
            <wp:extent cx="4114800" cy="148146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81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1463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63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Parametr</w:t>
            </w:r>
          </w:p>
        </w:tc>
        <w:tc>
          <w:tcPr>
            <w:tcW w:type="dxa" w:w="1440"/>
          </w:tcPr>
          <w:p>
            <w:r>
              <w:t>MSE</w:t>
            </w:r>
          </w:p>
        </w:tc>
        <w:tc>
          <w:tcPr>
            <w:tcW w:type="dxa" w:w="1440"/>
          </w:tcPr>
          <w:p>
            <w:r>
              <w:t>NMSE</w:t>
            </w:r>
          </w:p>
        </w:tc>
        <w:tc>
          <w:tcPr>
            <w:tcW w:type="dxa" w:w="1440"/>
          </w:tcPr>
          <w:p>
            <w:r>
              <w:t>SSIM</w:t>
            </w:r>
          </w:p>
        </w:tc>
        <w:tc>
          <w:tcPr>
            <w:tcW w:type="dxa" w:w="1440"/>
          </w:tcPr>
          <w:p>
            <w:r>
              <w:t>PSNR</w:t>
            </w:r>
          </w:p>
        </w:tc>
        <w:tc>
          <w:tcPr>
            <w:tcW w:type="dxa" w:w="1440"/>
          </w:tcPr>
          <w:p>
            <w:r>
              <w:t>IF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31.9718</w:t>
            </w:r>
          </w:p>
        </w:tc>
        <w:tc>
          <w:tcPr>
            <w:tcW w:type="dxa" w:w="1440"/>
          </w:tcPr>
          <w:p>
            <w:r>
              <w:t>0.00355819</w:t>
            </w:r>
          </w:p>
        </w:tc>
        <w:tc>
          <w:tcPr>
            <w:tcW w:type="dxa" w:w="1440"/>
          </w:tcPr>
          <w:p>
            <w:r>
              <w:t>0.7818</w:t>
            </w:r>
          </w:p>
        </w:tc>
        <w:tc>
          <w:tcPr>
            <w:tcW w:type="dxa" w:w="1440"/>
          </w:tcPr>
          <w:p>
            <w:r>
              <w:t>33.0818</w:t>
            </w:r>
          </w:p>
        </w:tc>
        <w:tc>
          <w:tcPr>
            <w:tcW w:type="dxa" w:w="1440"/>
          </w:tcPr>
          <w:p>
            <w:r>
              <w:t>0.9965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106.6737</w:t>
            </w:r>
          </w:p>
        </w:tc>
        <w:tc>
          <w:tcPr>
            <w:tcW w:type="dxa" w:w="1440"/>
          </w:tcPr>
          <w:p>
            <w:r>
              <w:t>0.01180019</w:t>
            </w:r>
          </w:p>
        </w:tc>
        <w:tc>
          <w:tcPr>
            <w:tcW w:type="dxa" w:w="1440"/>
          </w:tcPr>
          <w:p>
            <w:r>
              <w:t>0.5214</w:t>
            </w:r>
          </w:p>
        </w:tc>
        <w:tc>
          <w:tcPr>
            <w:tcW w:type="dxa" w:w="1440"/>
          </w:tcPr>
          <w:p>
            <w:r>
              <w:t>27.8498</w:t>
            </w:r>
          </w:p>
        </w:tc>
        <w:tc>
          <w:tcPr>
            <w:tcW w:type="dxa" w:w="1440"/>
          </w:tcPr>
          <w:p>
            <w:r>
              <w:t>0.9883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222.2564</w:t>
            </w:r>
          </w:p>
        </w:tc>
        <w:tc>
          <w:tcPr>
            <w:tcW w:type="dxa" w:w="1440"/>
          </w:tcPr>
          <w:p>
            <w:r>
              <w:t>0.02433764</w:t>
            </w:r>
          </w:p>
        </w:tc>
        <w:tc>
          <w:tcPr>
            <w:tcW w:type="dxa" w:w="1440"/>
          </w:tcPr>
          <w:p>
            <w:r>
              <w:t>0.3682</w:t>
            </w:r>
          </w:p>
        </w:tc>
        <w:tc>
          <w:tcPr>
            <w:tcW w:type="dxa" w:w="1440"/>
          </w:tcPr>
          <w:p>
            <w:r>
              <w:t>24.6621</w:t>
            </w:r>
          </w:p>
        </w:tc>
        <w:tc>
          <w:tcPr>
            <w:tcW w:type="dxa" w:w="1440"/>
          </w:tcPr>
          <w:p>
            <w:r>
              <w:t>0.9756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375.7126</w:t>
            </w:r>
          </w:p>
        </w:tc>
        <w:tc>
          <w:tcPr>
            <w:tcW w:type="dxa" w:w="1440"/>
          </w:tcPr>
          <w:p>
            <w:r>
              <w:t>0.04062112</w:t>
            </w:r>
          </w:p>
        </w:tc>
        <w:tc>
          <w:tcPr>
            <w:tcW w:type="dxa" w:w="1440"/>
          </w:tcPr>
          <w:p>
            <w:r>
              <w:t>0.2767</w:t>
            </w:r>
          </w:p>
        </w:tc>
        <w:tc>
          <w:tcPr>
            <w:tcW w:type="dxa" w:w="1440"/>
          </w:tcPr>
          <w:p>
            <w:r>
              <w:t>22.3821</w:t>
            </w:r>
          </w:p>
        </w:tc>
        <w:tc>
          <w:tcPr>
            <w:tcW w:type="dxa" w:w="1440"/>
          </w:tcPr>
          <w:p>
            <w:r>
              <w:t>0.9586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567.7120</w:t>
            </w:r>
          </w:p>
        </w:tc>
        <w:tc>
          <w:tcPr>
            <w:tcW w:type="dxa" w:w="1440"/>
          </w:tcPr>
          <w:p>
            <w:r>
              <w:t>0.06040260</w:t>
            </w:r>
          </w:p>
        </w:tc>
        <w:tc>
          <w:tcPr>
            <w:tcW w:type="dxa" w:w="1440"/>
          </w:tcPr>
          <w:p>
            <w:r>
              <w:t>0.2171</w:t>
            </w:r>
          </w:p>
        </w:tc>
        <w:tc>
          <w:tcPr>
            <w:tcW w:type="dxa" w:w="1440"/>
          </w:tcPr>
          <w:p>
            <w:r>
              <w:t>20.5894</w:t>
            </w:r>
          </w:p>
        </w:tc>
        <w:tc>
          <w:tcPr>
            <w:tcW w:type="dxa" w:w="1440"/>
          </w:tcPr>
          <w:p>
            <w:r>
              <w:t>0.9373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794.1156</w:t>
            </w:r>
          </w:p>
        </w:tc>
        <w:tc>
          <w:tcPr>
            <w:tcW w:type="dxa" w:w="1440"/>
          </w:tcPr>
          <w:p>
            <w:r>
              <w:t>0.08301296</w:t>
            </w:r>
          </w:p>
        </w:tc>
        <w:tc>
          <w:tcPr>
            <w:tcW w:type="dxa" w:w="1440"/>
          </w:tcPr>
          <w:p>
            <w:r>
              <w:t>0.1765</w:t>
            </w:r>
          </w:p>
        </w:tc>
        <w:tc>
          <w:tcPr>
            <w:tcW w:type="dxa" w:w="1440"/>
          </w:tcPr>
          <w:p>
            <w:r>
              <w:t>19.1319</w:t>
            </w:r>
          </w:p>
        </w:tc>
        <w:tc>
          <w:tcPr>
            <w:tcW w:type="dxa" w:w="1440"/>
          </w:tcPr>
          <w:p>
            <w:r>
              <w:t>0.9120</w:t>
            </w:r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1056.9669</w:t>
            </w:r>
          </w:p>
        </w:tc>
        <w:tc>
          <w:tcPr>
            <w:tcW w:type="dxa" w:w="1440"/>
          </w:tcPr>
          <w:p>
            <w:r>
              <w:t>0.10828809</w:t>
            </w:r>
          </w:p>
        </w:tc>
        <w:tc>
          <w:tcPr>
            <w:tcW w:type="dxa" w:w="1440"/>
          </w:tcPr>
          <w:p>
            <w:r>
              <w:t>0.1473</w:t>
            </w:r>
          </w:p>
        </w:tc>
        <w:tc>
          <w:tcPr>
            <w:tcW w:type="dxa" w:w="1440"/>
          </w:tcPr>
          <w:p>
            <w:r>
              <w:t>17.8901</w:t>
            </w:r>
          </w:p>
        </w:tc>
        <w:tc>
          <w:tcPr>
            <w:tcW w:type="dxa" w:w="1440"/>
          </w:tcPr>
          <w:p>
            <w:r>
              <w:t>0.8824</w:t>
            </w:r>
          </w:p>
        </w:tc>
      </w:tr>
      <w:tr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1358.0035</w:t>
            </w:r>
          </w:p>
        </w:tc>
        <w:tc>
          <w:tcPr>
            <w:tcW w:type="dxa" w:w="1440"/>
          </w:tcPr>
          <w:p>
            <w:r>
              <w:t>0.13567321</w:t>
            </w:r>
          </w:p>
        </w:tc>
        <w:tc>
          <w:tcPr>
            <w:tcW w:type="dxa" w:w="1440"/>
          </w:tcPr>
          <w:p>
            <w:r>
              <w:t>0.1245</w:t>
            </w:r>
          </w:p>
        </w:tc>
        <w:tc>
          <w:tcPr>
            <w:tcW w:type="dxa" w:w="1440"/>
          </w:tcPr>
          <w:p>
            <w:r>
              <w:t>16.8018</w:t>
            </w:r>
          </w:p>
        </w:tc>
        <w:tc>
          <w:tcPr>
            <w:tcW w:type="dxa" w:w="1440"/>
          </w:tcPr>
          <w:p>
            <w:r>
              <w:t>0.8485</w:t>
            </w:r>
          </w:p>
        </w:tc>
      </w:tr>
    </w:tbl>
    <w:p>
      <w:r>
        <w:br w:type="page"/>
      </w:r>
    </w:p>
    <w:p>
      <w:pPr>
        <w:pStyle w:val="Heading1"/>
      </w:pPr>
      <w:r>
        <w:t>Podsumowanie i wnioski</w:t>
      </w:r>
    </w:p>
    <w:p>
      <w:r>
        <w:t>KOMPRESJA JPEG</w:t>
      </w:r>
    </w:p>
    <w:p>
      <w:r>
        <w:t>Wraz ze zmiejszaniem jakości rosły wartości MSe i NMSE, co oznacza wiekszy błąd, różnice względem oryginału.Jednocześnie wartości SSIM, PSNR i IF stopniowo malały. Czym mniejsze quaility tym większe pogorszenie</w:t>
      </w:r>
    </w:p>
    <w:p>
      <w:r>
        <w:t>Rozmycie Gaussowskie</w:t>
      </w:r>
    </w:p>
    <w:p>
      <w:r>
        <w:t>Im większy był parametr kernel, tym silniejsze było rozmycie obrazu.</w:t>
      </w:r>
    </w:p>
    <w:p>
      <w:r>
        <w:t>Rozmycie biletaralne</w:t>
      </w:r>
    </w:p>
    <w:p>
      <w:r>
        <w:t>tutaj zmieniano parametr d. Wraz ze wzrostem tego parametru obraz był coraz mocniej wygładzany. Ta metoda w proównaniu z rozmyciem Gussowskim lepiej zachowuje krawędzie pomimo pogorszenia jakości.Przy rozmyciach występowały najbardziej regularne zmian wraz ze zmianą parametru.</w:t>
      </w:r>
    </w:p>
    <w:p>
      <w:r>
        <w:t xml:space="preserve">Szum </w:t>
      </w:r>
    </w:p>
    <w:p>
      <w:r>
        <w:t xml:space="preserve">Największe pogorszenie jakości uzyskano dla szumu.MSE wzrosło do ponad 1350, a SSIm spadło do około 0.12 co oznacza bardzo duża utratę podobieństwa do oryginału.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