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2425" w:rsidRDefault="00BE6D39">
      <w:pPr>
        <w:pStyle w:val="Contenudetableau"/>
        <w:jc w:val="center"/>
        <w:rPr>
          <w:b/>
          <w:color w:val="000000"/>
          <w:sz w:val="36"/>
          <w:szCs w:val="36"/>
        </w:rPr>
      </w:pPr>
      <w:r>
        <w:rPr>
          <w:rFonts w:ascii="Arial" w:hAnsi="Arial"/>
          <w:b/>
          <w:bCs/>
          <w:color w:val="000000"/>
          <w:sz w:val="36"/>
          <w:szCs w:val="36"/>
        </w:rPr>
        <w:t>BTS SERVICES INFORMATIQUES AUX</w:t>
      </w:r>
      <w:bookmarkStart w:id="0" w:name="_GoBack"/>
      <w:bookmarkEnd w:id="0"/>
    </w:p>
    <w:p w:rsidR="00C62425" w:rsidRDefault="00BE6D39">
      <w:pPr>
        <w:pStyle w:val="Contenudetableau"/>
        <w:jc w:val="center"/>
        <w:rPr>
          <w:b/>
          <w:color w:val="000000"/>
          <w:sz w:val="36"/>
          <w:szCs w:val="36"/>
        </w:rPr>
      </w:pPr>
      <w:r>
        <w:rPr>
          <w:rFonts w:ascii="Arial" w:hAnsi="Arial"/>
          <w:b/>
          <w:bCs/>
          <w:color w:val="000000"/>
          <w:sz w:val="36"/>
          <w:szCs w:val="36"/>
        </w:rPr>
        <w:t>ORGANISATIONS</w:t>
      </w:r>
    </w:p>
    <w:p w:rsidR="00C62425" w:rsidRDefault="00C62425">
      <w:pPr>
        <w:jc w:val="both"/>
        <w:rPr>
          <w:color w:val="000000"/>
          <w:sz w:val="22"/>
        </w:rPr>
      </w:pPr>
    </w:p>
    <w:p w:rsidR="00C62425" w:rsidRDefault="00BE6D39">
      <w:pPr>
        <w:pStyle w:val="CAS"/>
        <w:shd w:val="clear" w:color="000000" w:fill="D8D8D8"/>
        <w:ind w:left="1701" w:right="1701"/>
        <w:rPr>
          <w:rFonts w:ascii="Arial" w:hAnsi="Arial"/>
          <w:caps w:val="0"/>
          <w:color w:val="000000"/>
          <w:sz w:val="36"/>
          <w:szCs w:val="36"/>
        </w:rPr>
      </w:pPr>
      <w:r>
        <w:rPr>
          <w:rFonts w:ascii="Arial" w:hAnsi="Arial"/>
          <w:caps w:val="0"/>
          <w:color w:val="000000"/>
          <w:sz w:val="36"/>
          <w:szCs w:val="36"/>
        </w:rPr>
        <w:t>CAS HSP</w:t>
      </w:r>
    </w:p>
    <w:p w:rsidR="00C62425" w:rsidRDefault="00C62425">
      <w:pPr>
        <w:pStyle w:val="matriel"/>
        <w:rPr>
          <w:color w:val="000000"/>
          <w:sz w:val="16"/>
          <w:szCs w:val="16"/>
        </w:rPr>
      </w:pPr>
    </w:p>
    <w:p w:rsidR="00C62425" w:rsidRDefault="00C62425">
      <w:pPr>
        <w:pStyle w:val="matriel"/>
        <w:rPr>
          <w:rFonts w:ascii="Arial" w:hAnsi="Arial"/>
          <w:color w:val="000000"/>
          <w:sz w:val="22"/>
          <w:u w:val="none"/>
        </w:rPr>
      </w:pPr>
    </w:p>
    <w:p w:rsidR="00C62425" w:rsidRDefault="00C62425">
      <w:pPr>
        <w:rPr>
          <w:rFonts w:ascii="Arial" w:hAnsi="Arial" w:cs="Calibri"/>
          <w:sz w:val="22"/>
          <w:szCs w:val="22"/>
        </w:rPr>
      </w:pPr>
      <w:bookmarkStart w:id="1" w:name="__RefHeading__1984_243445606"/>
      <w:bookmarkEnd w:id="1"/>
    </w:p>
    <w:p w:rsidR="00C62425" w:rsidRDefault="00BE6D39">
      <w:pPr>
        <w:rPr>
          <w:rFonts w:ascii="Arial" w:hAnsi="Arial"/>
          <w:b/>
          <w:color w:val="000000"/>
          <w:sz w:val="22"/>
          <w:szCs w:val="22"/>
        </w:rPr>
      </w:pPr>
      <w:r>
        <w:rPr>
          <w:rFonts w:ascii="Arial" w:hAnsi="Arial"/>
          <w:b/>
          <w:color w:val="000000"/>
          <w:sz w:val="22"/>
          <w:szCs w:val="22"/>
        </w:rPr>
        <w:t>Liste de la documentation jointe</w:t>
      </w:r>
    </w:p>
    <w:p w:rsidR="00C62425" w:rsidRDefault="00C62425">
      <w:pPr>
        <w:pStyle w:val="matriel"/>
      </w:pPr>
    </w:p>
    <w:p w:rsidR="00A5715E" w:rsidRDefault="00C645DB" w:rsidP="00A5715E">
      <w:pPr>
        <w:pStyle w:val="TM1"/>
        <w:jc w:val="right"/>
        <w:rPr>
          <w:rFonts w:asciiTheme="minorHAnsi" w:eastAsiaTheme="minorEastAsia" w:hAnsiTheme="minorHAnsi" w:cstheme="minorBidi"/>
          <w:noProof/>
          <w:color w:val="auto"/>
          <w:szCs w:val="22"/>
          <w:lang w:eastAsia="fr-FR" w:bidi="ar-SA"/>
        </w:rPr>
      </w:pPr>
      <w:r>
        <w:fldChar w:fldCharType="begin"/>
      </w:r>
      <w:r w:rsidR="00BE6D39">
        <w:instrText>TOC \f \o "1-9" \h</w:instrText>
      </w:r>
      <w:r>
        <w:fldChar w:fldCharType="separate"/>
      </w:r>
      <w:hyperlink w:anchor="_Toc472766015" w:history="1">
        <w:r w:rsidR="00A5715E" w:rsidRPr="00B0703C">
          <w:rPr>
            <w:rStyle w:val="Lienhypertexte"/>
            <w:noProof/>
          </w:rPr>
          <w:t>Document 1 – Système informatique de l'hôpital HSP</w:t>
        </w:r>
        <w:r w:rsidR="00A5715E">
          <w:rPr>
            <w:noProof/>
          </w:rPr>
          <w:tab/>
        </w:r>
        <w:r>
          <w:rPr>
            <w:noProof/>
          </w:rPr>
          <w:fldChar w:fldCharType="begin"/>
        </w:r>
        <w:r w:rsidR="00A5715E">
          <w:rPr>
            <w:noProof/>
          </w:rPr>
          <w:instrText xml:space="preserve"> PAGEREF _Toc472766015 \h </w:instrText>
        </w:r>
        <w:r>
          <w:rPr>
            <w:noProof/>
          </w:rPr>
        </w:r>
        <w:r>
          <w:rPr>
            <w:noProof/>
          </w:rPr>
          <w:fldChar w:fldCharType="separate"/>
        </w:r>
        <w:r w:rsidR="0056304E">
          <w:rPr>
            <w:noProof/>
          </w:rPr>
          <w:t>3</w:t>
        </w:r>
        <w:r>
          <w:rPr>
            <w:noProof/>
          </w:rPr>
          <w:fldChar w:fldCharType="end"/>
        </w:r>
      </w:hyperlink>
    </w:p>
    <w:p w:rsidR="00A5715E" w:rsidRDefault="003A4D52" w:rsidP="00A5715E">
      <w:pPr>
        <w:pStyle w:val="TM1"/>
        <w:jc w:val="right"/>
        <w:rPr>
          <w:rFonts w:asciiTheme="minorHAnsi" w:eastAsiaTheme="minorEastAsia" w:hAnsiTheme="minorHAnsi" w:cstheme="minorBidi"/>
          <w:noProof/>
          <w:color w:val="auto"/>
          <w:szCs w:val="22"/>
          <w:lang w:eastAsia="fr-FR" w:bidi="ar-SA"/>
        </w:rPr>
      </w:pPr>
      <w:hyperlink w:anchor="_Toc472766016" w:history="1">
        <w:r w:rsidR="00A5715E" w:rsidRPr="00B0703C">
          <w:rPr>
            <w:rStyle w:val="Lienhypertexte"/>
            <w:noProof/>
          </w:rPr>
          <w:t>Document 2 – Schéma du réseau de l'hôpital HSP</w:t>
        </w:r>
        <w:r w:rsidR="00A5715E">
          <w:rPr>
            <w:noProof/>
          </w:rPr>
          <w:tab/>
        </w:r>
        <w:r w:rsidR="00C645DB">
          <w:rPr>
            <w:noProof/>
          </w:rPr>
          <w:fldChar w:fldCharType="begin"/>
        </w:r>
        <w:r w:rsidR="00A5715E">
          <w:rPr>
            <w:noProof/>
          </w:rPr>
          <w:instrText xml:space="preserve"> PAGEREF _Toc472766016 \h </w:instrText>
        </w:r>
        <w:r w:rsidR="00C645DB">
          <w:rPr>
            <w:noProof/>
          </w:rPr>
        </w:r>
        <w:r w:rsidR="00C645DB">
          <w:rPr>
            <w:noProof/>
          </w:rPr>
          <w:fldChar w:fldCharType="separate"/>
        </w:r>
        <w:r w:rsidR="0056304E">
          <w:rPr>
            <w:noProof/>
          </w:rPr>
          <w:t>4</w:t>
        </w:r>
        <w:r w:rsidR="00C645DB">
          <w:rPr>
            <w:noProof/>
          </w:rPr>
          <w:fldChar w:fldCharType="end"/>
        </w:r>
      </w:hyperlink>
    </w:p>
    <w:p w:rsidR="00A5715E" w:rsidRDefault="003A4D52" w:rsidP="00A5715E">
      <w:pPr>
        <w:pStyle w:val="TM1"/>
        <w:jc w:val="right"/>
        <w:rPr>
          <w:rFonts w:asciiTheme="minorHAnsi" w:eastAsiaTheme="minorEastAsia" w:hAnsiTheme="minorHAnsi" w:cstheme="minorBidi"/>
          <w:noProof/>
          <w:color w:val="auto"/>
          <w:szCs w:val="22"/>
          <w:lang w:eastAsia="fr-FR" w:bidi="ar-SA"/>
        </w:rPr>
      </w:pPr>
      <w:hyperlink w:anchor="_Toc472766017" w:history="1">
        <w:r w:rsidR="00A5715E" w:rsidRPr="00B0703C">
          <w:rPr>
            <w:rStyle w:val="Lienhypertexte"/>
            <w:noProof/>
          </w:rPr>
          <w:t>Document 3 – Extrait du cahier des charges sur le projet d'extension de la couverture Wi-Fi</w:t>
        </w:r>
        <w:r w:rsidR="00A5715E">
          <w:rPr>
            <w:noProof/>
          </w:rPr>
          <w:tab/>
        </w:r>
        <w:r w:rsidR="00C645DB">
          <w:rPr>
            <w:noProof/>
          </w:rPr>
          <w:fldChar w:fldCharType="begin"/>
        </w:r>
        <w:r w:rsidR="00A5715E">
          <w:rPr>
            <w:noProof/>
          </w:rPr>
          <w:instrText xml:space="preserve"> PAGEREF _Toc472766017 \h </w:instrText>
        </w:r>
        <w:r w:rsidR="00C645DB">
          <w:rPr>
            <w:noProof/>
          </w:rPr>
        </w:r>
        <w:r w:rsidR="00C645DB">
          <w:rPr>
            <w:noProof/>
          </w:rPr>
          <w:fldChar w:fldCharType="separate"/>
        </w:r>
        <w:r w:rsidR="0056304E">
          <w:rPr>
            <w:noProof/>
          </w:rPr>
          <w:t>5</w:t>
        </w:r>
        <w:r w:rsidR="00C645DB">
          <w:rPr>
            <w:noProof/>
          </w:rPr>
          <w:fldChar w:fldCharType="end"/>
        </w:r>
      </w:hyperlink>
    </w:p>
    <w:p w:rsidR="00A5715E" w:rsidRDefault="003A4D52" w:rsidP="00A5715E">
      <w:pPr>
        <w:pStyle w:val="TM1"/>
        <w:jc w:val="right"/>
        <w:rPr>
          <w:rFonts w:asciiTheme="minorHAnsi" w:eastAsiaTheme="minorEastAsia" w:hAnsiTheme="minorHAnsi" w:cstheme="minorBidi"/>
          <w:noProof/>
          <w:color w:val="auto"/>
          <w:szCs w:val="22"/>
          <w:lang w:eastAsia="fr-FR" w:bidi="ar-SA"/>
        </w:rPr>
      </w:pPr>
      <w:hyperlink w:anchor="_Toc472766018" w:history="1">
        <w:r w:rsidR="00A5715E" w:rsidRPr="00B0703C">
          <w:rPr>
            <w:rStyle w:val="Lienhypertexte"/>
            <w:noProof/>
          </w:rPr>
          <w:t xml:space="preserve">Document 4 – </w:t>
        </w:r>
        <w:r w:rsidR="00C4515B">
          <w:rPr>
            <w:noProof/>
            <w:szCs w:val="22"/>
          </w:rPr>
          <w:t>Schéma logique du réseau</w:t>
        </w:r>
        <w:r w:rsidR="00A5715E" w:rsidRPr="00B0703C">
          <w:rPr>
            <w:rStyle w:val="Lienhypertexte"/>
            <w:noProof/>
          </w:rPr>
          <w:t xml:space="preserve"> Wi-Fi de l'hôpital HSP</w:t>
        </w:r>
        <w:r w:rsidR="00A5715E">
          <w:rPr>
            <w:noProof/>
          </w:rPr>
          <w:tab/>
        </w:r>
        <w:r w:rsidR="00C645DB">
          <w:rPr>
            <w:noProof/>
          </w:rPr>
          <w:fldChar w:fldCharType="begin"/>
        </w:r>
        <w:r w:rsidR="00A5715E">
          <w:rPr>
            <w:noProof/>
          </w:rPr>
          <w:instrText xml:space="preserve"> PAGEREF _Toc472766018 \h </w:instrText>
        </w:r>
        <w:r w:rsidR="00C645DB">
          <w:rPr>
            <w:noProof/>
          </w:rPr>
        </w:r>
        <w:r w:rsidR="00C645DB">
          <w:rPr>
            <w:noProof/>
          </w:rPr>
          <w:fldChar w:fldCharType="separate"/>
        </w:r>
        <w:r w:rsidR="0056304E">
          <w:rPr>
            <w:noProof/>
          </w:rPr>
          <w:t>5</w:t>
        </w:r>
        <w:r w:rsidR="00C645DB">
          <w:rPr>
            <w:noProof/>
          </w:rPr>
          <w:fldChar w:fldCharType="end"/>
        </w:r>
      </w:hyperlink>
    </w:p>
    <w:p w:rsidR="00A5715E" w:rsidRDefault="003A4D52" w:rsidP="00A5715E">
      <w:pPr>
        <w:pStyle w:val="TM1"/>
        <w:jc w:val="right"/>
        <w:rPr>
          <w:rFonts w:asciiTheme="minorHAnsi" w:eastAsiaTheme="minorEastAsia" w:hAnsiTheme="minorHAnsi" w:cstheme="minorBidi"/>
          <w:noProof/>
          <w:color w:val="auto"/>
          <w:szCs w:val="22"/>
          <w:lang w:eastAsia="fr-FR" w:bidi="ar-SA"/>
        </w:rPr>
      </w:pPr>
      <w:hyperlink w:anchor="_Toc472766019" w:history="1">
        <w:r w:rsidR="00A5715E" w:rsidRPr="00B0703C">
          <w:rPr>
            <w:rStyle w:val="Lienhypertexte"/>
            <w:noProof/>
          </w:rPr>
          <w:t>Document 5 – Schémas décrivant l'accès au réseau de la salle de visioconférence</w:t>
        </w:r>
        <w:r w:rsidR="00A5715E">
          <w:rPr>
            <w:noProof/>
          </w:rPr>
          <w:tab/>
        </w:r>
        <w:r w:rsidR="00C645DB">
          <w:rPr>
            <w:noProof/>
          </w:rPr>
          <w:fldChar w:fldCharType="begin"/>
        </w:r>
        <w:r w:rsidR="00A5715E">
          <w:rPr>
            <w:noProof/>
          </w:rPr>
          <w:instrText xml:space="preserve"> PAGEREF _Toc472766019 \h </w:instrText>
        </w:r>
        <w:r w:rsidR="00C645DB">
          <w:rPr>
            <w:noProof/>
          </w:rPr>
        </w:r>
        <w:r w:rsidR="00C645DB">
          <w:rPr>
            <w:noProof/>
          </w:rPr>
          <w:fldChar w:fldCharType="separate"/>
        </w:r>
        <w:r w:rsidR="0056304E">
          <w:rPr>
            <w:noProof/>
          </w:rPr>
          <w:t>6</w:t>
        </w:r>
        <w:r w:rsidR="00C645DB">
          <w:rPr>
            <w:noProof/>
          </w:rPr>
          <w:fldChar w:fldCharType="end"/>
        </w:r>
      </w:hyperlink>
    </w:p>
    <w:p w:rsidR="00A5715E" w:rsidRDefault="003A4D52" w:rsidP="00A5715E">
      <w:pPr>
        <w:pStyle w:val="TM1"/>
        <w:jc w:val="right"/>
        <w:rPr>
          <w:rFonts w:asciiTheme="minorHAnsi" w:eastAsiaTheme="minorEastAsia" w:hAnsiTheme="minorHAnsi" w:cstheme="minorBidi"/>
          <w:noProof/>
          <w:color w:val="auto"/>
          <w:szCs w:val="22"/>
          <w:lang w:eastAsia="fr-FR" w:bidi="ar-SA"/>
        </w:rPr>
      </w:pPr>
      <w:hyperlink w:anchor="_Toc472766020" w:history="1">
        <w:r w:rsidR="00A5715E" w:rsidRPr="00B0703C">
          <w:rPr>
            <w:rStyle w:val="Lienhypertexte"/>
            <w:noProof/>
          </w:rPr>
          <w:t>Document 6 – Extrait de l'audit interne relatif à la sécurité informatique de l'hôpital HSP</w:t>
        </w:r>
        <w:r w:rsidR="00A5715E">
          <w:rPr>
            <w:noProof/>
          </w:rPr>
          <w:tab/>
        </w:r>
        <w:r w:rsidR="00C645DB">
          <w:rPr>
            <w:noProof/>
          </w:rPr>
          <w:fldChar w:fldCharType="begin"/>
        </w:r>
        <w:r w:rsidR="00A5715E">
          <w:rPr>
            <w:noProof/>
          </w:rPr>
          <w:instrText xml:space="preserve"> PAGEREF _Toc472766020 \h </w:instrText>
        </w:r>
        <w:r w:rsidR="00C645DB">
          <w:rPr>
            <w:noProof/>
          </w:rPr>
        </w:r>
        <w:r w:rsidR="00C645DB">
          <w:rPr>
            <w:noProof/>
          </w:rPr>
          <w:fldChar w:fldCharType="separate"/>
        </w:r>
        <w:r w:rsidR="0056304E">
          <w:rPr>
            <w:noProof/>
          </w:rPr>
          <w:t>7</w:t>
        </w:r>
        <w:r w:rsidR="00C645DB">
          <w:rPr>
            <w:noProof/>
          </w:rPr>
          <w:fldChar w:fldCharType="end"/>
        </w:r>
      </w:hyperlink>
    </w:p>
    <w:p w:rsidR="00A5715E" w:rsidRDefault="003A4D52" w:rsidP="00A5715E">
      <w:pPr>
        <w:pStyle w:val="TM1"/>
        <w:jc w:val="right"/>
        <w:rPr>
          <w:rFonts w:asciiTheme="minorHAnsi" w:eastAsiaTheme="minorEastAsia" w:hAnsiTheme="minorHAnsi" w:cstheme="minorBidi"/>
          <w:noProof/>
          <w:color w:val="auto"/>
          <w:szCs w:val="22"/>
          <w:lang w:eastAsia="fr-FR" w:bidi="ar-SA"/>
        </w:rPr>
      </w:pPr>
      <w:hyperlink w:anchor="_Toc472766021" w:history="1">
        <w:r w:rsidR="00A5715E" w:rsidRPr="00B0703C">
          <w:rPr>
            <w:rStyle w:val="Lienhypertexte"/>
            <w:noProof/>
          </w:rPr>
          <w:t>Document 7 – Extrait de la documentation des périphériques réseaux de l'hôpital HSP</w:t>
        </w:r>
        <w:r w:rsidR="00A5715E">
          <w:rPr>
            <w:noProof/>
          </w:rPr>
          <w:tab/>
        </w:r>
        <w:r w:rsidR="00C645DB">
          <w:rPr>
            <w:noProof/>
          </w:rPr>
          <w:fldChar w:fldCharType="begin"/>
        </w:r>
        <w:r w:rsidR="00A5715E">
          <w:rPr>
            <w:noProof/>
          </w:rPr>
          <w:instrText xml:space="preserve"> PAGEREF _Toc472766021 \h </w:instrText>
        </w:r>
        <w:r w:rsidR="00C645DB">
          <w:rPr>
            <w:noProof/>
          </w:rPr>
        </w:r>
        <w:r w:rsidR="00C645DB">
          <w:rPr>
            <w:noProof/>
          </w:rPr>
          <w:fldChar w:fldCharType="separate"/>
        </w:r>
        <w:r w:rsidR="0056304E">
          <w:rPr>
            <w:noProof/>
          </w:rPr>
          <w:t>7</w:t>
        </w:r>
        <w:r w:rsidR="00C645DB">
          <w:rPr>
            <w:noProof/>
          </w:rPr>
          <w:fldChar w:fldCharType="end"/>
        </w:r>
      </w:hyperlink>
    </w:p>
    <w:p w:rsidR="00A5715E" w:rsidRDefault="003A4D52" w:rsidP="00A5715E">
      <w:pPr>
        <w:pStyle w:val="TM2"/>
        <w:jc w:val="right"/>
        <w:rPr>
          <w:rFonts w:asciiTheme="minorHAnsi" w:eastAsiaTheme="minorEastAsia" w:hAnsiTheme="minorHAnsi" w:cstheme="minorBidi"/>
          <w:noProof/>
          <w:color w:val="auto"/>
          <w:szCs w:val="22"/>
          <w:lang w:eastAsia="fr-FR" w:bidi="ar-SA"/>
        </w:rPr>
      </w:pPr>
      <w:hyperlink w:anchor="_Toc472766022" w:history="1">
        <w:r w:rsidR="00A5715E" w:rsidRPr="00B0703C">
          <w:rPr>
            <w:rStyle w:val="Lienhypertexte"/>
            <w:noProof/>
          </w:rPr>
          <w:t>Document 7.A - Extrait de la documentation JUNIPER SSG 320</w:t>
        </w:r>
        <w:r w:rsidR="00A5715E">
          <w:rPr>
            <w:noProof/>
          </w:rPr>
          <w:tab/>
        </w:r>
        <w:r w:rsidR="00C645DB">
          <w:rPr>
            <w:noProof/>
          </w:rPr>
          <w:fldChar w:fldCharType="begin"/>
        </w:r>
        <w:r w:rsidR="00A5715E">
          <w:rPr>
            <w:noProof/>
          </w:rPr>
          <w:instrText xml:space="preserve"> PAGEREF _Toc472766022 \h </w:instrText>
        </w:r>
        <w:r w:rsidR="00C645DB">
          <w:rPr>
            <w:noProof/>
          </w:rPr>
        </w:r>
        <w:r w:rsidR="00C645DB">
          <w:rPr>
            <w:noProof/>
          </w:rPr>
          <w:fldChar w:fldCharType="separate"/>
        </w:r>
        <w:r w:rsidR="0056304E">
          <w:rPr>
            <w:noProof/>
          </w:rPr>
          <w:t>7</w:t>
        </w:r>
        <w:r w:rsidR="00C645DB">
          <w:rPr>
            <w:noProof/>
          </w:rPr>
          <w:fldChar w:fldCharType="end"/>
        </w:r>
      </w:hyperlink>
    </w:p>
    <w:p w:rsidR="00A5715E" w:rsidRDefault="003A4D52" w:rsidP="00A5715E">
      <w:pPr>
        <w:pStyle w:val="TM2"/>
        <w:jc w:val="right"/>
        <w:rPr>
          <w:rFonts w:asciiTheme="minorHAnsi" w:eastAsiaTheme="minorEastAsia" w:hAnsiTheme="minorHAnsi" w:cstheme="minorBidi"/>
          <w:noProof/>
          <w:color w:val="auto"/>
          <w:szCs w:val="22"/>
          <w:lang w:eastAsia="fr-FR" w:bidi="ar-SA"/>
        </w:rPr>
      </w:pPr>
      <w:hyperlink w:anchor="_Toc472766023" w:history="1">
        <w:r w:rsidR="00A5715E" w:rsidRPr="00B0703C">
          <w:rPr>
            <w:rStyle w:val="Lienhypertexte"/>
            <w:noProof/>
          </w:rPr>
          <w:t>Document 7.B - Extrait de la documentation HP Procurve 2810 48G</w:t>
        </w:r>
        <w:r w:rsidR="00A5715E">
          <w:rPr>
            <w:noProof/>
          </w:rPr>
          <w:tab/>
        </w:r>
        <w:r w:rsidR="00C645DB">
          <w:rPr>
            <w:noProof/>
          </w:rPr>
          <w:fldChar w:fldCharType="begin"/>
        </w:r>
        <w:r w:rsidR="00A5715E">
          <w:rPr>
            <w:noProof/>
          </w:rPr>
          <w:instrText xml:space="preserve"> PAGEREF _Toc472766023 \h </w:instrText>
        </w:r>
        <w:r w:rsidR="00C645DB">
          <w:rPr>
            <w:noProof/>
          </w:rPr>
        </w:r>
        <w:r w:rsidR="00C645DB">
          <w:rPr>
            <w:noProof/>
          </w:rPr>
          <w:fldChar w:fldCharType="separate"/>
        </w:r>
        <w:r w:rsidR="0056304E">
          <w:rPr>
            <w:noProof/>
          </w:rPr>
          <w:t>8</w:t>
        </w:r>
        <w:r w:rsidR="00C645DB">
          <w:rPr>
            <w:noProof/>
          </w:rPr>
          <w:fldChar w:fldCharType="end"/>
        </w:r>
      </w:hyperlink>
    </w:p>
    <w:p w:rsidR="00A5715E" w:rsidRDefault="003A4D52" w:rsidP="00A5715E">
      <w:pPr>
        <w:pStyle w:val="TM1"/>
        <w:jc w:val="right"/>
        <w:rPr>
          <w:noProof/>
        </w:rPr>
      </w:pPr>
      <w:hyperlink w:anchor="_Toc472766024" w:history="1">
        <w:r w:rsidR="00A5715E" w:rsidRPr="00B0703C">
          <w:rPr>
            <w:rStyle w:val="Lienhypertexte"/>
            <w:noProof/>
          </w:rPr>
          <w:t>Document 8 – Extrait de la liste des commandes du HP Procurve 2810 48G</w:t>
        </w:r>
        <w:r w:rsidR="00A5715E">
          <w:rPr>
            <w:noProof/>
          </w:rPr>
          <w:tab/>
        </w:r>
        <w:r w:rsidR="00C645DB">
          <w:rPr>
            <w:noProof/>
          </w:rPr>
          <w:fldChar w:fldCharType="begin"/>
        </w:r>
        <w:r w:rsidR="00A5715E">
          <w:rPr>
            <w:noProof/>
          </w:rPr>
          <w:instrText xml:space="preserve"> PAGEREF _Toc472766024 \h </w:instrText>
        </w:r>
        <w:r w:rsidR="00C645DB">
          <w:rPr>
            <w:noProof/>
          </w:rPr>
        </w:r>
        <w:r w:rsidR="00C645DB">
          <w:rPr>
            <w:noProof/>
          </w:rPr>
          <w:fldChar w:fldCharType="separate"/>
        </w:r>
        <w:r w:rsidR="0056304E">
          <w:rPr>
            <w:noProof/>
          </w:rPr>
          <w:t>8</w:t>
        </w:r>
        <w:r w:rsidR="00C645DB">
          <w:rPr>
            <w:noProof/>
          </w:rPr>
          <w:fldChar w:fldCharType="end"/>
        </w:r>
      </w:hyperlink>
    </w:p>
    <w:p w:rsidR="00A5715E" w:rsidRDefault="003A4D52" w:rsidP="00A5715E">
      <w:pPr>
        <w:pStyle w:val="TM1"/>
        <w:jc w:val="right"/>
        <w:rPr>
          <w:rFonts w:asciiTheme="minorHAnsi" w:eastAsiaTheme="minorEastAsia" w:hAnsiTheme="minorHAnsi" w:cstheme="minorBidi"/>
          <w:noProof/>
          <w:color w:val="auto"/>
          <w:szCs w:val="22"/>
          <w:lang w:eastAsia="fr-FR" w:bidi="ar-SA"/>
        </w:rPr>
      </w:pPr>
      <w:hyperlink w:anchor="_Toc472766025" w:history="1">
        <w:r w:rsidR="00A5715E" w:rsidRPr="00FF7FC4">
          <w:rPr>
            <w:noProof/>
          </w:rPr>
          <w:t>Document</w:t>
        </w:r>
        <w:r w:rsidR="00A5715E" w:rsidRPr="00B0703C">
          <w:rPr>
            <w:rStyle w:val="Lienhypertexte"/>
            <w:noProof/>
          </w:rPr>
          <w:t xml:space="preserve"> 9 – Extrait du cahier des charges pour prendre en compte des risques liés aux attaques virales</w:t>
        </w:r>
        <w:r w:rsidR="00A5715E">
          <w:rPr>
            <w:noProof/>
          </w:rPr>
          <w:tab/>
        </w:r>
        <w:r w:rsidR="00C645DB">
          <w:rPr>
            <w:noProof/>
          </w:rPr>
          <w:fldChar w:fldCharType="begin"/>
        </w:r>
        <w:r w:rsidR="00A5715E">
          <w:rPr>
            <w:noProof/>
          </w:rPr>
          <w:instrText xml:space="preserve"> PAGEREF _Toc472766025 \h </w:instrText>
        </w:r>
        <w:r w:rsidR="00C645DB">
          <w:rPr>
            <w:noProof/>
          </w:rPr>
        </w:r>
        <w:r w:rsidR="00C645DB">
          <w:rPr>
            <w:noProof/>
          </w:rPr>
          <w:fldChar w:fldCharType="separate"/>
        </w:r>
        <w:r w:rsidR="0056304E">
          <w:rPr>
            <w:noProof/>
          </w:rPr>
          <w:t>9</w:t>
        </w:r>
        <w:r w:rsidR="00C645DB">
          <w:rPr>
            <w:noProof/>
          </w:rPr>
          <w:fldChar w:fldCharType="end"/>
        </w:r>
      </w:hyperlink>
    </w:p>
    <w:p w:rsidR="00A5715E" w:rsidRDefault="003A4D52" w:rsidP="00A5715E">
      <w:pPr>
        <w:pStyle w:val="TM1"/>
        <w:jc w:val="right"/>
        <w:rPr>
          <w:rFonts w:asciiTheme="minorHAnsi" w:eastAsiaTheme="minorEastAsia" w:hAnsiTheme="minorHAnsi" w:cstheme="minorBidi"/>
          <w:noProof/>
          <w:color w:val="auto"/>
          <w:szCs w:val="22"/>
          <w:lang w:eastAsia="fr-FR" w:bidi="ar-SA"/>
        </w:rPr>
      </w:pPr>
      <w:hyperlink w:anchor="_Toc472766026" w:history="1">
        <w:r w:rsidR="00A5715E" w:rsidRPr="00B0703C">
          <w:rPr>
            <w:rStyle w:val="Lienhypertexte"/>
            <w:noProof/>
          </w:rPr>
          <w:t>Document 10 – Solution de déploiement envisagée</w:t>
        </w:r>
        <w:r w:rsidR="00A5715E">
          <w:rPr>
            <w:noProof/>
          </w:rPr>
          <w:tab/>
        </w:r>
        <w:r w:rsidR="00C645DB">
          <w:rPr>
            <w:noProof/>
          </w:rPr>
          <w:fldChar w:fldCharType="begin"/>
        </w:r>
        <w:r w:rsidR="00A5715E">
          <w:rPr>
            <w:noProof/>
          </w:rPr>
          <w:instrText xml:space="preserve"> PAGEREF _Toc472766026 \h </w:instrText>
        </w:r>
        <w:r w:rsidR="00C645DB">
          <w:rPr>
            <w:noProof/>
          </w:rPr>
        </w:r>
        <w:r w:rsidR="00C645DB">
          <w:rPr>
            <w:noProof/>
          </w:rPr>
          <w:fldChar w:fldCharType="separate"/>
        </w:r>
        <w:r w:rsidR="0056304E">
          <w:rPr>
            <w:noProof/>
          </w:rPr>
          <w:t>10</w:t>
        </w:r>
        <w:r w:rsidR="00C645DB">
          <w:rPr>
            <w:noProof/>
          </w:rPr>
          <w:fldChar w:fldCharType="end"/>
        </w:r>
      </w:hyperlink>
    </w:p>
    <w:p w:rsidR="00A5715E" w:rsidRDefault="003A4D52" w:rsidP="00A5715E">
      <w:pPr>
        <w:pStyle w:val="TM2"/>
        <w:jc w:val="right"/>
        <w:rPr>
          <w:rFonts w:asciiTheme="minorHAnsi" w:eastAsiaTheme="minorEastAsia" w:hAnsiTheme="minorHAnsi" w:cstheme="minorBidi"/>
          <w:noProof/>
          <w:color w:val="auto"/>
          <w:szCs w:val="22"/>
          <w:lang w:eastAsia="fr-FR" w:bidi="ar-SA"/>
        </w:rPr>
      </w:pPr>
      <w:hyperlink w:anchor="_Toc472766027" w:history="1">
        <w:r w:rsidR="00A5715E" w:rsidRPr="00B0703C">
          <w:rPr>
            <w:rStyle w:val="Lienhypertexte"/>
            <w:noProof/>
          </w:rPr>
          <w:t>Document 10.A - Extrait de la documentation du logiciel TM OSCE</w:t>
        </w:r>
        <w:r w:rsidR="00A5715E">
          <w:rPr>
            <w:noProof/>
          </w:rPr>
          <w:tab/>
        </w:r>
        <w:r w:rsidR="00C645DB">
          <w:rPr>
            <w:noProof/>
          </w:rPr>
          <w:fldChar w:fldCharType="begin"/>
        </w:r>
        <w:r w:rsidR="00A5715E">
          <w:rPr>
            <w:noProof/>
          </w:rPr>
          <w:instrText xml:space="preserve"> PAGEREF _Toc472766027 \h </w:instrText>
        </w:r>
        <w:r w:rsidR="00C645DB">
          <w:rPr>
            <w:noProof/>
          </w:rPr>
        </w:r>
        <w:r w:rsidR="00C645DB">
          <w:rPr>
            <w:noProof/>
          </w:rPr>
          <w:fldChar w:fldCharType="separate"/>
        </w:r>
        <w:r w:rsidR="0056304E">
          <w:rPr>
            <w:noProof/>
          </w:rPr>
          <w:t>10</w:t>
        </w:r>
        <w:r w:rsidR="00C645DB">
          <w:rPr>
            <w:noProof/>
          </w:rPr>
          <w:fldChar w:fldCharType="end"/>
        </w:r>
      </w:hyperlink>
    </w:p>
    <w:p w:rsidR="00A5715E" w:rsidRDefault="003A4D52" w:rsidP="00A5715E">
      <w:pPr>
        <w:pStyle w:val="TM2"/>
        <w:jc w:val="right"/>
        <w:rPr>
          <w:rFonts w:asciiTheme="minorHAnsi" w:eastAsiaTheme="minorEastAsia" w:hAnsiTheme="minorHAnsi" w:cstheme="minorBidi"/>
          <w:noProof/>
          <w:color w:val="auto"/>
          <w:szCs w:val="22"/>
          <w:lang w:eastAsia="fr-FR" w:bidi="ar-SA"/>
        </w:rPr>
      </w:pPr>
      <w:hyperlink w:anchor="_Toc472766028" w:history="1">
        <w:r w:rsidR="00A5715E" w:rsidRPr="00B0703C">
          <w:rPr>
            <w:rStyle w:val="Lienhypertexte"/>
            <w:noProof/>
          </w:rPr>
          <w:t>Document 10.B - Exemple de script PowerShell permettant de vérifier le déploiement</w:t>
        </w:r>
        <w:r w:rsidR="00A5715E">
          <w:rPr>
            <w:noProof/>
          </w:rPr>
          <w:tab/>
        </w:r>
        <w:r w:rsidR="00C645DB">
          <w:rPr>
            <w:noProof/>
          </w:rPr>
          <w:fldChar w:fldCharType="begin"/>
        </w:r>
        <w:r w:rsidR="00A5715E">
          <w:rPr>
            <w:noProof/>
          </w:rPr>
          <w:instrText xml:space="preserve"> PAGEREF _Toc472766028 \h </w:instrText>
        </w:r>
        <w:r w:rsidR="00C645DB">
          <w:rPr>
            <w:noProof/>
          </w:rPr>
        </w:r>
        <w:r w:rsidR="00C645DB">
          <w:rPr>
            <w:noProof/>
          </w:rPr>
          <w:fldChar w:fldCharType="separate"/>
        </w:r>
        <w:r w:rsidR="0056304E">
          <w:rPr>
            <w:noProof/>
          </w:rPr>
          <w:t>11</w:t>
        </w:r>
        <w:r w:rsidR="00C645DB">
          <w:rPr>
            <w:noProof/>
          </w:rPr>
          <w:fldChar w:fldCharType="end"/>
        </w:r>
      </w:hyperlink>
    </w:p>
    <w:p w:rsidR="00A5715E" w:rsidRDefault="003A4D52" w:rsidP="00A5715E">
      <w:pPr>
        <w:pStyle w:val="TM1"/>
        <w:jc w:val="right"/>
        <w:rPr>
          <w:rFonts w:asciiTheme="minorHAnsi" w:eastAsiaTheme="minorEastAsia" w:hAnsiTheme="minorHAnsi" w:cstheme="minorBidi"/>
          <w:noProof/>
          <w:color w:val="auto"/>
          <w:szCs w:val="22"/>
          <w:lang w:eastAsia="fr-FR" w:bidi="ar-SA"/>
        </w:rPr>
      </w:pPr>
      <w:hyperlink w:anchor="_Toc472766029" w:history="1">
        <w:r w:rsidR="00A5715E" w:rsidRPr="00B0703C">
          <w:rPr>
            <w:rStyle w:val="Lienhypertexte"/>
            <w:noProof/>
          </w:rPr>
          <w:t>Document 11 – Incident lors de la phase de déploiement</w:t>
        </w:r>
        <w:r w:rsidR="00A5715E">
          <w:rPr>
            <w:noProof/>
          </w:rPr>
          <w:tab/>
        </w:r>
        <w:r w:rsidR="00C645DB">
          <w:rPr>
            <w:noProof/>
          </w:rPr>
          <w:fldChar w:fldCharType="begin"/>
        </w:r>
        <w:r w:rsidR="00A5715E">
          <w:rPr>
            <w:noProof/>
          </w:rPr>
          <w:instrText xml:space="preserve"> PAGEREF _Toc472766029 \h </w:instrText>
        </w:r>
        <w:r w:rsidR="00C645DB">
          <w:rPr>
            <w:noProof/>
          </w:rPr>
        </w:r>
        <w:r w:rsidR="00C645DB">
          <w:rPr>
            <w:noProof/>
          </w:rPr>
          <w:fldChar w:fldCharType="separate"/>
        </w:r>
        <w:r w:rsidR="0056304E">
          <w:rPr>
            <w:noProof/>
          </w:rPr>
          <w:t>11</w:t>
        </w:r>
        <w:r w:rsidR="00C645DB">
          <w:rPr>
            <w:noProof/>
          </w:rPr>
          <w:fldChar w:fldCharType="end"/>
        </w:r>
      </w:hyperlink>
    </w:p>
    <w:p w:rsidR="00A5715E" w:rsidRDefault="003A4D52" w:rsidP="00A5715E">
      <w:pPr>
        <w:pStyle w:val="TM1"/>
        <w:jc w:val="right"/>
        <w:rPr>
          <w:rFonts w:asciiTheme="minorHAnsi" w:eastAsiaTheme="minorEastAsia" w:hAnsiTheme="minorHAnsi" w:cstheme="minorBidi"/>
          <w:noProof/>
          <w:color w:val="auto"/>
          <w:szCs w:val="22"/>
          <w:lang w:eastAsia="fr-FR" w:bidi="ar-SA"/>
        </w:rPr>
      </w:pPr>
      <w:hyperlink w:anchor="_Toc472766030" w:history="1">
        <w:r w:rsidR="00A5715E" w:rsidRPr="00B0703C">
          <w:rPr>
            <w:rStyle w:val="Lienhypertexte"/>
            <w:noProof/>
          </w:rPr>
          <w:t>Document 12 – Extrait des règles de filtrage du routeur/pare feu RT-Cx</w:t>
        </w:r>
        <w:r w:rsidR="00A5715E">
          <w:rPr>
            <w:noProof/>
          </w:rPr>
          <w:tab/>
        </w:r>
        <w:r w:rsidR="00C645DB">
          <w:rPr>
            <w:noProof/>
          </w:rPr>
          <w:fldChar w:fldCharType="begin"/>
        </w:r>
        <w:r w:rsidR="00A5715E">
          <w:rPr>
            <w:noProof/>
          </w:rPr>
          <w:instrText xml:space="preserve"> PAGEREF _Toc472766030 \h </w:instrText>
        </w:r>
        <w:r w:rsidR="00C645DB">
          <w:rPr>
            <w:noProof/>
          </w:rPr>
        </w:r>
        <w:r w:rsidR="00C645DB">
          <w:rPr>
            <w:noProof/>
          </w:rPr>
          <w:fldChar w:fldCharType="separate"/>
        </w:r>
        <w:r w:rsidR="0056304E">
          <w:rPr>
            <w:noProof/>
          </w:rPr>
          <w:t>12</w:t>
        </w:r>
        <w:r w:rsidR="00C645DB">
          <w:rPr>
            <w:noProof/>
          </w:rPr>
          <w:fldChar w:fldCharType="end"/>
        </w:r>
      </w:hyperlink>
    </w:p>
    <w:p w:rsidR="00A5715E" w:rsidRDefault="003A4D52" w:rsidP="00A5715E">
      <w:pPr>
        <w:pStyle w:val="TM1"/>
        <w:jc w:val="right"/>
        <w:rPr>
          <w:rFonts w:asciiTheme="minorHAnsi" w:eastAsiaTheme="minorEastAsia" w:hAnsiTheme="minorHAnsi" w:cstheme="minorBidi"/>
          <w:noProof/>
          <w:color w:val="auto"/>
          <w:szCs w:val="22"/>
          <w:lang w:eastAsia="fr-FR" w:bidi="ar-SA"/>
        </w:rPr>
      </w:pPr>
      <w:hyperlink w:anchor="_Toc472766031" w:history="1">
        <w:r w:rsidR="00A5715E" w:rsidRPr="00B0703C">
          <w:rPr>
            <w:rStyle w:val="Lienhypertexte"/>
            <w:noProof/>
          </w:rPr>
          <w:t>Document 13 – Plan amortissement du serveur (services comptables et financiers)</w:t>
        </w:r>
        <w:r w:rsidR="00A5715E">
          <w:rPr>
            <w:noProof/>
          </w:rPr>
          <w:tab/>
        </w:r>
        <w:r w:rsidR="00C645DB">
          <w:rPr>
            <w:noProof/>
          </w:rPr>
          <w:fldChar w:fldCharType="begin"/>
        </w:r>
        <w:r w:rsidR="00A5715E">
          <w:rPr>
            <w:noProof/>
          </w:rPr>
          <w:instrText xml:space="preserve"> PAGEREF _Toc472766031 \h </w:instrText>
        </w:r>
        <w:r w:rsidR="00C645DB">
          <w:rPr>
            <w:noProof/>
          </w:rPr>
        </w:r>
        <w:r w:rsidR="00C645DB">
          <w:rPr>
            <w:noProof/>
          </w:rPr>
          <w:fldChar w:fldCharType="separate"/>
        </w:r>
        <w:r w:rsidR="0056304E">
          <w:rPr>
            <w:noProof/>
          </w:rPr>
          <w:t>12</w:t>
        </w:r>
        <w:r w:rsidR="00C645DB">
          <w:rPr>
            <w:noProof/>
          </w:rPr>
          <w:fldChar w:fldCharType="end"/>
        </w:r>
      </w:hyperlink>
    </w:p>
    <w:p w:rsidR="0056304E" w:rsidRDefault="00C645DB" w:rsidP="00CA1626">
      <w:pPr>
        <w:pStyle w:val="TM1"/>
        <w:jc w:val="center"/>
      </w:pPr>
      <w:r>
        <w:lastRenderedPageBreak/>
        <w:fldChar w:fldCharType="end"/>
      </w:r>
      <w:bookmarkStart w:id="2" w:name="__RefHeading__1988_243445606"/>
      <w:bookmarkEnd w:id="2"/>
    </w:p>
    <w:p w:rsidR="0056304E" w:rsidRDefault="0056304E">
      <w:pPr>
        <w:widowControl/>
        <w:suppressAutoHyphens w:val="0"/>
        <w:rPr>
          <w:rFonts w:ascii="Arial" w:hAnsi="Arial"/>
          <w:sz w:val="22"/>
        </w:rPr>
      </w:pPr>
      <w:r>
        <w:br w:type="page"/>
      </w:r>
    </w:p>
    <w:p w:rsidR="00C62425" w:rsidRDefault="00CA1626" w:rsidP="00CA1626">
      <w:pPr>
        <w:pStyle w:val="TM1"/>
        <w:jc w:val="center"/>
        <w:rPr>
          <w:b/>
          <w:bCs/>
          <w:szCs w:val="22"/>
        </w:rPr>
      </w:pPr>
      <w:r>
        <w:rPr>
          <w:b/>
          <w:bCs/>
          <w:szCs w:val="22"/>
        </w:rPr>
        <w:t>P</w:t>
      </w:r>
      <w:r w:rsidR="00BE6D39">
        <w:rPr>
          <w:b/>
          <w:bCs/>
          <w:szCs w:val="22"/>
        </w:rPr>
        <w:t>résentation du contexte</w:t>
      </w:r>
    </w:p>
    <w:p w:rsidR="00C62425" w:rsidRDefault="00C62425">
      <w:pPr>
        <w:rPr>
          <w:rFonts w:ascii="Arial" w:hAnsi="Arial"/>
          <w:b/>
          <w:bCs/>
        </w:rPr>
      </w:pPr>
    </w:p>
    <w:p w:rsidR="00C62425" w:rsidRDefault="00BE6D39">
      <w:pPr>
        <w:jc w:val="both"/>
      </w:pPr>
      <w:r>
        <w:rPr>
          <w:rFonts w:ascii="Arial" w:hAnsi="Arial"/>
          <w:sz w:val="22"/>
          <w:szCs w:val="22"/>
        </w:rPr>
        <w:t>Cré</w:t>
      </w:r>
      <w:r w:rsidR="00456ABC">
        <w:rPr>
          <w:rFonts w:ascii="Arial" w:hAnsi="Arial"/>
          <w:sz w:val="22"/>
          <w:szCs w:val="22"/>
        </w:rPr>
        <w:t>é</w:t>
      </w:r>
      <w:r>
        <w:rPr>
          <w:rFonts w:ascii="Arial" w:hAnsi="Arial"/>
          <w:sz w:val="22"/>
          <w:szCs w:val="22"/>
        </w:rPr>
        <w:t>e en 198</w:t>
      </w:r>
      <w:r>
        <w:rPr>
          <w:rFonts w:ascii="Arial" w:hAnsi="Arial"/>
          <w:color w:val="000000"/>
          <w:sz w:val="22"/>
          <w:szCs w:val="22"/>
        </w:rPr>
        <w:t xml:space="preserve">4, </w:t>
      </w:r>
      <w:r>
        <w:rPr>
          <w:rFonts w:ascii="Arial" w:hAnsi="Arial"/>
          <w:b/>
          <w:bCs/>
          <w:color w:val="000000"/>
          <w:sz w:val="22"/>
          <w:szCs w:val="22"/>
        </w:rPr>
        <w:t xml:space="preserve">La </w:t>
      </w:r>
      <w:r w:rsidR="00E6493D">
        <w:rPr>
          <w:rFonts w:ascii="Arial" w:hAnsi="Arial"/>
          <w:b/>
          <w:bCs/>
          <w:color w:val="000000"/>
          <w:sz w:val="22"/>
          <w:szCs w:val="22"/>
        </w:rPr>
        <w:t>G</w:t>
      </w:r>
      <w:r>
        <w:rPr>
          <w:rFonts w:ascii="Arial" w:hAnsi="Arial"/>
          <w:b/>
          <w:bCs/>
          <w:color w:val="000000"/>
          <w:sz w:val="22"/>
          <w:szCs w:val="22"/>
        </w:rPr>
        <w:t>énérale des hôpitaux (GDH)</w:t>
      </w:r>
      <w:r w:rsidR="0047256C" w:rsidRPr="0047256C">
        <w:rPr>
          <w:rFonts w:ascii="Arial" w:hAnsi="Arial"/>
          <w:bCs/>
          <w:color w:val="000000"/>
          <w:sz w:val="22"/>
          <w:szCs w:val="22"/>
        </w:rPr>
        <w:t>,</w:t>
      </w:r>
      <w:r w:rsidRPr="0047256C">
        <w:rPr>
          <w:rFonts w:ascii="Arial" w:hAnsi="Arial"/>
          <w:color w:val="000000"/>
          <w:sz w:val="22"/>
          <w:szCs w:val="22"/>
        </w:rPr>
        <w:t xml:space="preserve"> </w:t>
      </w:r>
      <w:r w:rsidR="0047256C">
        <w:rPr>
          <w:rFonts w:ascii="Arial" w:hAnsi="Arial"/>
          <w:color w:val="000000"/>
          <w:sz w:val="22"/>
          <w:szCs w:val="22"/>
        </w:rPr>
        <w:t xml:space="preserve">dont le siège est situé à Paris, </w:t>
      </w:r>
      <w:r>
        <w:rPr>
          <w:rFonts w:ascii="Arial" w:hAnsi="Arial"/>
          <w:color w:val="000000"/>
          <w:sz w:val="22"/>
          <w:szCs w:val="22"/>
        </w:rPr>
        <w:t xml:space="preserve">est le premier groupe de cliniques et hôpitaux privés en France. Fort de 40 années d'expérience, GDH a su tirer profit du développement des dernières technologies médicales afin d'offrir aux patients </w:t>
      </w:r>
      <w:r w:rsidR="00F755C7">
        <w:rPr>
          <w:rFonts w:ascii="Arial" w:hAnsi="Arial"/>
          <w:color w:val="000000"/>
          <w:sz w:val="22"/>
          <w:szCs w:val="22"/>
        </w:rPr>
        <w:t xml:space="preserve">des </w:t>
      </w:r>
      <w:r w:rsidR="00F82AFB">
        <w:rPr>
          <w:rFonts w:ascii="Arial" w:hAnsi="Arial"/>
          <w:color w:val="000000"/>
          <w:sz w:val="22"/>
          <w:szCs w:val="22"/>
        </w:rPr>
        <w:t>prestations</w:t>
      </w:r>
      <w:r>
        <w:rPr>
          <w:rFonts w:ascii="Arial" w:hAnsi="Arial"/>
          <w:color w:val="000000"/>
          <w:sz w:val="22"/>
          <w:szCs w:val="22"/>
        </w:rPr>
        <w:t xml:space="preserve"> couvrant une large variété de spécialités.</w:t>
      </w:r>
    </w:p>
    <w:p w:rsidR="00C62425" w:rsidRDefault="00C62425">
      <w:pPr>
        <w:jc w:val="both"/>
        <w:rPr>
          <w:rFonts w:ascii="Arial" w:hAnsi="Arial"/>
          <w:color w:val="000000"/>
          <w:sz w:val="22"/>
          <w:szCs w:val="22"/>
        </w:rPr>
      </w:pPr>
    </w:p>
    <w:p w:rsidR="00BF557D" w:rsidRDefault="00BE6D39" w:rsidP="00D73F15">
      <w:pPr>
        <w:jc w:val="both"/>
        <w:rPr>
          <w:rFonts w:ascii="Arial" w:hAnsi="Arial"/>
          <w:color w:val="000000"/>
          <w:sz w:val="22"/>
          <w:szCs w:val="22"/>
        </w:rPr>
      </w:pPr>
      <w:r>
        <w:rPr>
          <w:rFonts w:ascii="Arial" w:hAnsi="Arial"/>
          <w:color w:val="000000"/>
          <w:sz w:val="22"/>
          <w:szCs w:val="22"/>
        </w:rPr>
        <w:t xml:space="preserve">Inauguré en 1995, l'hôpital privé </w:t>
      </w:r>
      <w:r>
        <w:rPr>
          <w:rFonts w:ascii="Arial" w:hAnsi="Arial"/>
          <w:b/>
          <w:bCs/>
          <w:color w:val="000000"/>
          <w:sz w:val="22"/>
          <w:szCs w:val="22"/>
        </w:rPr>
        <w:t>HSP</w:t>
      </w:r>
      <w:r>
        <w:rPr>
          <w:rFonts w:ascii="Arial" w:hAnsi="Arial"/>
          <w:color w:val="000000"/>
          <w:sz w:val="22"/>
          <w:szCs w:val="22"/>
        </w:rPr>
        <w:t xml:space="preserve"> (Hôpital Sud Paris) est le fruit du rattachement de plusieurs établissements indépendants au pôle territorial Paris Sud du groupe GDH. Situé dans la commune de Marreuil sur Seine, à 25km de Paris, l'hôpital compte 90 praticiens et dispose de 289 lits. </w:t>
      </w:r>
    </w:p>
    <w:p w:rsidR="00BF557D" w:rsidRDefault="00BF557D" w:rsidP="00D73F15">
      <w:pPr>
        <w:jc w:val="both"/>
        <w:rPr>
          <w:rFonts w:ascii="Arial" w:hAnsi="Arial"/>
          <w:color w:val="000000"/>
          <w:sz w:val="22"/>
          <w:szCs w:val="22"/>
        </w:rPr>
      </w:pPr>
    </w:p>
    <w:p w:rsidR="00C62425" w:rsidRDefault="00BE6D39" w:rsidP="00D73F15">
      <w:pPr>
        <w:jc w:val="both"/>
        <w:rPr>
          <w:rFonts w:ascii="Arial" w:hAnsi="Arial"/>
          <w:color w:val="000000"/>
          <w:sz w:val="22"/>
          <w:szCs w:val="22"/>
        </w:rPr>
      </w:pPr>
      <w:r>
        <w:rPr>
          <w:rFonts w:ascii="Arial" w:hAnsi="Arial"/>
          <w:color w:val="000000"/>
          <w:sz w:val="22"/>
          <w:szCs w:val="22"/>
        </w:rPr>
        <w:t>Associant des compétences diverses et complémentaires, l'établissement possède :</w:t>
      </w:r>
    </w:p>
    <w:p w:rsidR="00C62425" w:rsidRDefault="00BE6D39">
      <w:pPr>
        <w:numPr>
          <w:ilvl w:val="0"/>
          <w:numId w:val="2"/>
        </w:numPr>
        <w:tabs>
          <w:tab w:val="left" w:pos="0"/>
        </w:tabs>
        <w:rPr>
          <w:rFonts w:ascii="Arial" w:hAnsi="Arial"/>
          <w:sz w:val="22"/>
          <w:szCs w:val="22"/>
        </w:rPr>
      </w:pPr>
      <w:r>
        <w:rPr>
          <w:rFonts w:ascii="Arial" w:hAnsi="Arial"/>
          <w:sz w:val="22"/>
          <w:szCs w:val="22"/>
        </w:rPr>
        <w:t>un pôle de chirurgie</w:t>
      </w:r>
      <w:r w:rsidR="004E679D">
        <w:rPr>
          <w:rFonts w:ascii="Arial" w:hAnsi="Arial"/>
          <w:sz w:val="22"/>
          <w:szCs w:val="22"/>
        </w:rPr>
        <w:t> ;</w:t>
      </w:r>
    </w:p>
    <w:p w:rsidR="00C62425" w:rsidRDefault="00BE6D39">
      <w:pPr>
        <w:numPr>
          <w:ilvl w:val="0"/>
          <w:numId w:val="2"/>
        </w:numPr>
        <w:tabs>
          <w:tab w:val="left" w:pos="0"/>
        </w:tabs>
        <w:rPr>
          <w:rFonts w:ascii="Arial" w:hAnsi="Arial"/>
          <w:sz w:val="22"/>
          <w:szCs w:val="22"/>
        </w:rPr>
      </w:pPr>
      <w:r>
        <w:rPr>
          <w:rFonts w:ascii="Arial" w:hAnsi="Arial"/>
          <w:sz w:val="22"/>
          <w:szCs w:val="22"/>
        </w:rPr>
        <w:t>un pôle de médecine</w:t>
      </w:r>
      <w:r w:rsidR="004E679D">
        <w:rPr>
          <w:rFonts w:ascii="Arial" w:hAnsi="Arial"/>
          <w:sz w:val="22"/>
          <w:szCs w:val="22"/>
        </w:rPr>
        <w:t> ;</w:t>
      </w:r>
    </w:p>
    <w:p w:rsidR="00C62425" w:rsidRDefault="00BE6D39">
      <w:pPr>
        <w:numPr>
          <w:ilvl w:val="0"/>
          <w:numId w:val="2"/>
        </w:numPr>
        <w:tabs>
          <w:tab w:val="left" w:pos="0"/>
        </w:tabs>
        <w:rPr>
          <w:rFonts w:ascii="Arial" w:hAnsi="Arial"/>
          <w:sz w:val="22"/>
          <w:szCs w:val="22"/>
        </w:rPr>
      </w:pPr>
      <w:r>
        <w:rPr>
          <w:rFonts w:ascii="Arial" w:hAnsi="Arial"/>
          <w:sz w:val="22"/>
          <w:szCs w:val="22"/>
        </w:rPr>
        <w:t>un pôle de cancérologie</w:t>
      </w:r>
      <w:r w:rsidR="004E679D">
        <w:rPr>
          <w:rFonts w:ascii="Arial" w:hAnsi="Arial"/>
          <w:sz w:val="22"/>
          <w:szCs w:val="22"/>
        </w:rPr>
        <w:t> ;</w:t>
      </w:r>
    </w:p>
    <w:p w:rsidR="00C62425" w:rsidRDefault="00BE6D39">
      <w:pPr>
        <w:numPr>
          <w:ilvl w:val="0"/>
          <w:numId w:val="2"/>
        </w:numPr>
        <w:tabs>
          <w:tab w:val="left" w:pos="0"/>
        </w:tabs>
        <w:rPr>
          <w:rFonts w:ascii="Arial" w:hAnsi="Arial"/>
          <w:sz w:val="22"/>
          <w:szCs w:val="22"/>
        </w:rPr>
      </w:pPr>
      <w:r>
        <w:rPr>
          <w:rFonts w:ascii="Arial" w:hAnsi="Arial"/>
          <w:sz w:val="22"/>
          <w:szCs w:val="22"/>
        </w:rPr>
        <w:t>un pôle de maternité</w:t>
      </w:r>
      <w:r w:rsidR="004E679D">
        <w:rPr>
          <w:rFonts w:ascii="Arial" w:hAnsi="Arial"/>
          <w:sz w:val="22"/>
          <w:szCs w:val="22"/>
        </w:rPr>
        <w:t> ;</w:t>
      </w:r>
    </w:p>
    <w:p w:rsidR="00C62425" w:rsidRDefault="00BE6D39">
      <w:pPr>
        <w:numPr>
          <w:ilvl w:val="0"/>
          <w:numId w:val="2"/>
        </w:numPr>
        <w:tabs>
          <w:tab w:val="left" w:pos="0"/>
        </w:tabs>
        <w:rPr>
          <w:rFonts w:ascii="Arial" w:hAnsi="Arial"/>
          <w:sz w:val="22"/>
          <w:szCs w:val="22"/>
        </w:rPr>
      </w:pPr>
      <w:r>
        <w:rPr>
          <w:rFonts w:ascii="Arial" w:hAnsi="Arial"/>
          <w:sz w:val="22"/>
          <w:szCs w:val="22"/>
        </w:rPr>
        <w:t>un pôle d'imagerie médicale</w:t>
      </w:r>
      <w:r w:rsidR="004E679D">
        <w:rPr>
          <w:rFonts w:ascii="Arial" w:hAnsi="Arial"/>
          <w:sz w:val="22"/>
          <w:szCs w:val="22"/>
        </w:rPr>
        <w:t> ;</w:t>
      </w:r>
    </w:p>
    <w:p w:rsidR="00C62425" w:rsidRDefault="00BE6D39">
      <w:pPr>
        <w:numPr>
          <w:ilvl w:val="0"/>
          <w:numId w:val="2"/>
        </w:numPr>
        <w:tabs>
          <w:tab w:val="left" w:pos="0"/>
        </w:tabs>
        <w:rPr>
          <w:rFonts w:ascii="Arial" w:hAnsi="Arial"/>
          <w:sz w:val="22"/>
          <w:szCs w:val="22"/>
        </w:rPr>
      </w:pPr>
      <w:r>
        <w:rPr>
          <w:rFonts w:ascii="Arial" w:hAnsi="Arial"/>
          <w:sz w:val="22"/>
          <w:szCs w:val="22"/>
        </w:rPr>
        <w:t>un service d'urgences 24h</w:t>
      </w:r>
      <w:r w:rsidR="008933BF">
        <w:rPr>
          <w:rFonts w:ascii="Arial" w:hAnsi="Arial"/>
          <w:sz w:val="22"/>
          <w:szCs w:val="22"/>
        </w:rPr>
        <w:t>/</w:t>
      </w:r>
      <w:r>
        <w:rPr>
          <w:rFonts w:ascii="Arial" w:hAnsi="Arial"/>
          <w:sz w:val="22"/>
          <w:szCs w:val="22"/>
        </w:rPr>
        <w:t>24 7j/7</w:t>
      </w:r>
      <w:r w:rsidR="00F755C7">
        <w:rPr>
          <w:rFonts w:ascii="Arial" w:hAnsi="Arial"/>
          <w:sz w:val="22"/>
          <w:szCs w:val="22"/>
        </w:rPr>
        <w:t>.</w:t>
      </w:r>
    </w:p>
    <w:p w:rsidR="00C62425" w:rsidRDefault="00BE6D39">
      <w:pPr>
        <w:jc w:val="both"/>
      </w:pPr>
      <w:r>
        <w:rPr>
          <w:rFonts w:ascii="Arial" w:hAnsi="Arial"/>
          <w:sz w:val="22"/>
          <w:szCs w:val="22"/>
        </w:rPr>
        <w:br/>
        <w:t>Le réseau informatique de l'hôpital HSP compte près de 350</w:t>
      </w:r>
      <w:r w:rsidR="00F755C7">
        <w:rPr>
          <w:rFonts w:ascii="Arial" w:hAnsi="Arial"/>
          <w:sz w:val="22"/>
          <w:szCs w:val="22"/>
        </w:rPr>
        <w:t xml:space="preserve"> postes pour des</w:t>
      </w:r>
      <w:r>
        <w:rPr>
          <w:rFonts w:ascii="Arial" w:hAnsi="Arial"/>
          <w:sz w:val="22"/>
          <w:szCs w:val="22"/>
        </w:rPr>
        <w:t xml:space="preserve"> utilisateurs</w:t>
      </w:r>
      <w:r w:rsidR="00F755C7">
        <w:rPr>
          <w:rFonts w:ascii="Arial" w:hAnsi="Arial"/>
          <w:sz w:val="22"/>
          <w:szCs w:val="22"/>
        </w:rPr>
        <w:t xml:space="preserve"> variés</w:t>
      </w:r>
      <w:r>
        <w:rPr>
          <w:rFonts w:ascii="Arial" w:hAnsi="Arial"/>
          <w:sz w:val="22"/>
          <w:szCs w:val="22"/>
        </w:rPr>
        <w:t xml:space="preserve"> (praticiens, employés</w:t>
      </w:r>
      <w:r w:rsidR="00F755C7">
        <w:rPr>
          <w:rFonts w:ascii="Arial" w:hAnsi="Arial"/>
          <w:sz w:val="22"/>
          <w:szCs w:val="22"/>
        </w:rPr>
        <w:t xml:space="preserve"> administratifs</w:t>
      </w:r>
      <w:r>
        <w:rPr>
          <w:rFonts w:ascii="Arial" w:hAnsi="Arial"/>
          <w:sz w:val="22"/>
          <w:szCs w:val="22"/>
        </w:rPr>
        <w:t xml:space="preserve">, patients...). Sa gestion est sous la responsabilité de la </w:t>
      </w:r>
      <w:r>
        <w:rPr>
          <w:rFonts w:ascii="Arial" w:hAnsi="Arial"/>
          <w:b/>
          <w:bCs/>
          <w:sz w:val="22"/>
          <w:szCs w:val="22"/>
        </w:rPr>
        <w:t xml:space="preserve">direction des systèmes </w:t>
      </w:r>
      <w:r w:rsidR="009721A3">
        <w:rPr>
          <w:rFonts w:ascii="Arial" w:hAnsi="Arial"/>
          <w:b/>
          <w:bCs/>
          <w:sz w:val="22"/>
          <w:szCs w:val="22"/>
        </w:rPr>
        <w:t>informatique</w:t>
      </w:r>
      <w:r w:rsidR="009721A3">
        <w:rPr>
          <w:rFonts w:ascii="Arial" w:hAnsi="Arial"/>
          <w:sz w:val="22"/>
          <w:szCs w:val="22"/>
        </w:rPr>
        <w:t xml:space="preserve"> </w:t>
      </w:r>
      <w:r>
        <w:rPr>
          <w:rFonts w:ascii="Arial" w:hAnsi="Arial"/>
          <w:sz w:val="22"/>
          <w:szCs w:val="22"/>
        </w:rPr>
        <w:t>(DSI) qui est en liaison avec le siège</w:t>
      </w:r>
      <w:r w:rsidR="0047256C">
        <w:rPr>
          <w:rFonts w:ascii="Arial" w:hAnsi="Arial"/>
          <w:sz w:val="22"/>
          <w:szCs w:val="22"/>
        </w:rPr>
        <w:t xml:space="preserve"> de GDH</w:t>
      </w:r>
      <w:r>
        <w:rPr>
          <w:rFonts w:ascii="Arial" w:hAnsi="Arial"/>
          <w:sz w:val="22"/>
          <w:szCs w:val="22"/>
        </w:rPr>
        <w:t xml:space="preserve">. </w:t>
      </w:r>
    </w:p>
    <w:p w:rsidR="00C62425" w:rsidRDefault="00C62425">
      <w:pPr>
        <w:jc w:val="both"/>
        <w:rPr>
          <w:rFonts w:ascii="Arial" w:hAnsi="Arial"/>
          <w:sz w:val="22"/>
          <w:szCs w:val="22"/>
        </w:rPr>
      </w:pPr>
    </w:p>
    <w:p w:rsidR="00C62425" w:rsidRDefault="00BE6D39">
      <w:pPr>
        <w:jc w:val="both"/>
        <w:rPr>
          <w:rFonts w:ascii="Arial" w:hAnsi="Arial"/>
          <w:sz w:val="22"/>
          <w:szCs w:val="22"/>
        </w:rPr>
      </w:pPr>
      <w:r>
        <w:rPr>
          <w:rFonts w:ascii="Arial" w:hAnsi="Arial"/>
          <w:sz w:val="22"/>
          <w:szCs w:val="22"/>
        </w:rPr>
        <w:t xml:space="preserve">Chaque fin d'année, la DSI organise une réunion avec les principaux chefs de service afin de faire un bilan </w:t>
      </w:r>
      <w:r w:rsidR="00D5019A">
        <w:rPr>
          <w:rFonts w:ascii="Arial" w:hAnsi="Arial"/>
          <w:sz w:val="22"/>
          <w:szCs w:val="22"/>
        </w:rPr>
        <w:t>de</w:t>
      </w:r>
      <w:r>
        <w:rPr>
          <w:rFonts w:ascii="Arial" w:hAnsi="Arial"/>
          <w:sz w:val="22"/>
          <w:szCs w:val="22"/>
        </w:rPr>
        <w:t xml:space="preserve"> l'année écoulée. L'objectif est aussi de déterminer les futures évolutions à apporter au </w:t>
      </w:r>
      <w:r w:rsidR="00CD2DE1">
        <w:rPr>
          <w:rFonts w:ascii="Arial" w:hAnsi="Arial"/>
          <w:sz w:val="22"/>
          <w:szCs w:val="22"/>
        </w:rPr>
        <w:t>système d’information</w:t>
      </w:r>
      <w:r>
        <w:rPr>
          <w:rFonts w:ascii="Arial" w:hAnsi="Arial"/>
          <w:sz w:val="22"/>
          <w:szCs w:val="22"/>
        </w:rPr>
        <w:t>. Suite à la dernière réunion, deux projets sont à l'étude</w:t>
      </w:r>
      <w:r w:rsidR="00F755C7">
        <w:rPr>
          <w:rFonts w:ascii="Arial" w:hAnsi="Arial"/>
          <w:sz w:val="22"/>
          <w:szCs w:val="22"/>
        </w:rPr>
        <w:t>.</w:t>
      </w:r>
    </w:p>
    <w:p w:rsidR="00C62425" w:rsidRDefault="00C62425">
      <w:pPr>
        <w:jc w:val="both"/>
        <w:rPr>
          <w:rFonts w:ascii="Arial" w:hAnsi="Arial"/>
          <w:sz w:val="22"/>
          <w:szCs w:val="22"/>
        </w:rPr>
      </w:pPr>
    </w:p>
    <w:p w:rsidR="00C62425" w:rsidRDefault="00BE6D39">
      <w:pPr>
        <w:jc w:val="both"/>
        <w:rPr>
          <w:rFonts w:ascii="Arial" w:hAnsi="Arial"/>
          <w:sz w:val="22"/>
          <w:szCs w:val="22"/>
        </w:rPr>
      </w:pPr>
      <w:r>
        <w:rPr>
          <w:rFonts w:ascii="Arial" w:hAnsi="Arial"/>
          <w:sz w:val="22"/>
          <w:szCs w:val="22"/>
        </w:rPr>
        <w:t xml:space="preserve">Le premier projet concerne l'extension de la couverture du réseau </w:t>
      </w:r>
      <w:r w:rsidR="00C3401C">
        <w:rPr>
          <w:rFonts w:ascii="Arial" w:hAnsi="Arial"/>
          <w:sz w:val="22"/>
          <w:szCs w:val="22"/>
        </w:rPr>
        <w:t>Wi-Fi</w:t>
      </w:r>
      <w:r>
        <w:rPr>
          <w:rFonts w:ascii="Arial" w:hAnsi="Arial"/>
          <w:sz w:val="22"/>
          <w:szCs w:val="22"/>
        </w:rPr>
        <w:t xml:space="preserve"> dans la salle de visioconf</w:t>
      </w:r>
      <w:r w:rsidR="00E06A92">
        <w:rPr>
          <w:rFonts w:ascii="Arial" w:hAnsi="Arial"/>
          <w:sz w:val="22"/>
          <w:szCs w:val="22"/>
        </w:rPr>
        <w:t>érence située au 2</w:t>
      </w:r>
      <w:r w:rsidR="00E06A92" w:rsidRPr="00B77663">
        <w:rPr>
          <w:rFonts w:ascii="Arial" w:hAnsi="Arial"/>
          <w:sz w:val="22"/>
          <w:szCs w:val="22"/>
          <w:vertAlign w:val="superscript"/>
        </w:rPr>
        <w:t>ème</w:t>
      </w:r>
      <w:r w:rsidR="00E06A92">
        <w:rPr>
          <w:rFonts w:ascii="Arial" w:hAnsi="Arial"/>
          <w:sz w:val="22"/>
          <w:szCs w:val="22"/>
        </w:rPr>
        <w:t xml:space="preserve"> sous-sol. </w:t>
      </w:r>
    </w:p>
    <w:p w:rsidR="00C62425" w:rsidRDefault="00C62425">
      <w:pPr>
        <w:jc w:val="both"/>
        <w:rPr>
          <w:rFonts w:ascii="Arial" w:hAnsi="Arial"/>
          <w:sz w:val="22"/>
          <w:szCs w:val="22"/>
        </w:rPr>
      </w:pPr>
    </w:p>
    <w:p w:rsidR="00C62425" w:rsidRDefault="00BE6D39">
      <w:pPr>
        <w:jc w:val="both"/>
        <w:rPr>
          <w:rFonts w:ascii="Arial" w:hAnsi="Arial"/>
          <w:sz w:val="22"/>
          <w:szCs w:val="22"/>
        </w:rPr>
      </w:pPr>
      <w:r>
        <w:rPr>
          <w:rFonts w:ascii="Arial" w:hAnsi="Arial"/>
          <w:sz w:val="22"/>
          <w:szCs w:val="22"/>
        </w:rPr>
        <w:t>Le second projet</w:t>
      </w:r>
      <w:r w:rsidR="00F755C7">
        <w:rPr>
          <w:rFonts w:ascii="Arial" w:hAnsi="Arial"/>
          <w:sz w:val="22"/>
          <w:szCs w:val="22"/>
        </w:rPr>
        <w:t xml:space="preserve"> concerne la sécurité</w:t>
      </w:r>
      <w:r w:rsidR="00FF03B2">
        <w:rPr>
          <w:rFonts w:ascii="Arial" w:hAnsi="Arial"/>
          <w:sz w:val="22"/>
          <w:szCs w:val="22"/>
        </w:rPr>
        <w:t xml:space="preserve"> du système informatique et</w:t>
      </w:r>
      <w:r>
        <w:rPr>
          <w:rFonts w:ascii="Arial" w:hAnsi="Arial"/>
          <w:sz w:val="22"/>
          <w:szCs w:val="22"/>
        </w:rPr>
        <w:t xml:space="preserve"> fait suite à une attaque virale subie en début d'année. Un virus de type </w:t>
      </w:r>
      <w:r w:rsidR="00FF03B2">
        <w:rPr>
          <w:rFonts w:ascii="Arial" w:hAnsi="Arial"/>
          <w:sz w:val="22"/>
          <w:szCs w:val="22"/>
        </w:rPr>
        <w:t>rançongiciel (</w:t>
      </w:r>
      <w:r w:rsidRPr="006B2316">
        <w:rPr>
          <w:rFonts w:ascii="Arial" w:hAnsi="Arial"/>
          <w:i/>
          <w:sz w:val="22"/>
          <w:szCs w:val="22"/>
        </w:rPr>
        <w:t>ransomware</w:t>
      </w:r>
      <w:r w:rsidR="00FF03B2">
        <w:rPr>
          <w:rFonts w:ascii="Arial" w:hAnsi="Arial"/>
          <w:sz w:val="22"/>
          <w:szCs w:val="22"/>
        </w:rPr>
        <w:t>)</w:t>
      </w:r>
      <w:r>
        <w:rPr>
          <w:rFonts w:ascii="Arial" w:hAnsi="Arial"/>
          <w:sz w:val="22"/>
          <w:szCs w:val="22"/>
        </w:rPr>
        <w:t xml:space="preserve"> a endommagé des machines et entraîné des pertes de données. L'objectif est de centraliser la gestion des antivirus et de mettre à jour la politique de sauvegarde des données.</w:t>
      </w:r>
    </w:p>
    <w:p w:rsidR="00C62425" w:rsidRDefault="00C62425">
      <w:pPr>
        <w:jc w:val="both"/>
        <w:rPr>
          <w:rFonts w:ascii="Arial" w:hAnsi="Arial"/>
          <w:sz w:val="22"/>
          <w:szCs w:val="22"/>
        </w:rPr>
      </w:pPr>
    </w:p>
    <w:p w:rsidR="00C62425" w:rsidRDefault="00BE6D39">
      <w:pPr>
        <w:jc w:val="both"/>
      </w:pPr>
      <w:r>
        <w:rPr>
          <w:rFonts w:ascii="Arial" w:hAnsi="Arial"/>
          <w:sz w:val="22"/>
          <w:szCs w:val="22"/>
        </w:rPr>
        <w:t xml:space="preserve">Le chef du service </w:t>
      </w:r>
      <w:r w:rsidR="00FF03B2">
        <w:rPr>
          <w:rFonts w:ascii="Arial" w:hAnsi="Arial"/>
          <w:sz w:val="22"/>
          <w:szCs w:val="22"/>
        </w:rPr>
        <w:t xml:space="preserve">réseau </w:t>
      </w:r>
      <w:r>
        <w:rPr>
          <w:rFonts w:ascii="Arial" w:hAnsi="Arial"/>
          <w:sz w:val="22"/>
          <w:szCs w:val="22"/>
        </w:rPr>
        <w:t xml:space="preserve">souhaite profiter de ces projets pour auditer la politique de sécurité informatique de l'hôpital au regard des exigences de la norme </w:t>
      </w:r>
      <w:r>
        <w:rPr>
          <w:rFonts w:ascii="Arial" w:hAnsi="Arial"/>
          <w:b/>
          <w:bCs/>
          <w:sz w:val="22"/>
          <w:szCs w:val="22"/>
        </w:rPr>
        <w:t>ISO/CEI 27002</w:t>
      </w:r>
      <w:r>
        <w:rPr>
          <w:rFonts w:ascii="Arial" w:hAnsi="Arial"/>
          <w:sz w:val="22"/>
          <w:szCs w:val="22"/>
        </w:rPr>
        <w:t xml:space="preserve"> relative à la </w:t>
      </w:r>
      <w:r>
        <w:rPr>
          <w:rFonts w:ascii="Arial" w:hAnsi="Arial"/>
          <w:b/>
          <w:bCs/>
          <w:sz w:val="22"/>
          <w:szCs w:val="22"/>
        </w:rPr>
        <w:t>sécurité de l'information</w:t>
      </w:r>
      <w:r>
        <w:rPr>
          <w:rFonts w:ascii="Arial" w:hAnsi="Arial"/>
          <w:sz w:val="22"/>
          <w:szCs w:val="22"/>
        </w:rPr>
        <w:t>.</w:t>
      </w:r>
    </w:p>
    <w:p w:rsidR="00C62425" w:rsidRDefault="00C62425">
      <w:pPr>
        <w:jc w:val="both"/>
        <w:rPr>
          <w:rFonts w:ascii="Arial" w:hAnsi="Arial"/>
          <w:sz w:val="22"/>
          <w:szCs w:val="22"/>
        </w:rPr>
      </w:pPr>
    </w:p>
    <w:p w:rsidR="00C62425" w:rsidRDefault="00BE6D39">
      <w:pPr>
        <w:jc w:val="both"/>
      </w:pPr>
      <w:r>
        <w:rPr>
          <w:rFonts w:ascii="Arial" w:hAnsi="Arial"/>
          <w:b/>
          <w:bCs/>
          <w:sz w:val="22"/>
          <w:szCs w:val="22"/>
        </w:rPr>
        <w:t xml:space="preserve">Au sein </w:t>
      </w:r>
      <w:r w:rsidR="00FF03B2">
        <w:rPr>
          <w:rFonts w:ascii="Arial" w:hAnsi="Arial"/>
          <w:b/>
          <w:bCs/>
          <w:sz w:val="22"/>
          <w:szCs w:val="22"/>
        </w:rPr>
        <w:t xml:space="preserve">du service réseau </w:t>
      </w:r>
      <w:r>
        <w:rPr>
          <w:rFonts w:ascii="Arial" w:hAnsi="Arial"/>
          <w:b/>
          <w:bCs/>
          <w:sz w:val="22"/>
          <w:szCs w:val="22"/>
        </w:rPr>
        <w:t>de la DSI de l'hô</w:t>
      </w:r>
      <w:r>
        <w:rPr>
          <w:rFonts w:ascii="Arial" w:hAnsi="Arial"/>
          <w:b/>
          <w:bCs/>
          <w:color w:val="000000"/>
          <w:sz w:val="22"/>
          <w:szCs w:val="22"/>
        </w:rPr>
        <w:t xml:space="preserve">pital HSP, vous </w:t>
      </w:r>
      <w:r w:rsidR="00FF03B2">
        <w:rPr>
          <w:rFonts w:ascii="Arial" w:hAnsi="Arial"/>
          <w:b/>
          <w:bCs/>
          <w:sz w:val="22"/>
          <w:szCs w:val="22"/>
        </w:rPr>
        <w:t>travaille</w:t>
      </w:r>
      <w:r w:rsidR="00F83515">
        <w:rPr>
          <w:rFonts w:ascii="Arial" w:hAnsi="Arial"/>
          <w:b/>
          <w:bCs/>
          <w:sz w:val="22"/>
          <w:szCs w:val="22"/>
        </w:rPr>
        <w:t>z</w:t>
      </w:r>
      <w:r w:rsidR="00FF03B2">
        <w:rPr>
          <w:rFonts w:ascii="Arial" w:hAnsi="Arial"/>
          <w:b/>
          <w:bCs/>
          <w:sz w:val="22"/>
          <w:szCs w:val="22"/>
        </w:rPr>
        <w:t xml:space="preserve"> sur</w:t>
      </w:r>
      <w:r>
        <w:rPr>
          <w:rFonts w:ascii="Arial" w:hAnsi="Arial"/>
          <w:b/>
          <w:bCs/>
          <w:sz w:val="22"/>
          <w:szCs w:val="22"/>
        </w:rPr>
        <w:t xml:space="preserve"> ces deux projets.</w:t>
      </w:r>
    </w:p>
    <w:p w:rsidR="00C62425" w:rsidRDefault="00C62425">
      <w:pPr>
        <w:jc w:val="both"/>
        <w:rPr>
          <w:rFonts w:ascii="Arial" w:hAnsi="Arial"/>
          <w:sz w:val="22"/>
          <w:szCs w:val="22"/>
        </w:rPr>
      </w:pPr>
    </w:p>
    <w:p w:rsidR="00AA0919" w:rsidRDefault="00BE6D39" w:rsidP="00AA0919">
      <w:pPr>
        <w:jc w:val="both"/>
        <w:rPr>
          <w:rFonts w:ascii="Arial" w:hAnsi="Arial"/>
          <w:sz w:val="22"/>
          <w:szCs w:val="22"/>
        </w:rPr>
      </w:pPr>
      <w:r>
        <w:rPr>
          <w:rFonts w:ascii="Arial" w:hAnsi="Arial"/>
          <w:sz w:val="22"/>
          <w:szCs w:val="22"/>
        </w:rPr>
        <w:t>Dans un premier temps, votre travail consistera à participer à la proposition de solutions techniques répondant aux besoins définis sur chacun des projets. Dans un second temps, vous participerez à leur mise en œuvre. Pour réaliser les différentes missions, vous vous appuierez sur le dossier documentaire fourni.</w:t>
      </w:r>
    </w:p>
    <w:p w:rsidR="00AA0919" w:rsidRDefault="00AA0919">
      <w:pPr>
        <w:widowControl/>
        <w:suppressAutoHyphens w:val="0"/>
        <w:rPr>
          <w:rFonts w:ascii="Arial" w:hAnsi="Arial"/>
          <w:sz w:val="22"/>
          <w:szCs w:val="22"/>
        </w:rPr>
      </w:pPr>
      <w:r>
        <w:rPr>
          <w:rFonts w:ascii="Arial" w:hAnsi="Arial"/>
          <w:sz w:val="22"/>
          <w:szCs w:val="22"/>
        </w:rPr>
        <w:br w:type="page"/>
      </w:r>
    </w:p>
    <w:p w:rsidR="002E7823" w:rsidRDefault="002E7823"/>
    <w:tbl>
      <w:tblPr>
        <w:tblW w:w="9954" w:type="dxa"/>
        <w:tblInd w:w="-28"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9954"/>
      </w:tblGrid>
      <w:tr w:rsidR="00C62425" w:rsidTr="00A13FDD">
        <w:tc>
          <w:tcPr>
            <w:tcW w:w="9954" w:type="dxa"/>
            <w:tcBorders>
              <w:top w:val="single" w:sz="2" w:space="0" w:color="000001"/>
              <w:left w:val="single" w:sz="2" w:space="0" w:color="000001"/>
              <w:bottom w:val="single" w:sz="2" w:space="0" w:color="000001"/>
              <w:right w:val="single" w:sz="2" w:space="0" w:color="000001"/>
            </w:tcBorders>
            <w:shd w:val="clear" w:color="auto" w:fill="auto"/>
            <w:tcMar>
              <w:left w:w="-2" w:type="dxa"/>
            </w:tcMar>
          </w:tcPr>
          <w:p w:rsidR="00C62425" w:rsidRDefault="00BE6D39">
            <w:pPr>
              <w:pStyle w:val="Contenudetableau"/>
              <w:jc w:val="center"/>
              <w:rPr>
                <w:rFonts w:ascii="Arial" w:hAnsi="Arial"/>
                <w:b/>
                <w:bCs/>
                <w:sz w:val="22"/>
                <w:szCs w:val="22"/>
              </w:rPr>
            </w:pPr>
            <w:r>
              <w:rPr>
                <w:rFonts w:ascii="Arial" w:hAnsi="Arial"/>
                <w:b/>
                <w:bCs/>
                <w:sz w:val="22"/>
                <w:szCs w:val="22"/>
              </w:rPr>
              <w:t>Dossier commun aux deux parties</w:t>
            </w:r>
          </w:p>
        </w:tc>
      </w:tr>
    </w:tbl>
    <w:p w:rsidR="00C62425" w:rsidRDefault="00BE6D39">
      <w:pPr>
        <w:pStyle w:val="Titre1"/>
        <w:numPr>
          <w:ilvl w:val="0"/>
          <w:numId w:val="1"/>
        </w:numPr>
      </w:pPr>
      <w:bookmarkStart w:id="3" w:name="_Toc472766015"/>
      <w:r>
        <w:rPr>
          <w:rFonts w:ascii="Arial" w:hAnsi="Arial"/>
          <w:sz w:val="22"/>
          <w:szCs w:val="22"/>
        </w:rPr>
        <w:t xml:space="preserve">Document 1 – Système informatique de l'hôpital </w:t>
      </w:r>
      <w:r>
        <w:rPr>
          <w:rFonts w:ascii="Arial" w:hAnsi="Arial"/>
          <w:color w:val="000000"/>
          <w:sz w:val="22"/>
          <w:szCs w:val="22"/>
        </w:rPr>
        <w:t>HSP</w:t>
      </w:r>
      <w:bookmarkEnd w:id="3"/>
    </w:p>
    <w:p w:rsidR="00305505" w:rsidRPr="00C862EB" w:rsidRDefault="00BE6D39">
      <w:pPr>
        <w:jc w:val="both"/>
        <w:rPr>
          <w:rFonts w:ascii="Arial" w:hAnsi="Arial"/>
          <w:color w:val="000000"/>
          <w:sz w:val="22"/>
          <w:szCs w:val="22"/>
        </w:rPr>
      </w:pPr>
      <w:r>
        <w:rPr>
          <w:rFonts w:ascii="Arial" w:hAnsi="Arial"/>
          <w:color w:val="000000"/>
          <w:sz w:val="22"/>
          <w:szCs w:val="22"/>
        </w:rPr>
        <w:t xml:space="preserve">Le cœur de réseau de l'hôpital HSP est constitué de deux routeurs de type </w:t>
      </w:r>
      <w:r w:rsidRPr="00B77663">
        <w:rPr>
          <w:rFonts w:ascii="Arial" w:hAnsi="Arial"/>
          <w:bCs/>
          <w:color w:val="000000"/>
          <w:sz w:val="22"/>
          <w:szCs w:val="22"/>
        </w:rPr>
        <w:t>JUNIPER SSG 320 (RT-Cx)</w:t>
      </w:r>
      <w:r w:rsidRPr="00C862EB">
        <w:rPr>
          <w:rFonts w:ascii="Arial" w:hAnsi="Arial"/>
          <w:color w:val="000000"/>
          <w:sz w:val="22"/>
          <w:szCs w:val="22"/>
        </w:rPr>
        <w:t xml:space="preserve"> implémentant le protocole VRRP</w:t>
      </w:r>
      <w:r w:rsidR="00E95B0A" w:rsidRPr="00C862EB">
        <w:rPr>
          <w:rStyle w:val="Appelnotedebasdep"/>
          <w:rFonts w:ascii="Arial" w:hAnsi="Arial"/>
          <w:color w:val="000000"/>
          <w:sz w:val="22"/>
          <w:szCs w:val="22"/>
        </w:rPr>
        <w:footnoteReference w:id="1"/>
      </w:r>
      <w:r w:rsidRPr="00C862EB">
        <w:rPr>
          <w:rFonts w:ascii="Arial" w:hAnsi="Arial"/>
          <w:color w:val="000000"/>
          <w:sz w:val="22"/>
          <w:szCs w:val="22"/>
        </w:rPr>
        <w:t xml:space="preserve">. L'accès au réseau est assuré par des commutateurs de type </w:t>
      </w:r>
      <w:r w:rsidR="00FE0020" w:rsidRPr="00B77663">
        <w:rPr>
          <w:rFonts w:ascii="Arial" w:hAnsi="Arial"/>
          <w:bCs/>
          <w:color w:val="000000"/>
          <w:sz w:val="22"/>
          <w:szCs w:val="22"/>
        </w:rPr>
        <w:t>HP PROCURVE 2810/</w:t>
      </w:r>
      <w:r w:rsidRPr="00B77663">
        <w:rPr>
          <w:rFonts w:ascii="Arial" w:hAnsi="Arial"/>
          <w:bCs/>
          <w:color w:val="000000"/>
          <w:sz w:val="22"/>
          <w:szCs w:val="22"/>
        </w:rPr>
        <w:t>48G</w:t>
      </w:r>
      <w:r w:rsidRPr="00C862EB">
        <w:rPr>
          <w:rFonts w:ascii="Arial" w:hAnsi="Arial"/>
          <w:color w:val="000000"/>
          <w:sz w:val="22"/>
          <w:szCs w:val="22"/>
        </w:rPr>
        <w:t>.</w:t>
      </w:r>
    </w:p>
    <w:p w:rsidR="00305505" w:rsidRPr="00C862EB" w:rsidRDefault="00305505">
      <w:pPr>
        <w:jc w:val="both"/>
        <w:rPr>
          <w:rFonts w:ascii="Arial" w:hAnsi="Arial"/>
          <w:color w:val="000000"/>
          <w:sz w:val="22"/>
          <w:szCs w:val="22"/>
        </w:rPr>
      </w:pPr>
    </w:p>
    <w:p w:rsidR="004E492F" w:rsidRPr="00C862EB" w:rsidRDefault="004E492F">
      <w:pPr>
        <w:jc w:val="both"/>
        <w:rPr>
          <w:rFonts w:ascii="Arial" w:hAnsi="Arial"/>
          <w:color w:val="000000"/>
          <w:sz w:val="22"/>
          <w:szCs w:val="22"/>
        </w:rPr>
      </w:pPr>
      <w:r w:rsidRPr="00C862EB">
        <w:rPr>
          <w:rFonts w:ascii="Arial" w:hAnsi="Arial"/>
          <w:color w:val="000000"/>
          <w:sz w:val="22"/>
          <w:szCs w:val="22"/>
        </w:rPr>
        <w:t>Chaque service est dans un VLAN. Les VLAN sont gérés de façon statique. Le protocole VTP (</w:t>
      </w:r>
      <w:r w:rsidRPr="00C862EB">
        <w:rPr>
          <w:rFonts w:ascii="Arial" w:hAnsi="Arial"/>
          <w:i/>
          <w:color w:val="000000"/>
          <w:sz w:val="22"/>
          <w:szCs w:val="22"/>
        </w:rPr>
        <w:t>VLAN Trunking Protocol</w:t>
      </w:r>
      <w:r w:rsidRPr="00C862EB">
        <w:rPr>
          <w:rFonts w:ascii="Arial" w:hAnsi="Arial"/>
          <w:color w:val="000000"/>
          <w:sz w:val="22"/>
          <w:szCs w:val="22"/>
        </w:rPr>
        <w:t>) n’est donc pas utilisé au sein de l’hôpital.</w:t>
      </w:r>
    </w:p>
    <w:p w:rsidR="004E492F" w:rsidRPr="00C862EB" w:rsidRDefault="004E492F">
      <w:pPr>
        <w:jc w:val="both"/>
        <w:rPr>
          <w:rFonts w:ascii="Arial" w:hAnsi="Arial"/>
          <w:color w:val="000000"/>
          <w:sz w:val="22"/>
          <w:szCs w:val="22"/>
        </w:rPr>
      </w:pPr>
    </w:p>
    <w:p w:rsidR="00305505" w:rsidRPr="00C862EB" w:rsidRDefault="00305505">
      <w:pPr>
        <w:jc w:val="both"/>
        <w:rPr>
          <w:rFonts w:ascii="Arial" w:hAnsi="Arial"/>
          <w:color w:val="000000"/>
          <w:sz w:val="22"/>
          <w:szCs w:val="22"/>
        </w:rPr>
      </w:pPr>
      <w:r w:rsidRPr="00C862EB">
        <w:rPr>
          <w:rFonts w:ascii="Arial" w:hAnsi="Arial"/>
          <w:color w:val="000000"/>
          <w:sz w:val="22"/>
          <w:szCs w:val="22"/>
        </w:rPr>
        <w:t>L</w:t>
      </w:r>
      <w:r w:rsidR="00BE6D39" w:rsidRPr="00C862EB">
        <w:rPr>
          <w:rFonts w:ascii="Arial" w:hAnsi="Arial"/>
          <w:color w:val="000000"/>
          <w:sz w:val="22"/>
          <w:szCs w:val="22"/>
        </w:rPr>
        <w:t xml:space="preserve">es </w:t>
      </w:r>
      <w:r w:rsidRPr="00C862EB">
        <w:rPr>
          <w:rFonts w:ascii="Arial" w:hAnsi="Arial"/>
          <w:color w:val="000000"/>
          <w:sz w:val="22"/>
          <w:szCs w:val="22"/>
        </w:rPr>
        <w:t xml:space="preserve">trois cent cinquante </w:t>
      </w:r>
      <w:r w:rsidR="00BE6D39" w:rsidRPr="00C862EB">
        <w:rPr>
          <w:rFonts w:ascii="Arial" w:hAnsi="Arial"/>
          <w:color w:val="000000"/>
          <w:sz w:val="22"/>
          <w:szCs w:val="22"/>
        </w:rPr>
        <w:t>postes client</w:t>
      </w:r>
      <w:r w:rsidR="00BC753C" w:rsidRPr="00C862EB">
        <w:rPr>
          <w:rFonts w:ascii="Arial" w:hAnsi="Arial"/>
          <w:color w:val="000000"/>
          <w:sz w:val="22"/>
          <w:szCs w:val="22"/>
        </w:rPr>
        <w:t>s</w:t>
      </w:r>
      <w:r w:rsidR="00BE6D39" w:rsidRPr="00C862EB">
        <w:rPr>
          <w:rFonts w:ascii="Arial" w:hAnsi="Arial"/>
          <w:color w:val="000000"/>
          <w:sz w:val="22"/>
          <w:szCs w:val="22"/>
        </w:rPr>
        <w:t xml:space="preserve"> sont sous </w:t>
      </w:r>
      <w:r w:rsidR="00517116" w:rsidRPr="00C862EB">
        <w:rPr>
          <w:rFonts w:ascii="Arial" w:hAnsi="Arial"/>
          <w:color w:val="000000"/>
          <w:sz w:val="22"/>
          <w:szCs w:val="22"/>
        </w:rPr>
        <w:t xml:space="preserve">système d’exploitation </w:t>
      </w:r>
      <w:r w:rsidR="00BE6D39" w:rsidRPr="00C862EB">
        <w:rPr>
          <w:rFonts w:ascii="Arial" w:hAnsi="Arial"/>
          <w:color w:val="000000"/>
          <w:sz w:val="22"/>
          <w:szCs w:val="22"/>
        </w:rPr>
        <w:t xml:space="preserve">Windows et l'infrastructure serveur est virtualisée autour de la solution </w:t>
      </w:r>
      <w:r w:rsidR="00BE6D39" w:rsidRPr="00B77663">
        <w:rPr>
          <w:rFonts w:ascii="Arial" w:hAnsi="Arial"/>
          <w:bCs/>
          <w:color w:val="000000"/>
          <w:sz w:val="22"/>
          <w:szCs w:val="22"/>
        </w:rPr>
        <w:t>VMware ESXi</w:t>
      </w:r>
      <w:r w:rsidR="00BE6D39" w:rsidRPr="00C862EB">
        <w:rPr>
          <w:rFonts w:ascii="Arial" w:hAnsi="Arial"/>
          <w:color w:val="000000"/>
          <w:sz w:val="22"/>
          <w:szCs w:val="22"/>
        </w:rPr>
        <w:t xml:space="preserve">. </w:t>
      </w:r>
      <w:r w:rsidRPr="00C862EB">
        <w:rPr>
          <w:rFonts w:ascii="Arial" w:hAnsi="Arial"/>
          <w:color w:val="000000"/>
          <w:sz w:val="22"/>
          <w:szCs w:val="22"/>
        </w:rPr>
        <w:t>L'hôpital dispose aussi de quelqu</w:t>
      </w:r>
      <w:r w:rsidR="00E06A92" w:rsidRPr="00C862EB">
        <w:rPr>
          <w:rFonts w:ascii="Arial" w:hAnsi="Arial"/>
          <w:color w:val="000000"/>
          <w:sz w:val="22"/>
          <w:szCs w:val="22"/>
        </w:rPr>
        <w:t xml:space="preserve">es tablettes </w:t>
      </w:r>
      <w:r w:rsidR="007C0CA9" w:rsidRPr="00C862EB">
        <w:rPr>
          <w:rFonts w:ascii="Arial" w:hAnsi="Arial"/>
          <w:color w:val="000000"/>
          <w:sz w:val="22"/>
          <w:szCs w:val="22"/>
        </w:rPr>
        <w:t>sous système d’exploitation Windows Professionnel.</w:t>
      </w:r>
    </w:p>
    <w:p w:rsidR="004E492F" w:rsidRDefault="004E492F">
      <w:pPr>
        <w:jc w:val="both"/>
        <w:rPr>
          <w:rFonts w:ascii="Arial" w:hAnsi="Arial"/>
          <w:color w:val="000000"/>
          <w:sz w:val="22"/>
          <w:szCs w:val="22"/>
        </w:rPr>
      </w:pPr>
    </w:p>
    <w:p w:rsidR="004E492F" w:rsidRDefault="004E492F" w:rsidP="004E492F">
      <w:pPr>
        <w:rPr>
          <w:rFonts w:ascii="Arial" w:hAnsi="Arial"/>
          <w:sz w:val="22"/>
          <w:szCs w:val="22"/>
        </w:rPr>
      </w:pPr>
      <w:r>
        <w:rPr>
          <w:rFonts w:ascii="Arial" w:hAnsi="Arial"/>
          <w:sz w:val="22"/>
          <w:szCs w:val="22"/>
        </w:rPr>
        <w:t>L’adressage IPv4 est géré de manière dynamique pour l’ensemble des clients de l’infrastructure. Les serveurs sont en adressage fixe. Les serveurs présents sont les suivants :</w:t>
      </w:r>
    </w:p>
    <w:p w:rsidR="004E492F" w:rsidRDefault="004E492F">
      <w:pPr>
        <w:jc w:val="both"/>
        <w:rPr>
          <w:rFonts w:ascii="Arial" w:hAnsi="Arial"/>
          <w:color w:val="000000"/>
          <w:sz w:val="22"/>
          <w:szCs w:val="22"/>
        </w:rPr>
      </w:pPr>
    </w:p>
    <w:tbl>
      <w:tblPr>
        <w:tblStyle w:val="Grilledutableau"/>
        <w:tblW w:w="0" w:type="auto"/>
        <w:tblLook w:val="04A0" w:firstRow="1" w:lastRow="0" w:firstColumn="1" w:lastColumn="0" w:noHBand="0" w:noVBand="1"/>
      </w:tblPr>
      <w:tblGrid>
        <w:gridCol w:w="5211"/>
        <w:gridCol w:w="4567"/>
      </w:tblGrid>
      <w:tr w:rsidR="001A0D76" w:rsidTr="001A0D76">
        <w:tc>
          <w:tcPr>
            <w:tcW w:w="5211" w:type="dxa"/>
          </w:tcPr>
          <w:p w:rsidR="001A0D76" w:rsidRPr="004F1A78" w:rsidRDefault="001A0D76" w:rsidP="00D2045D">
            <w:pPr>
              <w:jc w:val="both"/>
              <w:rPr>
                <w:rFonts w:ascii="Arial" w:hAnsi="Arial"/>
                <w:color w:val="auto"/>
                <w:sz w:val="22"/>
                <w:szCs w:val="22"/>
              </w:rPr>
            </w:pPr>
            <w:r>
              <w:rPr>
                <w:rFonts w:ascii="Arial" w:hAnsi="Arial"/>
                <w:color w:val="auto"/>
                <w:sz w:val="22"/>
                <w:szCs w:val="22"/>
              </w:rPr>
              <w:t>Serveur RADIUS</w:t>
            </w:r>
          </w:p>
        </w:tc>
        <w:tc>
          <w:tcPr>
            <w:tcW w:w="4567" w:type="dxa"/>
          </w:tcPr>
          <w:p w:rsidR="001A0D76" w:rsidRPr="004F1A78" w:rsidRDefault="00D2045D" w:rsidP="00AB5D46">
            <w:pPr>
              <w:jc w:val="both"/>
              <w:rPr>
                <w:rFonts w:ascii="Arial" w:hAnsi="Arial"/>
                <w:color w:val="auto"/>
                <w:sz w:val="22"/>
                <w:szCs w:val="22"/>
              </w:rPr>
            </w:pPr>
            <w:r>
              <w:rPr>
                <w:rFonts w:ascii="Arial" w:hAnsi="Arial"/>
                <w:color w:val="auto"/>
                <w:sz w:val="22"/>
                <w:szCs w:val="22"/>
              </w:rPr>
              <w:t>172.16.123.69</w:t>
            </w:r>
          </w:p>
        </w:tc>
      </w:tr>
      <w:tr w:rsidR="001A0D76" w:rsidTr="001A0D76">
        <w:tc>
          <w:tcPr>
            <w:tcW w:w="5211" w:type="dxa"/>
          </w:tcPr>
          <w:p w:rsidR="001A0D76" w:rsidRPr="004F1A78" w:rsidRDefault="001A0D76" w:rsidP="00D2045D">
            <w:pPr>
              <w:jc w:val="both"/>
              <w:rPr>
                <w:rFonts w:ascii="Arial" w:hAnsi="Arial"/>
                <w:color w:val="auto"/>
                <w:sz w:val="22"/>
                <w:szCs w:val="22"/>
              </w:rPr>
            </w:pPr>
            <w:r>
              <w:rPr>
                <w:rFonts w:ascii="Arial" w:hAnsi="Arial"/>
                <w:color w:val="auto"/>
                <w:sz w:val="22"/>
                <w:szCs w:val="22"/>
              </w:rPr>
              <w:t>Serveur PROXY</w:t>
            </w:r>
          </w:p>
        </w:tc>
        <w:tc>
          <w:tcPr>
            <w:tcW w:w="4567" w:type="dxa"/>
          </w:tcPr>
          <w:p w:rsidR="001A0D76" w:rsidRPr="004F1A78" w:rsidRDefault="00D2045D" w:rsidP="00AB5D46">
            <w:pPr>
              <w:jc w:val="both"/>
              <w:rPr>
                <w:rFonts w:ascii="Arial" w:hAnsi="Arial"/>
                <w:color w:val="auto"/>
                <w:sz w:val="22"/>
                <w:szCs w:val="22"/>
              </w:rPr>
            </w:pPr>
            <w:r>
              <w:rPr>
                <w:rFonts w:ascii="Arial" w:hAnsi="Arial"/>
                <w:color w:val="auto"/>
                <w:sz w:val="22"/>
                <w:szCs w:val="22"/>
              </w:rPr>
              <w:t>172.16.123.70</w:t>
            </w:r>
          </w:p>
        </w:tc>
      </w:tr>
      <w:tr w:rsidR="001A0D76" w:rsidTr="001A0D76">
        <w:tc>
          <w:tcPr>
            <w:tcW w:w="5211" w:type="dxa"/>
          </w:tcPr>
          <w:p w:rsidR="001A0D76" w:rsidRPr="004F1A78" w:rsidRDefault="001A0D76" w:rsidP="00D2045D">
            <w:pPr>
              <w:jc w:val="both"/>
              <w:rPr>
                <w:rFonts w:ascii="Arial" w:hAnsi="Arial"/>
                <w:color w:val="auto"/>
                <w:sz w:val="22"/>
                <w:szCs w:val="22"/>
              </w:rPr>
            </w:pPr>
            <w:r>
              <w:rPr>
                <w:rFonts w:ascii="Arial" w:hAnsi="Arial"/>
                <w:color w:val="auto"/>
                <w:sz w:val="22"/>
                <w:szCs w:val="22"/>
              </w:rPr>
              <w:t>Serveur PORTAIL CAPTIF</w:t>
            </w:r>
          </w:p>
        </w:tc>
        <w:tc>
          <w:tcPr>
            <w:tcW w:w="4567" w:type="dxa"/>
          </w:tcPr>
          <w:p w:rsidR="001A0D76" w:rsidRDefault="00D2045D" w:rsidP="00AB5D46">
            <w:pPr>
              <w:jc w:val="both"/>
              <w:rPr>
                <w:rFonts w:ascii="Arial" w:hAnsi="Arial"/>
                <w:color w:val="auto"/>
                <w:sz w:val="22"/>
                <w:szCs w:val="22"/>
              </w:rPr>
            </w:pPr>
            <w:r>
              <w:rPr>
                <w:rFonts w:ascii="Arial" w:hAnsi="Arial"/>
                <w:color w:val="auto"/>
                <w:sz w:val="22"/>
                <w:szCs w:val="22"/>
              </w:rPr>
              <w:t>172.16.123.71</w:t>
            </w:r>
          </w:p>
        </w:tc>
      </w:tr>
      <w:tr w:rsidR="001A0D76" w:rsidTr="001A0D76">
        <w:tc>
          <w:tcPr>
            <w:tcW w:w="5211" w:type="dxa"/>
          </w:tcPr>
          <w:p w:rsidR="001A0D76" w:rsidRPr="00B77663" w:rsidRDefault="001A0D76" w:rsidP="00D2045D">
            <w:pPr>
              <w:jc w:val="both"/>
              <w:rPr>
                <w:rFonts w:ascii="Arial" w:hAnsi="Arial"/>
                <w:color w:val="auto"/>
                <w:sz w:val="22"/>
                <w:szCs w:val="22"/>
                <w:lang w:val="en-US"/>
              </w:rPr>
            </w:pPr>
            <w:r w:rsidRPr="00B77663">
              <w:rPr>
                <w:rFonts w:ascii="Arial" w:hAnsi="Arial"/>
                <w:color w:val="auto"/>
                <w:sz w:val="22"/>
                <w:szCs w:val="22"/>
                <w:lang w:val="en-US"/>
              </w:rPr>
              <w:t>Serveur AD (LDAP)/DNS/DHCP</w:t>
            </w:r>
          </w:p>
        </w:tc>
        <w:tc>
          <w:tcPr>
            <w:tcW w:w="4567" w:type="dxa"/>
          </w:tcPr>
          <w:p w:rsidR="001A0D76" w:rsidRDefault="00D2045D" w:rsidP="00F82E2D">
            <w:pPr>
              <w:jc w:val="both"/>
              <w:rPr>
                <w:rFonts w:ascii="Arial" w:hAnsi="Arial"/>
                <w:color w:val="auto"/>
                <w:sz w:val="22"/>
                <w:szCs w:val="22"/>
              </w:rPr>
            </w:pPr>
            <w:r>
              <w:rPr>
                <w:rFonts w:ascii="Arial" w:hAnsi="Arial"/>
                <w:color w:val="auto"/>
                <w:sz w:val="22"/>
                <w:szCs w:val="22"/>
              </w:rPr>
              <w:t>172.16.123.72</w:t>
            </w:r>
          </w:p>
        </w:tc>
      </w:tr>
      <w:tr w:rsidR="00D2045D" w:rsidTr="001A0D76">
        <w:tc>
          <w:tcPr>
            <w:tcW w:w="5211" w:type="dxa"/>
          </w:tcPr>
          <w:p w:rsidR="00D2045D" w:rsidRPr="004F1A78" w:rsidRDefault="00D2045D" w:rsidP="00D2045D">
            <w:pPr>
              <w:jc w:val="both"/>
              <w:rPr>
                <w:rFonts w:ascii="Arial" w:hAnsi="Arial"/>
                <w:color w:val="auto"/>
                <w:sz w:val="22"/>
                <w:szCs w:val="22"/>
              </w:rPr>
            </w:pPr>
            <w:r>
              <w:rPr>
                <w:rFonts w:ascii="Arial" w:hAnsi="Arial"/>
                <w:color w:val="auto"/>
                <w:sz w:val="22"/>
                <w:szCs w:val="22"/>
              </w:rPr>
              <w:t>Serveur SUPERVISION</w:t>
            </w:r>
          </w:p>
        </w:tc>
        <w:tc>
          <w:tcPr>
            <w:tcW w:w="4567" w:type="dxa"/>
          </w:tcPr>
          <w:p w:rsidR="00D2045D" w:rsidRDefault="00D2045D" w:rsidP="00F82E2D">
            <w:pPr>
              <w:jc w:val="both"/>
              <w:rPr>
                <w:rFonts w:ascii="Arial" w:hAnsi="Arial"/>
                <w:color w:val="auto"/>
                <w:sz w:val="22"/>
                <w:szCs w:val="22"/>
              </w:rPr>
            </w:pPr>
            <w:r>
              <w:rPr>
                <w:rFonts w:ascii="Arial" w:hAnsi="Arial"/>
                <w:color w:val="auto"/>
                <w:sz w:val="22"/>
                <w:szCs w:val="22"/>
              </w:rPr>
              <w:t>172.16.123.73</w:t>
            </w:r>
          </w:p>
        </w:tc>
      </w:tr>
      <w:tr w:rsidR="00D2045D" w:rsidTr="001A0D76">
        <w:tc>
          <w:tcPr>
            <w:tcW w:w="5211" w:type="dxa"/>
          </w:tcPr>
          <w:p w:rsidR="00D2045D" w:rsidRPr="004F1A78" w:rsidRDefault="00D2045D" w:rsidP="00D2045D">
            <w:pPr>
              <w:jc w:val="both"/>
              <w:rPr>
                <w:rFonts w:ascii="Arial" w:hAnsi="Arial"/>
                <w:color w:val="auto"/>
                <w:sz w:val="22"/>
                <w:szCs w:val="22"/>
              </w:rPr>
            </w:pPr>
            <w:r>
              <w:rPr>
                <w:rFonts w:ascii="Arial" w:hAnsi="Arial"/>
                <w:color w:val="auto"/>
                <w:sz w:val="22"/>
                <w:szCs w:val="22"/>
              </w:rPr>
              <w:t>Serveur de gestion de parc et d’incidents</w:t>
            </w:r>
          </w:p>
        </w:tc>
        <w:tc>
          <w:tcPr>
            <w:tcW w:w="4567" w:type="dxa"/>
          </w:tcPr>
          <w:p w:rsidR="00D2045D" w:rsidRDefault="00D2045D" w:rsidP="00F82E2D">
            <w:pPr>
              <w:jc w:val="both"/>
              <w:rPr>
                <w:rFonts w:ascii="Arial" w:hAnsi="Arial"/>
                <w:color w:val="auto"/>
                <w:sz w:val="22"/>
                <w:szCs w:val="22"/>
              </w:rPr>
            </w:pPr>
            <w:r>
              <w:rPr>
                <w:rFonts w:ascii="Arial" w:hAnsi="Arial"/>
                <w:color w:val="auto"/>
                <w:sz w:val="22"/>
                <w:szCs w:val="22"/>
              </w:rPr>
              <w:t>172.16.123.74</w:t>
            </w:r>
          </w:p>
        </w:tc>
      </w:tr>
      <w:tr w:rsidR="00D2045D" w:rsidTr="001A0D76">
        <w:tc>
          <w:tcPr>
            <w:tcW w:w="5211" w:type="dxa"/>
          </w:tcPr>
          <w:p w:rsidR="00D2045D" w:rsidRDefault="00D2045D" w:rsidP="00D2045D">
            <w:pPr>
              <w:jc w:val="both"/>
              <w:rPr>
                <w:rFonts w:ascii="Arial" w:hAnsi="Arial"/>
                <w:color w:val="auto"/>
                <w:sz w:val="22"/>
                <w:szCs w:val="22"/>
              </w:rPr>
            </w:pPr>
            <w:r>
              <w:rPr>
                <w:rFonts w:ascii="Arial" w:hAnsi="Arial"/>
                <w:color w:val="auto"/>
                <w:sz w:val="22"/>
                <w:szCs w:val="22"/>
              </w:rPr>
              <w:t>Serveur FICHIERS</w:t>
            </w:r>
          </w:p>
        </w:tc>
        <w:tc>
          <w:tcPr>
            <w:tcW w:w="4567" w:type="dxa"/>
          </w:tcPr>
          <w:p w:rsidR="00D2045D" w:rsidRDefault="00D2045D" w:rsidP="00F82E2D">
            <w:pPr>
              <w:jc w:val="both"/>
              <w:rPr>
                <w:rFonts w:ascii="Arial" w:hAnsi="Arial"/>
                <w:color w:val="auto"/>
                <w:sz w:val="22"/>
                <w:szCs w:val="22"/>
              </w:rPr>
            </w:pPr>
            <w:r>
              <w:rPr>
                <w:rFonts w:ascii="Arial" w:hAnsi="Arial"/>
                <w:color w:val="auto"/>
                <w:sz w:val="22"/>
                <w:szCs w:val="22"/>
              </w:rPr>
              <w:t>172.16.123.75</w:t>
            </w:r>
          </w:p>
        </w:tc>
      </w:tr>
    </w:tbl>
    <w:p w:rsidR="004E492F" w:rsidRDefault="004E492F">
      <w:pPr>
        <w:jc w:val="both"/>
        <w:rPr>
          <w:rFonts w:ascii="Arial" w:hAnsi="Arial"/>
          <w:color w:val="000000"/>
          <w:sz w:val="22"/>
          <w:szCs w:val="22"/>
        </w:rPr>
      </w:pPr>
    </w:p>
    <w:p w:rsidR="00305505" w:rsidRDefault="00BE6D39">
      <w:pPr>
        <w:jc w:val="both"/>
        <w:rPr>
          <w:rFonts w:ascii="Arial" w:hAnsi="Arial"/>
          <w:color w:val="000000"/>
          <w:sz w:val="22"/>
          <w:szCs w:val="22"/>
        </w:rPr>
      </w:pPr>
      <w:r>
        <w:rPr>
          <w:rFonts w:ascii="Arial" w:hAnsi="Arial"/>
          <w:color w:val="000000"/>
          <w:sz w:val="22"/>
          <w:szCs w:val="22"/>
        </w:rPr>
        <w:t>Un serveur mandataire (</w:t>
      </w:r>
      <w:r w:rsidR="00FE0020">
        <w:rPr>
          <w:rFonts w:ascii="Arial" w:hAnsi="Arial"/>
          <w:color w:val="000000"/>
          <w:sz w:val="22"/>
          <w:szCs w:val="22"/>
        </w:rPr>
        <w:t>PROXY</w:t>
      </w:r>
      <w:r>
        <w:rPr>
          <w:rFonts w:ascii="Arial" w:hAnsi="Arial"/>
          <w:color w:val="000000"/>
          <w:sz w:val="22"/>
          <w:szCs w:val="22"/>
        </w:rPr>
        <w:t>) filtre les accès à internet en fonction des URL.</w:t>
      </w:r>
    </w:p>
    <w:p w:rsidR="00305505" w:rsidRDefault="00305505">
      <w:pPr>
        <w:jc w:val="both"/>
        <w:rPr>
          <w:rFonts w:ascii="Arial" w:hAnsi="Arial"/>
          <w:color w:val="000000"/>
          <w:sz w:val="22"/>
          <w:szCs w:val="22"/>
        </w:rPr>
      </w:pPr>
    </w:p>
    <w:p w:rsidR="00C62425" w:rsidRPr="00C862EB" w:rsidRDefault="00BE6D39">
      <w:pPr>
        <w:jc w:val="both"/>
      </w:pPr>
      <w:r>
        <w:rPr>
          <w:rFonts w:ascii="Arial" w:hAnsi="Arial"/>
          <w:color w:val="000000"/>
          <w:sz w:val="22"/>
          <w:szCs w:val="22"/>
        </w:rPr>
        <w:t xml:space="preserve">Les utilisateurs sont gérés </w:t>
      </w:r>
      <w:r w:rsidRPr="00C862EB">
        <w:rPr>
          <w:rFonts w:ascii="Arial" w:hAnsi="Arial"/>
          <w:color w:val="000000"/>
          <w:sz w:val="22"/>
          <w:szCs w:val="22"/>
        </w:rPr>
        <w:t xml:space="preserve">par un </w:t>
      </w:r>
      <w:r w:rsidRPr="00B77663">
        <w:rPr>
          <w:rFonts w:ascii="Arial" w:hAnsi="Arial"/>
          <w:bCs/>
          <w:color w:val="000000"/>
          <w:sz w:val="22"/>
          <w:szCs w:val="22"/>
        </w:rPr>
        <w:t xml:space="preserve">contrôleur de domaine </w:t>
      </w:r>
      <w:r w:rsidRPr="00C862EB">
        <w:rPr>
          <w:rFonts w:ascii="Arial" w:hAnsi="Arial"/>
          <w:color w:val="000000"/>
          <w:sz w:val="22"/>
          <w:szCs w:val="22"/>
        </w:rPr>
        <w:t xml:space="preserve">sous Windows server avec comme nom de domaine : </w:t>
      </w:r>
      <w:r w:rsidRPr="00C862EB">
        <w:rPr>
          <w:rFonts w:ascii="Arial" w:hAnsi="Arial"/>
          <w:i/>
          <w:iCs/>
          <w:color w:val="000000"/>
          <w:sz w:val="22"/>
          <w:szCs w:val="22"/>
        </w:rPr>
        <w:t>hsp-gdh.fr</w:t>
      </w:r>
      <w:r w:rsidRPr="00C862EB">
        <w:rPr>
          <w:rFonts w:ascii="Arial" w:hAnsi="Arial"/>
          <w:color w:val="000000"/>
          <w:sz w:val="22"/>
          <w:szCs w:val="22"/>
        </w:rPr>
        <w:t>. Des unités d'organisation (OU</w:t>
      </w:r>
      <w:r w:rsidRPr="00C862EB">
        <w:rPr>
          <w:rStyle w:val="FootnoteAnchor"/>
          <w:rFonts w:ascii="Arial" w:hAnsi="Arial"/>
          <w:color w:val="000000"/>
          <w:sz w:val="22"/>
          <w:szCs w:val="22"/>
        </w:rPr>
        <w:footnoteReference w:id="2"/>
      </w:r>
      <w:r w:rsidRPr="00C862EB">
        <w:rPr>
          <w:rFonts w:ascii="Arial" w:hAnsi="Arial"/>
          <w:color w:val="000000"/>
          <w:sz w:val="22"/>
          <w:szCs w:val="22"/>
        </w:rPr>
        <w:t xml:space="preserve">) regroupent les utilisateurs par </w:t>
      </w:r>
      <w:r w:rsidR="00517116" w:rsidRPr="00C862EB">
        <w:rPr>
          <w:rFonts w:ascii="Arial" w:hAnsi="Arial"/>
          <w:color w:val="000000"/>
          <w:sz w:val="22"/>
          <w:szCs w:val="22"/>
        </w:rPr>
        <w:t>VLAN</w:t>
      </w:r>
      <w:r w:rsidRPr="00C862EB">
        <w:rPr>
          <w:rFonts w:ascii="Arial" w:hAnsi="Arial"/>
          <w:color w:val="000000"/>
          <w:sz w:val="22"/>
          <w:szCs w:val="22"/>
        </w:rPr>
        <w:t xml:space="preserve">. </w:t>
      </w:r>
    </w:p>
    <w:p w:rsidR="00C62425" w:rsidRPr="00C862EB" w:rsidRDefault="00C62425">
      <w:pPr>
        <w:jc w:val="both"/>
        <w:rPr>
          <w:rFonts w:ascii="Arial" w:hAnsi="Arial"/>
          <w:color w:val="000000"/>
          <w:sz w:val="22"/>
          <w:szCs w:val="22"/>
        </w:rPr>
      </w:pPr>
    </w:p>
    <w:p w:rsidR="00C62425" w:rsidRPr="00C862EB" w:rsidRDefault="00BE6D39" w:rsidP="008F08EB">
      <w:pPr>
        <w:tabs>
          <w:tab w:val="left" w:pos="8145"/>
        </w:tabs>
        <w:jc w:val="both"/>
      </w:pPr>
      <w:r w:rsidRPr="00C862EB">
        <w:rPr>
          <w:rFonts w:ascii="Arial" w:hAnsi="Arial"/>
          <w:color w:val="000000"/>
          <w:sz w:val="22"/>
          <w:szCs w:val="22"/>
        </w:rPr>
        <w:t xml:space="preserve">Exemple de localisation des utilisateurs </w:t>
      </w:r>
      <w:r w:rsidR="00134F5F" w:rsidRPr="00C862EB">
        <w:rPr>
          <w:rFonts w:ascii="Arial" w:hAnsi="Arial"/>
          <w:color w:val="000000"/>
          <w:sz w:val="22"/>
          <w:szCs w:val="22"/>
        </w:rPr>
        <w:t xml:space="preserve">du </w:t>
      </w:r>
      <w:r w:rsidR="00517116" w:rsidRPr="00C862EB">
        <w:rPr>
          <w:rFonts w:ascii="Arial" w:hAnsi="Arial"/>
          <w:color w:val="000000"/>
          <w:sz w:val="22"/>
          <w:szCs w:val="22"/>
        </w:rPr>
        <w:t>VLAN</w:t>
      </w:r>
      <w:r w:rsidR="0030378B" w:rsidRPr="00C862EB">
        <w:rPr>
          <w:rFonts w:ascii="Arial" w:hAnsi="Arial"/>
          <w:color w:val="000000"/>
          <w:sz w:val="22"/>
          <w:szCs w:val="22"/>
        </w:rPr>
        <w:t>« </w:t>
      </w:r>
      <w:r w:rsidR="002F4E95" w:rsidRPr="00B77663">
        <w:rPr>
          <w:rFonts w:ascii="Arial" w:hAnsi="Arial"/>
          <w:color w:val="000000"/>
          <w:sz w:val="22"/>
          <w:szCs w:val="22"/>
        </w:rPr>
        <w:t>ANGIO</w:t>
      </w:r>
      <w:r w:rsidR="0030378B" w:rsidRPr="00C862EB">
        <w:rPr>
          <w:rFonts w:ascii="Arial" w:hAnsi="Arial"/>
          <w:color w:val="000000"/>
          <w:sz w:val="22"/>
          <w:szCs w:val="22"/>
        </w:rPr>
        <w:t> »</w:t>
      </w:r>
      <w:r w:rsidRPr="00C862EB">
        <w:rPr>
          <w:rFonts w:ascii="Arial" w:hAnsi="Arial"/>
          <w:color w:val="000000"/>
          <w:sz w:val="22"/>
          <w:szCs w:val="22"/>
        </w:rPr>
        <w:t xml:space="preserve"> dans l'annuaire : </w:t>
      </w:r>
      <w:r w:rsidR="008F08EB" w:rsidRPr="00C862EB">
        <w:rPr>
          <w:rFonts w:ascii="Arial" w:hAnsi="Arial"/>
          <w:color w:val="000000"/>
          <w:sz w:val="22"/>
          <w:szCs w:val="22"/>
        </w:rPr>
        <w:tab/>
      </w:r>
    </w:p>
    <w:p w:rsidR="00C62425" w:rsidRPr="00C862EB" w:rsidRDefault="00BE6D39">
      <w:pPr>
        <w:jc w:val="both"/>
        <w:rPr>
          <w:rFonts w:ascii="Cantarell" w:hAnsi="Cantarell"/>
          <w:color w:val="000000"/>
          <w:sz w:val="22"/>
          <w:szCs w:val="22"/>
        </w:rPr>
      </w:pPr>
      <w:r w:rsidRPr="00C862EB">
        <w:rPr>
          <w:rFonts w:ascii="Arial" w:hAnsi="Arial"/>
          <w:color w:val="000000"/>
          <w:sz w:val="22"/>
          <w:szCs w:val="22"/>
        </w:rPr>
        <w:t>DN</w:t>
      </w:r>
      <w:r w:rsidRPr="00C862EB">
        <w:rPr>
          <w:rStyle w:val="FootnoteAnchor"/>
          <w:rFonts w:ascii="Arial" w:hAnsi="Arial"/>
          <w:color w:val="000000"/>
          <w:sz w:val="22"/>
          <w:szCs w:val="22"/>
        </w:rPr>
        <w:footnoteReference w:id="3"/>
      </w:r>
      <w:r w:rsidRPr="00C862EB">
        <w:rPr>
          <w:rFonts w:ascii="Arial" w:hAnsi="Arial"/>
          <w:color w:val="000000"/>
          <w:sz w:val="22"/>
          <w:szCs w:val="22"/>
        </w:rPr>
        <w:t xml:space="preserve"> : </w:t>
      </w:r>
      <w:r w:rsidRPr="00C862EB">
        <w:rPr>
          <w:rFonts w:ascii="Cantarell" w:hAnsi="Cantarell"/>
          <w:color w:val="000000"/>
          <w:sz w:val="22"/>
          <w:szCs w:val="22"/>
        </w:rPr>
        <w:t>"</w:t>
      </w:r>
      <w:r w:rsidRPr="00C862EB">
        <w:rPr>
          <w:rFonts w:ascii="Arial" w:hAnsi="Arial"/>
          <w:color w:val="000000"/>
          <w:sz w:val="22"/>
          <w:szCs w:val="22"/>
        </w:rPr>
        <w:t>OU=</w:t>
      </w:r>
      <w:r w:rsidR="002F4E95" w:rsidRPr="00C862EB">
        <w:rPr>
          <w:rFonts w:ascii="Arial" w:hAnsi="Arial"/>
          <w:color w:val="000000"/>
          <w:sz w:val="22"/>
          <w:szCs w:val="22"/>
        </w:rPr>
        <w:t>angi</w:t>
      </w:r>
      <w:r w:rsidRPr="00C862EB">
        <w:rPr>
          <w:rFonts w:ascii="Arial" w:hAnsi="Arial"/>
          <w:color w:val="000000"/>
          <w:sz w:val="22"/>
          <w:szCs w:val="22"/>
        </w:rPr>
        <w:t>o, DC=hsp-gdh, DC=fr</w:t>
      </w:r>
      <w:r w:rsidRPr="00C862EB">
        <w:rPr>
          <w:rFonts w:ascii="Cantarell" w:hAnsi="Cantarell"/>
          <w:color w:val="000000"/>
          <w:sz w:val="22"/>
          <w:szCs w:val="22"/>
        </w:rPr>
        <w:t>"</w:t>
      </w:r>
    </w:p>
    <w:p w:rsidR="00305505" w:rsidRDefault="00305505">
      <w:pPr>
        <w:jc w:val="both"/>
      </w:pPr>
    </w:p>
    <w:p w:rsidR="00305505" w:rsidRDefault="00305505" w:rsidP="00A74D0B">
      <w:pPr>
        <w:rPr>
          <w:rFonts w:ascii="Arial" w:hAnsi="Arial"/>
          <w:sz w:val="22"/>
          <w:szCs w:val="22"/>
        </w:rPr>
        <w:sectPr w:rsidR="00305505" w:rsidSect="00C40FB0">
          <w:footerReference w:type="default" r:id="rId8"/>
          <w:pgSz w:w="11906" w:h="16838"/>
          <w:pgMar w:top="1134" w:right="849" w:bottom="2552" w:left="1134" w:header="0" w:footer="1134" w:gutter="0"/>
          <w:cols w:space="720"/>
          <w:formProt w:val="0"/>
          <w:docGrid w:linePitch="240" w:charSpace="-6145"/>
        </w:sectPr>
      </w:pPr>
    </w:p>
    <w:p w:rsidR="00305505" w:rsidRDefault="004D5C49" w:rsidP="00305505">
      <w:pPr>
        <w:pStyle w:val="Titre1"/>
        <w:numPr>
          <w:ilvl w:val="0"/>
          <w:numId w:val="1"/>
        </w:numPr>
      </w:pPr>
      <w:bookmarkStart w:id="4" w:name="_Toc472766016"/>
      <w:r>
        <w:rPr>
          <w:rFonts w:ascii="Arial" w:hAnsi="Arial"/>
          <w:noProof/>
          <w:sz w:val="22"/>
          <w:szCs w:val="22"/>
          <w:lang w:eastAsia="fr-FR" w:bidi="ar-SA"/>
        </w:rPr>
        <w:drawing>
          <wp:anchor distT="0" distB="0" distL="114300" distR="114300" simplePos="0" relativeHeight="251658240" behindDoc="0" locked="0" layoutInCell="1" allowOverlap="1">
            <wp:simplePos x="0" y="0"/>
            <wp:positionH relativeFrom="column">
              <wp:posOffset>-11430</wp:posOffset>
            </wp:positionH>
            <wp:positionV relativeFrom="paragraph">
              <wp:posOffset>391795</wp:posOffset>
            </wp:positionV>
            <wp:extent cx="7124700" cy="4798060"/>
            <wp:effectExtent l="0" t="0" r="0" b="0"/>
            <wp:wrapSquare wrapText="bothSides"/>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éma-hsp-logiquev8.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24700" cy="4798060"/>
                    </a:xfrm>
                    <a:prstGeom prst="rect">
                      <a:avLst/>
                    </a:prstGeom>
                  </pic:spPr>
                </pic:pic>
              </a:graphicData>
            </a:graphic>
          </wp:anchor>
        </w:drawing>
      </w:r>
      <w:r w:rsidR="00305505">
        <w:rPr>
          <w:rFonts w:ascii="Arial" w:hAnsi="Arial"/>
          <w:sz w:val="22"/>
          <w:szCs w:val="22"/>
        </w:rPr>
        <w:t xml:space="preserve">Document 2 – Schéma du réseau de l'hôpital </w:t>
      </w:r>
      <w:r w:rsidR="00305505">
        <w:rPr>
          <w:rFonts w:ascii="Arial" w:hAnsi="Arial"/>
          <w:color w:val="000000"/>
          <w:sz w:val="22"/>
          <w:szCs w:val="22"/>
        </w:rPr>
        <w:t>HSP</w:t>
      </w:r>
      <w:bookmarkEnd w:id="4"/>
    </w:p>
    <w:p w:rsidR="00305505" w:rsidRDefault="00E6493D" w:rsidP="00CA2272">
      <w:pPr>
        <w:rPr>
          <w:rFonts w:ascii="Arial" w:hAnsi="Arial"/>
          <w:sz w:val="22"/>
          <w:szCs w:val="22"/>
        </w:rPr>
      </w:pPr>
      <w:r>
        <w:rPr>
          <w:rFonts w:ascii="Arial" w:hAnsi="Arial"/>
          <w:sz w:val="22"/>
          <w:szCs w:val="22"/>
        </w:rPr>
        <w:br w:type="textWrapping" w:clear="all"/>
      </w:r>
    </w:p>
    <w:p w:rsidR="00305505" w:rsidRDefault="00305505" w:rsidP="00A74D0B">
      <w:pPr>
        <w:rPr>
          <w:rFonts w:ascii="Arial" w:hAnsi="Arial"/>
          <w:sz w:val="22"/>
          <w:szCs w:val="22"/>
        </w:rPr>
        <w:sectPr w:rsidR="00305505" w:rsidSect="00305505">
          <w:footerReference w:type="default" r:id="rId10"/>
          <w:pgSz w:w="16838" w:h="11906" w:orient="landscape"/>
          <w:pgMar w:top="1134" w:right="1134" w:bottom="849" w:left="2552" w:header="0" w:footer="1134" w:gutter="0"/>
          <w:cols w:space="720"/>
          <w:formProt w:val="0"/>
          <w:docGrid w:linePitch="326" w:charSpace="-6145"/>
        </w:sectPr>
      </w:pPr>
    </w:p>
    <w:tbl>
      <w:tblPr>
        <w:tblW w:w="9638" w:type="dxa"/>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4A0" w:firstRow="1" w:lastRow="0" w:firstColumn="1" w:lastColumn="0" w:noHBand="0" w:noVBand="1"/>
      </w:tblPr>
      <w:tblGrid>
        <w:gridCol w:w="9638"/>
      </w:tblGrid>
      <w:tr w:rsidR="00C62425">
        <w:tc>
          <w:tcPr>
            <w:tcW w:w="9638"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C62425" w:rsidRDefault="00BE6D39">
            <w:pPr>
              <w:pStyle w:val="TableContents"/>
              <w:jc w:val="center"/>
              <w:rPr>
                <w:rFonts w:ascii="Arial" w:hAnsi="Arial"/>
                <w:b/>
                <w:bCs/>
                <w:sz w:val="22"/>
                <w:szCs w:val="22"/>
              </w:rPr>
            </w:pPr>
            <w:r>
              <w:rPr>
                <w:rFonts w:ascii="Arial" w:hAnsi="Arial"/>
                <w:b/>
                <w:bCs/>
                <w:sz w:val="22"/>
                <w:szCs w:val="22"/>
              </w:rPr>
              <w:t xml:space="preserve">Dossier spécifique à la partie </w:t>
            </w:r>
            <w:r w:rsidR="00BC753C">
              <w:rPr>
                <w:rFonts w:ascii="Arial" w:hAnsi="Arial"/>
                <w:b/>
                <w:bCs/>
                <w:sz w:val="22"/>
                <w:szCs w:val="22"/>
              </w:rPr>
              <w:t>A</w:t>
            </w:r>
          </w:p>
        </w:tc>
      </w:tr>
    </w:tbl>
    <w:p w:rsidR="00C62425" w:rsidRDefault="00BE6D39">
      <w:pPr>
        <w:pStyle w:val="Titre1"/>
        <w:numPr>
          <w:ilvl w:val="0"/>
          <w:numId w:val="1"/>
        </w:numPr>
        <w:jc w:val="both"/>
      </w:pPr>
      <w:bookmarkStart w:id="5" w:name="_Toc472766017"/>
      <w:r>
        <w:rPr>
          <w:rFonts w:ascii="Arial" w:hAnsi="Arial"/>
          <w:sz w:val="22"/>
          <w:szCs w:val="22"/>
        </w:rPr>
        <w:t xml:space="preserve">Document 3 – Extrait du cahier des charges sur le projet d'extension de la couverture </w:t>
      </w:r>
      <w:r w:rsidR="00C3401C">
        <w:rPr>
          <w:rFonts w:ascii="Arial" w:hAnsi="Arial"/>
          <w:sz w:val="22"/>
          <w:szCs w:val="22"/>
        </w:rPr>
        <w:t>Wi-Fi</w:t>
      </w:r>
      <w:bookmarkEnd w:id="5"/>
    </w:p>
    <w:p w:rsidR="00C62425" w:rsidRDefault="00BE6D39">
      <w:pPr>
        <w:jc w:val="both"/>
        <w:rPr>
          <w:rFonts w:ascii="Arial" w:hAnsi="Arial"/>
          <w:b/>
          <w:bCs/>
          <w:sz w:val="22"/>
          <w:szCs w:val="22"/>
        </w:rPr>
      </w:pPr>
      <w:r>
        <w:rPr>
          <w:rFonts w:ascii="Arial" w:hAnsi="Arial"/>
          <w:b/>
          <w:bCs/>
          <w:sz w:val="22"/>
          <w:szCs w:val="22"/>
        </w:rPr>
        <w:t>Situation existante</w:t>
      </w:r>
    </w:p>
    <w:p w:rsidR="00C62425" w:rsidRDefault="00C62425">
      <w:pPr>
        <w:jc w:val="both"/>
        <w:rPr>
          <w:rFonts w:ascii="Arial" w:hAnsi="Arial"/>
          <w:b/>
          <w:bCs/>
          <w:sz w:val="22"/>
          <w:szCs w:val="22"/>
        </w:rPr>
      </w:pPr>
    </w:p>
    <w:p w:rsidR="00C62425" w:rsidRPr="00C862EB" w:rsidRDefault="00BE6D39">
      <w:pPr>
        <w:jc w:val="both"/>
      </w:pPr>
      <w:r w:rsidRPr="00C862EB">
        <w:rPr>
          <w:rFonts w:ascii="Arial" w:hAnsi="Arial"/>
          <w:sz w:val="22"/>
          <w:szCs w:val="22"/>
        </w:rPr>
        <w:t xml:space="preserve">L'hôpital </w:t>
      </w:r>
      <w:r w:rsidRPr="00C862EB">
        <w:rPr>
          <w:rFonts w:ascii="Arial" w:hAnsi="Arial"/>
          <w:color w:val="000000"/>
          <w:sz w:val="22"/>
          <w:szCs w:val="22"/>
        </w:rPr>
        <w:t>HSP</w:t>
      </w:r>
      <w:r w:rsidRPr="00C862EB">
        <w:rPr>
          <w:rFonts w:ascii="Arial" w:hAnsi="Arial"/>
          <w:sz w:val="22"/>
          <w:szCs w:val="22"/>
        </w:rPr>
        <w:t xml:space="preserve"> est composé de deux bâtiments s'étendant sur 5 niveaux (niveaux -2 à 3). L'accès au réseau </w:t>
      </w:r>
      <w:r w:rsidR="00C3401C" w:rsidRPr="00C862EB">
        <w:rPr>
          <w:rFonts w:ascii="Arial" w:hAnsi="Arial"/>
          <w:sz w:val="22"/>
          <w:szCs w:val="22"/>
        </w:rPr>
        <w:t>Wi-Fi</w:t>
      </w:r>
      <w:r w:rsidRPr="00C862EB">
        <w:rPr>
          <w:rFonts w:ascii="Arial" w:hAnsi="Arial"/>
          <w:sz w:val="22"/>
          <w:szCs w:val="22"/>
        </w:rPr>
        <w:t xml:space="preserve"> est disponible pour trois catégories d'utilisateurs : </w:t>
      </w:r>
      <w:r w:rsidRPr="00B77663">
        <w:rPr>
          <w:rFonts w:ascii="Arial" w:hAnsi="Arial"/>
          <w:bCs/>
          <w:sz w:val="22"/>
          <w:szCs w:val="22"/>
        </w:rPr>
        <w:t>praticiens</w:t>
      </w:r>
      <w:r w:rsidRPr="00C862EB">
        <w:rPr>
          <w:rFonts w:ascii="Arial" w:hAnsi="Arial"/>
          <w:sz w:val="22"/>
          <w:szCs w:val="22"/>
        </w:rPr>
        <w:t xml:space="preserve">, </w:t>
      </w:r>
      <w:r w:rsidRPr="00B77663">
        <w:rPr>
          <w:rFonts w:ascii="Arial" w:hAnsi="Arial"/>
          <w:bCs/>
          <w:sz w:val="22"/>
          <w:szCs w:val="22"/>
        </w:rPr>
        <w:t>patients</w:t>
      </w:r>
      <w:r w:rsidRPr="00C862EB">
        <w:rPr>
          <w:rFonts w:ascii="Arial" w:hAnsi="Arial"/>
          <w:sz w:val="22"/>
          <w:szCs w:val="22"/>
        </w:rPr>
        <w:t xml:space="preserve"> et </w:t>
      </w:r>
      <w:r w:rsidRPr="00B77663">
        <w:rPr>
          <w:rFonts w:ascii="Arial" w:hAnsi="Arial"/>
          <w:bCs/>
          <w:sz w:val="22"/>
          <w:szCs w:val="22"/>
        </w:rPr>
        <w:t>visiteurs</w:t>
      </w:r>
      <w:r w:rsidRPr="00C862EB">
        <w:rPr>
          <w:rFonts w:ascii="Arial" w:hAnsi="Arial"/>
          <w:sz w:val="22"/>
          <w:szCs w:val="22"/>
        </w:rPr>
        <w:t>.</w:t>
      </w:r>
    </w:p>
    <w:p w:rsidR="005648FA" w:rsidRDefault="00BE6D39">
      <w:pPr>
        <w:jc w:val="both"/>
        <w:rPr>
          <w:rFonts w:ascii="Arial" w:hAnsi="Arial"/>
          <w:sz w:val="22"/>
          <w:szCs w:val="22"/>
        </w:rPr>
      </w:pPr>
      <w:r w:rsidRPr="00C862EB">
        <w:rPr>
          <w:rFonts w:ascii="Arial" w:hAnsi="Arial"/>
          <w:sz w:val="22"/>
          <w:szCs w:val="22"/>
        </w:rPr>
        <w:t xml:space="preserve">Le réseau </w:t>
      </w:r>
      <w:r w:rsidR="00C3401C" w:rsidRPr="00C862EB">
        <w:rPr>
          <w:rFonts w:ascii="Arial" w:hAnsi="Arial"/>
          <w:sz w:val="22"/>
          <w:szCs w:val="22"/>
        </w:rPr>
        <w:t>Wi-Fi</w:t>
      </w:r>
      <w:r w:rsidRPr="00C862EB">
        <w:rPr>
          <w:rFonts w:ascii="Arial" w:hAnsi="Arial"/>
          <w:sz w:val="22"/>
          <w:szCs w:val="22"/>
        </w:rPr>
        <w:t xml:space="preserve"> est couvert par </w:t>
      </w:r>
      <w:r w:rsidRPr="00B77663">
        <w:rPr>
          <w:rFonts w:ascii="Arial" w:hAnsi="Arial"/>
          <w:bCs/>
          <w:sz w:val="22"/>
          <w:szCs w:val="22"/>
        </w:rPr>
        <w:t>35 points d'accès</w:t>
      </w:r>
      <w:r w:rsidRPr="00C862EB">
        <w:rPr>
          <w:rFonts w:ascii="Arial" w:hAnsi="Arial"/>
          <w:sz w:val="22"/>
          <w:szCs w:val="22"/>
        </w:rPr>
        <w:t xml:space="preserve"> gérés par un contrôleur.</w:t>
      </w:r>
      <w:r>
        <w:rPr>
          <w:rFonts w:ascii="Arial" w:hAnsi="Arial"/>
          <w:sz w:val="22"/>
          <w:szCs w:val="22"/>
        </w:rPr>
        <w:t xml:space="preserve"> La salle de visioconférence, située au niveau -2, n'est pas couverte par les ondes </w:t>
      </w:r>
      <w:r w:rsidR="00C3401C">
        <w:rPr>
          <w:rFonts w:ascii="Arial" w:hAnsi="Arial"/>
          <w:sz w:val="22"/>
          <w:szCs w:val="22"/>
        </w:rPr>
        <w:t>Wi-Fi</w:t>
      </w:r>
      <w:r>
        <w:rPr>
          <w:rFonts w:ascii="Arial" w:hAnsi="Arial"/>
          <w:sz w:val="22"/>
          <w:szCs w:val="22"/>
        </w:rPr>
        <w:t xml:space="preserve">. Le commutateur qui la dessert ne fait transiter que les flux associés au réseau de visioconférence. Elle comprend une vingtaine de machines autour d'un écran géant et d'un équipement de </w:t>
      </w:r>
      <w:r w:rsidR="00AE28DE">
        <w:rPr>
          <w:rFonts w:ascii="Arial" w:hAnsi="Arial"/>
          <w:sz w:val="22"/>
          <w:szCs w:val="22"/>
        </w:rPr>
        <w:t>vidéo</w:t>
      </w:r>
      <w:r>
        <w:rPr>
          <w:rFonts w:ascii="Arial" w:hAnsi="Arial"/>
          <w:sz w:val="22"/>
          <w:szCs w:val="22"/>
        </w:rPr>
        <w:t>projection</w:t>
      </w:r>
      <w:r w:rsidR="005648FA">
        <w:rPr>
          <w:rFonts w:ascii="Arial" w:hAnsi="Arial"/>
          <w:sz w:val="22"/>
          <w:szCs w:val="22"/>
        </w:rPr>
        <w:t>.</w:t>
      </w:r>
    </w:p>
    <w:p w:rsidR="00C62425" w:rsidRDefault="00C62425">
      <w:pPr>
        <w:jc w:val="both"/>
        <w:rPr>
          <w:rFonts w:ascii="Arial" w:hAnsi="Arial"/>
          <w:sz w:val="22"/>
          <w:szCs w:val="22"/>
        </w:rPr>
      </w:pPr>
    </w:p>
    <w:p w:rsidR="00C62425" w:rsidRDefault="00BE6D39">
      <w:pPr>
        <w:jc w:val="both"/>
        <w:rPr>
          <w:rFonts w:ascii="Arial" w:hAnsi="Arial"/>
          <w:b/>
          <w:bCs/>
          <w:sz w:val="22"/>
          <w:szCs w:val="22"/>
        </w:rPr>
      </w:pPr>
      <w:r>
        <w:rPr>
          <w:rFonts w:ascii="Arial" w:hAnsi="Arial"/>
          <w:b/>
          <w:bCs/>
          <w:sz w:val="22"/>
          <w:szCs w:val="22"/>
        </w:rPr>
        <w:t>Modifications envisagées</w:t>
      </w:r>
    </w:p>
    <w:p w:rsidR="00C62425" w:rsidRDefault="00C62425">
      <w:pPr>
        <w:jc w:val="both"/>
        <w:rPr>
          <w:rFonts w:ascii="Arial" w:hAnsi="Arial"/>
          <w:b/>
          <w:bCs/>
          <w:sz w:val="22"/>
          <w:szCs w:val="22"/>
        </w:rPr>
      </w:pPr>
    </w:p>
    <w:p w:rsidR="00C62425" w:rsidRPr="00C862EB" w:rsidRDefault="00BE6D39">
      <w:pPr>
        <w:jc w:val="both"/>
      </w:pPr>
      <w:r>
        <w:rPr>
          <w:rFonts w:ascii="Arial" w:hAnsi="Arial"/>
          <w:sz w:val="22"/>
          <w:szCs w:val="22"/>
        </w:rPr>
        <w:t xml:space="preserve">La direction de l'hôpital souhaite que la salle de visioconférence soit couverte par les réseaux </w:t>
      </w:r>
      <w:r w:rsidR="00C3401C">
        <w:rPr>
          <w:rFonts w:ascii="Arial" w:hAnsi="Arial"/>
          <w:sz w:val="22"/>
          <w:szCs w:val="22"/>
        </w:rPr>
        <w:t>Wi-Fi</w:t>
      </w:r>
      <w:r>
        <w:rPr>
          <w:rFonts w:ascii="Arial" w:hAnsi="Arial"/>
          <w:sz w:val="22"/>
          <w:szCs w:val="22"/>
        </w:rPr>
        <w:t xml:space="preserve"> des </w:t>
      </w:r>
      <w:r w:rsidRPr="00B77663">
        <w:rPr>
          <w:rFonts w:ascii="Arial" w:hAnsi="Arial"/>
          <w:bCs/>
          <w:sz w:val="22"/>
          <w:szCs w:val="22"/>
        </w:rPr>
        <w:t>praticiens</w:t>
      </w:r>
      <w:r w:rsidRPr="00C862EB">
        <w:rPr>
          <w:rFonts w:ascii="Arial" w:hAnsi="Arial"/>
          <w:sz w:val="22"/>
          <w:szCs w:val="22"/>
        </w:rPr>
        <w:t xml:space="preserve"> et des </w:t>
      </w:r>
      <w:r w:rsidRPr="00B77663">
        <w:rPr>
          <w:rFonts w:ascii="Arial" w:hAnsi="Arial"/>
          <w:bCs/>
          <w:sz w:val="22"/>
          <w:szCs w:val="22"/>
        </w:rPr>
        <w:t>patients</w:t>
      </w:r>
      <w:r w:rsidRPr="00C862EB">
        <w:rPr>
          <w:rFonts w:ascii="Arial" w:hAnsi="Arial"/>
          <w:sz w:val="22"/>
          <w:szCs w:val="22"/>
        </w:rPr>
        <w:t>. Pour arriver à cet objectif, la DSI a mis en avant les besoins de modification suivants :</w:t>
      </w:r>
    </w:p>
    <w:p w:rsidR="00C62425" w:rsidRPr="00C862EB" w:rsidRDefault="00BE6D39">
      <w:pPr>
        <w:numPr>
          <w:ilvl w:val="0"/>
          <w:numId w:val="4"/>
        </w:numPr>
        <w:jc w:val="both"/>
        <w:rPr>
          <w:rFonts w:ascii="Arial" w:hAnsi="Arial"/>
          <w:sz w:val="22"/>
          <w:szCs w:val="22"/>
        </w:rPr>
      </w:pPr>
      <w:r w:rsidRPr="00C862EB">
        <w:rPr>
          <w:rFonts w:ascii="Arial" w:hAnsi="Arial"/>
          <w:sz w:val="22"/>
          <w:szCs w:val="22"/>
        </w:rPr>
        <w:t xml:space="preserve">intégration d'un nouveau point d'accès, couvrant la salle de visioconférence, sur le modèle </w:t>
      </w:r>
      <w:r w:rsidR="005238B7">
        <w:rPr>
          <w:rFonts w:ascii="Arial" w:hAnsi="Arial"/>
          <w:sz w:val="22"/>
          <w:szCs w:val="22"/>
        </w:rPr>
        <w:t>d</w:t>
      </w:r>
      <w:r w:rsidRPr="00C862EB">
        <w:rPr>
          <w:rFonts w:ascii="Arial" w:hAnsi="Arial"/>
          <w:sz w:val="22"/>
          <w:szCs w:val="22"/>
        </w:rPr>
        <w:t>es 35 autres points d'accès déjà présents ;</w:t>
      </w:r>
    </w:p>
    <w:p w:rsidR="00C62425" w:rsidRPr="00C862EB" w:rsidRDefault="00BE6D39">
      <w:pPr>
        <w:numPr>
          <w:ilvl w:val="0"/>
          <w:numId w:val="4"/>
        </w:numPr>
        <w:jc w:val="both"/>
      </w:pPr>
      <w:r w:rsidRPr="00C862EB">
        <w:rPr>
          <w:rFonts w:ascii="Arial" w:eastAsia="Cantarell" w:hAnsi="Arial" w:cs="Cantarell"/>
          <w:sz w:val="22"/>
          <w:szCs w:val="22"/>
        </w:rPr>
        <w:t xml:space="preserve">configuration de l'accès aux réseaux </w:t>
      </w:r>
      <w:r w:rsidR="00C3401C" w:rsidRPr="00C862EB">
        <w:rPr>
          <w:rFonts w:ascii="Arial" w:eastAsia="Cantarell" w:hAnsi="Arial" w:cs="Cantarell"/>
          <w:sz w:val="22"/>
          <w:szCs w:val="22"/>
        </w:rPr>
        <w:t>Wi-Fi</w:t>
      </w:r>
      <w:r w:rsidRPr="00C862EB">
        <w:rPr>
          <w:rFonts w:ascii="Arial" w:eastAsia="Cantarell" w:hAnsi="Arial" w:cs="Cantarell"/>
          <w:sz w:val="22"/>
          <w:szCs w:val="22"/>
        </w:rPr>
        <w:t xml:space="preserve"> sur le commutateur desservant la salle de visioconférence (accès aux réseaux </w:t>
      </w:r>
      <w:r w:rsidR="00C3401C" w:rsidRPr="00C862EB">
        <w:rPr>
          <w:rFonts w:ascii="Arial" w:eastAsia="Cantarell" w:hAnsi="Arial" w:cs="Cantarell"/>
          <w:sz w:val="22"/>
          <w:szCs w:val="22"/>
        </w:rPr>
        <w:t>Wi-Fi</w:t>
      </w:r>
      <w:r w:rsidRPr="00C862EB">
        <w:rPr>
          <w:rFonts w:ascii="Arial" w:eastAsia="Cantarell" w:hAnsi="Arial" w:cs="Cantarell"/>
          <w:sz w:val="22"/>
          <w:szCs w:val="22"/>
        </w:rPr>
        <w:t>, priorisation des flux</w:t>
      </w:r>
      <w:r w:rsidR="00FD7E8E" w:rsidRPr="00C862EB">
        <w:rPr>
          <w:rFonts w:ascii="Arial" w:eastAsia="Cantarell" w:hAnsi="Arial" w:cs="Cantarell"/>
          <w:sz w:val="22"/>
          <w:szCs w:val="22"/>
        </w:rPr>
        <w:t xml:space="preserve"> du vlan « VI</w:t>
      </w:r>
      <w:r w:rsidR="00FE0020" w:rsidRPr="00B77663">
        <w:rPr>
          <w:rFonts w:ascii="Arial" w:eastAsia="Cantarell" w:hAnsi="Arial" w:cs="Cantarell"/>
          <w:sz w:val="22"/>
          <w:szCs w:val="22"/>
        </w:rPr>
        <w:t>SIO</w:t>
      </w:r>
      <w:r w:rsidR="00FD7E8E" w:rsidRPr="00B77663">
        <w:rPr>
          <w:rFonts w:ascii="Arial" w:eastAsia="Cantarell" w:hAnsi="Arial" w:cs="Cantarell"/>
          <w:sz w:val="22"/>
          <w:szCs w:val="22"/>
        </w:rPr>
        <w:t> »</w:t>
      </w:r>
      <w:r w:rsidRPr="00C862EB">
        <w:rPr>
          <w:rFonts w:ascii="Arial" w:eastAsia="Cantarell" w:hAnsi="Arial" w:cs="Cantarell"/>
          <w:sz w:val="22"/>
          <w:szCs w:val="22"/>
        </w:rPr>
        <w:t>).</w:t>
      </w:r>
    </w:p>
    <w:p w:rsidR="00C62425" w:rsidRDefault="00C4515B">
      <w:pPr>
        <w:pStyle w:val="Titre1"/>
      </w:pPr>
      <w:bookmarkStart w:id="6" w:name="_Toc472766018"/>
      <w:r>
        <w:rPr>
          <w:rFonts w:ascii="Arial" w:hAnsi="Arial"/>
          <w:sz w:val="22"/>
          <w:szCs w:val="22"/>
        </w:rPr>
        <w:t>Document 4 – Schéma logique du r</w:t>
      </w:r>
      <w:r w:rsidR="00BE6D39">
        <w:rPr>
          <w:rFonts w:ascii="Arial" w:hAnsi="Arial"/>
          <w:sz w:val="22"/>
          <w:szCs w:val="22"/>
        </w:rPr>
        <w:t xml:space="preserve">éseau </w:t>
      </w:r>
      <w:r w:rsidR="00C3401C">
        <w:rPr>
          <w:rFonts w:ascii="Arial" w:hAnsi="Arial"/>
          <w:sz w:val="22"/>
          <w:szCs w:val="22"/>
        </w:rPr>
        <w:t>Wi-Fi</w:t>
      </w:r>
      <w:r w:rsidR="00BE6D39">
        <w:rPr>
          <w:rFonts w:ascii="Arial" w:hAnsi="Arial"/>
          <w:sz w:val="22"/>
          <w:szCs w:val="22"/>
        </w:rPr>
        <w:t xml:space="preserve"> de l'hôpital HSP</w:t>
      </w:r>
      <w:bookmarkEnd w:id="6"/>
    </w:p>
    <w:p w:rsidR="00C62425" w:rsidRDefault="002E5ED8">
      <w:pPr>
        <w:jc w:val="both"/>
        <w:rPr>
          <w:rFonts w:ascii="Arial" w:hAnsi="Arial"/>
          <w:color w:val="800000"/>
          <w:sz w:val="22"/>
          <w:szCs w:val="22"/>
        </w:rPr>
      </w:pPr>
      <w:r>
        <w:rPr>
          <w:rFonts w:ascii="Arial" w:hAnsi="Arial"/>
          <w:noProof/>
          <w:color w:val="800000"/>
          <w:sz w:val="22"/>
          <w:szCs w:val="22"/>
          <w:lang w:eastAsia="fr-FR" w:bidi="ar-SA"/>
        </w:rPr>
        <w:drawing>
          <wp:inline distT="0" distB="0" distL="0" distR="0">
            <wp:extent cx="6301105" cy="3230239"/>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éma-hsp-wifiv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01105" cy="3230239"/>
                    </a:xfrm>
                    <a:prstGeom prst="rect">
                      <a:avLst/>
                    </a:prstGeom>
                  </pic:spPr>
                </pic:pic>
              </a:graphicData>
            </a:graphic>
          </wp:inline>
        </w:drawing>
      </w:r>
    </w:p>
    <w:p w:rsidR="004E4EAD" w:rsidRDefault="004E4EAD">
      <w:pPr>
        <w:jc w:val="both"/>
        <w:rPr>
          <w:rFonts w:ascii="Arial" w:hAnsi="Arial"/>
          <w:color w:val="auto"/>
          <w:sz w:val="22"/>
          <w:szCs w:val="22"/>
        </w:rPr>
      </w:pPr>
    </w:p>
    <w:p w:rsidR="00126C0C" w:rsidRPr="006B2316" w:rsidRDefault="00CC3F41">
      <w:pPr>
        <w:jc w:val="both"/>
        <w:rPr>
          <w:rFonts w:ascii="Arial" w:hAnsi="Arial"/>
          <w:color w:val="auto"/>
          <w:sz w:val="22"/>
          <w:szCs w:val="22"/>
        </w:rPr>
      </w:pPr>
      <w:r w:rsidRPr="006B2316">
        <w:rPr>
          <w:rFonts w:ascii="Arial" w:hAnsi="Arial"/>
          <w:color w:val="auto"/>
          <w:sz w:val="22"/>
          <w:szCs w:val="22"/>
        </w:rPr>
        <w:t xml:space="preserve">Les </w:t>
      </w:r>
      <w:r w:rsidR="004E4EAD">
        <w:rPr>
          <w:rFonts w:ascii="Arial" w:hAnsi="Arial"/>
          <w:color w:val="auto"/>
          <w:sz w:val="22"/>
          <w:szCs w:val="22"/>
        </w:rPr>
        <w:t>SSID des réseaux Wi</w:t>
      </w:r>
      <w:r w:rsidR="004B4755">
        <w:rPr>
          <w:rFonts w:ascii="Arial" w:hAnsi="Arial"/>
          <w:color w:val="auto"/>
          <w:sz w:val="22"/>
          <w:szCs w:val="22"/>
        </w:rPr>
        <w:t>-</w:t>
      </w:r>
      <w:r w:rsidR="004E4EAD">
        <w:rPr>
          <w:rFonts w:ascii="Arial" w:hAnsi="Arial"/>
          <w:color w:val="auto"/>
          <w:sz w:val="22"/>
          <w:szCs w:val="22"/>
        </w:rPr>
        <w:t>Fi porte</w:t>
      </w:r>
      <w:r w:rsidR="00281AB8">
        <w:rPr>
          <w:rFonts w:ascii="Arial" w:hAnsi="Arial"/>
          <w:color w:val="auto"/>
          <w:sz w:val="22"/>
          <w:szCs w:val="22"/>
        </w:rPr>
        <w:t>nt</w:t>
      </w:r>
      <w:r w:rsidR="004E4EAD">
        <w:rPr>
          <w:rFonts w:ascii="Arial" w:hAnsi="Arial"/>
          <w:color w:val="auto"/>
          <w:sz w:val="22"/>
          <w:szCs w:val="22"/>
        </w:rPr>
        <w:t xml:space="preserve"> le même nom que leur </w:t>
      </w:r>
      <w:r w:rsidR="00517116">
        <w:rPr>
          <w:rFonts w:ascii="Arial" w:hAnsi="Arial"/>
          <w:color w:val="auto"/>
          <w:sz w:val="22"/>
          <w:szCs w:val="22"/>
        </w:rPr>
        <w:t>VLAN</w:t>
      </w:r>
      <w:r w:rsidR="004E4EAD">
        <w:rPr>
          <w:rFonts w:ascii="Arial" w:hAnsi="Arial"/>
          <w:color w:val="auto"/>
          <w:sz w:val="22"/>
          <w:szCs w:val="22"/>
        </w:rPr>
        <w:t>.</w:t>
      </w:r>
    </w:p>
    <w:p w:rsidR="004E4EAD" w:rsidRDefault="004E4EAD">
      <w:pPr>
        <w:jc w:val="both"/>
        <w:rPr>
          <w:rFonts w:ascii="Arial" w:hAnsi="Arial"/>
          <w:color w:val="800000"/>
          <w:sz w:val="22"/>
          <w:szCs w:val="22"/>
        </w:rPr>
      </w:pPr>
    </w:p>
    <w:p w:rsidR="008325C4" w:rsidRDefault="008325C4">
      <w:pPr>
        <w:widowControl/>
        <w:suppressAutoHyphens w:val="0"/>
        <w:rPr>
          <w:rFonts w:ascii="Arial" w:hAnsi="Arial"/>
          <w:b/>
          <w:bCs/>
          <w:sz w:val="22"/>
          <w:szCs w:val="22"/>
        </w:rPr>
      </w:pPr>
      <w:r>
        <w:rPr>
          <w:rFonts w:ascii="Arial" w:hAnsi="Arial"/>
          <w:sz w:val="22"/>
          <w:szCs w:val="22"/>
        </w:rPr>
        <w:br w:type="page"/>
      </w:r>
    </w:p>
    <w:p w:rsidR="00C62425" w:rsidRDefault="00BE6D39" w:rsidP="004F1A78">
      <w:pPr>
        <w:pStyle w:val="Titre1"/>
      </w:pPr>
      <w:bookmarkStart w:id="7" w:name="_Toc472766019"/>
      <w:r>
        <w:rPr>
          <w:rFonts w:ascii="Arial" w:hAnsi="Arial"/>
          <w:sz w:val="22"/>
          <w:szCs w:val="22"/>
        </w:rPr>
        <w:t>Document 5 – Schémas décrivant l'accès au réseau de la salle de visioconférence</w:t>
      </w:r>
      <w:bookmarkEnd w:id="7"/>
    </w:p>
    <w:p w:rsidR="00C62425" w:rsidRDefault="00C62425">
      <w:pPr>
        <w:numPr>
          <w:ilvl w:val="0"/>
          <w:numId w:val="1"/>
        </w:numPr>
        <w:rPr>
          <w:rFonts w:ascii="Arial" w:hAnsi="Arial"/>
          <w:sz w:val="22"/>
          <w:szCs w:val="22"/>
        </w:rPr>
      </w:pPr>
    </w:p>
    <w:p w:rsidR="00C62425" w:rsidRDefault="002F4E95">
      <w:pPr>
        <w:jc w:val="both"/>
      </w:pPr>
      <w:r>
        <w:rPr>
          <w:rFonts w:ascii="Arial" w:hAnsi="Arial"/>
          <w:b/>
          <w:bCs/>
          <w:sz w:val="22"/>
          <w:szCs w:val="22"/>
          <w:u w:val="single"/>
        </w:rPr>
        <w:t xml:space="preserve">5A - </w:t>
      </w:r>
      <w:r w:rsidR="00BE6D39">
        <w:rPr>
          <w:rFonts w:ascii="Arial" w:hAnsi="Arial"/>
          <w:b/>
          <w:bCs/>
          <w:sz w:val="22"/>
          <w:szCs w:val="22"/>
          <w:u w:val="single"/>
        </w:rPr>
        <w:t>Schéma simplifié de l'architecture existante</w:t>
      </w:r>
    </w:p>
    <w:p w:rsidR="00C62425" w:rsidRDefault="00931812" w:rsidP="002E5ED8">
      <w:pPr>
        <w:jc w:val="center"/>
        <w:rPr>
          <w:rFonts w:ascii="Arial" w:hAnsi="Arial"/>
          <w:sz w:val="22"/>
          <w:szCs w:val="22"/>
        </w:rPr>
      </w:pPr>
      <w:r>
        <w:rPr>
          <w:rFonts w:ascii="Arial" w:hAnsi="Arial"/>
          <w:noProof/>
          <w:sz w:val="22"/>
          <w:szCs w:val="22"/>
          <w:lang w:eastAsia="fr-FR" w:bidi="ar-SA"/>
        </w:rPr>
        <w:drawing>
          <wp:inline distT="0" distB="0" distL="0" distR="0">
            <wp:extent cx="6098400" cy="40644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existantv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98400" cy="4064400"/>
                    </a:xfrm>
                    <a:prstGeom prst="rect">
                      <a:avLst/>
                    </a:prstGeom>
                  </pic:spPr>
                </pic:pic>
              </a:graphicData>
            </a:graphic>
          </wp:inline>
        </w:drawing>
      </w:r>
    </w:p>
    <w:p w:rsidR="00483EC3" w:rsidRDefault="00483EC3">
      <w:pPr>
        <w:jc w:val="both"/>
        <w:rPr>
          <w:rFonts w:ascii="Arial" w:hAnsi="Arial"/>
          <w:sz w:val="22"/>
          <w:szCs w:val="22"/>
        </w:rPr>
      </w:pPr>
    </w:p>
    <w:p w:rsidR="00C62425" w:rsidRPr="00931812" w:rsidRDefault="002F4E95">
      <w:pPr>
        <w:jc w:val="both"/>
      </w:pPr>
      <w:r>
        <w:rPr>
          <w:rFonts w:ascii="Arial" w:hAnsi="Arial"/>
          <w:b/>
          <w:bCs/>
          <w:sz w:val="22"/>
          <w:szCs w:val="22"/>
          <w:u w:val="single"/>
        </w:rPr>
        <w:t xml:space="preserve">5B - </w:t>
      </w:r>
      <w:r w:rsidR="00BE6D39">
        <w:rPr>
          <w:rFonts w:ascii="Arial" w:hAnsi="Arial"/>
          <w:b/>
          <w:bCs/>
          <w:sz w:val="22"/>
          <w:szCs w:val="22"/>
          <w:u w:val="single"/>
        </w:rPr>
        <w:t>Schéma simplifié des modifications envisagées</w:t>
      </w:r>
    </w:p>
    <w:p w:rsidR="00C62425" w:rsidRPr="00931812" w:rsidRDefault="00931812" w:rsidP="002E5ED8">
      <w:pPr>
        <w:jc w:val="center"/>
        <w:rPr>
          <w:rFonts w:ascii="Arial" w:hAnsi="Arial"/>
          <w:b/>
          <w:bCs/>
          <w:sz w:val="22"/>
          <w:szCs w:val="22"/>
        </w:rPr>
      </w:pPr>
      <w:r w:rsidRPr="00931812">
        <w:rPr>
          <w:rFonts w:ascii="Arial" w:hAnsi="Arial"/>
          <w:b/>
          <w:bCs/>
          <w:noProof/>
          <w:sz w:val="22"/>
          <w:szCs w:val="22"/>
          <w:lang w:eastAsia="fr-FR" w:bidi="ar-SA"/>
        </w:rPr>
        <w:drawing>
          <wp:inline distT="0" distB="0" distL="0" distR="0">
            <wp:extent cx="6098400" cy="31824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Modifsapres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98400" cy="3182400"/>
                    </a:xfrm>
                    <a:prstGeom prst="rect">
                      <a:avLst/>
                    </a:prstGeom>
                  </pic:spPr>
                </pic:pic>
              </a:graphicData>
            </a:graphic>
          </wp:inline>
        </w:drawing>
      </w:r>
    </w:p>
    <w:p w:rsidR="00C62425" w:rsidRDefault="00BE6D39">
      <w:pPr>
        <w:pStyle w:val="Titre1"/>
        <w:numPr>
          <w:ilvl w:val="0"/>
          <w:numId w:val="1"/>
        </w:numPr>
      </w:pPr>
      <w:bookmarkStart w:id="8" w:name="_Toc472766020"/>
      <w:r>
        <w:rPr>
          <w:rFonts w:ascii="Arial" w:hAnsi="Arial"/>
          <w:sz w:val="22"/>
          <w:szCs w:val="22"/>
        </w:rPr>
        <w:t xml:space="preserve">Document 6 – Extrait de l'audit interne relatif à la sécurité informatique de l'hôpital </w:t>
      </w:r>
      <w:r>
        <w:rPr>
          <w:rFonts w:ascii="Arial" w:hAnsi="Arial"/>
          <w:color w:val="000000"/>
          <w:sz w:val="22"/>
          <w:szCs w:val="22"/>
        </w:rPr>
        <w:t>HSP</w:t>
      </w:r>
      <w:bookmarkEnd w:id="8"/>
    </w:p>
    <w:p w:rsidR="00C62425" w:rsidRDefault="00BE6D39">
      <w:pPr>
        <w:jc w:val="both"/>
        <w:rPr>
          <w:rFonts w:ascii="Arial" w:hAnsi="Arial"/>
          <w:b/>
          <w:bCs/>
          <w:i/>
          <w:iCs/>
          <w:sz w:val="22"/>
          <w:szCs w:val="22"/>
          <w:u w:val="single"/>
        </w:rPr>
      </w:pPr>
      <w:r>
        <w:rPr>
          <w:rFonts w:ascii="Arial" w:hAnsi="Arial"/>
          <w:b/>
          <w:bCs/>
          <w:i/>
          <w:iCs/>
          <w:sz w:val="22"/>
          <w:szCs w:val="22"/>
          <w:u w:val="single"/>
        </w:rPr>
        <w:t>Objectif</w:t>
      </w:r>
    </w:p>
    <w:p w:rsidR="00C62425" w:rsidRDefault="00BE6D39">
      <w:pPr>
        <w:jc w:val="both"/>
      </w:pPr>
      <w:r>
        <w:rPr>
          <w:rFonts w:ascii="Arial" w:hAnsi="Arial"/>
          <w:sz w:val="22"/>
          <w:szCs w:val="22"/>
        </w:rPr>
        <w:t xml:space="preserve">Prendre en compte les exigences de la norme ISO/CEI 27002 relative à la sécurité de l'information </w:t>
      </w:r>
      <w:r w:rsidR="00C156E9">
        <w:rPr>
          <w:rFonts w:ascii="Arial" w:hAnsi="Arial"/>
          <w:sz w:val="22"/>
          <w:szCs w:val="22"/>
        </w:rPr>
        <w:t>c</w:t>
      </w:r>
      <w:r w:rsidR="00E26BAC">
        <w:rPr>
          <w:rFonts w:ascii="Arial" w:hAnsi="Arial"/>
          <w:sz w:val="22"/>
          <w:szCs w:val="22"/>
        </w:rPr>
        <w:t>ompte tenu</w:t>
      </w:r>
      <w:r>
        <w:rPr>
          <w:rFonts w:ascii="Arial" w:hAnsi="Arial"/>
          <w:sz w:val="22"/>
          <w:szCs w:val="22"/>
        </w:rPr>
        <w:t xml:space="preserve"> de la croissance continue de l'informatique au sein des processus de soins.</w:t>
      </w:r>
    </w:p>
    <w:p w:rsidR="00C62425" w:rsidRDefault="00C62425">
      <w:pPr>
        <w:jc w:val="both"/>
        <w:rPr>
          <w:rFonts w:ascii="Arial" w:hAnsi="Arial"/>
          <w:sz w:val="22"/>
          <w:szCs w:val="22"/>
        </w:rPr>
      </w:pPr>
    </w:p>
    <w:p w:rsidR="00C62425" w:rsidRDefault="00BE6D39">
      <w:pPr>
        <w:jc w:val="both"/>
      </w:pPr>
      <w:r>
        <w:rPr>
          <w:rFonts w:ascii="Arial" w:hAnsi="Arial"/>
          <w:b/>
          <w:bCs/>
          <w:i/>
          <w:iCs/>
          <w:sz w:val="22"/>
          <w:szCs w:val="22"/>
          <w:u w:val="single"/>
        </w:rPr>
        <w:t>Typologie des risques et des menaces (extrait)</w:t>
      </w:r>
    </w:p>
    <w:p w:rsidR="00C62425" w:rsidRDefault="00BE6D39">
      <w:pPr>
        <w:numPr>
          <w:ilvl w:val="0"/>
          <w:numId w:val="5"/>
        </w:numPr>
        <w:jc w:val="both"/>
      </w:pPr>
      <w:r>
        <w:rPr>
          <w:rFonts w:ascii="Arial" w:eastAsia="Cantarell" w:hAnsi="Arial" w:cs="Cantarell"/>
          <w:sz w:val="22"/>
          <w:szCs w:val="22"/>
        </w:rPr>
        <w:t>M</w:t>
      </w:r>
      <w:r w:rsidR="00CE1D60">
        <w:rPr>
          <w:rFonts w:ascii="Arial" w:eastAsia="Cantarell" w:hAnsi="Arial" w:cs="Cantarell"/>
          <w:sz w:val="22"/>
          <w:szCs w:val="22"/>
        </w:rPr>
        <w:t xml:space="preserve">enace </w:t>
      </w:r>
      <w:r>
        <w:rPr>
          <w:rFonts w:ascii="Arial" w:eastAsia="Cantarell" w:hAnsi="Arial" w:cs="Cantarell"/>
          <w:sz w:val="22"/>
          <w:szCs w:val="22"/>
        </w:rPr>
        <w:t xml:space="preserve">1 : un utilisateur appartenant au réseau </w:t>
      </w:r>
      <w:r w:rsidR="00C3401C">
        <w:rPr>
          <w:rFonts w:ascii="Arial" w:eastAsia="Cantarell" w:hAnsi="Arial" w:cs="Cantarell"/>
          <w:sz w:val="22"/>
          <w:szCs w:val="22"/>
        </w:rPr>
        <w:t xml:space="preserve">Wi-Fi </w:t>
      </w:r>
      <w:r>
        <w:rPr>
          <w:rFonts w:ascii="Arial" w:eastAsia="Cantarell" w:hAnsi="Arial" w:cs="Cantarell"/>
          <w:sz w:val="22"/>
          <w:szCs w:val="22"/>
        </w:rPr>
        <w:t xml:space="preserve">des patients parvient à </w:t>
      </w:r>
      <w:r w:rsidR="00E810C8">
        <w:rPr>
          <w:rFonts w:ascii="Arial" w:eastAsia="Cantarell" w:hAnsi="Arial" w:cs="Cantarell"/>
          <w:sz w:val="22"/>
          <w:szCs w:val="22"/>
        </w:rPr>
        <w:t xml:space="preserve">exécuter des </w:t>
      </w:r>
      <w:r w:rsidR="005C19C1">
        <w:rPr>
          <w:rFonts w:ascii="Arial" w:eastAsia="Cantarell" w:hAnsi="Arial" w:cs="Cantarell"/>
          <w:sz w:val="22"/>
          <w:szCs w:val="22"/>
        </w:rPr>
        <w:t xml:space="preserve">commandes </w:t>
      </w:r>
      <w:r w:rsidR="005C19C1" w:rsidRPr="00AE28DE">
        <w:rPr>
          <w:rFonts w:ascii="Arial" w:eastAsia="Cantarell" w:hAnsi="Arial" w:cs="Cantarell"/>
          <w:i/>
          <w:sz w:val="22"/>
          <w:szCs w:val="22"/>
        </w:rPr>
        <w:t>ping</w:t>
      </w:r>
      <w:r w:rsidR="00E810C8">
        <w:rPr>
          <w:rFonts w:ascii="Arial" w:eastAsia="Cantarell" w:hAnsi="Arial" w:cs="Cantarell"/>
          <w:sz w:val="22"/>
          <w:szCs w:val="22"/>
        </w:rPr>
        <w:t xml:space="preserve"> qui ont abouti vers des machines appartenant au </w:t>
      </w:r>
      <w:r w:rsidR="00517116">
        <w:rPr>
          <w:rFonts w:ascii="Arial" w:eastAsia="Cantarell" w:hAnsi="Arial" w:cs="Cantarell"/>
          <w:sz w:val="22"/>
          <w:szCs w:val="22"/>
        </w:rPr>
        <w:t>VLAN</w:t>
      </w:r>
      <w:r w:rsidR="00BC753C">
        <w:rPr>
          <w:rFonts w:ascii="Arial" w:eastAsia="Cantarell" w:hAnsi="Arial" w:cs="Cantarell"/>
          <w:sz w:val="22"/>
          <w:szCs w:val="22"/>
        </w:rPr>
        <w:t xml:space="preserve"> </w:t>
      </w:r>
      <w:r w:rsidR="0030378B">
        <w:rPr>
          <w:rFonts w:ascii="Arial" w:eastAsia="Cantarell" w:hAnsi="Arial" w:cs="Cantarell"/>
          <w:sz w:val="22"/>
          <w:szCs w:val="22"/>
        </w:rPr>
        <w:t>« </w:t>
      </w:r>
      <w:r w:rsidR="0030378B" w:rsidRPr="00B77663">
        <w:rPr>
          <w:rFonts w:ascii="Arial" w:eastAsia="Cantarell" w:hAnsi="Arial" w:cs="Cantarell"/>
          <w:sz w:val="22"/>
          <w:szCs w:val="22"/>
        </w:rPr>
        <w:t>LABO</w:t>
      </w:r>
      <w:r w:rsidR="0030378B">
        <w:rPr>
          <w:rFonts w:ascii="Arial" w:eastAsia="Cantarell" w:hAnsi="Arial" w:cs="Cantarell"/>
          <w:sz w:val="22"/>
          <w:szCs w:val="22"/>
        </w:rPr>
        <w:t> »</w:t>
      </w:r>
      <w:r w:rsidR="00E810C8">
        <w:rPr>
          <w:rFonts w:ascii="Arial" w:eastAsia="Cantarell" w:hAnsi="Arial" w:cs="Cantarell"/>
          <w:sz w:val="22"/>
          <w:szCs w:val="22"/>
        </w:rPr>
        <w:t>, ce qui est normalement interdit ;</w:t>
      </w:r>
    </w:p>
    <w:p w:rsidR="00C62425" w:rsidRDefault="00BE6D39">
      <w:pPr>
        <w:numPr>
          <w:ilvl w:val="0"/>
          <w:numId w:val="5"/>
        </w:numPr>
        <w:jc w:val="both"/>
      </w:pPr>
      <w:r>
        <w:rPr>
          <w:rFonts w:ascii="Arial" w:eastAsia="Cantarell" w:hAnsi="Arial" w:cs="Cantarell"/>
          <w:sz w:val="22"/>
          <w:szCs w:val="22"/>
        </w:rPr>
        <w:t>M</w:t>
      </w:r>
      <w:r w:rsidR="00CE1D60">
        <w:rPr>
          <w:rFonts w:ascii="Arial" w:eastAsia="Cantarell" w:hAnsi="Arial" w:cs="Cantarell"/>
          <w:sz w:val="22"/>
          <w:szCs w:val="22"/>
        </w:rPr>
        <w:t xml:space="preserve">enace </w:t>
      </w:r>
      <w:r>
        <w:rPr>
          <w:rFonts w:ascii="Arial" w:eastAsia="Cantarell" w:hAnsi="Arial" w:cs="Cantarell"/>
          <w:sz w:val="22"/>
          <w:szCs w:val="22"/>
        </w:rPr>
        <w:t>4 : un utilisateur connecté au réseau réalise une attaque de type MAC Flooding</w:t>
      </w:r>
      <w:r>
        <w:rPr>
          <w:rStyle w:val="FootnoteAnchor"/>
          <w:rFonts w:ascii="Arial" w:eastAsia="Cantarell" w:hAnsi="Arial" w:cs="Cantarell"/>
          <w:sz w:val="22"/>
          <w:szCs w:val="22"/>
        </w:rPr>
        <w:footnoteReference w:id="4"/>
      </w:r>
      <w:r>
        <w:rPr>
          <w:rFonts w:ascii="Arial" w:eastAsia="Cantarell" w:hAnsi="Arial" w:cs="Cantarell"/>
          <w:sz w:val="22"/>
          <w:szCs w:val="22"/>
        </w:rPr>
        <w:t> ;</w:t>
      </w:r>
    </w:p>
    <w:p w:rsidR="00C62425" w:rsidRDefault="00BE6D39">
      <w:pPr>
        <w:numPr>
          <w:ilvl w:val="0"/>
          <w:numId w:val="5"/>
        </w:numPr>
        <w:jc w:val="both"/>
      </w:pPr>
      <w:r>
        <w:rPr>
          <w:rFonts w:ascii="Arial" w:eastAsia="Cantarell" w:hAnsi="Arial" w:cs="Cantarell"/>
          <w:sz w:val="22"/>
          <w:szCs w:val="22"/>
        </w:rPr>
        <w:t>M</w:t>
      </w:r>
      <w:r w:rsidR="00CE1D60">
        <w:rPr>
          <w:rFonts w:ascii="Arial" w:eastAsia="Cantarell" w:hAnsi="Arial" w:cs="Cantarell"/>
          <w:sz w:val="22"/>
          <w:szCs w:val="22"/>
        </w:rPr>
        <w:t xml:space="preserve">enace </w:t>
      </w:r>
      <w:r>
        <w:rPr>
          <w:rFonts w:ascii="Arial" w:eastAsia="Cantarell" w:hAnsi="Arial" w:cs="Cantarell"/>
          <w:sz w:val="22"/>
          <w:szCs w:val="22"/>
        </w:rPr>
        <w:t>7 : un utilisateur du réseau accède à des sites web dont l'hôpital souhaite interdire l'accès (sites publicitaires, piratage, réseaux sociaux...).</w:t>
      </w:r>
    </w:p>
    <w:p w:rsidR="00C62425" w:rsidRDefault="00BE6D39">
      <w:pPr>
        <w:pStyle w:val="Titre1"/>
        <w:numPr>
          <w:ilvl w:val="0"/>
          <w:numId w:val="1"/>
        </w:numPr>
      </w:pPr>
      <w:bookmarkStart w:id="9" w:name="_Toc472766021"/>
      <w:r>
        <w:rPr>
          <w:rFonts w:ascii="Arial" w:hAnsi="Arial"/>
          <w:sz w:val="22"/>
          <w:szCs w:val="22"/>
        </w:rPr>
        <w:t xml:space="preserve">Document 7 – Extrait de la documentation des périphériques réseaux de l'hôpital </w:t>
      </w:r>
      <w:r>
        <w:rPr>
          <w:rFonts w:ascii="Arial" w:hAnsi="Arial"/>
          <w:color w:val="000000"/>
          <w:sz w:val="22"/>
          <w:szCs w:val="22"/>
        </w:rPr>
        <w:t>HSP</w:t>
      </w:r>
      <w:bookmarkEnd w:id="9"/>
    </w:p>
    <w:p w:rsidR="00C62425" w:rsidRDefault="00BE6D39">
      <w:pPr>
        <w:pStyle w:val="Titre2"/>
        <w:numPr>
          <w:ilvl w:val="1"/>
          <w:numId w:val="1"/>
        </w:numPr>
        <w:rPr>
          <w:iCs w:val="0"/>
          <w:szCs w:val="22"/>
        </w:rPr>
      </w:pPr>
      <w:bookmarkStart w:id="10" w:name="_Toc472766022"/>
      <w:r>
        <w:rPr>
          <w:iCs w:val="0"/>
          <w:szCs w:val="22"/>
        </w:rPr>
        <w:t xml:space="preserve">Document 7.A - Extrait de la documentation </w:t>
      </w:r>
      <w:r w:rsidR="00B9360D">
        <w:rPr>
          <w:iCs w:val="0"/>
          <w:szCs w:val="22"/>
        </w:rPr>
        <w:t>JUNIPER SSG 320</w:t>
      </w:r>
      <w:bookmarkEnd w:id="10"/>
    </w:p>
    <w:p w:rsidR="00C62425" w:rsidRDefault="00B9360D">
      <w:pPr>
        <w:jc w:val="both"/>
        <w:rPr>
          <w:rFonts w:ascii="Arial" w:hAnsi="Arial"/>
          <w:i/>
          <w:iCs/>
          <w:sz w:val="22"/>
          <w:szCs w:val="22"/>
        </w:rPr>
      </w:pPr>
      <w:r>
        <w:rPr>
          <w:rFonts w:ascii="Arial" w:hAnsi="Arial"/>
          <w:i/>
          <w:iCs/>
          <w:sz w:val="22"/>
          <w:szCs w:val="22"/>
        </w:rPr>
        <w:t>Source</w:t>
      </w:r>
      <w:r w:rsidR="00BE6D39">
        <w:rPr>
          <w:rFonts w:ascii="Arial" w:hAnsi="Arial"/>
          <w:i/>
          <w:iCs/>
          <w:sz w:val="22"/>
          <w:szCs w:val="22"/>
        </w:rPr>
        <w:t xml:space="preserve"> juniper.net</w:t>
      </w:r>
    </w:p>
    <w:p w:rsidR="00375B07" w:rsidRDefault="00375B07">
      <w:pPr>
        <w:jc w:val="both"/>
        <w:rPr>
          <w:rFonts w:ascii="Arial" w:hAnsi="Arial"/>
          <w:i/>
          <w:iCs/>
          <w:sz w:val="22"/>
          <w:szCs w:val="22"/>
        </w:rPr>
      </w:pPr>
    </w:p>
    <w:p w:rsidR="00C62425" w:rsidRDefault="00BE6D39">
      <w:pPr>
        <w:jc w:val="both"/>
        <w:rPr>
          <w:rFonts w:ascii="Arial" w:hAnsi="Arial"/>
          <w:sz w:val="22"/>
          <w:szCs w:val="22"/>
        </w:rPr>
      </w:pPr>
      <w:r>
        <w:rPr>
          <w:rFonts w:ascii="Arial" w:hAnsi="Arial"/>
          <w:sz w:val="22"/>
          <w:szCs w:val="22"/>
        </w:rPr>
        <w:t xml:space="preserve">La gamme de routeurs JUNIPER SSG 320 est conçue pour satisfaire les exigences des clients en matière de réseau et de sécurité. Ces routeurs offrent 4 interfaces fixes 10/100/1000 ainsi que des </w:t>
      </w:r>
      <w:r w:rsidR="00AE28DE">
        <w:rPr>
          <w:rFonts w:ascii="Arial" w:hAnsi="Arial"/>
          <w:sz w:val="22"/>
          <w:szCs w:val="22"/>
        </w:rPr>
        <w:t>emplacements</w:t>
      </w:r>
      <w:r>
        <w:rPr>
          <w:rFonts w:ascii="Arial" w:hAnsi="Arial"/>
          <w:sz w:val="22"/>
          <w:szCs w:val="22"/>
        </w:rPr>
        <w:t xml:space="preserve"> PIM (</w:t>
      </w:r>
      <w:r w:rsidRPr="006B2316">
        <w:rPr>
          <w:rFonts w:ascii="Arial" w:hAnsi="Arial"/>
          <w:i/>
          <w:sz w:val="22"/>
          <w:szCs w:val="22"/>
        </w:rPr>
        <w:t>Physical Interface Module</w:t>
      </w:r>
      <w:r>
        <w:rPr>
          <w:rFonts w:ascii="Arial" w:hAnsi="Arial"/>
          <w:sz w:val="22"/>
          <w:szCs w:val="22"/>
        </w:rPr>
        <w:t xml:space="preserve">) permettant une évolution vers des liaisons de type LAN SFP et WAN ADSL/ADSL2/ADSL2+ et G.SHDSL. </w:t>
      </w:r>
    </w:p>
    <w:p w:rsidR="00C62425" w:rsidRDefault="00C62425">
      <w:pPr>
        <w:jc w:val="both"/>
        <w:rPr>
          <w:rFonts w:ascii="Arial" w:hAnsi="Arial"/>
          <w:sz w:val="22"/>
          <w:szCs w:val="22"/>
        </w:rPr>
      </w:pPr>
    </w:p>
    <w:p w:rsidR="00C62425" w:rsidRDefault="00BE6D39">
      <w:pPr>
        <w:jc w:val="both"/>
        <w:rPr>
          <w:rFonts w:ascii="Arial" w:hAnsi="Arial"/>
          <w:sz w:val="22"/>
          <w:szCs w:val="22"/>
          <w:u w:val="single"/>
        </w:rPr>
      </w:pPr>
      <w:r>
        <w:rPr>
          <w:rFonts w:ascii="Arial" w:hAnsi="Arial"/>
          <w:sz w:val="22"/>
          <w:szCs w:val="22"/>
          <w:u w:val="single"/>
        </w:rPr>
        <w:t>Dimension et alimentation</w:t>
      </w:r>
    </w:p>
    <w:p w:rsidR="00C62425" w:rsidRDefault="00BE6D39">
      <w:pPr>
        <w:numPr>
          <w:ilvl w:val="0"/>
          <w:numId w:val="6"/>
        </w:numPr>
        <w:jc w:val="both"/>
      </w:pPr>
      <w:r>
        <w:rPr>
          <w:rFonts w:ascii="Arial" w:hAnsi="Arial"/>
          <w:sz w:val="22"/>
          <w:szCs w:val="22"/>
        </w:rPr>
        <w:t>dimensions (largeur,hauteur,profondeur) : 44,5</w:t>
      </w:r>
      <w:r w:rsidRPr="002A455A">
        <w:rPr>
          <w:rFonts w:ascii="Arial" w:hAnsi="Arial"/>
          <w:sz w:val="22"/>
          <w:szCs w:val="22"/>
        </w:rPr>
        <w:t>х6,6х</w:t>
      </w:r>
      <w:r>
        <w:rPr>
          <w:rFonts w:ascii="Arial" w:hAnsi="Arial"/>
          <w:sz w:val="22"/>
          <w:szCs w:val="22"/>
        </w:rPr>
        <w:t>38,3 cm ;</w:t>
      </w:r>
    </w:p>
    <w:p w:rsidR="00C62425" w:rsidRDefault="00BE6D39">
      <w:pPr>
        <w:numPr>
          <w:ilvl w:val="0"/>
          <w:numId w:val="6"/>
        </w:numPr>
        <w:jc w:val="both"/>
        <w:rPr>
          <w:rFonts w:ascii="Arial" w:hAnsi="Arial"/>
          <w:sz w:val="22"/>
          <w:szCs w:val="22"/>
        </w:rPr>
      </w:pPr>
      <w:r>
        <w:rPr>
          <w:rFonts w:ascii="Arial" w:hAnsi="Arial"/>
          <w:sz w:val="22"/>
          <w:szCs w:val="22"/>
        </w:rPr>
        <w:t>unité de rack : 1,5 ;</w:t>
      </w:r>
    </w:p>
    <w:p w:rsidR="00C62425" w:rsidRDefault="00BE6D39">
      <w:pPr>
        <w:numPr>
          <w:ilvl w:val="0"/>
          <w:numId w:val="6"/>
        </w:numPr>
        <w:jc w:val="both"/>
        <w:rPr>
          <w:rFonts w:ascii="Arial" w:hAnsi="Arial"/>
          <w:sz w:val="22"/>
          <w:szCs w:val="22"/>
        </w:rPr>
      </w:pPr>
      <w:r>
        <w:rPr>
          <w:rFonts w:ascii="Arial" w:hAnsi="Arial"/>
          <w:sz w:val="22"/>
          <w:szCs w:val="22"/>
        </w:rPr>
        <w:t>blocs d'alimentation à sorties multiples : bloc d'alimentation qui fournit du courant au moyen de deux sorties principales, dont une de secours.</w:t>
      </w:r>
    </w:p>
    <w:p w:rsidR="00C62425" w:rsidRDefault="00BE6D39">
      <w:pPr>
        <w:jc w:val="both"/>
        <w:rPr>
          <w:rFonts w:ascii="Arial" w:hAnsi="Arial"/>
          <w:sz w:val="22"/>
          <w:szCs w:val="22"/>
          <w:u w:val="single"/>
        </w:rPr>
      </w:pPr>
      <w:r>
        <w:rPr>
          <w:rFonts w:ascii="Arial" w:hAnsi="Arial"/>
          <w:sz w:val="22"/>
          <w:szCs w:val="22"/>
          <w:u w:val="single"/>
        </w:rPr>
        <w:t>Routage</w:t>
      </w:r>
    </w:p>
    <w:p w:rsidR="00C62425" w:rsidRDefault="00BE6D39">
      <w:pPr>
        <w:numPr>
          <w:ilvl w:val="0"/>
          <w:numId w:val="6"/>
        </w:numPr>
        <w:jc w:val="both"/>
        <w:rPr>
          <w:rFonts w:ascii="Arial" w:hAnsi="Arial"/>
          <w:sz w:val="22"/>
          <w:szCs w:val="22"/>
        </w:rPr>
      </w:pPr>
      <w:r>
        <w:rPr>
          <w:rFonts w:ascii="Arial" w:hAnsi="Arial"/>
          <w:sz w:val="22"/>
          <w:szCs w:val="22"/>
        </w:rPr>
        <w:t xml:space="preserve">routage </w:t>
      </w:r>
      <w:r w:rsidR="000F3F8F">
        <w:rPr>
          <w:rFonts w:ascii="Arial" w:hAnsi="Arial"/>
          <w:sz w:val="22"/>
          <w:szCs w:val="22"/>
        </w:rPr>
        <w:t>IP</w:t>
      </w:r>
      <w:r>
        <w:rPr>
          <w:rFonts w:ascii="Arial" w:hAnsi="Arial"/>
          <w:sz w:val="22"/>
          <w:szCs w:val="22"/>
        </w:rPr>
        <w:t xml:space="preserve"> statique, protocoles de routage dynamique : RIPv1/RIPv2, OSPF, RIPng ;</w:t>
      </w:r>
    </w:p>
    <w:p w:rsidR="00F20624" w:rsidRDefault="00F20624">
      <w:pPr>
        <w:numPr>
          <w:ilvl w:val="0"/>
          <w:numId w:val="6"/>
        </w:numPr>
        <w:jc w:val="both"/>
        <w:rPr>
          <w:rFonts w:ascii="Arial" w:hAnsi="Arial"/>
          <w:sz w:val="22"/>
          <w:szCs w:val="22"/>
        </w:rPr>
      </w:pPr>
      <w:r>
        <w:rPr>
          <w:rFonts w:ascii="Arial" w:hAnsi="Arial"/>
          <w:sz w:val="22"/>
          <w:szCs w:val="22"/>
        </w:rPr>
        <w:t>agent relais DHCP ;</w:t>
      </w:r>
    </w:p>
    <w:p w:rsidR="00C62425" w:rsidRDefault="00BE6D39">
      <w:pPr>
        <w:numPr>
          <w:ilvl w:val="0"/>
          <w:numId w:val="6"/>
        </w:numPr>
        <w:jc w:val="both"/>
        <w:rPr>
          <w:rFonts w:ascii="Arial" w:hAnsi="Arial"/>
          <w:sz w:val="22"/>
          <w:szCs w:val="22"/>
        </w:rPr>
      </w:pPr>
      <w:r>
        <w:rPr>
          <w:rFonts w:ascii="Arial" w:hAnsi="Arial"/>
          <w:sz w:val="22"/>
          <w:szCs w:val="22"/>
        </w:rPr>
        <w:t>traduction d'adresses réseau NAT/PAT ;</w:t>
      </w:r>
    </w:p>
    <w:p w:rsidR="00C62425" w:rsidRDefault="00BE6D39">
      <w:pPr>
        <w:numPr>
          <w:ilvl w:val="0"/>
          <w:numId w:val="6"/>
        </w:numPr>
        <w:jc w:val="both"/>
        <w:rPr>
          <w:rFonts w:ascii="Arial" w:hAnsi="Arial"/>
          <w:sz w:val="22"/>
          <w:szCs w:val="22"/>
        </w:rPr>
      </w:pPr>
      <w:r>
        <w:rPr>
          <w:rFonts w:ascii="Arial" w:hAnsi="Arial"/>
          <w:sz w:val="22"/>
          <w:szCs w:val="22"/>
        </w:rPr>
        <w:t>IP virtuelles.</w:t>
      </w:r>
    </w:p>
    <w:p w:rsidR="00C62425" w:rsidRDefault="00BE6D39">
      <w:pPr>
        <w:jc w:val="both"/>
        <w:rPr>
          <w:rFonts w:ascii="Arial" w:hAnsi="Arial"/>
          <w:sz w:val="22"/>
          <w:szCs w:val="22"/>
          <w:u w:val="single"/>
        </w:rPr>
      </w:pPr>
      <w:r>
        <w:rPr>
          <w:rFonts w:ascii="Arial" w:hAnsi="Arial"/>
          <w:sz w:val="22"/>
          <w:szCs w:val="22"/>
          <w:u w:val="single"/>
        </w:rPr>
        <w:t>Gestion unifiée des menaces</w:t>
      </w:r>
    </w:p>
    <w:p w:rsidR="00C62425" w:rsidRDefault="00BE6D39">
      <w:pPr>
        <w:numPr>
          <w:ilvl w:val="0"/>
          <w:numId w:val="6"/>
        </w:numPr>
        <w:jc w:val="both"/>
      </w:pPr>
      <w:r>
        <w:rPr>
          <w:rFonts w:ascii="Arial" w:hAnsi="Arial"/>
          <w:sz w:val="22"/>
          <w:szCs w:val="22"/>
        </w:rPr>
        <w:t>pare feu : des listes de contrôle d'accès (ACL) permettent de filtrer le trafic en fonction de l'adressage IP source et destination ainsi que des numéros de ports ;</w:t>
      </w:r>
    </w:p>
    <w:p w:rsidR="00C62425" w:rsidRDefault="00BE6D39">
      <w:pPr>
        <w:numPr>
          <w:ilvl w:val="0"/>
          <w:numId w:val="6"/>
        </w:numPr>
        <w:jc w:val="both"/>
        <w:rPr>
          <w:rFonts w:ascii="Arial" w:hAnsi="Arial"/>
          <w:sz w:val="22"/>
          <w:szCs w:val="22"/>
        </w:rPr>
      </w:pPr>
      <w:r>
        <w:rPr>
          <w:rFonts w:ascii="Arial" w:hAnsi="Arial"/>
          <w:sz w:val="22"/>
          <w:szCs w:val="22"/>
        </w:rPr>
        <w:t>antivirus</w:t>
      </w:r>
      <w:r w:rsidR="00C156E9">
        <w:rPr>
          <w:rFonts w:ascii="Arial" w:hAnsi="Arial"/>
          <w:sz w:val="22"/>
          <w:szCs w:val="22"/>
        </w:rPr>
        <w:t> : anti</w:t>
      </w:r>
      <w:r w:rsidR="005C19C1">
        <w:rPr>
          <w:rFonts w:ascii="Arial" w:hAnsi="Arial"/>
          <w:sz w:val="22"/>
          <w:szCs w:val="22"/>
        </w:rPr>
        <w:t>espion</w:t>
      </w:r>
      <w:r w:rsidR="00C156E9">
        <w:rPr>
          <w:rFonts w:ascii="Arial" w:hAnsi="Arial"/>
          <w:sz w:val="22"/>
          <w:szCs w:val="22"/>
        </w:rPr>
        <w:t>giciel (</w:t>
      </w:r>
      <w:r w:rsidRPr="006B2316">
        <w:rPr>
          <w:rFonts w:ascii="Arial" w:hAnsi="Arial"/>
          <w:i/>
          <w:sz w:val="22"/>
          <w:szCs w:val="22"/>
        </w:rPr>
        <w:t>antispyware</w:t>
      </w:r>
      <w:r w:rsidR="00C156E9">
        <w:rPr>
          <w:rFonts w:ascii="Arial" w:hAnsi="Arial"/>
          <w:sz w:val="22"/>
          <w:szCs w:val="22"/>
        </w:rPr>
        <w:t>)</w:t>
      </w:r>
      <w:r>
        <w:rPr>
          <w:rFonts w:ascii="Arial" w:hAnsi="Arial"/>
          <w:sz w:val="22"/>
          <w:szCs w:val="22"/>
        </w:rPr>
        <w:t xml:space="preserve">, </w:t>
      </w:r>
      <w:r w:rsidR="00C156E9">
        <w:rPr>
          <w:rFonts w:ascii="Arial" w:hAnsi="Arial"/>
          <w:sz w:val="22"/>
          <w:szCs w:val="22"/>
        </w:rPr>
        <w:t>antipubliciel (</w:t>
      </w:r>
      <w:r w:rsidRPr="006B2316">
        <w:rPr>
          <w:rFonts w:ascii="Arial" w:hAnsi="Arial"/>
          <w:i/>
          <w:sz w:val="22"/>
          <w:szCs w:val="22"/>
        </w:rPr>
        <w:t>antiadware</w:t>
      </w:r>
      <w:r w:rsidR="00C156E9">
        <w:rPr>
          <w:rFonts w:ascii="Arial" w:hAnsi="Arial"/>
          <w:sz w:val="22"/>
          <w:szCs w:val="22"/>
        </w:rPr>
        <w:t>)</w:t>
      </w:r>
      <w:r>
        <w:rPr>
          <w:rFonts w:ascii="Arial" w:hAnsi="Arial"/>
          <w:sz w:val="22"/>
          <w:szCs w:val="22"/>
        </w:rPr>
        <w:t xml:space="preserve">, </w:t>
      </w:r>
      <w:r w:rsidR="00C156E9">
        <w:rPr>
          <w:rFonts w:ascii="Arial" w:hAnsi="Arial"/>
          <w:sz w:val="22"/>
          <w:szCs w:val="22"/>
        </w:rPr>
        <w:t>antienregistreur de frappe (</w:t>
      </w:r>
      <w:r w:rsidRPr="006B2316">
        <w:rPr>
          <w:rFonts w:ascii="Arial" w:hAnsi="Arial"/>
          <w:i/>
          <w:sz w:val="22"/>
          <w:szCs w:val="22"/>
        </w:rPr>
        <w:t>antikeylogger</w:t>
      </w:r>
      <w:r w:rsidR="00C156E9">
        <w:rPr>
          <w:rFonts w:ascii="Arial" w:hAnsi="Arial"/>
          <w:sz w:val="22"/>
          <w:szCs w:val="22"/>
        </w:rPr>
        <w:t>)</w:t>
      </w:r>
      <w:r w:rsidR="00E00D4C">
        <w:rPr>
          <w:rFonts w:ascii="Arial" w:hAnsi="Arial"/>
          <w:sz w:val="22"/>
          <w:szCs w:val="22"/>
        </w:rPr>
        <w:t>...</w:t>
      </w:r>
      <w:r>
        <w:rPr>
          <w:rFonts w:ascii="Arial" w:hAnsi="Arial"/>
          <w:sz w:val="22"/>
          <w:szCs w:val="22"/>
        </w:rPr>
        <w:t> ;</w:t>
      </w:r>
    </w:p>
    <w:p w:rsidR="00C62425" w:rsidRDefault="000F3F8F">
      <w:pPr>
        <w:numPr>
          <w:ilvl w:val="0"/>
          <w:numId w:val="6"/>
        </w:numPr>
        <w:jc w:val="both"/>
        <w:rPr>
          <w:rFonts w:ascii="Arial" w:hAnsi="Arial"/>
          <w:sz w:val="22"/>
          <w:szCs w:val="22"/>
        </w:rPr>
      </w:pPr>
      <w:r>
        <w:rPr>
          <w:rFonts w:ascii="Arial" w:hAnsi="Arial"/>
          <w:sz w:val="22"/>
          <w:szCs w:val="22"/>
        </w:rPr>
        <w:t>antipourriels (</w:t>
      </w:r>
      <w:r w:rsidR="00BE6D39" w:rsidRPr="006B2316">
        <w:rPr>
          <w:rFonts w:ascii="Arial" w:hAnsi="Arial"/>
          <w:i/>
          <w:sz w:val="22"/>
          <w:szCs w:val="22"/>
        </w:rPr>
        <w:t>antispam</w:t>
      </w:r>
      <w:r>
        <w:rPr>
          <w:rFonts w:ascii="Arial" w:hAnsi="Arial"/>
          <w:sz w:val="22"/>
          <w:szCs w:val="22"/>
        </w:rPr>
        <w:t>)</w:t>
      </w:r>
      <w:r w:rsidR="00BE6D39">
        <w:rPr>
          <w:rFonts w:ascii="Arial" w:hAnsi="Arial"/>
          <w:sz w:val="22"/>
          <w:szCs w:val="22"/>
        </w:rPr>
        <w:t> ;</w:t>
      </w:r>
    </w:p>
    <w:p w:rsidR="00C62425" w:rsidRDefault="00BE6D39">
      <w:pPr>
        <w:numPr>
          <w:ilvl w:val="0"/>
          <w:numId w:val="6"/>
        </w:numPr>
        <w:jc w:val="both"/>
      </w:pPr>
      <w:r>
        <w:rPr>
          <w:rFonts w:ascii="Arial" w:hAnsi="Arial"/>
          <w:sz w:val="22"/>
          <w:szCs w:val="22"/>
        </w:rPr>
        <w:t>intègre un système de prévention des intrusions</w:t>
      </w:r>
      <w:r w:rsidR="000F3F8F">
        <w:rPr>
          <w:rFonts w:ascii="Arial" w:hAnsi="Arial"/>
          <w:sz w:val="22"/>
          <w:szCs w:val="22"/>
        </w:rPr>
        <w:t>.</w:t>
      </w:r>
      <w:r w:rsidR="00E00D4C">
        <w:rPr>
          <w:rFonts w:ascii="Arial" w:hAnsi="Arial"/>
          <w:sz w:val="22"/>
          <w:szCs w:val="22"/>
        </w:rPr>
        <w:t xml:space="preserve"> </w:t>
      </w:r>
      <w:r w:rsidR="000F3F8F">
        <w:rPr>
          <w:rFonts w:ascii="Arial" w:hAnsi="Arial"/>
          <w:sz w:val="22"/>
          <w:szCs w:val="22"/>
        </w:rPr>
        <w:t>L</w:t>
      </w:r>
      <w:r>
        <w:rPr>
          <w:rFonts w:ascii="Arial" w:hAnsi="Arial"/>
          <w:sz w:val="22"/>
          <w:szCs w:val="22"/>
        </w:rPr>
        <w:t>es IPS</w:t>
      </w:r>
      <w:r w:rsidR="000F3F8F">
        <w:rPr>
          <w:rFonts w:ascii="Arial" w:hAnsi="Arial"/>
          <w:sz w:val="22"/>
          <w:szCs w:val="22"/>
        </w:rPr>
        <w:t xml:space="preserve"> (</w:t>
      </w:r>
      <w:r w:rsidR="000F3F8F" w:rsidRPr="004F2354">
        <w:rPr>
          <w:rFonts w:ascii="Arial" w:hAnsi="Arial" w:cs="Arial"/>
          <w:i/>
          <w:iCs/>
          <w:sz w:val="22"/>
          <w:szCs w:val="22"/>
        </w:rPr>
        <w:t>Intrusion Prevention System</w:t>
      </w:r>
      <w:r w:rsidR="000F3F8F">
        <w:rPr>
          <w:rFonts w:ascii="Arial" w:hAnsi="Arial"/>
          <w:sz w:val="22"/>
          <w:szCs w:val="22"/>
        </w:rPr>
        <w:t>) </w:t>
      </w:r>
      <w:r>
        <w:rPr>
          <w:rFonts w:ascii="Arial" w:hAnsi="Arial"/>
          <w:sz w:val="22"/>
          <w:szCs w:val="22"/>
        </w:rPr>
        <w:t xml:space="preserve"> écoutent le trafic afin de vérifier l'intégrité et la cohérence des échanges</w:t>
      </w:r>
      <w:r w:rsidR="00FA4937">
        <w:rPr>
          <w:rFonts w:ascii="Arial" w:hAnsi="Arial"/>
          <w:sz w:val="22"/>
          <w:szCs w:val="22"/>
        </w:rPr>
        <w:t xml:space="preserve"> et </w:t>
      </w:r>
      <w:r w:rsidR="00A4621E">
        <w:rPr>
          <w:rFonts w:ascii="Arial" w:hAnsi="Arial"/>
          <w:sz w:val="22"/>
          <w:szCs w:val="22"/>
        </w:rPr>
        <w:t>peuvent prendre</w:t>
      </w:r>
      <w:r w:rsidR="00330E12">
        <w:rPr>
          <w:rFonts w:ascii="Arial" w:hAnsi="Arial"/>
          <w:sz w:val="22"/>
          <w:szCs w:val="22"/>
        </w:rPr>
        <w:t xml:space="preserve"> des </w:t>
      </w:r>
      <w:r w:rsidR="00A4621E">
        <w:rPr>
          <w:rFonts w:ascii="Arial" w:hAnsi="Arial"/>
          <w:sz w:val="22"/>
          <w:szCs w:val="22"/>
        </w:rPr>
        <w:t xml:space="preserve">mesures </w:t>
      </w:r>
      <w:r w:rsidR="00330E12">
        <w:rPr>
          <w:rFonts w:ascii="Arial" w:hAnsi="Arial"/>
          <w:sz w:val="22"/>
          <w:szCs w:val="22"/>
        </w:rPr>
        <w:t xml:space="preserve">en cas </w:t>
      </w:r>
      <w:r w:rsidR="00907AD0">
        <w:rPr>
          <w:rFonts w:ascii="Arial" w:hAnsi="Arial"/>
          <w:sz w:val="22"/>
          <w:szCs w:val="22"/>
        </w:rPr>
        <w:t xml:space="preserve">de suspicion </w:t>
      </w:r>
      <w:r w:rsidR="00330E12">
        <w:rPr>
          <w:rFonts w:ascii="Arial" w:hAnsi="Arial"/>
          <w:sz w:val="22"/>
          <w:szCs w:val="22"/>
        </w:rPr>
        <w:t>d’intrusion (</w:t>
      </w:r>
      <w:r w:rsidR="00A4621E">
        <w:rPr>
          <w:rFonts w:ascii="Arial" w:hAnsi="Arial"/>
          <w:sz w:val="22"/>
          <w:szCs w:val="22"/>
        </w:rPr>
        <w:t xml:space="preserve">blocage de ports, </w:t>
      </w:r>
      <w:r w:rsidR="00330E12">
        <w:rPr>
          <w:rFonts w:ascii="Arial" w:hAnsi="Arial"/>
          <w:sz w:val="22"/>
          <w:szCs w:val="22"/>
        </w:rPr>
        <w:t>alerte courriel</w:t>
      </w:r>
      <w:r w:rsidR="00A4621E">
        <w:rPr>
          <w:rFonts w:ascii="Arial" w:hAnsi="Arial"/>
          <w:sz w:val="22"/>
          <w:szCs w:val="22"/>
        </w:rPr>
        <w:t>, etc.</w:t>
      </w:r>
      <w:r w:rsidR="00330E12">
        <w:rPr>
          <w:rFonts w:ascii="Arial" w:hAnsi="Arial"/>
          <w:sz w:val="22"/>
          <w:szCs w:val="22"/>
        </w:rPr>
        <w:t>)</w:t>
      </w:r>
      <w:r>
        <w:rPr>
          <w:rFonts w:ascii="Arial" w:hAnsi="Arial"/>
          <w:sz w:val="22"/>
          <w:szCs w:val="22"/>
        </w:rPr>
        <w:t xml:space="preserve"> </w:t>
      </w:r>
    </w:p>
    <w:p w:rsidR="00C62425" w:rsidRDefault="00BE6D39" w:rsidP="00C40FB0">
      <w:pPr>
        <w:widowControl/>
        <w:suppressAutoHyphens w:val="0"/>
      </w:pPr>
      <w:r>
        <w:rPr>
          <w:rFonts w:ascii="Arial" w:hAnsi="Arial"/>
          <w:sz w:val="22"/>
          <w:szCs w:val="22"/>
          <w:u w:val="single"/>
        </w:rPr>
        <w:t>Qualité de service (QoS)</w:t>
      </w:r>
    </w:p>
    <w:p w:rsidR="00C62425" w:rsidRDefault="00BE6D39" w:rsidP="00277EBA">
      <w:pPr>
        <w:numPr>
          <w:ilvl w:val="0"/>
          <w:numId w:val="6"/>
        </w:numPr>
        <w:jc w:val="both"/>
        <w:rPr>
          <w:rFonts w:ascii="Arial" w:hAnsi="Arial"/>
          <w:sz w:val="22"/>
          <w:szCs w:val="22"/>
        </w:rPr>
      </w:pPr>
      <w:r>
        <w:rPr>
          <w:rFonts w:ascii="Arial" w:hAnsi="Arial"/>
          <w:sz w:val="22"/>
          <w:szCs w:val="22"/>
        </w:rPr>
        <w:t xml:space="preserve">mécanisme </w:t>
      </w:r>
      <w:r w:rsidR="00F20624">
        <w:rPr>
          <w:rFonts w:ascii="Arial" w:hAnsi="Arial"/>
          <w:sz w:val="22"/>
          <w:szCs w:val="22"/>
        </w:rPr>
        <w:t>DiffServ</w:t>
      </w:r>
      <w:r>
        <w:rPr>
          <w:rFonts w:ascii="Arial" w:hAnsi="Arial"/>
          <w:sz w:val="22"/>
          <w:szCs w:val="22"/>
        </w:rPr>
        <w:t xml:space="preserve"> (</w:t>
      </w:r>
      <w:r w:rsidRPr="006B2316">
        <w:rPr>
          <w:rFonts w:ascii="Arial" w:hAnsi="Arial"/>
          <w:i/>
          <w:sz w:val="22"/>
          <w:szCs w:val="22"/>
        </w:rPr>
        <w:t>Different</w:t>
      </w:r>
      <w:r w:rsidR="00F20624">
        <w:rPr>
          <w:rFonts w:ascii="Arial" w:hAnsi="Arial"/>
          <w:i/>
          <w:sz w:val="22"/>
          <w:szCs w:val="22"/>
        </w:rPr>
        <w:t>iat</w:t>
      </w:r>
      <w:r w:rsidRPr="006B2316">
        <w:rPr>
          <w:rFonts w:ascii="Arial" w:hAnsi="Arial"/>
          <w:i/>
          <w:sz w:val="22"/>
          <w:szCs w:val="22"/>
        </w:rPr>
        <w:t>ed Services</w:t>
      </w:r>
      <w:r>
        <w:rPr>
          <w:rFonts w:ascii="Arial" w:hAnsi="Arial"/>
          <w:sz w:val="22"/>
          <w:szCs w:val="22"/>
        </w:rPr>
        <w:t>) permettant de classer et de prioriser les flux dans le cadre de la qualité de service.</w:t>
      </w:r>
    </w:p>
    <w:p w:rsidR="00C62425" w:rsidRDefault="00BE6D39">
      <w:pPr>
        <w:jc w:val="both"/>
        <w:rPr>
          <w:rFonts w:ascii="Arial" w:hAnsi="Arial"/>
          <w:sz w:val="22"/>
          <w:szCs w:val="22"/>
          <w:u w:val="single"/>
        </w:rPr>
      </w:pPr>
      <w:r>
        <w:rPr>
          <w:rFonts w:ascii="Arial" w:hAnsi="Arial"/>
          <w:sz w:val="22"/>
          <w:szCs w:val="22"/>
          <w:u w:val="single"/>
        </w:rPr>
        <w:t>Haute disponibilité</w:t>
      </w:r>
    </w:p>
    <w:p w:rsidR="00C62425" w:rsidRPr="00B77663" w:rsidRDefault="00BE6D39" w:rsidP="00F93025">
      <w:pPr>
        <w:numPr>
          <w:ilvl w:val="0"/>
          <w:numId w:val="6"/>
        </w:numPr>
        <w:jc w:val="both"/>
        <w:rPr>
          <w:lang w:val="en-US"/>
        </w:rPr>
      </w:pPr>
      <w:r w:rsidRPr="00B77663">
        <w:rPr>
          <w:rFonts w:ascii="Arial" w:hAnsi="Arial"/>
          <w:sz w:val="22"/>
          <w:szCs w:val="22"/>
          <w:lang w:val="en-US"/>
        </w:rPr>
        <w:t>protocole VRRP</w:t>
      </w:r>
      <w:r w:rsidR="00F93025" w:rsidRPr="00B77663">
        <w:rPr>
          <w:rFonts w:ascii="Arial" w:hAnsi="Arial"/>
          <w:sz w:val="22"/>
          <w:szCs w:val="22"/>
          <w:lang w:val="en-US"/>
        </w:rPr>
        <w:t xml:space="preserve"> (</w:t>
      </w:r>
      <w:r w:rsidR="00F93025" w:rsidRPr="00B77663">
        <w:rPr>
          <w:rFonts w:ascii="Arial" w:hAnsi="Arial"/>
          <w:i/>
          <w:sz w:val="22"/>
          <w:szCs w:val="22"/>
          <w:lang w:val="en-US"/>
        </w:rPr>
        <w:t>Virtual Router Redundancy Protocol</w:t>
      </w:r>
      <w:r w:rsidR="00F93025" w:rsidRPr="00B77663">
        <w:rPr>
          <w:rFonts w:ascii="Arial" w:hAnsi="Arial"/>
          <w:sz w:val="22"/>
          <w:szCs w:val="22"/>
          <w:lang w:val="en-US"/>
        </w:rPr>
        <w:t>)</w:t>
      </w:r>
      <w:r w:rsidR="008A4058" w:rsidRPr="00B77663">
        <w:rPr>
          <w:rFonts w:ascii="Arial" w:hAnsi="Arial"/>
          <w:sz w:val="22"/>
          <w:szCs w:val="22"/>
          <w:lang w:val="en-US"/>
        </w:rPr>
        <w:t>.</w:t>
      </w:r>
    </w:p>
    <w:p w:rsidR="00C62425" w:rsidRDefault="00BE6D39">
      <w:pPr>
        <w:pStyle w:val="Titre2"/>
        <w:numPr>
          <w:ilvl w:val="1"/>
          <w:numId w:val="1"/>
        </w:numPr>
        <w:rPr>
          <w:iCs w:val="0"/>
          <w:szCs w:val="22"/>
        </w:rPr>
      </w:pPr>
      <w:bookmarkStart w:id="11" w:name="_Toc472766023"/>
      <w:r>
        <w:rPr>
          <w:iCs w:val="0"/>
          <w:szCs w:val="22"/>
        </w:rPr>
        <w:t xml:space="preserve">Document 7.B - Extrait de la documentation </w:t>
      </w:r>
      <w:r w:rsidR="00B9360D">
        <w:rPr>
          <w:iCs w:val="0"/>
          <w:szCs w:val="22"/>
        </w:rPr>
        <w:t>HP Procurve 2810 48G</w:t>
      </w:r>
      <w:bookmarkEnd w:id="11"/>
    </w:p>
    <w:p w:rsidR="00C62425" w:rsidRDefault="00B9360D">
      <w:pPr>
        <w:jc w:val="both"/>
        <w:rPr>
          <w:rFonts w:ascii="Arial" w:hAnsi="Arial"/>
          <w:i/>
          <w:iCs/>
          <w:sz w:val="22"/>
          <w:szCs w:val="22"/>
        </w:rPr>
      </w:pPr>
      <w:r>
        <w:rPr>
          <w:rFonts w:ascii="Arial" w:hAnsi="Arial"/>
          <w:i/>
          <w:iCs/>
          <w:sz w:val="22"/>
          <w:szCs w:val="22"/>
        </w:rPr>
        <w:t>Source</w:t>
      </w:r>
      <w:r w:rsidR="00BE6D39">
        <w:rPr>
          <w:rFonts w:ascii="Arial" w:hAnsi="Arial"/>
          <w:i/>
          <w:iCs/>
          <w:sz w:val="22"/>
          <w:szCs w:val="22"/>
        </w:rPr>
        <w:t xml:space="preserve"> hp.com</w:t>
      </w:r>
    </w:p>
    <w:p w:rsidR="00C62425" w:rsidRDefault="00C62425">
      <w:pPr>
        <w:jc w:val="both"/>
        <w:rPr>
          <w:rFonts w:ascii="Arial" w:hAnsi="Arial"/>
          <w:b/>
          <w:bCs/>
          <w:sz w:val="22"/>
          <w:szCs w:val="22"/>
        </w:rPr>
      </w:pPr>
    </w:p>
    <w:p w:rsidR="00C62425" w:rsidRDefault="00BE6D39">
      <w:pPr>
        <w:jc w:val="both"/>
        <w:rPr>
          <w:rFonts w:ascii="Arial" w:hAnsi="Arial"/>
          <w:sz w:val="22"/>
          <w:szCs w:val="22"/>
        </w:rPr>
      </w:pPr>
      <w:r>
        <w:rPr>
          <w:rFonts w:ascii="Arial" w:hAnsi="Arial"/>
          <w:sz w:val="22"/>
          <w:szCs w:val="22"/>
        </w:rPr>
        <w:t>Les commutateurs HP PROCURVE 2810 48G offrent 44 ports 10/100/1000 ainsi que 4 ports de type mini-GBIC pour des liaisons fibres Gigabit Ethernet. Idéal pour les applications hautes performances, ces commutateurs offrent des options de sécurité et de surveillance du trafic.</w:t>
      </w:r>
    </w:p>
    <w:p w:rsidR="00C62425" w:rsidRDefault="00C62425">
      <w:pPr>
        <w:jc w:val="both"/>
        <w:rPr>
          <w:rFonts w:ascii="Arial" w:hAnsi="Arial"/>
          <w:sz w:val="22"/>
          <w:szCs w:val="22"/>
        </w:rPr>
      </w:pPr>
    </w:p>
    <w:p w:rsidR="00C62425" w:rsidRDefault="00BE6D39">
      <w:pPr>
        <w:jc w:val="both"/>
        <w:rPr>
          <w:rFonts w:ascii="Arial" w:hAnsi="Arial"/>
          <w:sz w:val="22"/>
          <w:szCs w:val="22"/>
          <w:u w:val="single"/>
        </w:rPr>
      </w:pPr>
      <w:r>
        <w:rPr>
          <w:rFonts w:ascii="Arial" w:hAnsi="Arial"/>
          <w:sz w:val="22"/>
          <w:szCs w:val="22"/>
          <w:u w:val="single"/>
        </w:rPr>
        <w:t>Connectivité</w:t>
      </w:r>
    </w:p>
    <w:p w:rsidR="00C62425" w:rsidRDefault="00BE6D39">
      <w:pPr>
        <w:numPr>
          <w:ilvl w:val="0"/>
          <w:numId w:val="6"/>
        </w:numPr>
        <w:jc w:val="both"/>
      </w:pPr>
      <w:r>
        <w:rPr>
          <w:rStyle w:val="Accentuationforte"/>
          <w:rFonts w:ascii="Arial" w:hAnsi="Arial"/>
          <w:b w:val="0"/>
          <w:bCs w:val="0"/>
          <w:sz w:val="22"/>
          <w:szCs w:val="22"/>
        </w:rPr>
        <w:t>ports double personnalité :</w:t>
      </w:r>
      <w:r w:rsidR="005E3409">
        <w:rPr>
          <w:rStyle w:val="Accentuationforte"/>
          <w:rFonts w:ascii="Arial" w:hAnsi="Arial"/>
          <w:b w:val="0"/>
          <w:bCs w:val="0"/>
          <w:sz w:val="22"/>
          <w:szCs w:val="22"/>
        </w:rPr>
        <w:t xml:space="preserve"> </w:t>
      </w:r>
      <w:r>
        <w:rPr>
          <w:rStyle w:val="Accentuationforte"/>
          <w:rFonts w:ascii="Arial" w:hAnsi="Arial"/>
          <w:b w:val="0"/>
          <w:bCs w:val="0"/>
          <w:sz w:val="22"/>
          <w:szCs w:val="22"/>
        </w:rPr>
        <w:t>4 ports 10/100/1000 ports ou slots SFP pour la connexion fibre (Gigabit-SX,</w:t>
      </w:r>
      <w:r w:rsidR="00897ACF">
        <w:rPr>
          <w:rStyle w:val="Accentuationforte"/>
          <w:rFonts w:ascii="Arial" w:hAnsi="Arial"/>
          <w:b w:val="0"/>
          <w:bCs w:val="0"/>
          <w:sz w:val="22"/>
          <w:szCs w:val="22"/>
        </w:rPr>
        <w:t xml:space="preserve"> </w:t>
      </w:r>
      <w:r>
        <w:rPr>
          <w:rStyle w:val="Accentuationforte"/>
          <w:rFonts w:ascii="Arial" w:hAnsi="Arial"/>
          <w:b w:val="0"/>
          <w:bCs w:val="0"/>
          <w:sz w:val="22"/>
          <w:szCs w:val="22"/>
        </w:rPr>
        <w:t>LX, et LH, ou 100-FX).</w:t>
      </w:r>
    </w:p>
    <w:p w:rsidR="00C62425" w:rsidRDefault="00BE6D39">
      <w:pPr>
        <w:jc w:val="both"/>
        <w:rPr>
          <w:rFonts w:ascii="Arial" w:hAnsi="Arial"/>
          <w:sz w:val="22"/>
          <w:szCs w:val="22"/>
          <w:u w:val="single"/>
        </w:rPr>
      </w:pPr>
      <w:r>
        <w:rPr>
          <w:rFonts w:ascii="Arial" w:hAnsi="Arial"/>
          <w:sz w:val="22"/>
          <w:szCs w:val="22"/>
          <w:u w:val="single"/>
        </w:rPr>
        <w:t>Qualité de service</w:t>
      </w:r>
    </w:p>
    <w:p w:rsidR="00C62425" w:rsidRDefault="00BE6D39">
      <w:pPr>
        <w:numPr>
          <w:ilvl w:val="0"/>
          <w:numId w:val="6"/>
        </w:numPr>
        <w:jc w:val="both"/>
        <w:rPr>
          <w:rFonts w:ascii="Arial" w:hAnsi="Arial"/>
          <w:sz w:val="22"/>
          <w:szCs w:val="22"/>
        </w:rPr>
      </w:pPr>
      <w:r>
        <w:rPr>
          <w:rFonts w:ascii="Arial" w:hAnsi="Arial"/>
          <w:sz w:val="22"/>
          <w:szCs w:val="22"/>
        </w:rPr>
        <w:t>qualité de service (QoS) via l'affectation de priorités (</w:t>
      </w:r>
      <w:r w:rsidRPr="002A455A">
        <w:rPr>
          <w:rFonts w:ascii="Arial" w:hAnsi="Arial"/>
          <w:color w:val="auto"/>
          <w:sz w:val="22"/>
          <w:szCs w:val="22"/>
        </w:rPr>
        <w:t>couche 2 et 3</w:t>
      </w:r>
      <w:r>
        <w:rPr>
          <w:rFonts w:ascii="Arial" w:hAnsi="Arial"/>
          <w:sz w:val="22"/>
          <w:szCs w:val="22"/>
        </w:rPr>
        <w:t xml:space="preserve">) : </w:t>
      </w:r>
      <w:r w:rsidRPr="006B2316">
        <w:rPr>
          <w:rFonts w:ascii="Arial" w:hAnsi="Arial"/>
          <w:i/>
          <w:sz w:val="22"/>
          <w:szCs w:val="22"/>
        </w:rPr>
        <w:t>Class of Service</w:t>
      </w:r>
      <w:r>
        <w:rPr>
          <w:rFonts w:ascii="Arial" w:hAnsi="Arial"/>
          <w:sz w:val="22"/>
          <w:szCs w:val="22"/>
        </w:rPr>
        <w:t xml:space="preserve"> (Cos), </w:t>
      </w:r>
      <w:r w:rsidRPr="006B2316">
        <w:rPr>
          <w:rFonts w:ascii="Arial" w:hAnsi="Arial"/>
          <w:i/>
          <w:sz w:val="22"/>
          <w:szCs w:val="22"/>
        </w:rPr>
        <w:t>Type of Service</w:t>
      </w:r>
      <w:r>
        <w:rPr>
          <w:rFonts w:ascii="Arial" w:hAnsi="Arial"/>
          <w:sz w:val="22"/>
          <w:szCs w:val="22"/>
        </w:rPr>
        <w:t xml:space="preserve"> (ToS) et </w:t>
      </w:r>
      <w:r w:rsidR="00D86A93">
        <w:rPr>
          <w:rFonts w:ascii="Arial" w:hAnsi="Arial"/>
          <w:sz w:val="22"/>
          <w:szCs w:val="22"/>
        </w:rPr>
        <w:t>D</w:t>
      </w:r>
      <w:r>
        <w:rPr>
          <w:rFonts w:ascii="Arial" w:hAnsi="Arial"/>
          <w:sz w:val="22"/>
          <w:szCs w:val="22"/>
        </w:rPr>
        <w:t>iffServ ;</w:t>
      </w:r>
    </w:p>
    <w:p w:rsidR="00C62425" w:rsidRDefault="00BE6D39">
      <w:pPr>
        <w:numPr>
          <w:ilvl w:val="0"/>
          <w:numId w:val="6"/>
        </w:numPr>
        <w:jc w:val="both"/>
        <w:rPr>
          <w:rFonts w:ascii="Arial" w:hAnsi="Arial"/>
          <w:sz w:val="22"/>
          <w:szCs w:val="22"/>
        </w:rPr>
      </w:pPr>
      <w:r>
        <w:rPr>
          <w:rFonts w:ascii="Arial" w:hAnsi="Arial"/>
          <w:sz w:val="22"/>
          <w:szCs w:val="22"/>
        </w:rPr>
        <w:t>priorisation basée sur la couche 4 : configuration de priorités en fonction des ports TCP/UDP ;</w:t>
      </w:r>
    </w:p>
    <w:p w:rsidR="00C62425" w:rsidRDefault="00BE6D39">
      <w:pPr>
        <w:numPr>
          <w:ilvl w:val="0"/>
          <w:numId w:val="6"/>
        </w:numPr>
        <w:jc w:val="both"/>
        <w:rPr>
          <w:rFonts w:ascii="Arial" w:hAnsi="Arial"/>
          <w:sz w:val="22"/>
          <w:szCs w:val="22"/>
        </w:rPr>
      </w:pPr>
      <w:r>
        <w:rPr>
          <w:rFonts w:ascii="Arial" w:hAnsi="Arial"/>
          <w:sz w:val="22"/>
          <w:szCs w:val="22"/>
        </w:rPr>
        <w:t>implémentation de la norme 802.1p : classification du trafic en temps réel avec huit niveaux de prior</w:t>
      </w:r>
      <w:r w:rsidR="00067119">
        <w:rPr>
          <w:rFonts w:ascii="Arial" w:hAnsi="Arial"/>
          <w:sz w:val="22"/>
          <w:szCs w:val="22"/>
        </w:rPr>
        <w:t>ité numérotés de 0 (moins prioritaire) à 7 (priorité maximale), la priorité par défaut étant 0</w:t>
      </w:r>
      <w:r>
        <w:rPr>
          <w:rFonts w:ascii="Arial" w:hAnsi="Arial"/>
          <w:sz w:val="22"/>
          <w:szCs w:val="22"/>
        </w:rPr>
        <w:t>.</w:t>
      </w:r>
    </w:p>
    <w:p w:rsidR="00C62425" w:rsidRDefault="00BE6D39">
      <w:pPr>
        <w:jc w:val="both"/>
        <w:rPr>
          <w:rFonts w:ascii="Arial" w:hAnsi="Arial"/>
          <w:sz w:val="22"/>
          <w:szCs w:val="22"/>
          <w:u w:val="single"/>
        </w:rPr>
      </w:pPr>
      <w:r>
        <w:rPr>
          <w:rFonts w:ascii="Arial" w:hAnsi="Arial"/>
          <w:sz w:val="22"/>
          <w:szCs w:val="22"/>
          <w:u w:val="single"/>
        </w:rPr>
        <w:t>Fonctionnalités de couche 2</w:t>
      </w:r>
    </w:p>
    <w:p w:rsidR="00C62425" w:rsidRDefault="00BE6D39">
      <w:pPr>
        <w:numPr>
          <w:ilvl w:val="0"/>
          <w:numId w:val="6"/>
        </w:numPr>
        <w:jc w:val="both"/>
      </w:pPr>
      <w:r>
        <w:rPr>
          <w:rStyle w:val="Accentuationforte"/>
          <w:rFonts w:ascii="Arial" w:hAnsi="Arial"/>
          <w:b w:val="0"/>
          <w:bCs w:val="0"/>
          <w:sz w:val="22"/>
          <w:szCs w:val="22"/>
        </w:rPr>
        <w:t xml:space="preserve">gestion des </w:t>
      </w:r>
      <w:r w:rsidR="00517116">
        <w:rPr>
          <w:rStyle w:val="Accentuationforte"/>
          <w:rFonts w:ascii="Arial" w:hAnsi="Arial"/>
          <w:b w:val="0"/>
          <w:bCs w:val="0"/>
          <w:sz w:val="22"/>
          <w:szCs w:val="22"/>
        </w:rPr>
        <w:t>VLAN</w:t>
      </w:r>
      <w:r>
        <w:rPr>
          <w:rStyle w:val="Accentuationforte"/>
          <w:rFonts w:ascii="Arial" w:hAnsi="Arial"/>
          <w:b w:val="0"/>
          <w:bCs w:val="0"/>
          <w:sz w:val="22"/>
          <w:szCs w:val="22"/>
        </w:rPr>
        <w:t>, norme IEEE 802.1</w:t>
      </w:r>
      <w:r w:rsidR="00AE53EE">
        <w:rPr>
          <w:rStyle w:val="Accentuationforte"/>
          <w:rFonts w:ascii="Arial" w:hAnsi="Arial"/>
          <w:b w:val="0"/>
          <w:bCs w:val="0"/>
          <w:sz w:val="22"/>
          <w:szCs w:val="22"/>
        </w:rPr>
        <w:t>Q</w:t>
      </w:r>
      <w:r>
        <w:rPr>
          <w:rStyle w:val="Accentuationforte"/>
          <w:rFonts w:ascii="Arial" w:hAnsi="Arial"/>
          <w:b w:val="0"/>
          <w:bCs w:val="0"/>
          <w:sz w:val="22"/>
          <w:szCs w:val="22"/>
        </w:rPr>
        <w:t> ;</w:t>
      </w:r>
    </w:p>
    <w:p w:rsidR="00C62425" w:rsidRDefault="00BE6D39" w:rsidP="00C40FB0">
      <w:pPr>
        <w:pStyle w:val="Corpsdetexte"/>
        <w:numPr>
          <w:ilvl w:val="0"/>
          <w:numId w:val="6"/>
        </w:numPr>
        <w:spacing w:after="0"/>
        <w:jc w:val="both"/>
      </w:pPr>
      <w:r>
        <w:rPr>
          <w:rStyle w:val="Accentuationforte"/>
          <w:rFonts w:ascii="Arial" w:hAnsi="Arial"/>
          <w:b w:val="0"/>
          <w:bCs w:val="0"/>
          <w:sz w:val="22"/>
          <w:szCs w:val="22"/>
        </w:rPr>
        <w:t>support des trames géantes : prise en charge de trames allant jusqu'à 9220 octets pour améliorer la performance du transfert de données volumineux.</w:t>
      </w:r>
    </w:p>
    <w:p w:rsidR="00C62425" w:rsidRDefault="00BE6D39">
      <w:pPr>
        <w:jc w:val="both"/>
        <w:rPr>
          <w:rFonts w:ascii="Arial" w:hAnsi="Arial"/>
          <w:sz w:val="22"/>
          <w:szCs w:val="22"/>
          <w:u w:val="single"/>
        </w:rPr>
      </w:pPr>
      <w:r>
        <w:rPr>
          <w:rFonts w:ascii="Arial" w:hAnsi="Arial"/>
          <w:sz w:val="22"/>
          <w:szCs w:val="22"/>
          <w:u w:val="single"/>
        </w:rPr>
        <w:t>Sécurité</w:t>
      </w:r>
    </w:p>
    <w:p w:rsidR="00C62425" w:rsidRDefault="00BE6D39">
      <w:pPr>
        <w:numPr>
          <w:ilvl w:val="0"/>
          <w:numId w:val="6"/>
        </w:numPr>
        <w:jc w:val="both"/>
      </w:pPr>
      <w:r>
        <w:rPr>
          <w:rStyle w:val="Accentuationforte"/>
          <w:rFonts w:ascii="Arial" w:hAnsi="Arial"/>
          <w:b w:val="0"/>
          <w:bCs w:val="0"/>
          <w:sz w:val="22"/>
          <w:szCs w:val="22"/>
        </w:rPr>
        <w:t>sécurité des ports : filtrage des adresses MAC (affectation statique ou apprentissage dynamique), limitation du nombre d’adresses MAC apprises ;</w:t>
      </w:r>
    </w:p>
    <w:p w:rsidR="00C62425" w:rsidRDefault="00517116">
      <w:pPr>
        <w:numPr>
          <w:ilvl w:val="0"/>
          <w:numId w:val="6"/>
        </w:numPr>
        <w:jc w:val="both"/>
      </w:pPr>
      <w:r>
        <w:rPr>
          <w:rStyle w:val="Accentuationforte"/>
          <w:rFonts w:ascii="Arial" w:hAnsi="Arial"/>
          <w:b w:val="0"/>
          <w:bCs w:val="0"/>
          <w:sz w:val="22"/>
          <w:szCs w:val="22"/>
        </w:rPr>
        <w:t>VLAN</w:t>
      </w:r>
      <w:r w:rsidR="00897ACF">
        <w:rPr>
          <w:rStyle w:val="Accentuationforte"/>
          <w:rFonts w:ascii="Arial" w:hAnsi="Arial"/>
          <w:b w:val="0"/>
          <w:bCs w:val="0"/>
          <w:sz w:val="22"/>
          <w:szCs w:val="22"/>
        </w:rPr>
        <w:t xml:space="preserve"> </w:t>
      </w:r>
      <w:r w:rsidR="00BE6D39">
        <w:rPr>
          <w:rStyle w:val="Accentuationforte"/>
          <w:rFonts w:ascii="Arial" w:hAnsi="Arial"/>
          <w:b w:val="0"/>
          <w:bCs w:val="0"/>
          <w:sz w:val="22"/>
          <w:szCs w:val="22"/>
        </w:rPr>
        <w:t xml:space="preserve">privés : permet d'isoler un port des autres ports d'un même </w:t>
      </w:r>
      <w:r>
        <w:rPr>
          <w:rStyle w:val="Accentuationforte"/>
          <w:rFonts w:ascii="Arial" w:hAnsi="Arial"/>
          <w:b w:val="0"/>
          <w:bCs w:val="0"/>
          <w:sz w:val="22"/>
          <w:szCs w:val="22"/>
        </w:rPr>
        <w:t>VLAN</w:t>
      </w:r>
      <w:r w:rsidR="00BE6D39">
        <w:rPr>
          <w:rStyle w:val="Accentuationforte"/>
          <w:rFonts w:ascii="Arial" w:hAnsi="Arial"/>
          <w:b w:val="0"/>
          <w:bCs w:val="0"/>
          <w:sz w:val="22"/>
          <w:szCs w:val="22"/>
        </w:rPr>
        <w:t>. Le port isolé peut communiquer avec la passerelle (liaison montante) ou avec des ressources partagées ;</w:t>
      </w:r>
    </w:p>
    <w:p w:rsidR="00C62425" w:rsidRPr="00126C0C" w:rsidRDefault="00126C0C" w:rsidP="00126C0C">
      <w:pPr>
        <w:numPr>
          <w:ilvl w:val="0"/>
          <w:numId w:val="6"/>
        </w:numPr>
        <w:jc w:val="both"/>
        <w:rPr>
          <w:rStyle w:val="Accentuationforte"/>
          <w:b w:val="0"/>
          <w:bCs w:val="0"/>
        </w:rPr>
      </w:pPr>
      <w:r>
        <w:rPr>
          <w:rStyle w:val="Accentuationforte"/>
          <w:rFonts w:ascii="Arial" w:hAnsi="Arial"/>
          <w:b w:val="0"/>
          <w:bCs w:val="0"/>
          <w:sz w:val="22"/>
          <w:szCs w:val="22"/>
        </w:rPr>
        <w:t xml:space="preserve">méthode d'authentification : </w:t>
      </w:r>
      <w:r w:rsidR="00357A4A">
        <w:rPr>
          <w:rStyle w:val="Accentuationforte"/>
          <w:rFonts w:ascii="Arial" w:hAnsi="Arial"/>
          <w:b w:val="0"/>
          <w:bCs w:val="0"/>
          <w:sz w:val="22"/>
          <w:szCs w:val="22"/>
        </w:rPr>
        <w:t>norme IEEE 802.1</w:t>
      </w:r>
      <w:r w:rsidR="00AE53EE">
        <w:rPr>
          <w:rStyle w:val="Accentuationforte"/>
          <w:rFonts w:ascii="Arial" w:hAnsi="Arial"/>
          <w:b w:val="0"/>
          <w:bCs w:val="0"/>
          <w:sz w:val="22"/>
          <w:szCs w:val="22"/>
        </w:rPr>
        <w:t>X</w:t>
      </w:r>
      <w:r w:rsidR="00897ACF">
        <w:rPr>
          <w:rStyle w:val="Accentuationforte"/>
          <w:rFonts w:ascii="Arial" w:hAnsi="Arial"/>
          <w:b w:val="0"/>
          <w:bCs w:val="0"/>
          <w:sz w:val="22"/>
          <w:szCs w:val="22"/>
        </w:rPr>
        <w:t xml:space="preserve"> </w:t>
      </w:r>
      <w:r w:rsidR="00BE6D39" w:rsidRPr="00126C0C">
        <w:rPr>
          <w:rStyle w:val="Accentuationforte"/>
          <w:rFonts w:ascii="Arial" w:hAnsi="Arial"/>
          <w:b w:val="0"/>
          <w:bCs w:val="0"/>
          <w:sz w:val="22"/>
          <w:szCs w:val="22"/>
        </w:rPr>
        <w:t>qui fait appel à un serveur RADIUS</w:t>
      </w:r>
      <w:r w:rsidR="00BA4601">
        <w:rPr>
          <w:rStyle w:val="Accentuationforte"/>
          <w:rFonts w:ascii="Arial" w:hAnsi="Arial"/>
          <w:b w:val="0"/>
          <w:bCs w:val="0"/>
          <w:sz w:val="22"/>
          <w:szCs w:val="22"/>
        </w:rPr>
        <w:t>.</w:t>
      </w:r>
    </w:p>
    <w:p w:rsidR="00126C0C" w:rsidRDefault="00126C0C">
      <w:pPr>
        <w:widowControl/>
        <w:suppressAutoHyphens w:val="0"/>
        <w:rPr>
          <w:rFonts w:ascii="Arial" w:hAnsi="Arial"/>
          <w:b/>
          <w:bCs/>
          <w:sz w:val="22"/>
          <w:szCs w:val="22"/>
        </w:rPr>
      </w:pPr>
    </w:p>
    <w:p w:rsidR="00C62425" w:rsidRDefault="00BE6D39">
      <w:pPr>
        <w:pStyle w:val="Titre1"/>
        <w:numPr>
          <w:ilvl w:val="0"/>
          <w:numId w:val="1"/>
        </w:numPr>
      </w:pPr>
      <w:bookmarkStart w:id="12" w:name="_Toc472766024"/>
      <w:r>
        <w:rPr>
          <w:rFonts w:ascii="Arial" w:hAnsi="Arial"/>
          <w:sz w:val="22"/>
          <w:szCs w:val="22"/>
        </w:rPr>
        <w:t xml:space="preserve">Document 8 – Extrait de la liste des commandes </w:t>
      </w:r>
      <w:r w:rsidR="00B9360D">
        <w:rPr>
          <w:rFonts w:ascii="Arial" w:hAnsi="Arial"/>
          <w:sz w:val="22"/>
          <w:szCs w:val="22"/>
        </w:rPr>
        <w:t>du HP Procurve 2810 48G</w:t>
      </w:r>
      <w:bookmarkEnd w:id="12"/>
    </w:p>
    <w:tbl>
      <w:tblPr>
        <w:tblW w:w="9954" w:type="dxa"/>
        <w:tblInd w:w="-28"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firstRow="1" w:lastRow="0" w:firstColumn="1" w:lastColumn="0" w:noHBand="0" w:noVBand="1"/>
      </w:tblPr>
      <w:tblGrid>
        <w:gridCol w:w="2583"/>
        <w:gridCol w:w="7371"/>
      </w:tblGrid>
      <w:tr w:rsidR="00C62425" w:rsidTr="00A13FDD">
        <w:tc>
          <w:tcPr>
            <w:tcW w:w="2583" w:type="dxa"/>
            <w:tcBorders>
              <w:top w:val="single" w:sz="2" w:space="0" w:color="000001"/>
              <w:left w:val="single" w:sz="2" w:space="0" w:color="000001"/>
              <w:bottom w:val="single" w:sz="4" w:space="0" w:color="auto"/>
            </w:tcBorders>
            <w:shd w:val="clear" w:color="auto" w:fill="auto"/>
            <w:tcMar>
              <w:left w:w="-2" w:type="dxa"/>
            </w:tcMar>
          </w:tcPr>
          <w:p w:rsidR="00C62425" w:rsidRDefault="00BE6D39">
            <w:pPr>
              <w:pStyle w:val="Contenudetableau"/>
              <w:jc w:val="center"/>
            </w:pPr>
            <w:r>
              <w:rPr>
                <w:rFonts w:ascii="Arial" w:hAnsi="Arial"/>
                <w:b/>
                <w:bCs/>
                <w:sz w:val="22"/>
                <w:szCs w:val="22"/>
              </w:rPr>
              <w:t>COMMANDE</w:t>
            </w:r>
          </w:p>
        </w:tc>
        <w:tc>
          <w:tcPr>
            <w:tcW w:w="7371" w:type="dxa"/>
            <w:tcBorders>
              <w:top w:val="single" w:sz="2" w:space="0" w:color="000001"/>
              <w:left w:val="single" w:sz="2" w:space="0" w:color="000001"/>
              <w:bottom w:val="single" w:sz="4" w:space="0" w:color="auto"/>
              <w:right w:val="single" w:sz="2" w:space="0" w:color="000001"/>
            </w:tcBorders>
            <w:shd w:val="clear" w:color="auto" w:fill="auto"/>
            <w:tcMar>
              <w:left w:w="-2" w:type="dxa"/>
            </w:tcMar>
          </w:tcPr>
          <w:p w:rsidR="00C62425" w:rsidRDefault="00BE6D39">
            <w:pPr>
              <w:pStyle w:val="Contenudetableau"/>
              <w:jc w:val="center"/>
            </w:pPr>
            <w:r>
              <w:rPr>
                <w:rFonts w:ascii="Arial" w:hAnsi="Arial"/>
                <w:b/>
                <w:bCs/>
                <w:sz w:val="22"/>
                <w:szCs w:val="22"/>
              </w:rPr>
              <w:t>EXPLICATION</w:t>
            </w:r>
          </w:p>
        </w:tc>
      </w:tr>
      <w:tr w:rsidR="00C62425" w:rsidTr="00A13FDD">
        <w:tc>
          <w:tcPr>
            <w:tcW w:w="2583" w:type="dxa"/>
            <w:tcBorders>
              <w:top w:val="single" w:sz="4" w:space="0" w:color="auto"/>
              <w:left w:val="single" w:sz="4" w:space="0" w:color="auto"/>
              <w:bottom w:val="single" w:sz="4" w:space="0" w:color="auto"/>
              <w:right w:val="single" w:sz="4" w:space="0" w:color="auto"/>
            </w:tcBorders>
            <w:shd w:val="clear" w:color="auto" w:fill="auto"/>
            <w:tcMar>
              <w:left w:w="-2" w:type="dxa"/>
            </w:tcMar>
          </w:tcPr>
          <w:p w:rsidR="00C62425" w:rsidRPr="00B77663" w:rsidRDefault="00BE6D39">
            <w:pPr>
              <w:pStyle w:val="Contenudetableau"/>
              <w:jc w:val="both"/>
              <w:rPr>
                <w:lang w:val="en-US"/>
              </w:rPr>
            </w:pPr>
            <w:r w:rsidRPr="00B77663">
              <w:rPr>
                <w:rFonts w:ascii="Arial" w:hAnsi="Arial"/>
                <w:sz w:val="22"/>
                <w:szCs w:val="22"/>
                <w:lang w:val="en-US"/>
              </w:rPr>
              <w:t xml:space="preserve">show </w:t>
            </w:r>
            <w:r w:rsidR="00517116" w:rsidRPr="00B77663">
              <w:rPr>
                <w:rFonts w:ascii="Arial" w:hAnsi="Arial"/>
                <w:sz w:val="22"/>
                <w:szCs w:val="22"/>
                <w:lang w:val="en-US"/>
              </w:rPr>
              <w:t>VLAN</w:t>
            </w:r>
          </w:p>
          <w:p w:rsidR="0040055E" w:rsidRPr="00B77663" w:rsidRDefault="00BE6D39" w:rsidP="00751E4A">
            <w:pPr>
              <w:pStyle w:val="Contenudetableau"/>
              <w:jc w:val="both"/>
              <w:rPr>
                <w:lang w:val="en-US"/>
              </w:rPr>
            </w:pPr>
            <w:r w:rsidRPr="00B77663">
              <w:rPr>
                <w:rFonts w:ascii="Arial" w:hAnsi="Arial"/>
                <w:sz w:val="22"/>
                <w:szCs w:val="22"/>
                <w:lang w:val="en-US"/>
              </w:rPr>
              <w:t xml:space="preserve">show </w:t>
            </w:r>
            <w:r w:rsidR="00517116" w:rsidRPr="00B77663">
              <w:rPr>
                <w:rFonts w:ascii="Arial" w:hAnsi="Arial"/>
                <w:sz w:val="22"/>
                <w:szCs w:val="22"/>
                <w:lang w:val="en-US"/>
              </w:rPr>
              <w:t>VLAN</w:t>
            </w:r>
            <w:r w:rsidR="00687A9C" w:rsidRPr="00B77663">
              <w:rPr>
                <w:rFonts w:ascii="Arial" w:hAnsi="Arial"/>
                <w:sz w:val="22"/>
                <w:szCs w:val="22"/>
                <w:lang w:val="en-US"/>
              </w:rPr>
              <w:t xml:space="preserve"> </w:t>
            </w:r>
            <w:r w:rsidRPr="00B77663">
              <w:rPr>
                <w:rFonts w:ascii="Arial" w:hAnsi="Arial"/>
                <w:sz w:val="22"/>
                <w:szCs w:val="22"/>
                <w:lang w:val="en-US"/>
              </w:rPr>
              <w:t>&lt;</w:t>
            </w:r>
            <w:r w:rsidR="00517116" w:rsidRPr="00B77663">
              <w:rPr>
                <w:rFonts w:ascii="Arial" w:hAnsi="Arial"/>
                <w:sz w:val="22"/>
                <w:szCs w:val="22"/>
                <w:lang w:val="en-US"/>
              </w:rPr>
              <w:t>VLAN</w:t>
            </w:r>
            <w:r w:rsidRPr="00B77663">
              <w:rPr>
                <w:rFonts w:ascii="Arial" w:hAnsi="Arial"/>
                <w:sz w:val="22"/>
                <w:szCs w:val="22"/>
                <w:lang w:val="en-US"/>
              </w:rPr>
              <w:t>-id&gt;</w:t>
            </w:r>
          </w:p>
        </w:tc>
        <w:tc>
          <w:tcPr>
            <w:tcW w:w="7371" w:type="dxa"/>
            <w:tcBorders>
              <w:top w:val="single" w:sz="4" w:space="0" w:color="auto"/>
              <w:left w:val="single" w:sz="4" w:space="0" w:color="auto"/>
              <w:bottom w:val="single" w:sz="4" w:space="0" w:color="auto"/>
              <w:right w:val="single" w:sz="4" w:space="0" w:color="auto"/>
            </w:tcBorders>
            <w:shd w:val="clear" w:color="auto" w:fill="auto"/>
            <w:tcMar>
              <w:left w:w="-2" w:type="dxa"/>
            </w:tcMar>
          </w:tcPr>
          <w:p w:rsidR="00C62425" w:rsidRDefault="00BE6D39" w:rsidP="00897ACF">
            <w:pPr>
              <w:pStyle w:val="Contenudetableau"/>
            </w:pPr>
            <w:r>
              <w:rPr>
                <w:rFonts w:ascii="Arial" w:hAnsi="Arial"/>
                <w:sz w:val="22"/>
                <w:szCs w:val="22"/>
              </w:rPr>
              <w:t xml:space="preserve">Affiche la liste des </w:t>
            </w:r>
            <w:r w:rsidR="00517116">
              <w:rPr>
                <w:rFonts w:ascii="Arial" w:hAnsi="Arial"/>
                <w:sz w:val="22"/>
                <w:szCs w:val="22"/>
              </w:rPr>
              <w:t>VLAN</w:t>
            </w:r>
            <w:r w:rsidR="00897ACF">
              <w:rPr>
                <w:rFonts w:ascii="Arial" w:hAnsi="Arial"/>
                <w:sz w:val="22"/>
                <w:szCs w:val="22"/>
              </w:rPr>
              <w:t xml:space="preserve"> </w:t>
            </w:r>
            <w:r>
              <w:rPr>
                <w:rFonts w:ascii="Arial" w:hAnsi="Arial"/>
                <w:sz w:val="22"/>
                <w:szCs w:val="22"/>
              </w:rPr>
              <w:t xml:space="preserve">configurés sur le commutateur. En précisant l'identifiant de </w:t>
            </w:r>
            <w:r w:rsidR="00517116">
              <w:rPr>
                <w:rFonts w:ascii="Arial" w:hAnsi="Arial"/>
                <w:sz w:val="22"/>
                <w:szCs w:val="22"/>
              </w:rPr>
              <w:t>VLAN</w:t>
            </w:r>
            <w:r>
              <w:rPr>
                <w:rFonts w:ascii="Arial" w:hAnsi="Arial"/>
                <w:sz w:val="22"/>
                <w:szCs w:val="22"/>
              </w:rPr>
              <w:t xml:space="preserve">, la commande affiche des informations spécifiques sur un </w:t>
            </w:r>
            <w:r w:rsidR="00517116">
              <w:rPr>
                <w:rFonts w:ascii="Arial" w:hAnsi="Arial"/>
                <w:sz w:val="22"/>
                <w:szCs w:val="22"/>
              </w:rPr>
              <w:t>VLAN</w:t>
            </w:r>
            <w:r w:rsidR="00897ACF">
              <w:rPr>
                <w:rFonts w:ascii="Arial" w:hAnsi="Arial"/>
                <w:sz w:val="22"/>
                <w:szCs w:val="22"/>
              </w:rPr>
              <w:t xml:space="preserve"> </w:t>
            </w:r>
            <w:r w:rsidR="00706D97">
              <w:rPr>
                <w:rFonts w:ascii="Arial" w:hAnsi="Arial"/>
                <w:sz w:val="22"/>
                <w:szCs w:val="22"/>
              </w:rPr>
              <w:t>(</w:t>
            </w:r>
            <w:r>
              <w:rPr>
                <w:rFonts w:ascii="Arial" w:hAnsi="Arial"/>
                <w:sz w:val="22"/>
                <w:szCs w:val="22"/>
              </w:rPr>
              <w:t>ports, statu</w:t>
            </w:r>
            <w:r w:rsidR="00897ACF">
              <w:rPr>
                <w:rFonts w:ascii="Arial" w:hAnsi="Arial"/>
                <w:sz w:val="22"/>
                <w:szCs w:val="22"/>
              </w:rPr>
              <w:t>t</w:t>
            </w:r>
            <w:r>
              <w:rPr>
                <w:rFonts w:ascii="Arial" w:hAnsi="Arial"/>
                <w:sz w:val="22"/>
                <w:szCs w:val="22"/>
              </w:rPr>
              <w:t>, mode...)</w:t>
            </w:r>
            <w:r w:rsidR="0040055E">
              <w:rPr>
                <w:rFonts w:ascii="Arial" w:hAnsi="Arial"/>
                <w:sz w:val="22"/>
                <w:szCs w:val="22"/>
              </w:rPr>
              <w:t>.</w:t>
            </w:r>
          </w:p>
        </w:tc>
      </w:tr>
      <w:tr w:rsidR="00C62425" w:rsidTr="00A13FDD">
        <w:tc>
          <w:tcPr>
            <w:tcW w:w="2583" w:type="dxa"/>
            <w:tcBorders>
              <w:top w:val="single" w:sz="4" w:space="0" w:color="auto"/>
              <w:left w:val="single" w:sz="4" w:space="0" w:color="auto"/>
              <w:bottom w:val="single" w:sz="4" w:space="0" w:color="auto"/>
              <w:right w:val="single" w:sz="4" w:space="0" w:color="auto"/>
            </w:tcBorders>
            <w:shd w:val="clear" w:color="auto" w:fill="auto"/>
            <w:tcMar>
              <w:left w:w="-2" w:type="dxa"/>
            </w:tcMar>
          </w:tcPr>
          <w:p w:rsidR="00C62425" w:rsidRDefault="00BE6D39">
            <w:pPr>
              <w:pStyle w:val="Contenudetableau"/>
              <w:jc w:val="both"/>
            </w:pPr>
            <w:r>
              <w:rPr>
                <w:rFonts w:ascii="Arial" w:hAnsi="Arial"/>
                <w:sz w:val="22"/>
                <w:szCs w:val="22"/>
              </w:rPr>
              <w:t>show running</w:t>
            </w:r>
            <w:r w:rsidR="005F32B1">
              <w:rPr>
                <w:rFonts w:ascii="Arial" w:hAnsi="Arial"/>
                <w:sz w:val="22"/>
                <w:szCs w:val="22"/>
              </w:rPr>
              <w:t>-config</w:t>
            </w:r>
          </w:p>
        </w:tc>
        <w:tc>
          <w:tcPr>
            <w:tcW w:w="7371" w:type="dxa"/>
            <w:tcBorders>
              <w:top w:val="single" w:sz="4" w:space="0" w:color="auto"/>
              <w:left w:val="single" w:sz="4" w:space="0" w:color="auto"/>
              <w:bottom w:val="single" w:sz="4" w:space="0" w:color="auto"/>
              <w:right w:val="single" w:sz="4" w:space="0" w:color="auto"/>
            </w:tcBorders>
            <w:shd w:val="clear" w:color="auto" w:fill="auto"/>
            <w:tcMar>
              <w:left w:w="-2" w:type="dxa"/>
            </w:tcMar>
          </w:tcPr>
          <w:p w:rsidR="00C62425" w:rsidRDefault="00BE6D39">
            <w:pPr>
              <w:pStyle w:val="Contenudetableau"/>
            </w:pPr>
            <w:r>
              <w:rPr>
                <w:rFonts w:ascii="Arial" w:hAnsi="Arial"/>
                <w:sz w:val="22"/>
                <w:szCs w:val="22"/>
              </w:rPr>
              <w:t>Affiche la configuration en cours du commutateur (mémoire volatile).</w:t>
            </w:r>
          </w:p>
        </w:tc>
      </w:tr>
      <w:tr w:rsidR="00C62425" w:rsidTr="00A13FDD">
        <w:tc>
          <w:tcPr>
            <w:tcW w:w="2583" w:type="dxa"/>
            <w:tcBorders>
              <w:top w:val="single" w:sz="4" w:space="0" w:color="auto"/>
              <w:left w:val="single" w:sz="4" w:space="0" w:color="auto"/>
              <w:bottom w:val="single" w:sz="4" w:space="0" w:color="auto"/>
              <w:right w:val="single" w:sz="4" w:space="0" w:color="auto"/>
            </w:tcBorders>
            <w:shd w:val="clear" w:color="auto" w:fill="auto"/>
            <w:tcMar>
              <w:left w:w="-2" w:type="dxa"/>
            </w:tcMar>
          </w:tcPr>
          <w:p w:rsidR="00C62425" w:rsidRDefault="00BE6D39">
            <w:pPr>
              <w:pStyle w:val="Contenudetableau"/>
              <w:jc w:val="both"/>
            </w:pPr>
            <w:r>
              <w:rPr>
                <w:rFonts w:ascii="Arial" w:hAnsi="Arial"/>
                <w:sz w:val="22"/>
                <w:szCs w:val="22"/>
              </w:rPr>
              <w:t>show spanning-tree</w:t>
            </w:r>
          </w:p>
        </w:tc>
        <w:tc>
          <w:tcPr>
            <w:tcW w:w="7371" w:type="dxa"/>
            <w:tcBorders>
              <w:top w:val="single" w:sz="4" w:space="0" w:color="auto"/>
              <w:left w:val="single" w:sz="4" w:space="0" w:color="auto"/>
              <w:bottom w:val="single" w:sz="4" w:space="0" w:color="auto"/>
              <w:right w:val="single" w:sz="4" w:space="0" w:color="auto"/>
            </w:tcBorders>
            <w:shd w:val="clear" w:color="auto" w:fill="auto"/>
            <w:tcMar>
              <w:left w:w="-2" w:type="dxa"/>
            </w:tcMar>
          </w:tcPr>
          <w:p w:rsidR="00C62425" w:rsidRDefault="00BE6D39">
            <w:pPr>
              <w:pStyle w:val="Contenudetableau"/>
            </w:pPr>
            <w:r>
              <w:rPr>
                <w:rFonts w:ascii="Arial" w:hAnsi="Arial"/>
                <w:sz w:val="22"/>
                <w:szCs w:val="22"/>
              </w:rPr>
              <w:t xml:space="preserve">Affiche les informations relatives à la configuration du protocole </w:t>
            </w:r>
            <w:r>
              <w:rPr>
                <w:rFonts w:ascii="Arial" w:hAnsi="Arial"/>
                <w:i/>
                <w:iCs/>
                <w:sz w:val="22"/>
                <w:szCs w:val="22"/>
              </w:rPr>
              <w:t>spanning tree</w:t>
            </w:r>
            <w:r>
              <w:rPr>
                <w:rFonts w:ascii="Arial" w:hAnsi="Arial"/>
                <w:sz w:val="22"/>
                <w:szCs w:val="22"/>
              </w:rPr>
              <w:t xml:space="preserve"> (ST</w:t>
            </w:r>
            <w:r w:rsidR="004501F5">
              <w:rPr>
                <w:rFonts w:ascii="Arial" w:hAnsi="Arial"/>
                <w:sz w:val="22"/>
                <w:szCs w:val="22"/>
              </w:rPr>
              <w:t>P</w:t>
            </w:r>
            <w:r>
              <w:rPr>
                <w:rFonts w:ascii="Arial" w:hAnsi="Arial"/>
                <w:sz w:val="22"/>
                <w:szCs w:val="22"/>
              </w:rPr>
              <w:t>).</w:t>
            </w:r>
          </w:p>
        </w:tc>
      </w:tr>
      <w:tr w:rsidR="00C62425" w:rsidTr="00A13FDD">
        <w:tc>
          <w:tcPr>
            <w:tcW w:w="2583" w:type="dxa"/>
            <w:tcBorders>
              <w:top w:val="single" w:sz="4" w:space="0" w:color="auto"/>
              <w:left w:val="single" w:sz="4" w:space="0" w:color="auto"/>
              <w:bottom w:val="single" w:sz="4" w:space="0" w:color="auto"/>
              <w:right w:val="single" w:sz="4" w:space="0" w:color="auto"/>
            </w:tcBorders>
            <w:shd w:val="clear" w:color="auto" w:fill="auto"/>
            <w:tcMar>
              <w:left w:w="-2" w:type="dxa"/>
            </w:tcMar>
          </w:tcPr>
          <w:p w:rsidR="00C62425" w:rsidRDefault="0063422D" w:rsidP="0063422D">
            <w:pPr>
              <w:pStyle w:val="Contenudetableau"/>
              <w:jc w:val="both"/>
            </w:pPr>
            <w:r>
              <w:rPr>
                <w:rFonts w:ascii="Arial" w:hAnsi="Arial" w:cs="Arial"/>
                <w:sz w:val="22"/>
                <w:szCs w:val="22"/>
              </w:rPr>
              <w:t>s</w:t>
            </w:r>
            <w:r w:rsidRPr="0063422D">
              <w:rPr>
                <w:rFonts w:ascii="Arial" w:hAnsi="Arial" w:cs="Arial"/>
                <w:sz w:val="22"/>
                <w:szCs w:val="22"/>
              </w:rPr>
              <w:t xml:space="preserve">how qos vlan-priority </w:t>
            </w:r>
          </w:p>
        </w:tc>
        <w:tc>
          <w:tcPr>
            <w:tcW w:w="7371" w:type="dxa"/>
            <w:tcBorders>
              <w:top w:val="single" w:sz="4" w:space="0" w:color="auto"/>
              <w:left w:val="single" w:sz="4" w:space="0" w:color="auto"/>
              <w:bottom w:val="single" w:sz="4" w:space="0" w:color="auto"/>
              <w:right w:val="single" w:sz="4" w:space="0" w:color="auto"/>
            </w:tcBorders>
            <w:shd w:val="clear" w:color="auto" w:fill="auto"/>
            <w:tcMar>
              <w:left w:w="-2" w:type="dxa"/>
            </w:tcMar>
          </w:tcPr>
          <w:p w:rsidR="00C62425" w:rsidRDefault="0063422D" w:rsidP="0063422D">
            <w:pPr>
              <w:pStyle w:val="Contenudetableau"/>
            </w:pPr>
            <w:r>
              <w:rPr>
                <w:rFonts w:ascii="Arial" w:hAnsi="Arial"/>
                <w:sz w:val="22"/>
                <w:szCs w:val="22"/>
              </w:rPr>
              <w:t>Affiche les priorités affectées aux différents VLAN</w:t>
            </w:r>
            <w:r w:rsidR="00BE6D39">
              <w:rPr>
                <w:rFonts w:ascii="Arial" w:hAnsi="Arial"/>
                <w:sz w:val="22"/>
                <w:szCs w:val="22"/>
              </w:rPr>
              <w:t>.</w:t>
            </w:r>
          </w:p>
        </w:tc>
      </w:tr>
      <w:tr w:rsidR="00C62425" w:rsidTr="00A13FDD">
        <w:tc>
          <w:tcPr>
            <w:tcW w:w="2583" w:type="dxa"/>
            <w:tcBorders>
              <w:top w:val="single" w:sz="4" w:space="0" w:color="auto"/>
              <w:left w:val="single" w:sz="4" w:space="0" w:color="auto"/>
              <w:bottom w:val="single" w:sz="4" w:space="0" w:color="auto"/>
              <w:right w:val="single" w:sz="4" w:space="0" w:color="auto"/>
            </w:tcBorders>
            <w:shd w:val="clear" w:color="auto" w:fill="auto"/>
            <w:tcMar>
              <w:left w:w="-2" w:type="dxa"/>
            </w:tcMar>
          </w:tcPr>
          <w:p w:rsidR="00C62425" w:rsidRDefault="00BE6D39">
            <w:pPr>
              <w:pStyle w:val="Contenudetableau"/>
              <w:jc w:val="both"/>
            </w:pPr>
            <w:r>
              <w:rPr>
                <w:rFonts w:ascii="Arial" w:hAnsi="Arial"/>
                <w:sz w:val="22"/>
                <w:szCs w:val="22"/>
              </w:rPr>
              <w:t>show timep</w:t>
            </w:r>
          </w:p>
          <w:p w:rsidR="00C62425" w:rsidRDefault="00BE6D39">
            <w:pPr>
              <w:pStyle w:val="Contenudetableau"/>
              <w:jc w:val="both"/>
            </w:pPr>
            <w:r>
              <w:rPr>
                <w:rFonts w:ascii="Arial" w:hAnsi="Arial"/>
                <w:sz w:val="22"/>
                <w:szCs w:val="22"/>
              </w:rPr>
              <w:t>show sntp</w:t>
            </w:r>
          </w:p>
        </w:tc>
        <w:tc>
          <w:tcPr>
            <w:tcW w:w="7371" w:type="dxa"/>
            <w:tcBorders>
              <w:top w:val="single" w:sz="4" w:space="0" w:color="auto"/>
              <w:left w:val="single" w:sz="4" w:space="0" w:color="auto"/>
              <w:bottom w:val="single" w:sz="4" w:space="0" w:color="auto"/>
              <w:right w:val="single" w:sz="4" w:space="0" w:color="auto"/>
            </w:tcBorders>
            <w:shd w:val="clear" w:color="auto" w:fill="auto"/>
            <w:tcMar>
              <w:left w:w="-2" w:type="dxa"/>
            </w:tcMar>
          </w:tcPr>
          <w:p w:rsidR="00C62425" w:rsidRDefault="00BE6D39">
            <w:pPr>
              <w:pStyle w:val="Contenudetableau"/>
            </w:pPr>
            <w:r>
              <w:rPr>
                <w:rFonts w:ascii="Arial" w:hAnsi="Arial"/>
                <w:sz w:val="22"/>
                <w:szCs w:val="22"/>
              </w:rPr>
              <w:t>Affiche la configuration associée à la synchronisation temporelle (protocole NTP).</w:t>
            </w:r>
          </w:p>
        </w:tc>
      </w:tr>
      <w:tr w:rsidR="00C62425" w:rsidTr="00A13FDD">
        <w:tc>
          <w:tcPr>
            <w:tcW w:w="2583" w:type="dxa"/>
            <w:tcBorders>
              <w:top w:val="single" w:sz="4" w:space="0" w:color="auto"/>
              <w:left w:val="single" w:sz="4" w:space="0" w:color="auto"/>
              <w:bottom w:val="single" w:sz="4" w:space="0" w:color="auto"/>
              <w:right w:val="single" w:sz="4" w:space="0" w:color="auto"/>
            </w:tcBorders>
            <w:shd w:val="clear" w:color="auto" w:fill="auto"/>
            <w:tcMar>
              <w:left w:w="-2" w:type="dxa"/>
            </w:tcMar>
          </w:tcPr>
          <w:p w:rsidR="00C62425" w:rsidRDefault="00BE6D39">
            <w:pPr>
              <w:pStyle w:val="Contenudetableau"/>
              <w:jc w:val="both"/>
            </w:pPr>
            <w:r>
              <w:rPr>
                <w:rFonts w:ascii="Arial" w:hAnsi="Arial"/>
                <w:sz w:val="22"/>
                <w:szCs w:val="22"/>
              </w:rPr>
              <w:t>show radius</w:t>
            </w:r>
          </w:p>
        </w:tc>
        <w:tc>
          <w:tcPr>
            <w:tcW w:w="7371" w:type="dxa"/>
            <w:tcBorders>
              <w:top w:val="single" w:sz="4" w:space="0" w:color="auto"/>
              <w:left w:val="single" w:sz="4" w:space="0" w:color="auto"/>
              <w:bottom w:val="single" w:sz="4" w:space="0" w:color="auto"/>
              <w:right w:val="single" w:sz="4" w:space="0" w:color="auto"/>
            </w:tcBorders>
            <w:shd w:val="clear" w:color="auto" w:fill="auto"/>
            <w:tcMar>
              <w:left w:w="-2" w:type="dxa"/>
            </w:tcMar>
          </w:tcPr>
          <w:p w:rsidR="00C62425" w:rsidRDefault="00BE6D39">
            <w:pPr>
              <w:pStyle w:val="Contenudetableau"/>
            </w:pPr>
            <w:r>
              <w:rPr>
                <w:rFonts w:ascii="Arial" w:hAnsi="Arial"/>
                <w:sz w:val="22"/>
                <w:szCs w:val="22"/>
              </w:rPr>
              <w:t>Affiche la configuration associée à l'authentification RADIUS.</w:t>
            </w:r>
          </w:p>
        </w:tc>
      </w:tr>
      <w:tr w:rsidR="00C62425" w:rsidTr="00A13FDD">
        <w:tc>
          <w:tcPr>
            <w:tcW w:w="2583" w:type="dxa"/>
            <w:tcBorders>
              <w:top w:val="single" w:sz="4" w:space="0" w:color="auto"/>
              <w:left w:val="single" w:sz="4" w:space="0" w:color="auto"/>
              <w:bottom w:val="single" w:sz="4" w:space="0" w:color="auto"/>
              <w:right w:val="single" w:sz="4" w:space="0" w:color="auto"/>
            </w:tcBorders>
            <w:shd w:val="clear" w:color="auto" w:fill="auto"/>
            <w:tcMar>
              <w:left w:w="-2" w:type="dxa"/>
            </w:tcMar>
          </w:tcPr>
          <w:p w:rsidR="00C62425" w:rsidRDefault="00BE6D39">
            <w:pPr>
              <w:pStyle w:val="Contenudetableau"/>
              <w:jc w:val="both"/>
            </w:pPr>
            <w:r>
              <w:rPr>
                <w:rFonts w:ascii="Arial" w:hAnsi="Arial"/>
                <w:sz w:val="22"/>
                <w:szCs w:val="22"/>
              </w:rPr>
              <w:t>show logging</w:t>
            </w:r>
          </w:p>
        </w:tc>
        <w:tc>
          <w:tcPr>
            <w:tcW w:w="7371" w:type="dxa"/>
            <w:tcBorders>
              <w:top w:val="single" w:sz="4" w:space="0" w:color="auto"/>
              <w:left w:val="single" w:sz="4" w:space="0" w:color="auto"/>
              <w:bottom w:val="single" w:sz="4" w:space="0" w:color="auto"/>
              <w:right w:val="single" w:sz="4" w:space="0" w:color="auto"/>
            </w:tcBorders>
            <w:shd w:val="clear" w:color="auto" w:fill="auto"/>
            <w:tcMar>
              <w:left w:w="-2" w:type="dxa"/>
            </w:tcMar>
          </w:tcPr>
          <w:p w:rsidR="00C62425" w:rsidRDefault="00BE6D39">
            <w:pPr>
              <w:pStyle w:val="Contenudetableau"/>
            </w:pPr>
            <w:r>
              <w:rPr>
                <w:rFonts w:ascii="Arial" w:hAnsi="Arial"/>
                <w:sz w:val="22"/>
                <w:szCs w:val="22"/>
              </w:rPr>
              <w:t>Affiche la liste des messages de journaux (</w:t>
            </w:r>
            <w:r w:rsidR="00706D97">
              <w:rPr>
                <w:rFonts w:ascii="Arial" w:hAnsi="Arial"/>
                <w:sz w:val="22"/>
                <w:szCs w:val="22"/>
              </w:rPr>
              <w:t>logs) enregistrés</w:t>
            </w:r>
            <w:r>
              <w:rPr>
                <w:rFonts w:ascii="Arial" w:hAnsi="Arial"/>
                <w:sz w:val="22"/>
                <w:szCs w:val="22"/>
              </w:rPr>
              <w:t>.</w:t>
            </w:r>
          </w:p>
        </w:tc>
      </w:tr>
      <w:tr w:rsidR="00C62425" w:rsidTr="00A13FDD">
        <w:tc>
          <w:tcPr>
            <w:tcW w:w="2583" w:type="dxa"/>
            <w:tcBorders>
              <w:top w:val="single" w:sz="4" w:space="0" w:color="auto"/>
              <w:left w:val="single" w:sz="4" w:space="0" w:color="auto"/>
              <w:bottom w:val="single" w:sz="4" w:space="0" w:color="auto"/>
              <w:right w:val="single" w:sz="4" w:space="0" w:color="auto"/>
            </w:tcBorders>
            <w:shd w:val="clear" w:color="auto" w:fill="auto"/>
            <w:tcMar>
              <w:left w:w="-2" w:type="dxa"/>
            </w:tcMar>
          </w:tcPr>
          <w:p w:rsidR="00C62425" w:rsidRDefault="00BE6D39">
            <w:pPr>
              <w:pStyle w:val="Contenudetableau"/>
              <w:jc w:val="both"/>
            </w:pPr>
            <w:r>
              <w:rPr>
                <w:rFonts w:ascii="Arial" w:hAnsi="Arial"/>
                <w:sz w:val="22"/>
                <w:szCs w:val="22"/>
              </w:rPr>
              <w:t>show snmp-server</w:t>
            </w:r>
          </w:p>
        </w:tc>
        <w:tc>
          <w:tcPr>
            <w:tcW w:w="7371" w:type="dxa"/>
            <w:tcBorders>
              <w:top w:val="single" w:sz="4" w:space="0" w:color="auto"/>
              <w:left w:val="single" w:sz="4" w:space="0" w:color="auto"/>
              <w:bottom w:val="single" w:sz="4" w:space="0" w:color="auto"/>
              <w:right w:val="single" w:sz="4" w:space="0" w:color="auto"/>
            </w:tcBorders>
            <w:shd w:val="clear" w:color="auto" w:fill="auto"/>
            <w:tcMar>
              <w:left w:w="-2" w:type="dxa"/>
            </w:tcMar>
          </w:tcPr>
          <w:p w:rsidR="00C62425" w:rsidRDefault="00BE6D39">
            <w:pPr>
              <w:pStyle w:val="Contenudetableau"/>
            </w:pPr>
            <w:r>
              <w:rPr>
                <w:rFonts w:ascii="Arial" w:hAnsi="Arial"/>
                <w:sz w:val="22"/>
                <w:szCs w:val="22"/>
              </w:rPr>
              <w:t>Affiche des informations sur la capture des événements associés au protocole SNMP.</w:t>
            </w:r>
          </w:p>
        </w:tc>
      </w:tr>
    </w:tbl>
    <w:p w:rsidR="00DE02FB" w:rsidRDefault="00DE02FB"/>
    <w:p w:rsidR="00DE02FB" w:rsidRDefault="00DE02FB">
      <w:pPr>
        <w:widowControl/>
        <w:suppressAutoHyphens w:val="0"/>
      </w:pPr>
      <w:r>
        <w:br w:type="page"/>
      </w:r>
    </w:p>
    <w:tbl>
      <w:tblPr>
        <w:tblW w:w="9922" w:type="dxa"/>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4A0" w:firstRow="1" w:lastRow="0" w:firstColumn="1" w:lastColumn="0" w:noHBand="0" w:noVBand="1"/>
      </w:tblPr>
      <w:tblGrid>
        <w:gridCol w:w="9922"/>
      </w:tblGrid>
      <w:tr w:rsidR="002C4A88" w:rsidTr="00DE02FB">
        <w:tc>
          <w:tcPr>
            <w:tcW w:w="9922"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2C4A88" w:rsidRDefault="002C4A88" w:rsidP="007C0CA9">
            <w:pPr>
              <w:pStyle w:val="TableContents"/>
              <w:jc w:val="center"/>
              <w:rPr>
                <w:rFonts w:ascii="Arial" w:hAnsi="Arial"/>
                <w:b/>
                <w:bCs/>
                <w:sz w:val="22"/>
                <w:szCs w:val="22"/>
              </w:rPr>
            </w:pPr>
            <w:r>
              <w:rPr>
                <w:rFonts w:ascii="Arial" w:hAnsi="Arial"/>
                <w:b/>
                <w:bCs/>
                <w:sz w:val="22"/>
                <w:szCs w:val="22"/>
              </w:rPr>
              <w:t xml:space="preserve">Dossier spécifique à la partie </w:t>
            </w:r>
            <w:r w:rsidR="005E3409">
              <w:rPr>
                <w:rFonts w:ascii="Arial" w:hAnsi="Arial"/>
                <w:b/>
                <w:bCs/>
                <w:sz w:val="22"/>
                <w:szCs w:val="22"/>
              </w:rPr>
              <w:t>B</w:t>
            </w:r>
          </w:p>
        </w:tc>
      </w:tr>
    </w:tbl>
    <w:p w:rsidR="00C62425" w:rsidRDefault="00BE6D39">
      <w:pPr>
        <w:pStyle w:val="Titre1"/>
        <w:numPr>
          <w:ilvl w:val="0"/>
          <w:numId w:val="1"/>
        </w:numPr>
        <w:rPr>
          <w:rFonts w:ascii="Arial" w:hAnsi="Arial"/>
          <w:sz w:val="22"/>
          <w:szCs w:val="22"/>
        </w:rPr>
      </w:pPr>
      <w:bookmarkStart w:id="13" w:name="_Toc472766025"/>
      <w:r>
        <w:rPr>
          <w:rFonts w:ascii="Arial" w:hAnsi="Arial"/>
          <w:sz w:val="22"/>
          <w:szCs w:val="22"/>
        </w:rPr>
        <w:t xml:space="preserve">Document 9 – Extrait du cahier des charges </w:t>
      </w:r>
      <w:r w:rsidR="00B9360D">
        <w:rPr>
          <w:rFonts w:ascii="Arial" w:hAnsi="Arial"/>
          <w:sz w:val="22"/>
          <w:szCs w:val="22"/>
        </w:rPr>
        <w:t>pour prendre</w:t>
      </w:r>
      <w:r>
        <w:rPr>
          <w:rFonts w:ascii="Arial" w:hAnsi="Arial"/>
          <w:sz w:val="22"/>
          <w:szCs w:val="22"/>
        </w:rPr>
        <w:t xml:space="preserve"> en compte des risques liés aux attaques virales</w:t>
      </w:r>
      <w:bookmarkEnd w:id="13"/>
    </w:p>
    <w:p w:rsidR="00C62425" w:rsidRDefault="00C62425">
      <w:pPr>
        <w:jc w:val="both"/>
        <w:rPr>
          <w:rFonts w:ascii="Arial" w:hAnsi="Arial"/>
          <w:b/>
          <w:bCs/>
          <w:sz w:val="22"/>
          <w:szCs w:val="22"/>
        </w:rPr>
      </w:pPr>
    </w:p>
    <w:p w:rsidR="00C62425" w:rsidRDefault="00BE6D39">
      <w:pPr>
        <w:jc w:val="both"/>
        <w:rPr>
          <w:rFonts w:ascii="Arial" w:hAnsi="Arial"/>
          <w:b/>
          <w:bCs/>
          <w:sz w:val="22"/>
          <w:szCs w:val="22"/>
        </w:rPr>
      </w:pPr>
      <w:r>
        <w:rPr>
          <w:rFonts w:ascii="Arial" w:hAnsi="Arial"/>
          <w:b/>
          <w:bCs/>
          <w:sz w:val="22"/>
          <w:szCs w:val="22"/>
        </w:rPr>
        <w:t>Situation existante</w:t>
      </w:r>
    </w:p>
    <w:p w:rsidR="00C62425" w:rsidRDefault="00C62425">
      <w:pPr>
        <w:jc w:val="both"/>
        <w:rPr>
          <w:rFonts w:ascii="Arial" w:hAnsi="Arial"/>
          <w:b/>
          <w:bCs/>
          <w:sz w:val="22"/>
          <w:szCs w:val="22"/>
        </w:rPr>
      </w:pPr>
    </w:p>
    <w:p w:rsidR="00C62425" w:rsidRDefault="00BE6D39">
      <w:pPr>
        <w:jc w:val="both"/>
      </w:pPr>
      <w:r>
        <w:rPr>
          <w:rFonts w:ascii="Arial" w:hAnsi="Arial"/>
          <w:sz w:val="22"/>
          <w:szCs w:val="22"/>
          <w:u w:val="single"/>
        </w:rPr>
        <w:t>Antivirus</w:t>
      </w:r>
    </w:p>
    <w:p w:rsidR="00C62425" w:rsidRDefault="00C62425">
      <w:pPr>
        <w:jc w:val="both"/>
        <w:rPr>
          <w:rFonts w:ascii="Arial" w:hAnsi="Arial"/>
          <w:b/>
          <w:bCs/>
          <w:sz w:val="22"/>
          <w:szCs w:val="22"/>
        </w:rPr>
      </w:pPr>
    </w:p>
    <w:p w:rsidR="00C62425" w:rsidRDefault="00BE6D39">
      <w:pPr>
        <w:jc w:val="both"/>
      </w:pPr>
      <w:r>
        <w:rPr>
          <w:rFonts w:ascii="Arial" w:hAnsi="Arial"/>
          <w:sz w:val="22"/>
          <w:szCs w:val="22"/>
        </w:rPr>
        <w:t xml:space="preserve">Le parc informatique de l'hôpital </w:t>
      </w:r>
      <w:r>
        <w:rPr>
          <w:rFonts w:ascii="Arial" w:hAnsi="Arial"/>
          <w:color w:val="000000"/>
          <w:sz w:val="22"/>
          <w:szCs w:val="22"/>
        </w:rPr>
        <w:t>HSP</w:t>
      </w:r>
      <w:r>
        <w:rPr>
          <w:rFonts w:ascii="Arial" w:hAnsi="Arial"/>
          <w:sz w:val="22"/>
          <w:szCs w:val="22"/>
        </w:rPr>
        <w:t xml:space="preserve"> comprend plusieurs logiciels antivirus gérés indépendamment sur chaque machine. Ce manque d'uniformité et de centralisation de la politique antivirale a été soulevé lors de la dernière réunion annuelle. Plusieurs points posent problème :</w:t>
      </w:r>
    </w:p>
    <w:p w:rsidR="00C62425" w:rsidRDefault="00BE6D39">
      <w:pPr>
        <w:numPr>
          <w:ilvl w:val="0"/>
          <w:numId w:val="6"/>
        </w:numPr>
        <w:jc w:val="both"/>
        <w:rPr>
          <w:rFonts w:ascii="Arial" w:hAnsi="Arial"/>
          <w:sz w:val="22"/>
          <w:szCs w:val="22"/>
        </w:rPr>
      </w:pPr>
      <w:r>
        <w:rPr>
          <w:rFonts w:ascii="Arial" w:hAnsi="Arial"/>
          <w:sz w:val="22"/>
          <w:szCs w:val="22"/>
        </w:rPr>
        <w:t>l'absence de solution cohérente et centralisée : l'administrateur doit gérer indépendamment chaque antivirus sur l'ensemble des machines. Certaines installations proviennent d'opérations de maintenance non documentées. Parfois, plusieurs antivirus sont installés sur la même machine ;</w:t>
      </w:r>
    </w:p>
    <w:p w:rsidR="00C62425" w:rsidRDefault="00BE6D39">
      <w:pPr>
        <w:numPr>
          <w:ilvl w:val="0"/>
          <w:numId w:val="6"/>
        </w:numPr>
        <w:jc w:val="both"/>
        <w:rPr>
          <w:rFonts w:ascii="Arial" w:hAnsi="Arial"/>
          <w:sz w:val="22"/>
          <w:szCs w:val="22"/>
        </w:rPr>
      </w:pPr>
      <w:r>
        <w:rPr>
          <w:rFonts w:ascii="Arial" w:hAnsi="Arial"/>
          <w:sz w:val="22"/>
          <w:szCs w:val="22"/>
        </w:rPr>
        <w:t xml:space="preserve">l'absence de suivi des mises à jour : les mises à jour régulières de chaque antivirus ne sont pas garanties et sont difficiles à suivre sur chaque machine. </w:t>
      </w:r>
    </w:p>
    <w:p w:rsidR="00C62425" w:rsidRDefault="00C62425">
      <w:pPr>
        <w:jc w:val="both"/>
        <w:rPr>
          <w:rFonts w:ascii="Arial" w:hAnsi="Arial"/>
          <w:sz w:val="22"/>
          <w:szCs w:val="22"/>
        </w:rPr>
      </w:pPr>
    </w:p>
    <w:p w:rsidR="00C62425" w:rsidRDefault="00BE6D39">
      <w:pPr>
        <w:jc w:val="both"/>
        <w:rPr>
          <w:rFonts w:ascii="Arial" w:hAnsi="Arial"/>
          <w:sz w:val="22"/>
          <w:szCs w:val="22"/>
        </w:rPr>
      </w:pPr>
      <w:r>
        <w:rPr>
          <w:rFonts w:ascii="Arial" w:hAnsi="Arial"/>
          <w:sz w:val="22"/>
          <w:szCs w:val="22"/>
        </w:rPr>
        <w:t xml:space="preserve">Cette absence de cohérence et de centralisation a été signalée comme étant un facteur aggravant </w:t>
      </w:r>
      <w:r w:rsidR="00BA4601">
        <w:rPr>
          <w:rFonts w:ascii="Arial" w:hAnsi="Arial"/>
          <w:sz w:val="22"/>
          <w:szCs w:val="22"/>
        </w:rPr>
        <w:t xml:space="preserve">le risque </w:t>
      </w:r>
      <w:r>
        <w:rPr>
          <w:rFonts w:ascii="Arial" w:hAnsi="Arial"/>
          <w:sz w:val="22"/>
          <w:szCs w:val="22"/>
        </w:rPr>
        <w:t>d'attaque virale.</w:t>
      </w:r>
    </w:p>
    <w:p w:rsidR="00C62425" w:rsidRDefault="00C62425">
      <w:pPr>
        <w:jc w:val="both"/>
        <w:rPr>
          <w:rFonts w:ascii="Arial" w:hAnsi="Arial"/>
          <w:sz w:val="22"/>
          <w:szCs w:val="22"/>
        </w:rPr>
      </w:pPr>
    </w:p>
    <w:p w:rsidR="00C62425" w:rsidRDefault="00BE6D39">
      <w:pPr>
        <w:jc w:val="both"/>
        <w:rPr>
          <w:rFonts w:ascii="Arial" w:hAnsi="Arial"/>
          <w:sz w:val="22"/>
          <w:szCs w:val="22"/>
          <w:u w:val="single"/>
        </w:rPr>
      </w:pPr>
      <w:r>
        <w:rPr>
          <w:rFonts w:ascii="Arial" w:hAnsi="Arial"/>
          <w:sz w:val="22"/>
          <w:szCs w:val="22"/>
          <w:u w:val="single"/>
        </w:rPr>
        <w:t>Sauvegarde</w:t>
      </w:r>
    </w:p>
    <w:p w:rsidR="00C62425" w:rsidRDefault="00C62425">
      <w:pPr>
        <w:jc w:val="both"/>
        <w:rPr>
          <w:rFonts w:ascii="Arial" w:hAnsi="Arial"/>
          <w:sz w:val="22"/>
          <w:szCs w:val="22"/>
          <w:u w:val="single"/>
        </w:rPr>
      </w:pPr>
    </w:p>
    <w:p w:rsidR="00C62425" w:rsidRDefault="00BE6D39">
      <w:pPr>
        <w:jc w:val="both"/>
      </w:pPr>
      <w:r>
        <w:rPr>
          <w:rFonts w:ascii="Arial" w:hAnsi="Arial"/>
          <w:color w:val="000000"/>
          <w:sz w:val="22"/>
          <w:szCs w:val="22"/>
        </w:rPr>
        <w:t xml:space="preserve">L'hôpital HSP dispose d'un plan de sauvegarde efficace et éprouvé de ses serveurs via </w:t>
      </w:r>
      <w:r w:rsidR="00DE02FB">
        <w:rPr>
          <w:rFonts w:ascii="Arial" w:hAnsi="Arial"/>
          <w:color w:val="000000"/>
          <w:sz w:val="22"/>
          <w:szCs w:val="22"/>
        </w:rPr>
        <w:t xml:space="preserve">une </w:t>
      </w:r>
      <w:r w:rsidR="00675938">
        <w:rPr>
          <w:rFonts w:ascii="Arial" w:hAnsi="Arial"/>
          <w:color w:val="000000"/>
          <w:sz w:val="22"/>
          <w:szCs w:val="22"/>
        </w:rPr>
        <w:t>solution de sauvegarde</w:t>
      </w:r>
      <w:r>
        <w:rPr>
          <w:rFonts w:ascii="Arial" w:hAnsi="Arial"/>
          <w:color w:val="000000"/>
          <w:sz w:val="22"/>
          <w:szCs w:val="22"/>
        </w:rPr>
        <w:t xml:space="preserve">. Cette solution offre en effet une sauvegarde puissante et performante des machines virtuelles VMware, une restauration rapide et flexible ainsi que des fonctionnalités avancées de réplication. La combinaison de cet outil avec la protection unifiée offerte par les périphériques de cœur de réseau JUNIPER SSG 320 a permis d'éviter la propagation, dans </w:t>
      </w:r>
      <w:r w:rsidR="00134F5F">
        <w:rPr>
          <w:rFonts w:ascii="Arial" w:hAnsi="Arial"/>
          <w:color w:val="000000"/>
          <w:sz w:val="22"/>
          <w:szCs w:val="22"/>
        </w:rPr>
        <w:t xml:space="preserve">le </w:t>
      </w:r>
      <w:r w:rsidR="00517116">
        <w:rPr>
          <w:rFonts w:ascii="Arial" w:hAnsi="Arial"/>
          <w:color w:val="000000"/>
          <w:sz w:val="22"/>
          <w:szCs w:val="22"/>
        </w:rPr>
        <w:t>VLAN</w:t>
      </w:r>
      <w:r w:rsidR="00916957">
        <w:rPr>
          <w:rFonts w:ascii="Arial" w:hAnsi="Arial"/>
          <w:color w:val="000000"/>
          <w:sz w:val="22"/>
          <w:szCs w:val="22"/>
        </w:rPr>
        <w:t xml:space="preserve"> </w:t>
      </w:r>
      <w:r w:rsidR="0030378B">
        <w:rPr>
          <w:rFonts w:ascii="Arial" w:hAnsi="Arial"/>
          <w:color w:val="000000"/>
          <w:sz w:val="22"/>
          <w:szCs w:val="22"/>
        </w:rPr>
        <w:t>« </w:t>
      </w:r>
      <w:r w:rsidR="0030378B" w:rsidRPr="00B77663">
        <w:rPr>
          <w:rFonts w:ascii="Arial" w:hAnsi="Arial"/>
          <w:color w:val="000000"/>
          <w:sz w:val="22"/>
          <w:szCs w:val="22"/>
        </w:rPr>
        <w:t>SERVEUR</w:t>
      </w:r>
      <w:r w:rsidR="00313C58" w:rsidRPr="00B77663">
        <w:rPr>
          <w:rFonts w:ascii="Arial" w:hAnsi="Arial"/>
          <w:color w:val="000000"/>
          <w:sz w:val="22"/>
          <w:szCs w:val="22"/>
        </w:rPr>
        <w:t>S</w:t>
      </w:r>
      <w:r w:rsidR="0030378B">
        <w:rPr>
          <w:rFonts w:ascii="Arial" w:hAnsi="Arial"/>
          <w:color w:val="000000"/>
          <w:sz w:val="22"/>
          <w:szCs w:val="22"/>
        </w:rPr>
        <w:t> »</w:t>
      </w:r>
      <w:r>
        <w:rPr>
          <w:rFonts w:ascii="Arial" w:hAnsi="Arial"/>
          <w:color w:val="000000"/>
          <w:sz w:val="22"/>
          <w:szCs w:val="22"/>
        </w:rPr>
        <w:t>, de l'attaque virale subie au niveau des postes de travail administratifs.</w:t>
      </w:r>
    </w:p>
    <w:p w:rsidR="00C62425" w:rsidRDefault="00C62425">
      <w:pPr>
        <w:jc w:val="both"/>
        <w:rPr>
          <w:rFonts w:ascii="Arial" w:hAnsi="Arial"/>
          <w:color w:val="000000"/>
          <w:sz w:val="22"/>
          <w:szCs w:val="22"/>
        </w:rPr>
      </w:pPr>
    </w:p>
    <w:p w:rsidR="00C62425" w:rsidRDefault="000E1531">
      <w:pPr>
        <w:jc w:val="both"/>
      </w:pPr>
      <w:r>
        <w:rPr>
          <w:rFonts w:ascii="Arial" w:hAnsi="Arial"/>
          <w:color w:val="000000"/>
          <w:sz w:val="22"/>
          <w:szCs w:val="22"/>
        </w:rPr>
        <w:t xml:space="preserve">Pour des raisons organisationnelles, chaque </w:t>
      </w:r>
      <w:r w:rsidR="00BA4601">
        <w:rPr>
          <w:rFonts w:ascii="Arial" w:hAnsi="Arial"/>
          <w:color w:val="000000"/>
          <w:sz w:val="22"/>
          <w:szCs w:val="22"/>
        </w:rPr>
        <w:t xml:space="preserve">personnel </w:t>
      </w:r>
      <w:r w:rsidR="00E26BAC">
        <w:rPr>
          <w:rFonts w:ascii="Arial" w:hAnsi="Arial"/>
          <w:color w:val="000000"/>
          <w:sz w:val="22"/>
          <w:szCs w:val="22"/>
        </w:rPr>
        <w:t>administratif se voit affecter</w:t>
      </w:r>
      <w:r>
        <w:rPr>
          <w:rFonts w:ascii="Arial" w:hAnsi="Arial"/>
          <w:color w:val="000000"/>
          <w:sz w:val="22"/>
          <w:szCs w:val="22"/>
        </w:rPr>
        <w:t xml:space="preserve"> un bureau</w:t>
      </w:r>
      <w:r w:rsidR="002A455A">
        <w:rPr>
          <w:rFonts w:ascii="Arial" w:hAnsi="Arial"/>
          <w:color w:val="000000"/>
          <w:sz w:val="22"/>
          <w:szCs w:val="22"/>
        </w:rPr>
        <w:t xml:space="preserve"> </w:t>
      </w:r>
      <w:r w:rsidR="005238B7">
        <w:rPr>
          <w:rFonts w:ascii="Arial" w:hAnsi="Arial"/>
          <w:color w:val="000000"/>
          <w:sz w:val="22"/>
          <w:szCs w:val="22"/>
        </w:rPr>
        <w:t>sur</w:t>
      </w:r>
      <w:r>
        <w:rPr>
          <w:rFonts w:ascii="Arial" w:hAnsi="Arial"/>
          <w:color w:val="000000"/>
          <w:sz w:val="22"/>
          <w:szCs w:val="22"/>
        </w:rPr>
        <w:t xml:space="preserve"> lequel un poste de travail est mis à sa</w:t>
      </w:r>
      <w:r w:rsidR="00897ACF">
        <w:rPr>
          <w:rFonts w:ascii="Arial" w:hAnsi="Arial"/>
          <w:color w:val="000000"/>
          <w:sz w:val="22"/>
          <w:szCs w:val="22"/>
        </w:rPr>
        <w:t xml:space="preserve"> </w:t>
      </w:r>
      <w:r w:rsidR="00675938">
        <w:rPr>
          <w:rFonts w:ascii="Arial" w:hAnsi="Arial"/>
          <w:color w:val="000000"/>
          <w:sz w:val="22"/>
          <w:szCs w:val="22"/>
        </w:rPr>
        <w:t>seule disposition</w:t>
      </w:r>
      <w:r>
        <w:rPr>
          <w:rFonts w:ascii="Arial" w:hAnsi="Arial"/>
          <w:color w:val="000000"/>
          <w:sz w:val="22"/>
          <w:szCs w:val="22"/>
        </w:rPr>
        <w:t>. C</w:t>
      </w:r>
      <w:r w:rsidR="00BE6D39">
        <w:rPr>
          <w:rFonts w:ascii="Arial" w:hAnsi="Arial"/>
          <w:color w:val="000000"/>
          <w:sz w:val="22"/>
          <w:szCs w:val="22"/>
        </w:rPr>
        <w:t>es utilisateurs ont pris l'habitude de stocker des fichiers sur des répertoire</w:t>
      </w:r>
      <w:r w:rsidR="0084567E">
        <w:rPr>
          <w:rFonts w:ascii="Arial" w:hAnsi="Arial"/>
          <w:color w:val="000000"/>
          <w:sz w:val="22"/>
          <w:szCs w:val="22"/>
        </w:rPr>
        <w:t>s</w:t>
      </w:r>
      <w:r w:rsidR="00BE6D39">
        <w:rPr>
          <w:rFonts w:ascii="Arial" w:hAnsi="Arial"/>
          <w:color w:val="000000"/>
          <w:sz w:val="22"/>
          <w:szCs w:val="22"/>
        </w:rPr>
        <w:t xml:space="preserve"> locaux à leur poste de travail (brouillons, </w:t>
      </w:r>
      <w:r w:rsidR="004F1382">
        <w:rPr>
          <w:rFonts w:ascii="Arial" w:hAnsi="Arial"/>
          <w:color w:val="000000"/>
          <w:sz w:val="22"/>
          <w:szCs w:val="22"/>
        </w:rPr>
        <w:t>documents</w:t>
      </w:r>
      <w:r w:rsidR="00897ACF">
        <w:rPr>
          <w:rFonts w:ascii="Arial" w:hAnsi="Arial"/>
          <w:color w:val="000000"/>
          <w:sz w:val="22"/>
          <w:szCs w:val="22"/>
        </w:rPr>
        <w:t xml:space="preserve"> </w:t>
      </w:r>
      <w:r w:rsidR="004F1382" w:rsidRPr="004F1382">
        <w:rPr>
          <w:rFonts w:ascii="Arial" w:hAnsi="Arial"/>
          <w:color w:val="000000"/>
          <w:sz w:val="22"/>
          <w:szCs w:val="22"/>
        </w:rPr>
        <w:t>importants</w:t>
      </w:r>
      <w:r w:rsidR="00897ACF">
        <w:rPr>
          <w:rFonts w:ascii="Arial" w:hAnsi="Arial"/>
          <w:color w:val="000000"/>
          <w:sz w:val="22"/>
          <w:szCs w:val="22"/>
        </w:rPr>
        <w:t xml:space="preserve"> </w:t>
      </w:r>
      <w:r w:rsidR="004F1382" w:rsidRPr="004F1382">
        <w:rPr>
          <w:rFonts w:ascii="Arial" w:hAnsi="Arial"/>
          <w:color w:val="000000"/>
          <w:sz w:val="22"/>
          <w:szCs w:val="22"/>
        </w:rPr>
        <w:t>de travail</w:t>
      </w:r>
      <w:r w:rsidR="004F1382">
        <w:rPr>
          <w:rFonts w:ascii="Arial" w:hAnsi="Arial"/>
          <w:color w:val="000000"/>
          <w:sz w:val="22"/>
          <w:szCs w:val="22"/>
        </w:rPr>
        <w:t xml:space="preserve"> stockés généralement dans le répertoire «</w:t>
      </w:r>
      <w:r w:rsidR="004F1382">
        <w:rPr>
          <w:rFonts w:ascii="Arial" w:hAnsi="Arial"/>
          <w:i/>
          <w:iCs/>
          <w:color w:val="000000"/>
          <w:sz w:val="22"/>
          <w:szCs w:val="22"/>
        </w:rPr>
        <w:t> Mes Documents </w:t>
      </w:r>
      <w:r w:rsidR="004F1382">
        <w:rPr>
          <w:rFonts w:ascii="Arial" w:hAnsi="Arial"/>
          <w:color w:val="000000"/>
          <w:sz w:val="22"/>
          <w:szCs w:val="22"/>
        </w:rPr>
        <w:t>»</w:t>
      </w:r>
      <w:r w:rsidR="00BE6D39">
        <w:rPr>
          <w:rFonts w:ascii="Arial" w:hAnsi="Arial"/>
          <w:color w:val="000000"/>
          <w:sz w:val="22"/>
          <w:szCs w:val="22"/>
        </w:rPr>
        <w:t xml:space="preserve">). Ce sont ces fichiers qui ont </w:t>
      </w:r>
      <w:r w:rsidR="00916957">
        <w:rPr>
          <w:rFonts w:ascii="Arial" w:hAnsi="Arial"/>
          <w:color w:val="000000"/>
          <w:sz w:val="22"/>
          <w:szCs w:val="22"/>
        </w:rPr>
        <w:t>été</w:t>
      </w:r>
      <w:r w:rsidR="00BE6D39">
        <w:rPr>
          <w:rFonts w:ascii="Arial" w:hAnsi="Arial"/>
          <w:color w:val="000000"/>
          <w:sz w:val="22"/>
          <w:szCs w:val="22"/>
        </w:rPr>
        <w:t xml:space="preserve"> </w:t>
      </w:r>
      <w:r w:rsidR="00916957">
        <w:rPr>
          <w:rFonts w:ascii="Arial" w:hAnsi="Arial"/>
          <w:color w:val="000000"/>
          <w:sz w:val="22"/>
          <w:szCs w:val="22"/>
        </w:rPr>
        <w:t>en</w:t>
      </w:r>
      <w:r w:rsidR="00BE6D39">
        <w:rPr>
          <w:rFonts w:ascii="Arial" w:hAnsi="Arial"/>
          <w:color w:val="000000"/>
          <w:sz w:val="22"/>
          <w:szCs w:val="22"/>
        </w:rPr>
        <w:t>dommag</w:t>
      </w:r>
      <w:r w:rsidR="00916957">
        <w:rPr>
          <w:rFonts w:ascii="Arial" w:hAnsi="Arial"/>
          <w:color w:val="000000"/>
          <w:sz w:val="22"/>
          <w:szCs w:val="22"/>
        </w:rPr>
        <w:t>é</w:t>
      </w:r>
      <w:r w:rsidR="00BE6D39">
        <w:rPr>
          <w:rFonts w:ascii="Arial" w:hAnsi="Arial"/>
          <w:color w:val="000000"/>
          <w:sz w:val="22"/>
          <w:szCs w:val="22"/>
        </w:rPr>
        <w:t>s suite à l'attaque virale. La DSI souligne que l'ut</w:t>
      </w:r>
      <w:r w:rsidR="00E26BAC">
        <w:rPr>
          <w:rFonts w:ascii="Arial" w:hAnsi="Arial"/>
          <w:color w:val="000000"/>
          <w:sz w:val="22"/>
          <w:szCs w:val="22"/>
        </w:rPr>
        <w:t>ilisation de supports amovibles</w:t>
      </w:r>
      <w:r w:rsidR="00BE6D39">
        <w:rPr>
          <w:rFonts w:ascii="Arial" w:hAnsi="Arial"/>
          <w:color w:val="000000"/>
          <w:sz w:val="22"/>
          <w:szCs w:val="22"/>
        </w:rPr>
        <w:t xml:space="preserve"> pou</w:t>
      </w:r>
      <w:r w:rsidR="00E26BAC">
        <w:rPr>
          <w:rFonts w:ascii="Arial" w:hAnsi="Arial"/>
          <w:color w:val="000000"/>
          <w:sz w:val="22"/>
          <w:szCs w:val="22"/>
        </w:rPr>
        <w:t>r la sauvegarde de ces fichiers</w:t>
      </w:r>
      <w:r w:rsidR="00BE6D39">
        <w:rPr>
          <w:rFonts w:ascii="Arial" w:hAnsi="Arial"/>
          <w:color w:val="000000"/>
          <w:sz w:val="22"/>
          <w:szCs w:val="22"/>
        </w:rPr>
        <w:t xml:space="preserve"> est vecteur de contamination virale.</w:t>
      </w:r>
    </w:p>
    <w:p w:rsidR="00C62425" w:rsidRDefault="00C62425">
      <w:pPr>
        <w:jc w:val="both"/>
        <w:rPr>
          <w:rFonts w:ascii="Arial" w:hAnsi="Arial"/>
          <w:color w:val="0000FF"/>
          <w:sz w:val="22"/>
          <w:szCs w:val="22"/>
          <w:u w:val="single"/>
        </w:rPr>
      </w:pPr>
    </w:p>
    <w:p w:rsidR="00C62425" w:rsidRDefault="00BE6D39">
      <w:pPr>
        <w:jc w:val="both"/>
        <w:rPr>
          <w:rFonts w:ascii="Arial" w:hAnsi="Arial"/>
          <w:b/>
          <w:bCs/>
          <w:sz w:val="22"/>
          <w:szCs w:val="22"/>
        </w:rPr>
      </w:pPr>
      <w:r>
        <w:rPr>
          <w:rFonts w:ascii="Arial" w:hAnsi="Arial"/>
          <w:b/>
          <w:bCs/>
          <w:sz w:val="22"/>
          <w:szCs w:val="22"/>
        </w:rPr>
        <w:t>Besoins exprimés</w:t>
      </w:r>
    </w:p>
    <w:p w:rsidR="00C62425" w:rsidRDefault="00C62425">
      <w:pPr>
        <w:jc w:val="both"/>
        <w:rPr>
          <w:rFonts w:ascii="Arial" w:hAnsi="Arial"/>
          <w:b/>
          <w:bCs/>
          <w:sz w:val="22"/>
          <w:szCs w:val="22"/>
        </w:rPr>
      </w:pPr>
    </w:p>
    <w:p w:rsidR="00C62425" w:rsidRDefault="00BE6D39">
      <w:pPr>
        <w:jc w:val="both"/>
        <w:rPr>
          <w:rFonts w:ascii="Arial" w:hAnsi="Arial"/>
          <w:sz w:val="22"/>
          <w:szCs w:val="22"/>
        </w:rPr>
      </w:pPr>
      <w:r>
        <w:rPr>
          <w:rFonts w:ascii="Arial" w:hAnsi="Arial"/>
          <w:sz w:val="22"/>
          <w:szCs w:val="22"/>
        </w:rPr>
        <w:t xml:space="preserve">Lors de la réunion, plusieurs demandes </w:t>
      </w:r>
      <w:r w:rsidR="00E26BAC">
        <w:rPr>
          <w:rFonts w:ascii="Arial" w:hAnsi="Arial"/>
          <w:sz w:val="22"/>
          <w:szCs w:val="22"/>
        </w:rPr>
        <w:t>ont été formulées :</w:t>
      </w:r>
    </w:p>
    <w:p w:rsidR="00C62425" w:rsidRDefault="00C62425">
      <w:pPr>
        <w:jc w:val="both"/>
        <w:rPr>
          <w:rFonts w:ascii="Arial" w:hAnsi="Arial"/>
          <w:sz w:val="22"/>
          <w:szCs w:val="22"/>
        </w:rPr>
      </w:pPr>
    </w:p>
    <w:p w:rsidR="00C62425" w:rsidRDefault="00BE6D39">
      <w:pPr>
        <w:jc w:val="both"/>
        <w:rPr>
          <w:rFonts w:ascii="Arial" w:hAnsi="Arial"/>
          <w:sz w:val="22"/>
          <w:szCs w:val="22"/>
          <w:u w:val="single"/>
        </w:rPr>
      </w:pPr>
      <w:r>
        <w:rPr>
          <w:rFonts w:ascii="Arial" w:hAnsi="Arial"/>
          <w:sz w:val="22"/>
          <w:szCs w:val="22"/>
          <w:u w:val="single"/>
        </w:rPr>
        <w:t>Concernant la politique antivirale :</w:t>
      </w:r>
    </w:p>
    <w:p w:rsidR="00C62425" w:rsidRDefault="00916957">
      <w:pPr>
        <w:numPr>
          <w:ilvl w:val="0"/>
          <w:numId w:val="6"/>
        </w:numPr>
        <w:jc w:val="both"/>
        <w:rPr>
          <w:rFonts w:ascii="Arial" w:hAnsi="Arial"/>
          <w:sz w:val="22"/>
          <w:szCs w:val="22"/>
        </w:rPr>
      </w:pPr>
      <w:r>
        <w:rPr>
          <w:rFonts w:ascii="Arial" w:hAnsi="Arial"/>
          <w:sz w:val="22"/>
          <w:szCs w:val="22"/>
        </w:rPr>
        <w:t xml:space="preserve">déployer </w:t>
      </w:r>
      <w:r w:rsidR="00BE6D39">
        <w:rPr>
          <w:rFonts w:ascii="Arial" w:hAnsi="Arial"/>
          <w:sz w:val="22"/>
          <w:szCs w:val="22"/>
        </w:rPr>
        <w:t>une solution antivirale cohérente et centralisée sur un serveur :</w:t>
      </w:r>
    </w:p>
    <w:p w:rsidR="00C62425" w:rsidRDefault="00BE6D39" w:rsidP="00956566">
      <w:pPr>
        <w:numPr>
          <w:ilvl w:val="1"/>
          <w:numId w:val="9"/>
        </w:numPr>
        <w:jc w:val="both"/>
      </w:pPr>
      <w:r>
        <w:rPr>
          <w:rFonts w:ascii="Arial" w:hAnsi="Arial"/>
          <w:sz w:val="22"/>
          <w:szCs w:val="22"/>
        </w:rPr>
        <w:t>la solution proposée devra se déployer sur l'ensemble des machines du parc informatique</w:t>
      </w:r>
      <w:r w:rsidR="00897ACF">
        <w:rPr>
          <w:rFonts w:ascii="Arial" w:hAnsi="Arial"/>
          <w:sz w:val="22"/>
          <w:szCs w:val="22"/>
        </w:rPr>
        <w:t> ;</w:t>
      </w:r>
    </w:p>
    <w:p w:rsidR="00C62425" w:rsidRDefault="00BE6D39" w:rsidP="00956566">
      <w:pPr>
        <w:numPr>
          <w:ilvl w:val="1"/>
          <w:numId w:val="9"/>
        </w:numPr>
        <w:jc w:val="both"/>
        <w:rPr>
          <w:rFonts w:ascii="Arial" w:hAnsi="Arial"/>
          <w:sz w:val="22"/>
          <w:szCs w:val="22"/>
        </w:rPr>
      </w:pPr>
      <w:r>
        <w:rPr>
          <w:rFonts w:ascii="Arial" w:hAnsi="Arial"/>
          <w:sz w:val="22"/>
          <w:szCs w:val="22"/>
        </w:rPr>
        <w:t>les machines ayant subi un échec de déploiement devront être recensées automatiquement</w:t>
      </w:r>
      <w:r w:rsidR="00897ACF">
        <w:rPr>
          <w:rFonts w:ascii="Arial" w:hAnsi="Arial"/>
          <w:sz w:val="22"/>
          <w:szCs w:val="22"/>
        </w:rPr>
        <w:t> ;</w:t>
      </w:r>
    </w:p>
    <w:p w:rsidR="00C62425" w:rsidRDefault="00BE6D39" w:rsidP="00956566">
      <w:pPr>
        <w:numPr>
          <w:ilvl w:val="1"/>
          <w:numId w:val="9"/>
        </w:numPr>
        <w:jc w:val="both"/>
      </w:pPr>
      <w:r>
        <w:rPr>
          <w:rFonts w:ascii="Arial" w:hAnsi="Arial"/>
          <w:sz w:val="22"/>
          <w:szCs w:val="22"/>
        </w:rPr>
        <w:t>le déploiement de l'antivirus devra se faire via des outils déjà présents dans le parc informatique de l'hôpital afin d'éviter l'achat d'un nouve</w:t>
      </w:r>
      <w:r w:rsidR="000C20B6">
        <w:rPr>
          <w:rFonts w:ascii="Arial" w:hAnsi="Arial"/>
          <w:sz w:val="22"/>
          <w:szCs w:val="22"/>
        </w:rPr>
        <w:t>au</w:t>
      </w:r>
      <w:r>
        <w:rPr>
          <w:rFonts w:ascii="Arial" w:hAnsi="Arial"/>
          <w:sz w:val="22"/>
          <w:szCs w:val="22"/>
        </w:rPr>
        <w:t xml:space="preserve"> logiciel spécifique ;</w:t>
      </w:r>
    </w:p>
    <w:p w:rsidR="00C62425" w:rsidRDefault="00BE6D39">
      <w:pPr>
        <w:numPr>
          <w:ilvl w:val="0"/>
          <w:numId w:val="7"/>
        </w:numPr>
        <w:jc w:val="both"/>
        <w:rPr>
          <w:rFonts w:ascii="Arial" w:hAnsi="Arial"/>
          <w:sz w:val="22"/>
          <w:szCs w:val="22"/>
        </w:rPr>
      </w:pPr>
      <w:r>
        <w:rPr>
          <w:rFonts w:ascii="Arial" w:hAnsi="Arial"/>
          <w:sz w:val="22"/>
          <w:szCs w:val="22"/>
        </w:rPr>
        <w:t xml:space="preserve">garantir une protection spécifique contre les virus de type </w:t>
      </w:r>
      <w:r w:rsidR="00D24A59">
        <w:rPr>
          <w:rFonts w:ascii="Arial" w:hAnsi="Arial"/>
          <w:sz w:val="22"/>
          <w:szCs w:val="22"/>
        </w:rPr>
        <w:t>rançongiciel (</w:t>
      </w:r>
      <w:r w:rsidRPr="00675938">
        <w:rPr>
          <w:rFonts w:ascii="Arial" w:hAnsi="Arial"/>
          <w:i/>
          <w:sz w:val="22"/>
          <w:szCs w:val="22"/>
        </w:rPr>
        <w:t>ransomware</w:t>
      </w:r>
      <w:r w:rsidR="00D24A59">
        <w:rPr>
          <w:rFonts w:ascii="Arial" w:hAnsi="Arial"/>
          <w:sz w:val="22"/>
          <w:szCs w:val="22"/>
        </w:rPr>
        <w:t>)</w:t>
      </w:r>
      <w:r>
        <w:rPr>
          <w:rFonts w:ascii="Arial" w:hAnsi="Arial"/>
          <w:sz w:val="22"/>
          <w:szCs w:val="22"/>
        </w:rPr>
        <w:t xml:space="preserve"> à l'origine de l'attaque subie par l'hôpital ;</w:t>
      </w:r>
    </w:p>
    <w:p w:rsidR="00C62425" w:rsidRDefault="00BE6D39">
      <w:pPr>
        <w:numPr>
          <w:ilvl w:val="0"/>
          <w:numId w:val="7"/>
        </w:numPr>
        <w:jc w:val="both"/>
        <w:rPr>
          <w:rFonts w:ascii="Arial" w:hAnsi="Arial"/>
          <w:sz w:val="22"/>
          <w:szCs w:val="22"/>
        </w:rPr>
      </w:pPr>
      <w:r>
        <w:rPr>
          <w:rFonts w:ascii="Arial" w:hAnsi="Arial"/>
          <w:sz w:val="22"/>
          <w:szCs w:val="22"/>
        </w:rPr>
        <w:t xml:space="preserve">minimiser l'impact des </w:t>
      </w:r>
      <w:r w:rsidR="00675938">
        <w:rPr>
          <w:rFonts w:ascii="Arial" w:hAnsi="Arial"/>
          <w:sz w:val="22"/>
          <w:szCs w:val="22"/>
        </w:rPr>
        <w:t xml:space="preserve">analyses virales </w:t>
      </w:r>
      <w:r>
        <w:rPr>
          <w:rFonts w:ascii="Arial" w:hAnsi="Arial"/>
          <w:sz w:val="22"/>
          <w:szCs w:val="22"/>
        </w:rPr>
        <w:t>et des mises à jour sur les performances des machines et le trafic réseau ;</w:t>
      </w:r>
    </w:p>
    <w:p w:rsidR="00C62425" w:rsidRDefault="00BE6D39">
      <w:pPr>
        <w:numPr>
          <w:ilvl w:val="0"/>
          <w:numId w:val="7"/>
        </w:numPr>
        <w:jc w:val="both"/>
        <w:rPr>
          <w:rFonts w:ascii="Arial" w:hAnsi="Arial"/>
          <w:sz w:val="22"/>
          <w:szCs w:val="22"/>
        </w:rPr>
      </w:pPr>
      <w:r>
        <w:rPr>
          <w:rFonts w:ascii="Arial" w:hAnsi="Arial"/>
          <w:sz w:val="22"/>
          <w:szCs w:val="22"/>
        </w:rPr>
        <w:t>pouvoir étendre la protection aux périphériques nomades de l'hôpital.</w:t>
      </w:r>
    </w:p>
    <w:p w:rsidR="00C62425" w:rsidRDefault="00C62425">
      <w:pPr>
        <w:jc w:val="both"/>
        <w:rPr>
          <w:rFonts w:ascii="Arial" w:hAnsi="Arial"/>
          <w:sz w:val="22"/>
          <w:szCs w:val="22"/>
        </w:rPr>
      </w:pPr>
    </w:p>
    <w:p w:rsidR="00C62425" w:rsidRDefault="00BE6D39">
      <w:pPr>
        <w:jc w:val="both"/>
        <w:rPr>
          <w:rFonts w:ascii="Arial" w:hAnsi="Arial"/>
          <w:sz w:val="22"/>
          <w:szCs w:val="22"/>
          <w:u w:val="single"/>
        </w:rPr>
      </w:pPr>
      <w:r>
        <w:rPr>
          <w:rFonts w:ascii="Arial" w:hAnsi="Arial"/>
          <w:sz w:val="22"/>
          <w:szCs w:val="22"/>
          <w:u w:val="single"/>
        </w:rPr>
        <w:t>Concernant la politique de sauvegarde :</w:t>
      </w:r>
    </w:p>
    <w:p w:rsidR="00C62425" w:rsidRPr="005238B7" w:rsidRDefault="00BE6D39">
      <w:pPr>
        <w:numPr>
          <w:ilvl w:val="0"/>
          <w:numId w:val="7"/>
        </w:numPr>
        <w:jc w:val="both"/>
      </w:pPr>
      <w:r>
        <w:rPr>
          <w:rFonts w:ascii="Arial" w:hAnsi="Arial"/>
          <w:color w:val="000000"/>
          <w:sz w:val="22"/>
          <w:szCs w:val="22"/>
        </w:rPr>
        <w:t>prévoir la création de répertoires de partage sur un serveur de fichier</w:t>
      </w:r>
      <w:r w:rsidR="00FA12AC">
        <w:rPr>
          <w:rFonts w:ascii="Arial" w:hAnsi="Arial"/>
          <w:color w:val="000000"/>
          <w:sz w:val="22"/>
          <w:szCs w:val="22"/>
        </w:rPr>
        <w:t>s</w:t>
      </w:r>
      <w:r>
        <w:rPr>
          <w:rFonts w:ascii="Arial" w:hAnsi="Arial"/>
          <w:color w:val="000000"/>
          <w:sz w:val="22"/>
          <w:szCs w:val="22"/>
        </w:rPr>
        <w:t xml:space="preserve">. Les données sauvegardées seront ainsi incluses au plan de sauvegarde existant qui prévoit des </w:t>
      </w:r>
      <w:r w:rsidRPr="005238B7">
        <w:rPr>
          <w:rFonts w:ascii="Arial" w:hAnsi="Arial"/>
          <w:color w:val="000000"/>
          <w:sz w:val="22"/>
          <w:szCs w:val="22"/>
        </w:rPr>
        <w:t xml:space="preserve">sauvegardes </w:t>
      </w:r>
      <w:r w:rsidRPr="00B77663">
        <w:rPr>
          <w:rFonts w:ascii="Arial" w:hAnsi="Arial"/>
          <w:bCs/>
          <w:color w:val="000000"/>
          <w:sz w:val="22"/>
          <w:szCs w:val="22"/>
        </w:rPr>
        <w:t>totales</w:t>
      </w:r>
      <w:r w:rsidRPr="005238B7">
        <w:rPr>
          <w:rFonts w:ascii="Arial" w:hAnsi="Arial"/>
          <w:color w:val="000000"/>
          <w:sz w:val="22"/>
          <w:szCs w:val="22"/>
        </w:rPr>
        <w:t xml:space="preserve"> et </w:t>
      </w:r>
      <w:r w:rsidRPr="00B77663">
        <w:rPr>
          <w:rFonts w:ascii="Arial" w:hAnsi="Arial"/>
          <w:bCs/>
          <w:color w:val="000000"/>
          <w:sz w:val="22"/>
          <w:szCs w:val="22"/>
        </w:rPr>
        <w:t>incrémentales</w:t>
      </w:r>
      <w:r w:rsidRPr="005238B7">
        <w:rPr>
          <w:rFonts w:ascii="Arial" w:hAnsi="Arial"/>
          <w:color w:val="000000"/>
          <w:sz w:val="22"/>
          <w:szCs w:val="22"/>
        </w:rPr>
        <w:t>. Deux types de répertoires de partage sont nécessaires :</w:t>
      </w:r>
    </w:p>
    <w:p w:rsidR="00C62425" w:rsidRPr="005238B7" w:rsidRDefault="00702FA0" w:rsidP="00277EBA">
      <w:pPr>
        <w:numPr>
          <w:ilvl w:val="1"/>
          <w:numId w:val="10"/>
        </w:numPr>
        <w:jc w:val="both"/>
      </w:pPr>
      <w:r w:rsidRPr="005238B7">
        <w:rPr>
          <w:rFonts w:ascii="Arial" w:hAnsi="Arial"/>
          <w:color w:val="000000"/>
          <w:sz w:val="22"/>
          <w:szCs w:val="22"/>
        </w:rPr>
        <w:t>des</w:t>
      </w:r>
      <w:r w:rsidR="00BE6D39" w:rsidRPr="005238B7">
        <w:rPr>
          <w:rFonts w:ascii="Arial" w:hAnsi="Arial"/>
          <w:color w:val="000000"/>
          <w:sz w:val="22"/>
          <w:szCs w:val="22"/>
        </w:rPr>
        <w:t xml:space="preserve"> répertoire</w:t>
      </w:r>
      <w:r w:rsidRPr="005238B7">
        <w:rPr>
          <w:rFonts w:ascii="Arial" w:hAnsi="Arial"/>
          <w:color w:val="000000"/>
          <w:sz w:val="22"/>
          <w:szCs w:val="22"/>
        </w:rPr>
        <w:t>s</w:t>
      </w:r>
      <w:r w:rsidR="00BE6D39" w:rsidRPr="005238B7">
        <w:rPr>
          <w:rFonts w:ascii="Arial" w:hAnsi="Arial"/>
          <w:color w:val="000000"/>
          <w:sz w:val="22"/>
          <w:szCs w:val="22"/>
        </w:rPr>
        <w:t xml:space="preserve"> </w:t>
      </w:r>
      <w:r w:rsidRPr="005238B7">
        <w:rPr>
          <w:rFonts w:ascii="Arial" w:hAnsi="Arial"/>
          <w:color w:val="000000"/>
          <w:sz w:val="22"/>
          <w:szCs w:val="22"/>
        </w:rPr>
        <w:t>personnels</w:t>
      </w:r>
      <w:r w:rsidR="00BE6D39" w:rsidRPr="005238B7">
        <w:rPr>
          <w:rFonts w:ascii="Arial" w:hAnsi="Arial"/>
          <w:color w:val="000000"/>
          <w:sz w:val="22"/>
          <w:szCs w:val="22"/>
        </w:rPr>
        <w:t>, propre</w:t>
      </w:r>
      <w:r w:rsidRPr="005238B7">
        <w:rPr>
          <w:rFonts w:ascii="Arial" w:hAnsi="Arial"/>
          <w:color w:val="000000"/>
          <w:sz w:val="22"/>
          <w:szCs w:val="22"/>
        </w:rPr>
        <w:t>s</w:t>
      </w:r>
      <w:r w:rsidR="00BE6D39" w:rsidRPr="005238B7">
        <w:rPr>
          <w:rFonts w:ascii="Arial" w:hAnsi="Arial"/>
          <w:color w:val="000000"/>
          <w:sz w:val="22"/>
          <w:szCs w:val="22"/>
        </w:rPr>
        <w:t xml:space="preserve"> à chaque utilisateur (lecture et écriture), avec un quota de 200 méga-octets </w:t>
      </w:r>
      <w:r w:rsidRPr="005238B7">
        <w:rPr>
          <w:rFonts w:ascii="Arial" w:hAnsi="Arial"/>
          <w:color w:val="000000"/>
          <w:sz w:val="22"/>
          <w:szCs w:val="22"/>
        </w:rPr>
        <w:t>chacun</w:t>
      </w:r>
      <w:r w:rsidR="00D24A59" w:rsidRPr="005238B7">
        <w:rPr>
          <w:rFonts w:ascii="Arial" w:hAnsi="Arial"/>
          <w:color w:val="000000"/>
          <w:sz w:val="22"/>
          <w:szCs w:val="22"/>
        </w:rPr>
        <w:t>.</w:t>
      </w:r>
    </w:p>
    <w:p w:rsidR="00C62425" w:rsidRPr="005238B7" w:rsidRDefault="00BE6D39" w:rsidP="00277EBA">
      <w:pPr>
        <w:numPr>
          <w:ilvl w:val="1"/>
          <w:numId w:val="10"/>
        </w:numPr>
        <w:jc w:val="both"/>
      </w:pPr>
      <w:r w:rsidRPr="005238B7">
        <w:rPr>
          <w:rFonts w:ascii="Arial" w:hAnsi="Arial"/>
          <w:color w:val="000000"/>
          <w:sz w:val="22"/>
          <w:szCs w:val="22"/>
        </w:rPr>
        <w:t xml:space="preserve">un répertoire </w:t>
      </w:r>
      <w:r w:rsidR="00702FA0" w:rsidRPr="005238B7">
        <w:rPr>
          <w:rFonts w:ascii="Arial" w:hAnsi="Arial"/>
          <w:color w:val="000000"/>
          <w:sz w:val="22"/>
          <w:szCs w:val="22"/>
        </w:rPr>
        <w:t>commun</w:t>
      </w:r>
      <w:r w:rsidRPr="005238B7">
        <w:rPr>
          <w:rFonts w:ascii="Arial" w:hAnsi="Arial"/>
          <w:color w:val="000000"/>
          <w:sz w:val="22"/>
          <w:szCs w:val="22"/>
        </w:rPr>
        <w:t>, uniquement accessible en lecture seule, disposant d'un quota de 100 méga-octets</w:t>
      </w:r>
      <w:r w:rsidR="00D24A59" w:rsidRPr="005238B7">
        <w:rPr>
          <w:rFonts w:ascii="Arial" w:hAnsi="Arial"/>
          <w:color w:val="000000"/>
          <w:sz w:val="22"/>
          <w:szCs w:val="22"/>
        </w:rPr>
        <w:t>.</w:t>
      </w:r>
    </w:p>
    <w:p w:rsidR="00C62425" w:rsidRDefault="00BE6D39">
      <w:pPr>
        <w:numPr>
          <w:ilvl w:val="0"/>
          <w:numId w:val="7"/>
        </w:numPr>
        <w:jc w:val="both"/>
      </w:pPr>
      <w:r w:rsidRPr="005238B7">
        <w:rPr>
          <w:rFonts w:ascii="Arial" w:hAnsi="Arial"/>
          <w:color w:val="000000"/>
          <w:sz w:val="22"/>
          <w:szCs w:val="22"/>
        </w:rPr>
        <w:t xml:space="preserve">seuls les membres du </w:t>
      </w:r>
      <w:r w:rsidR="00956566" w:rsidRPr="005238B7">
        <w:rPr>
          <w:rFonts w:ascii="Arial" w:hAnsi="Arial"/>
          <w:color w:val="000000"/>
          <w:sz w:val="22"/>
          <w:szCs w:val="22"/>
        </w:rPr>
        <w:t>VLAN</w:t>
      </w:r>
      <w:r w:rsidR="00897ACF" w:rsidRPr="005238B7">
        <w:rPr>
          <w:rFonts w:ascii="Arial" w:hAnsi="Arial"/>
          <w:color w:val="000000"/>
          <w:sz w:val="22"/>
          <w:szCs w:val="22"/>
        </w:rPr>
        <w:t xml:space="preserve"> </w:t>
      </w:r>
      <w:r w:rsidR="00956566" w:rsidRPr="00B77663">
        <w:rPr>
          <w:rFonts w:ascii="Arial" w:hAnsi="Arial"/>
          <w:bCs/>
          <w:color w:val="000000"/>
          <w:sz w:val="22"/>
          <w:szCs w:val="22"/>
        </w:rPr>
        <w:t>« ADMINISTRATIF »</w:t>
      </w:r>
      <w:r>
        <w:rPr>
          <w:rFonts w:ascii="Arial" w:hAnsi="Arial"/>
          <w:color w:val="000000"/>
          <w:sz w:val="22"/>
          <w:szCs w:val="22"/>
        </w:rPr>
        <w:t xml:space="preserve"> (</w:t>
      </w:r>
      <w:r w:rsidR="00517116">
        <w:rPr>
          <w:rFonts w:ascii="Arial" w:hAnsi="Arial"/>
          <w:color w:val="000000"/>
          <w:sz w:val="22"/>
          <w:szCs w:val="22"/>
        </w:rPr>
        <w:t>VLAN</w:t>
      </w:r>
      <w:r w:rsidR="00897ACF">
        <w:rPr>
          <w:rFonts w:ascii="Arial" w:hAnsi="Arial"/>
          <w:color w:val="000000"/>
          <w:sz w:val="22"/>
          <w:szCs w:val="22"/>
        </w:rPr>
        <w:t xml:space="preserve"> </w:t>
      </w:r>
      <w:r>
        <w:rPr>
          <w:rFonts w:ascii="Arial" w:hAnsi="Arial"/>
          <w:color w:val="000000"/>
          <w:sz w:val="22"/>
          <w:szCs w:val="22"/>
        </w:rPr>
        <w:t>14) seront concernés par la mise en place de ces partages.</w:t>
      </w:r>
    </w:p>
    <w:p w:rsidR="00C62425" w:rsidRDefault="00BE6D39">
      <w:pPr>
        <w:pStyle w:val="Titre1"/>
        <w:numPr>
          <w:ilvl w:val="0"/>
          <w:numId w:val="1"/>
        </w:numPr>
        <w:rPr>
          <w:rFonts w:ascii="Arial" w:hAnsi="Arial"/>
          <w:sz w:val="22"/>
          <w:szCs w:val="22"/>
        </w:rPr>
      </w:pPr>
      <w:bookmarkStart w:id="14" w:name="_Toc472766026"/>
      <w:r>
        <w:rPr>
          <w:rFonts w:ascii="Arial" w:hAnsi="Arial"/>
          <w:sz w:val="22"/>
          <w:szCs w:val="22"/>
        </w:rPr>
        <w:t>Document 10 – Solution de déploiement envisagée</w:t>
      </w:r>
      <w:bookmarkEnd w:id="14"/>
    </w:p>
    <w:p w:rsidR="00C62425" w:rsidRDefault="00C62425">
      <w:pPr>
        <w:jc w:val="both"/>
        <w:rPr>
          <w:rFonts w:ascii="Arial" w:hAnsi="Arial"/>
          <w:b/>
          <w:bCs/>
          <w:color w:val="800000"/>
          <w:sz w:val="22"/>
          <w:szCs w:val="22"/>
          <w:u w:val="single"/>
        </w:rPr>
      </w:pPr>
    </w:p>
    <w:p w:rsidR="00C62425" w:rsidRDefault="00BE6D39">
      <w:pPr>
        <w:jc w:val="both"/>
      </w:pPr>
      <w:r>
        <w:rPr>
          <w:rFonts w:ascii="Arial" w:hAnsi="Arial"/>
          <w:color w:val="000000"/>
          <w:sz w:val="22"/>
          <w:szCs w:val="22"/>
        </w:rPr>
        <w:t xml:space="preserve">Le déploiement du logiciel </w:t>
      </w:r>
      <w:r w:rsidR="00A153C7">
        <w:rPr>
          <w:rFonts w:ascii="Arial" w:hAnsi="Arial"/>
          <w:color w:val="000000"/>
          <w:sz w:val="22"/>
          <w:szCs w:val="22"/>
        </w:rPr>
        <w:t>TM</w:t>
      </w:r>
      <w:r>
        <w:rPr>
          <w:rFonts w:ascii="Arial" w:hAnsi="Arial"/>
          <w:color w:val="000000"/>
          <w:sz w:val="22"/>
          <w:szCs w:val="22"/>
        </w:rPr>
        <w:t xml:space="preserve"> OSCE (</w:t>
      </w:r>
      <w:r w:rsidRPr="006B2316">
        <w:rPr>
          <w:rFonts w:ascii="Arial" w:hAnsi="Arial"/>
          <w:i/>
          <w:color w:val="000000"/>
          <w:sz w:val="22"/>
          <w:szCs w:val="22"/>
        </w:rPr>
        <w:t>Office Scan Corporate Edition</w:t>
      </w:r>
      <w:r>
        <w:rPr>
          <w:rFonts w:ascii="Arial" w:hAnsi="Arial"/>
          <w:color w:val="000000"/>
          <w:sz w:val="22"/>
          <w:szCs w:val="22"/>
        </w:rPr>
        <w:t xml:space="preserve">) est envisagé via la configuration d'une stratégie de groupe (GPO) de déploiement. Un script </w:t>
      </w:r>
      <w:r w:rsidR="002E5ED8">
        <w:rPr>
          <w:rFonts w:ascii="Arial" w:hAnsi="Arial"/>
          <w:color w:val="000000"/>
          <w:sz w:val="22"/>
          <w:szCs w:val="22"/>
        </w:rPr>
        <w:t>(</w:t>
      </w:r>
      <w:r w:rsidR="002A455A">
        <w:rPr>
          <w:rFonts w:ascii="Arial" w:hAnsi="Arial"/>
          <w:i/>
          <w:iCs/>
          <w:color w:val="000000"/>
          <w:sz w:val="22"/>
          <w:szCs w:val="22"/>
        </w:rPr>
        <w:t>PowerShell</w:t>
      </w:r>
      <w:r w:rsidR="002E5ED8">
        <w:rPr>
          <w:rFonts w:ascii="Arial" w:hAnsi="Arial"/>
          <w:i/>
          <w:iCs/>
          <w:color w:val="000000"/>
          <w:sz w:val="22"/>
          <w:szCs w:val="22"/>
        </w:rPr>
        <w:t>)</w:t>
      </w:r>
      <w:r>
        <w:rPr>
          <w:rFonts w:ascii="Arial" w:hAnsi="Arial"/>
          <w:color w:val="000000"/>
          <w:sz w:val="22"/>
          <w:szCs w:val="22"/>
        </w:rPr>
        <w:t xml:space="preserve"> sera utilisé afin de vérifier le succès du déploiement.</w:t>
      </w:r>
    </w:p>
    <w:p w:rsidR="00C62425" w:rsidRDefault="00BE6D39">
      <w:pPr>
        <w:pStyle w:val="Titre2"/>
        <w:numPr>
          <w:ilvl w:val="1"/>
          <w:numId w:val="1"/>
        </w:numPr>
        <w:rPr>
          <w:iCs w:val="0"/>
          <w:szCs w:val="22"/>
        </w:rPr>
      </w:pPr>
      <w:bookmarkStart w:id="15" w:name="_Toc472766027"/>
      <w:r>
        <w:rPr>
          <w:iCs w:val="0"/>
          <w:szCs w:val="22"/>
        </w:rPr>
        <w:t xml:space="preserve">Document 10.A - Extrait de la documentation du logiciel </w:t>
      </w:r>
      <w:r w:rsidR="00A153C7">
        <w:rPr>
          <w:iCs w:val="0"/>
          <w:szCs w:val="22"/>
        </w:rPr>
        <w:t>TM</w:t>
      </w:r>
      <w:r>
        <w:rPr>
          <w:iCs w:val="0"/>
          <w:szCs w:val="22"/>
        </w:rPr>
        <w:t xml:space="preserve"> OSCE</w:t>
      </w:r>
      <w:bookmarkEnd w:id="15"/>
    </w:p>
    <w:p w:rsidR="00C62425" w:rsidRDefault="00C62425">
      <w:pPr>
        <w:jc w:val="both"/>
        <w:rPr>
          <w:rFonts w:ascii="Arial" w:hAnsi="Arial"/>
          <w:b/>
          <w:bCs/>
          <w:color w:val="000000"/>
          <w:sz w:val="22"/>
          <w:szCs w:val="22"/>
        </w:rPr>
      </w:pPr>
    </w:p>
    <w:p w:rsidR="00C62425" w:rsidRDefault="00A153C7">
      <w:pPr>
        <w:jc w:val="both"/>
        <w:rPr>
          <w:rFonts w:ascii="Arial" w:hAnsi="Arial"/>
          <w:i/>
          <w:iCs/>
          <w:color w:val="000000"/>
          <w:sz w:val="22"/>
          <w:szCs w:val="22"/>
        </w:rPr>
      </w:pPr>
      <w:r>
        <w:rPr>
          <w:rFonts w:ascii="Arial" w:hAnsi="Arial"/>
          <w:i/>
          <w:iCs/>
          <w:color w:val="000000"/>
          <w:sz w:val="22"/>
          <w:szCs w:val="22"/>
        </w:rPr>
        <w:t>Source :</w:t>
      </w:r>
      <w:r w:rsidR="00BE6D39">
        <w:rPr>
          <w:rFonts w:ascii="Arial" w:hAnsi="Arial"/>
          <w:i/>
          <w:iCs/>
          <w:color w:val="000000"/>
          <w:sz w:val="22"/>
          <w:szCs w:val="22"/>
        </w:rPr>
        <w:t xml:space="preserve"> docs.trendmicro.com</w:t>
      </w:r>
    </w:p>
    <w:p w:rsidR="00C62425" w:rsidRDefault="00C62425">
      <w:pPr>
        <w:jc w:val="both"/>
        <w:rPr>
          <w:rFonts w:ascii="Arial" w:hAnsi="Arial"/>
          <w:i/>
          <w:iCs/>
          <w:color w:val="000000"/>
          <w:sz w:val="22"/>
          <w:szCs w:val="22"/>
        </w:rPr>
      </w:pPr>
    </w:p>
    <w:p w:rsidR="00C62425" w:rsidRDefault="0078651B">
      <w:pPr>
        <w:jc w:val="both"/>
      </w:pPr>
      <w:r>
        <w:rPr>
          <w:rStyle w:val="Accentuation"/>
          <w:rFonts w:ascii="Arial" w:hAnsi="Arial"/>
          <w:i w:val="0"/>
          <w:iCs w:val="0"/>
          <w:sz w:val="22"/>
          <w:szCs w:val="22"/>
        </w:rPr>
        <w:t>TM OSCE</w:t>
      </w:r>
      <w:r w:rsidR="00BE6D39">
        <w:rPr>
          <w:rFonts w:ascii="Arial" w:hAnsi="Arial"/>
          <w:sz w:val="22"/>
          <w:szCs w:val="22"/>
        </w:rPr>
        <w:t xml:space="preserve"> allie des technologies de sécurité </w:t>
      </w:r>
      <w:r w:rsidR="005238B7">
        <w:rPr>
          <w:rFonts w:ascii="Arial" w:hAnsi="Arial"/>
          <w:sz w:val="22"/>
          <w:szCs w:val="22"/>
        </w:rPr>
        <w:t xml:space="preserve">antivirus </w:t>
      </w:r>
      <w:r w:rsidR="00BE6D39">
        <w:rPr>
          <w:rFonts w:ascii="Arial" w:hAnsi="Arial"/>
          <w:sz w:val="22"/>
          <w:szCs w:val="22"/>
        </w:rPr>
        <w:t xml:space="preserve">sur site et dans le cloud pour protéger les serveurs de fichiers, les postes de travail physiques et virtuels et les ordinateurs portables. Cette solution est adaptée aux moyennes et grandes entreprises. L’installation se fait à l'aide de l'outil </w:t>
      </w:r>
      <w:r w:rsidR="00BE6D39" w:rsidRPr="00B77663">
        <w:rPr>
          <w:rFonts w:ascii="Arial" w:hAnsi="Arial"/>
          <w:bCs/>
          <w:sz w:val="22"/>
          <w:szCs w:val="22"/>
        </w:rPr>
        <w:t>Client Packager</w:t>
      </w:r>
      <w:r w:rsidR="00BE6D39">
        <w:rPr>
          <w:rFonts w:ascii="Arial" w:hAnsi="Arial"/>
          <w:b/>
          <w:bCs/>
          <w:sz w:val="22"/>
          <w:szCs w:val="22"/>
        </w:rPr>
        <w:t xml:space="preserve"> </w:t>
      </w:r>
      <w:r w:rsidR="00BE6D39">
        <w:rPr>
          <w:rFonts w:ascii="Arial" w:hAnsi="Arial"/>
          <w:sz w:val="22"/>
          <w:szCs w:val="22"/>
        </w:rPr>
        <w:t>qui propose la création de 3 types de pack : installation, mise à jour et composant MSI (</w:t>
      </w:r>
      <w:r w:rsidR="00BE6D39" w:rsidRPr="006B2316">
        <w:rPr>
          <w:rStyle w:val="Accentuationforte"/>
          <w:rFonts w:ascii="Arial" w:hAnsi="Arial"/>
          <w:b w:val="0"/>
          <w:bCs w:val="0"/>
          <w:i/>
          <w:sz w:val="22"/>
          <w:szCs w:val="22"/>
        </w:rPr>
        <w:t>Microsoft System Installer</w:t>
      </w:r>
      <w:r w:rsidR="00BE6D39">
        <w:rPr>
          <w:rStyle w:val="Accentuationforte"/>
          <w:rFonts w:ascii="Arial" w:hAnsi="Arial"/>
          <w:b w:val="0"/>
          <w:bCs w:val="0"/>
          <w:sz w:val="22"/>
          <w:szCs w:val="22"/>
        </w:rPr>
        <w:t>). Les principales caractéristiques sont :</w:t>
      </w:r>
    </w:p>
    <w:p w:rsidR="00C62425" w:rsidRDefault="00C62425">
      <w:pPr>
        <w:jc w:val="both"/>
        <w:rPr>
          <w:rFonts w:ascii="Arial" w:hAnsi="Arial"/>
          <w:sz w:val="22"/>
          <w:szCs w:val="22"/>
        </w:rPr>
      </w:pPr>
    </w:p>
    <w:p w:rsidR="00C62425" w:rsidRDefault="00BE6D39" w:rsidP="00F972E3">
      <w:pPr>
        <w:pStyle w:val="Corpsdetexte"/>
        <w:spacing w:after="0"/>
        <w:jc w:val="both"/>
        <w:rPr>
          <w:rFonts w:ascii="Arial" w:hAnsi="Arial"/>
          <w:color w:val="000000"/>
          <w:sz w:val="22"/>
          <w:szCs w:val="22"/>
          <w:u w:val="single"/>
        </w:rPr>
      </w:pPr>
      <w:r>
        <w:rPr>
          <w:rFonts w:ascii="Arial" w:hAnsi="Arial"/>
          <w:color w:val="000000"/>
          <w:sz w:val="22"/>
          <w:szCs w:val="22"/>
          <w:u w:val="single"/>
        </w:rPr>
        <w:t>Visibilité et contrôle centralisé</w:t>
      </w:r>
    </w:p>
    <w:p w:rsidR="00C62425" w:rsidRDefault="00BE6D39">
      <w:pPr>
        <w:numPr>
          <w:ilvl w:val="0"/>
          <w:numId w:val="7"/>
        </w:numPr>
        <w:jc w:val="both"/>
      </w:pPr>
      <w:r>
        <w:rPr>
          <w:rFonts w:ascii="Arial" w:hAnsi="Arial"/>
          <w:color w:val="000000"/>
          <w:sz w:val="22"/>
          <w:szCs w:val="22"/>
        </w:rPr>
        <w:t>centralise la gestion des postes de travail physiques et virtuels, ordinateurs portables, serveurs de fichiers et ordinateurs MAC au moyen d'une console web unique qui gère le serveur de déploiement ;</w:t>
      </w:r>
    </w:p>
    <w:p w:rsidR="00C62425" w:rsidRDefault="00BE6D39">
      <w:pPr>
        <w:numPr>
          <w:ilvl w:val="0"/>
          <w:numId w:val="7"/>
        </w:numPr>
        <w:jc w:val="both"/>
      </w:pPr>
      <w:r>
        <w:rPr>
          <w:rFonts w:ascii="Arial" w:hAnsi="Arial"/>
          <w:color w:val="000000"/>
          <w:sz w:val="22"/>
          <w:szCs w:val="22"/>
        </w:rPr>
        <w:t>permet d'étendre la protection des</w:t>
      </w:r>
      <w:r w:rsidR="0078651B">
        <w:rPr>
          <w:rFonts w:ascii="Arial" w:hAnsi="Arial"/>
          <w:color w:val="000000"/>
          <w:sz w:val="22"/>
          <w:szCs w:val="22"/>
        </w:rPr>
        <w:t xml:space="preserve"> Solutions Techniques d’Accès (STA)</w:t>
      </w:r>
      <w:r w:rsidR="00897ACF">
        <w:rPr>
          <w:rFonts w:ascii="Arial" w:hAnsi="Arial"/>
          <w:color w:val="000000"/>
          <w:sz w:val="22"/>
          <w:szCs w:val="22"/>
        </w:rPr>
        <w:t xml:space="preserve"> </w:t>
      </w:r>
      <w:r>
        <w:rPr>
          <w:rFonts w:ascii="Arial" w:hAnsi="Arial"/>
          <w:color w:val="000000"/>
          <w:sz w:val="22"/>
          <w:szCs w:val="22"/>
        </w:rPr>
        <w:t xml:space="preserve">aux smartphones et tablettes via le déploiement de </w:t>
      </w:r>
      <w:r w:rsidR="00A153C7">
        <w:rPr>
          <w:rFonts w:ascii="Arial" w:hAnsi="Arial"/>
          <w:i/>
          <w:iCs/>
          <w:color w:val="000000"/>
          <w:sz w:val="22"/>
          <w:szCs w:val="22"/>
        </w:rPr>
        <w:t xml:space="preserve">TM </w:t>
      </w:r>
      <w:r>
        <w:rPr>
          <w:rStyle w:val="Accentuation"/>
          <w:rFonts w:ascii="Arial" w:hAnsi="Arial"/>
          <w:color w:val="000000"/>
          <w:sz w:val="22"/>
          <w:szCs w:val="22"/>
        </w:rPr>
        <w:t>Mobile Security</w:t>
      </w:r>
      <w:r>
        <w:rPr>
          <w:rFonts w:ascii="Arial" w:hAnsi="Arial"/>
          <w:color w:val="000000"/>
          <w:sz w:val="22"/>
          <w:szCs w:val="22"/>
        </w:rPr>
        <w:t xml:space="preserve"> (licence supplémentaire requise)</w:t>
      </w:r>
      <w:r w:rsidR="001A5169">
        <w:rPr>
          <w:rFonts w:ascii="Arial" w:hAnsi="Arial"/>
          <w:color w:val="000000"/>
          <w:sz w:val="22"/>
          <w:szCs w:val="22"/>
        </w:rPr>
        <w:t>.</w:t>
      </w:r>
    </w:p>
    <w:p w:rsidR="00C62425" w:rsidRDefault="00C62425">
      <w:pPr>
        <w:jc w:val="both"/>
        <w:rPr>
          <w:rFonts w:ascii="Arial" w:hAnsi="Arial"/>
          <w:color w:val="000000"/>
          <w:sz w:val="22"/>
          <w:szCs w:val="22"/>
        </w:rPr>
      </w:pPr>
    </w:p>
    <w:p w:rsidR="00C62425" w:rsidRDefault="00BE6D39" w:rsidP="00F972E3">
      <w:pPr>
        <w:pStyle w:val="Corpsdetexte"/>
        <w:spacing w:after="0"/>
        <w:jc w:val="both"/>
      </w:pPr>
      <w:r>
        <w:rPr>
          <w:rStyle w:val="Accentuationforte"/>
          <w:rFonts w:ascii="Arial" w:hAnsi="Arial"/>
          <w:b w:val="0"/>
          <w:bCs w:val="0"/>
          <w:color w:val="000000"/>
          <w:sz w:val="22"/>
          <w:szCs w:val="22"/>
          <w:u w:val="single"/>
        </w:rPr>
        <w:t>Sécurité optimale pour les infrastructures de postes de travail virtuels</w:t>
      </w:r>
    </w:p>
    <w:p w:rsidR="00C62425" w:rsidRDefault="00BE6D39">
      <w:pPr>
        <w:numPr>
          <w:ilvl w:val="0"/>
          <w:numId w:val="7"/>
        </w:numPr>
        <w:jc w:val="both"/>
      </w:pPr>
      <w:r>
        <w:rPr>
          <w:rStyle w:val="Accentuationforte"/>
          <w:rFonts w:ascii="Arial" w:hAnsi="Arial"/>
          <w:b w:val="0"/>
          <w:bCs w:val="0"/>
          <w:color w:val="000000"/>
          <w:sz w:val="22"/>
          <w:szCs w:val="22"/>
        </w:rPr>
        <w:t xml:space="preserve">empêche les conflits de réseau, de processeur et de stockage en sérialisant les </w:t>
      </w:r>
      <w:r w:rsidR="005238B7">
        <w:rPr>
          <w:rStyle w:val="Accentuationforte"/>
          <w:rFonts w:ascii="Arial" w:hAnsi="Arial"/>
          <w:b w:val="0"/>
          <w:bCs w:val="0"/>
          <w:color w:val="000000"/>
          <w:sz w:val="22"/>
          <w:szCs w:val="22"/>
        </w:rPr>
        <w:t xml:space="preserve">analyses anti-virales </w:t>
      </w:r>
      <w:r>
        <w:rPr>
          <w:rStyle w:val="Accentuationforte"/>
          <w:rFonts w:ascii="Arial" w:hAnsi="Arial"/>
          <w:b w:val="0"/>
          <w:bCs w:val="0"/>
          <w:color w:val="000000"/>
          <w:sz w:val="22"/>
          <w:szCs w:val="22"/>
        </w:rPr>
        <w:t>et les mises à jour ;</w:t>
      </w:r>
    </w:p>
    <w:p w:rsidR="00C62425" w:rsidRDefault="00BE6D39">
      <w:pPr>
        <w:numPr>
          <w:ilvl w:val="0"/>
          <w:numId w:val="7"/>
        </w:numPr>
        <w:jc w:val="both"/>
      </w:pPr>
      <w:r>
        <w:rPr>
          <w:rStyle w:val="Accentuationforte"/>
          <w:rFonts w:ascii="Arial" w:hAnsi="Arial"/>
          <w:b w:val="0"/>
          <w:bCs w:val="0"/>
          <w:color w:val="000000"/>
          <w:sz w:val="22"/>
          <w:szCs w:val="22"/>
        </w:rPr>
        <w:t xml:space="preserve">réduit le temps </w:t>
      </w:r>
      <w:r w:rsidR="005238B7">
        <w:rPr>
          <w:rStyle w:val="Accentuationforte"/>
          <w:rFonts w:ascii="Arial" w:hAnsi="Arial"/>
          <w:b w:val="0"/>
          <w:bCs w:val="0"/>
          <w:color w:val="000000"/>
          <w:sz w:val="22"/>
          <w:szCs w:val="22"/>
        </w:rPr>
        <w:t>d’analyses</w:t>
      </w:r>
      <w:r>
        <w:rPr>
          <w:rStyle w:val="Accentuationforte"/>
          <w:rFonts w:ascii="Arial" w:hAnsi="Arial"/>
          <w:b w:val="0"/>
          <w:bCs w:val="0"/>
          <w:color w:val="000000"/>
          <w:sz w:val="22"/>
          <w:szCs w:val="22"/>
        </w:rPr>
        <w:t xml:space="preserve"> des postes de travail virtuels en établissant une liste blanche des images de base et des contenus précédemment </w:t>
      </w:r>
      <w:r w:rsidR="005238B7">
        <w:rPr>
          <w:rStyle w:val="Accentuationforte"/>
          <w:rFonts w:ascii="Arial" w:hAnsi="Arial"/>
          <w:b w:val="0"/>
          <w:bCs w:val="0"/>
          <w:color w:val="000000"/>
          <w:sz w:val="22"/>
          <w:szCs w:val="22"/>
        </w:rPr>
        <w:t>analysés </w:t>
      </w:r>
      <w:r w:rsidR="001A5169">
        <w:rPr>
          <w:rStyle w:val="Accentuationforte"/>
          <w:rFonts w:ascii="Arial" w:hAnsi="Arial"/>
          <w:b w:val="0"/>
          <w:bCs w:val="0"/>
          <w:color w:val="000000"/>
          <w:sz w:val="22"/>
          <w:szCs w:val="22"/>
        </w:rPr>
        <w:t>;</w:t>
      </w:r>
    </w:p>
    <w:p w:rsidR="00C62425" w:rsidRDefault="00BE6D39">
      <w:pPr>
        <w:numPr>
          <w:ilvl w:val="0"/>
          <w:numId w:val="7"/>
        </w:numPr>
        <w:jc w:val="both"/>
      </w:pPr>
      <w:r>
        <w:rPr>
          <w:rStyle w:val="Accentuationforte"/>
          <w:rFonts w:ascii="Arial" w:hAnsi="Arial"/>
          <w:b w:val="0"/>
          <w:bCs w:val="0"/>
          <w:color w:val="000000"/>
          <w:sz w:val="22"/>
          <w:szCs w:val="22"/>
        </w:rPr>
        <w:t xml:space="preserve">détecte et bloque les activités de chiffrement des </w:t>
      </w:r>
      <w:r w:rsidR="00D24A59">
        <w:rPr>
          <w:rStyle w:val="Accentuationforte"/>
          <w:rFonts w:ascii="Arial" w:hAnsi="Arial"/>
          <w:b w:val="0"/>
          <w:bCs w:val="0"/>
          <w:color w:val="000000"/>
          <w:sz w:val="22"/>
          <w:szCs w:val="22"/>
        </w:rPr>
        <w:t>rançongiciels (</w:t>
      </w:r>
      <w:r w:rsidRPr="006B2316">
        <w:rPr>
          <w:rStyle w:val="Accentuationforte"/>
          <w:rFonts w:ascii="Arial" w:hAnsi="Arial"/>
          <w:b w:val="0"/>
          <w:bCs w:val="0"/>
          <w:i/>
          <w:color w:val="000000"/>
          <w:sz w:val="22"/>
          <w:szCs w:val="22"/>
        </w:rPr>
        <w:t>ransomwa</w:t>
      </w:r>
      <w:r w:rsidR="006821CF">
        <w:rPr>
          <w:rStyle w:val="Accentuationforte"/>
          <w:rFonts w:ascii="Arial" w:hAnsi="Arial"/>
          <w:b w:val="0"/>
          <w:bCs w:val="0"/>
          <w:i/>
          <w:color w:val="000000"/>
          <w:sz w:val="22"/>
          <w:szCs w:val="22"/>
        </w:rPr>
        <w:t>re</w:t>
      </w:r>
      <w:r w:rsidR="00D24A59">
        <w:rPr>
          <w:rStyle w:val="Accentuationforte"/>
          <w:rFonts w:ascii="Arial" w:hAnsi="Arial"/>
          <w:b w:val="0"/>
          <w:bCs w:val="0"/>
          <w:color w:val="000000"/>
          <w:sz w:val="22"/>
          <w:szCs w:val="22"/>
        </w:rPr>
        <w:t>)</w:t>
      </w:r>
      <w:r w:rsidR="001A5169">
        <w:rPr>
          <w:rStyle w:val="Accentuationforte"/>
          <w:rFonts w:ascii="Arial" w:hAnsi="Arial"/>
          <w:b w:val="0"/>
          <w:bCs w:val="0"/>
          <w:color w:val="000000"/>
          <w:sz w:val="22"/>
          <w:szCs w:val="22"/>
        </w:rPr>
        <w:t>.</w:t>
      </w:r>
    </w:p>
    <w:p w:rsidR="002E5ED8" w:rsidRDefault="002E5ED8">
      <w:pPr>
        <w:widowControl/>
        <w:suppressAutoHyphens w:val="0"/>
        <w:rPr>
          <w:rFonts w:ascii="Arial" w:hAnsi="Arial" w:cs="Cambria"/>
          <w:b/>
          <w:bCs/>
          <w:sz w:val="22"/>
          <w:szCs w:val="22"/>
        </w:rPr>
      </w:pPr>
      <w:r>
        <w:rPr>
          <w:iCs/>
          <w:szCs w:val="22"/>
        </w:rPr>
        <w:br w:type="page"/>
      </w:r>
    </w:p>
    <w:p w:rsidR="00C62425" w:rsidRDefault="00BE6D39">
      <w:pPr>
        <w:pStyle w:val="Titre2"/>
        <w:numPr>
          <w:ilvl w:val="1"/>
          <w:numId w:val="1"/>
        </w:numPr>
        <w:rPr>
          <w:iCs w:val="0"/>
          <w:szCs w:val="22"/>
        </w:rPr>
      </w:pPr>
      <w:bookmarkStart w:id="16" w:name="_Toc472766028"/>
      <w:r>
        <w:rPr>
          <w:iCs w:val="0"/>
          <w:szCs w:val="22"/>
        </w:rPr>
        <w:t xml:space="preserve">Document 10.B - Exemple de script </w:t>
      </w:r>
      <w:r w:rsidR="00BF557D">
        <w:rPr>
          <w:iCs w:val="0"/>
          <w:szCs w:val="22"/>
        </w:rPr>
        <w:t>PowerShell</w:t>
      </w:r>
      <w:r>
        <w:rPr>
          <w:iCs w:val="0"/>
          <w:szCs w:val="22"/>
        </w:rPr>
        <w:t xml:space="preserve"> permettant de vérifier le déploiement</w:t>
      </w:r>
      <w:bookmarkEnd w:id="16"/>
    </w:p>
    <w:p w:rsidR="00C62425" w:rsidRDefault="00C62425">
      <w:pPr>
        <w:jc w:val="both"/>
        <w:rPr>
          <w:rFonts w:ascii="Arial" w:hAnsi="Arial"/>
          <w:b/>
          <w:bCs/>
          <w:color w:val="000000"/>
          <w:sz w:val="22"/>
          <w:szCs w:val="22"/>
        </w:rPr>
      </w:pPr>
    </w:p>
    <w:p w:rsidR="00C62425" w:rsidRDefault="00BE6D39">
      <w:pPr>
        <w:jc w:val="both"/>
        <w:rPr>
          <w:rFonts w:ascii="Arial" w:hAnsi="Arial"/>
          <w:color w:val="000000"/>
          <w:sz w:val="22"/>
          <w:szCs w:val="22"/>
        </w:rPr>
      </w:pPr>
      <w:r>
        <w:rPr>
          <w:rFonts w:ascii="Arial" w:hAnsi="Arial"/>
          <w:color w:val="000000"/>
          <w:sz w:val="22"/>
          <w:szCs w:val="22"/>
        </w:rPr>
        <w:t>Exemple de script permettant de contrôler le résultat d'exécution d'une GPO de déploiement :</w:t>
      </w:r>
    </w:p>
    <w:p w:rsidR="00C62425" w:rsidRDefault="00C62425">
      <w:pPr>
        <w:jc w:val="both"/>
        <w:rPr>
          <w:rFonts w:ascii="Arial" w:hAnsi="Arial"/>
          <w:b/>
          <w:bCs/>
          <w:color w:val="000000"/>
          <w:sz w:val="22"/>
          <w:szCs w:val="22"/>
        </w:rPr>
      </w:pPr>
    </w:p>
    <w:tbl>
      <w:tblPr>
        <w:tblW w:w="9923" w:type="dxa"/>
        <w:tblInd w:w="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9923"/>
      </w:tblGrid>
      <w:tr w:rsidR="00C62425" w:rsidRPr="00A86EFA" w:rsidTr="002E5ED8">
        <w:tc>
          <w:tcPr>
            <w:tcW w:w="9923" w:type="dxa"/>
            <w:tcBorders>
              <w:top w:val="single" w:sz="2" w:space="0" w:color="000001"/>
              <w:left w:val="single" w:sz="2" w:space="0" w:color="000001"/>
              <w:bottom w:val="single" w:sz="2" w:space="0" w:color="000001"/>
              <w:right w:val="single" w:sz="2" w:space="0" w:color="000001"/>
            </w:tcBorders>
            <w:shd w:val="clear" w:color="auto" w:fill="auto"/>
            <w:tcMar>
              <w:left w:w="-2" w:type="dxa"/>
            </w:tcMar>
          </w:tcPr>
          <w:p w:rsidR="002E5ED8" w:rsidRPr="00B77663" w:rsidRDefault="002E5ED8" w:rsidP="002E5ED8">
            <w:pPr>
              <w:widowControl/>
              <w:shd w:val="clear" w:color="auto" w:fill="FFFFFF"/>
              <w:suppressAutoHyphens w:val="0"/>
              <w:autoSpaceDE w:val="0"/>
              <w:autoSpaceDN w:val="0"/>
              <w:adjustRightInd w:val="0"/>
              <w:rPr>
                <w:rFonts w:ascii="Arial" w:hAnsi="Arial" w:cs="Arial"/>
                <w:color w:val="auto"/>
                <w:sz w:val="22"/>
                <w:szCs w:val="22"/>
                <w:lang w:val="en-US" w:bidi="ar-SA"/>
              </w:rPr>
            </w:pPr>
            <w:r w:rsidRPr="00B77663">
              <w:rPr>
                <w:rFonts w:ascii="Arial" w:hAnsi="Arial" w:cs="Arial"/>
                <w:b/>
                <w:color w:val="auto"/>
                <w:sz w:val="22"/>
                <w:szCs w:val="22"/>
                <w:lang w:val="en-US" w:bidi="ar-SA"/>
              </w:rPr>
              <w:t>Import-Module</w:t>
            </w:r>
            <w:r w:rsidRPr="00B77663">
              <w:rPr>
                <w:rFonts w:ascii="Arial" w:hAnsi="Arial" w:cs="Arial"/>
                <w:color w:val="auto"/>
                <w:sz w:val="22"/>
                <w:szCs w:val="22"/>
                <w:lang w:val="en-US" w:bidi="ar-SA"/>
              </w:rPr>
              <w:t xml:space="preserve"> ActiveDirectory</w:t>
            </w:r>
          </w:p>
          <w:p w:rsidR="002E5ED8" w:rsidRPr="00B77663" w:rsidRDefault="002E5ED8" w:rsidP="002E5ED8">
            <w:pPr>
              <w:widowControl/>
              <w:shd w:val="clear" w:color="auto" w:fill="FFFFFF"/>
              <w:suppressAutoHyphens w:val="0"/>
              <w:autoSpaceDE w:val="0"/>
              <w:autoSpaceDN w:val="0"/>
              <w:adjustRightInd w:val="0"/>
              <w:rPr>
                <w:rFonts w:ascii="Arial" w:hAnsi="Arial" w:cs="Arial"/>
                <w:color w:val="auto"/>
                <w:sz w:val="22"/>
                <w:szCs w:val="22"/>
                <w:lang w:val="en-US" w:bidi="ar-SA"/>
              </w:rPr>
            </w:pPr>
          </w:p>
          <w:p w:rsidR="002E5ED8" w:rsidRPr="00B77663" w:rsidRDefault="00C71D24" w:rsidP="002E5ED8">
            <w:pPr>
              <w:widowControl/>
              <w:shd w:val="clear" w:color="auto" w:fill="FFFFFF"/>
              <w:suppressAutoHyphens w:val="0"/>
              <w:autoSpaceDE w:val="0"/>
              <w:autoSpaceDN w:val="0"/>
              <w:adjustRightInd w:val="0"/>
              <w:rPr>
                <w:rFonts w:ascii="Arial" w:hAnsi="Arial" w:cs="Arial"/>
                <w:color w:val="auto"/>
                <w:sz w:val="22"/>
                <w:szCs w:val="22"/>
                <w:lang w:val="en-US" w:bidi="ar-SA"/>
              </w:rPr>
            </w:pPr>
            <w:r w:rsidRPr="00B77663">
              <w:rPr>
                <w:rFonts w:ascii="Arial" w:hAnsi="Arial" w:cs="Arial"/>
                <w:b/>
                <w:color w:val="auto"/>
                <w:sz w:val="22"/>
                <w:szCs w:val="22"/>
                <w:lang w:val="en-US" w:bidi="ar-SA"/>
              </w:rPr>
              <w:t>Get-ADComputer</w:t>
            </w:r>
            <w:r w:rsidR="00897ACF" w:rsidRPr="00B77663">
              <w:rPr>
                <w:rFonts w:ascii="Arial" w:hAnsi="Arial" w:cs="Arial"/>
                <w:b/>
                <w:color w:val="auto"/>
                <w:sz w:val="22"/>
                <w:szCs w:val="22"/>
                <w:lang w:val="en-US" w:bidi="ar-SA"/>
              </w:rPr>
              <w:t xml:space="preserve"> </w:t>
            </w:r>
            <w:r w:rsidR="002E5ED8" w:rsidRPr="00B77663">
              <w:rPr>
                <w:rFonts w:ascii="Arial" w:hAnsi="Arial" w:cs="Arial"/>
                <w:color w:val="auto"/>
                <w:sz w:val="22"/>
                <w:szCs w:val="22"/>
                <w:lang w:val="en-US" w:bidi="ar-SA"/>
              </w:rPr>
              <w:t>-SearchBase 'OU=</w:t>
            </w:r>
            <w:r w:rsidR="008A05E9" w:rsidRPr="00B77663">
              <w:rPr>
                <w:rFonts w:ascii="Arial" w:hAnsi="Arial" w:cs="Arial"/>
                <w:color w:val="auto"/>
                <w:sz w:val="22"/>
                <w:szCs w:val="22"/>
                <w:lang w:val="en-US" w:bidi="ar-SA"/>
              </w:rPr>
              <w:t>Test</w:t>
            </w:r>
            <w:r w:rsidR="002E5ED8" w:rsidRPr="00B77663">
              <w:rPr>
                <w:rFonts w:ascii="Arial" w:hAnsi="Arial" w:cs="Arial"/>
                <w:color w:val="auto"/>
                <w:sz w:val="22"/>
                <w:szCs w:val="22"/>
                <w:lang w:val="en-US" w:bidi="ar-SA"/>
              </w:rPr>
              <w:t>, dc=</w:t>
            </w:r>
            <w:r w:rsidR="00BA6AF3" w:rsidRPr="00B77663">
              <w:rPr>
                <w:rFonts w:ascii="Arial" w:hAnsi="Arial" w:cs="Arial"/>
                <w:color w:val="auto"/>
                <w:sz w:val="22"/>
                <w:szCs w:val="22"/>
                <w:lang w:val="en-US" w:bidi="ar-SA"/>
              </w:rPr>
              <w:t>mycomp</w:t>
            </w:r>
            <w:r w:rsidR="00EA283E" w:rsidRPr="00B77663">
              <w:rPr>
                <w:rFonts w:ascii="Arial" w:hAnsi="Arial" w:cs="Arial"/>
                <w:color w:val="auto"/>
                <w:sz w:val="22"/>
                <w:szCs w:val="22"/>
                <w:lang w:val="en-US" w:bidi="ar-SA"/>
              </w:rPr>
              <w:t>an</w:t>
            </w:r>
            <w:r w:rsidR="00BA6AF3" w:rsidRPr="00B77663">
              <w:rPr>
                <w:rFonts w:ascii="Arial" w:hAnsi="Arial" w:cs="Arial"/>
                <w:color w:val="auto"/>
                <w:sz w:val="22"/>
                <w:szCs w:val="22"/>
                <w:lang w:val="en-US" w:bidi="ar-SA"/>
              </w:rPr>
              <w:t>y</w:t>
            </w:r>
            <w:r w:rsidR="002E5ED8" w:rsidRPr="00B77663">
              <w:rPr>
                <w:rFonts w:ascii="Arial" w:hAnsi="Arial" w:cs="Arial"/>
                <w:color w:val="auto"/>
                <w:sz w:val="22"/>
                <w:szCs w:val="22"/>
                <w:lang w:val="en-US" w:bidi="ar-SA"/>
              </w:rPr>
              <w:t>, dc=local' `</w:t>
            </w:r>
          </w:p>
          <w:p w:rsidR="002E5ED8" w:rsidRPr="00B77663" w:rsidRDefault="002E5ED8" w:rsidP="002E5ED8">
            <w:pPr>
              <w:widowControl/>
              <w:shd w:val="clear" w:color="auto" w:fill="FFFFFF"/>
              <w:suppressAutoHyphens w:val="0"/>
              <w:autoSpaceDE w:val="0"/>
              <w:autoSpaceDN w:val="0"/>
              <w:adjustRightInd w:val="0"/>
              <w:rPr>
                <w:rFonts w:ascii="Arial" w:hAnsi="Arial" w:cs="Arial"/>
                <w:color w:val="auto"/>
                <w:sz w:val="22"/>
                <w:szCs w:val="22"/>
                <w:lang w:val="en-US" w:bidi="ar-SA"/>
              </w:rPr>
            </w:pPr>
            <w:r w:rsidRPr="00B77663">
              <w:rPr>
                <w:rFonts w:ascii="Arial" w:hAnsi="Arial" w:cs="Arial"/>
                <w:color w:val="auto"/>
                <w:sz w:val="22"/>
                <w:szCs w:val="22"/>
                <w:lang w:val="en-US" w:bidi="ar-SA"/>
              </w:rPr>
              <w:tab/>
              <w:t xml:space="preserve">-Filter '*' | </w:t>
            </w:r>
            <w:r w:rsidRPr="00B77663">
              <w:rPr>
                <w:rFonts w:ascii="Arial" w:hAnsi="Arial" w:cs="Arial"/>
                <w:b/>
                <w:color w:val="auto"/>
                <w:sz w:val="22"/>
                <w:szCs w:val="22"/>
                <w:lang w:val="en-US" w:bidi="ar-SA"/>
              </w:rPr>
              <w:t>foreach</w:t>
            </w:r>
            <w:r w:rsidRPr="00B77663">
              <w:rPr>
                <w:rFonts w:ascii="Arial" w:hAnsi="Arial" w:cs="Arial"/>
                <w:color w:val="auto"/>
                <w:sz w:val="22"/>
                <w:szCs w:val="22"/>
                <w:lang w:val="en-US" w:bidi="ar-SA"/>
              </w:rPr>
              <w:t xml:space="preserve"> { </w:t>
            </w:r>
          </w:p>
          <w:p w:rsidR="002E5ED8" w:rsidRPr="00B77663" w:rsidRDefault="002E5ED8" w:rsidP="002E5ED8">
            <w:pPr>
              <w:widowControl/>
              <w:shd w:val="clear" w:color="auto" w:fill="FFFFFF"/>
              <w:suppressAutoHyphens w:val="0"/>
              <w:autoSpaceDE w:val="0"/>
              <w:autoSpaceDN w:val="0"/>
              <w:adjustRightInd w:val="0"/>
              <w:rPr>
                <w:rFonts w:ascii="Arial" w:hAnsi="Arial" w:cs="Arial"/>
                <w:color w:val="auto"/>
                <w:sz w:val="22"/>
                <w:szCs w:val="22"/>
                <w:lang w:val="en-US" w:bidi="ar-SA"/>
              </w:rPr>
            </w:pPr>
            <w:r w:rsidRPr="00B77663">
              <w:rPr>
                <w:rFonts w:ascii="Arial" w:hAnsi="Arial" w:cs="Arial"/>
                <w:color w:val="auto"/>
                <w:sz w:val="22"/>
                <w:szCs w:val="22"/>
                <w:lang w:val="en-US" w:bidi="ar-SA"/>
              </w:rPr>
              <w:tab/>
            </w:r>
            <w:r w:rsidRPr="00B77663">
              <w:rPr>
                <w:rFonts w:ascii="Arial" w:hAnsi="Arial" w:cs="Arial"/>
                <w:color w:val="auto"/>
                <w:sz w:val="22"/>
                <w:szCs w:val="22"/>
                <w:lang w:val="en-US" w:bidi="ar-SA"/>
              </w:rPr>
              <w:tab/>
            </w:r>
            <w:r w:rsidRPr="00B77663">
              <w:rPr>
                <w:rFonts w:ascii="Arial" w:hAnsi="Arial" w:cs="Arial"/>
                <w:color w:val="auto"/>
                <w:sz w:val="22"/>
                <w:szCs w:val="22"/>
                <w:lang w:val="en-US" w:bidi="ar-SA"/>
              </w:rPr>
              <w:tab/>
            </w:r>
          </w:p>
          <w:p w:rsidR="002E5ED8" w:rsidRPr="00B77663" w:rsidRDefault="002E5ED8" w:rsidP="002E5ED8">
            <w:pPr>
              <w:widowControl/>
              <w:shd w:val="clear" w:color="auto" w:fill="FFFFFF"/>
              <w:suppressAutoHyphens w:val="0"/>
              <w:autoSpaceDE w:val="0"/>
              <w:autoSpaceDN w:val="0"/>
              <w:adjustRightInd w:val="0"/>
              <w:rPr>
                <w:rFonts w:ascii="Arial" w:hAnsi="Arial" w:cs="Arial"/>
                <w:color w:val="auto"/>
                <w:sz w:val="22"/>
                <w:szCs w:val="22"/>
                <w:lang w:val="en-US" w:bidi="ar-SA"/>
              </w:rPr>
            </w:pPr>
            <w:r w:rsidRPr="00B77663">
              <w:rPr>
                <w:rFonts w:ascii="Arial" w:hAnsi="Arial" w:cs="Arial"/>
                <w:color w:val="auto"/>
                <w:sz w:val="22"/>
                <w:szCs w:val="22"/>
                <w:lang w:val="en-US" w:bidi="ar-SA"/>
              </w:rPr>
              <w:tab/>
            </w:r>
            <w:r w:rsidRPr="00B77663">
              <w:rPr>
                <w:rFonts w:ascii="Arial" w:hAnsi="Arial" w:cs="Arial"/>
                <w:color w:val="auto"/>
                <w:sz w:val="22"/>
                <w:szCs w:val="22"/>
                <w:lang w:val="en-US" w:bidi="ar-SA"/>
              </w:rPr>
              <w:tab/>
            </w:r>
            <w:r w:rsidRPr="00B77663">
              <w:rPr>
                <w:rFonts w:ascii="Arial" w:hAnsi="Arial" w:cs="Arial"/>
                <w:color w:val="auto"/>
                <w:sz w:val="22"/>
                <w:szCs w:val="22"/>
                <w:lang w:val="en-US" w:bidi="ar-SA"/>
              </w:rPr>
              <w:tab/>
            </w:r>
            <w:r w:rsidRPr="00B77663">
              <w:rPr>
                <w:rFonts w:ascii="Arial" w:hAnsi="Arial" w:cs="Arial"/>
                <w:color w:val="auto"/>
                <w:sz w:val="22"/>
                <w:szCs w:val="22"/>
                <w:lang w:val="en-US" w:bidi="ar-SA"/>
              </w:rPr>
              <w:tab/>
            </w:r>
            <w:r w:rsidRPr="00B77663">
              <w:rPr>
                <w:rFonts w:ascii="Arial" w:hAnsi="Arial" w:cs="Arial"/>
                <w:b/>
                <w:color w:val="auto"/>
                <w:sz w:val="22"/>
                <w:szCs w:val="22"/>
                <w:lang w:val="en-US" w:bidi="ar-SA"/>
              </w:rPr>
              <w:t>Get-GPResultantSetOfPolicy</w:t>
            </w:r>
            <w:r w:rsidR="00BC7239" w:rsidRPr="00B77663">
              <w:rPr>
                <w:rFonts w:ascii="Arial" w:hAnsi="Arial" w:cs="Arial"/>
                <w:b/>
                <w:color w:val="auto"/>
                <w:sz w:val="22"/>
                <w:szCs w:val="22"/>
                <w:lang w:val="en-US" w:bidi="ar-SA"/>
              </w:rPr>
              <w:t xml:space="preserve"> </w:t>
            </w:r>
            <w:r w:rsidRPr="00B77663">
              <w:rPr>
                <w:rFonts w:ascii="Arial" w:hAnsi="Arial" w:cs="Arial"/>
                <w:color w:val="auto"/>
                <w:sz w:val="22"/>
                <w:szCs w:val="22"/>
                <w:lang w:val="en-US" w:bidi="ar-SA"/>
              </w:rPr>
              <w:t>-Computer $_.name `</w:t>
            </w:r>
          </w:p>
          <w:p w:rsidR="002E5ED8" w:rsidRPr="00B77663" w:rsidRDefault="002E5ED8" w:rsidP="002E5ED8">
            <w:pPr>
              <w:widowControl/>
              <w:shd w:val="clear" w:color="auto" w:fill="FFFFFF"/>
              <w:suppressAutoHyphens w:val="0"/>
              <w:autoSpaceDE w:val="0"/>
              <w:autoSpaceDN w:val="0"/>
              <w:adjustRightInd w:val="0"/>
              <w:rPr>
                <w:rFonts w:ascii="Arial" w:hAnsi="Arial" w:cs="Arial"/>
                <w:color w:val="auto"/>
                <w:sz w:val="22"/>
                <w:szCs w:val="22"/>
                <w:lang w:val="en-US" w:bidi="ar-SA"/>
              </w:rPr>
            </w:pPr>
            <w:r w:rsidRPr="00B77663">
              <w:rPr>
                <w:rFonts w:ascii="Arial" w:hAnsi="Arial" w:cs="Arial"/>
                <w:color w:val="auto"/>
                <w:sz w:val="22"/>
                <w:szCs w:val="22"/>
                <w:lang w:val="en-US" w:bidi="ar-SA"/>
              </w:rPr>
              <w:tab/>
            </w:r>
            <w:r w:rsidRPr="00B77663">
              <w:rPr>
                <w:rFonts w:ascii="Arial" w:hAnsi="Arial" w:cs="Arial"/>
                <w:color w:val="auto"/>
                <w:sz w:val="22"/>
                <w:szCs w:val="22"/>
                <w:lang w:val="en-US" w:bidi="ar-SA"/>
              </w:rPr>
              <w:tab/>
            </w:r>
            <w:r w:rsidRPr="00B77663">
              <w:rPr>
                <w:rFonts w:ascii="Arial" w:hAnsi="Arial" w:cs="Arial"/>
                <w:color w:val="auto"/>
                <w:sz w:val="22"/>
                <w:szCs w:val="22"/>
                <w:lang w:val="en-US" w:bidi="ar-SA"/>
              </w:rPr>
              <w:tab/>
            </w:r>
            <w:r w:rsidRPr="00B77663">
              <w:rPr>
                <w:rFonts w:ascii="Arial" w:hAnsi="Arial" w:cs="Arial"/>
                <w:color w:val="auto"/>
                <w:sz w:val="22"/>
                <w:szCs w:val="22"/>
                <w:lang w:val="en-US" w:bidi="ar-SA"/>
              </w:rPr>
              <w:tab/>
            </w:r>
            <w:r w:rsidRPr="00B77663">
              <w:rPr>
                <w:rFonts w:ascii="Arial" w:hAnsi="Arial" w:cs="Arial"/>
                <w:color w:val="auto"/>
                <w:sz w:val="22"/>
                <w:szCs w:val="22"/>
                <w:lang w:val="en-US" w:bidi="ar-SA"/>
              </w:rPr>
              <w:tab/>
            </w:r>
            <w:r w:rsidRPr="00B77663">
              <w:rPr>
                <w:rFonts w:ascii="Arial" w:hAnsi="Arial" w:cs="Arial"/>
                <w:color w:val="auto"/>
                <w:sz w:val="22"/>
                <w:szCs w:val="22"/>
                <w:lang w:val="en-US" w:bidi="ar-SA"/>
              </w:rPr>
              <w:tab/>
            </w:r>
            <w:r w:rsidRPr="00B77663">
              <w:rPr>
                <w:rFonts w:ascii="Arial" w:hAnsi="Arial" w:cs="Arial"/>
                <w:color w:val="auto"/>
                <w:sz w:val="22"/>
                <w:szCs w:val="22"/>
                <w:lang w:val="en-US" w:bidi="ar-SA"/>
              </w:rPr>
              <w:tab/>
            </w:r>
            <w:r w:rsidRPr="00B77663">
              <w:rPr>
                <w:rFonts w:ascii="Arial" w:hAnsi="Arial" w:cs="Arial"/>
                <w:color w:val="auto"/>
                <w:sz w:val="22"/>
                <w:szCs w:val="22"/>
                <w:lang w:val="en-US" w:bidi="ar-SA"/>
              </w:rPr>
              <w:tab/>
            </w:r>
            <w:r w:rsidRPr="00B77663">
              <w:rPr>
                <w:rFonts w:ascii="Arial" w:hAnsi="Arial" w:cs="Arial"/>
                <w:color w:val="auto"/>
                <w:sz w:val="22"/>
                <w:szCs w:val="22"/>
                <w:lang w:val="en-US" w:bidi="ar-SA"/>
              </w:rPr>
              <w:tab/>
            </w:r>
            <w:r w:rsidRPr="00B77663">
              <w:rPr>
                <w:rFonts w:ascii="Arial" w:hAnsi="Arial" w:cs="Arial"/>
                <w:color w:val="auto"/>
                <w:sz w:val="22"/>
                <w:szCs w:val="22"/>
                <w:lang w:val="en-US" w:bidi="ar-SA"/>
              </w:rPr>
              <w:tab/>
            </w:r>
            <w:r w:rsidRPr="00B77663">
              <w:rPr>
                <w:rFonts w:ascii="Arial" w:hAnsi="Arial" w:cs="Arial"/>
                <w:color w:val="auto"/>
                <w:sz w:val="22"/>
                <w:szCs w:val="22"/>
                <w:lang w:val="en-US" w:bidi="ar-SA"/>
              </w:rPr>
              <w:tab/>
            </w:r>
            <w:r w:rsidRPr="00B77663">
              <w:rPr>
                <w:rFonts w:ascii="Arial" w:hAnsi="Arial" w:cs="Arial"/>
                <w:color w:val="auto"/>
                <w:sz w:val="22"/>
                <w:szCs w:val="22"/>
                <w:lang w:val="en-US" w:bidi="ar-SA"/>
              </w:rPr>
              <w:tab/>
            </w:r>
            <w:r w:rsidRPr="00B77663">
              <w:rPr>
                <w:rFonts w:ascii="Arial" w:hAnsi="Arial" w:cs="Arial"/>
                <w:color w:val="auto"/>
                <w:sz w:val="22"/>
                <w:szCs w:val="22"/>
                <w:lang w:val="en-US" w:bidi="ar-SA"/>
              </w:rPr>
              <w:tab/>
            </w:r>
            <w:r w:rsidRPr="00B77663">
              <w:rPr>
                <w:rFonts w:ascii="Arial" w:hAnsi="Arial" w:cs="Arial"/>
                <w:color w:val="auto"/>
                <w:sz w:val="22"/>
                <w:szCs w:val="22"/>
                <w:lang w:val="en-US" w:bidi="ar-SA"/>
              </w:rPr>
              <w:tab/>
            </w:r>
            <w:r w:rsidRPr="00B77663">
              <w:rPr>
                <w:rFonts w:ascii="Arial" w:hAnsi="Arial" w:cs="Arial"/>
                <w:color w:val="auto"/>
                <w:sz w:val="22"/>
                <w:szCs w:val="22"/>
                <w:lang w:val="en-US" w:bidi="ar-SA"/>
              </w:rPr>
              <w:tab/>
            </w:r>
            <w:r w:rsidRPr="00B77663">
              <w:rPr>
                <w:rFonts w:ascii="Arial" w:hAnsi="Arial" w:cs="Arial"/>
                <w:color w:val="auto"/>
                <w:sz w:val="22"/>
                <w:szCs w:val="22"/>
                <w:lang w:val="en-US" w:bidi="ar-SA"/>
              </w:rPr>
              <w:tab/>
            </w:r>
            <w:r w:rsidRPr="00B77663">
              <w:rPr>
                <w:rFonts w:ascii="Arial" w:hAnsi="Arial" w:cs="Arial"/>
                <w:color w:val="auto"/>
                <w:sz w:val="22"/>
                <w:szCs w:val="22"/>
                <w:lang w:val="en-US" w:bidi="ar-SA"/>
              </w:rPr>
              <w:tab/>
              <w:t>-ReportType Html `</w:t>
            </w:r>
          </w:p>
          <w:p w:rsidR="002E5ED8" w:rsidRPr="00B77663" w:rsidRDefault="002E5ED8" w:rsidP="002E5ED8">
            <w:pPr>
              <w:widowControl/>
              <w:shd w:val="clear" w:color="auto" w:fill="FFFFFF"/>
              <w:suppressAutoHyphens w:val="0"/>
              <w:autoSpaceDE w:val="0"/>
              <w:autoSpaceDN w:val="0"/>
              <w:adjustRightInd w:val="0"/>
              <w:rPr>
                <w:rFonts w:ascii="Arial" w:hAnsi="Arial" w:cs="Arial"/>
                <w:color w:val="auto"/>
                <w:sz w:val="22"/>
                <w:szCs w:val="22"/>
                <w:lang w:val="en-US" w:bidi="ar-SA"/>
              </w:rPr>
            </w:pPr>
            <w:r w:rsidRPr="00B77663">
              <w:rPr>
                <w:rFonts w:ascii="Arial" w:hAnsi="Arial" w:cs="Arial"/>
                <w:color w:val="auto"/>
                <w:sz w:val="22"/>
                <w:szCs w:val="22"/>
                <w:lang w:val="en-US" w:bidi="ar-SA"/>
              </w:rPr>
              <w:tab/>
            </w:r>
            <w:r w:rsidRPr="00B77663">
              <w:rPr>
                <w:rFonts w:ascii="Arial" w:hAnsi="Arial" w:cs="Arial"/>
                <w:color w:val="auto"/>
                <w:sz w:val="22"/>
                <w:szCs w:val="22"/>
                <w:lang w:val="en-US" w:bidi="ar-SA"/>
              </w:rPr>
              <w:tab/>
            </w:r>
            <w:r w:rsidRPr="00B77663">
              <w:rPr>
                <w:rFonts w:ascii="Arial" w:hAnsi="Arial" w:cs="Arial"/>
                <w:color w:val="auto"/>
                <w:sz w:val="22"/>
                <w:szCs w:val="22"/>
                <w:lang w:val="en-US" w:bidi="ar-SA"/>
              </w:rPr>
              <w:tab/>
            </w:r>
            <w:r w:rsidRPr="00B77663">
              <w:rPr>
                <w:rFonts w:ascii="Arial" w:hAnsi="Arial" w:cs="Arial"/>
                <w:color w:val="auto"/>
                <w:sz w:val="22"/>
                <w:szCs w:val="22"/>
                <w:lang w:val="en-US" w:bidi="ar-SA"/>
              </w:rPr>
              <w:tab/>
            </w:r>
            <w:r w:rsidRPr="00B77663">
              <w:rPr>
                <w:rFonts w:ascii="Arial" w:hAnsi="Arial" w:cs="Arial"/>
                <w:color w:val="auto"/>
                <w:sz w:val="22"/>
                <w:szCs w:val="22"/>
                <w:lang w:val="en-US" w:bidi="ar-SA"/>
              </w:rPr>
              <w:tab/>
            </w:r>
            <w:r w:rsidRPr="00B77663">
              <w:rPr>
                <w:rFonts w:ascii="Arial" w:hAnsi="Arial" w:cs="Arial"/>
                <w:color w:val="auto"/>
                <w:sz w:val="22"/>
                <w:szCs w:val="22"/>
                <w:lang w:val="en-US" w:bidi="ar-SA"/>
              </w:rPr>
              <w:tab/>
            </w:r>
            <w:r w:rsidRPr="00B77663">
              <w:rPr>
                <w:rFonts w:ascii="Arial" w:hAnsi="Arial" w:cs="Arial"/>
                <w:color w:val="auto"/>
                <w:sz w:val="22"/>
                <w:szCs w:val="22"/>
                <w:lang w:val="en-US" w:bidi="ar-SA"/>
              </w:rPr>
              <w:tab/>
            </w:r>
            <w:r w:rsidRPr="00B77663">
              <w:rPr>
                <w:rFonts w:ascii="Arial" w:hAnsi="Arial" w:cs="Arial"/>
                <w:color w:val="auto"/>
                <w:sz w:val="22"/>
                <w:szCs w:val="22"/>
                <w:lang w:val="en-US" w:bidi="ar-SA"/>
              </w:rPr>
              <w:tab/>
            </w:r>
            <w:r w:rsidRPr="00B77663">
              <w:rPr>
                <w:rFonts w:ascii="Arial" w:hAnsi="Arial" w:cs="Arial"/>
                <w:color w:val="auto"/>
                <w:sz w:val="22"/>
                <w:szCs w:val="22"/>
                <w:lang w:val="en-US" w:bidi="ar-SA"/>
              </w:rPr>
              <w:tab/>
            </w:r>
            <w:r w:rsidRPr="00B77663">
              <w:rPr>
                <w:rFonts w:ascii="Arial" w:hAnsi="Arial" w:cs="Arial"/>
                <w:color w:val="auto"/>
                <w:sz w:val="22"/>
                <w:szCs w:val="22"/>
                <w:lang w:val="en-US" w:bidi="ar-SA"/>
              </w:rPr>
              <w:tab/>
            </w:r>
            <w:r w:rsidRPr="00B77663">
              <w:rPr>
                <w:rFonts w:ascii="Arial" w:hAnsi="Arial" w:cs="Arial"/>
                <w:color w:val="auto"/>
                <w:sz w:val="22"/>
                <w:szCs w:val="22"/>
                <w:lang w:val="en-US" w:bidi="ar-SA"/>
              </w:rPr>
              <w:tab/>
            </w:r>
            <w:r w:rsidRPr="00B77663">
              <w:rPr>
                <w:rFonts w:ascii="Arial" w:hAnsi="Arial" w:cs="Arial"/>
                <w:color w:val="auto"/>
                <w:sz w:val="22"/>
                <w:szCs w:val="22"/>
                <w:lang w:val="en-US" w:bidi="ar-SA"/>
              </w:rPr>
              <w:tab/>
            </w:r>
            <w:r w:rsidRPr="00B77663">
              <w:rPr>
                <w:rFonts w:ascii="Arial" w:hAnsi="Arial" w:cs="Arial"/>
                <w:color w:val="auto"/>
                <w:sz w:val="22"/>
                <w:szCs w:val="22"/>
                <w:lang w:val="en-US" w:bidi="ar-SA"/>
              </w:rPr>
              <w:tab/>
            </w:r>
            <w:r w:rsidRPr="00B77663">
              <w:rPr>
                <w:rFonts w:ascii="Arial" w:hAnsi="Arial" w:cs="Arial"/>
                <w:color w:val="auto"/>
                <w:sz w:val="22"/>
                <w:szCs w:val="22"/>
                <w:lang w:val="en-US" w:bidi="ar-SA"/>
              </w:rPr>
              <w:tab/>
            </w:r>
            <w:r w:rsidRPr="00B77663">
              <w:rPr>
                <w:rFonts w:ascii="Arial" w:hAnsi="Arial" w:cs="Arial"/>
                <w:color w:val="auto"/>
                <w:sz w:val="22"/>
                <w:szCs w:val="22"/>
                <w:lang w:val="en-US" w:bidi="ar-SA"/>
              </w:rPr>
              <w:tab/>
            </w:r>
            <w:r w:rsidRPr="00B77663">
              <w:rPr>
                <w:rFonts w:ascii="Arial" w:hAnsi="Arial" w:cs="Arial"/>
                <w:color w:val="auto"/>
                <w:sz w:val="22"/>
                <w:szCs w:val="22"/>
                <w:lang w:val="en-US" w:bidi="ar-SA"/>
              </w:rPr>
              <w:tab/>
            </w:r>
            <w:r w:rsidRPr="00B77663">
              <w:rPr>
                <w:rFonts w:ascii="Arial" w:hAnsi="Arial" w:cs="Arial"/>
                <w:color w:val="auto"/>
                <w:sz w:val="22"/>
                <w:szCs w:val="22"/>
                <w:lang w:val="en-US" w:bidi="ar-SA"/>
              </w:rPr>
              <w:tab/>
              <w:t xml:space="preserve">-Path </w:t>
            </w:r>
            <w:r w:rsidR="00BA6AF3" w:rsidRPr="00B77663">
              <w:rPr>
                <w:rFonts w:ascii="Arial" w:hAnsi="Arial" w:cs="Arial"/>
                <w:color w:val="auto"/>
                <w:sz w:val="22"/>
                <w:szCs w:val="22"/>
                <w:lang w:val="en-US" w:bidi="ar-SA"/>
              </w:rPr>
              <w:t>E:\Data\rsop\</w:t>
            </w:r>
            <w:r w:rsidRPr="00B77663">
              <w:rPr>
                <w:rFonts w:ascii="Arial" w:hAnsi="Arial" w:cs="Arial"/>
                <w:color w:val="auto"/>
                <w:sz w:val="22"/>
                <w:szCs w:val="22"/>
                <w:lang w:val="en-US" w:bidi="ar-SA"/>
              </w:rPr>
              <w:t xml:space="preserve">$_.name.htm  </w:t>
            </w:r>
          </w:p>
          <w:p w:rsidR="002E5ED8" w:rsidRPr="00DE238A" w:rsidRDefault="006821CF" w:rsidP="002E5ED8">
            <w:pPr>
              <w:widowControl/>
              <w:shd w:val="clear" w:color="auto" w:fill="FFFFFF"/>
              <w:suppressAutoHyphens w:val="0"/>
              <w:autoSpaceDE w:val="0"/>
              <w:autoSpaceDN w:val="0"/>
              <w:adjustRightInd w:val="0"/>
              <w:rPr>
                <w:rFonts w:ascii="Arial" w:hAnsi="Arial" w:cs="Arial"/>
                <w:color w:val="auto"/>
                <w:sz w:val="22"/>
                <w:szCs w:val="22"/>
                <w:lang w:bidi="ar-SA"/>
              </w:rPr>
            </w:pPr>
            <w:r w:rsidRPr="00B77663">
              <w:rPr>
                <w:rFonts w:ascii="Arial" w:hAnsi="Arial" w:cs="Arial"/>
                <w:color w:val="auto"/>
                <w:sz w:val="22"/>
                <w:szCs w:val="22"/>
                <w:lang w:val="en-US" w:bidi="ar-SA"/>
              </w:rPr>
              <w:tab/>
            </w:r>
            <w:r w:rsidRPr="00B77663">
              <w:rPr>
                <w:rFonts w:ascii="Arial" w:hAnsi="Arial" w:cs="Arial"/>
                <w:color w:val="auto"/>
                <w:sz w:val="22"/>
                <w:szCs w:val="22"/>
                <w:lang w:val="en-US" w:bidi="ar-SA"/>
              </w:rPr>
              <w:tab/>
            </w:r>
            <w:r w:rsidR="00C71D24" w:rsidRPr="00B77663">
              <w:rPr>
                <w:rFonts w:ascii="Arial" w:hAnsi="Arial" w:cs="Arial"/>
                <w:color w:val="auto"/>
                <w:sz w:val="22"/>
                <w:szCs w:val="22"/>
                <w:lang w:val="en-US" w:bidi="ar-SA"/>
              </w:rPr>
              <w:tab/>
            </w:r>
            <w:r>
              <w:rPr>
                <w:rFonts w:ascii="Arial" w:hAnsi="Arial" w:cs="Arial"/>
                <w:color w:val="auto"/>
                <w:sz w:val="22"/>
                <w:szCs w:val="22"/>
                <w:lang w:bidi="ar-SA"/>
              </w:rPr>
              <w:t>}</w:t>
            </w:r>
          </w:p>
          <w:p w:rsidR="00C62425" w:rsidRPr="00C71D24" w:rsidRDefault="00C62425" w:rsidP="00C71D24">
            <w:pPr>
              <w:widowControl/>
              <w:shd w:val="clear" w:color="auto" w:fill="FFFFFF"/>
              <w:suppressAutoHyphens w:val="0"/>
              <w:autoSpaceDE w:val="0"/>
              <w:autoSpaceDN w:val="0"/>
              <w:adjustRightInd w:val="0"/>
              <w:rPr>
                <w:rFonts w:ascii="Lucida Console" w:hAnsi="Lucida Console" w:cs="Lucida Console"/>
                <w:color w:val="auto"/>
                <w:sz w:val="18"/>
                <w:szCs w:val="18"/>
                <w:lang w:bidi="ar-SA"/>
              </w:rPr>
            </w:pPr>
          </w:p>
        </w:tc>
      </w:tr>
    </w:tbl>
    <w:p w:rsidR="00C62425" w:rsidRDefault="00C62425">
      <w:pPr>
        <w:jc w:val="both"/>
        <w:rPr>
          <w:rFonts w:ascii="Arial" w:hAnsi="Arial"/>
          <w:color w:val="000000"/>
          <w:sz w:val="22"/>
          <w:szCs w:val="22"/>
        </w:rPr>
      </w:pPr>
    </w:p>
    <w:p w:rsidR="00A86EFA" w:rsidRPr="0017692A" w:rsidRDefault="00A86EFA" w:rsidP="00A86EFA">
      <w:pPr>
        <w:jc w:val="both"/>
        <w:rPr>
          <w:rFonts w:ascii="Arial" w:hAnsi="Arial"/>
          <w:color w:val="auto"/>
          <w:sz w:val="22"/>
          <w:szCs w:val="22"/>
        </w:rPr>
      </w:pPr>
      <w:r w:rsidRPr="0017692A">
        <w:rPr>
          <w:rFonts w:ascii="Arial" w:hAnsi="Arial"/>
          <w:color w:val="auto"/>
          <w:sz w:val="22"/>
          <w:szCs w:val="22"/>
        </w:rPr>
        <w:t>La c</w:t>
      </w:r>
      <w:r w:rsidR="00D24A59">
        <w:rPr>
          <w:rFonts w:ascii="Arial" w:hAnsi="Arial"/>
          <w:color w:val="auto"/>
          <w:sz w:val="22"/>
          <w:szCs w:val="22"/>
        </w:rPr>
        <w:t xml:space="preserve">ommande PowerShell </w:t>
      </w:r>
      <w:r w:rsidRPr="00B77663">
        <w:rPr>
          <w:rFonts w:ascii="Arial" w:hAnsi="Arial"/>
          <w:bCs/>
          <w:color w:val="auto"/>
          <w:sz w:val="22"/>
          <w:szCs w:val="22"/>
        </w:rPr>
        <w:t>Get-ADComputer</w:t>
      </w:r>
      <w:r w:rsidRPr="0017692A">
        <w:rPr>
          <w:rFonts w:ascii="Arial" w:hAnsi="Arial"/>
          <w:color w:val="auto"/>
          <w:sz w:val="22"/>
          <w:szCs w:val="22"/>
        </w:rPr>
        <w:t xml:space="preserve"> permet de récupérer un ou des ordinateurs de l'annuaire Active Directory.</w:t>
      </w:r>
    </w:p>
    <w:p w:rsidR="00A86EFA" w:rsidRPr="0017692A" w:rsidRDefault="00A86EFA" w:rsidP="00A86EFA">
      <w:pPr>
        <w:jc w:val="both"/>
        <w:rPr>
          <w:color w:val="auto"/>
        </w:rPr>
      </w:pPr>
      <w:r w:rsidRPr="0017692A">
        <w:rPr>
          <w:rFonts w:ascii="Arial" w:hAnsi="Arial"/>
          <w:color w:val="auto"/>
          <w:sz w:val="22"/>
          <w:szCs w:val="22"/>
        </w:rPr>
        <w:t>Les principaux paramètres sont :</w:t>
      </w:r>
    </w:p>
    <w:p w:rsidR="00A86EFA" w:rsidRPr="0017692A" w:rsidRDefault="00A86EFA" w:rsidP="00A86EFA">
      <w:pPr>
        <w:numPr>
          <w:ilvl w:val="0"/>
          <w:numId w:val="7"/>
        </w:numPr>
        <w:jc w:val="both"/>
        <w:rPr>
          <w:color w:val="auto"/>
        </w:rPr>
      </w:pPr>
      <w:r w:rsidRPr="0017692A">
        <w:rPr>
          <w:rStyle w:val="Accentuationforte"/>
          <w:rFonts w:ascii="Arial" w:hAnsi="Arial"/>
          <w:b w:val="0"/>
          <w:bCs w:val="0"/>
          <w:color w:val="auto"/>
          <w:sz w:val="22"/>
          <w:szCs w:val="22"/>
        </w:rPr>
        <w:t>SearchBase : permet d'indiquer la partie de l'annuaire où effectuer la recherche en indiquant le DN (</w:t>
      </w:r>
      <w:r w:rsidRPr="0017692A">
        <w:rPr>
          <w:rStyle w:val="Accentuation"/>
          <w:rFonts w:ascii="Arial" w:hAnsi="Arial"/>
          <w:color w:val="auto"/>
          <w:sz w:val="22"/>
          <w:szCs w:val="22"/>
        </w:rPr>
        <w:t>Distinguished Name</w:t>
      </w:r>
      <w:r w:rsidRPr="0017692A">
        <w:rPr>
          <w:rStyle w:val="Accentuationforte"/>
          <w:rFonts w:ascii="Arial" w:hAnsi="Arial"/>
          <w:b w:val="0"/>
          <w:bCs w:val="0"/>
          <w:color w:val="auto"/>
          <w:sz w:val="22"/>
          <w:szCs w:val="22"/>
        </w:rPr>
        <w:t>);</w:t>
      </w:r>
    </w:p>
    <w:p w:rsidR="00A86EFA" w:rsidRPr="0017692A" w:rsidRDefault="00A86EFA" w:rsidP="00A86EFA">
      <w:pPr>
        <w:numPr>
          <w:ilvl w:val="0"/>
          <w:numId w:val="7"/>
        </w:numPr>
        <w:jc w:val="both"/>
        <w:rPr>
          <w:color w:val="auto"/>
        </w:rPr>
      </w:pPr>
      <w:r w:rsidRPr="0017692A">
        <w:rPr>
          <w:rStyle w:val="Accentuationforte"/>
          <w:rFonts w:ascii="Arial" w:hAnsi="Arial"/>
          <w:b w:val="0"/>
          <w:bCs w:val="0"/>
          <w:color w:val="auto"/>
          <w:sz w:val="22"/>
          <w:szCs w:val="22"/>
        </w:rPr>
        <w:t>Filter : permet de préciser des critères de filtrage de la recherche (* signifie tous).</w:t>
      </w:r>
    </w:p>
    <w:p w:rsidR="00A86EFA" w:rsidRPr="0017692A" w:rsidRDefault="00A86EFA" w:rsidP="00BF557D">
      <w:pPr>
        <w:jc w:val="both"/>
        <w:rPr>
          <w:rFonts w:ascii="Arial" w:hAnsi="Arial"/>
          <w:color w:val="auto"/>
          <w:sz w:val="22"/>
          <w:szCs w:val="22"/>
        </w:rPr>
      </w:pPr>
    </w:p>
    <w:p w:rsidR="00C62425" w:rsidRPr="0017692A" w:rsidRDefault="00BE6D39" w:rsidP="00BF557D">
      <w:pPr>
        <w:jc w:val="both"/>
        <w:rPr>
          <w:color w:val="auto"/>
        </w:rPr>
      </w:pPr>
      <w:r w:rsidRPr="0017692A">
        <w:rPr>
          <w:rFonts w:ascii="Arial" w:hAnsi="Arial"/>
          <w:color w:val="auto"/>
          <w:sz w:val="22"/>
          <w:szCs w:val="22"/>
        </w:rPr>
        <w:t xml:space="preserve">La </w:t>
      </w:r>
      <w:r w:rsidR="00D24A59" w:rsidRPr="0017692A">
        <w:rPr>
          <w:rFonts w:ascii="Arial" w:hAnsi="Arial"/>
          <w:color w:val="auto"/>
          <w:sz w:val="22"/>
          <w:szCs w:val="22"/>
        </w:rPr>
        <w:t>c</w:t>
      </w:r>
      <w:r w:rsidR="00D24A59">
        <w:rPr>
          <w:rFonts w:ascii="Arial" w:hAnsi="Arial"/>
          <w:color w:val="auto"/>
          <w:sz w:val="22"/>
          <w:szCs w:val="22"/>
        </w:rPr>
        <w:t xml:space="preserve">ommande PowerShell </w:t>
      </w:r>
      <w:r w:rsidRPr="00B77663">
        <w:rPr>
          <w:rFonts w:ascii="Arial" w:hAnsi="Arial"/>
          <w:bCs/>
          <w:color w:val="auto"/>
          <w:sz w:val="22"/>
          <w:szCs w:val="22"/>
        </w:rPr>
        <w:t>Get-GPResultantSetofPolicy</w:t>
      </w:r>
      <w:r w:rsidRPr="0017692A">
        <w:rPr>
          <w:rFonts w:ascii="Arial" w:hAnsi="Arial"/>
          <w:color w:val="auto"/>
          <w:sz w:val="22"/>
          <w:szCs w:val="22"/>
        </w:rPr>
        <w:t xml:space="preserve"> permet d</w:t>
      </w:r>
      <w:r w:rsidR="001E1F4C">
        <w:rPr>
          <w:rFonts w:ascii="Arial" w:hAnsi="Arial"/>
          <w:color w:val="auto"/>
          <w:sz w:val="22"/>
          <w:szCs w:val="22"/>
        </w:rPr>
        <w:t>’afficher</w:t>
      </w:r>
      <w:r w:rsidR="00BC7239">
        <w:rPr>
          <w:rFonts w:ascii="Arial" w:hAnsi="Arial"/>
          <w:color w:val="auto"/>
          <w:sz w:val="22"/>
          <w:szCs w:val="22"/>
        </w:rPr>
        <w:t xml:space="preserve"> </w:t>
      </w:r>
      <w:r w:rsidR="007B7D12">
        <w:rPr>
          <w:rFonts w:ascii="Arial" w:hAnsi="Arial"/>
          <w:color w:val="auto"/>
          <w:sz w:val="22"/>
          <w:szCs w:val="22"/>
        </w:rPr>
        <w:t xml:space="preserve">le résultat </w:t>
      </w:r>
      <w:r w:rsidR="001E1F4C">
        <w:rPr>
          <w:rFonts w:ascii="Arial" w:hAnsi="Arial"/>
          <w:color w:val="auto"/>
          <w:sz w:val="22"/>
          <w:szCs w:val="22"/>
        </w:rPr>
        <w:t>du</w:t>
      </w:r>
      <w:r w:rsidRPr="0017692A">
        <w:rPr>
          <w:rFonts w:ascii="Arial" w:hAnsi="Arial"/>
          <w:color w:val="auto"/>
          <w:sz w:val="22"/>
          <w:szCs w:val="22"/>
        </w:rPr>
        <w:t xml:space="preserve"> jeu de stratégie </w:t>
      </w:r>
      <w:r w:rsidR="001E1F4C">
        <w:rPr>
          <w:rFonts w:ascii="Arial" w:hAnsi="Arial"/>
          <w:color w:val="auto"/>
          <w:sz w:val="22"/>
          <w:szCs w:val="22"/>
        </w:rPr>
        <w:t>de groupe (</w:t>
      </w:r>
      <w:r w:rsidRPr="0017692A">
        <w:rPr>
          <w:rFonts w:ascii="Arial" w:hAnsi="Arial"/>
          <w:color w:val="auto"/>
          <w:sz w:val="22"/>
          <w:szCs w:val="22"/>
        </w:rPr>
        <w:t>GPO</w:t>
      </w:r>
      <w:r w:rsidR="001E1F4C">
        <w:rPr>
          <w:rFonts w:ascii="Arial" w:hAnsi="Arial"/>
          <w:color w:val="auto"/>
          <w:sz w:val="22"/>
          <w:szCs w:val="22"/>
        </w:rPr>
        <w:t>)</w:t>
      </w:r>
      <w:r w:rsidRPr="0017692A">
        <w:rPr>
          <w:rFonts w:ascii="Arial" w:hAnsi="Arial"/>
          <w:color w:val="auto"/>
          <w:sz w:val="22"/>
          <w:szCs w:val="22"/>
        </w:rPr>
        <w:t xml:space="preserve"> configuré sur une machine, un utilisateur ou les deux. </w:t>
      </w:r>
    </w:p>
    <w:p w:rsidR="00C62425" w:rsidRPr="0017692A" w:rsidRDefault="00C62425">
      <w:pPr>
        <w:jc w:val="both"/>
        <w:rPr>
          <w:color w:val="auto"/>
        </w:rPr>
      </w:pPr>
    </w:p>
    <w:p w:rsidR="00C62425" w:rsidRDefault="00BE6D39">
      <w:pPr>
        <w:pStyle w:val="Titre1"/>
        <w:numPr>
          <w:ilvl w:val="0"/>
          <w:numId w:val="1"/>
        </w:numPr>
        <w:rPr>
          <w:rFonts w:ascii="Arial" w:hAnsi="Arial"/>
          <w:sz w:val="22"/>
          <w:szCs w:val="22"/>
        </w:rPr>
      </w:pPr>
      <w:bookmarkStart w:id="17" w:name="_Toc472766029"/>
      <w:r>
        <w:rPr>
          <w:rFonts w:ascii="Arial" w:hAnsi="Arial"/>
          <w:sz w:val="22"/>
          <w:szCs w:val="22"/>
        </w:rPr>
        <w:t>Document 11 – Incident lors de la phase de déploiement</w:t>
      </w:r>
      <w:bookmarkEnd w:id="17"/>
    </w:p>
    <w:p w:rsidR="00C62425" w:rsidRDefault="00C62425">
      <w:pPr>
        <w:jc w:val="both"/>
        <w:rPr>
          <w:rFonts w:ascii="Arial" w:hAnsi="Arial"/>
          <w:color w:val="000000"/>
          <w:sz w:val="22"/>
          <w:szCs w:val="22"/>
          <w:u w:val="single"/>
        </w:rPr>
      </w:pPr>
    </w:p>
    <w:p w:rsidR="00C62425" w:rsidRPr="004A6C43" w:rsidRDefault="00BE6D39">
      <w:pPr>
        <w:jc w:val="both"/>
        <w:rPr>
          <w:rFonts w:ascii="Arial" w:hAnsi="Arial"/>
          <w:color w:val="000000"/>
          <w:sz w:val="22"/>
          <w:szCs w:val="22"/>
        </w:rPr>
      </w:pPr>
      <w:r>
        <w:rPr>
          <w:rFonts w:ascii="Arial" w:hAnsi="Arial"/>
          <w:color w:val="000000"/>
          <w:sz w:val="22"/>
          <w:szCs w:val="22"/>
        </w:rPr>
        <w:t xml:space="preserve">A l'aide d'un script de vérification en </w:t>
      </w:r>
      <w:r w:rsidR="005B6B0F">
        <w:rPr>
          <w:rFonts w:ascii="Arial" w:hAnsi="Arial"/>
          <w:color w:val="000000"/>
          <w:sz w:val="22"/>
          <w:szCs w:val="22"/>
        </w:rPr>
        <w:t>PowerShell</w:t>
      </w:r>
      <w:r w:rsidR="00C07EA5">
        <w:rPr>
          <w:rFonts w:ascii="Arial" w:hAnsi="Arial"/>
          <w:color w:val="000000"/>
          <w:sz w:val="22"/>
          <w:szCs w:val="22"/>
        </w:rPr>
        <w:t xml:space="preserve"> </w:t>
      </w:r>
      <w:r w:rsidR="007944BB">
        <w:rPr>
          <w:rFonts w:ascii="Arial" w:hAnsi="Arial"/>
          <w:color w:val="000000"/>
          <w:sz w:val="22"/>
          <w:szCs w:val="22"/>
        </w:rPr>
        <w:t>utilisant</w:t>
      </w:r>
      <w:r w:rsidR="00126C0C">
        <w:rPr>
          <w:rFonts w:ascii="Arial" w:hAnsi="Arial"/>
          <w:color w:val="000000"/>
          <w:sz w:val="22"/>
          <w:szCs w:val="22"/>
        </w:rPr>
        <w:t xml:space="preserve"> la </w:t>
      </w:r>
      <w:r w:rsidR="00D24A59" w:rsidRPr="0017692A">
        <w:rPr>
          <w:rFonts w:ascii="Arial" w:hAnsi="Arial"/>
          <w:color w:val="auto"/>
          <w:sz w:val="22"/>
          <w:szCs w:val="22"/>
        </w:rPr>
        <w:t>c</w:t>
      </w:r>
      <w:r w:rsidR="00D24A59">
        <w:rPr>
          <w:rFonts w:ascii="Arial" w:hAnsi="Arial"/>
          <w:color w:val="auto"/>
          <w:sz w:val="22"/>
          <w:szCs w:val="22"/>
        </w:rPr>
        <w:t xml:space="preserve">ommande PowerShell </w:t>
      </w:r>
      <w:r w:rsidR="00C07EA5" w:rsidRPr="00B77663">
        <w:rPr>
          <w:rFonts w:ascii="Arial" w:hAnsi="Arial"/>
          <w:bCs/>
          <w:color w:val="000000"/>
          <w:sz w:val="22"/>
          <w:szCs w:val="22"/>
        </w:rPr>
        <w:t>Get</w:t>
      </w:r>
      <w:r w:rsidR="00C07EA5" w:rsidRPr="00B77663">
        <w:rPr>
          <w:rFonts w:ascii="Arial" w:hAnsi="Arial"/>
          <w:bCs/>
          <w:color w:val="000000"/>
          <w:sz w:val="22"/>
          <w:szCs w:val="22"/>
        </w:rPr>
        <w:noBreakHyphen/>
      </w:r>
      <w:r w:rsidRPr="00B77663">
        <w:rPr>
          <w:rFonts w:ascii="Arial" w:hAnsi="Arial"/>
          <w:bCs/>
          <w:color w:val="000000"/>
          <w:sz w:val="22"/>
          <w:szCs w:val="22"/>
        </w:rPr>
        <w:t>GPResultantSetOfPolicy</w:t>
      </w:r>
      <w:r>
        <w:rPr>
          <w:rFonts w:ascii="Arial" w:hAnsi="Arial"/>
          <w:color w:val="000000"/>
          <w:sz w:val="22"/>
          <w:szCs w:val="22"/>
        </w:rPr>
        <w:t>, vous constatez que le déploiement du logiciel antivirus a échoué sur toutes les machines d</w:t>
      </w:r>
      <w:r w:rsidR="00134F5F">
        <w:rPr>
          <w:rFonts w:ascii="Arial" w:hAnsi="Arial"/>
          <w:color w:val="000000"/>
          <w:sz w:val="22"/>
          <w:szCs w:val="22"/>
        </w:rPr>
        <w:t xml:space="preserve">u </w:t>
      </w:r>
      <w:r w:rsidR="00517116">
        <w:rPr>
          <w:rFonts w:ascii="Arial" w:hAnsi="Arial"/>
          <w:color w:val="000000"/>
          <w:sz w:val="22"/>
          <w:szCs w:val="22"/>
        </w:rPr>
        <w:t>VLAN</w:t>
      </w:r>
      <w:r w:rsidR="00C07EA5">
        <w:rPr>
          <w:rFonts w:ascii="Arial" w:hAnsi="Arial"/>
          <w:color w:val="000000"/>
          <w:sz w:val="22"/>
          <w:szCs w:val="22"/>
        </w:rPr>
        <w:t xml:space="preserve"> </w:t>
      </w:r>
      <w:r w:rsidR="0030378B">
        <w:rPr>
          <w:rFonts w:ascii="Arial" w:hAnsi="Arial"/>
          <w:b/>
          <w:bCs/>
          <w:color w:val="000000"/>
          <w:sz w:val="22"/>
          <w:szCs w:val="22"/>
        </w:rPr>
        <w:t>« </w:t>
      </w:r>
      <w:r w:rsidR="0030378B" w:rsidRPr="00B77663">
        <w:rPr>
          <w:rFonts w:ascii="Arial" w:hAnsi="Arial"/>
          <w:bCs/>
          <w:color w:val="000000"/>
          <w:sz w:val="22"/>
          <w:szCs w:val="22"/>
        </w:rPr>
        <w:t>OPHTALMO</w:t>
      </w:r>
      <w:r w:rsidR="0030378B">
        <w:rPr>
          <w:rFonts w:ascii="Arial" w:hAnsi="Arial"/>
          <w:b/>
          <w:bCs/>
          <w:color w:val="000000"/>
          <w:sz w:val="22"/>
          <w:szCs w:val="22"/>
        </w:rPr>
        <w:t> »</w:t>
      </w:r>
      <w:r>
        <w:rPr>
          <w:rFonts w:ascii="Arial" w:hAnsi="Arial"/>
          <w:color w:val="000000"/>
          <w:sz w:val="22"/>
          <w:szCs w:val="22"/>
        </w:rPr>
        <w:t>.</w:t>
      </w:r>
    </w:p>
    <w:p w:rsidR="00C62425" w:rsidRDefault="00C62425">
      <w:pPr>
        <w:jc w:val="both"/>
        <w:rPr>
          <w:rFonts w:ascii="Arial" w:hAnsi="Arial"/>
          <w:color w:val="000000"/>
          <w:sz w:val="22"/>
          <w:szCs w:val="22"/>
        </w:rPr>
      </w:pPr>
    </w:p>
    <w:p w:rsidR="00C62425" w:rsidRDefault="00BE6D39">
      <w:pPr>
        <w:jc w:val="both"/>
        <w:rPr>
          <w:rFonts w:ascii="Arial" w:hAnsi="Arial"/>
          <w:color w:val="000000"/>
          <w:sz w:val="22"/>
          <w:szCs w:val="22"/>
        </w:rPr>
      </w:pPr>
      <w:r>
        <w:rPr>
          <w:rFonts w:ascii="Arial" w:hAnsi="Arial"/>
          <w:color w:val="000000"/>
          <w:sz w:val="22"/>
          <w:szCs w:val="22"/>
        </w:rPr>
        <w:t>Vous effectuez un</w:t>
      </w:r>
      <w:r w:rsidR="002D127F">
        <w:rPr>
          <w:rFonts w:ascii="Arial" w:hAnsi="Arial"/>
          <w:color w:val="000000"/>
          <w:sz w:val="22"/>
          <w:szCs w:val="22"/>
        </w:rPr>
        <w:t>e commande</w:t>
      </w:r>
      <w:r w:rsidR="00C07EA5">
        <w:rPr>
          <w:rFonts w:ascii="Arial" w:hAnsi="Arial"/>
          <w:color w:val="000000"/>
          <w:sz w:val="22"/>
          <w:szCs w:val="22"/>
        </w:rPr>
        <w:t xml:space="preserve"> </w:t>
      </w:r>
      <w:r w:rsidRPr="00B77663">
        <w:rPr>
          <w:rFonts w:ascii="Arial" w:hAnsi="Arial"/>
          <w:bCs/>
          <w:i/>
          <w:iCs/>
          <w:color w:val="000000"/>
          <w:sz w:val="22"/>
          <w:szCs w:val="22"/>
        </w:rPr>
        <w:t>ping</w:t>
      </w:r>
      <w:r>
        <w:rPr>
          <w:rFonts w:ascii="Arial" w:hAnsi="Arial"/>
          <w:color w:val="000000"/>
          <w:sz w:val="22"/>
          <w:szCs w:val="22"/>
        </w:rPr>
        <w:t xml:space="preserve"> d'une machine </w:t>
      </w:r>
      <w:r w:rsidR="00134F5F">
        <w:rPr>
          <w:rFonts w:ascii="Arial" w:hAnsi="Arial"/>
          <w:color w:val="000000"/>
          <w:sz w:val="22"/>
          <w:szCs w:val="22"/>
        </w:rPr>
        <w:t xml:space="preserve">du </w:t>
      </w:r>
      <w:r w:rsidR="00517116">
        <w:rPr>
          <w:rFonts w:ascii="Arial" w:hAnsi="Arial"/>
          <w:color w:val="000000"/>
          <w:sz w:val="22"/>
          <w:szCs w:val="22"/>
        </w:rPr>
        <w:t>VLAN</w:t>
      </w:r>
      <w:r w:rsidR="00C07EA5">
        <w:rPr>
          <w:rFonts w:ascii="Arial" w:hAnsi="Arial"/>
          <w:color w:val="000000"/>
          <w:sz w:val="22"/>
          <w:szCs w:val="22"/>
        </w:rPr>
        <w:t xml:space="preserve"> </w:t>
      </w:r>
      <w:r w:rsidR="0030378B">
        <w:rPr>
          <w:rFonts w:ascii="Arial" w:hAnsi="Arial"/>
          <w:color w:val="000000"/>
          <w:sz w:val="22"/>
          <w:szCs w:val="22"/>
        </w:rPr>
        <w:t>« </w:t>
      </w:r>
      <w:r w:rsidR="0030378B" w:rsidRPr="00B77663">
        <w:rPr>
          <w:rFonts w:ascii="Arial" w:hAnsi="Arial"/>
          <w:color w:val="000000"/>
          <w:sz w:val="22"/>
          <w:szCs w:val="22"/>
        </w:rPr>
        <w:t>OPHTALMO</w:t>
      </w:r>
      <w:r w:rsidR="0030378B" w:rsidRPr="0030378B">
        <w:rPr>
          <w:rFonts w:ascii="Arial" w:hAnsi="Arial"/>
          <w:b/>
          <w:color w:val="000000"/>
          <w:sz w:val="22"/>
          <w:szCs w:val="22"/>
        </w:rPr>
        <w:t> </w:t>
      </w:r>
      <w:r w:rsidR="0030378B">
        <w:rPr>
          <w:rFonts w:ascii="Arial" w:hAnsi="Arial"/>
          <w:color w:val="000000"/>
          <w:sz w:val="22"/>
          <w:szCs w:val="22"/>
        </w:rPr>
        <w:t>»</w:t>
      </w:r>
      <w:r>
        <w:rPr>
          <w:rFonts w:ascii="Arial" w:hAnsi="Arial"/>
          <w:color w:val="000000"/>
          <w:sz w:val="22"/>
          <w:szCs w:val="22"/>
        </w:rPr>
        <w:t xml:space="preserve"> vers le serveur LDAP </w:t>
      </w:r>
      <w:r w:rsidR="00706D97">
        <w:rPr>
          <w:rFonts w:ascii="Arial" w:hAnsi="Arial"/>
          <w:color w:val="000000"/>
          <w:sz w:val="22"/>
          <w:szCs w:val="22"/>
        </w:rPr>
        <w:t>assurant la fonction</w:t>
      </w:r>
      <w:r>
        <w:rPr>
          <w:rFonts w:ascii="Arial" w:hAnsi="Arial"/>
          <w:color w:val="000000"/>
          <w:sz w:val="22"/>
          <w:szCs w:val="22"/>
        </w:rPr>
        <w:t xml:space="preserve"> de déploiement. Ce</w:t>
      </w:r>
      <w:r w:rsidR="002D127F">
        <w:rPr>
          <w:rFonts w:ascii="Arial" w:hAnsi="Arial"/>
          <w:color w:val="000000"/>
          <w:sz w:val="22"/>
          <w:szCs w:val="22"/>
        </w:rPr>
        <w:t xml:space="preserve">tte commande </w:t>
      </w:r>
      <w:r>
        <w:rPr>
          <w:rFonts w:ascii="Arial" w:hAnsi="Arial"/>
          <w:color w:val="000000"/>
          <w:sz w:val="22"/>
          <w:szCs w:val="22"/>
        </w:rPr>
        <w:t>aboutit avec succès.</w:t>
      </w:r>
    </w:p>
    <w:p w:rsidR="00853B31" w:rsidRDefault="00853B31">
      <w:pPr>
        <w:jc w:val="both"/>
        <w:rPr>
          <w:rFonts w:ascii="Arial" w:hAnsi="Arial"/>
          <w:color w:val="000000"/>
          <w:sz w:val="22"/>
          <w:szCs w:val="22"/>
        </w:rPr>
      </w:pPr>
    </w:p>
    <w:p w:rsidR="00853B31" w:rsidRDefault="00853B31">
      <w:pPr>
        <w:jc w:val="both"/>
      </w:pPr>
      <w:r>
        <w:rPr>
          <w:rFonts w:ascii="Arial" w:hAnsi="Arial"/>
          <w:color w:val="000000"/>
          <w:sz w:val="22"/>
          <w:szCs w:val="22"/>
        </w:rPr>
        <w:t>Vous contrôlez également le point de distribution logicielle (un dossier du serveur FICHIERS partagé sur le réseau). Il contient les fichiers nécessaires (notamment le paquet</w:t>
      </w:r>
      <w:r w:rsidR="00EF467A">
        <w:rPr>
          <w:rFonts w:ascii="Arial" w:hAnsi="Arial"/>
          <w:color w:val="000000"/>
          <w:sz w:val="22"/>
          <w:szCs w:val="22"/>
        </w:rPr>
        <w:t xml:space="preserve"> d’installation</w:t>
      </w:r>
      <w:r>
        <w:rPr>
          <w:rFonts w:ascii="Arial" w:hAnsi="Arial"/>
          <w:color w:val="000000"/>
          <w:sz w:val="22"/>
          <w:szCs w:val="22"/>
        </w:rPr>
        <w:t xml:space="preserve"> MSI).</w:t>
      </w:r>
    </w:p>
    <w:p w:rsidR="00C62425" w:rsidRDefault="00C62425">
      <w:pPr>
        <w:jc w:val="both"/>
        <w:rPr>
          <w:rFonts w:ascii="Arial" w:hAnsi="Arial"/>
          <w:color w:val="000000"/>
          <w:sz w:val="22"/>
          <w:szCs w:val="22"/>
        </w:rPr>
      </w:pPr>
    </w:p>
    <w:p w:rsidR="00C62425" w:rsidRDefault="00BE6D39">
      <w:pPr>
        <w:jc w:val="both"/>
        <w:rPr>
          <w:rFonts w:ascii="Arial" w:hAnsi="Arial"/>
          <w:color w:val="000000"/>
          <w:sz w:val="22"/>
          <w:szCs w:val="22"/>
        </w:rPr>
      </w:pPr>
      <w:r>
        <w:rPr>
          <w:rFonts w:ascii="Arial" w:hAnsi="Arial"/>
          <w:color w:val="000000"/>
          <w:sz w:val="22"/>
          <w:szCs w:val="22"/>
        </w:rPr>
        <w:t xml:space="preserve">En outre, </w:t>
      </w:r>
      <w:r w:rsidR="00134F5F">
        <w:rPr>
          <w:rFonts w:ascii="Arial" w:hAnsi="Arial"/>
          <w:color w:val="000000"/>
          <w:sz w:val="22"/>
          <w:szCs w:val="22"/>
        </w:rPr>
        <w:t>l</w:t>
      </w:r>
      <w:r>
        <w:rPr>
          <w:rFonts w:ascii="Arial" w:hAnsi="Arial"/>
          <w:color w:val="000000"/>
          <w:sz w:val="22"/>
          <w:szCs w:val="22"/>
        </w:rPr>
        <w:t xml:space="preserve">e chef de service vous indique </w:t>
      </w:r>
      <w:r w:rsidR="007066BE">
        <w:rPr>
          <w:rFonts w:ascii="Arial" w:hAnsi="Arial"/>
          <w:color w:val="000000"/>
          <w:sz w:val="22"/>
          <w:szCs w:val="22"/>
        </w:rPr>
        <w:t xml:space="preserve">qu’il est intervenu récemment sur le </w:t>
      </w:r>
      <w:r w:rsidR="007066BE">
        <w:rPr>
          <w:rFonts w:ascii="Arial" w:hAnsi="Arial"/>
          <w:sz w:val="22"/>
          <w:szCs w:val="22"/>
        </w:rPr>
        <w:t>routeur/pare feu RT-Cx</w:t>
      </w:r>
      <w:r w:rsidR="007066BE">
        <w:rPr>
          <w:rFonts w:ascii="Arial" w:hAnsi="Arial"/>
          <w:color w:val="000000"/>
          <w:sz w:val="22"/>
          <w:szCs w:val="22"/>
        </w:rPr>
        <w:t>.</w:t>
      </w:r>
    </w:p>
    <w:p w:rsidR="00C62425" w:rsidRDefault="00C62425">
      <w:pPr>
        <w:jc w:val="both"/>
        <w:rPr>
          <w:rFonts w:ascii="Arial" w:hAnsi="Arial"/>
          <w:color w:val="000000"/>
          <w:sz w:val="22"/>
          <w:szCs w:val="22"/>
        </w:rPr>
      </w:pPr>
    </w:p>
    <w:p w:rsidR="00D24A59" w:rsidRDefault="00D24A59">
      <w:pPr>
        <w:widowControl/>
        <w:suppressAutoHyphens w:val="0"/>
        <w:rPr>
          <w:rFonts w:ascii="Arial" w:hAnsi="Arial"/>
          <w:b/>
          <w:bCs/>
          <w:sz w:val="22"/>
          <w:szCs w:val="22"/>
        </w:rPr>
      </w:pPr>
      <w:r>
        <w:rPr>
          <w:rFonts w:ascii="Arial" w:hAnsi="Arial"/>
          <w:sz w:val="22"/>
          <w:szCs w:val="22"/>
        </w:rPr>
        <w:br w:type="page"/>
      </w:r>
    </w:p>
    <w:p w:rsidR="00C62425" w:rsidRDefault="00BE6D39">
      <w:pPr>
        <w:pStyle w:val="Titre1"/>
        <w:numPr>
          <w:ilvl w:val="0"/>
          <w:numId w:val="1"/>
        </w:numPr>
      </w:pPr>
      <w:bookmarkStart w:id="18" w:name="_Toc472766030"/>
      <w:r>
        <w:rPr>
          <w:rFonts w:ascii="Arial" w:hAnsi="Arial"/>
          <w:sz w:val="22"/>
          <w:szCs w:val="22"/>
        </w:rPr>
        <w:t>Document 12 –  Extrait des règles de filtrage du routeur/pare feu RT-Cx</w:t>
      </w:r>
      <w:bookmarkEnd w:id="18"/>
    </w:p>
    <w:p w:rsidR="00C62425" w:rsidRDefault="00C62425">
      <w:pPr>
        <w:jc w:val="both"/>
        <w:rPr>
          <w:rFonts w:ascii="Arial" w:hAnsi="Arial"/>
          <w:b/>
          <w:bCs/>
          <w:color w:val="000000"/>
          <w:sz w:val="22"/>
          <w:szCs w:val="22"/>
          <w:u w:val="single"/>
        </w:rPr>
      </w:pPr>
    </w:p>
    <w:p w:rsidR="00C62425" w:rsidRDefault="00BE6D39">
      <w:pPr>
        <w:jc w:val="both"/>
      </w:pPr>
      <w:r>
        <w:rPr>
          <w:rFonts w:ascii="Arial" w:hAnsi="Arial"/>
          <w:color w:val="000000"/>
          <w:sz w:val="22"/>
          <w:szCs w:val="22"/>
        </w:rPr>
        <w:t xml:space="preserve">Les règles sont appliquées en sortie de l'interface associée </w:t>
      </w:r>
      <w:r w:rsidR="00134F5F">
        <w:rPr>
          <w:rFonts w:ascii="Arial" w:hAnsi="Arial"/>
          <w:color w:val="000000"/>
          <w:sz w:val="22"/>
          <w:szCs w:val="22"/>
        </w:rPr>
        <w:t xml:space="preserve">au </w:t>
      </w:r>
      <w:r w:rsidR="00517116">
        <w:rPr>
          <w:rFonts w:ascii="Arial" w:hAnsi="Arial"/>
          <w:color w:val="000000"/>
          <w:sz w:val="22"/>
          <w:szCs w:val="22"/>
        </w:rPr>
        <w:t>VLAN</w:t>
      </w:r>
      <w:r w:rsidR="00C07EA5">
        <w:rPr>
          <w:rFonts w:ascii="Arial" w:hAnsi="Arial"/>
          <w:color w:val="000000"/>
          <w:sz w:val="22"/>
          <w:szCs w:val="22"/>
        </w:rPr>
        <w:t xml:space="preserve"> </w:t>
      </w:r>
      <w:r w:rsidR="0030378B">
        <w:rPr>
          <w:rFonts w:ascii="Arial" w:hAnsi="Arial"/>
          <w:color w:val="000000"/>
          <w:sz w:val="22"/>
          <w:szCs w:val="22"/>
        </w:rPr>
        <w:t>« </w:t>
      </w:r>
      <w:r w:rsidR="0030378B" w:rsidRPr="00B77663">
        <w:rPr>
          <w:rFonts w:ascii="Arial" w:hAnsi="Arial"/>
          <w:color w:val="000000"/>
          <w:sz w:val="22"/>
          <w:szCs w:val="22"/>
        </w:rPr>
        <w:t>SERVEUR</w:t>
      </w:r>
      <w:r w:rsidR="005E69F3" w:rsidRPr="00B77663">
        <w:rPr>
          <w:rFonts w:ascii="Arial" w:hAnsi="Arial"/>
          <w:color w:val="000000"/>
          <w:sz w:val="22"/>
          <w:szCs w:val="22"/>
        </w:rPr>
        <w:t>S</w:t>
      </w:r>
      <w:r w:rsidR="0030378B">
        <w:rPr>
          <w:rFonts w:ascii="Arial" w:hAnsi="Arial"/>
          <w:color w:val="000000"/>
          <w:sz w:val="22"/>
          <w:szCs w:val="22"/>
        </w:rPr>
        <w:t> »</w:t>
      </w:r>
      <w:r>
        <w:rPr>
          <w:rFonts w:ascii="Arial" w:hAnsi="Arial"/>
          <w:color w:val="000000"/>
          <w:sz w:val="22"/>
          <w:szCs w:val="22"/>
        </w:rPr>
        <w:t>.</w:t>
      </w:r>
    </w:p>
    <w:tbl>
      <w:tblPr>
        <w:tblW w:w="9382" w:type="dxa"/>
        <w:tblInd w:w="-28"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firstRow="1" w:lastRow="0" w:firstColumn="1" w:lastColumn="0" w:noHBand="0" w:noVBand="1"/>
      </w:tblPr>
      <w:tblGrid>
        <w:gridCol w:w="835"/>
        <w:gridCol w:w="1772"/>
        <w:gridCol w:w="854"/>
        <w:gridCol w:w="1896"/>
        <w:gridCol w:w="1809"/>
        <w:gridCol w:w="1155"/>
        <w:gridCol w:w="1061"/>
      </w:tblGrid>
      <w:tr w:rsidR="00C62425" w:rsidTr="00FD74EC">
        <w:tc>
          <w:tcPr>
            <w:tcW w:w="835" w:type="dxa"/>
            <w:tcBorders>
              <w:top w:val="single" w:sz="2" w:space="0" w:color="000001"/>
              <w:left w:val="single" w:sz="2" w:space="0" w:color="000001"/>
              <w:bottom w:val="single" w:sz="2" w:space="0" w:color="000001"/>
            </w:tcBorders>
            <w:shd w:val="clear" w:color="auto" w:fill="auto"/>
            <w:tcMar>
              <w:left w:w="-2" w:type="dxa"/>
            </w:tcMar>
          </w:tcPr>
          <w:p w:rsidR="00C62425" w:rsidRDefault="00BE6D39">
            <w:pPr>
              <w:pStyle w:val="Contenudetableau"/>
              <w:jc w:val="center"/>
              <w:rPr>
                <w:rFonts w:ascii="Arial" w:hAnsi="Arial"/>
                <w:b/>
                <w:bCs/>
                <w:sz w:val="22"/>
                <w:szCs w:val="22"/>
              </w:rPr>
            </w:pPr>
            <w:r>
              <w:rPr>
                <w:rFonts w:ascii="Arial" w:hAnsi="Arial"/>
                <w:b/>
                <w:bCs/>
                <w:sz w:val="22"/>
                <w:szCs w:val="22"/>
              </w:rPr>
              <w:t>N°</w:t>
            </w:r>
          </w:p>
        </w:tc>
        <w:tc>
          <w:tcPr>
            <w:tcW w:w="1772" w:type="dxa"/>
            <w:tcBorders>
              <w:top w:val="single" w:sz="2" w:space="0" w:color="000001"/>
              <w:left w:val="single" w:sz="2" w:space="0" w:color="000001"/>
              <w:bottom w:val="single" w:sz="2" w:space="0" w:color="000001"/>
            </w:tcBorders>
            <w:shd w:val="clear" w:color="auto" w:fill="auto"/>
            <w:tcMar>
              <w:left w:w="-2" w:type="dxa"/>
            </w:tcMar>
          </w:tcPr>
          <w:p w:rsidR="00C62425" w:rsidRDefault="00BE6D39">
            <w:pPr>
              <w:pStyle w:val="Contenudetableau"/>
              <w:jc w:val="center"/>
              <w:rPr>
                <w:rFonts w:ascii="Arial" w:hAnsi="Arial"/>
                <w:b/>
                <w:bCs/>
                <w:sz w:val="22"/>
                <w:szCs w:val="22"/>
              </w:rPr>
            </w:pPr>
            <w:r>
              <w:rPr>
                <w:rFonts w:ascii="Arial" w:hAnsi="Arial"/>
                <w:b/>
                <w:bCs/>
                <w:sz w:val="22"/>
                <w:szCs w:val="22"/>
              </w:rPr>
              <w:t>Adresse source</w:t>
            </w:r>
          </w:p>
        </w:tc>
        <w:tc>
          <w:tcPr>
            <w:tcW w:w="854" w:type="dxa"/>
            <w:tcBorders>
              <w:top w:val="single" w:sz="2" w:space="0" w:color="000001"/>
              <w:left w:val="single" w:sz="2" w:space="0" w:color="000001"/>
              <w:bottom w:val="single" w:sz="2" w:space="0" w:color="000001"/>
            </w:tcBorders>
            <w:shd w:val="clear" w:color="auto" w:fill="auto"/>
            <w:tcMar>
              <w:left w:w="-2" w:type="dxa"/>
            </w:tcMar>
          </w:tcPr>
          <w:p w:rsidR="00C62425" w:rsidRDefault="00BE6D39">
            <w:pPr>
              <w:pStyle w:val="Contenudetableau"/>
              <w:jc w:val="center"/>
              <w:rPr>
                <w:rFonts w:ascii="Arial" w:hAnsi="Arial"/>
                <w:b/>
                <w:bCs/>
                <w:sz w:val="22"/>
                <w:szCs w:val="22"/>
              </w:rPr>
            </w:pPr>
            <w:r>
              <w:rPr>
                <w:rFonts w:ascii="Arial" w:hAnsi="Arial"/>
                <w:b/>
                <w:bCs/>
                <w:sz w:val="22"/>
                <w:szCs w:val="22"/>
              </w:rPr>
              <w:t>Port source</w:t>
            </w:r>
          </w:p>
        </w:tc>
        <w:tc>
          <w:tcPr>
            <w:tcW w:w="1896" w:type="dxa"/>
            <w:tcBorders>
              <w:top w:val="single" w:sz="2" w:space="0" w:color="000001"/>
              <w:left w:val="single" w:sz="2" w:space="0" w:color="000001"/>
              <w:bottom w:val="single" w:sz="2" w:space="0" w:color="000001"/>
            </w:tcBorders>
            <w:shd w:val="clear" w:color="auto" w:fill="auto"/>
            <w:tcMar>
              <w:left w:w="-2" w:type="dxa"/>
            </w:tcMar>
          </w:tcPr>
          <w:p w:rsidR="00C62425" w:rsidRDefault="00BE6D39">
            <w:pPr>
              <w:pStyle w:val="Contenudetableau"/>
              <w:jc w:val="center"/>
              <w:rPr>
                <w:rFonts w:ascii="Arial" w:hAnsi="Arial"/>
                <w:b/>
                <w:bCs/>
                <w:sz w:val="22"/>
                <w:szCs w:val="22"/>
              </w:rPr>
            </w:pPr>
            <w:r>
              <w:rPr>
                <w:rFonts w:ascii="Arial" w:hAnsi="Arial"/>
                <w:b/>
                <w:bCs/>
                <w:sz w:val="22"/>
                <w:szCs w:val="22"/>
              </w:rPr>
              <w:t>Adresse destination</w:t>
            </w:r>
          </w:p>
        </w:tc>
        <w:tc>
          <w:tcPr>
            <w:tcW w:w="1809" w:type="dxa"/>
            <w:tcBorders>
              <w:top w:val="single" w:sz="2" w:space="0" w:color="000001"/>
              <w:left w:val="single" w:sz="2" w:space="0" w:color="000001"/>
              <w:bottom w:val="single" w:sz="2" w:space="0" w:color="000001"/>
            </w:tcBorders>
            <w:shd w:val="clear" w:color="auto" w:fill="auto"/>
            <w:tcMar>
              <w:left w:w="-2" w:type="dxa"/>
            </w:tcMar>
          </w:tcPr>
          <w:p w:rsidR="00C62425" w:rsidRDefault="00BE6D39">
            <w:pPr>
              <w:pStyle w:val="Contenudetableau"/>
              <w:jc w:val="center"/>
              <w:rPr>
                <w:rFonts w:ascii="Arial" w:hAnsi="Arial"/>
                <w:b/>
                <w:bCs/>
                <w:sz w:val="22"/>
                <w:szCs w:val="22"/>
              </w:rPr>
            </w:pPr>
            <w:r>
              <w:rPr>
                <w:rFonts w:ascii="Arial" w:hAnsi="Arial"/>
                <w:b/>
                <w:bCs/>
                <w:sz w:val="22"/>
                <w:szCs w:val="22"/>
              </w:rPr>
              <w:t>Port destination</w:t>
            </w:r>
          </w:p>
        </w:tc>
        <w:tc>
          <w:tcPr>
            <w:tcW w:w="1155" w:type="dxa"/>
            <w:tcBorders>
              <w:top w:val="single" w:sz="2" w:space="0" w:color="000001"/>
              <w:left w:val="single" w:sz="2" w:space="0" w:color="000001"/>
              <w:bottom w:val="single" w:sz="2" w:space="0" w:color="000001"/>
            </w:tcBorders>
            <w:shd w:val="clear" w:color="auto" w:fill="auto"/>
            <w:tcMar>
              <w:left w:w="-2" w:type="dxa"/>
            </w:tcMar>
          </w:tcPr>
          <w:p w:rsidR="00C62425" w:rsidRDefault="00BE6D39">
            <w:pPr>
              <w:pStyle w:val="Contenudetableau"/>
              <w:jc w:val="center"/>
              <w:rPr>
                <w:rFonts w:ascii="Arial" w:hAnsi="Arial"/>
                <w:b/>
                <w:bCs/>
                <w:sz w:val="22"/>
                <w:szCs w:val="22"/>
              </w:rPr>
            </w:pPr>
            <w:r>
              <w:rPr>
                <w:rFonts w:ascii="Arial" w:hAnsi="Arial"/>
                <w:b/>
                <w:bCs/>
                <w:sz w:val="22"/>
                <w:szCs w:val="22"/>
              </w:rPr>
              <w:t>Protocole</w:t>
            </w:r>
          </w:p>
        </w:tc>
        <w:tc>
          <w:tcPr>
            <w:tcW w:w="1061" w:type="dxa"/>
            <w:tcBorders>
              <w:top w:val="single" w:sz="2" w:space="0" w:color="000001"/>
              <w:left w:val="single" w:sz="2" w:space="0" w:color="000001"/>
              <w:bottom w:val="single" w:sz="2" w:space="0" w:color="000001"/>
              <w:right w:val="single" w:sz="2" w:space="0" w:color="000001"/>
            </w:tcBorders>
            <w:shd w:val="clear" w:color="auto" w:fill="auto"/>
            <w:tcMar>
              <w:left w:w="-2" w:type="dxa"/>
            </w:tcMar>
          </w:tcPr>
          <w:p w:rsidR="00C62425" w:rsidRDefault="00BE6D39">
            <w:pPr>
              <w:pStyle w:val="Contenudetableau"/>
              <w:jc w:val="center"/>
              <w:rPr>
                <w:rFonts w:ascii="Arial" w:hAnsi="Arial"/>
                <w:b/>
                <w:bCs/>
                <w:sz w:val="22"/>
                <w:szCs w:val="22"/>
              </w:rPr>
            </w:pPr>
            <w:r>
              <w:rPr>
                <w:rFonts w:ascii="Arial" w:hAnsi="Arial"/>
                <w:b/>
                <w:bCs/>
                <w:sz w:val="22"/>
                <w:szCs w:val="22"/>
              </w:rPr>
              <w:t>Décision</w:t>
            </w:r>
          </w:p>
        </w:tc>
      </w:tr>
      <w:tr w:rsidR="00C62425" w:rsidTr="00FD74EC">
        <w:tc>
          <w:tcPr>
            <w:tcW w:w="835" w:type="dxa"/>
            <w:tcBorders>
              <w:top w:val="single" w:sz="2" w:space="0" w:color="000001"/>
              <w:left w:val="single" w:sz="2" w:space="0" w:color="000001"/>
              <w:bottom w:val="single" w:sz="2" w:space="0" w:color="000001"/>
            </w:tcBorders>
            <w:shd w:val="clear" w:color="auto" w:fill="auto"/>
            <w:tcMar>
              <w:left w:w="-2" w:type="dxa"/>
            </w:tcMar>
          </w:tcPr>
          <w:p w:rsidR="00C62425" w:rsidRDefault="00C62425">
            <w:pPr>
              <w:pStyle w:val="Contenudetableau"/>
              <w:jc w:val="both"/>
              <w:rPr>
                <w:rFonts w:ascii="Arial" w:hAnsi="Arial"/>
                <w:sz w:val="22"/>
                <w:szCs w:val="22"/>
              </w:rPr>
            </w:pPr>
          </w:p>
        </w:tc>
        <w:tc>
          <w:tcPr>
            <w:tcW w:w="1772" w:type="dxa"/>
            <w:tcBorders>
              <w:top w:val="single" w:sz="2" w:space="0" w:color="000001"/>
              <w:left w:val="single" w:sz="2" w:space="0" w:color="000001"/>
              <w:bottom w:val="single" w:sz="2" w:space="0" w:color="000001"/>
            </w:tcBorders>
            <w:shd w:val="clear" w:color="auto" w:fill="auto"/>
            <w:tcMar>
              <w:left w:w="-2" w:type="dxa"/>
            </w:tcMar>
          </w:tcPr>
          <w:p w:rsidR="00C62425" w:rsidRDefault="00BE6D39">
            <w:pPr>
              <w:pStyle w:val="Contenudetableau"/>
              <w:jc w:val="center"/>
              <w:rPr>
                <w:rFonts w:ascii="Arial" w:hAnsi="Arial"/>
                <w:sz w:val="22"/>
                <w:szCs w:val="22"/>
              </w:rPr>
            </w:pPr>
            <w:r>
              <w:rPr>
                <w:rFonts w:ascii="Arial" w:hAnsi="Arial"/>
                <w:sz w:val="22"/>
                <w:szCs w:val="22"/>
              </w:rPr>
              <w:t>…</w:t>
            </w:r>
          </w:p>
        </w:tc>
        <w:tc>
          <w:tcPr>
            <w:tcW w:w="854" w:type="dxa"/>
            <w:tcBorders>
              <w:top w:val="single" w:sz="2" w:space="0" w:color="000001"/>
              <w:left w:val="single" w:sz="2" w:space="0" w:color="000001"/>
              <w:bottom w:val="single" w:sz="2" w:space="0" w:color="000001"/>
            </w:tcBorders>
            <w:shd w:val="clear" w:color="auto" w:fill="auto"/>
            <w:tcMar>
              <w:left w:w="-2" w:type="dxa"/>
            </w:tcMar>
          </w:tcPr>
          <w:p w:rsidR="00C62425" w:rsidRDefault="00C62425">
            <w:pPr>
              <w:pStyle w:val="Contenudetableau"/>
              <w:jc w:val="center"/>
              <w:rPr>
                <w:rFonts w:ascii="Arial" w:hAnsi="Arial"/>
                <w:sz w:val="22"/>
                <w:szCs w:val="22"/>
              </w:rPr>
            </w:pPr>
          </w:p>
        </w:tc>
        <w:tc>
          <w:tcPr>
            <w:tcW w:w="1896" w:type="dxa"/>
            <w:tcBorders>
              <w:top w:val="single" w:sz="2" w:space="0" w:color="000001"/>
              <w:left w:val="single" w:sz="2" w:space="0" w:color="000001"/>
              <w:bottom w:val="single" w:sz="2" w:space="0" w:color="000001"/>
            </w:tcBorders>
            <w:shd w:val="clear" w:color="auto" w:fill="auto"/>
            <w:tcMar>
              <w:left w:w="-2" w:type="dxa"/>
            </w:tcMar>
          </w:tcPr>
          <w:p w:rsidR="00C62425" w:rsidRDefault="00BE6D39">
            <w:pPr>
              <w:pStyle w:val="Contenudetableau"/>
              <w:jc w:val="center"/>
              <w:rPr>
                <w:rFonts w:ascii="Arial" w:hAnsi="Arial"/>
                <w:sz w:val="22"/>
                <w:szCs w:val="22"/>
              </w:rPr>
            </w:pPr>
            <w:r>
              <w:rPr>
                <w:rFonts w:ascii="Arial" w:hAnsi="Arial"/>
                <w:sz w:val="22"/>
                <w:szCs w:val="22"/>
              </w:rPr>
              <w:t>...</w:t>
            </w:r>
          </w:p>
        </w:tc>
        <w:tc>
          <w:tcPr>
            <w:tcW w:w="1809" w:type="dxa"/>
            <w:tcBorders>
              <w:top w:val="single" w:sz="2" w:space="0" w:color="000001"/>
              <w:left w:val="single" w:sz="2" w:space="0" w:color="000001"/>
              <w:bottom w:val="single" w:sz="2" w:space="0" w:color="000001"/>
            </w:tcBorders>
            <w:shd w:val="clear" w:color="auto" w:fill="auto"/>
            <w:tcMar>
              <w:left w:w="-2" w:type="dxa"/>
            </w:tcMar>
          </w:tcPr>
          <w:p w:rsidR="00C62425" w:rsidRDefault="00C62425">
            <w:pPr>
              <w:pStyle w:val="Contenudetableau"/>
              <w:jc w:val="center"/>
              <w:rPr>
                <w:rFonts w:ascii="Arial" w:hAnsi="Arial"/>
                <w:sz w:val="22"/>
                <w:szCs w:val="22"/>
              </w:rPr>
            </w:pPr>
          </w:p>
        </w:tc>
        <w:tc>
          <w:tcPr>
            <w:tcW w:w="1155" w:type="dxa"/>
            <w:tcBorders>
              <w:top w:val="single" w:sz="2" w:space="0" w:color="000001"/>
              <w:left w:val="single" w:sz="2" w:space="0" w:color="000001"/>
              <w:bottom w:val="single" w:sz="2" w:space="0" w:color="000001"/>
            </w:tcBorders>
            <w:shd w:val="clear" w:color="auto" w:fill="auto"/>
            <w:tcMar>
              <w:left w:w="-2" w:type="dxa"/>
            </w:tcMar>
          </w:tcPr>
          <w:p w:rsidR="00C62425" w:rsidRDefault="00C310EC">
            <w:pPr>
              <w:pStyle w:val="Contenudetableau"/>
              <w:jc w:val="center"/>
              <w:rPr>
                <w:rFonts w:ascii="Arial" w:hAnsi="Arial"/>
                <w:sz w:val="22"/>
                <w:szCs w:val="22"/>
              </w:rPr>
            </w:pPr>
            <w:r>
              <w:rPr>
                <w:rFonts w:ascii="Arial" w:hAnsi="Arial"/>
                <w:sz w:val="22"/>
                <w:szCs w:val="22"/>
              </w:rPr>
              <w:t>...</w:t>
            </w:r>
          </w:p>
        </w:tc>
        <w:tc>
          <w:tcPr>
            <w:tcW w:w="1061" w:type="dxa"/>
            <w:tcBorders>
              <w:top w:val="single" w:sz="2" w:space="0" w:color="000001"/>
              <w:left w:val="single" w:sz="2" w:space="0" w:color="000001"/>
              <w:bottom w:val="single" w:sz="2" w:space="0" w:color="000001"/>
              <w:right w:val="single" w:sz="2" w:space="0" w:color="000001"/>
            </w:tcBorders>
            <w:shd w:val="clear" w:color="auto" w:fill="auto"/>
            <w:tcMar>
              <w:left w:w="-2" w:type="dxa"/>
            </w:tcMar>
          </w:tcPr>
          <w:p w:rsidR="00C62425" w:rsidRDefault="00C62425">
            <w:pPr>
              <w:pStyle w:val="Contenudetableau"/>
              <w:jc w:val="center"/>
              <w:rPr>
                <w:rFonts w:ascii="Arial" w:hAnsi="Arial"/>
                <w:sz w:val="22"/>
                <w:szCs w:val="22"/>
              </w:rPr>
            </w:pPr>
          </w:p>
        </w:tc>
      </w:tr>
      <w:tr w:rsidR="00C62425" w:rsidTr="00FD74EC">
        <w:tc>
          <w:tcPr>
            <w:tcW w:w="835" w:type="dxa"/>
            <w:tcBorders>
              <w:top w:val="single" w:sz="2" w:space="0" w:color="000001"/>
              <w:left w:val="single" w:sz="2" w:space="0" w:color="000001"/>
              <w:bottom w:val="single" w:sz="2" w:space="0" w:color="000001"/>
            </w:tcBorders>
            <w:shd w:val="clear" w:color="auto" w:fill="auto"/>
            <w:tcMar>
              <w:left w:w="-2" w:type="dxa"/>
            </w:tcMar>
          </w:tcPr>
          <w:p w:rsidR="00C62425" w:rsidRDefault="00BE6D39">
            <w:pPr>
              <w:pStyle w:val="Contenudetableau"/>
              <w:jc w:val="both"/>
              <w:rPr>
                <w:rFonts w:ascii="Arial" w:hAnsi="Arial"/>
                <w:sz w:val="22"/>
                <w:szCs w:val="22"/>
              </w:rPr>
            </w:pPr>
            <w:r>
              <w:rPr>
                <w:rFonts w:ascii="Arial" w:hAnsi="Arial"/>
                <w:sz w:val="22"/>
                <w:szCs w:val="22"/>
              </w:rPr>
              <w:t>5</w:t>
            </w:r>
          </w:p>
        </w:tc>
        <w:tc>
          <w:tcPr>
            <w:tcW w:w="1772" w:type="dxa"/>
            <w:tcBorders>
              <w:top w:val="single" w:sz="2" w:space="0" w:color="000001"/>
              <w:left w:val="single" w:sz="2" w:space="0" w:color="000001"/>
              <w:bottom w:val="single" w:sz="2" w:space="0" w:color="000001"/>
            </w:tcBorders>
            <w:shd w:val="clear" w:color="auto" w:fill="auto"/>
            <w:tcMar>
              <w:left w:w="-2" w:type="dxa"/>
            </w:tcMar>
          </w:tcPr>
          <w:p w:rsidR="00C62425" w:rsidRDefault="00BE6D39" w:rsidP="00FD74EC">
            <w:pPr>
              <w:pStyle w:val="Contenudetableau"/>
              <w:jc w:val="center"/>
            </w:pPr>
            <w:r>
              <w:rPr>
                <w:rFonts w:ascii="Arial" w:hAnsi="Arial"/>
                <w:sz w:val="22"/>
                <w:szCs w:val="22"/>
              </w:rPr>
              <w:t>10.13.40.16/2</w:t>
            </w:r>
            <w:r w:rsidR="00FD74EC">
              <w:rPr>
                <w:rFonts w:ascii="Arial" w:hAnsi="Arial"/>
                <w:sz w:val="22"/>
                <w:szCs w:val="22"/>
              </w:rPr>
              <w:t>8</w:t>
            </w:r>
          </w:p>
        </w:tc>
        <w:tc>
          <w:tcPr>
            <w:tcW w:w="854" w:type="dxa"/>
            <w:tcBorders>
              <w:top w:val="single" w:sz="2" w:space="0" w:color="000001"/>
              <w:left w:val="single" w:sz="2" w:space="0" w:color="000001"/>
              <w:bottom w:val="single" w:sz="2" w:space="0" w:color="000001"/>
            </w:tcBorders>
            <w:shd w:val="clear" w:color="auto" w:fill="auto"/>
            <w:tcMar>
              <w:left w:w="-2" w:type="dxa"/>
            </w:tcMar>
          </w:tcPr>
          <w:p w:rsidR="00C62425" w:rsidRDefault="00BE6D39">
            <w:pPr>
              <w:pStyle w:val="Contenudetableau"/>
              <w:jc w:val="center"/>
              <w:rPr>
                <w:rFonts w:ascii="Arial" w:hAnsi="Arial"/>
                <w:sz w:val="22"/>
                <w:szCs w:val="22"/>
              </w:rPr>
            </w:pPr>
            <w:r>
              <w:rPr>
                <w:rFonts w:ascii="Arial" w:hAnsi="Arial"/>
                <w:sz w:val="22"/>
                <w:szCs w:val="22"/>
              </w:rPr>
              <w:t>*</w:t>
            </w:r>
          </w:p>
        </w:tc>
        <w:tc>
          <w:tcPr>
            <w:tcW w:w="1896" w:type="dxa"/>
            <w:tcBorders>
              <w:top w:val="single" w:sz="2" w:space="0" w:color="000001"/>
              <w:left w:val="single" w:sz="2" w:space="0" w:color="000001"/>
              <w:bottom w:val="single" w:sz="2" w:space="0" w:color="000001"/>
            </w:tcBorders>
            <w:shd w:val="clear" w:color="auto" w:fill="auto"/>
            <w:tcMar>
              <w:left w:w="-2" w:type="dxa"/>
            </w:tcMar>
          </w:tcPr>
          <w:p w:rsidR="00C62425" w:rsidRDefault="00BE6D39" w:rsidP="000261A1">
            <w:pPr>
              <w:pStyle w:val="Contenudetableau"/>
              <w:jc w:val="center"/>
            </w:pPr>
            <w:r>
              <w:rPr>
                <w:rFonts w:ascii="Arial" w:hAnsi="Arial"/>
                <w:sz w:val="22"/>
                <w:szCs w:val="22"/>
              </w:rPr>
              <w:t>172.1</w:t>
            </w:r>
            <w:r w:rsidR="000261A1">
              <w:rPr>
                <w:rFonts w:ascii="Arial" w:hAnsi="Arial"/>
                <w:sz w:val="22"/>
                <w:szCs w:val="22"/>
              </w:rPr>
              <w:t>6</w:t>
            </w:r>
            <w:r>
              <w:rPr>
                <w:rFonts w:ascii="Arial" w:hAnsi="Arial"/>
                <w:sz w:val="22"/>
                <w:szCs w:val="22"/>
              </w:rPr>
              <w:t>.123.72/32</w:t>
            </w:r>
          </w:p>
        </w:tc>
        <w:tc>
          <w:tcPr>
            <w:tcW w:w="1809" w:type="dxa"/>
            <w:tcBorders>
              <w:top w:val="single" w:sz="2" w:space="0" w:color="000001"/>
              <w:left w:val="single" w:sz="2" w:space="0" w:color="000001"/>
              <w:bottom w:val="single" w:sz="2" w:space="0" w:color="000001"/>
            </w:tcBorders>
            <w:shd w:val="clear" w:color="auto" w:fill="auto"/>
            <w:tcMar>
              <w:left w:w="-2" w:type="dxa"/>
            </w:tcMar>
          </w:tcPr>
          <w:p w:rsidR="00C62425" w:rsidRDefault="00BE6D39">
            <w:pPr>
              <w:pStyle w:val="Contenudetableau"/>
              <w:jc w:val="center"/>
              <w:rPr>
                <w:rFonts w:ascii="Arial" w:hAnsi="Arial"/>
                <w:sz w:val="22"/>
                <w:szCs w:val="22"/>
              </w:rPr>
            </w:pPr>
            <w:r>
              <w:rPr>
                <w:rFonts w:ascii="Arial" w:hAnsi="Arial"/>
                <w:sz w:val="22"/>
                <w:szCs w:val="22"/>
              </w:rPr>
              <w:t>88 (KERBEROS)</w:t>
            </w:r>
          </w:p>
        </w:tc>
        <w:tc>
          <w:tcPr>
            <w:tcW w:w="1155" w:type="dxa"/>
            <w:tcBorders>
              <w:top w:val="single" w:sz="2" w:space="0" w:color="000001"/>
              <w:left w:val="single" w:sz="2" w:space="0" w:color="000001"/>
              <w:bottom w:val="single" w:sz="2" w:space="0" w:color="000001"/>
            </w:tcBorders>
            <w:shd w:val="clear" w:color="auto" w:fill="auto"/>
            <w:tcMar>
              <w:left w:w="-2" w:type="dxa"/>
            </w:tcMar>
          </w:tcPr>
          <w:p w:rsidR="00C62425" w:rsidRDefault="00BE6D39">
            <w:pPr>
              <w:pStyle w:val="Contenudetableau"/>
              <w:jc w:val="center"/>
              <w:rPr>
                <w:rFonts w:ascii="Arial" w:hAnsi="Arial"/>
                <w:sz w:val="22"/>
                <w:szCs w:val="22"/>
              </w:rPr>
            </w:pPr>
            <w:r>
              <w:rPr>
                <w:rFonts w:ascii="Arial" w:hAnsi="Arial"/>
                <w:sz w:val="22"/>
                <w:szCs w:val="22"/>
              </w:rPr>
              <w:t>TCP</w:t>
            </w:r>
          </w:p>
        </w:tc>
        <w:tc>
          <w:tcPr>
            <w:tcW w:w="1061" w:type="dxa"/>
            <w:tcBorders>
              <w:top w:val="single" w:sz="2" w:space="0" w:color="000001"/>
              <w:left w:val="single" w:sz="2" w:space="0" w:color="000001"/>
              <w:bottom w:val="single" w:sz="2" w:space="0" w:color="000001"/>
              <w:right w:val="single" w:sz="2" w:space="0" w:color="000001"/>
            </w:tcBorders>
            <w:shd w:val="clear" w:color="auto" w:fill="auto"/>
            <w:tcMar>
              <w:left w:w="-2" w:type="dxa"/>
            </w:tcMar>
          </w:tcPr>
          <w:p w:rsidR="00C62425" w:rsidRDefault="00BE6D39">
            <w:pPr>
              <w:pStyle w:val="Contenudetableau"/>
              <w:jc w:val="center"/>
              <w:rPr>
                <w:rFonts w:ascii="Arial" w:hAnsi="Arial"/>
                <w:sz w:val="22"/>
                <w:szCs w:val="22"/>
              </w:rPr>
            </w:pPr>
            <w:r>
              <w:rPr>
                <w:rFonts w:ascii="Arial" w:hAnsi="Arial"/>
                <w:sz w:val="22"/>
                <w:szCs w:val="22"/>
              </w:rPr>
              <w:t>Autoriser</w:t>
            </w:r>
          </w:p>
        </w:tc>
      </w:tr>
      <w:tr w:rsidR="00C62425" w:rsidTr="00FD74EC">
        <w:tc>
          <w:tcPr>
            <w:tcW w:w="835" w:type="dxa"/>
            <w:tcBorders>
              <w:top w:val="single" w:sz="2" w:space="0" w:color="000001"/>
              <w:left w:val="single" w:sz="2" w:space="0" w:color="000001"/>
              <w:bottom w:val="single" w:sz="2" w:space="0" w:color="000001"/>
            </w:tcBorders>
            <w:shd w:val="clear" w:color="auto" w:fill="auto"/>
            <w:tcMar>
              <w:left w:w="-2" w:type="dxa"/>
            </w:tcMar>
          </w:tcPr>
          <w:p w:rsidR="00C62425" w:rsidRDefault="00BE6D39">
            <w:pPr>
              <w:pStyle w:val="Contenudetableau"/>
              <w:jc w:val="both"/>
              <w:rPr>
                <w:rFonts w:ascii="Arial" w:hAnsi="Arial"/>
                <w:sz w:val="22"/>
                <w:szCs w:val="22"/>
              </w:rPr>
            </w:pPr>
            <w:r>
              <w:rPr>
                <w:rFonts w:ascii="Arial" w:hAnsi="Arial"/>
                <w:sz w:val="22"/>
                <w:szCs w:val="22"/>
              </w:rPr>
              <w:t>6</w:t>
            </w:r>
          </w:p>
        </w:tc>
        <w:tc>
          <w:tcPr>
            <w:tcW w:w="1772" w:type="dxa"/>
            <w:tcBorders>
              <w:top w:val="single" w:sz="2" w:space="0" w:color="000001"/>
              <w:left w:val="single" w:sz="2" w:space="0" w:color="000001"/>
              <w:bottom w:val="single" w:sz="2" w:space="0" w:color="000001"/>
            </w:tcBorders>
            <w:shd w:val="clear" w:color="auto" w:fill="auto"/>
            <w:tcMar>
              <w:left w:w="-2" w:type="dxa"/>
            </w:tcMar>
          </w:tcPr>
          <w:p w:rsidR="00C62425" w:rsidRDefault="00BE6D39" w:rsidP="00FD74EC">
            <w:pPr>
              <w:pStyle w:val="Contenudetableau"/>
              <w:jc w:val="center"/>
            </w:pPr>
            <w:r>
              <w:rPr>
                <w:rFonts w:ascii="Arial" w:hAnsi="Arial"/>
                <w:sz w:val="22"/>
                <w:szCs w:val="22"/>
              </w:rPr>
              <w:t>10.13.40.16/2</w:t>
            </w:r>
            <w:r w:rsidR="00FD74EC">
              <w:rPr>
                <w:rFonts w:ascii="Arial" w:hAnsi="Arial"/>
                <w:sz w:val="22"/>
                <w:szCs w:val="22"/>
              </w:rPr>
              <w:t>8</w:t>
            </w:r>
          </w:p>
        </w:tc>
        <w:tc>
          <w:tcPr>
            <w:tcW w:w="854" w:type="dxa"/>
            <w:tcBorders>
              <w:top w:val="single" w:sz="2" w:space="0" w:color="000001"/>
              <w:left w:val="single" w:sz="2" w:space="0" w:color="000001"/>
              <w:bottom w:val="single" w:sz="2" w:space="0" w:color="000001"/>
            </w:tcBorders>
            <w:shd w:val="clear" w:color="auto" w:fill="auto"/>
            <w:tcMar>
              <w:left w:w="-2" w:type="dxa"/>
            </w:tcMar>
          </w:tcPr>
          <w:p w:rsidR="00C62425" w:rsidRDefault="00BE6D39">
            <w:pPr>
              <w:pStyle w:val="Contenudetableau"/>
              <w:jc w:val="center"/>
              <w:rPr>
                <w:rFonts w:ascii="Arial" w:hAnsi="Arial"/>
                <w:sz w:val="22"/>
                <w:szCs w:val="22"/>
              </w:rPr>
            </w:pPr>
            <w:r>
              <w:rPr>
                <w:rFonts w:ascii="Arial" w:hAnsi="Arial"/>
                <w:sz w:val="22"/>
                <w:szCs w:val="22"/>
              </w:rPr>
              <w:t>*</w:t>
            </w:r>
          </w:p>
        </w:tc>
        <w:tc>
          <w:tcPr>
            <w:tcW w:w="1896" w:type="dxa"/>
            <w:tcBorders>
              <w:top w:val="single" w:sz="2" w:space="0" w:color="000001"/>
              <w:left w:val="single" w:sz="2" w:space="0" w:color="000001"/>
              <w:bottom w:val="single" w:sz="2" w:space="0" w:color="000001"/>
            </w:tcBorders>
            <w:shd w:val="clear" w:color="auto" w:fill="auto"/>
            <w:tcMar>
              <w:left w:w="-2" w:type="dxa"/>
            </w:tcMar>
          </w:tcPr>
          <w:p w:rsidR="00C62425" w:rsidRDefault="000261A1">
            <w:pPr>
              <w:pStyle w:val="Contenudetableau"/>
              <w:jc w:val="center"/>
              <w:rPr>
                <w:rFonts w:ascii="Arial" w:hAnsi="Arial"/>
                <w:sz w:val="22"/>
                <w:szCs w:val="22"/>
              </w:rPr>
            </w:pPr>
            <w:r>
              <w:rPr>
                <w:rFonts w:ascii="Arial" w:hAnsi="Arial"/>
                <w:sz w:val="22"/>
                <w:szCs w:val="22"/>
              </w:rPr>
              <w:t>172.16</w:t>
            </w:r>
            <w:r w:rsidR="00BE6D39">
              <w:rPr>
                <w:rFonts w:ascii="Arial" w:hAnsi="Arial"/>
                <w:sz w:val="22"/>
                <w:szCs w:val="22"/>
              </w:rPr>
              <w:t>.123.72/32</w:t>
            </w:r>
          </w:p>
        </w:tc>
        <w:tc>
          <w:tcPr>
            <w:tcW w:w="1809" w:type="dxa"/>
            <w:tcBorders>
              <w:top w:val="single" w:sz="2" w:space="0" w:color="000001"/>
              <w:left w:val="single" w:sz="2" w:space="0" w:color="000001"/>
              <w:bottom w:val="single" w:sz="2" w:space="0" w:color="000001"/>
            </w:tcBorders>
            <w:shd w:val="clear" w:color="auto" w:fill="auto"/>
            <w:tcMar>
              <w:left w:w="-2" w:type="dxa"/>
            </w:tcMar>
          </w:tcPr>
          <w:p w:rsidR="00C62425" w:rsidRDefault="00BE6D39">
            <w:pPr>
              <w:pStyle w:val="Contenudetableau"/>
              <w:jc w:val="center"/>
              <w:rPr>
                <w:rFonts w:ascii="Arial" w:hAnsi="Arial"/>
                <w:sz w:val="22"/>
                <w:szCs w:val="22"/>
              </w:rPr>
            </w:pPr>
            <w:r>
              <w:rPr>
                <w:rFonts w:ascii="Arial" w:hAnsi="Arial"/>
                <w:sz w:val="22"/>
                <w:szCs w:val="22"/>
              </w:rPr>
              <w:t>389 (LDAP)</w:t>
            </w:r>
          </w:p>
        </w:tc>
        <w:tc>
          <w:tcPr>
            <w:tcW w:w="1155" w:type="dxa"/>
            <w:tcBorders>
              <w:top w:val="single" w:sz="2" w:space="0" w:color="000001"/>
              <w:left w:val="single" w:sz="2" w:space="0" w:color="000001"/>
              <w:bottom w:val="single" w:sz="2" w:space="0" w:color="000001"/>
            </w:tcBorders>
            <w:shd w:val="clear" w:color="auto" w:fill="auto"/>
            <w:tcMar>
              <w:left w:w="-2" w:type="dxa"/>
            </w:tcMar>
          </w:tcPr>
          <w:p w:rsidR="00C62425" w:rsidRDefault="00BE6D39">
            <w:pPr>
              <w:pStyle w:val="Contenudetableau"/>
              <w:jc w:val="center"/>
              <w:rPr>
                <w:rFonts w:ascii="Arial" w:hAnsi="Arial"/>
                <w:sz w:val="22"/>
                <w:szCs w:val="22"/>
              </w:rPr>
            </w:pPr>
            <w:r>
              <w:rPr>
                <w:rFonts w:ascii="Arial" w:hAnsi="Arial"/>
                <w:sz w:val="22"/>
                <w:szCs w:val="22"/>
              </w:rPr>
              <w:t>TCP</w:t>
            </w:r>
          </w:p>
        </w:tc>
        <w:tc>
          <w:tcPr>
            <w:tcW w:w="1061" w:type="dxa"/>
            <w:tcBorders>
              <w:top w:val="single" w:sz="2" w:space="0" w:color="000001"/>
              <w:left w:val="single" w:sz="2" w:space="0" w:color="000001"/>
              <w:bottom w:val="single" w:sz="2" w:space="0" w:color="000001"/>
              <w:right w:val="single" w:sz="2" w:space="0" w:color="000001"/>
            </w:tcBorders>
            <w:shd w:val="clear" w:color="auto" w:fill="auto"/>
            <w:tcMar>
              <w:left w:w="-2" w:type="dxa"/>
            </w:tcMar>
          </w:tcPr>
          <w:p w:rsidR="00C62425" w:rsidRDefault="00BE6D39">
            <w:pPr>
              <w:pStyle w:val="Contenudetableau"/>
              <w:jc w:val="center"/>
              <w:rPr>
                <w:rFonts w:ascii="Arial" w:hAnsi="Arial"/>
                <w:sz w:val="22"/>
                <w:szCs w:val="22"/>
              </w:rPr>
            </w:pPr>
            <w:r>
              <w:rPr>
                <w:rFonts w:ascii="Arial" w:hAnsi="Arial"/>
                <w:sz w:val="22"/>
                <w:szCs w:val="22"/>
              </w:rPr>
              <w:t>Autoriser</w:t>
            </w:r>
          </w:p>
        </w:tc>
      </w:tr>
      <w:tr w:rsidR="000261A1" w:rsidTr="00FD74EC">
        <w:tc>
          <w:tcPr>
            <w:tcW w:w="835" w:type="dxa"/>
            <w:tcBorders>
              <w:top w:val="single" w:sz="2" w:space="0" w:color="000001"/>
              <w:left w:val="single" w:sz="2" w:space="0" w:color="000001"/>
              <w:bottom w:val="single" w:sz="2" w:space="0" w:color="000001"/>
            </w:tcBorders>
            <w:shd w:val="clear" w:color="auto" w:fill="auto"/>
            <w:tcMar>
              <w:left w:w="-2" w:type="dxa"/>
            </w:tcMar>
          </w:tcPr>
          <w:p w:rsidR="000261A1" w:rsidRDefault="000261A1">
            <w:pPr>
              <w:pStyle w:val="Contenudetableau"/>
              <w:jc w:val="both"/>
              <w:rPr>
                <w:rFonts w:ascii="Arial" w:hAnsi="Arial"/>
                <w:sz w:val="22"/>
                <w:szCs w:val="22"/>
              </w:rPr>
            </w:pPr>
            <w:r>
              <w:rPr>
                <w:rFonts w:ascii="Arial" w:hAnsi="Arial"/>
                <w:sz w:val="22"/>
                <w:szCs w:val="22"/>
              </w:rPr>
              <w:t>7</w:t>
            </w:r>
          </w:p>
        </w:tc>
        <w:tc>
          <w:tcPr>
            <w:tcW w:w="1772" w:type="dxa"/>
            <w:tcBorders>
              <w:top w:val="single" w:sz="2" w:space="0" w:color="000001"/>
              <w:left w:val="single" w:sz="2" w:space="0" w:color="000001"/>
              <w:bottom w:val="single" w:sz="2" w:space="0" w:color="000001"/>
            </w:tcBorders>
            <w:shd w:val="clear" w:color="auto" w:fill="auto"/>
            <w:tcMar>
              <w:left w:w="-2" w:type="dxa"/>
            </w:tcMar>
          </w:tcPr>
          <w:p w:rsidR="000261A1" w:rsidRDefault="000261A1" w:rsidP="00FD74EC">
            <w:pPr>
              <w:pStyle w:val="Contenudetableau"/>
              <w:jc w:val="center"/>
              <w:rPr>
                <w:rFonts w:ascii="Arial" w:hAnsi="Arial"/>
                <w:sz w:val="22"/>
                <w:szCs w:val="22"/>
              </w:rPr>
            </w:pPr>
            <w:r>
              <w:rPr>
                <w:rFonts w:ascii="Arial" w:hAnsi="Arial"/>
                <w:sz w:val="22"/>
                <w:szCs w:val="22"/>
              </w:rPr>
              <w:t>10.13.40.16/28</w:t>
            </w:r>
          </w:p>
        </w:tc>
        <w:tc>
          <w:tcPr>
            <w:tcW w:w="854" w:type="dxa"/>
            <w:tcBorders>
              <w:top w:val="single" w:sz="2" w:space="0" w:color="000001"/>
              <w:left w:val="single" w:sz="2" w:space="0" w:color="000001"/>
              <w:bottom w:val="single" w:sz="2" w:space="0" w:color="000001"/>
            </w:tcBorders>
            <w:shd w:val="clear" w:color="auto" w:fill="auto"/>
            <w:tcMar>
              <w:left w:w="-2" w:type="dxa"/>
            </w:tcMar>
          </w:tcPr>
          <w:p w:rsidR="000261A1" w:rsidRDefault="000261A1">
            <w:pPr>
              <w:pStyle w:val="Contenudetableau"/>
              <w:jc w:val="center"/>
              <w:rPr>
                <w:rFonts w:ascii="Arial" w:hAnsi="Arial"/>
                <w:sz w:val="22"/>
                <w:szCs w:val="22"/>
              </w:rPr>
            </w:pPr>
            <w:r>
              <w:rPr>
                <w:rFonts w:ascii="Arial" w:hAnsi="Arial"/>
                <w:sz w:val="22"/>
                <w:szCs w:val="22"/>
              </w:rPr>
              <w:t>*</w:t>
            </w:r>
          </w:p>
        </w:tc>
        <w:tc>
          <w:tcPr>
            <w:tcW w:w="1896" w:type="dxa"/>
            <w:tcBorders>
              <w:top w:val="single" w:sz="2" w:space="0" w:color="000001"/>
              <w:left w:val="single" w:sz="2" w:space="0" w:color="000001"/>
              <w:bottom w:val="single" w:sz="2" w:space="0" w:color="000001"/>
            </w:tcBorders>
            <w:shd w:val="clear" w:color="auto" w:fill="auto"/>
            <w:tcMar>
              <w:left w:w="-2" w:type="dxa"/>
            </w:tcMar>
          </w:tcPr>
          <w:p w:rsidR="000261A1" w:rsidRDefault="000261A1" w:rsidP="000261A1">
            <w:pPr>
              <w:pStyle w:val="Contenudetableau"/>
              <w:jc w:val="center"/>
              <w:rPr>
                <w:rFonts w:ascii="Arial" w:hAnsi="Arial"/>
                <w:sz w:val="22"/>
                <w:szCs w:val="22"/>
              </w:rPr>
            </w:pPr>
            <w:r>
              <w:rPr>
                <w:rFonts w:ascii="Arial" w:hAnsi="Arial"/>
                <w:sz w:val="22"/>
                <w:szCs w:val="22"/>
              </w:rPr>
              <w:t>172.17.123.75/32</w:t>
            </w:r>
          </w:p>
        </w:tc>
        <w:tc>
          <w:tcPr>
            <w:tcW w:w="1809" w:type="dxa"/>
            <w:tcBorders>
              <w:top w:val="single" w:sz="2" w:space="0" w:color="000001"/>
              <w:left w:val="single" w:sz="2" w:space="0" w:color="000001"/>
              <w:bottom w:val="single" w:sz="2" w:space="0" w:color="000001"/>
            </w:tcBorders>
            <w:shd w:val="clear" w:color="auto" w:fill="auto"/>
            <w:tcMar>
              <w:left w:w="-2" w:type="dxa"/>
            </w:tcMar>
          </w:tcPr>
          <w:p w:rsidR="000261A1" w:rsidRDefault="000261A1">
            <w:pPr>
              <w:pStyle w:val="Contenudetableau"/>
              <w:jc w:val="center"/>
              <w:rPr>
                <w:rFonts w:ascii="Arial" w:hAnsi="Arial"/>
                <w:sz w:val="22"/>
                <w:szCs w:val="22"/>
              </w:rPr>
            </w:pPr>
            <w:r>
              <w:rPr>
                <w:rFonts w:ascii="Arial" w:hAnsi="Arial"/>
                <w:sz w:val="22"/>
                <w:szCs w:val="22"/>
              </w:rPr>
              <w:t>445 (SMB)</w:t>
            </w:r>
          </w:p>
        </w:tc>
        <w:tc>
          <w:tcPr>
            <w:tcW w:w="1155" w:type="dxa"/>
            <w:tcBorders>
              <w:top w:val="single" w:sz="2" w:space="0" w:color="000001"/>
              <w:left w:val="single" w:sz="2" w:space="0" w:color="000001"/>
              <w:bottom w:val="single" w:sz="2" w:space="0" w:color="000001"/>
            </w:tcBorders>
            <w:shd w:val="clear" w:color="auto" w:fill="auto"/>
            <w:tcMar>
              <w:left w:w="-2" w:type="dxa"/>
            </w:tcMar>
          </w:tcPr>
          <w:p w:rsidR="000261A1" w:rsidRDefault="000261A1">
            <w:pPr>
              <w:pStyle w:val="Contenudetableau"/>
              <w:jc w:val="center"/>
              <w:rPr>
                <w:rFonts w:ascii="Arial" w:hAnsi="Arial"/>
                <w:sz w:val="22"/>
                <w:szCs w:val="22"/>
              </w:rPr>
            </w:pPr>
            <w:r>
              <w:rPr>
                <w:rFonts w:ascii="Arial" w:hAnsi="Arial"/>
                <w:sz w:val="22"/>
                <w:szCs w:val="22"/>
              </w:rPr>
              <w:t>TCP</w:t>
            </w:r>
          </w:p>
        </w:tc>
        <w:tc>
          <w:tcPr>
            <w:tcW w:w="1061" w:type="dxa"/>
            <w:tcBorders>
              <w:top w:val="single" w:sz="2" w:space="0" w:color="000001"/>
              <w:left w:val="single" w:sz="2" w:space="0" w:color="000001"/>
              <w:bottom w:val="single" w:sz="2" w:space="0" w:color="000001"/>
              <w:right w:val="single" w:sz="2" w:space="0" w:color="000001"/>
            </w:tcBorders>
            <w:shd w:val="clear" w:color="auto" w:fill="auto"/>
            <w:tcMar>
              <w:left w:w="-2" w:type="dxa"/>
            </w:tcMar>
          </w:tcPr>
          <w:p w:rsidR="000261A1" w:rsidRDefault="000261A1">
            <w:pPr>
              <w:pStyle w:val="Contenudetableau"/>
              <w:jc w:val="center"/>
              <w:rPr>
                <w:rFonts w:ascii="Arial" w:hAnsi="Arial"/>
                <w:sz w:val="22"/>
                <w:szCs w:val="22"/>
              </w:rPr>
            </w:pPr>
            <w:r>
              <w:rPr>
                <w:rFonts w:ascii="Arial" w:hAnsi="Arial"/>
                <w:sz w:val="22"/>
                <w:szCs w:val="22"/>
              </w:rPr>
              <w:t>Autoriser</w:t>
            </w:r>
          </w:p>
        </w:tc>
      </w:tr>
      <w:tr w:rsidR="00C62425" w:rsidTr="00FD74EC">
        <w:tc>
          <w:tcPr>
            <w:tcW w:w="835" w:type="dxa"/>
            <w:tcBorders>
              <w:top w:val="single" w:sz="2" w:space="0" w:color="000001"/>
              <w:left w:val="single" w:sz="2" w:space="0" w:color="000001"/>
              <w:bottom w:val="single" w:sz="2" w:space="0" w:color="000001"/>
            </w:tcBorders>
            <w:shd w:val="clear" w:color="auto" w:fill="auto"/>
            <w:tcMar>
              <w:left w:w="-2" w:type="dxa"/>
            </w:tcMar>
          </w:tcPr>
          <w:p w:rsidR="00C62425" w:rsidRDefault="00BE6D39">
            <w:pPr>
              <w:pStyle w:val="Contenudetableau"/>
              <w:jc w:val="both"/>
              <w:rPr>
                <w:rFonts w:ascii="Arial" w:hAnsi="Arial"/>
                <w:sz w:val="22"/>
                <w:szCs w:val="22"/>
              </w:rPr>
            </w:pPr>
            <w:r>
              <w:rPr>
                <w:rFonts w:ascii="Arial" w:hAnsi="Arial"/>
                <w:sz w:val="22"/>
                <w:szCs w:val="22"/>
              </w:rPr>
              <w:t>8</w:t>
            </w:r>
          </w:p>
        </w:tc>
        <w:tc>
          <w:tcPr>
            <w:tcW w:w="1772" w:type="dxa"/>
            <w:tcBorders>
              <w:top w:val="single" w:sz="2" w:space="0" w:color="000001"/>
              <w:left w:val="single" w:sz="2" w:space="0" w:color="000001"/>
              <w:bottom w:val="single" w:sz="2" w:space="0" w:color="000001"/>
            </w:tcBorders>
            <w:shd w:val="clear" w:color="auto" w:fill="auto"/>
            <w:tcMar>
              <w:left w:w="-2" w:type="dxa"/>
            </w:tcMar>
          </w:tcPr>
          <w:p w:rsidR="00C62425" w:rsidRDefault="00BE6D39" w:rsidP="00FD74EC">
            <w:pPr>
              <w:pStyle w:val="Contenudetableau"/>
              <w:jc w:val="center"/>
            </w:pPr>
            <w:r>
              <w:rPr>
                <w:rFonts w:ascii="Arial" w:hAnsi="Arial"/>
                <w:sz w:val="22"/>
                <w:szCs w:val="22"/>
              </w:rPr>
              <w:t>10.13.40.16/2</w:t>
            </w:r>
            <w:r w:rsidR="00FD74EC">
              <w:rPr>
                <w:rFonts w:ascii="Arial" w:hAnsi="Arial"/>
                <w:sz w:val="22"/>
                <w:szCs w:val="22"/>
              </w:rPr>
              <w:t>8</w:t>
            </w:r>
          </w:p>
        </w:tc>
        <w:tc>
          <w:tcPr>
            <w:tcW w:w="854" w:type="dxa"/>
            <w:tcBorders>
              <w:top w:val="single" w:sz="2" w:space="0" w:color="000001"/>
              <w:left w:val="single" w:sz="2" w:space="0" w:color="000001"/>
              <w:bottom w:val="single" w:sz="2" w:space="0" w:color="000001"/>
            </w:tcBorders>
            <w:shd w:val="clear" w:color="auto" w:fill="auto"/>
            <w:tcMar>
              <w:left w:w="-2" w:type="dxa"/>
            </w:tcMar>
          </w:tcPr>
          <w:p w:rsidR="00C62425" w:rsidRDefault="00C62425">
            <w:pPr>
              <w:pStyle w:val="Contenudetableau"/>
              <w:jc w:val="center"/>
              <w:rPr>
                <w:rFonts w:ascii="Arial" w:hAnsi="Arial"/>
                <w:sz w:val="22"/>
                <w:szCs w:val="22"/>
              </w:rPr>
            </w:pPr>
          </w:p>
        </w:tc>
        <w:tc>
          <w:tcPr>
            <w:tcW w:w="1896" w:type="dxa"/>
            <w:tcBorders>
              <w:top w:val="single" w:sz="2" w:space="0" w:color="000001"/>
              <w:left w:val="single" w:sz="2" w:space="0" w:color="000001"/>
              <w:bottom w:val="single" w:sz="2" w:space="0" w:color="000001"/>
            </w:tcBorders>
            <w:shd w:val="clear" w:color="auto" w:fill="auto"/>
            <w:tcMar>
              <w:left w:w="-2" w:type="dxa"/>
            </w:tcMar>
          </w:tcPr>
          <w:p w:rsidR="00C62425" w:rsidRDefault="00BE6D39">
            <w:pPr>
              <w:pStyle w:val="Contenudetableau"/>
              <w:jc w:val="center"/>
              <w:rPr>
                <w:rFonts w:ascii="Arial" w:hAnsi="Arial"/>
                <w:sz w:val="22"/>
                <w:szCs w:val="22"/>
              </w:rPr>
            </w:pPr>
            <w:r>
              <w:rPr>
                <w:rFonts w:ascii="Arial" w:hAnsi="Arial"/>
                <w:sz w:val="22"/>
                <w:szCs w:val="22"/>
              </w:rPr>
              <w:t>172.16.123.64/26</w:t>
            </w:r>
          </w:p>
        </w:tc>
        <w:tc>
          <w:tcPr>
            <w:tcW w:w="1809" w:type="dxa"/>
            <w:tcBorders>
              <w:top w:val="single" w:sz="2" w:space="0" w:color="000001"/>
              <w:left w:val="single" w:sz="2" w:space="0" w:color="000001"/>
              <w:bottom w:val="single" w:sz="2" w:space="0" w:color="000001"/>
            </w:tcBorders>
            <w:shd w:val="clear" w:color="auto" w:fill="auto"/>
            <w:tcMar>
              <w:left w:w="-2" w:type="dxa"/>
            </w:tcMar>
          </w:tcPr>
          <w:p w:rsidR="00C62425" w:rsidRDefault="00C62425">
            <w:pPr>
              <w:pStyle w:val="Contenudetableau"/>
              <w:jc w:val="center"/>
              <w:rPr>
                <w:rFonts w:ascii="Arial" w:hAnsi="Arial"/>
                <w:sz w:val="22"/>
                <w:szCs w:val="22"/>
              </w:rPr>
            </w:pPr>
          </w:p>
        </w:tc>
        <w:tc>
          <w:tcPr>
            <w:tcW w:w="1155" w:type="dxa"/>
            <w:tcBorders>
              <w:top w:val="single" w:sz="2" w:space="0" w:color="000001"/>
              <w:left w:val="single" w:sz="2" w:space="0" w:color="000001"/>
              <w:bottom w:val="single" w:sz="2" w:space="0" w:color="000001"/>
            </w:tcBorders>
            <w:shd w:val="clear" w:color="auto" w:fill="auto"/>
            <w:tcMar>
              <w:left w:w="-2" w:type="dxa"/>
            </w:tcMar>
          </w:tcPr>
          <w:p w:rsidR="00C62425" w:rsidRDefault="00BE6D39">
            <w:pPr>
              <w:pStyle w:val="Contenudetableau"/>
              <w:jc w:val="center"/>
              <w:rPr>
                <w:rFonts w:ascii="Arial" w:hAnsi="Arial"/>
                <w:sz w:val="22"/>
                <w:szCs w:val="22"/>
              </w:rPr>
            </w:pPr>
            <w:r>
              <w:rPr>
                <w:rFonts w:ascii="Arial" w:hAnsi="Arial"/>
                <w:sz w:val="22"/>
                <w:szCs w:val="22"/>
              </w:rPr>
              <w:t>ICMP</w:t>
            </w:r>
          </w:p>
        </w:tc>
        <w:tc>
          <w:tcPr>
            <w:tcW w:w="1061" w:type="dxa"/>
            <w:tcBorders>
              <w:top w:val="single" w:sz="2" w:space="0" w:color="000001"/>
              <w:left w:val="single" w:sz="2" w:space="0" w:color="000001"/>
              <w:bottom w:val="single" w:sz="2" w:space="0" w:color="000001"/>
              <w:right w:val="single" w:sz="2" w:space="0" w:color="000001"/>
            </w:tcBorders>
            <w:shd w:val="clear" w:color="auto" w:fill="auto"/>
            <w:tcMar>
              <w:left w:w="-2" w:type="dxa"/>
            </w:tcMar>
          </w:tcPr>
          <w:p w:rsidR="00C62425" w:rsidRDefault="00BE6D39">
            <w:pPr>
              <w:pStyle w:val="Contenudetableau"/>
              <w:jc w:val="center"/>
              <w:rPr>
                <w:rFonts w:ascii="Arial" w:hAnsi="Arial"/>
                <w:sz w:val="22"/>
                <w:szCs w:val="22"/>
              </w:rPr>
            </w:pPr>
            <w:r>
              <w:rPr>
                <w:rFonts w:ascii="Arial" w:hAnsi="Arial"/>
                <w:sz w:val="22"/>
                <w:szCs w:val="22"/>
              </w:rPr>
              <w:t>Autoriser</w:t>
            </w:r>
          </w:p>
        </w:tc>
      </w:tr>
      <w:tr w:rsidR="00C62425" w:rsidTr="00FD74EC">
        <w:tc>
          <w:tcPr>
            <w:tcW w:w="835" w:type="dxa"/>
            <w:tcBorders>
              <w:top w:val="single" w:sz="2" w:space="0" w:color="000001"/>
              <w:left w:val="single" w:sz="2" w:space="0" w:color="000001"/>
              <w:bottom w:val="single" w:sz="2" w:space="0" w:color="000001"/>
            </w:tcBorders>
            <w:shd w:val="clear" w:color="auto" w:fill="auto"/>
            <w:tcMar>
              <w:left w:w="-2" w:type="dxa"/>
            </w:tcMar>
          </w:tcPr>
          <w:p w:rsidR="00C62425" w:rsidRDefault="00C62425">
            <w:pPr>
              <w:pStyle w:val="Contenudetableau"/>
              <w:jc w:val="both"/>
              <w:rPr>
                <w:rFonts w:ascii="Arial" w:hAnsi="Arial"/>
                <w:sz w:val="22"/>
                <w:szCs w:val="22"/>
              </w:rPr>
            </w:pPr>
          </w:p>
        </w:tc>
        <w:tc>
          <w:tcPr>
            <w:tcW w:w="1772" w:type="dxa"/>
            <w:tcBorders>
              <w:top w:val="single" w:sz="2" w:space="0" w:color="000001"/>
              <w:left w:val="single" w:sz="2" w:space="0" w:color="000001"/>
              <w:bottom w:val="single" w:sz="2" w:space="0" w:color="000001"/>
            </w:tcBorders>
            <w:shd w:val="clear" w:color="auto" w:fill="auto"/>
            <w:tcMar>
              <w:left w:w="-2" w:type="dxa"/>
            </w:tcMar>
          </w:tcPr>
          <w:p w:rsidR="00C62425" w:rsidRDefault="00BE6D39">
            <w:pPr>
              <w:pStyle w:val="Contenudetableau"/>
              <w:jc w:val="center"/>
              <w:rPr>
                <w:rFonts w:ascii="Arial" w:hAnsi="Arial"/>
                <w:sz w:val="22"/>
                <w:szCs w:val="22"/>
              </w:rPr>
            </w:pPr>
            <w:r>
              <w:rPr>
                <w:rFonts w:ascii="Arial" w:hAnsi="Arial"/>
                <w:sz w:val="22"/>
                <w:szCs w:val="22"/>
              </w:rPr>
              <w:t>…</w:t>
            </w:r>
          </w:p>
        </w:tc>
        <w:tc>
          <w:tcPr>
            <w:tcW w:w="854" w:type="dxa"/>
            <w:tcBorders>
              <w:top w:val="single" w:sz="2" w:space="0" w:color="000001"/>
              <w:left w:val="single" w:sz="2" w:space="0" w:color="000001"/>
              <w:bottom w:val="single" w:sz="2" w:space="0" w:color="000001"/>
            </w:tcBorders>
            <w:shd w:val="clear" w:color="auto" w:fill="auto"/>
            <w:tcMar>
              <w:left w:w="-2" w:type="dxa"/>
            </w:tcMar>
          </w:tcPr>
          <w:p w:rsidR="00C62425" w:rsidRDefault="00C62425">
            <w:pPr>
              <w:pStyle w:val="Contenudetableau"/>
              <w:jc w:val="center"/>
              <w:rPr>
                <w:rFonts w:ascii="Arial" w:hAnsi="Arial"/>
                <w:sz w:val="22"/>
                <w:szCs w:val="22"/>
              </w:rPr>
            </w:pPr>
          </w:p>
        </w:tc>
        <w:tc>
          <w:tcPr>
            <w:tcW w:w="1896" w:type="dxa"/>
            <w:tcBorders>
              <w:top w:val="single" w:sz="2" w:space="0" w:color="000001"/>
              <w:left w:val="single" w:sz="2" w:space="0" w:color="000001"/>
              <w:bottom w:val="single" w:sz="2" w:space="0" w:color="000001"/>
            </w:tcBorders>
            <w:shd w:val="clear" w:color="auto" w:fill="auto"/>
            <w:tcMar>
              <w:left w:w="-2" w:type="dxa"/>
            </w:tcMar>
          </w:tcPr>
          <w:p w:rsidR="00C62425" w:rsidRDefault="00BE6D39">
            <w:pPr>
              <w:pStyle w:val="Contenudetableau"/>
              <w:jc w:val="center"/>
              <w:rPr>
                <w:rFonts w:ascii="Arial" w:hAnsi="Arial"/>
                <w:sz w:val="22"/>
                <w:szCs w:val="22"/>
              </w:rPr>
            </w:pPr>
            <w:r>
              <w:rPr>
                <w:rFonts w:ascii="Arial" w:hAnsi="Arial"/>
                <w:sz w:val="22"/>
                <w:szCs w:val="22"/>
              </w:rPr>
              <w:t>...</w:t>
            </w:r>
          </w:p>
        </w:tc>
        <w:tc>
          <w:tcPr>
            <w:tcW w:w="1809" w:type="dxa"/>
            <w:tcBorders>
              <w:top w:val="single" w:sz="2" w:space="0" w:color="000001"/>
              <w:left w:val="single" w:sz="2" w:space="0" w:color="000001"/>
              <w:bottom w:val="single" w:sz="2" w:space="0" w:color="000001"/>
            </w:tcBorders>
            <w:shd w:val="clear" w:color="auto" w:fill="auto"/>
            <w:tcMar>
              <w:left w:w="-2" w:type="dxa"/>
            </w:tcMar>
          </w:tcPr>
          <w:p w:rsidR="00C62425" w:rsidRDefault="00C62425">
            <w:pPr>
              <w:pStyle w:val="Contenudetableau"/>
              <w:jc w:val="center"/>
              <w:rPr>
                <w:rFonts w:ascii="Arial" w:hAnsi="Arial"/>
                <w:sz w:val="22"/>
                <w:szCs w:val="22"/>
              </w:rPr>
            </w:pPr>
          </w:p>
        </w:tc>
        <w:tc>
          <w:tcPr>
            <w:tcW w:w="1155" w:type="dxa"/>
            <w:tcBorders>
              <w:top w:val="single" w:sz="2" w:space="0" w:color="000001"/>
              <w:left w:val="single" w:sz="2" w:space="0" w:color="000001"/>
              <w:bottom w:val="single" w:sz="2" w:space="0" w:color="000001"/>
            </w:tcBorders>
            <w:shd w:val="clear" w:color="auto" w:fill="auto"/>
            <w:tcMar>
              <w:left w:w="-2" w:type="dxa"/>
            </w:tcMar>
          </w:tcPr>
          <w:p w:rsidR="00C62425" w:rsidRDefault="00C310EC">
            <w:pPr>
              <w:pStyle w:val="Contenudetableau"/>
              <w:jc w:val="center"/>
              <w:rPr>
                <w:rFonts w:ascii="Arial" w:hAnsi="Arial"/>
                <w:sz w:val="22"/>
                <w:szCs w:val="22"/>
              </w:rPr>
            </w:pPr>
            <w:r>
              <w:rPr>
                <w:rFonts w:ascii="Arial" w:hAnsi="Arial"/>
                <w:sz w:val="22"/>
                <w:szCs w:val="22"/>
              </w:rPr>
              <w:t>...</w:t>
            </w:r>
          </w:p>
        </w:tc>
        <w:tc>
          <w:tcPr>
            <w:tcW w:w="1061" w:type="dxa"/>
            <w:tcBorders>
              <w:top w:val="single" w:sz="2" w:space="0" w:color="000001"/>
              <w:left w:val="single" w:sz="2" w:space="0" w:color="000001"/>
              <w:bottom w:val="single" w:sz="2" w:space="0" w:color="000001"/>
              <w:right w:val="single" w:sz="2" w:space="0" w:color="000001"/>
            </w:tcBorders>
            <w:shd w:val="clear" w:color="auto" w:fill="auto"/>
            <w:tcMar>
              <w:left w:w="-2" w:type="dxa"/>
            </w:tcMar>
          </w:tcPr>
          <w:p w:rsidR="00C62425" w:rsidRDefault="00C62425">
            <w:pPr>
              <w:pStyle w:val="Contenudetableau"/>
              <w:jc w:val="center"/>
              <w:rPr>
                <w:rFonts w:ascii="Arial" w:hAnsi="Arial"/>
                <w:sz w:val="22"/>
                <w:szCs w:val="22"/>
              </w:rPr>
            </w:pPr>
          </w:p>
        </w:tc>
      </w:tr>
      <w:tr w:rsidR="00C62425" w:rsidTr="00FD74EC">
        <w:tc>
          <w:tcPr>
            <w:tcW w:w="835" w:type="dxa"/>
            <w:tcBorders>
              <w:top w:val="single" w:sz="2" w:space="0" w:color="000001"/>
              <w:left w:val="single" w:sz="2" w:space="0" w:color="000001"/>
              <w:bottom w:val="single" w:sz="2" w:space="0" w:color="000001"/>
            </w:tcBorders>
            <w:shd w:val="clear" w:color="auto" w:fill="auto"/>
            <w:tcMar>
              <w:left w:w="-2" w:type="dxa"/>
            </w:tcMar>
          </w:tcPr>
          <w:p w:rsidR="00C62425" w:rsidRDefault="00BE6D39">
            <w:pPr>
              <w:pStyle w:val="Contenudetableau"/>
              <w:jc w:val="both"/>
              <w:rPr>
                <w:rFonts w:ascii="Arial" w:hAnsi="Arial"/>
                <w:sz w:val="22"/>
                <w:szCs w:val="22"/>
              </w:rPr>
            </w:pPr>
            <w:r>
              <w:rPr>
                <w:rFonts w:ascii="Arial" w:hAnsi="Arial"/>
                <w:sz w:val="22"/>
                <w:szCs w:val="22"/>
              </w:rPr>
              <w:t>14</w:t>
            </w:r>
          </w:p>
        </w:tc>
        <w:tc>
          <w:tcPr>
            <w:tcW w:w="1772" w:type="dxa"/>
            <w:tcBorders>
              <w:top w:val="single" w:sz="2" w:space="0" w:color="000001"/>
              <w:left w:val="single" w:sz="2" w:space="0" w:color="000001"/>
              <w:bottom w:val="single" w:sz="2" w:space="0" w:color="000001"/>
            </w:tcBorders>
            <w:shd w:val="clear" w:color="auto" w:fill="auto"/>
            <w:tcMar>
              <w:left w:w="-2" w:type="dxa"/>
            </w:tcMar>
          </w:tcPr>
          <w:p w:rsidR="00C62425" w:rsidRDefault="00BE6D39">
            <w:pPr>
              <w:pStyle w:val="Contenudetableau"/>
              <w:jc w:val="center"/>
              <w:rPr>
                <w:rFonts w:ascii="Arial" w:hAnsi="Arial"/>
                <w:sz w:val="22"/>
                <w:szCs w:val="22"/>
              </w:rPr>
            </w:pPr>
            <w:r>
              <w:rPr>
                <w:rFonts w:ascii="Arial" w:hAnsi="Arial"/>
                <w:sz w:val="22"/>
                <w:szCs w:val="22"/>
              </w:rPr>
              <w:t>10.14.50.194/32</w:t>
            </w:r>
          </w:p>
        </w:tc>
        <w:tc>
          <w:tcPr>
            <w:tcW w:w="854" w:type="dxa"/>
            <w:tcBorders>
              <w:top w:val="single" w:sz="2" w:space="0" w:color="000001"/>
              <w:left w:val="single" w:sz="2" w:space="0" w:color="000001"/>
              <w:bottom w:val="single" w:sz="2" w:space="0" w:color="000001"/>
            </w:tcBorders>
            <w:shd w:val="clear" w:color="auto" w:fill="auto"/>
            <w:tcMar>
              <w:left w:w="-2" w:type="dxa"/>
            </w:tcMar>
          </w:tcPr>
          <w:p w:rsidR="00C62425" w:rsidRDefault="00BE6D39">
            <w:pPr>
              <w:pStyle w:val="Contenudetableau"/>
              <w:jc w:val="center"/>
              <w:rPr>
                <w:rFonts w:ascii="Arial" w:hAnsi="Arial"/>
                <w:sz w:val="22"/>
                <w:szCs w:val="22"/>
              </w:rPr>
            </w:pPr>
            <w:r>
              <w:rPr>
                <w:rFonts w:ascii="Arial" w:hAnsi="Arial"/>
                <w:sz w:val="22"/>
                <w:szCs w:val="22"/>
              </w:rPr>
              <w:t>*</w:t>
            </w:r>
          </w:p>
        </w:tc>
        <w:tc>
          <w:tcPr>
            <w:tcW w:w="1896" w:type="dxa"/>
            <w:tcBorders>
              <w:top w:val="single" w:sz="2" w:space="0" w:color="000001"/>
              <w:left w:val="single" w:sz="2" w:space="0" w:color="000001"/>
              <w:bottom w:val="single" w:sz="2" w:space="0" w:color="000001"/>
            </w:tcBorders>
            <w:shd w:val="clear" w:color="auto" w:fill="auto"/>
            <w:tcMar>
              <w:left w:w="-2" w:type="dxa"/>
            </w:tcMar>
          </w:tcPr>
          <w:p w:rsidR="00C62425" w:rsidRDefault="00BE6D39">
            <w:pPr>
              <w:pStyle w:val="Contenudetableau"/>
              <w:jc w:val="center"/>
              <w:rPr>
                <w:rFonts w:ascii="Arial" w:hAnsi="Arial"/>
                <w:sz w:val="22"/>
                <w:szCs w:val="22"/>
              </w:rPr>
            </w:pPr>
            <w:r>
              <w:rPr>
                <w:rFonts w:ascii="Arial" w:hAnsi="Arial"/>
                <w:sz w:val="22"/>
                <w:szCs w:val="22"/>
              </w:rPr>
              <w:t>172.16.123.64/26</w:t>
            </w:r>
          </w:p>
        </w:tc>
        <w:tc>
          <w:tcPr>
            <w:tcW w:w="1809" w:type="dxa"/>
            <w:tcBorders>
              <w:top w:val="single" w:sz="2" w:space="0" w:color="000001"/>
              <w:left w:val="single" w:sz="2" w:space="0" w:color="000001"/>
              <w:bottom w:val="single" w:sz="2" w:space="0" w:color="000001"/>
            </w:tcBorders>
            <w:shd w:val="clear" w:color="auto" w:fill="auto"/>
            <w:tcMar>
              <w:left w:w="-2" w:type="dxa"/>
            </w:tcMar>
          </w:tcPr>
          <w:p w:rsidR="00C62425" w:rsidRDefault="00BE6D39">
            <w:pPr>
              <w:pStyle w:val="Contenudetableau"/>
              <w:jc w:val="center"/>
              <w:rPr>
                <w:rFonts w:ascii="Arial" w:hAnsi="Arial"/>
                <w:sz w:val="22"/>
                <w:szCs w:val="22"/>
              </w:rPr>
            </w:pPr>
            <w:r>
              <w:rPr>
                <w:rFonts w:ascii="Arial" w:hAnsi="Arial"/>
                <w:sz w:val="22"/>
                <w:szCs w:val="22"/>
              </w:rPr>
              <w:t>22 (SSH)</w:t>
            </w:r>
          </w:p>
        </w:tc>
        <w:tc>
          <w:tcPr>
            <w:tcW w:w="1155" w:type="dxa"/>
            <w:tcBorders>
              <w:top w:val="single" w:sz="2" w:space="0" w:color="000001"/>
              <w:left w:val="single" w:sz="2" w:space="0" w:color="000001"/>
              <w:bottom w:val="single" w:sz="2" w:space="0" w:color="000001"/>
            </w:tcBorders>
            <w:shd w:val="clear" w:color="auto" w:fill="auto"/>
            <w:tcMar>
              <w:left w:w="-2" w:type="dxa"/>
            </w:tcMar>
          </w:tcPr>
          <w:p w:rsidR="00C62425" w:rsidRDefault="00BE6D39">
            <w:pPr>
              <w:pStyle w:val="Contenudetableau"/>
              <w:jc w:val="center"/>
              <w:rPr>
                <w:rFonts w:ascii="Arial" w:hAnsi="Arial"/>
                <w:sz w:val="22"/>
                <w:szCs w:val="22"/>
              </w:rPr>
            </w:pPr>
            <w:r>
              <w:rPr>
                <w:rFonts w:ascii="Arial" w:hAnsi="Arial"/>
                <w:sz w:val="22"/>
                <w:szCs w:val="22"/>
              </w:rPr>
              <w:t>TCP</w:t>
            </w:r>
          </w:p>
        </w:tc>
        <w:tc>
          <w:tcPr>
            <w:tcW w:w="1061" w:type="dxa"/>
            <w:tcBorders>
              <w:top w:val="single" w:sz="2" w:space="0" w:color="000001"/>
              <w:left w:val="single" w:sz="2" w:space="0" w:color="000001"/>
              <w:bottom w:val="single" w:sz="2" w:space="0" w:color="000001"/>
              <w:right w:val="single" w:sz="2" w:space="0" w:color="000001"/>
            </w:tcBorders>
            <w:shd w:val="clear" w:color="auto" w:fill="auto"/>
            <w:tcMar>
              <w:left w:w="-2" w:type="dxa"/>
            </w:tcMar>
          </w:tcPr>
          <w:p w:rsidR="00C62425" w:rsidRDefault="00BE6D39">
            <w:pPr>
              <w:pStyle w:val="Contenudetableau"/>
              <w:jc w:val="center"/>
              <w:rPr>
                <w:rFonts w:ascii="Arial" w:hAnsi="Arial"/>
                <w:sz w:val="22"/>
                <w:szCs w:val="22"/>
              </w:rPr>
            </w:pPr>
            <w:r>
              <w:rPr>
                <w:rFonts w:ascii="Arial" w:hAnsi="Arial"/>
                <w:sz w:val="22"/>
                <w:szCs w:val="22"/>
              </w:rPr>
              <w:t>Autoriser</w:t>
            </w:r>
          </w:p>
        </w:tc>
      </w:tr>
      <w:tr w:rsidR="00C62425" w:rsidTr="00FD74EC">
        <w:tc>
          <w:tcPr>
            <w:tcW w:w="835" w:type="dxa"/>
            <w:tcBorders>
              <w:top w:val="single" w:sz="2" w:space="0" w:color="000001"/>
              <w:left w:val="single" w:sz="2" w:space="0" w:color="000001"/>
              <w:bottom w:val="single" w:sz="2" w:space="0" w:color="000001"/>
            </w:tcBorders>
            <w:shd w:val="clear" w:color="auto" w:fill="auto"/>
            <w:tcMar>
              <w:left w:w="-2" w:type="dxa"/>
            </w:tcMar>
          </w:tcPr>
          <w:p w:rsidR="00C62425" w:rsidRDefault="00BE6D39">
            <w:pPr>
              <w:pStyle w:val="Contenudetableau"/>
              <w:jc w:val="both"/>
              <w:rPr>
                <w:rFonts w:ascii="Arial" w:hAnsi="Arial"/>
                <w:sz w:val="22"/>
                <w:szCs w:val="22"/>
              </w:rPr>
            </w:pPr>
            <w:r>
              <w:rPr>
                <w:rFonts w:ascii="Arial" w:hAnsi="Arial"/>
                <w:sz w:val="22"/>
                <w:szCs w:val="22"/>
              </w:rPr>
              <w:t>15</w:t>
            </w:r>
          </w:p>
        </w:tc>
        <w:tc>
          <w:tcPr>
            <w:tcW w:w="1772" w:type="dxa"/>
            <w:tcBorders>
              <w:top w:val="single" w:sz="2" w:space="0" w:color="000001"/>
              <w:left w:val="single" w:sz="2" w:space="0" w:color="000001"/>
              <w:bottom w:val="single" w:sz="2" w:space="0" w:color="000001"/>
            </w:tcBorders>
            <w:shd w:val="clear" w:color="auto" w:fill="auto"/>
            <w:tcMar>
              <w:left w:w="-2" w:type="dxa"/>
            </w:tcMar>
          </w:tcPr>
          <w:p w:rsidR="00C62425" w:rsidRDefault="00BE6D39">
            <w:pPr>
              <w:pStyle w:val="Contenudetableau"/>
              <w:jc w:val="center"/>
              <w:rPr>
                <w:rFonts w:ascii="Arial" w:hAnsi="Arial"/>
                <w:sz w:val="22"/>
                <w:szCs w:val="22"/>
              </w:rPr>
            </w:pPr>
            <w:r>
              <w:rPr>
                <w:rFonts w:ascii="Arial" w:hAnsi="Arial"/>
                <w:sz w:val="22"/>
                <w:szCs w:val="22"/>
              </w:rPr>
              <w:t>10.14.50.192/26</w:t>
            </w:r>
          </w:p>
        </w:tc>
        <w:tc>
          <w:tcPr>
            <w:tcW w:w="854" w:type="dxa"/>
            <w:tcBorders>
              <w:top w:val="single" w:sz="2" w:space="0" w:color="000001"/>
              <w:left w:val="single" w:sz="2" w:space="0" w:color="000001"/>
              <w:bottom w:val="single" w:sz="2" w:space="0" w:color="000001"/>
            </w:tcBorders>
            <w:shd w:val="clear" w:color="auto" w:fill="auto"/>
            <w:tcMar>
              <w:left w:w="-2" w:type="dxa"/>
            </w:tcMar>
          </w:tcPr>
          <w:p w:rsidR="00C62425" w:rsidRDefault="00BE6D39">
            <w:pPr>
              <w:pStyle w:val="Contenudetableau"/>
              <w:jc w:val="center"/>
              <w:rPr>
                <w:rFonts w:ascii="Arial" w:hAnsi="Arial"/>
                <w:sz w:val="22"/>
                <w:szCs w:val="22"/>
              </w:rPr>
            </w:pPr>
            <w:r>
              <w:rPr>
                <w:rFonts w:ascii="Arial" w:hAnsi="Arial"/>
                <w:sz w:val="22"/>
                <w:szCs w:val="22"/>
              </w:rPr>
              <w:t>*</w:t>
            </w:r>
          </w:p>
        </w:tc>
        <w:tc>
          <w:tcPr>
            <w:tcW w:w="1896" w:type="dxa"/>
            <w:tcBorders>
              <w:top w:val="single" w:sz="2" w:space="0" w:color="000001"/>
              <w:left w:val="single" w:sz="2" w:space="0" w:color="000001"/>
              <w:bottom w:val="single" w:sz="2" w:space="0" w:color="000001"/>
            </w:tcBorders>
            <w:shd w:val="clear" w:color="auto" w:fill="auto"/>
            <w:tcMar>
              <w:left w:w="-2" w:type="dxa"/>
            </w:tcMar>
          </w:tcPr>
          <w:p w:rsidR="00C62425" w:rsidRDefault="00BE6D39">
            <w:pPr>
              <w:pStyle w:val="Contenudetableau"/>
              <w:jc w:val="center"/>
              <w:rPr>
                <w:rFonts w:ascii="Arial" w:hAnsi="Arial"/>
                <w:sz w:val="22"/>
                <w:szCs w:val="22"/>
              </w:rPr>
            </w:pPr>
            <w:r>
              <w:rPr>
                <w:rFonts w:ascii="Arial" w:hAnsi="Arial"/>
                <w:sz w:val="22"/>
                <w:szCs w:val="22"/>
              </w:rPr>
              <w:t>172.16.123.72/32</w:t>
            </w:r>
          </w:p>
        </w:tc>
        <w:tc>
          <w:tcPr>
            <w:tcW w:w="1809" w:type="dxa"/>
            <w:tcBorders>
              <w:top w:val="single" w:sz="2" w:space="0" w:color="000001"/>
              <w:left w:val="single" w:sz="2" w:space="0" w:color="000001"/>
              <w:bottom w:val="single" w:sz="2" w:space="0" w:color="000001"/>
            </w:tcBorders>
            <w:shd w:val="clear" w:color="auto" w:fill="auto"/>
            <w:tcMar>
              <w:left w:w="-2" w:type="dxa"/>
            </w:tcMar>
          </w:tcPr>
          <w:p w:rsidR="00C62425" w:rsidRDefault="00BE6D39">
            <w:pPr>
              <w:pStyle w:val="Contenudetableau"/>
              <w:jc w:val="center"/>
              <w:rPr>
                <w:rFonts w:ascii="Arial" w:hAnsi="Arial"/>
                <w:sz w:val="22"/>
                <w:szCs w:val="22"/>
              </w:rPr>
            </w:pPr>
            <w:r>
              <w:rPr>
                <w:rFonts w:ascii="Arial" w:hAnsi="Arial"/>
                <w:sz w:val="22"/>
                <w:szCs w:val="22"/>
              </w:rPr>
              <w:t>53 (DNS)</w:t>
            </w:r>
          </w:p>
        </w:tc>
        <w:tc>
          <w:tcPr>
            <w:tcW w:w="1155" w:type="dxa"/>
            <w:tcBorders>
              <w:top w:val="single" w:sz="2" w:space="0" w:color="000001"/>
              <w:left w:val="single" w:sz="2" w:space="0" w:color="000001"/>
              <w:bottom w:val="single" w:sz="2" w:space="0" w:color="000001"/>
            </w:tcBorders>
            <w:shd w:val="clear" w:color="auto" w:fill="auto"/>
            <w:tcMar>
              <w:left w:w="-2" w:type="dxa"/>
            </w:tcMar>
          </w:tcPr>
          <w:p w:rsidR="00C62425" w:rsidRDefault="00BE6D39">
            <w:pPr>
              <w:pStyle w:val="Contenudetableau"/>
              <w:jc w:val="center"/>
              <w:rPr>
                <w:rFonts w:ascii="Arial" w:hAnsi="Arial"/>
                <w:sz w:val="22"/>
                <w:szCs w:val="22"/>
              </w:rPr>
            </w:pPr>
            <w:r>
              <w:rPr>
                <w:rFonts w:ascii="Arial" w:hAnsi="Arial"/>
                <w:sz w:val="22"/>
                <w:szCs w:val="22"/>
              </w:rPr>
              <w:t>UDP</w:t>
            </w:r>
          </w:p>
        </w:tc>
        <w:tc>
          <w:tcPr>
            <w:tcW w:w="1061" w:type="dxa"/>
            <w:tcBorders>
              <w:top w:val="single" w:sz="2" w:space="0" w:color="000001"/>
              <w:left w:val="single" w:sz="2" w:space="0" w:color="000001"/>
              <w:bottom w:val="single" w:sz="2" w:space="0" w:color="000001"/>
              <w:right w:val="single" w:sz="2" w:space="0" w:color="000001"/>
            </w:tcBorders>
            <w:shd w:val="clear" w:color="auto" w:fill="auto"/>
            <w:tcMar>
              <w:left w:w="-2" w:type="dxa"/>
            </w:tcMar>
          </w:tcPr>
          <w:p w:rsidR="00C62425" w:rsidRDefault="00BE6D39">
            <w:pPr>
              <w:pStyle w:val="Contenudetableau"/>
              <w:jc w:val="center"/>
              <w:rPr>
                <w:rFonts w:ascii="Arial" w:hAnsi="Arial"/>
                <w:sz w:val="22"/>
                <w:szCs w:val="22"/>
              </w:rPr>
            </w:pPr>
            <w:r>
              <w:rPr>
                <w:rFonts w:ascii="Arial" w:hAnsi="Arial"/>
                <w:sz w:val="22"/>
                <w:szCs w:val="22"/>
              </w:rPr>
              <w:t>Autoriser</w:t>
            </w:r>
          </w:p>
        </w:tc>
      </w:tr>
      <w:tr w:rsidR="00C62425" w:rsidTr="00FD74EC">
        <w:tc>
          <w:tcPr>
            <w:tcW w:w="835" w:type="dxa"/>
            <w:tcBorders>
              <w:top w:val="single" w:sz="2" w:space="0" w:color="000001"/>
              <w:left w:val="single" w:sz="2" w:space="0" w:color="000001"/>
              <w:bottom w:val="single" w:sz="2" w:space="0" w:color="000001"/>
            </w:tcBorders>
            <w:shd w:val="clear" w:color="auto" w:fill="auto"/>
            <w:tcMar>
              <w:left w:w="-2" w:type="dxa"/>
            </w:tcMar>
          </w:tcPr>
          <w:p w:rsidR="00C62425" w:rsidRDefault="00C62425">
            <w:pPr>
              <w:pStyle w:val="Contenudetableau"/>
              <w:jc w:val="both"/>
              <w:rPr>
                <w:rFonts w:ascii="Arial" w:hAnsi="Arial"/>
                <w:sz w:val="22"/>
                <w:szCs w:val="22"/>
              </w:rPr>
            </w:pPr>
          </w:p>
        </w:tc>
        <w:tc>
          <w:tcPr>
            <w:tcW w:w="1772" w:type="dxa"/>
            <w:tcBorders>
              <w:top w:val="single" w:sz="2" w:space="0" w:color="000001"/>
              <w:left w:val="single" w:sz="2" w:space="0" w:color="000001"/>
              <w:bottom w:val="single" w:sz="2" w:space="0" w:color="000001"/>
            </w:tcBorders>
            <w:shd w:val="clear" w:color="auto" w:fill="auto"/>
            <w:tcMar>
              <w:left w:w="-2" w:type="dxa"/>
            </w:tcMar>
          </w:tcPr>
          <w:p w:rsidR="00C62425" w:rsidRDefault="00BE6D39">
            <w:pPr>
              <w:pStyle w:val="Contenudetableau"/>
              <w:jc w:val="center"/>
              <w:rPr>
                <w:rFonts w:ascii="Arial" w:hAnsi="Arial"/>
                <w:sz w:val="22"/>
                <w:szCs w:val="22"/>
              </w:rPr>
            </w:pPr>
            <w:r>
              <w:rPr>
                <w:rFonts w:ascii="Arial" w:hAnsi="Arial"/>
                <w:sz w:val="22"/>
                <w:szCs w:val="22"/>
              </w:rPr>
              <w:t>…</w:t>
            </w:r>
          </w:p>
        </w:tc>
        <w:tc>
          <w:tcPr>
            <w:tcW w:w="854" w:type="dxa"/>
            <w:tcBorders>
              <w:top w:val="single" w:sz="2" w:space="0" w:color="000001"/>
              <w:left w:val="single" w:sz="2" w:space="0" w:color="000001"/>
              <w:bottom w:val="single" w:sz="2" w:space="0" w:color="000001"/>
            </w:tcBorders>
            <w:shd w:val="clear" w:color="auto" w:fill="auto"/>
            <w:tcMar>
              <w:left w:w="-2" w:type="dxa"/>
            </w:tcMar>
          </w:tcPr>
          <w:p w:rsidR="00C62425" w:rsidRDefault="00C62425">
            <w:pPr>
              <w:pStyle w:val="Contenudetableau"/>
              <w:jc w:val="center"/>
              <w:rPr>
                <w:rFonts w:ascii="Arial" w:hAnsi="Arial"/>
                <w:sz w:val="22"/>
                <w:szCs w:val="22"/>
              </w:rPr>
            </w:pPr>
          </w:p>
        </w:tc>
        <w:tc>
          <w:tcPr>
            <w:tcW w:w="1896" w:type="dxa"/>
            <w:tcBorders>
              <w:top w:val="single" w:sz="2" w:space="0" w:color="000001"/>
              <w:left w:val="single" w:sz="2" w:space="0" w:color="000001"/>
              <w:bottom w:val="single" w:sz="2" w:space="0" w:color="000001"/>
            </w:tcBorders>
            <w:shd w:val="clear" w:color="auto" w:fill="auto"/>
            <w:tcMar>
              <w:left w:w="-2" w:type="dxa"/>
            </w:tcMar>
          </w:tcPr>
          <w:p w:rsidR="00C62425" w:rsidRDefault="00BE6D39">
            <w:pPr>
              <w:pStyle w:val="Contenudetableau"/>
              <w:jc w:val="center"/>
              <w:rPr>
                <w:rFonts w:ascii="Arial" w:hAnsi="Arial"/>
                <w:sz w:val="22"/>
                <w:szCs w:val="22"/>
              </w:rPr>
            </w:pPr>
            <w:r>
              <w:rPr>
                <w:rFonts w:ascii="Arial" w:hAnsi="Arial"/>
                <w:sz w:val="22"/>
                <w:szCs w:val="22"/>
              </w:rPr>
              <w:t>…</w:t>
            </w:r>
          </w:p>
        </w:tc>
        <w:tc>
          <w:tcPr>
            <w:tcW w:w="1809" w:type="dxa"/>
            <w:tcBorders>
              <w:top w:val="single" w:sz="2" w:space="0" w:color="000001"/>
              <w:left w:val="single" w:sz="2" w:space="0" w:color="000001"/>
              <w:bottom w:val="single" w:sz="2" w:space="0" w:color="000001"/>
            </w:tcBorders>
            <w:shd w:val="clear" w:color="auto" w:fill="auto"/>
            <w:tcMar>
              <w:left w:w="-2" w:type="dxa"/>
            </w:tcMar>
          </w:tcPr>
          <w:p w:rsidR="00C62425" w:rsidRDefault="00C62425">
            <w:pPr>
              <w:pStyle w:val="Contenudetableau"/>
              <w:jc w:val="center"/>
              <w:rPr>
                <w:rFonts w:ascii="Arial" w:hAnsi="Arial"/>
                <w:sz w:val="22"/>
                <w:szCs w:val="22"/>
              </w:rPr>
            </w:pPr>
          </w:p>
        </w:tc>
        <w:tc>
          <w:tcPr>
            <w:tcW w:w="1155" w:type="dxa"/>
            <w:tcBorders>
              <w:top w:val="single" w:sz="2" w:space="0" w:color="000001"/>
              <w:left w:val="single" w:sz="2" w:space="0" w:color="000001"/>
              <w:bottom w:val="single" w:sz="2" w:space="0" w:color="000001"/>
            </w:tcBorders>
            <w:shd w:val="clear" w:color="auto" w:fill="auto"/>
            <w:tcMar>
              <w:left w:w="-2" w:type="dxa"/>
            </w:tcMar>
          </w:tcPr>
          <w:p w:rsidR="00C62425" w:rsidRDefault="00BE6D39">
            <w:pPr>
              <w:pStyle w:val="Contenudetableau"/>
              <w:jc w:val="center"/>
              <w:rPr>
                <w:rFonts w:ascii="Arial" w:hAnsi="Arial"/>
                <w:sz w:val="22"/>
                <w:szCs w:val="22"/>
              </w:rPr>
            </w:pPr>
            <w:r>
              <w:rPr>
                <w:rFonts w:ascii="Arial" w:hAnsi="Arial"/>
                <w:sz w:val="22"/>
                <w:szCs w:val="22"/>
              </w:rPr>
              <w:t>...</w:t>
            </w:r>
          </w:p>
        </w:tc>
        <w:tc>
          <w:tcPr>
            <w:tcW w:w="1061" w:type="dxa"/>
            <w:tcBorders>
              <w:top w:val="single" w:sz="2" w:space="0" w:color="000001"/>
              <w:left w:val="single" w:sz="2" w:space="0" w:color="000001"/>
              <w:bottom w:val="single" w:sz="2" w:space="0" w:color="000001"/>
              <w:right w:val="single" w:sz="2" w:space="0" w:color="000001"/>
            </w:tcBorders>
            <w:shd w:val="clear" w:color="auto" w:fill="auto"/>
            <w:tcMar>
              <w:left w:w="-2" w:type="dxa"/>
            </w:tcMar>
          </w:tcPr>
          <w:p w:rsidR="00C62425" w:rsidRDefault="00C62425">
            <w:pPr>
              <w:pStyle w:val="Contenudetableau"/>
              <w:jc w:val="center"/>
              <w:rPr>
                <w:rFonts w:ascii="Arial" w:hAnsi="Arial"/>
                <w:sz w:val="22"/>
                <w:szCs w:val="22"/>
              </w:rPr>
            </w:pPr>
          </w:p>
        </w:tc>
      </w:tr>
      <w:tr w:rsidR="00C62425" w:rsidTr="00FD74EC">
        <w:tc>
          <w:tcPr>
            <w:tcW w:w="835" w:type="dxa"/>
            <w:tcBorders>
              <w:top w:val="single" w:sz="2" w:space="0" w:color="000001"/>
              <w:left w:val="single" w:sz="2" w:space="0" w:color="000001"/>
              <w:bottom w:val="single" w:sz="2" w:space="0" w:color="000001"/>
            </w:tcBorders>
            <w:shd w:val="clear" w:color="auto" w:fill="auto"/>
            <w:tcMar>
              <w:left w:w="-2" w:type="dxa"/>
            </w:tcMar>
          </w:tcPr>
          <w:p w:rsidR="00C62425" w:rsidRDefault="00BE6D39">
            <w:pPr>
              <w:pStyle w:val="Contenudetableau"/>
              <w:jc w:val="both"/>
              <w:rPr>
                <w:rFonts w:ascii="Arial" w:hAnsi="Arial"/>
                <w:sz w:val="22"/>
                <w:szCs w:val="22"/>
              </w:rPr>
            </w:pPr>
            <w:r>
              <w:rPr>
                <w:rFonts w:ascii="Arial" w:hAnsi="Arial"/>
                <w:sz w:val="22"/>
                <w:szCs w:val="22"/>
              </w:rPr>
              <w:t>Défaut</w:t>
            </w:r>
          </w:p>
        </w:tc>
        <w:tc>
          <w:tcPr>
            <w:tcW w:w="1772" w:type="dxa"/>
            <w:tcBorders>
              <w:top w:val="single" w:sz="2" w:space="0" w:color="000001"/>
              <w:left w:val="single" w:sz="2" w:space="0" w:color="000001"/>
              <w:bottom w:val="single" w:sz="2" w:space="0" w:color="000001"/>
            </w:tcBorders>
            <w:shd w:val="clear" w:color="auto" w:fill="auto"/>
            <w:tcMar>
              <w:left w:w="-2" w:type="dxa"/>
            </w:tcMar>
          </w:tcPr>
          <w:p w:rsidR="00C62425" w:rsidRDefault="00BE6D39">
            <w:pPr>
              <w:pStyle w:val="Contenudetableau"/>
              <w:jc w:val="center"/>
              <w:rPr>
                <w:rFonts w:ascii="Arial" w:hAnsi="Arial"/>
                <w:sz w:val="22"/>
                <w:szCs w:val="22"/>
              </w:rPr>
            </w:pPr>
            <w:r>
              <w:rPr>
                <w:rFonts w:ascii="Arial" w:hAnsi="Arial"/>
                <w:sz w:val="22"/>
                <w:szCs w:val="22"/>
              </w:rPr>
              <w:t>*</w:t>
            </w:r>
          </w:p>
        </w:tc>
        <w:tc>
          <w:tcPr>
            <w:tcW w:w="854" w:type="dxa"/>
            <w:tcBorders>
              <w:top w:val="single" w:sz="2" w:space="0" w:color="000001"/>
              <w:left w:val="single" w:sz="2" w:space="0" w:color="000001"/>
              <w:bottom w:val="single" w:sz="2" w:space="0" w:color="000001"/>
            </w:tcBorders>
            <w:shd w:val="clear" w:color="auto" w:fill="auto"/>
            <w:tcMar>
              <w:left w:w="-2" w:type="dxa"/>
            </w:tcMar>
          </w:tcPr>
          <w:p w:rsidR="00C62425" w:rsidRDefault="00BE6D39">
            <w:pPr>
              <w:pStyle w:val="Contenudetableau"/>
              <w:jc w:val="center"/>
              <w:rPr>
                <w:rFonts w:ascii="Arial" w:hAnsi="Arial"/>
                <w:sz w:val="22"/>
                <w:szCs w:val="22"/>
              </w:rPr>
            </w:pPr>
            <w:r>
              <w:rPr>
                <w:rFonts w:ascii="Arial" w:hAnsi="Arial"/>
                <w:sz w:val="22"/>
                <w:szCs w:val="22"/>
              </w:rPr>
              <w:t>*</w:t>
            </w:r>
          </w:p>
        </w:tc>
        <w:tc>
          <w:tcPr>
            <w:tcW w:w="1896" w:type="dxa"/>
            <w:tcBorders>
              <w:top w:val="single" w:sz="2" w:space="0" w:color="000001"/>
              <w:left w:val="single" w:sz="2" w:space="0" w:color="000001"/>
              <w:bottom w:val="single" w:sz="2" w:space="0" w:color="000001"/>
            </w:tcBorders>
            <w:shd w:val="clear" w:color="auto" w:fill="auto"/>
            <w:tcMar>
              <w:left w:w="-2" w:type="dxa"/>
            </w:tcMar>
          </w:tcPr>
          <w:p w:rsidR="00C62425" w:rsidRDefault="00BE6D39">
            <w:pPr>
              <w:pStyle w:val="Contenudetableau"/>
              <w:jc w:val="center"/>
              <w:rPr>
                <w:rFonts w:ascii="Arial" w:hAnsi="Arial"/>
                <w:sz w:val="22"/>
                <w:szCs w:val="22"/>
              </w:rPr>
            </w:pPr>
            <w:r>
              <w:rPr>
                <w:rFonts w:ascii="Arial" w:hAnsi="Arial"/>
                <w:sz w:val="22"/>
                <w:szCs w:val="22"/>
              </w:rPr>
              <w:t>*</w:t>
            </w:r>
          </w:p>
        </w:tc>
        <w:tc>
          <w:tcPr>
            <w:tcW w:w="1809" w:type="dxa"/>
            <w:tcBorders>
              <w:top w:val="single" w:sz="2" w:space="0" w:color="000001"/>
              <w:left w:val="single" w:sz="2" w:space="0" w:color="000001"/>
              <w:bottom w:val="single" w:sz="2" w:space="0" w:color="000001"/>
            </w:tcBorders>
            <w:shd w:val="clear" w:color="auto" w:fill="auto"/>
            <w:tcMar>
              <w:left w:w="-2" w:type="dxa"/>
            </w:tcMar>
          </w:tcPr>
          <w:p w:rsidR="00C62425" w:rsidRDefault="00BE6D39">
            <w:pPr>
              <w:pStyle w:val="Contenudetableau"/>
              <w:jc w:val="center"/>
              <w:rPr>
                <w:rFonts w:ascii="Arial" w:hAnsi="Arial"/>
                <w:sz w:val="22"/>
                <w:szCs w:val="22"/>
              </w:rPr>
            </w:pPr>
            <w:r>
              <w:rPr>
                <w:rFonts w:ascii="Arial" w:hAnsi="Arial"/>
                <w:sz w:val="22"/>
                <w:szCs w:val="22"/>
              </w:rPr>
              <w:t>*</w:t>
            </w:r>
          </w:p>
        </w:tc>
        <w:tc>
          <w:tcPr>
            <w:tcW w:w="1155" w:type="dxa"/>
            <w:tcBorders>
              <w:top w:val="single" w:sz="2" w:space="0" w:color="000001"/>
              <w:left w:val="single" w:sz="2" w:space="0" w:color="000001"/>
              <w:bottom w:val="single" w:sz="2" w:space="0" w:color="000001"/>
            </w:tcBorders>
            <w:shd w:val="clear" w:color="auto" w:fill="auto"/>
            <w:tcMar>
              <w:left w:w="-2" w:type="dxa"/>
            </w:tcMar>
          </w:tcPr>
          <w:p w:rsidR="00C62425" w:rsidRDefault="00BE6D39">
            <w:pPr>
              <w:pStyle w:val="Contenudetableau"/>
              <w:jc w:val="center"/>
              <w:rPr>
                <w:rFonts w:ascii="Arial" w:hAnsi="Arial"/>
                <w:sz w:val="22"/>
                <w:szCs w:val="22"/>
              </w:rPr>
            </w:pPr>
            <w:r>
              <w:rPr>
                <w:rFonts w:ascii="Arial" w:hAnsi="Arial"/>
                <w:sz w:val="22"/>
                <w:szCs w:val="22"/>
              </w:rPr>
              <w:t>*</w:t>
            </w:r>
          </w:p>
        </w:tc>
        <w:tc>
          <w:tcPr>
            <w:tcW w:w="1061" w:type="dxa"/>
            <w:tcBorders>
              <w:top w:val="single" w:sz="2" w:space="0" w:color="000001"/>
              <w:left w:val="single" w:sz="2" w:space="0" w:color="000001"/>
              <w:bottom w:val="single" w:sz="2" w:space="0" w:color="000001"/>
              <w:right w:val="single" w:sz="2" w:space="0" w:color="000001"/>
            </w:tcBorders>
            <w:shd w:val="clear" w:color="auto" w:fill="auto"/>
            <w:tcMar>
              <w:left w:w="-2" w:type="dxa"/>
            </w:tcMar>
          </w:tcPr>
          <w:p w:rsidR="00C62425" w:rsidRDefault="00BE6D39">
            <w:pPr>
              <w:pStyle w:val="Contenudetableau"/>
              <w:jc w:val="center"/>
              <w:rPr>
                <w:rFonts w:ascii="Arial" w:hAnsi="Arial"/>
                <w:sz w:val="22"/>
                <w:szCs w:val="22"/>
              </w:rPr>
            </w:pPr>
            <w:r>
              <w:rPr>
                <w:rFonts w:ascii="Arial" w:hAnsi="Arial"/>
                <w:sz w:val="22"/>
                <w:szCs w:val="22"/>
              </w:rPr>
              <w:t>Refuser</w:t>
            </w:r>
          </w:p>
        </w:tc>
      </w:tr>
    </w:tbl>
    <w:p w:rsidR="00C62425" w:rsidRDefault="00C62425">
      <w:pPr>
        <w:pStyle w:val="Titre1"/>
        <w:numPr>
          <w:ilvl w:val="0"/>
          <w:numId w:val="1"/>
        </w:numPr>
        <w:rPr>
          <w:rFonts w:ascii="Arial" w:hAnsi="Arial"/>
          <w:sz w:val="22"/>
          <w:szCs w:val="22"/>
        </w:rPr>
      </w:pPr>
    </w:p>
    <w:p w:rsidR="00C62425" w:rsidRDefault="00BE6D39">
      <w:pPr>
        <w:pStyle w:val="Titre1"/>
        <w:numPr>
          <w:ilvl w:val="0"/>
          <w:numId w:val="1"/>
        </w:numPr>
        <w:rPr>
          <w:rFonts w:ascii="Arial" w:hAnsi="Arial"/>
          <w:sz w:val="22"/>
          <w:szCs w:val="22"/>
        </w:rPr>
      </w:pPr>
      <w:bookmarkStart w:id="19" w:name="_Toc472766031"/>
      <w:r>
        <w:rPr>
          <w:rFonts w:ascii="Arial" w:hAnsi="Arial"/>
          <w:sz w:val="22"/>
          <w:szCs w:val="22"/>
        </w:rPr>
        <w:t xml:space="preserve">Document 13 –  Plan amortissement du serveur </w:t>
      </w:r>
      <w:r w:rsidR="005238B7">
        <w:rPr>
          <w:rFonts w:ascii="Arial" w:hAnsi="Arial"/>
          <w:sz w:val="22"/>
          <w:szCs w:val="22"/>
        </w:rPr>
        <w:t xml:space="preserve">pour les </w:t>
      </w:r>
      <w:r w:rsidR="002D127F">
        <w:rPr>
          <w:rFonts w:ascii="Arial" w:hAnsi="Arial"/>
          <w:sz w:val="22"/>
          <w:szCs w:val="22"/>
        </w:rPr>
        <w:t>services comptables et financiers</w:t>
      </w:r>
      <w:bookmarkEnd w:id="19"/>
    </w:p>
    <w:p w:rsidR="00C62425" w:rsidRDefault="00C62425">
      <w:pPr>
        <w:jc w:val="both"/>
        <w:rPr>
          <w:rFonts w:ascii="Arial" w:hAnsi="Arial"/>
          <w:b/>
          <w:bCs/>
          <w:color w:val="000000"/>
          <w:sz w:val="22"/>
          <w:szCs w:val="22"/>
          <w:u w:val="single"/>
        </w:rPr>
      </w:pPr>
    </w:p>
    <w:tbl>
      <w:tblPr>
        <w:tblW w:w="9638" w:type="dxa"/>
        <w:tblInd w:w="-28"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 w:type="dxa"/>
          <w:bottom w:w="55" w:type="dxa"/>
          <w:right w:w="55" w:type="dxa"/>
        </w:tblCellMar>
        <w:tblLook w:val="04A0" w:firstRow="1" w:lastRow="0" w:firstColumn="1" w:lastColumn="0" w:noHBand="0" w:noVBand="1"/>
      </w:tblPr>
      <w:tblGrid>
        <w:gridCol w:w="1488"/>
        <w:gridCol w:w="2184"/>
        <w:gridCol w:w="1891"/>
        <w:gridCol w:w="4075"/>
      </w:tblGrid>
      <w:tr w:rsidR="00C62425">
        <w:tc>
          <w:tcPr>
            <w:tcW w:w="9637" w:type="dxa"/>
            <w:gridSpan w:val="4"/>
            <w:tcBorders>
              <w:top w:val="single" w:sz="2" w:space="0" w:color="000001"/>
              <w:left w:val="single" w:sz="2" w:space="0" w:color="000001"/>
              <w:bottom w:val="single" w:sz="2" w:space="0" w:color="000001"/>
              <w:right w:val="single" w:sz="2" w:space="0" w:color="000001"/>
            </w:tcBorders>
            <w:shd w:val="clear" w:color="auto" w:fill="auto"/>
            <w:tcMar>
              <w:left w:w="-2" w:type="dxa"/>
            </w:tcMar>
          </w:tcPr>
          <w:p w:rsidR="00C62425" w:rsidRDefault="00BE6D39">
            <w:pPr>
              <w:pStyle w:val="Contenudetableau"/>
              <w:jc w:val="center"/>
              <w:rPr>
                <w:rFonts w:ascii="Arial" w:hAnsi="Arial"/>
                <w:b/>
                <w:bCs/>
                <w:sz w:val="22"/>
                <w:szCs w:val="22"/>
              </w:rPr>
            </w:pPr>
            <w:r>
              <w:rPr>
                <w:rFonts w:ascii="Arial" w:hAnsi="Arial"/>
                <w:b/>
                <w:bCs/>
                <w:sz w:val="22"/>
                <w:szCs w:val="22"/>
              </w:rPr>
              <w:t>PLAN D'AMORTISSEMENT</w:t>
            </w:r>
          </w:p>
        </w:tc>
      </w:tr>
      <w:tr w:rsidR="00C62425">
        <w:tc>
          <w:tcPr>
            <w:tcW w:w="9637" w:type="dxa"/>
            <w:gridSpan w:val="4"/>
            <w:tcBorders>
              <w:top w:val="single" w:sz="2" w:space="0" w:color="000001"/>
              <w:left w:val="single" w:sz="2" w:space="0" w:color="000001"/>
              <w:bottom w:val="single" w:sz="2" w:space="0" w:color="000001"/>
              <w:right w:val="single" w:sz="2" w:space="0" w:color="000001"/>
            </w:tcBorders>
            <w:shd w:val="clear" w:color="auto" w:fill="auto"/>
            <w:tcMar>
              <w:left w:w="-2" w:type="dxa"/>
            </w:tcMar>
          </w:tcPr>
          <w:p w:rsidR="00C62425" w:rsidRDefault="00BE6D39">
            <w:pPr>
              <w:pStyle w:val="Contenudetableau"/>
              <w:jc w:val="both"/>
              <w:rPr>
                <w:rFonts w:ascii="Arial" w:hAnsi="Arial"/>
                <w:sz w:val="22"/>
                <w:szCs w:val="22"/>
              </w:rPr>
            </w:pPr>
            <w:r>
              <w:rPr>
                <w:rFonts w:ascii="Arial" w:hAnsi="Arial"/>
                <w:sz w:val="22"/>
                <w:szCs w:val="22"/>
              </w:rPr>
              <w:t xml:space="preserve">Nature de l'immobilisation : serveur </w:t>
            </w:r>
            <w:r w:rsidR="002D127F">
              <w:rPr>
                <w:rFonts w:ascii="Arial" w:hAnsi="Arial"/>
                <w:sz w:val="22"/>
                <w:szCs w:val="22"/>
              </w:rPr>
              <w:t>(srv compta./financ.)</w:t>
            </w:r>
            <w:r w:rsidR="00C07EA5">
              <w:rPr>
                <w:rFonts w:ascii="Arial" w:hAnsi="Arial"/>
                <w:sz w:val="22"/>
                <w:szCs w:val="22"/>
              </w:rPr>
              <w:t xml:space="preserve"> </w:t>
            </w:r>
            <w:r>
              <w:rPr>
                <w:rFonts w:ascii="Arial" w:hAnsi="Arial"/>
                <w:sz w:val="22"/>
                <w:szCs w:val="22"/>
              </w:rPr>
              <w:t>Valeur d'origine : 9000 €</w:t>
            </w:r>
          </w:p>
          <w:p w:rsidR="00C62425" w:rsidRDefault="00BE6D39">
            <w:pPr>
              <w:pStyle w:val="Contenudetableau"/>
              <w:jc w:val="both"/>
              <w:rPr>
                <w:rFonts w:ascii="Arial" w:hAnsi="Arial"/>
                <w:sz w:val="22"/>
                <w:szCs w:val="22"/>
              </w:rPr>
            </w:pPr>
            <w:r>
              <w:rPr>
                <w:rFonts w:ascii="Arial" w:hAnsi="Arial"/>
                <w:sz w:val="22"/>
                <w:szCs w:val="22"/>
              </w:rPr>
              <w:t>Valeur amortissable : 6000 €                             Taux d'amortissement : 0,2</w:t>
            </w:r>
          </w:p>
          <w:p w:rsidR="00C62425" w:rsidRDefault="00BE6D39">
            <w:pPr>
              <w:pStyle w:val="Contenudetableau"/>
              <w:jc w:val="both"/>
              <w:rPr>
                <w:rFonts w:ascii="Arial" w:hAnsi="Arial"/>
                <w:sz w:val="22"/>
                <w:szCs w:val="22"/>
              </w:rPr>
            </w:pPr>
            <w:r>
              <w:rPr>
                <w:rFonts w:ascii="Arial" w:hAnsi="Arial"/>
                <w:sz w:val="22"/>
                <w:szCs w:val="22"/>
              </w:rPr>
              <w:t>Date d'acquisition : 10/11/201</w:t>
            </w:r>
            <w:r w:rsidR="002F7735">
              <w:rPr>
                <w:rFonts w:ascii="Arial" w:hAnsi="Arial"/>
                <w:sz w:val="22"/>
                <w:szCs w:val="22"/>
              </w:rPr>
              <w:t>6</w:t>
            </w:r>
            <w:r>
              <w:rPr>
                <w:rFonts w:ascii="Arial" w:hAnsi="Arial"/>
                <w:sz w:val="22"/>
                <w:szCs w:val="22"/>
              </w:rPr>
              <w:t xml:space="preserve">                         Durée d'amortissement : 5 ans</w:t>
            </w:r>
          </w:p>
          <w:p w:rsidR="00C62425" w:rsidRDefault="00BE6D39">
            <w:pPr>
              <w:pStyle w:val="Contenudetableau"/>
              <w:jc w:val="both"/>
              <w:rPr>
                <w:rFonts w:ascii="Arial" w:hAnsi="Arial"/>
                <w:sz w:val="22"/>
                <w:szCs w:val="22"/>
              </w:rPr>
            </w:pPr>
            <w:r>
              <w:rPr>
                <w:rFonts w:ascii="Arial" w:hAnsi="Arial"/>
                <w:sz w:val="22"/>
                <w:szCs w:val="22"/>
              </w:rPr>
              <w:t>Date</w:t>
            </w:r>
            <w:r w:rsidR="002F7735">
              <w:rPr>
                <w:rFonts w:ascii="Arial" w:hAnsi="Arial"/>
                <w:sz w:val="22"/>
                <w:szCs w:val="22"/>
              </w:rPr>
              <w:t xml:space="preserve"> de mise en service : 15/11/2016</w:t>
            </w:r>
            <w:r w:rsidR="00C07EA5">
              <w:rPr>
                <w:rFonts w:ascii="Arial" w:hAnsi="Arial"/>
                <w:sz w:val="22"/>
                <w:szCs w:val="22"/>
              </w:rPr>
              <w:t xml:space="preserve">               </w:t>
            </w:r>
            <w:r w:rsidR="007944BB">
              <w:rPr>
                <w:rFonts w:ascii="Arial" w:hAnsi="Arial"/>
                <w:sz w:val="22"/>
                <w:szCs w:val="22"/>
              </w:rPr>
              <w:t>Prix de revente estimée : 3 000 €</w:t>
            </w:r>
          </w:p>
        </w:tc>
      </w:tr>
      <w:tr w:rsidR="00C62425">
        <w:tc>
          <w:tcPr>
            <w:tcW w:w="1488" w:type="dxa"/>
            <w:tcBorders>
              <w:top w:val="single" w:sz="2" w:space="0" w:color="000001"/>
              <w:left w:val="single" w:sz="2" w:space="0" w:color="000001"/>
              <w:bottom w:val="single" w:sz="2" w:space="0" w:color="000001"/>
              <w:right w:val="single" w:sz="2" w:space="0" w:color="000001"/>
            </w:tcBorders>
            <w:shd w:val="clear" w:color="auto" w:fill="auto"/>
            <w:tcMar>
              <w:left w:w="-2" w:type="dxa"/>
            </w:tcMar>
          </w:tcPr>
          <w:p w:rsidR="00C62425" w:rsidRDefault="00BE6D39">
            <w:pPr>
              <w:pStyle w:val="Contenudetableau"/>
              <w:jc w:val="center"/>
              <w:rPr>
                <w:rFonts w:ascii="Arial" w:hAnsi="Arial"/>
                <w:b/>
                <w:bCs/>
                <w:sz w:val="22"/>
                <w:szCs w:val="22"/>
              </w:rPr>
            </w:pPr>
            <w:r>
              <w:rPr>
                <w:rFonts w:ascii="Arial" w:hAnsi="Arial"/>
                <w:b/>
                <w:bCs/>
                <w:sz w:val="22"/>
                <w:szCs w:val="22"/>
              </w:rPr>
              <w:t>Années (date)</w:t>
            </w:r>
          </w:p>
        </w:tc>
        <w:tc>
          <w:tcPr>
            <w:tcW w:w="4075" w:type="dxa"/>
            <w:gridSpan w:val="2"/>
            <w:tcBorders>
              <w:top w:val="single" w:sz="2" w:space="0" w:color="000001"/>
              <w:left w:val="single" w:sz="2" w:space="0" w:color="000001"/>
              <w:bottom w:val="single" w:sz="2" w:space="0" w:color="000001"/>
              <w:right w:val="single" w:sz="2" w:space="0" w:color="000001"/>
            </w:tcBorders>
            <w:shd w:val="clear" w:color="auto" w:fill="auto"/>
            <w:tcMar>
              <w:left w:w="-2" w:type="dxa"/>
            </w:tcMar>
          </w:tcPr>
          <w:p w:rsidR="00C62425" w:rsidRDefault="00BE6D39">
            <w:pPr>
              <w:pStyle w:val="Contenudetableau"/>
              <w:jc w:val="center"/>
              <w:rPr>
                <w:rFonts w:ascii="Arial" w:hAnsi="Arial"/>
                <w:b/>
                <w:bCs/>
                <w:sz w:val="22"/>
                <w:szCs w:val="22"/>
              </w:rPr>
            </w:pPr>
            <w:r>
              <w:rPr>
                <w:rFonts w:ascii="Arial" w:hAnsi="Arial"/>
                <w:b/>
                <w:bCs/>
                <w:sz w:val="22"/>
                <w:szCs w:val="22"/>
              </w:rPr>
              <w:t>Annuités d'amortissement</w:t>
            </w:r>
          </w:p>
        </w:tc>
        <w:tc>
          <w:tcPr>
            <w:tcW w:w="4074" w:type="dxa"/>
            <w:tcBorders>
              <w:top w:val="single" w:sz="2" w:space="0" w:color="000001"/>
              <w:left w:val="single" w:sz="2" w:space="0" w:color="000001"/>
              <w:bottom w:val="single" w:sz="2" w:space="0" w:color="000001"/>
              <w:right w:val="single" w:sz="2" w:space="0" w:color="000001"/>
            </w:tcBorders>
            <w:shd w:val="clear" w:color="auto" w:fill="auto"/>
            <w:tcMar>
              <w:left w:w="-2" w:type="dxa"/>
            </w:tcMar>
          </w:tcPr>
          <w:p w:rsidR="00C62425" w:rsidRDefault="00BE6D39">
            <w:pPr>
              <w:pStyle w:val="Contenudetableau"/>
              <w:jc w:val="center"/>
              <w:rPr>
                <w:rFonts w:ascii="Arial" w:hAnsi="Arial"/>
                <w:b/>
                <w:bCs/>
                <w:sz w:val="22"/>
                <w:szCs w:val="22"/>
              </w:rPr>
            </w:pPr>
            <w:r>
              <w:rPr>
                <w:rFonts w:ascii="Arial" w:hAnsi="Arial"/>
                <w:b/>
                <w:bCs/>
                <w:sz w:val="22"/>
                <w:szCs w:val="22"/>
              </w:rPr>
              <w:t>Valeur nette comptable en fin d'exercice</w:t>
            </w:r>
          </w:p>
        </w:tc>
      </w:tr>
      <w:tr w:rsidR="00C62425">
        <w:tc>
          <w:tcPr>
            <w:tcW w:w="1488" w:type="dxa"/>
            <w:tcBorders>
              <w:top w:val="single" w:sz="2" w:space="0" w:color="000001"/>
              <w:left w:val="single" w:sz="2" w:space="0" w:color="000001"/>
              <w:bottom w:val="single" w:sz="2" w:space="0" w:color="000001"/>
              <w:right w:val="single" w:sz="2" w:space="0" w:color="000001"/>
            </w:tcBorders>
            <w:shd w:val="clear" w:color="auto" w:fill="auto"/>
            <w:tcMar>
              <w:left w:w="-2" w:type="dxa"/>
            </w:tcMar>
          </w:tcPr>
          <w:p w:rsidR="00C62425" w:rsidRDefault="00C62425">
            <w:pPr>
              <w:pStyle w:val="Contenudetableau"/>
              <w:jc w:val="both"/>
              <w:rPr>
                <w:rFonts w:ascii="Arial" w:hAnsi="Arial"/>
                <w:sz w:val="22"/>
                <w:szCs w:val="22"/>
              </w:rPr>
            </w:pPr>
          </w:p>
        </w:tc>
        <w:tc>
          <w:tcPr>
            <w:tcW w:w="2184" w:type="dxa"/>
            <w:tcBorders>
              <w:top w:val="single" w:sz="2" w:space="0" w:color="000001"/>
              <w:left w:val="single" w:sz="2" w:space="0" w:color="000001"/>
              <w:bottom w:val="single" w:sz="2" w:space="0" w:color="000001"/>
              <w:right w:val="single" w:sz="2" w:space="0" w:color="000001"/>
            </w:tcBorders>
            <w:shd w:val="clear" w:color="auto" w:fill="auto"/>
            <w:tcMar>
              <w:left w:w="-2" w:type="dxa"/>
            </w:tcMar>
          </w:tcPr>
          <w:p w:rsidR="00C62425" w:rsidRDefault="00BE6D39">
            <w:pPr>
              <w:pStyle w:val="Contenudetableau"/>
              <w:jc w:val="center"/>
              <w:rPr>
                <w:rFonts w:ascii="Arial" w:hAnsi="Arial"/>
                <w:b/>
                <w:bCs/>
                <w:sz w:val="22"/>
                <w:szCs w:val="22"/>
              </w:rPr>
            </w:pPr>
            <w:r>
              <w:rPr>
                <w:rFonts w:ascii="Arial" w:hAnsi="Arial"/>
                <w:b/>
                <w:bCs/>
                <w:sz w:val="22"/>
                <w:szCs w:val="22"/>
              </w:rPr>
              <w:t>Montant</w:t>
            </w:r>
          </w:p>
        </w:tc>
        <w:tc>
          <w:tcPr>
            <w:tcW w:w="1890" w:type="dxa"/>
            <w:tcBorders>
              <w:top w:val="single" w:sz="2" w:space="0" w:color="000001"/>
              <w:left w:val="single" w:sz="2" w:space="0" w:color="000001"/>
              <w:bottom w:val="single" w:sz="2" w:space="0" w:color="000001"/>
              <w:right w:val="single" w:sz="2" w:space="0" w:color="000001"/>
            </w:tcBorders>
            <w:shd w:val="clear" w:color="auto" w:fill="auto"/>
            <w:tcMar>
              <w:left w:w="-2" w:type="dxa"/>
            </w:tcMar>
          </w:tcPr>
          <w:p w:rsidR="00C62425" w:rsidRDefault="00BE6D39">
            <w:pPr>
              <w:pStyle w:val="Contenudetableau"/>
              <w:jc w:val="center"/>
              <w:rPr>
                <w:rFonts w:ascii="Arial" w:hAnsi="Arial"/>
                <w:b/>
                <w:bCs/>
                <w:sz w:val="22"/>
                <w:szCs w:val="22"/>
              </w:rPr>
            </w:pPr>
            <w:r>
              <w:rPr>
                <w:rFonts w:ascii="Arial" w:hAnsi="Arial"/>
                <w:b/>
                <w:bCs/>
                <w:sz w:val="22"/>
                <w:szCs w:val="22"/>
              </w:rPr>
              <w:t>Montant cumulé</w:t>
            </w:r>
          </w:p>
        </w:tc>
        <w:tc>
          <w:tcPr>
            <w:tcW w:w="4075" w:type="dxa"/>
            <w:tcBorders>
              <w:top w:val="single" w:sz="2" w:space="0" w:color="000001"/>
              <w:left w:val="single" w:sz="2" w:space="0" w:color="000001"/>
              <w:bottom w:val="single" w:sz="2" w:space="0" w:color="000001"/>
              <w:right w:val="single" w:sz="2" w:space="0" w:color="000001"/>
            </w:tcBorders>
            <w:shd w:val="clear" w:color="auto" w:fill="auto"/>
            <w:tcMar>
              <w:left w:w="-2" w:type="dxa"/>
            </w:tcMar>
          </w:tcPr>
          <w:p w:rsidR="00C62425" w:rsidRDefault="00C62425">
            <w:pPr>
              <w:pStyle w:val="Contenudetableau"/>
              <w:jc w:val="both"/>
              <w:rPr>
                <w:rFonts w:ascii="Arial" w:hAnsi="Arial"/>
                <w:sz w:val="22"/>
                <w:szCs w:val="22"/>
              </w:rPr>
            </w:pPr>
          </w:p>
        </w:tc>
      </w:tr>
      <w:tr w:rsidR="00C62425">
        <w:tc>
          <w:tcPr>
            <w:tcW w:w="1488" w:type="dxa"/>
            <w:tcBorders>
              <w:top w:val="single" w:sz="2" w:space="0" w:color="000001"/>
              <w:left w:val="single" w:sz="2" w:space="0" w:color="000001"/>
              <w:bottom w:val="single" w:sz="2" w:space="0" w:color="000001"/>
              <w:right w:val="single" w:sz="2" w:space="0" w:color="000001"/>
            </w:tcBorders>
            <w:shd w:val="clear" w:color="auto" w:fill="auto"/>
            <w:tcMar>
              <w:left w:w="-2" w:type="dxa"/>
            </w:tcMar>
          </w:tcPr>
          <w:p w:rsidR="00C62425" w:rsidRDefault="00BE6D39" w:rsidP="002E5ED8">
            <w:pPr>
              <w:pStyle w:val="Contenudetableau"/>
              <w:jc w:val="center"/>
              <w:rPr>
                <w:rFonts w:ascii="Arial" w:hAnsi="Arial"/>
                <w:sz w:val="22"/>
                <w:szCs w:val="22"/>
              </w:rPr>
            </w:pPr>
            <w:r>
              <w:rPr>
                <w:rFonts w:ascii="Arial" w:hAnsi="Arial"/>
                <w:sz w:val="22"/>
                <w:szCs w:val="22"/>
              </w:rPr>
              <w:t>31/12/201</w:t>
            </w:r>
            <w:r w:rsidR="002F7735">
              <w:rPr>
                <w:rFonts w:ascii="Arial" w:hAnsi="Arial"/>
                <w:sz w:val="22"/>
                <w:szCs w:val="22"/>
              </w:rPr>
              <w:t>6</w:t>
            </w:r>
          </w:p>
        </w:tc>
        <w:tc>
          <w:tcPr>
            <w:tcW w:w="2184" w:type="dxa"/>
            <w:tcBorders>
              <w:top w:val="single" w:sz="2" w:space="0" w:color="000001"/>
              <w:left w:val="single" w:sz="2" w:space="0" w:color="000001"/>
              <w:bottom w:val="single" w:sz="2" w:space="0" w:color="000001"/>
              <w:right w:val="single" w:sz="2" w:space="0" w:color="000001"/>
            </w:tcBorders>
            <w:shd w:val="clear" w:color="auto" w:fill="auto"/>
            <w:tcMar>
              <w:left w:w="-2" w:type="dxa"/>
            </w:tcMar>
          </w:tcPr>
          <w:p w:rsidR="00C62425" w:rsidRDefault="00BE6D39">
            <w:pPr>
              <w:pStyle w:val="Contenudetableau"/>
              <w:jc w:val="center"/>
              <w:rPr>
                <w:rFonts w:ascii="Arial" w:hAnsi="Arial"/>
                <w:sz w:val="22"/>
                <w:szCs w:val="22"/>
              </w:rPr>
            </w:pPr>
            <w:r>
              <w:rPr>
                <w:rFonts w:ascii="Arial" w:hAnsi="Arial"/>
                <w:sz w:val="22"/>
                <w:szCs w:val="22"/>
              </w:rPr>
              <w:t>150</w:t>
            </w:r>
            <w:r w:rsidR="00FE0020">
              <w:rPr>
                <w:rFonts w:ascii="Arial" w:hAnsi="Arial"/>
                <w:sz w:val="22"/>
                <w:szCs w:val="22"/>
              </w:rPr>
              <w:t xml:space="preserve"> €</w:t>
            </w:r>
          </w:p>
        </w:tc>
        <w:tc>
          <w:tcPr>
            <w:tcW w:w="1890" w:type="dxa"/>
            <w:tcBorders>
              <w:top w:val="single" w:sz="2" w:space="0" w:color="000001"/>
              <w:left w:val="single" w:sz="2" w:space="0" w:color="000001"/>
              <w:bottom w:val="single" w:sz="2" w:space="0" w:color="000001"/>
              <w:right w:val="single" w:sz="2" w:space="0" w:color="000001"/>
            </w:tcBorders>
            <w:shd w:val="clear" w:color="auto" w:fill="auto"/>
            <w:tcMar>
              <w:left w:w="-2" w:type="dxa"/>
            </w:tcMar>
          </w:tcPr>
          <w:p w:rsidR="00C62425" w:rsidRDefault="00BE6D39">
            <w:pPr>
              <w:pStyle w:val="Contenudetableau"/>
              <w:jc w:val="center"/>
              <w:rPr>
                <w:rFonts w:ascii="Arial" w:hAnsi="Arial"/>
                <w:sz w:val="22"/>
                <w:szCs w:val="22"/>
              </w:rPr>
            </w:pPr>
            <w:r>
              <w:rPr>
                <w:rFonts w:ascii="Arial" w:hAnsi="Arial"/>
                <w:sz w:val="22"/>
                <w:szCs w:val="22"/>
              </w:rPr>
              <w:t>150</w:t>
            </w:r>
            <w:r w:rsidR="00FE0020">
              <w:rPr>
                <w:rFonts w:ascii="Arial" w:hAnsi="Arial"/>
                <w:sz w:val="22"/>
                <w:szCs w:val="22"/>
              </w:rPr>
              <w:t xml:space="preserve"> €</w:t>
            </w:r>
          </w:p>
        </w:tc>
        <w:tc>
          <w:tcPr>
            <w:tcW w:w="4075" w:type="dxa"/>
            <w:tcBorders>
              <w:top w:val="single" w:sz="2" w:space="0" w:color="000001"/>
              <w:left w:val="single" w:sz="2" w:space="0" w:color="000001"/>
              <w:bottom w:val="single" w:sz="2" w:space="0" w:color="000001"/>
              <w:right w:val="single" w:sz="2" w:space="0" w:color="000001"/>
            </w:tcBorders>
            <w:shd w:val="clear" w:color="auto" w:fill="auto"/>
            <w:tcMar>
              <w:left w:w="-2" w:type="dxa"/>
            </w:tcMar>
          </w:tcPr>
          <w:p w:rsidR="00C62425" w:rsidRDefault="00BE6D39">
            <w:pPr>
              <w:pStyle w:val="Contenudetableau"/>
              <w:jc w:val="center"/>
              <w:rPr>
                <w:rFonts w:ascii="Arial" w:hAnsi="Arial"/>
                <w:sz w:val="22"/>
                <w:szCs w:val="22"/>
              </w:rPr>
            </w:pPr>
            <w:r>
              <w:rPr>
                <w:rFonts w:ascii="Arial" w:hAnsi="Arial"/>
                <w:sz w:val="22"/>
                <w:szCs w:val="22"/>
              </w:rPr>
              <w:t>8</w:t>
            </w:r>
            <w:r w:rsidR="00FE0020">
              <w:rPr>
                <w:rFonts w:ascii="Arial" w:hAnsi="Arial"/>
                <w:sz w:val="22"/>
                <w:szCs w:val="22"/>
              </w:rPr>
              <w:t> </w:t>
            </w:r>
            <w:r>
              <w:rPr>
                <w:rFonts w:ascii="Arial" w:hAnsi="Arial"/>
                <w:sz w:val="22"/>
                <w:szCs w:val="22"/>
              </w:rPr>
              <w:t>850</w:t>
            </w:r>
            <w:r w:rsidR="00FE0020">
              <w:rPr>
                <w:rFonts w:ascii="Arial" w:hAnsi="Arial"/>
                <w:sz w:val="22"/>
                <w:szCs w:val="22"/>
              </w:rPr>
              <w:t xml:space="preserve"> €</w:t>
            </w:r>
          </w:p>
        </w:tc>
      </w:tr>
      <w:tr w:rsidR="00C62425">
        <w:tc>
          <w:tcPr>
            <w:tcW w:w="1488" w:type="dxa"/>
            <w:tcBorders>
              <w:top w:val="single" w:sz="2" w:space="0" w:color="000001"/>
              <w:left w:val="single" w:sz="2" w:space="0" w:color="000001"/>
              <w:bottom w:val="single" w:sz="2" w:space="0" w:color="000001"/>
              <w:right w:val="single" w:sz="2" w:space="0" w:color="000001"/>
            </w:tcBorders>
            <w:shd w:val="clear" w:color="auto" w:fill="auto"/>
            <w:tcMar>
              <w:left w:w="-2" w:type="dxa"/>
            </w:tcMar>
          </w:tcPr>
          <w:p w:rsidR="00C62425" w:rsidRDefault="00BE6D39" w:rsidP="002E5ED8">
            <w:pPr>
              <w:pStyle w:val="Contenudetableau"/>
              <w:jc w:val="center"/>
              <w:rPr>
                <w:rFonts w:ascii="Arial" w:hAnsi="Arial"/>
                <w:sz w:val="22"/>
                <w:szCs w:val="22"/>
              </w:rPr>
            </w:pPr>
            <w:r>
              <w:rPr>
                <w:rFonts w:ascii="Arial" w:hAnsi="Arial"/>
                <w:sz w:val="22"/>
                <w:szCs w:val="22"/>
              </w:rPr>
              <w:t>31/12/201</w:t>
            </w:r>
            <w:r w:rsidR="002F7735">
              <w:rPr>
                <w:rFonts w:ascii="Arial" w:hAnsi="Arial"/>
                <w:sz w:val="22"/>
                <w:szCs w:val="22"/>
              </w:rPr>
              <w:t>7</w:t>
            </w:r>
          </w:p>
        </w:tc>
        <w:tc>
          <w:tcPr>
            <w:tcW w:w="2184" w:type="dxa"/>
            <w:tcBorders>
              <w:top w:val="single" w:sz="2" w:space="0" w:color="000001"/>
              <w:left w:val="single" w:sz="2" w:space="0" w:color="000001"/>
              <w:bottom w:val="single" w:sz="2" w:space="0" w:color="000001"/>
              <w:right w:val="single" w:sz="2" w:space="0" w:color="000001"/>
            </w:tcBorders>
            <w:shd w:val="clear" w:color="auto" w:fill="auto"/>
            <w:tcMar>
              <w:left w:w="-2" w:type="dxa"/>
            </w:tcMar>
          </w:tcPr>
          <w:p w:rsidR="00C62425" w:rsidRDefault="00BE6D39">
            <w:pPr>
              <w:pStyle w:val="Contenudetableau"/>
              <w:jc w:val="center"/>
              <w:rPr>
                <w:rFonts w:ascii="Arial" w:hAnsi="Arial"/>
                <w:sz w:val="22"/>
                <w:szCs w:val="22"/>
              </w:rPr>
            </w:pPr>
            <w:r>
              <w:rPr>
                <w:rFonts w:ascii="Arial" w:hAnsi="Arial"/>
                <w:sz w:val="22"/>
                <w:szCs w:val="22"/>
              </w:rPr>
              <w:t>1</w:t>
            </w:r>
            <w:r w:rsidR="00FE0020">
              <w:rPr>
                <w:rFonts w:ascii="Arial" w:hAnsi="Arial"/>
                <w:sz w:val="22"/>
                <w:szCs w:val="22"/>
              </w:rPr>
              <w:t> </w:t>
            </w:r>
            <w:r>
              <w:rPr>
                <w:rFonts w:ascii="Arial" w:hAnsi="Arial"/>
                <w:sz w:val="22"/>
                <w:szCs w:val="22"/>
              </w:rPr>
              <w:t>200</w:t>
            </w:r>
            <w:r w:rsidR="00FE0020">
              <w:rPr>
                <w:rFonts w:ascii="Arial" w:hAnsi="Arial"/>
                <w:sz w:val="22"/>
                <w:szCs w:val="22"/>
              </w:rPr>
              <w:t xml:space="preserve"> €</w:t>
            </w:r>
          </w:p>
        </w:tc>
        <w:tc>
          <w:tcPr>
            <w:tcW w:w="1890" w:type="dxa"/>
            <w:tcBorders>
              <w:top w:val="single" w:sz="2" w:space="0" w:color="000001"/>
              <w:left w:val="single" w:sz="2" w:space="0" w:color="000001"/>
              <w:bottom w:val="single" w:sz="2" w:space="0" w:color="000001"/>
              <w:right w:val="single" w:sz="2" w:space="0" w:color="000001"/>
            </w:tcBorders>
            <w:shd w:val="clear" w:color="auto" w:fill="auto"/>
            <w:tcMar>
              <w:left w:w="-2" w:type="dxa"/>
            </w:tcMar>
          </w:tcPr>
          <w:p w:rsidR="00C62425" w:rsidRDefault="00BE6D39">
            <w:pPr>
              <w:pStyle w:val="Contenudetableau"/>
              <w:jc w:val="center"/>
              <w:rPr>
                <w:rFonts w:ascii="Arial" w:hAnsi="Arial"/>
                <w:sz w:val="22"/>
                <w:szCs w:val="22"/>
              </w:rPr>
            </w:pPr>
            <w:r>
              <w:rPr>
                <w:rFonts w:ascii="Arial" w:hAnsi="Arial"/>
                <w:sz w:val="22"/>
                <w:szCs w:val="22"/>
              </w:rPr>
              <w:t>1</w:t>
            </w:r>
            <w:r w:rsidR="00FE0020">
              <w:rPr>
                <w:rFonts w:ascii="Arial" w:hAnsi="Arial"/>
                <w:sz w:val="22"/>
                <w:szCs w:val="22"/>
              </w:rPr>
              <w:t> </w:t>
            </w:r>
            <w:r>
              <w:rPr>
                <w:rFonts w:ascii="Arial" w:hAnsi="Arial"/>
                <w:sz w:val="22"/>
                <w:szCs w:val="22"/>
              </w:rPr>
              <w:t>350</w:t>
            </w:r>
            <w:r w:rsidR="00FE0020">
              <w:rPr>
                <w:rFonts w:ascii="Arial" w:hAnsi="Arial"/>
                <w:sz w:val="22"/>
                <w:szCs w:val="22"/>
              </w:rPr>
              <w:t xml:space="preserve"> €</w:t>
            </w:r>
          </w:p>
        </w:tc>
        <w:tc>
          <w:tcPr>
            <w:tcW w:w="4075" w:type="dxa"/>
            <w:tcBorders>
              <w:top w:val="single" w:sz="2" w:space="0" w:color="000001"/>
              <w:left w:val="single" w:sz="2" w:space="0" w:color="000001"/>
              <w:bottom w:val="single" w:sz="2" w:space="0" w:color="000001"/>
              <w:right w:val="single" w:sz="2" w:space="0" w:color="000001"/>
            </w:tcBorders>
            <w:shd w:val="clear" w:color="auto" w:fill="auto"/>
            <w:tcMar>
              <w:left w:w="-2" w:type="dxa"/>
            </w:tcMar>
          </w:tcPr>
          <w:p w:rsidR="00C62425" w:rsidRDefault="00BE6D39">
            <w:pPr>
              <w:pStyle w:val="Contenudetableau"/>
              <w:jc w:val="center"/>
              <w:rPr>
                <w:rFonts w:ascii="Arial" w:hAnsi="Arial"/>
                <w:sz w:val="22"/>
                <w:szCs w:val="22"/>
              </w:rPr>
            </w:pPr>
            <w:r>
              <w:rPr>
                <w:rFonts w:ascii="Arial" w:hAnsi="Arial"/>
                <w:sz w:val="22"/>
                <w:szCs w:val="22"/>
              </w:rPr>
              <w:t>7</w:t>
            </w:r>
            <w:r w:rsidR="00FE0020">
              <w:rPr>
                <w:rFonts w:ascii="Arial" w:hAnsi="Arial"/>
                <w:sz w:val="22"/>
                <w:szCs w:val="22"/>
              </w:rPr>
              <w:t> </w:t>
            </w:r>
            <w:r>
              <w:rPr>
                <w:rFonts w:ascii="Arial" w:hAnsi="Arial"/>
                <w:sz w:val="22"/>
                <w:szCs w:val="22"/>
              </w:rPr>
              <w:t>650</w:t>
            </w:r>
            <w:r w:rsidR="00FE0020">
              <w:rPr>
                <w:rFonts w:ascii="Arial" w:hAnsi="Arial"/>
                <w:sz w:val="22"/>
                <w:szCs w:val="22"/>
              </w:rPr>
              <w:t xml:space="preserve"> €</w:t>
            </w:r>
          </w:p>
        </w:tc>
      </w:tr>
      <w:tr w:rsidR="00C62425">
        <w:tc>
          <w:tcPr>
            <w:tcW w:w="1488" w:type="dxa"/>
            <w:tcBorders>
              <w:top w:val="single" w:sz="2" w:space="0" w:color="000001"/>
              <w:left w:val="single" w:sz="2" w:space="0" w:color="000001"/>
              <w:bottom w:val="single" w:sz="2" w:space="0" w:color="000001"/>
              <w:right w:val="single" w:sz="2" w:space="0" w:color="000001"/>
            </w:tcBorders>
            <w:shd w:val="clear" w:color="auto" w:fill="auto"/>
            <w:tcMar>
              <w:left w:w="-2" w:type="dxa"/>
            </w:tcMar>
          </w:tcPr>
          <w:p w:rsidR="00C62425" w:rsidRDefault="00BE6D39" w:rsidP="002E5ED8">
            <w:pPr>
              <w:pStyle w:val="Contenudetableau"/>
              <w:jc w:val="center"/>
              <w:rPr>
                <w:rFonts w:ascii="Arial" w:hAnsi="Arial"/>
                <w:sz w:val="22"/>
                <w:szCs w:val="22"/>
              </w:rPr>
            </w:pPr>
            <w:r>
              <w:rPr>
                <w:rFonts w:ascii="Arial" w:hAnsi="Arial"/>
                <w:sz w:val="22"/>
                <w:szCs w:val="22"/>
              </w:rPr>
              <w:t>31/12/201</w:t>
            </w:r>
            <w:r w:rsidR="002F7735">
              <w:rPr>
                <w:rFonts w:ascii="Arial" w:hAnsi="Arial"/>
                <w:sz w:val="22"/>
                <w:szCs w:val="22"/>
              </w:rPr>
              <w:t>8</w:t>
            </w:r>
          </w:p>
        </w:tc>
        <w:tc>
          <w:tcPr>
            <w:tcW w:w="2184" w:type="dxa"/>
            <w:tcBorders>
              <w:top w:val="single" w:sz="2" w:space="0" w:color="000001"/>
              <w:left w:val="single" w:sz="2" w:space="0" w:color="000001"/>
              <w:bottom w:val="single" w:sz="2" w:space="0" w:color="000001"/>
              <w:right w:val="single" w:sz="2" w:space="0" w:color="000001"/>
            </w:tcBorders>
            <w:shd w:val="clear" w:color="auto" w:fill="auto"/>
            <w:tcMar>
              <w:left w:w="-2" w:type="dxa"/>
            </w:tcMar>
          </w:tcPr>
          <w:p w:rsidR="00C62425" w:rsidRDefault="00BE6D39">
            <w:pPr>
              <w:pStyle w:val="Contenudetableau"/>
              <w:jc w:val="center"/>
              <w:rPr>
                <w:rFonts w:ascii="Arial" w:hAnsi="Arial"/>
                <w:sz w:val="22"/>
                <w:szCs w:val="22"/>
              </w:rPr>
            </w:pPr>
            <w:r>
              <w:rPr>
                <w:rFonts w:ascii="Arial" w:hAnsi="Arial"/>
                <w:sz w:val="22"/>
                <w:szCs w:val="22"/>
              </w:rPr>
              <w:t>1</w:t>
            </w:r>
            <w:r w:rsidR="00FE0020">
              <w:rPr>
                <w:rFonts w:ascii="Arial" w:hAnsi="Arial"/>
                <w:sz w:val="22"/>
                <w:szCs w:val="22"/>
              </w:rPr>
              <w:t> </w:t>
            </w:r>
            <w:r>
              <w:rPr>
                <w:rFonts w:ascii="Arial" w:hAnsi="Arial"/>
                <w:sz w:val="22"/>
                <w:szCs w:val="22"/>
              </w:rPr>
              <w:t>200</w:t>
            </w:r>
            <w:r w:rsidR="00FE0020">
              <w:rPr>
                <w:rFonts w:ascii="Arial" w:hAnsi="Arial"/>
                <w:sz w:val="22"/>
                <w:szCs w:val="22"/>
              </w:rPr>
              <w:t xml:space="preserve"> €</w:t>
            </w:r>
          </w:p>
        </w:tc>
        <w:tc>
          <w:tcPr>
            <w:tcW w:w="1890" w:type="dxa"/>
            <w:tcBorders>
              <w:top w:val="single" w:sz="2" w:space="0" w:color="000001"/>
              <w:left w:val="single" w:sz="2" w:space="0" w:color="000001"/>
              <w:bottom w:val="single" w:sz="2" w:space="0" w:color="000001"/>
              <w:right w:val="single" w:sz="2" w:space="0" w:color="000001"/>
            </w:tcBorders>
            <w:shd w:val="clear" w:color="auto" w:fill="auto"/>
            <w:tcMar>
              <w:left w:w="-2" w:type="dxa"/>
            </w:tcMar>
          </w:tcPr>
          <w:p w:rsidR="00C62425" w:rsidRDefault="00BE6D39">
            <w:pPr>
              <w:pStyle w:val="Contenudetableau"/>
              <w:jc w:val="center"/>
              <w:rPr>
                <w:rFonts w:ascii="Arial" w:hAnsi="Arial"/>
                <w:sz w:val="22"/>
                <w:szCs w:val="22"/>
              </w:rPr>
            </w:pPr>
            <w:r>
              <w:rPr>
                <w:rFonts w:ascii="Arial" w:hAnsi="Arial"/>
                <w:sz w:val="22"/>
                <w:szCs w:val="22"/>
              </w:rPr>
              <w:t>2</w:t>
            </w:r>
            <w:r w:rsidR="00345AED">
              <w:rPr>
                <w:rFonts w:ascii="Arial" w:hAnsi="Arial"/>
                <w:sz w:val="22"/>
                <w:szCs w:val="22"/>
              </w:rPr>
              <w:t> </w:t>
            </w:r>
            <w:r>
              <w:rPr>
                <w:rFonts w:ascii="Arial" w:hAnsi="Arial"/>
                <w:sz w:val="22"/>
                <w:szCs w:val="22"/>
              </w:rPr>
              <w:t>550</w:t>
            </w:r>
            <w:r w:rsidR="00345AED">
              <w:rPr>
                <w:rFonts w:ascii="Arial" w:hAnsi="Arial"/>
                <w:sz w:val="22"/>
                <w:szCs w:val="22"/>
              </w:rPr>
              <w:t xml:space="preserve"> €</w:t>
            </w:r>
          </w:p>
        </w:tc>
        <w:tc>
          <w:tcPr>
            <w:tcW w:w="4075" w:type="dxa"/>
            <w:tcBorders>
              <w:top w:val="single" w:sz="2" w:space="0" w:color="000001"/>
              <w:left w:val="single" w:sz="2" w:space="0" w:color="000001"/>
              <w:bottom w:val="single" w:sz="2" w:space="0" w:color="000001"/>
              <w:right w:val="single" w:sz="2" w:space="0" w:color="000001"/>
            </w:tcBorders>
            <w:shd w:val="clear" w:color="auto" w:fill="auto"/>
            <w:tcMar>
              <w:left w:w="-2" w:type="dxa"/>
            </w:tcMar>
          </w:tcPr>
          <w:p w:rsidR="00C62425" w:rsidRDefault="00BE6D39">
            <w:pPr>
              <w:pStyle w:val="Contenudetableau"/>
              <w:jc w:val="center"/>
              <w:rPr>
                <w:rFonts w:ascii="Arial" w:hAnsi="Arial"/>
                <w:sz w:val="22"/>
                <w:szCs w:val="22"/>
              </w:rPr>
            </w:pPr>
            <w:r>
              <w:rPr>
                <w:rFonts w:ascii="Arial" w:hAnsi="Arial"/>
                <w:sz w:val="22"/>
                <w:szCs w:val="22"/>
              </w:rPr>
              <w:t>6</w:t>
            </w:r>
            <w:r w:rsidR="00FE0020">
              <w:rPr>
                <w:rFonts w:ascii="Arial" w:hAnsi="Arial"/>
                <w:sz w:val="22"/>
                <w:szCs w:val="22"/>
              </w:rPr>
              <w:t> </w:t>
            </w:r>
            <w:r>
              <w:rPr>
                <w:rFonts w:ascii="Arial" w:hAnsi="Arial"/>
                <w:sz w:val="22"/>
                <w:szCs w:val="22"/>
              </w:rPr>
              <w:t>450</w:t>
            </w:r>
            <w:r w:rsidR="00FE0020">
              <w:rPr>
                <w:rFonts w:ascii="Arial" w:hAnsi="Arial"/>
                <w:sz w:val="22"/>
                <w:szCs w:val="22"/>
              </w:rPr>
              <w:t xml:space="preserve"> €</w:t>
            </w:r>
          </w:p>
        </w:tc>
      </w:tr>
      <w:tr w:rsidR="00C62425">
        <w:tc>
          <w:tcPr>
            <w:tcW w:w="1488" w:type="dxa"/>
            <w:tcBorders>
              <w:top w:val="single" w:sz="2" w:space="0" w:color="000001"/>
              <w:left w:val="single" w:sz="2" w:space="0" w:color="000001"/>
              <w:bottom w:val="single" w:sz="2" w:space="0" w:color="000001"/>
              <w:right w:val="single" w:sz="2" w:space="0" w:color="000001"/>
            </w:tcBorders>
            <w:shd w:val="clear" w:color="auto" w:fill="auto"/>
            <w:tcMar>
              <w:left w:w="-2" w:type="dxa"/>
            </w:tcMar>
          </w:tcPr>
          <w:p w:rsidR="00C62425" w:rsidRDefault="00BE6D39" w:rsidP="002E5ED8">
            <w:pPr>
              <w:pStyle w:val="Contenudetableau"/>
              <w:jc w:val="center"/>
              <w:rPr>
                <w:rFonts w:ascii="Arial" w:hAnsi="Arial"/>
                <w:sz w:val="22"/>
                <w:szCs w:val="22"/>
              </w:rPr>
            </w:pPr>
            <w:r>
              <w:rPr>
                <w:rFonts w:ascii="Arial" w:hAnsi="Arial"/>
                <w:sz w:val="22"/>
                <w:szCs w:val="22"/>
              </w:rPr>
              <w:t>31/12/201</w:t>
            </w:r>
            <w:r w:rsidR="002F7735">
              <w:rPr>
                <w:rFonts w:ascii="Arial" w:hAnsi="Arial"/>
                <w:sz w:val="22"/>
                <w:szCs w:val="22"/>
              </w:rPr>
              <w:t>9</w:t>
            </w:r>
          </w:p>
        </w:tc>
        <w:tc>
          <w:tcPr>
            <w:tcW w:w="2184" w:type="dxa"/>
            <w:tcBorders>
              <w:top w:val="single" w:sz="2" w:space="0" w:color="000001"/>
              <w:left w:val="single" w:sz="2" w:space="0" w:color="000001"/>
              <w:bottom w:val="single" w:sz="2" w:space="0" w:color="000001"/>
              <w:right w:val="single" w:sz="2" w:space="0" w:color="000001"/>
            </w:tcBorders>
            <w:shd w:val="clear" w:color="auto" w:fill="auto"/>
            <w:tcMar>
              <w:left w:w="-2" w:type="dxa"/>
            </w:tcMar>
          </w:tcPr>
          <w:p w:rsidR="00C62425" w:rsidRDefault="00BE6D39">
            <w:pPr>
              <w:pStyle w:val="Contenudetableau"/>
              <w:jc w:val="center"/>
              <w:rPr>
                <w:rFonts w:ascii="Arial" w:hAnsi="Arial"/>
                <w:sz w:val="22"/>
                <w:szCs w:val="22"/>
              </w:rPr>
            </w:pPr>
            <w:r>
              <w:rPr>
                <w:rFonts w:ascii="Arial" w:hAnsi="Arial"/>
                <w:sz w:val="22"/>
                <w:szCs w:val="22"/>
              </w:rPr>
              <w:t>1</w:t>
            </w:r>
            <w:r w:rsidR="00FE0020">
              <w:rPr>
                <w:rFonts w:ascii="Arial" w:hAnsi="Arial"/>
                <w:sz w:val="22"/>
                <w:szCs w:val="22"/>
              </w:rPr>
              <w:t> </w:t>
            </w:r>
            <w:r>
              <w:rPr>
                <w:rFonts w:ascii="Arial" w:hAnsi="Arial"/>
                <w:sz w:val="22"/>
                <w:szCs w:val="22"/>
              </w:rPr>
              <w:t>200</w:t>
            </w:r>
            <w:r w:rsidR="00FE0020">
              <w:rPr>
                <w:rFonts w:ascii="Arial" w:hAnsi="Arial"/>
                <w:sz w:val="22"/>
                <w:szCs w:val="22"/>
              </w:rPr>
              <w:t xml:space="preserve"> €</w:t>
            </w:r>
          </w:p>
        </w:tc>
        <w:tc>
          <w:tcPr>
            <w:tcW w:w="1890" w:type="dxa"/>
            <w:tcBorders>
              <w:top w:val="single" w:sz="2" w:space="0" w:color="000001"/>
              <w:left w:val="single" w:sz="2" w:space="0" w:color="000001"/>
              <w:bottom w:val="single" w:sz="2" w:space="0" w:color="000001"/>
              <w:right w:val="single" w:sz="2" w:space="0" w:color="000001"/>
            </w:tcBorders>
            <w:shd w:val="clear" w:color="auto" w:fill="auto"/>
            <w:tcMar>
              <w:left w:w="-2" w:type="dxa"/>
            </w:tcMar>
          </w:tcPr>
          <w:p w:rsidR="00C62425" w:rsidRDefault="00BE6D39">
            <w:pPr>
              <w:pStyle w:val="Contenudetableau"/>
              <w:jc w:val="center"/>
              <w:rPr>
                <w:rFonts w:ascii="Arial" w:hAnsi="Arial"/>
                <w:sz w:val="22"/>
                <w:szCs w:val="22"/>
              </w:rPr>
            </w:pPr>
            <w:r>
              <w:rPr>
                <w:rFonts w:ascii="Arial" w:hAnsi="Arial"/>
                <w:sz w:val="22"/>
                <w:szCs w:val="22"/>
              </w:rPr>
              <w:t>3</w:t>
            </w:r>
            <w:r w:rsidR="00FE0020">
              <w:rPr>
                <w:rFonts w:ascii="Arial" w:hAnsi="Arial"/>
                <w:sz w:val="22"/>
                <w:szCs w:val="22"/>
              </w:rPr>
              <w:t> </w:t>
            </w:r>
            <w:r>
              <w:rPr>
                <w:rFonts w:ascii="Arial" w:hAnsi="Arial"/>
                <w:sz w:val="22"/>
                <w:szCs w:val="22"/>
              </w:rPr>
              <w:t>750</w:t>
            </w:r>
            <w:r w:rsidR="00FE0020">
              <w:rPr>
                <w:rFonts w:ascii="Arial" w:hAnsi="Arial"/>
                <w:sz w:val="22"/>
                <w:szCs w:val="22"/>
              </w:rPr>
              <w:t xml:space="preserve"> €</w:t>
            </w:r>
          </w:p>
        </w:tc>
        <w:tc>
          <w:tcPr>
            <w:tcW w:w="4075" w:type="dxa"/>
            <w:tcBorders>
              <w:top w:val="single" w:sz="2" w:space="0" w:color="000001"/>
              <w:left w:val="single" w:sz="2" w:space="0" w:color="000001"/>
              <w:bottom w:val="single" w:sz="2" w:space="0" w:color="000001"/>
              <w:right w:val="single" w:sz="2" w:space="0" w:color="000001"/>
            </w:tcBorders>
            <w:shd w:val="clear" w:color="auto" w:fill="auto"/>
            <w:tcMar>
              <w:left w:w="-2" w:type="dxa"/>
            </w:tcMar>
          </w:tcPr>
          <w:p w:rsidR="00C62425" w:rsidRDefault="00BE6D39">
            <w:pPr>
              <w:pStyle w:val="Contenudetableau"/>
              <w:jc w:val="center"/>
              <w:rPr>
                <w:rFonts w:ascii="Arial" w:hAnsi="Arial"/>
                <w:sz w:val="22"/>
                <w:szCs w:val="22"/>
              </w:rPr>
            </w:pPr>
            <w:r>
              <w:rPr>
                <w:rFonts w:ascii="Arial" w:hAnsi="Arial"/>
                <w:sz w:val="22"/>
                <w:szCs w:val="22"/>
              </w:rPr>
              <w:t>5</w:t>
            </w:r>
            <w:r w:rsidR="00FE0020">
              <w:rPr>
                <w:rFonts w:ascii="Arial" w:hAnsi="Arial"/>
                <w:sz w:val="22"/>
                <w:szCs w:val="22"/>
              </w:rPr>
              <w:t> </w:t>
            </w:r>
            <w:r>
              <w:rPr>
                <w:rFonts w:ascii="Arial" w:hAnsi="Arial"/>
                <w:sz w:val="22"/>
                <w:szCs w:val="22"/>
              </w:rPr>
              <w:t>250</w:t>
            </w:r>
            <w:r w:rsidR="00FE0020">
              <w:rPr>
                <w:rFonts w:ascii="Arial" w:hAnsi="Arial"/>
                <w:sz w:val="22"/>
                <w:szCs w:val="22"/>
              </w:rPr>
              <w:t xml:space="preserve"> €</w:t>
            </w:r>
          </w:p>
        </w:tc>
      </w:tr>
      <w:tr w:rsidR="00C62425">
        <w:tc>
          <w:tcPr>
            <w:tcW w:w="1488" w:type="dxa"/>
            <w:tcBorders>
              <w:top w:val="single" w:sz="2" w:space="0" w:color="000001"/>
              <w:left w:val="single" w:sz="2" w:space="0" w:color="000001"/>
              <w:bottom w:val="single" w:sz="2" w:space="0" w:color="000001"/>
              <w:right w:val="single" w:sz="2" w:space="0" w:color="000001"/>
            </w:tcBorders>
            <w:shd w:val="clear" w:color="auto" w:fill="auto"/>
            <w:tcMar>
              <w:left w:w="-2" w:type="dxa"/>
            </w:tcMar>
          </w:tcPr>
          <w:p w:rsidR="00C62425" w:rsidRDefault="00BE6D39" w:rsidP="002E5ED8">
            <w:pPr>
              <w:pStyle w:val="Contenudetableau"/>
              <w:jc w:val="center"/>
              <w:rPr>
                <w:rFonts w:ascii="Arial" w:hAnsi="Arial"/>
                <w:sz w:val="22"/>
                <w:szCs w:val="22"/>
              </w:rPr>
            </w:pPr>
            <w:r>
              <w:rPr>
                <w:rFonts w:ascii="Arial" w:hAnsi="Arial"/>
                <w:sz w:val="22"/>
                <w:szCs w:val="22"/>
              </w:rPr>
              <w:t>31/12/20</w:t>
            </w:r>
            <w:r w:rsidR="002F7735">
              <w:rPr>
                <w:rFonts w:ascii="Arial" w:hAnsi="Arial"/>
                <w:sz w:val="22"/>
                <w:szCs w:val="22"/>
              </w:rPr>
              <w:t>20</w:t>
            </w:r>
          </w:p>
        </w:tc>
        <w:tc>
          <w:tcPr>
            <w:tcW w:w="2184" w:type="dxa"/>
            <w:tcBorders>
              <w:top w:val="single" w:sz="2" w:space="0" w:color="000001"/>
              <w:left w:val="single" w:sz="2" w:space="0" w:color="000001"/>
              <w:bottom w:val="single" w:sz="2" w:space="0" w:color="000001"/>
              <w:right w:val="single" w:sz="2" w:space="0" w:color="000001"/>
            </w:tcBorders>
            <w:shd w:val="clear" w:color="auto" w:fill="auto"/>
            <w:tcMar>
              <w:left w:w="-2" w:type="dxa"/>
            </w:tcMar>
          </w:tcPr>
          <w:p w:rsidR="00C62425" w:rsidRDefault="00BE6D39">
            <w:pPr>
              <w:pStyle w:val="Contenudetableau"/>
              <w:jc w:val="center"/>
              <w:rPr>
                <w:rFonts w:ascii="Arial" w:hAnsi="Arial"/>
                <w:sz w:val="22"/>
                <w:szCs w:val="22"/>
              </w:rPr>
            </w:pPr>
            <w:r>
              <w:rPr>
                <w:rFonts w:ascii="Arial" w:hAnsi="Arial"/>
                <w:sz w:val="22"/>
                <w:szCs w:val="22"/>
              </w:rPr>
              <w:t>1</w:t>
            </w:r>
            <w:r w:rsidR="00FE0020">
              <w:rPr>
                <w:rFonts w:ascii="Arial" w:hAnsi="Arial"/>
                <w:sz w:val="22"/>
                <w:szCs w:val="22"/>
              </w:rPr>
              <w:t> </w:t>
            </w:r>
            <w:r>
              <w:rPr>
                <w:rFonts w:ascii="Arial" w:hAnsi="Arial"/>
                <w:sz w:val="22"/>
                <w:szCs w:val="22"/>
              </w:rPr>
              <w:t>200</w:t>
            </w:r>
            <w:r w:rsidR="00FE0020">
              <w:rPr>
                <w:rFonts w:ascii="Arial" w:hAnsi="Arial"/>
                <w:sz w:val="22"/>
                <w:szCs w:val="22"/>
              </w:rPr>
              <w:t xml:space="preserve"> €</w:t>
            </w:r>
          </w:p>
        </w:tc>
        <w:tc>
          <w:tcPr>
            <w:tcW w:w="1890" w:type="dxa"/>
            <w:tcBorders>
              <w:top w:val="single" w:sz="2" w:space="0" w:color="000001"/>
              <w:left w:val="single" w:sz="2" w:space="0" w:color="000001"/>
              <w:bottom w:val="single" w:sz="2" w:space="0" w:color="000001"/>
              <w:right w:val="single" w:sz="2" w:space="0" w:color="000001"/>
            </w:tcBorders>
            <w:shd w:val="clear" w:color="auto" w:fill="auto"/>
            <w:tcMar>
              <w:left w:w="-2" w:type="dxa"/>
            </w:tcMar>
          </w:tcPr>
          <w:p w:rsidR="00C62425" w:rsidRDefault="00BE6D39">
            <w:pPr>
              <w:pStyle w:val="Contenudetableau"/>
              <w:jc w:val="center"/>
              <w:rPr>
                <w:rFonts w:ascii="Arial" w:hAnsi="Arial"/>
                <w:sz w:val="22"/>
                <w:szCs w:val="22"/>
              </w:rPr>
            </w:pPr>
            <w:r>
              <w:rPr>
                <w:rFonts w:ascii="Arial" w:hAnsi="Arial"/>
                <w:sz w:val="22"/>
                <w:szCs w:val="22"/>
              </w:rPr>
              <w:t>4</w:t>
            </w:r>
            <w:r w:rsidR="00FE0020">
              <w:rPr>
                <w:rFonts w:ascii="Arial" w:hAnsi="Arial"/>
                <w:sz w:val="22"/>
                <w:szCs w:val="22"/>
              </w:rPr>
              <w:t> </w:t>
            </w:r>
            <w:r>
              <w:rPr>
                <w:rFonts w:ascii="Arial" w:hAnsi="Arial"/>
                <w:sz w:val="22"/>
                <w:szCs w:val="22"/>
              </w:rPr>
              <w:t>950</w:t>
            </w:r>
            <w:r w:rsidR="00FE0020">
              <w:rPr>
                <w:rFonts w:ascii="Arial" w:hAnsi="Arial"/>
                <w:sz w:val="22"/>
                <w:szCs w:val="22"/>
              </w:rPr>
              <w:t xml:space="preserve"> €</w:t>
            </w:r>
          </w:p>
        </w:tc>
        <w:tc>
          <w:tcPr>
            <w:tcW w:w="4075" w:type="dxa"/>
            <w:tcBorders>
              <w:top w:val="single" w:sz="2" w:space="0" w:color="000001"/>
              <w:left w:val="single" w:sz="2" w:space="0" w:color="000001"/>
              <w:bottom w:val="single" w:sz="2" w:space="0" w:color="000001"/>
              <w:right w:val="single" w:sz="2" w:space="0" w:color="000001"/>
            </w:tcBorders>
            <w:shd w:val="clear" w:color="auto" w:fill="auto"/>
            <w:tcMar>
              <w:left w:w="-2" w:type="dxa"/>
            </w:tcMar>
          </w:tcPr>
          <w:p w:rsidR="00C62425" w:rsidRDefault="00BE6D39">
            <w:pPr>
              <w:pStyle w:val="Contenudetableau"/>
              <w:jc w:val="center"/>
              <w:rPr>
                <w:rFonts w:ascii="Arial" w:hAnsi="Arial"/>
                <w:sz w:val="22"/>
                <w:szCs w:val="22"/>
              </w:rPr>
            </w:pPr>
            <w:r>
              <w:rPr>
                <w:rFonts w:ascii="Arial" w:hAnsi="Arial"/>
                <w:sz w:val="22"/>
                <w:szCs w:val="22"/>
              </w:rPr>
              <w:t>4</w:t>
            </w:r>
            <w:r w:rsidR="00FE0020">
              <w:rPr>
                <w:rFonts w:ascii="Arial" w:hAnsi="Arial"/>
                <w:sz w:val="22"/>
                <w:szCs w:val="22"/>
              </w:rPr>
              <w:t> </w:t>
            </w:r>
            <w:r>
              <w:rPr>
                <w:rFonts w:ascii="Arial" w:hAnsi="Arial"/>
                <w:sz w:val="22"/>
                <w:szCs w:val="22"/>
              </w:rPr>
              <w:t>050</w:t>
            </w:r>
            <w:r w:rsidR="00FE0020">
              <w:rPr>
                <w:rFonts w:ascii="Arial" w:hAnsi="Arial"/>
                <w:sz w:val="22"/>
                <w:szCs w:val="22"/>
              </w:rPr>
              <w:t xml:space="preserve"> €</w:t>
            </w:r>
          </w:p>
        </w:tc>
      </w:tr>
      <w:tr w:rsidR="00C62425">
        <w:tc>
          <w:tcPr>
            <w:tcW w:w="1488" w:type="dxa"/>
            <w:tcBorders>
              <w:top w:val="single" w:sz="2" w:space="0" w:color="000001"/>
              <w:left w:val="single" w:sz="2" w:space="0" w:color="000001"/>
              <w:bottom w:val="single" w:sz="2" w:space="0" w:color="000001"/>
              <w:right w:val="single" w:sz="2" w:space="0" w:color="000001"/>
            </w:tcBorders>
            <w:shd w:val="clear" w:color="auto" w:fill="auto"/>
            <w:tcMar>
              <w:left w:w="-2" w:type="dxa"/>
            </w:tcMar>
          </w:tcPr>
          <w:p w:rsidR="00C62425" w:rsidRDefault="00BE6D39" w:rsidP="002E5ED8">
            <w:pPr>
              <w:pStyle w:val="Contenudetableau"/>
              <w:jc w:val="center"/>
              <w:rPr>
                <w:rFonts w:ascii="Arial" w:hAnsi="Arial"/>
                <w:sz w:val="22"/>
                <w:szCs w:val="22"/>
              </w:rPr>
            </w:pPr>
            <w:r>
              <w:rPr>
                <w:rFonts w:ascii="Arial" w:hAnsi="Arial"/>
                <w:sz w:val="22"/>
                <w:szCs w:val="22"/>
              </w:rPr>
              <w:t>31/12/202</w:t>
            </w:r>
            <w:r w:rsidR="002F7735">
              <w:rPr>
                <w:rFonts w:ascii="Arial" w:hAnsi="Arial"/>
                <w:sz w:val="22"/>
                <w:szCs w:val="22"/>
              </w:rPr>
              <w:t>1</w:t>
            </w:r>
          </w:p>
        </w:tc>
        <w:tc>
          <w:tcPr>
            <w:tcW w:w="2184" w:type="dxa"/>
            <w:tcBorders>
              <w:top w:val="single" w:sz="2" w:space="0" w:color="000001"/>
              <w:left w:val="single" w:sz="2" w:space="0" w:color="000001"/>
              <w:bottom w:val="single" w:sz="2" w:space="0" w:color="000001"/>
              <w:right w:val="single" w:sz="2" w:space="0" w:color="000001"/>
            </w:tcBorders>
            <w:shd w:val="clear" w:color="auto" w:fill="auto"/>
            <w:tcMar>
              <w:left w:w="-2" w:type="dxa"/>
            </w:tcMar>
          </w:tcPr>
          <w:p w:rsidR="00C62425" w:rsidRDefault="00BE6D39">
            <w:pPr>
              <w:pStyle w:val="Contenudetableau"/>
              <w:jc w:val="center"/>
              <w:rPr>
                <w:rFonts w:ascii="Arial" w:hAnsi="Arial"/>
                <w:sz w:val="22"/>
                <w:szCs w:val="22"/>
              </w:rPr>
            </w:pPr>
            <w:r>
              <w:rPr>
                <w:rFonts w:ascii="Arial" w:hAnsi="Arial"/>
                <w:sz w:val="22"/>
                <w:szCs w:val="22"/>
              </w:rPr>
              <w:t>1</w:t>
            </w:r>
            <w:r w:rsidR="00FE0020">
              <w:rPr>
                <w:rFonts w:ascii="Arial" w:hAnsi="Arial"/>
                <w:sz w:val="22"/>
                <w:szCs w:val="22"/>
              </w:rPr>
              <w:t> </w:t>
            </w:r>
            <w:r>
              <w:rPr>
                <w:rFonts w:ascii="Arial" w:hAnsi="Arial"/>
                <w:sz w:val="22"/>
                <w:szCs w:val="22"/>
              </w:rPr>
              <w:t>050</w:t>
            </w:r>
            <w:r w:rsidR="00FE0020">
              <w:rPr>
                <w:rFonts w:ascii="Arial" w:hAnsi="Arial"/>
                <w:sz w:val="22"/>
                <w:szCs w:val="22"/>
              </w:rPr>
              <w:t xml:space="preserve"> €</w:t>
            </w:r>
          </w:p>
        </w:tc>
        <w:tc>
          <w:tcPr>
            <w:tcW w:w="1890" w:type="dxa"/>
            <w:tcBorders>
              <w:top w:val="single" w:sz="2" w:space="0" w:color="000001"/>
              <w:left w:val="single" w:sz="2" w:space="0" w:color="000001"/>
              <w:bottom w:val="single" w:sz="2" w:space="0" w:color="000001"/>
              <w:right w:val="single" w:sz="2" w:space="0" w:color="000001"/>
            </w:tcBorders>
            <w:shd w:val="clear" w:color="auto" w:fill="auto"/>
            <w:tcMar>
              <w:left w:w="-2" w:type="dxa"/>
            </w:tcMar>
          </w:tcPr>
          <w:p w:rsidR="00C62425" w:rsidRDefault="00BE6D39">
            <w:pPr>
              <w:pStyle w:val="Contenudetableau"/>
              <w:jc w:val="center"/>
              <w:rPr>
                <w:rFonts w:ascii="Arial" w:hAnsi="Arial"/>
                <w:sz w:val="22"/>
                <w:szCs w:val="22"/>
              </w:rPr>
            </w:pPr>
            <w:r>
              <w:rPr>
                <w:rFonts w:ascii="Arial" w:hAnsi="Arial"/>
                <w:sz w:val="22"/>
                <w:szCs w:val="22"/>
              </w:rPr>
              <w:t>6</w:t>
            </w:r>
            <w:r w:rsidR="00FE0020">
              <w:rPr>
                <w:rFonts w:ascii="Arial" w:hAnsi="Arial"/>
                <w:sz w:val="22"/>
                <w:szCs w:val="22"/>
              </w:rPr>
              <w:t> </w:t>
            </w:r>
            <w:r>
              <w:rPr>
                <w:rFonts w:ascii="Arial" w:hAnsi="Arial"/>
                <w:sz w:val="22"/>
                <w:szCs w:val="22"/>
              </w:rPr>
              <w:t>000</w:t>
            </w:r>
            <w:r w:rsidR="00FE0020">
              <w:rPr>
                <w:rFonts w:ascii="Arial" w:hAnsi="Arial"/>
                <w:sz w:val="22"/>
                <w:szCs w:val="22"/>
              </w:rPr>
              <w:t xml:space="preserve"> €</w:t>
            </w:r>
          </w:p>
        </w:tc>
        <w:tc>
          <w:tcPr>
            <w:tcW w:w="4075" w:type="dxa"/>
            <w:tcBorders>
              <w:top w:val="single" w:sz="2" w:space="0" w:color="000001"/>
              <w:left w:val="single" w:sz="2" w:space="0" w:color="000001"/>
              <w:bottom w:val="single" w:sz="2" w:space="0" w:color="000001"/>
              <w:right w:val="single" w:sz="2" w:space="0" w:color="000001"/>
            </w:tcBorders>
            <w:shd w:val="clear" w:color="auto" w:fill="auto"/>
            <w:tcMar>
              <w:left w:w="-2" w:type="dxa"/>
            </w:tcMar>
          </w:tcPr>
          <w:p w:rsidR="00C62425" w:rsidRDefault="00BE6D39">
            <w:pPr>
              <w:pStyle w:val="Contenudetableau"/>
              <w:jc w:val="center"/>
              <w:rPr>
                <w:rFonts w:ascii="Arial" w:hAnsi="Arial"/>
                <w:sz w:val="22"/>
                <w:szCs w:val="22"/>
              </w:rPr>
            </w:pPr>
            <w:r>
              <w:rPr>
                <w:rFonts w:ascii="Arial" w:hAnsi="Arial"/>
                <w:sz w:val="22"/>
                <w:szCs w:val="22"/>
              </w:rPr>
              <w:t>3</w:t>
            </w:r>
            <w:r w:rsidR="00FE0020">
              <w:rPr>
                <w:rFonts w:ascii="Arial" w:hAnsi="Arial"/>
                <w:sz w:val="22"/>
                <w:szCs w:val="22"/>
              </w:rPr>
              <w:t> </w:t>
            </w:r>
            <w:r>
              <w:rPr>
                <w:rFonts w:ascii="Arial" w:hAnsi="Arial"/>
                <w:sz w:val="22"/>
                <w:szCs w:val="22"/>
              </w:rPr>
              <w:t>000</w:t>
            </w:r>
            <w:r w:rsidR="00FE0020">
              <w:rPr>
                <w:rFonts w:ascii="Arial" w:hAnsi="Arial"/>
                <w:sz w:val="22"/>
                <w:szCs w:val="22"/>
              </w:rPr>
              <w:t xml:space="preserve"> €</w:t>
            </w:r>
          </w:p>
        </w:tc>
      </w:tr>
    </w:tbl>
    <w:p w:rsidR="00C62425" w:rsidRDefault="00C62425">
      <w:pPr>
        <w:jc w:val="both"/>
        <w:rPr>
          <w:rFonts w:ascii="Arial" w:hAnsi="Arial"/>
          <w:color w:val="000000"/>
          <w:sz w:val="22"/>
          <w:szCs w:val="22"/>
          <w:u w:val="single"/>
        </w:rPr>
      </w:pPr>
    </w:p>
    <w:p w:rsidR="00C62425" w:rsidRDefault="00BE6D39">
      <w:pPr>
        <w:jc w:val="both"/>
      </w:pPr>
      <w:r>
        <w:rPr>
          <w:rFonts w:ascii="Arial" w:hAnsi="Arial"/>
          <w:color w:val="000000"/>
          <w:sz w:val="22"/>
          <w:szCs w:val="22"/>
        </w:rPr>
        <w:t>La garantie serveur inclut trois ans pour les pièces, trois ans pour la main-d'œuvre et trois ans d'assistance sur site.</w:t>
      </w:r>
    </w:p>
    <w:sectPr w:rsidR="00C62425" w:rsidSect="00C40FB0">
      <w:footerReference w:type="default" r:id="rId14"/>
      <w:pgSz w:w="11906" w:h="16838"/>
      <w:pgMar w:top="1134" w:right="849" w:bottom="2552" w:left="1134" w:header="0" w:footer="1134" w:gutter="0"/>
      <w:cols w:space="720"/>
      <w:formProt w:val="0"/>
      <w:docGrid w:linePitch="24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0C49" w:rsidRDefault="006A0C49">
      <w:r>
        <w:separator/>
      </w:r>
    </w:p>
  </w:endnote>
  <w:endnote w:type="continuationSeparator" w:id="0">
    <w:p w:rsidR="006A0C49" w:rsidRDefault="006A0C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sig w:usb0="E0000AFF" w:usb1="500078FF" w:usb2="00000021" w:usb3="00000000" w:csb0="000001BF" w:csb1="00000000"/>
  </w:font>
  <w:font w:name="Droid Sans Fallback">
    <w:altName w:val="Times New Roman"/>
    <w:panose1 w:val="00000000000000000000"/>
    <w:charset w:val="00"/>
    <w:family w:val="roman"/>
    <w:notTrueType/>
    <w:pitch w:val="default"/>
  </w:font>
  <w:font w:name="DejaVu Sans">
    <w:altName w:val="Arial"/>
    <w:charset w:val="00"/>
    <w:family w:val="swiss"/>
    <w:pitch w:val="variable"/>
    <w:sig w:usb0="E7002EFF" w:usb1="D200FDFF" w:usb2="0A24602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OpenSymbol">
    <w:altName w:val="Arial Unicode MS"/>
    <w:charset w:val="00"/>
    <w:family w:val="auto"/>
    <w:pitch w:val="variable"/>
    <w:sig w:usb0="800000AF" w:usb1="1001ECEA" w:usb2="00000000" w:usb3="00000000" w:csb0="00000001" w:csb1="00000000"/>
  </w:font>
  <w:font w:name="Liberation Sans">
    <w:altName w:val="Arial"/>
    <w:charset w:val="00"/>
    <w:family w:val="swiss"/>
    <w:pitch w:val="variable"/>
    <w:sig w:usb0="E0000AFF" w:usb1="500078FF" w:usb2="00000021" w:usb3="00000000" w:csb0="000001BF" w:csb1="00000000"/>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DejaVu Sans Mono">
    <w:charset w:val="00"/>
    <w:family w:val="modern"/>
    <w:pitch w:val="fixed"/>
    <w:sig w:usb0="E70026FF" w:usb1="D200F9FB" w:usb2="02000028" w:usb3="00000000" w:csb0="000001D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Cantarell">
    <w:altName w:val="Times New Roman"/>
    <w:charset w:val="01"/>
    <w:family w:val="roman"/>
    <w:pitch w:val="variable"/>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0400" w:rsidRDefault="00730400">
    <w:pPr>
      <w:pStyle w:val="Notedebasdepage"/>
      <w:rPr>
        <w:rFonts w:ascii="Arial" w:hAnsi="Arial"/>
        <w:b/>
        <w:bCs/>
        <w:sz w:val="18"/>
        <w:szCs w:val="18"/>
      </w:rPr>
    </w:pPr>
  </w:p>
  <w:tbl>
    <w:tblPr>
      <w:tblW w:w="10065" w:type="dxa"/>
      <w:tblInd w:w="3"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firstRow="1" w:lastRow="0" w:firstColumn="1" w:lastColumn="0" w:noHBand="0" w:noVBand="1"/>
    </w:tblPr>
    <w:tblGrid>
      <w:gridCol w:w="8151"/>
      <w:gridCol w:w="1914"/>
    </w:tblGrid>
    <w:tr w:rsidR="00730400" w:rsidTr="00B77663">
      <w:trPr>
        <w:trHeight w:val="240"/>
      </w:trPr>
      <w:tc>
        <w:tcPr>
          <w:tcW w:w="8151" w:type="dxa"/>
          <w:tcBorders>
            <w:top w:val="single" w:sz="2" w:space="0" w:color="000001"/>
            <w:left w:val="single" w:sz="2" w:space="0" w:color="000001"/>
            <w:bottom w:val="single" w:sz="2" w:space="0" w:color="000001"/>
          </w:tcBorders>
          <w:shd w:val="clear" w:color="auto" w:fill="auto"/>
          <w:tcMar>
            <w:left w:w="-2" w:type="dxa"/>
          </w:tcMar>
        </w:tcPr>
        <w:p w:rsidR="00730400" w:rsidRDefault="00730400">
          <w:pPr>
            <w:pStyle w:val="Contenudetableau"/>
            <w:rPr>
              <w:sz w:val="20"/>
              <w:szCs w:val="20"/>
            </w:rPr>
          </w:pPr>
          <w:r>
            <w:rPr>
              <w:rFonts w:ascii="Arial" w:hAnsi="Arial"/>
              <w:sz w:val="20"/>
              <w:szCs w:val="20"/>
            </w:rPr>
            <w:t>BTS services informatiques aux organisations</w:t>
          </w:r>
        </w:p>
      </w:tc>
      <w:tc>
        <w:tcPr>
          <w:tcW w:w="1914" w:type="dxa"/>
          <w:tcBorders>
            <w:top w:val="single" w:sz="2" w:space="0" w:color="000001"/>
            <w:left w:val="single" w:sz="2" w:space="0" w:color="000001"/>
            <w:bottom w:val="single" w:sz="2" w:space="0" w:color="000001"/>
            <w:right w:val="single" w:sz="2" w:space="0" w:color="000001"/>
          </w:tcBorders>
          <w:shd w:val="clear" w:color="auto" w:fill="auto"/>
          <w:tcMar>
            <w:left w:w="-2" w:type="dxa"/>
          </w:tcMar>
        </w:tcPr>
        <w:p w:rsidR="00730400" w:rsidRDefault="0056304E" w:rsidP="00FF7FC4">
          <w:pPr>
            <w:pStyle w:val="Contenudetableau"/>
            <w:rPr>
              <w:sz w:val="20"/>
              <w:szCs w:val="20"/>
            </w:rPr>
          </w:pPr>
          <w:r>
            <w:rPr>
              <w:rFonts w:ascii="Arial" w:hAnsi="Arial"/>
              <w:sz w:val="20"/>
              <w:szCs w:val="20"/>
            </w:rPr>
            <w:t xml:space="preserve">Page </w:t>
          </w:r>
          <w:r w:rsidRPr="00B77663">
            <w:rPr>
              <w:rFonts w:ascii="Arial" w:hAnsi="Arial" w:cs="Arial"/>
              <w:sz w:val="20"/>
              <w:szCs w:val="20"/>
            </w:rPr>
            <w:fldChar w:fldCharType="begin"/>
          </w:r>
          <w:r w:rsidRPr="00B77663">
            <w:rPr>
              <w:rFonts w:ascii="Arial" w:hAnsi="Arial" w:cs="Arial"/>
              <w:sz w:val="20"/>
              <w:szCs w:val="20"/>
            </w:rPr>
            <w:instrText>PAGE</w:instrText>
          </w:r>
          <w:r w:rsidRPr="00B77663">
            <w:rPr>
              <w:rFonts w:ascii="Arial" w:hAnsi="Arial" w:cs="Arial"/>
              <w:sz w:val="20"/>
              <w:szCs w:val="20"/>
            </w:rPr>
            <w:fldChar w:fldCharType="separate"/>
          </w:r>
          <w:r w:rsidR="003A4D52">
            <w:rPr>
              <w:rFonts w:ascii="Arial" w:hAnsi="Arial" w:cs="Arial"/>
              <w:noProof/>
              <w:sz w:val="20"/>
              <w:szCs w:val="20"/>
            </w:rPr>
            <w:t>1</w:t>
          </w:r>
          <w:r w:rsidRPr="00B77663">
            <w:rPr>
              <w:rFonts w:ascii="Arial" w:hAnsi="Arial" w:cs="Arial"/>
              <w:sz w:val="20"/>
              <w:szCs w:val="20"/>
            </w:rPr>
            <w:fldChar w:fldCharType="end"/>
          </w:r>
          <w:r w:rsidRPr="004E679D">
            <w:rPr>
              <w:rFonts w:ascii="Arial" w:hAnsi="Arial" w:cs="Arial"/>
              <w:sz w:val="20"/>
              <w:szCs w:val="20"/>
            </w:rPr>
            <w:t>/</w:t>
          </w:r>
          <w:r w:rsidRPr="00B77663">
            <w:rPr>
              <w:rFonts w:ascii="Arial" w:hAnsi="Arial" w:cs="Arial"/>
              <w:sz w:val="20"/>
              <w:szCs w:val="20"/>
            </w:rPr>
            <w:fldChar w:fldCharType="begin"/>
          </w:r>
          <w:r w:rsidRPr="00B77663">
            <w:rPr>
              <w:rFonts w:ascii="Arial" w:hAnsi="Arial" w:cs="Arial"/>
              <w:sz w:val="20"/>
              <w:szCs w:val="20"/>
            </w:rPr>
            <w:instrText>NUMPAGES</w:instrText>
          </w:r>
          <w:r w:rsidRPr="00B77663">
            <w:rPr>
              <w:rFonts w:ascii="Arial" w:hAnsi="Arial" w:cs="Arial"/>
              <w:sz w:val="20"/>
              <w:szCs w:val="20"/>
            </w:rPr>
            <w:fldChar w:fldCharType="separate"/>
          </w:r>
          <w:r w:rsidR="003A4D52">
            <w:rPr>
              <w:rFonts w:ascii="Arial" w:hAnsi="Arial" w:cs="Arial"/>
              <w:noProof/>
              <w:sz w:val="20"/>
              <w:szCs w:val="20"/>
            </w:rPr>
            <w:t>12</w:t>
          </w:r>
          <w:r w:rsidRPr="00B77663">
            <w:rPr>
              <w:rFonts w:ascii="Arial" w:hAnsi="Arial" w:cs="Arial"/>
              <w:sz w:val="20"/>
              <w:szCs w:val="20"/>
            </w:rPr>
            <w:fldChar w:fldCharType="end"/>
          </w:r>
        </w:p>
      </w:tc>
    </w:tr>
  </w:tbl>
  <w:p w:rsidR="00730400" w:rsidRDefault="00730400" w:rsidP="002E5ED8">
    <w:pPr>
      <w:pStyle w:val="Notedebasdepage"/>
      <w:rPr>
        <w:rFonts w:ascii="Arial" w:hAnsi="Arial"/>
        <w:b/>
        <w:bCs/>
        <w:sz w:val="18"/>
        <w:szCs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0400" w:rsidRDefault="00730400">
    <w:pPr>
      <w:pStyle w:val="Notedebasdepage"/>
      <w:rPr>
        <w:rFonts w:ascii="Arial" w:hAnsi="Arial"/>
        <w:b/>
        <w:bCs/>
        <w:sz w:val="18"/>
        <w:szCs w:val="18"/>
      </w:rPr>
    </w:pPr>
  </w:p>
  <w:tbl>
    <w:tblPr>
      <w:tblW w:w="13041" w:type="dxa"/>
      <w:tblInd w:w="3"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firstRow="1" w:lastRow="0" w:firstColumn="1" w:lastColumn="0" w:noHBand="0" w:noVBand="1"/>
    </w:tblPr>
    <w:tblGrid>
      <w:gridCol w:w="11057"/>
      <w:gridCol w:w="1984"/>
    </w:tblGrid>
    <w:tr w:rsidR="00730400" w:rsidTr="00B77663">
      <w:trPr>
        <w:trHeight w:val="240"/>
      </w:trPr>
      <w:tc>
        <w:tcPr>
          <w:tcW w:w="11057" w:type="dxa"/>
          <w:tcBorders>
            <w:top w:val="single" w:sz="2" w:space="0" w:color="000001"/>
            <w:left w:val="single" w:sz="2" w:space="0" w:color="000001"/>
            <w:bottom w:val="single" w:sz="2" w:space="0" w:color="000001"/>
          </w:tcBorders>
          <w:shd w:val="clear" w:color="auto" w:fill="auto"/>
          <w:tcMar>
            <w:left w:w="-2" w:type="dxa"/>
          </w:tcMar>
        </w:tcPr>
        <w:p w:rsidR="00730400" w:rsidRDefault="00730400">
          <w:pPr>
            <w:pStyle w:val="Contenudetableau"/>
            <w:rPr>
              <w:sz w:val="20"/>
              <w:szCs w:val="20"/>
            </w:rPr>
          </w:pPr>
          <w:r>
            <w:rPr>
              <w:rFonts w:ascii="Arial" w:hAnsi="Arial"/>
              <w:sz w:val="20"/>
              <w:szCs w:val="20"/>
            </w:rPr>
            <w:t>BTS services informatiques aux organisations</w:t>
          </w:r>
        </w:p>
      </w:tc>
      <w:tc>
        <w:tcPr>
          <w:tcW w:w="1984" w:type="dxa"/>
          <w:tcBorders>
            <w:top w:val="single" w:sz="2" w:space="0" w:color="000001"/>
            <w:left w:val="single" w:sz="2" w:space="0" w:color="000001"/>
            <w:bottom w:val="single" w:sz="2" w:space="0" w:color="000001"/>
            <w:right w:val="single" w:sz="2" w:space="0" w:color="000001"/>
          </w:tcBorders>
          <w:shd w:val="clear" w:color="auto" w:fill="auto"/>
          <w:tcMar>
            <w:left w:w="-2" w:type="dxa"/>
          </w:tcMar>
        </w:tcPr>
        <w:p w:rsidR="00730400" w:rsidRDefault="0056304E">
          <w:pPr>
            <w:pStyle w:val="Contenudetableau"/>
            <w:rPr>
              <w:sz w:val="20"/>
              <w:szCs w:val="20"/>
            </w:rPr>
          </w:pPr>
          <w:r>
            <w:rPr>
              <w:rFonts w:ascii="Arial" w:hAnsi="Arial"/>
              <w:sz w:val="20"/>
              <w:szCs w:val="20"/>
            </w:rPr>
            <w:t xml:space="preserve">Page </w:t>
          </w:r>
          <w:r w:rsidRPr="00B77663">
            <w:rPr>
              <w:rFonts w:ascii="Arial" w:hAnsi="Arial" w:cs="Arial"/>
              <w:sz w:val="20"/>
              <w:szCs w:val="20"/>
            </w:rPr>
            <w:fldChar w:fldCharType="begin"/>
          </w:r>
          <w:r w:rsidRPr="00B77663">
            <w:rPr>
              <w:rFonts w:ascii="Arial" w:hAnsi="Arial" w:cs="Arial"/>
              <w:sz w:val="20"/>
              <w:szCs w:val="20"/>
            </w:rPr>
            <w:instrText>PAGE</w:instrText>
          </w:r>
          <w:r w:rsidRPr="00B77663">
            <w:rPr>
              <w:rFonts w:ascii="Arial" w:hAnsi="Arial" w:cs="Arial"/>
              <w:sz w:val="20"/>
              <w:szCs w:val="20"/>
            </w:rPr>
            <w:fldChar w:fldCharType="separate"/>
          </w:r>
          <w:r w:rsidR="003A4D52">
            <w:rPr>
              <w:rFonts w:ascii="Arial" w:hAnsi="Arial" w:cs="Arial"/>
              <w:noProof/>
              <w:sz w:val="20"/>
              <w:szCs w:val="20"/>
            </w:rPr>
            <w:t>4</w:t>
          </w:r>
          <w:r w:rsidRPr="00B77663">
            <w:rPr>
              <w:rFonts w:ascii="Arial" w:hAnsi="Arial" w:cs="Arial"/>
              <w:sz w:val="20"/>
              <w:szCs w:val="20"/>
            </w:rPr>
            <w:fldChar w:fldCharType="end"/>
          </w:r>
          <w:r w:rsidRPr="004E679D">
            <w:rPr>
              <w:rFonts w:ascii="Arial" w:hAnsi="Arial" w:cs="Arial"/>
              <w:sz w:val="20"/>
              <w:szCs w:val="20"/>
            </w:rPr>
            <w:t>/</w:t>
          </w:r>
          <w:r w:rsidRPr="00B77663">
            <w:rPr>
              <w:rFonts w:ascii="Arial" w:hAnsi="Arial" w:cs="Arial"/>
              <w:sz w:val="20"/>
              <w:szCs w:val="20"/>
            </w:rPr>
            <w:fldChar w:fldCharType="begin"/>
          </w:r>
          <w:r w:rsidRPr="00B77663">
            <w:rPr>
              <w:rFonts w:ascii="Arial" w:hAnsi="Arial" w:cs="Arial"/>
              <w:sz w:val="20"/>
              <w:szCs w:val="20"/>
            </w:rPr>
            <w:instrText>NUMPAGES</w:instrText>
          </w:r>
          <w:r w:rsidRPr="00B77663">
            <w:rPr>
              <w:rFonts w:ascii="Arial" w:hAnsi="Arial" w:cs="Arial"/>
              <w:sz w:val="20"/>
              <w:szCs w:val="20"/>
            </w:rPr>
            <w:fldChar w:fldCharType="separate"/>
          </w:r>
          <w:r w:rsidR="003A4D52">
            <w:rPr>
              <w:rFonts w:ascii="Arial" w:hAnsi="Arial" w:cs="Arial"/>
              <w:noProof/>
              <w:sz w:val="20"/>
              <w:szCs w:val="20"/>
            </w:rPr>
            <w:t>12</w:t>
          </w:r>
          <w:r w:rsidRPr="00B77663">
            <w:rPr>
              <w:rFonts w:ascii="Arial" w:hAnsi="Arial" w:cs="Arial"/>
              <w:sz w:val="20"/>
              <w:szCs w:val="20"/>
            </w:rPr>
            <w:fldChar w:fldCharType="end"/>
          </w:r>
        </w:p>
      </w:tc>
    </w:tr>
  </w:tbl>
  <w:p w:rsidR="00730400" w:rsidRDefault="00730400" w:rsidP="002E5ED8">
    <w:pPr>
      <w:pStyle w:val="Notedebasdepage"/>
      <w:rPr>
        <w:rFonts w:ascii="Arial" w:hAnsi="Arial"/>
        <w:b/>
        <w:bCs/>
        <w:sz w:val="18"/>
        <w:szCs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0400" w:rsidRDefault="00730400">
    <w:pPr>
      <w:pStyle w:val="Notedebasdepage"/>
      <w:rPr>
        <w:rFonts w:ascii="Arial" w:hAnsi="Arial"/>
        <w:b/>
        <w:bCs/>
        <w:sz w:val="18"/>
        <w:szCs w:val="18"/>
      </w:rPr>
    </w:pPr>
  </w:p>
  <w:tbl>
    <w:tblPr>
      <w:tblW w:w="10065" w:type="dxa"/>
      <w:tblInd w:w="3"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firstRow="1" w:lastRow="0" w:firstColumn="1" w:lastColumn="0" w:noHBand="0" w:noVBand="1"/>
    </w:tblPr>
    <w:tblGrid>
      <w:gridCol w:w="8151"/>
      <w:gridCol w:w="1914"/>
    </w:tblGrid>
    <w:tr w:rsidR="00730400" w:rsidTr="00B77663">
      <w:trPr>
        <w:trHeight w:val="240"/>
      </w:trPr>
      <w:tc>
        <w:tcPr>
          <w:tcW w:w="8151" w:type="dxa"/>
          <w:tcBorders>
            <w:top w:val="single" w:sz="2" w:space="0" w:color="000001"/>
            <w:left w:val="single" w:sz="2" w:space="0" w:color="000001"/>
            <w:bottom w:val="single" w:sz="2" w:space="0" w:color="000001"/>
          </w:tcBorders>
          <w:shd w:val="clear" w:color="auto" w:fill="auto"/>
          <w:tcMar>
            <w:left w:w="-2" w:type="dxa"/>
          </w:tcMar>
        </w:tcPr>
        <w:p w:rsidR="00730400" w:rsidRDefault="00730400">
          <w:pPr>
            <w:pStyle w:val="Contenudetableau"/>
            <w:rPr>
              <w:sz w:val="20"/>
              <w:szCs w:val="20"/>
            </w:rPr>
          </w:pPr>
          <w:r>
            <w:rPr>
              <w:rFonts w:ascii="Arial" w:hAnsi="Arial"/>
              <w:sz w:val="20"/>
              <w:szCs w:val="20"/>
            </w:rPr>
            <w:t>BTS services informatiques aux organisations</w:t>
          </w:r>
        </w:p>
      </w:tc>
      <w:tc>
        <w:tcPr>
          <w:tcW w:w="1914" w:type="dxa"/>
          <w:tcBorders>
            <w:top w:val="single" w:sz="2" w:space="0" w:color="000001"/>
            <w:left w:val="single" w:sz="2" w:space="0" w:color="000001"/>
            <w:bottom w:val="single" w:sz="2" w:space="0" w:color="000001"/>
            <w:right w:val="single" w:sz="2" w:space="0" w:color="000001"/>
          </w:tcBorders>
          <w:shd w:val="clear" w:color="auto" w:fill="auto"/>
          <w:tcMar>
            <w:left w:w="-2" w:type="dxa"/>
          </w:tcMar>
        </w:tcPr>
        <w:p w:rsidR="00730400" w:rsidRDefault="0056304E" w:rsidP="0056304E">
          <w:pPr>
            <w:pStyle w:val="Contenudetableau"/>
            <w:rPr>
              <w:sz w:val="20"/>
              <w:szCs w:val="20"/>
            </w:rPr>
          </w:pPr>
          <w:r w:rsidRPr="004E679D">
            <w:rPr>
              <w:rFonts w:ascii="Arial" w:hAnsi="Arial" w:cs="Arial"/>
              <w:sz w:val="20"/>
              <w:szCs w:val="20"/>
            </w:rPr>
            <w:t xml:space="preserve">Page </w:t>
          </w:r>
          <w:r w:rsidRPr="00B77663">
            <w:rPr>
              <w:rFonts w:ascii="Arial" w:hAnsi="Arial" w:cs="Arial"/>
              <w:sz w:val="20"/>
              <w:szCs w:val="20"/>
            </w:rPr>
            <w:fldChar w:fldCharType="begin"/>
          </w:r>
          <w:r w:rsidRPr="00B77663">
            <w:rPr>
              <w:rFonts w:ascii="Arial" w:hAnsi="Arial" w:cs="Arial"/>
              <w:sz w:val="20"/>
              <w:szCs w:val="20"/>
            </w:rPr>
            <w:instrText>PAGE</w:instrText>
          </w:r>
          <w:r w:rsidRPr="00B77663">
            <w:rPr>
              <w:rFonts w:ascii="Arial" w:hAnsi="Arial" w:cs="Arial"/>
              <w:sz w:val="20"/>
              <w:szCs w:val="20"/>
            </w:rPr>
            <w:fldChar w:fldCharType="separate"/>
          </w:r>
          <w:r w:rsidR="003A4D52">
            <w:rPr>
              <w:rFonts w:ascii="Arial" w:hAnsi="Arial" w:cs="Arial"/>
              <w:noProof/>
              <w:sz w:val="20"/>
              <w:szCs w:val="20"/>
            </w:rPr>
            <w:t>12</w:t>
          </w:r>
          <w:r w:rsidRPr="00B77663">
            <w:rPr>
              <w:rFonts w:ascii="Arial" w:hAnsi="Arial" w:cs="Arial"/>
              <w:sz w:val="20"/>
              <w:szCs w:val="20"/>
            </w:rPr>
            <w:fldChar w:fldCharType="end"/>
          </w:r>
          <w:r w:rsidRPr="004E679D">
            <w:rPr>
              <w:rFonts w:ascii="Arial" w:hAnsi="Arial" w:cs="Arial"/>
              <w:sz w:val="20"/>
              <w:szCs w:val="20"/>
            </w:rPr>
            <w:t>/</w:t>
          </w:r>
          <w:r w:rsidRPr="00B77663">
            <w:rPr>
              <w:rFonts w:ascii="Arial" w:hAnsi="Arial" w:cs="Arial"/>
              <w:sz w:val="20"/>
              <w:szCs w:val="20"/>
            </w:rPr>
            <w:fldChar w:fldCharType="begin"/>
          </w:r>
          <w:r w:rsidRPr="00B77663">
            <w:rPr>
              <w:rFonts w:ascii="Arial" w:hAnsi="Arial" w:cs="Arial"/>
              <w:sz w:val="20"/>
              <w:szCs w:val="20"/>
            </w:rPr>
            <w:instrText>NUMPAGES</w:instrText>
          </w:r>
          <w:r w:rsidRPr="00B77663">
            <w:rPr>
              <w:rFonts w:ascii="Arial" w:hAnsi="Arial" w:cs="Arial"/>
              <w:sz w:val="20"/>
              <w:szCs w:val="20"/>
            </w:rPr>
            <w:fldChar w:fldCharType="separate"/>
          </w:r>
          <w:r w:rsidR="003A4D52">
            <w:rPr>
              <w:rFonts w:ascii="Arial" w:hAnsi="Arial" w:cs="Arial"/>
              <w:noProof/>
              <w:sz w:val="20"/>
              <w:szCs w:val="20"/>
            </w:rPr>
            <w:t>12</w:t>
          </w:r>
          <w:r w:rsidRPr="00B77663">
            <w:rPr>
              <w:rFonts w:ascii="Arial" w:hAnsi="Arial" w:cs="Arial"/>
              <w:sz w:val="20"/>
              <w:szCs w:val="20"/>
            </w:rPr>
            <w:fldChar w:fldCharType="end"/>
          </w:r>
        </w:p>
      </w:tc>
    </w:tr>
  </w:tbl>
  <w:p w:rsidR="00730400" w:rsidRDefault="00730400" w:rsidP="002E5ED8">
    <w:pPr>
      <w:pStyle w:val="Notedebasdepage"/>
      <w:rPr>
        <w:rFonts w:ascii="Arial" w:hAnsi="Arial"/>
        <w:b/>
        <w:bCs/>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0C49" w:rsidRDefault="006A0C49">
      <w:r>
        <w:separator/>
      </w:r>
    </w:p>
  </w:footnote>
  <w:footnote w:type="continuationSeparator" w:id="0">
    <w:p w:rsidR="006A0C49" w:rsidRDefault="006A0C49">
      <w:r>
        <w:continuationSeparator/>
      </w:r>
    </w:p>
  </w:footnote>
  <w:footnote w:id="1">
    <w:p w:rsidR="00730400" w:rsidRDefault="00730400">
      <w:pPr>
        <w:pStyle w:val="Notedebasdepage"/>
      </w:pPr>
      <w:r w:rsidRPr="00E95B0A">
        <w:rPr>
          <w:rFonts w:ascii="Arial" w:hAnsi="Arial"/>
          <w:i/>
          <w:iCs/>
          <w:sz w:val="22"/>
          <w:szCs w:val="22"/>
        </w:rPr>
        <w:footnoteRef/>
      </w:r>
      <w:r>
        <w:rPr>
          <w:rFonts w:ascii="Arial" w:hAnsi="Arial"/>
          <w:i/>
          <w:iCs/>
          <w:sz w:val="22"/>
          <w:szCs w:val="22"/>
        </w:rPr>
        <w:tab/>
        <w:t>Protocole de redondance de routeur (</w:t>
      </w:r>
      <w:hyperlink r:id="rId1" w:history="1">
        <w:r w:rsidRPr="006B2316">
          <w:rPr>
            <w:rFonts w:ascii="Arial" w:hAnsi="Arial"/>
            <w:i/>
            <w:iCs/>
            <w:sz w:val="22"/>
            <w:szCs w:val="22"/>
          </w:rPr>
          <w:t>Virtual Router Redundancy Protocol</w:t>
        </w:r>
      </w:hyperlink>
      <w:r>
        <w:rPr>
          <w:rFonts w:ascii="Arial" w:hAnsi="Arial"/>
          <w:i/>
          <w:iCs/>
          <w:sz w:val="22"/>
          <w:szCs w:val="22"/>
        </w:rPr>
        <w:t>) assurant la haute disponibilité de la passerelle par défaut.</w:t>
      </w:r>
    </w:p>
  </w:footnote>
  <w:footnote w:id="2">
    <w:p w:rsidR="00730400" w:rsidRDefault="00730400" w:rsidP="00AA0919">
      <w:pPr>
        <w:pStyle w:val="Notedebasdepage"/>
        <w:jc w:val="both"/>
      </w:pPr>
      <w:r>
        <w:rPr>
          <w:rFonts w:ascii="Arial" w:hAnsi="Arial"/>
          <w:i/>
          <w:iCs/>
          <w:sz w:val="22"/>
          <w:szCs w:val="22"/>
        </w:rPr>
        <w:footnoteRef/>
      </w:r>
      <w:r>
        <w:rPr>
          <w:rFonts w:ascii="Arial" w:hAnsi="Arial"/>
          <w:i/>
          <w:iCs/>
          <w:sz w:val="22"/>
          <w:szCs w:val="22"/>
        </w:rPr>
        <w:tab/>
        <w:t>Objet de l'annuaire pouvant contenir des objets du domaine (utilisateurs, ordinateurs...).</w:t>
      </w:r>
    </w:p>
  </w:footnote>
  <w:footnote w:id="3">
    <w:p w:rsidR="00730400" w:rsidRDefault="00730400" w:rsidP="00AA0919">
      <w:pPr>
        <w:pStyle w:val="Notedebasdepage"/>
        <w:jc w:val="both"/>
      </w:pPr>
      <w:r>
        <w:rPr>
          <w:rFonts w:ascii="Arial" w:hAnsi="Arial"/>
          <w:i/>
          <w:iCs/>
          <w:sz w:val="22"/>
          <w:szCs w:val="22"/>
        </w:rPr>
        <w:footnoteRef/>
      </w:r>
      <w:r>
        <w:rPr>
          <w:rFonts w:ascii="Arial" w:hAnsi="Arial"/>
          <w:i/>
          <w:iCs/>
          <w:sz w:val="22"/>
          <w:szCs w:val="22"/>
        </w:rPr>
        <w:tab/>
        <w:t>Nom distinctif permettant de localiser un ou plusieurs objets dans l'annuaire Active Directory.</w:t>
      </w:r>
    </w:p>
  </w:footnote>
  <w:footnote w:id="4">
    <w:p w:rsidR="00730400" w:rsidRDefault="00730400" w:rsidP="002A455A">
      <w:pPr>
        <w:pStyle w:val="Notedebasdepage"/>
        <w:jc w:val="both"/>
      </w:pPr>
      <w:r>
        <w:rPr>
          <w:rFonts w:ascii="Arial" w:hAnsi="Arial"/>
          <w:i/>
          <w:iCs/>
          <w:sz w:val="22"/>
          <w:szCs w:val="22"/>
        </w:rPr>
        <w:footnoteRef/>
      </w:r>
      <w:r>
        <w:rPr>
          <w:rFonts w:ascii="Arial" w:hAnsi="Arial"/>
          <w:i/>
          <w:iCs/>
          <w:sz w:val="22"/>
          <w:szCs w:val="22"/>
        </w:rPr>
        <w:tab/>
        <w:t xml:space="preserve"> Attaque visant à saturer un commutateur de milliers d'entrées associant une adresse MAC à un port (inondation). Le but étant d'obtenir un épuisement des ressources du commutateur.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F30DF"/>
    <w:multiLevelType w:val="multilevel"/>
    <w:tmpl w:val="400C7076"/>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1" w15:restartNumberingAfterBreak="0">
    <w:nsid w:val="14B2202E"/>
    <w:multiLevelType w:val="multilevel"/>
    <w:tmpl w:val="8C60B002"/>
    <w:lvl w:ilvl="0">
      <w:start w:val="1"/>
      <w:numFmt w:val="bullet"/>
      <w:lvlText w:val=""/>
      <w:lvlJc w:val="left"/>
      <w:pPr>
        <w:tabs>
          <w:tab w:val="num" w:pos="720"/>
        </w:tabs>
        <w:ind w:left="720" w:hanging="360"/>
      </w:pPr>
      <w:rPr>
        <w:rFonts w:ascii="Symbol" w:hAnsi="Symbol" w:cs="Symbol" w:hint="default"/>
        <w:b w:val="0"/>
        <w:sz w:val="22"/>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 w15:restartNumberingAfterBreak="0">
    <w:nsid w:val="380C60BF"/>
    <w:multiLevelType w:val="multilevel"/>
    <w:tmpl w:val="793C66BA"/>
    <w:lvl w:ilvl="0">
      <w:start w:val="1"/>
      <w:numFmt w:val="bullet"/>
      <w:lvlText w:val=""/>
      <w:lvlJc w:val="left"/>
      <w:pPr>
        <w:tabs>
          <w:tab w:val="num" w:pos="720"/>
        </w:tabs>
        <w:ind w:left="720" w:hanging="360"/>
      </w:pPr>
      <w:rPr>
        <w:rFonts w:ascii="Symbol" w:hAnsi="Symbol" w:cs="Symbol" w:hint="default"/>
        <w:b w:val="0"/>
        <w:sz w:val="22"/>
      </w:rPr>
    </w:lvl>
    <w:lvl w:ilvl="1">
      <w:start w:val="1"/>
      <w:numFmt w:val="bullet"/>
      <w:lvlText w:val=""/>
      <w:lvlJc w:val="left"/>
      <w:pPr>
        <w:tabs>
          <w:tab w:val="num" w:pos="1080"/>
        </w:tabs>
        <w:ind w:left="1080" w:hanging="360"/>
      </w:pPr>
      <w:rPr>
        <w:rFonts w:ascii="Symbol" w:hAnsi="Symbol" w:cs="Symbol" w:hint="default"/>
        <w:b w:val="0"/>
        <w:sz w:val="22"/>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3" w15:restartNumberingAfterBreak="0">
    <w:nsid w:val="42476068"/>
    <w:multiLevelType w:val="multilevel"/>
    <w:tmpl w:val="6F86DF6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15:restartNumberingAfterBreak="0">
    <w:nsid w:val="4E486112"/>
    <w:multiLevelType w:val="multilevel"/>
    <w:tmpl w:val="5BE03C1E"/>
    <w:lvl w:ilvl="0">
      <w:start w:val="1"/>
      <w:numFmt w:val="bullet"/>
      <w:lvlText w:val=""/>
      <w:lvlJc w:val="left"/>
      <w:pPr>
        <w:tabs>
          <w:tab w:val="num" w:pos="720"/>
        </w:tabs>
        <w:ind w:left="720" w:hanging="360"/>
      </w:pPr>
      <w:rPr>
        <w:rFonts w:ascii="Symbol" w:hAnsi="Symbol" w:cs="Symbol" w:hint="default"/>
        <w:b w:val="0"/>
        <w:sz w:val="22"/>
      </w:rPr>
    </w:lvl>
    <w:lvl w:ilvl="1">
      <w:start w:val="1"/>
      <w:numFmt w:val="bullet"/>
      <w:lvlText w:val=""/>
      <w:lvlJc w:val="left"/>
      <w:pPr>
        <w:tabs>
          <w:tab w:val="num" w:pos="1080"/>
        </w:tabs>
        <w:ind w:left="1080" w:hanging="360"/>
      </w:pPr>
      <w:rPr>
        <w:rFonts w:ascii="Wingdings" w:hAnsi="Wingdings" w:hint="default"/>
        <w:b w:val="0"/>
        <w:sz w:val="22"/>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5" w15:restartNumberingAfterBreak="0">
    <w:nsid w:val="542C5D15"/>
    <w:multiLevelType w:val="multilevel"/>
    <w:tmpl w:val="866E9622"/>
    <w:lvl w:ilvl="0">
      <w:start w:val="1"/>
      <w:numFmt w:val="bullet"/>
      <w:lvlText w:val=""/>
      <w:lvlJc w:val="left"/>
      <w:pPr>
        <w:tabs>
          <w:tab w:val="num" w:pos="720"/>
        </w:tabs>
        <w:ind w:left="720" w:hanging="360"/>
      </w:pPr>
      <w:rPr>
        <w:rFonts w:ascii="Symbol" w:hAnsi="Symbol" w:cs="Symbol" w:hint="default"/>
        <w:b w:val="0"/>
        <w:sz w:val="22"/>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6" w15:restartNumberingAfterBreak="0">
    <w:nsid w:val="61F12B4E"/>
    <w:multiLevelType w:val="hybridMultilevel"/>
    <w:tmpl w:val="F90E3282"/>
    <w:lvl w:ilvl="0" w:tplc="040C000F">
      <w:start w:val="1"/>
      <w:numFmt w:val="decimal"/>
      <w:lvlText w:val="%1."/>
      <w:lvlJc w:val="left"/>
      <w:pPr>
        <w:ind w:left="1065" w:hanging="360"/>
      </w:p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7" w15:restartNumberingAfterBreak="0">
    <w:nsid w:val="66406A7E"/>
    <w:multiLevelType w:val="multilevel"/>
    <w:tmpl w:val="49A0CC7C"/>
    <w:lvl w:ilvl="0">
      <w:start w:val="1"/>
      <w:numFmt w:val="bullet"/>
      <w:lvlText w:val=""/>
      <w:lvlJc w:val="left"/>
      <w:pPr>
        <w:tabs>
          <w:tab w:val="num" w:pos="720"/>
        </w:tabs>
        <w:ind w:left="720" w:hanging="360"/>
      </w:pPr>
      <w:rPr>
        <w:rFonts w:ascii="Symbol" w:hAnsi="Symbol" w:cs="Symbol" w:hint="default"/>
        <w:b w:val="0"/>
        <w:sz w:val="22"/>
      </w:rPr>
    </w:lvl>
    <w:lvl w:ilvl="1">
      <w:start w:val="1"/>
      <w:numFmt w:val="bullet"/>
      <w:lvlText w:val=""/>
      <w:lvlJc w:val="left"/>
      <w:pPr>
        <w:tabs>
          <w:tab w:val="num" w:pos="1080"/>
        </w:tabs>
        <w:ind w:left="1080" w:hanging="360"/>
      </w:pPr>
      <w:rPr>
        <w:rFonts w:ascii="Symbol" w:hAnsi="Symbol" w:cs="Symbol" w:hint="default"/>
        <w:b w:val="0"/>
        <w:sz w:val="22"/>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8" w15:restartNumberingAfterBreak="0">
    <w:nsid w:val="68EF754E"/>
    <w:multiLevelType w:val="multilevel"/>
    <w:tmpl w:val="2B06139A"/>
    <w:lvl w:ilvl="0">
      <w:start w:val="1"/>
      <w:numFmt w:val="bullet"/>
      <w:lvlText w:val=""/>
      <w:lvlJc w:val="left"/>
      <w:pPr>
        <w:tabs>
          <w:tab w:val="num" w:pos="720"/>
        </w:tabs>
        <w:ind w:left="720" w:hanging="360"/>
      </w:pPr>
      <w:rPr>
        <w:rFonts w:ascii="Symbol" w:hAnsi="Symbol" w:cs="Symbol" w:hint="default"/>
        <w:b w:val="0"/>
        <w:sz w:val="22"/>
      </w:rPr>
    </w:lvl>
    <w:lvl w:ilvl="1">
      <w:start w:val="1"/>
      <w:numFmt w:val="bullet"/>
      <w:lvlText w:val=""/>
      <w:lvlJc w:val="left"/>
      <w:pPr>
        <w:tabs>
          <w:tab w:val="num" w:pos="1080"/>
        </w:tabs>
        <w:ind w:left="1080" w:hanging="360"/>
      </w:pPr>
      <w:rPr>
        <w:rFonts w:ascii="Wingdings" w:hAnsi="Wingdings" w:hint="default"/>
        <w:b w:val="0"/>
        <w:sz w:val="22"/>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9" w15:restartNumberingAfterBreak="0">
    <w:nsid w:val="76A32CE1"/>
    <w:multiLevelType w:val="multilevel"/>
    <w:tmpl w:val="C4C2F2B0"/>
    <w:lvl w:ilvl="0">
      <w:start w:val="1"/>
      <w:numFmt w:val="bullet"/>
      <w:lvlText w:val=""/>
      <w:lvlJc w:val="left"/>
      <w:pPr>
        <w:tabs>
          <w:tab w:val="num" w:pos="707"/>
        </w:tabs>
        <w:ind w:left="707" w:hanging="283"/>
      </w:pPr>
      <w:rPr>
        <w:rFonts w:ascii="Symbol" w:hAnsi="Symbol" w:cs="Symbol" w:hint="default"/>
        <w:b w:val="0"/>
        <w:sz w:val="22"/>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0" w15:restartNumberingAfterBreak="0">
    <w:nsid w:val="7CFB79DA"/>
    <w:multiLevelType w:val="multilevel"/>
    <w:tmpl w:val="EEC4898E"/>
    <w:lvl w:ilvl="0">
      <w:start w:val="1"/>
      <w:numFmt w:val="bullet"/>
      <w:lvlText w:val=""/>
      <w:lvlJc w:val="left"/>
      <w:pPr>
        <w:tabs>
          <w:tab w:val="num" w:pos="720"/>
        </w:tabs>
        <w:ind w:left="720" w:hanging="360"/>
      </w:pPr>
      <w:rPr>
        <w:rFonts w:ascii="Symbol" w:hAnsi="Symbol" w:cs="Symbol" w:hint="default"/>
        <w:b w:val="0"/>
        <w:sz w:val="22"/>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num w:numId="1">
    <w:abstractNumId w:val="0"/>
  </w:num>
  <w:num w:numId="2">
    <w:abstractNumId w:val="9"/>
  </w:num>
  <w:num w:numId="3">
    <w:abstractNumId w:val="10"/>
  </w:num>
  <w:num w:numId="4">
    <w:abstractNumId w:val="5"/>
  </w:num>
  <w:num w:numId="5">
    <w:abstractNumId w:val="1"/>
  </w:num>
  <w:num w:numId="6">
    <w:abstractNumId w:val="7"/>
  </w:num>
  <w:num w:numId="7">
    <w:abstractNumId w:val="2"/>
  </w:num>
  <w:num w:numId="8">
    <w:abstractNumId w:val="3"/>
  </w:num>
  <w:num w:numId="9">
    <w:abstractNumId w:val="8"/>
  </w:num>
  <w:num w:numId="10">
    <w:abstractNumId w:val="4"/>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hyphenationZone w:val="425"/>
  <w:drawingGridHorizontalSpacing w:val="108"/>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2425"/>
    <w:rsid w:val="00004C44"/>
    <w:rsid w:val="00005882"/>
    <w:rsid w:val="000135BA"/>
    <w:rsid w:val="000246B4"/>
    <w:rsid w:val="00025A42"/>
    <w:rsid w:val="000261A1"/>
    <w:rsid w:val="00026E3A"/>
    <w:rsid w:val="00040D25"/>
    <w:rsid w:val="00067119"/>
    <w:rsid w:val="00074AA1"/>
    <w:rsid w:val="00076DDD"/>
    <w:rsid w:val="000A196E"/>
    <w:rsid w:val="000A5E28"/>
    <w:rsid w:val="000C1254"/>
    <w:rsid w:val="000C20B6"/>
    <w:rsid w:val="000E1531"/>
    <w:rsid w:val="000E6585"/>
    <w:rsid w:val="000F3F8F"/>
    <w:rsid w:val="00117704"/>
    <w:rsid w:val="00126C0C"/>
    <w:rsid w:val="00127353"/>
    <w:rsid w:val="00134F5F"/>
    <w:rsid w:val="0015189B"/>
    <w:rsid w:val="00152D3E"/>
    <w:rsid w:val="0017692A"/>
    <w:rsid w:val="001A0D76"/>
    <w:rsid w:val="001A5169"/>
    <w:rsid w:val="001A7915"/>
    <w:rsid w:val="001B6F71"/>
    <w:rsid w:val="001C0C32"/>
    <w:rsid w:val="001E1F4C"/>
    <w:rsid w:val="002042C9"/>
    <w:rsid w:val="00206C63"/>
    <w:rsid w:val="00212408"/>
    <w:rsid w:val="002150EE"/>
    <w:rsid w:val="00216218"/>
    <w:rsid w:val="00220BCD"/>
    <w:rsid w:val="00230FA8"/>
    <w:rsid w:val="00245D94"/>
    <w:rsid w:val="0025337D"/>
    <w:rsid w:val="0026791A"/>
    <w:rsid w:val="00270B56"/>
    <w:rsid w:val="00275D1F"/>
    <w:rsid w:val="00277EBA"/>
    <w:rsid w:val="00281AB8"/>
    <w:rsid w:val="002852CF"/>
    <w:rsid w:val="002A455A"/>
    <w:rsid w:val="002A685F"/>
    <w:rsid w:val="002B006D"/>
    <w:rsid w:val="002B6679"/>
    <w:rsid w:val="002B74B6"/>
    <w:rsid w:val="002C30C2"/>
    <w:rsid w:val="002C4A88"/>
    <w:rsid w:val="002C7B08"/>
    <w:rsid w:val="002D127F"/>
    <w:rsid w:val="002E5ED8"/>
    <w:rsid w:val="002E7823"/>
    <w:rsid w:val="002F4E95"/>
    <w:rsid w:val="002F7735"/>
    <w:rsid w:val="0030378B"/>
    <w:rsid w:val="00304DB2"/>
    <w:rsid w:val="00305505"/>
    <w:rsid w:val="00313C58"/>
    <w:rsid w:val="003154A1"/>
    <w:rsid w:val="00324E1E"/>
    <w:rsid w:val="00330E12"/>
    <w:rsid w:val="003334E5"/>
    <w:rsid w:val="0034017B"/>
    <w:rsid w:val="003414B5"/>
    <w:rsid w:val="00345AED"/>
    <w:rsid w:val="00357A4A"/>
    <w:rsid w:val="0036380A"/>
    <w:rsid w:val="00375B07"/>
    <w:rsid w:val="003815F7"/>
    <w:rsid w:val="003A4D52"/>
    <w:rsid w:val="003C56CE"/>
    <w:rsid w:val="0040055E"/>
    <w:rsid w:val="004036A8"/>
    <w:rsid w:val="0041267F"/>
    <w:rsid w:val="0041391E"/>
    <w:rsid w:val="0043747B"/>
    <w:rsid w:val="00447CCA"/>
    <w:rsid w:val="004501F5"/>
    <w:rsid w:val="0045680C"/>
    <w:rsid w:val="00456ABC"/>
    <w:rsid w:val="0047256C"/>
    <w:rsid w:val="00474B21"/>
    <w:rsid w:val="00474D2B"/>
    <w:rsid w:val="00483EC3"/>
    <w:rsid w:val="00483F2F"/>
    <w:rsid w:val="004A6C43"/>
    <w:rsid w:val="004B4755"/>
    <w:rsid w:val="004B6BBD"/>
    <w:rsid w:val="004B71EA"/>
    <w:rsid w:val="004D167F"/>
    <w:rsid w:val="004D5C49"/>
    <w:rsid w:val="004E0C22"/>
    <w:rsid w:val="004E492F"/>
    <w:rsid w:val="004E4EAD"/>
    <w:rsid w:val="004E679D"/>
    <w:rsid w:val="004F1382"/>
    <w:rsid w:val="004F1A78"/>
    <w:rsid w:val="004F2354"/>
    <w:rsid w:val="00507BCA"/>
    <w:rsid w:val="00517116"/>
    <w:rsid w:val="005238B7"/>
    <w:rsid w:val="00527D9B"/>
    <w:rsid w:val="00537045"/>
    <w:rsid w:val="0055495A"/>
    <w:rsid w:val="0056304E"/>
    <w:rsid w:val="005648FA"/>
    <w:rsid w:val="0058480B"/>
    <w:rsid w:val="00584BE4"/>
    <w:rsid w:val="005A080E"/>
    <w:rsid w:val="005B339C"/>
    <w:rsid w:val="005B48A2"/>
    <w:rsid w:val="005B6B0F"/>
    <w:rsid w:val="005C1398"/>
    <w:rsid w:val="005C19C1"/>
    <w:rsid w:val="005E3409"/>
    <w:rsid w:val="005E69F3"/>
    <w:rsid w:val="005F32B1"/>
    <w:rsid w:val="005F5BF4"/>
    <w:rsid w:val="00605288"/>
    <w:rsid w:val="0063422D"/>
    <w:rsid w:val="00634E8D"/>
    <w:rsid w:val="0065007F"/>
    <w:rsid w:val="0065728E"/>
    <w:rsid w:val="00665876"/>
    <w:rsid w:val="00675938"/>
    <w:rsid w:val="006821CF"/>
    <w:rsid w:val="00687A9C"/>
    <w:rsid w:val="006A0C49"/>
    <w:rsid w:val="006A30B4"/>
    <w:rsid w:val="006A4FFB"/>
    <w:rsid w:val="006B2316"/>
    <w:rsid w:val="006D3707"/>
    <w:rsid w:val="007009C1"/>
    <w:rsid w:val="00702FA0"/>
    <w:rsid w:val="007066BE"/>
    <w:rsid w:val="00706D97"/>
    <w:rsid w:val="00707A2B"/>
    <w:rsid w:val="00730400"/>
    <w:rsid w:val="00751E4A"/>
    <w:rsid w:val="007830FB"/>
    <w:rsid w:val="0078651B"/>
    <w:rsid w:val="007944BB"/>
    <w:rsid w:val="007B7D12"/>
    <w:rsid w:val="007C0CA9"/>
    <w:rsid w:val="007C6938"/>
    <w:rsid w:val="007E2F76"/>
    <w:rsid w:val="007F011E"/>
    <w:rsid w:val="007F6D63"/>
    <w:rsid w:val="008252B2"/>
    <w:rsid w:val="008325C4"/>
    <w:rsid w:val="0084567E"/>
    <w:rsid w:val="00853B31"/>
    <w:rsid w:val="008756F4"/>
    <w:rsid w:val="008933BF"/>
    <w:rsid w:val="00894396"/>
    <w:rsid w:val="00897ACF"/>
    <w:rsid w:val="008A05E9"/>
    <w:rsid w:val="008A4058"/>
    <w:rsid w:val="008A49D5"/>
    <w:rsid w:val="008F08EB"/>
    <w:rsid w:val="008F73FE"/>
    <w:rsid w:val="00901B60"/>
    <w:rsid w:val="00907AD0"/>
    <w:rsid w:val="00916957"/>
    <w:rsid w:val="00931812"/>
    <w:rsid w:val="00944DFE"/>
    <w:rsid w:val="00956566"/>
    <w:rsid w:val="00965242"/>
    <w:rsid w:val="009721A3"/>
    <w:rsid w:val="0097354F"/>
    <w:rsid w:val="00975B35"/>
    <w:rsid w:val="0098393A"/>
    <w:rsid w:val="00987458"/>
    <w:rsid w:val="009C0747"/>
    <w:rsid w:val="00A13FDD"/>
    <w:rsid w:val="00A153C7"/>
    <w:rsid w:val="00A24463"/>
    <w:rsid w:val="00A37E5B"/>
    <w:rsid w:val="00A45FD3"/>
    <w:rsid w:val="00A4621E"/>
    <w:rsid w:val="00A47151"/>
    <w:rsid w:val="00A56DBB"/>
    <w:rsid w:val="00A5715E"/>
    <w:rsid w:val="00A57C8D"/>
    <w:rsid w:val="00A72996"/>
    <w:rsid w:val="00A74D0B"/>
    <w:rsid w:val="00A820D3"/>
    <w:rsid w:val="00A86EFA"/>
    <w:rsid w:val="00AA0919"/>
    <w:rsid w:val="00AA19DF"/>
    <w:rsid w:val="00AA4EAE"/>
    <w:rsid w:val="00AA5788"/>
    <w:rsid w:val="00AA70D8"/>
    <w:rsid w:val="00AB4523"/>
    <w:rsid w:val="00AB5D46"/>
    <w:rsid w:val="00AD0355"/>
    <w:rsid w:val="00AE28DE"/>
    <w:rsid w:val="00AE53EE"/>
    <w:rsid w:val="00AF2698"/>
    <w:rsid w:val="00AF2FA5"/>
    <w:rsid w:val="00AF69C3"/>
    <w:rsid w:val="00AF72E7"/>
    <w:rsid w:val="00B02433"/>
    <w:rsid w:val="00B041E2"/>
    <w:rsid w:val="00B04370"/>
    <w:rsid w:val="00B0543D"/>
    <w:rsid w:val="00B21E43"/>
    <w:rsid w:val="00B3093B"/>
    <w:rsid w:val="00B454A7"/>
    <w:rsid w:val="00B63376"/>
    <w:rsid w:val="00B70B09"/>
    <w:rsid w:val="00B77663"/>
    <w:rsid w:val="00B9360D"/>
    <w:rsid w:val="00BA4601"/>
    <w:rsid w:val="00BA6AF3"/>
    <w:rsid w:val="00BC7239"/>
    <w:rsid w:val="00BC753C"/>
    <w:rsid w:val="00BD3F8A"/>
    <w:rsid w:val="00BE2E05"/>
    <w:rsid w:val="00BE6D39"/>
    <w:rsid w:val="00BF557D"/>
    <w:rsid w:val="00C010A0"/>
    <w:rsid w:val="00C040E5"/>
    <w:rsid w:val="00C07EA5"/>
    <w:rsid w:val="00C156E9"/>
    <w:rsid w:val="00C16716"/>
    <w:rsid w:val="00C168AC"/>
    <w:rsid w:val="00C310EC"/>
    <w:rsid w:val="00C3401C"/>
    <w:rsid w:val="00C40FB0"/>
    <w:rsid w:val="00C41BCE"/>
    <w:rsid w:val="00C42B52"/>
    <w:rsid w:val="00C444FD"/>
    <w:rsid w:val="00C4515B"/>
    <w:rsid w:val="00C517D5"/>
    <w:rsid w:val="00C62425"/>
    <w:rsid w:val="00C645DB"/>
    <w:rsid w:val="00C6717F"/>
    <w:rsid w:val="00C71D24"/>
    <w:rsid w:val="00C774F4"/>
    <w:rsid w:val="00C862EB"/>
    <w:rsid w:val="00CA1626"/>
    <w:rsid w:val="00CA2272"/>
    <w:rsid w:val="00CB1831"/>
    <w:rsid w:val="00CC3F41"/>
    <w:rsid w:val="00CD2DE1"/>
    <w:rsid w:val="00CE1D60"/>
    <w:rsid w:val="00CE6066"/>
    <w:rsid w:val="00CF57B8"/>
    <w:rsid w:val="00D00EED"/>
    <w:rsid w:val="00D03DAF"/>
    <w:rsid w:val="00D05AE2"/>
    <w:rsid w:val="00D2045D"/>
    <w:rsid w:val="00D24A59"/>
    <w:rsid w:val="00D36A73"/>
    <w:rsid w:val="00D42D9F"/>
    <w:rsid w:val="00D5019A"/>
    <w:rsid w:val="00D575FE"/>
    <w:rsid w:val="00D62D1A"/>
    <w:rsid w:val="00D73F15"/>
    <w:rsid w:val="00D7441D"/>
    <w:rsid w:val="00D86A93"/>
    <w:rsid w:val="00DC6321"/>
    <w:rsid w:val="00DE02FB"/>
    <w:rsid w:val="00DE238A"/>
    <w:rsid w:val="00DF78CF"/>
    <w:rsid w:val="00E00D4C"/>
    <w:rsid w:val="00E06A92"/>
    <w:rsid w:val="00E26BAC"/>
    <w:rsid w:val="00E63B7A"/>
    <w:rsid w:val="00E6493D"/>
    <w:rsid w:val="00E8071D"/>
    <w:rsid w:val="00E810C8"/>
    <w:rsid w:val="00E8523D"/>
    <w:rsid w:val="00E95B0A"/>
    <w:rsid w:val="00EA283E"/>
    <w:rsid w:val="00EC4603"/>
    <w:rsid w:val="00EC48F5"/>
    <w:rsid w:val="00EF467A"/>
    <w:rsid w:val="00F12A82"/>
    <w:rsid w:val="00F20624"/>
    <w:rsid w:val="00F22739"/>
    <w:rsid w:val="00F36A86"/>
    <w:rsid w:val="00F6779C"/>
    <w:rsid w:val="00F755C7"/>
    <w:rsid w:val="00F82AFB"/>
    <w:rsid w:val="00F82E2D"/>
    <w:rsid w:val="00F83515"/>
    <w:rsid w:val="00F93025"/>
    <w:rsid w:val="00F93B16"/>
    <w:rsid w:val="00F93B58"/>
    <w:rsid w:val="00F972E3"/>
    <w:rsid w:val="00FA12AC"/>
    <w:rsid w:val="00FA4937"/>
    <w:rsid w:val="00FA5581"/>
    <w:rsid w:val="00FC399A"/>
    <w:rsid w:val="00FC7DAF"/>
    <w:rsid w:val="00FD6874"/>
    <w:rsid w:val="00FD74EC"/>
    <w:rsid w:val="00FD7DFC"/>
    <w:rsid w:val="00FD7E8E"/>
    <w:rsid w:val="00FE0020"/>
    <w:rsid w:val="00FE227E"/>
    <w:rsid w:val="00FE5A3E"/>
    <w:rsid w:val="00FE75BD"/>
    <w:rsid w:val="00FE7B07"/>
    <w:rsid w:val="00FE7B29"/>
    <w:rsid w:val="00FF03B2"/>
    <w:rsid w:val="00FF7FC4"/>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84D2EAC7-780A-46D7-8350-E0F782D50F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DejaVu Sans"/>
        <w:szCs w:val="24"/>
        <w:lang w:val="fr-FR"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2A82"/>
    <w:pPr>
      <w:widowControl w:val="0"/>
      <w:suppressAutoHyphens/>
    </w:pPr>
    <w:rPr>
      <w:color w:val="00000A"/>
      <w:sz w:val="24"/>
    </w:rPr>
  </w:style>
  <w:style w:type="paragraph" w:styleId="Titre1">
    <w:name w:val="heading 1"/>
    <w:basedOn w:val="Heading"/>
    <w:qFormat/>
    <w:rsid w:val="00F12A82"/>
    <w:pPr>
      <w:outlineLvl w:val="0"/>
    </w:pPr>
    <w:rPr>
      <w:rFonts w:ascii="Liberation Serif" w:eastAsia="Droid Sans Fallback" w:hAnsi="Liberation Serif" w:cs="DejaVu Sans"/>
      <w:b/>
      <w:bCs/>
      <w:sz w:val="32"/>
      <w:szCs w:val="32"/>
    </w:rPr>
  </w:style>
  <w:style w:type="paragraph" w:styleId="Titre2">
    <w:name w:val="heading 2"/>
    <w:basedOn w:val="Normal"/>
    <w:next w:val="Normal"/>
    <w:qFormat/>
    <w:rsid w:val="00F12A82"/>
    <w:pPr>
      <w:keepNext/>
      <w:spacing w:before="240" w:after="60"/>
      <w:outlineLvl w:val="1"/>
    </w:pPr>
    <w:rPr>
      <w:rFonts w:ascii="Arial" w:hAnsi="Arial" w:cs="Cambria"/>
      <w:b/>
      <w:bCs/>
      <w:iCs/>
      <w:sz w:val="22"/>
      <w:szCs w:val="28"/>
    </w:rPr>
  </w:style>
  <w:style w:type="paragraph" w:styleId="Titre3">
    <w:name w:val="heading 3"/>
    <w:basedOn w:val="Heading"/>
    <w:qFormat/>
    <w:rsid w:val="00F12A82"/>
    <w:pPr>
      <w:outlineLvl w:val="2"/>
    </w:pPr>
    <w:rPr>
      <w:rFonts w:ascii="Liberation Serif" w:eastAsia="Droid Sans Fallback" w:hAnsi="Liberation Serif" w:cs="DejaVu Sans"/>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Puces">
    <w:name w:val="Puces"/>
    <w:qFormat/>
    <w:rsid w:val="00F12A82"/>
    <w:rPr>
      <w:rFonts w:ascii="OpenSymbol" w:eastAsia="OpenSymbol" w:hAnsi="OpenSymbol" w:cs="OpenSymbol"/>
    </w:rPr>
  </w:style>
  <w:style w:type="character" w:customStyle="1" w:styleId="LienInternet">
    <w:name w:val="Lien Internet"/>
    <w:qFormat/>
    <w:rsid w:val="00F12A82"/>
    <w:rPr>
      <w:color w:val="000080"/>
      <w:u w:val="single"/>
    </w:rPr>
  </w:style>
  <w:style w:type="character" w:customStyle="1" w:styleId="Accentuationforte">
    <w:name w:val="Accentuation forte"/>
    <w:qFormat/>
    <w:rsid w:val="00F12A82"/>
    <w:rPr>
      <w:b/>
      <w:bCs/>
    </w:rPr>
  </w:style>
  <w:style w:type="character" w:styleId="Accentuation">
    <w:name w:val="Emphasis"/>
    <w:qFormat/>
    <w:rsid w:val="00F12A82"/>
    <w:rPr>
      <w:i/>
      <w:iCs/>
    </w:rPr>
  </w:style>
  <w:style w:type="character" w:customStyle="1" w:styleId="Ancredenotedebasdepage">
    <w:name w:val="Ancre de note de bas de page"/>
    <w:qFormat/>
    <w:rsid w:val="00F12A82"/>
    <w:rPr>
      <w:vertAlign w:val="superscript"/>
    </w:rPr>
  </w:style>
  <w:style w:type="character" w:customStyle="1" w:styleId="Ancredenotedefin">
    <w:name w:val="Ancre de note de fin"/>
    <w:qFormat/>
    <w:rsid w:val="00F12A82"/>
    <w:rPr>
      <w:vertAlign w:val="superscript"/>
    </w:rPr>
  </w:style>
  <w:style w:type="character" w:customStyle="1" w:styleId="ListLabel1">
    <w:name w:val="ListLabel 1"/>
    <w:qFormat/>
    <w:rsid w:val="00F12A82"/>
    <w:rPr>
      <w:rFonts w:cs="Symbol"/>
    </w:rPr>
  </w:style>
  <w:style w:type="character" w:customStyle="1" w:styleId="ListLabel2">
    <w:name w:val="ListLabel 2"/>
    <w:qFormat/>
    <w:rsid w:val="00F12A82"/>
    <w:rPr>
      <w:rFonts w:cs="Symbol"/>
    </w:rPr>
  </w:style>
  <w:style w:type="character" w:customStyle="1" w:styleId="ListLabel3">
    <w:name w:val="ListLabel 3"/>
    <w:qFormat/>
    <w:rsid w:val="00F12A82"/>
    <w:rPr>
      <w:rFonts w:cs="Symbol"/>
    </w:rPr>
  </w:style>
  <w:style w:type="character" w:customStyle="1" w:styleId="ListLabel4">
    <w:name w:val="ListLabel 4"/>
    <w:qFormat/>
    <w:rsid w:val="00F12A82"/>
    <w:rPr>
      <w:rFonts w:cs="Symbol"/>
    </w:rPr>
  </w:style>
  <w:style w:type="character" w:customStyle="1" w:styleId="ListLabel5">
    <w:name w:val="ListLabel 5"/>
    <w:qFormat/>
    <w:rsid w:val="00F12A82"/>
    <w:rPr>
      <w:rFonts w:cs="Symbol"/>
    </w:rPr>
  </w:style>
  <w:style w:type="character" w:customStyle="1" w:styleId="ListLabel6">
    <w:name w:val="ListLabel 6"/>
    <w:qFormat/>
    <w:rsid w:val="00F12A82"/>
    <w:rPr>
      <w:rFonts w:cs="Symbol"/>
    </w:rPr>
  </w:style>
  <w:style w:type="character" w:customStyle="1" w:styleId="ListLabel7">
    <w:name w:val="ListLabel 7"/>
    <w:qFormat/>
    <w:rsid w:val="00F12A82"/>
    <w:rPr>
      <w:rFonts w:cs="Symbol"/>
    </w:rPr>
  </w:style>
  <w:style w:type="character" w:customStyle="1" w:styleId="ListLabel8">
    <w:name w:val="ListLabel 8"/>
    <w:qFormat/>
    <w:rsid w:val="00F12A82"/>
    <w:rPr>
      <w:rFonts w:cs="Symbol"/>
    </w:rPr>
  </w:style>
  <w:style w:type="character" w:customStyle="1" w:styleId="ListLabel9">
    <w:name w:val="ListLabel 9"/>
    <w:qFormat/>
    <w:rsid w:val="00F12A82"/>
    <w:rPr>
      <w:rFonts w:cs="Symbol"/>
    </w:rPr>
  </w:style>
  <w:style w:type="character" w:customStyle="1" w:styleId="ListLabel10">
    <w:name w:val="ListLabel 10"/>
    <w:qFormat/>
    <w:rsid w:val="00F12A82"/>
    <w:rPr>
      <w:rFonts w:cs="Symbol"/>
    </w:rPr>
  </w:style>
  <w:style w:type="character" w:customStyle="1" w:styleId="ListLabel11">
    <w:name w:val="ListLabel 11"/>
    <w:qFormat/>
    <w:rsid w:val="00F12A82"/>
    <w:rPr>
      <w:rFonts w:cs="Symbol"/>
    </w:rPr>
  </w:style>
  <w:style w:type="character" w:customStyle="1" w:styleId="ListLabel12">
    <w:name w:val="ListLabel 12"/>
    <w:qFormat/>
    <w:rsid w:val="00F12A82"/>
    <w:rPr>
      <w:rFonts w:cs="Symbol"/>
    </w:rPr>
  </w:style>
  <w:style w:type="character" w:customStyle="1" w:styleId="Sautdindex">
    <w:name w:val="Saut d'index"/>
    <w:qFormat/>
    <w:rsid w:val="00F12A82"/>
  </w:style>
  <w:style w:type="character" w:customStyle="1" w:styleId="Caractresdenotedebasdepage">
    <w:name w:val="Caractères de note de bas de page"/>
    <w:qFormat/>
    <w:rsid w:val="00F12A82"/>
  </w:style>
  <w:style w:type="character" w:customStyle="1" w:styleId="Caractresdenotedefin">
    <w:name w:val="Caractères de note de fin"/>
    <w:qFormat/>
    <w:rsid w:val="00F12A82"/>
  </w:style>
  <w:style w:type="character" w:customStyle="1" w:styleId="ListLabel13">
    <w:name w:val="ListLabel 13"/>
    <w:qFormat/>
    <w:rsid w:val="00F12A82"/>
    <w:rPr>
      <w:rFonts w:ascii="Arial" w:hAnsi="Arial" w:cs="Symbol"/>
      <w:b w:val="0"/>
      <w:sz w:val="22"/>
    </w:rPr>
  </w:style>
  <w:style w:type="character" w:customStyle="1" w:styleId="ListLabel14">
    <w:name w:val="ListLabel 14"/>
    <w:qFormat/>
    <w:rsid w:val="00F12A82"/>
    <w:rPr>
      <w:rFonts w:cs="Symbol"/>
    </w:rPr>
  </w:style>
  <w:style w:type="character" w:customStyle="1" w:styleId="ListLabel15">
    <w:name w:val="ListLabel 15"/>
    <w:qFormat/>
    <w:rsid w:val="00F12A82"/>
    <w:rPr>
      <w:rFonts w:cs="Symbol"/>
    </w:rPr>
  </w:style>
  <w:style w:type="character" w:customStyle="1" w:styleId="ListLabel16">
    <w:name w:val="ListLabel 16"/>
    <w:qFormat/>
    <w:rsid w:val="00F12A82"/>
    <w:rPr>
      <w:rFonts w:cs="Symbol"/>
    </w:rPr>
  </w:style>
  <w:style w:type="character" w:customStyle="1" w:styleId="ListLabel17">
    <w:name w:val="ListLabel 17"/>
    <w:qFormat/>
    <w:rsid w:val="00F12A82"/>
    <w:rPr>
      <w:rFonts w:cs="Symbol"/>
    </w:rPr>
  </w:style>
  <w:style w:type="character" w:customStyle="1" w:styleId="ListLabel18">
    <w:name w:val="ListLabel 18"/>
    <w:qFormat/>
    <w:rsid w:val="00F12A82"/>
    <w:rPr>
      <w:rFonts w:cs="Symbol"/>
    </w:rPr>
  </w:style>
  <w:style w:type="character" w:customStyle="1" w:styleId="ListLabel19">
    <w:name w:val="ListLabel 19"/>
    <w:qFormat/>
    <w:rsid w:val="00F12A82"/>
    <w:rPr>
      <w:rFonts w:cs="Symbol"/>
    </w:rPr>
  </w:style>
  <w:style w:type="character" w:customStyle="1" w:styleId="ListLabel20">
    <w:name w:val="ListLabel 20"/>
    <w:qFormat/>
    <w:rsid w:val="00F12A82"/>
    <w:rPr>
      <w:rFonts w:cs="Symbol"/>
    </w:rPr>
  </w:style>
  <w:style w:type="character" w:customStyle="1" w:styleId="ListLabel21">
    <w:name w:val="ListLabel 21"/>
    <w:qFormat/>
    <w:rsid w:val="00F12A82"/>
    <w:rPr>
      <w:rFonts w:cs="Symbol"/>
    </w:rPr>
  </w:style>
  <w:style w:type="character" w:customStyle="1" w:styleId="ListLabel22">
    <w:name w:val="ListLabel 22"/>
    <w:qFormat/>
    <w:rsid w:val="00F12A82"/>
    <w:rPr>
      <w:rFonts w:ascii="Arial" w:hAnsi="Arial" w:cs="Symbol"/>
      <w:b w:val="0"/>
      <w:sz w:val="22"/>
    </w:rPr>
  </w:style>
  <w:style w:type="character" w:customStyle="1" w:styleId="ListLabel23">
    <w:name w:val="ListLabel 23"/>
    <w:qFormat/>
    <w:rsid w:val="00F12A82"/>
    <w:rPr>
      <w:rFonts w:cs="Symbol"/>
    </w:rPr>
  </w:style>
  <w:style w:type="character" w:customStyle="1" w:styleId="ListLabel24">
    <w:name w:val="ListLabel 24"/>
    <w:qFormat/>
    <w:rsid w:val="00F12A82"/>
    <w:rPr>
      <w:rFonts w:cs="Symbol"/>
    </w:rPr>
  </w:style>
  <w:style w:type="character" w:customStyle="1" w:styleId="ListLabel25">
    <w:name w:val="ListLabel 25"/>
    <w:qFormat/>
    <w:rsid w:val="00F12A82"/>
    <w:rPr>
      <w:rFonts w:cs="Symbol"/>
    </w:rPr>
  </w:style>
  <w:style w:type="character" w:customStyle="1" w:styleId="ListLabel26">
    <w:name w:val="ListLabel 26"/>
    <w:qFormat/>
    <w:rsid w:val="00F12A82"/>
    <w:rPr>
      <w:rFonts w:cs="Symbol"/>
    </w:rPr>
  </w:style>
  <w:style w:type="character" w:customStyle="1" w:styleId="ListLabel27">
    <w:name w:val="ListLabel 27"/>
    <w:qFormat/>
    <w:rsid w:val="00F12A82"/>
    <w:rPr>
      <w:rFonts w:cs="Symbol"/>
    </w:rPr>
  </w:style>
  <w:style w:type="character" w:customStyle="1" w:styleId="ListLabel28">
    <w:name w:val="ListLabel 28"/>
    <w:qFormat/>
    <w:rsid w:val="00F12A82"/>
    <w:rPr>
      <w:rFonts w:cs="Symbol"/>
    </w:rPr>
  </w:style>
  <w:style w:type="character" w:customStyle="1" w:styleId="ListLabel29">
    <w:name w:val="ListLabel 29"/>
    <w:qFormat/>
    <w:rsid w:val="00F12A82"/>
    <w:rPr>
      <w:rFonts w:cs="Symbol"/>
    </w:rPr>
  </w:style>
  <w:style w:type="character" w:customStyle="1" w:styleId="ListLabel30">
    <w:name w:val="ListLabel 30"/>
    <w:qFormat/>
    <w:rsid w:val="00F12A82"/>
    <w:rPr>
      <w:rFonts w:cs="Symbol"/>
    </w:rPr>
  </w:style>
  <w:style w:type="character" w:customStyle="1" w:styleId="ListLabel31">
    <w:name w:val="ListLabel 31"/>
    <w:qFormat/>
    <w:rsid w:val="00F12A82"/>
    <w:rPr>
      <w:rFonts w:ascii="Arial" w:hAnsi="Arial" w:cs="Symbol"/>
      <w:b w:val="0"/>
      <w:sz w:val="22"/>
    </w:rPr>
  </w:style>
  <w:style w:type="character" w:customStyle="1" w:styleId="ListLabel32">
    <w:name w:val="ListLabel 32"/>
    <w:qFormat/>
    <w:rsid w:val="00F12A82"/>
    <w:rPr>
      <w:rFonts w:cs="Symbol"/>
    </w:rPr>
  </w:style>
  <w:style w:type="character" w:customStyle="1" w:styleId="ListLabel33">
    <w:name w:val="ListLabel 33"/>
    <w:qFormat/>
    <w:rsid w:val="00F12A82"/>
    <w:rPr>
      <w:rFonts w:cs="Symbol"/>
    </w:rPr>
  </w:style>
  <w:style w:type="character" w:customStyle="1" w:styleId="ListLabel34">
    <w:name w:val="ListLabel 34"/>
    <w:qFormat/>
    <w:rsid w:val="00F12A82"/>
    <w:rPr>
      <w:rFonts w:cs="Symbol"/>
    </w:rPr>
  </w:style>
  <w:style w:type="character" w:customStyle="1" w:styleId="ListLabel35">
    <w:name w:val="ListLabel 35"/>
    <w:qFormat/>
    <w:rsid w:val="00F12A82"/>
    <w:rPr>
      <w:rFonts w:cs="Symbol"/>
    </w:rPr>
  </w:style>
  <w:style w:type="character" w:customStyle="1" w:styleId="ListLabel36">
    <w:name w:val="ListLabel 36"/>
    <w:qFormat/>
    <w:rsid w:val="00F12A82"/>
    <w:rPr>
      <w:rFonts w:cs="Symbol"/>
    </w:rPr>
  </w:style>
  <w:style w:type="character" w:customStyle="1" w:styleId="ListLabel37">
    <w:name w:val="ListLabel 37"/>
    <w:qFormat/>
    <w:rsid w:val="00F12A82"/>
    <w:rPr>
      <w:rFonts w:cs="Symbol"/>
    </w:rPr>
  </w:style>
  <w:style w:type="character" w:customStyle="1" w:styleId="ListLabel38">
    <w:name w:val="ListLabel 38"/>
    <w:qFormat/>
    <w:rsid w:val="00F12A82"/>
    <w:rPr>
      <w:rFonts w:cs="Symbol"/>
    </w:rPr>
  </w:style>
  <w:style w:type="character" w:customStyle="1" w:styleId="ListLabel39">
    <w:name w:val="ListLabel 39"/>
    <w:qFormat/>
    <w:rsid w:val="00F12A82"/>
    <w:rPr>
      <w:rFonts w:cs="Symbol"/>
    </w:rPr>
  </w:style>
  <w:style w:type="character" w:customStyle="1" w:styleId="ListLabel40">
    <w:name w:val="ListLabel 40"/>
    <w:qFormat/>
    <w:rsid w:val="00F12A82"/>
    <w:rPr>
      <w:rFonts w:ascii="Arial" w:hAnsi="Arial" w:cs="Symbol"/>
      <w:b w:val="0"/>
      <w:sz w:val="22"/>
    </w:rPr>
  </w:style>
  <w:style w:type="character" w:customStyle="1" w:styleId="ListLabel41">
    <w:name w:val="ListLabel 41"/>
    <w:qFormat/>
    <w:rsid w:val="00F12A82"/>
    <w:rPr>
      <w:rFonts w:cs="Symbol"/>
    </w:rPr>
  </w:style>
  <w:style w:type="character" w:customStyle="1" w:styleId="ListLabel42">
    <w:name w:val="ListLabel 42"/>
    <w:qFormat/>
    <w:rsid w:val="00F12A82"/>
    <w:rPr>
      <w:rFonts w:cs="Symbol"/>
    </w:rPr>
  </w:style>
  <w:style w:type="character" w:customStyle="1" w:styleId="ListLabel43">
    <w:name w:val="ListLabel 43"/>
    <w:qFormat/>
    <w:rsid w:val="00F12A82"/>
    <w:rPr>
      <w:rFonts w:cs="Symbol"/>
    </w:rPr>
  </w:style>
  <w:style w:type="character" w:customStyle="1" w:styleId="ListLabel44">
    <w:name w:val="ListLabel 44"/>
    <w:qFormat/>
    <w:rsid w:val="00F12A82"/>
    <w:rPr>
      <w:rFonts w:cs="Symbol"/>
    </w:rPr>
  </w:style>
  <w:style w:type="character" w:customStyle="1" w:styleId="ListLabel45">
    <w:name w:val="ListLabel 45"/>
    <w:qFormat/>
    <w:rsid w:val="00F12A82"/>
    <w:rPr>
      <w:rFonts w:cs="Symbol"/>
    </w:rPr>
  </w:style>
  <w:style w:type="character" w:customStyle="1" w:styleId="ListLabel46">
    <w:name w:val="ListLabel 46"/>
    <w:qFormat/>
    <w:rsid w:val="00F12A82"/>
    <w:rPr>
      <w:rFonts w:cs="Symbol"/>
    </w:rPr>
  </w:style>
  <w:style w:type="character" w:customStyle="1" w:styleId="ListLabel47">
    <w:name w:val="ListLabel 47"/>
    <w:qFormat/>
    <w:rsid w:val="00F12A82"/>
    <w:rPr>
      <w:rFonts w:cs="Symbol"/>
    </w:rPr>
  </w:style>
  <w:style w:type="character" w:customStyle="1" w:styleId="ListLabel48">
    <w:name w:val="ListLabel 48"/>
    <w:qFormat/>
    <w:rsid w:val="00F12A82"/>
    <w:rPr>
      <w:rFonts w:cs="Symbol"/>
    </w:rPr>
  </w:style>
  <w:style w:type="character" w:customStyle="1" w:styleId="ListLabel49">
    <w:name w:val="ListLabel 49"/>
    <w:qFormat/>
    <w:rsid w:val="00F12A82"/>
    <w:rPr>
      <w:rFonts w:ascii="Arial" w:hAnsi="Arial" w:cs="Symbol"/>
      <w:b w:val="0"/>
      <w:sz w:val="22"/>
    </w:rPr>
  </w:style>
  <w:style w:type="character" w:customStyle="1" w:styleId="ListLabel50">
    <w:name w:val="ListLabel 50"/>
    <w:qFormat/>
    <w:rsid w:val="00F12A82"/>
    <w:rPr>
      <w:rFonts w:ascii="Arial" w:hAnsi="Arial" w:cs="Symbol"/>
      <w:b w:val="0"/>
      <w:sz w:val="22"/>
    </w:rPr>
  </w:style>
  <w:style w:type="character" w:customStyle="1" w:styleId="ListLabel51">
    <w:name w:val="ListLabel 51"/>
    <w:qFormat/>
    <w:rsid w:val="00F12A82"/>
    <w:rPr>
      <w:rFonts w:cs="Symbol"/>
    </w:rPr>
  </w:style>
  <w:style w:type="character" w:customStyle="1" w:styleId="ListLabel52">
    <w:name w:val="ListLabel 52"/>
    <w:qFormat/>
    <w:rsid w:val="00F12A82"/>
    <w:rPr>
      <w:rFonts w:cs="Symbol"/>
    </w:rPr>
  </w:style>
  <w:style w:type="character" w:customStyle="1" w:styleId="ListLabel53">
    <w:name w:val="ListLabel 53"/>
    <w:qFormat/>
    <w:rsid w:val="00F12A82"/>
    <w:rPr>
      <w:rFonts w:cs="Symbol"/>
    </w:rPr>
  </w:style>
  <w:style w:type="character" w:customStyle="1" w:styleId="ListLabel54">
    <w:name w:val="ListLabel 54"/>
    <w:qFormat/>
    <w:rsid w:val="00F12A82"/>
    <w:rPr>
      <w:rFonts w:cs="Symbol"/>
    </w:rPr>
  </w:style>
  <w:style w:type="character" w:customStyle="1" w:styleId="ListLabel55">
    <w:name w:val="ListLabel 55"/>
    <w:qFormat/>
    <w:rsid w:val="00F12A82"/>
    <w:rPr>
      <w:rFonts w:cs="Symbol"/>
    </w:rPr>
  </w:style>
  <w:style w:type="character" w:customStyle="1" w:styleId="ListLabel56">
    <w:name w:val="ListLabel 56"/>
    <w:qFormat/>
    <w:rsid w:val="00F12A82"/>
    <w:rPr>
      <w:rFonts w:cs="Symbol"/>
    </w:rPr>
  </w:style>
  <w:style w:type="character" w:customStyle="1" w:styleId="ListLabel57">
    <w:name w:val="ListLabel 57"/>
    <w:qFormat/>
    <w:rsid w:val="00F12A82"/>
    <w:rPr>
      <w:rFonts w:cs="Symbol"/>
    </w:rPr>
  </w:style>
  <w:style w:type="character" w:customStyle="1" w:styleId="ListLabel58">
    <w:name w:val="ListLabel 58"/>
    <w:qFormat/>
    <w:rsid w:val="00F12A82"/>
    <w:rPr>
      <w:rFonts w:ascii="Arial" w:hAnsi="Arial" w:cs="Symbol"/>
      <w:b w:val="0"/>
      <w:sz w:val="22"/>
    </w:rPr>
  </w:style>
  <w:style w:type="character" w:customStyle="1" w:styleId="ListLabel59">
    <w:name w:val="ListLabel 59"/>
    <w:qFormat/>
    <w:rsid w:val="00F12A82"/>
    <w:rPr>
      <w:rFonts w:cs="Symbol"/>
    </w:rPr>
  </w:style>
  <w:style w:type="character" w:customStyle="1" w:styleId="ListLabel60">
    <w:name w:val="ListLabel 60"/>
    <w:qFormat/>
    <w:rsid w:val="00F12A82"/>
    <w:rPr>
      <w:rFonts w:cs="Symbol"/>
    </w:rPr>
  </w:style>
  <w:style w:type="character" w:customStyle="1" w:styleId="ListLabel61">
    <w:name w:val="ListLabel 61"/>
    <w:qFormat/>
    <w:rsid w:val="00F12A82"/>
    <w:rPr>
      <w:rFonts w:cs="Symbol"/>
    </w:rPr>
  </w:style>
  <w:style w:type="character" w:customStyle="1" w:styleId="ListLabel62">
    <w:name w:val="ListLabel 62"/>
    <w:qFormat/>
    <w:rsid w:val="00F12A82"/>
    <w:rPr>
      <w:rFonts w:cs="Symbol"/>
    </w:rPr>
  </w:style>
  <w:style w:type="character" w:customStyle="1" w:styleId="ListLabel63">
    <w:name w:val="ListLabel 63"/>
    <w:qFormat/>
    <w:rsid w:val="00F12A82"/>
    <w:rPr>
      <w:rFonts w:cs="Symbol"/>
    </w:rPr>
  </w:style>
  <w:style w:type="character" w:customStyle="1" w:styleId="ListLabel64">
    <w:name w:val="ListLabel 64"/>
    <w:qFormat/>
    <w:rsid w:val="00F12A82"/>
    <w:rPr>
      <w:rFonts w:cs="Symbol"/>
    </w:rPr>
  </w:style>
  <w:style w:type="character" w:customStyle="1" w:styleId="ListLabel65">
    <w:name w:val="ListLabel 65"/>
    <w:qFormat/>
    <w:rsid w:val="00F12A82"/>
    <w:rPr>
      <w:rFonts w:cs="Symbol"/>
    </w:rPr>
  </w:style>
  <w:style w:type="character" w:customStyle="1" w:styleId="ListLabel66">
    <w:name w:val="ListLabel 66"/>
    <w:qFormat/>
    <w:rsid w:val="00F12A82"/>
    <w:rPr>
      <w:rFonts w:cs="Symbol"/>
    </w:rPr>
  </w:style>
  <w:style w:type="character" w:customStyle="1" w:styleId="ListLabel67">
    <w:name w:val="ListLabel 67"/>
    <w:qFormat/>
    <w:rsid w:val="00F12A82"/>
    <w:rPr>
      <w:rFonts w:ascii="Arial" w:hAnsi="Arial" w:cs="Symbol"/>
      <w:b w:val="0"/>
      <w:sz w:val="22"/>
    </w:rPr>
  </w:style>
  <w:style w:type="character" w:customStyle="1" w:styleId="ListLabel68">
    <w:name w:val="ListLabel 68"/>
    <w:qFormat/>
    <w:rsid w:val="00F12A82"/>
    <w:rPr>
      <w:rFonts w:cs="Symbol"/>
    </w:rPr>
  </w:style>
  <w:style w:type="character" w:customStyle="1" w:styleId="ListLabel69">
    <w:name w:val="ListLabel 69"/>
    <w:qFormat/>
    <w:rsid w:val="00F12A82"/>
    <w:rPr>
      <w:rFonts w:cs="Symbol"/>
    </w:rPr>
  </w:style>
  <w:style w:type="character" w:customStyle="1" w:styleId="ListLabel70">
    <w:name w:val="ListLabel 70"/>
    <w:qFormat/>
    <w:rsid w:val="00F12A82"/>
    <w:rPr>
      <w:rFonts w:cs="Symbol"/>
    </w:rPr>
  </w:style>
  <w:style w:type="character" w:customStyle="1" w:styleId="ListLabel71">
    <w:name w:val="ListLabel 71"/>
    <w:qFormat/>
    <w:rsid w:val="00F12A82"/>
    <w:rPr>
      <w:rFonts w:cs="Symbol"/>
    </w:rPr>
  </w:style>
  <w:style w:type="character" w:customStyle="1" w:styleId="ListLabel72">
    <w:name w:val="ListLabel 72"/>
    <w:qFormat/>
    <w:rsid w:val="00F12A82"/>
    <w:rPr>
      <w:rFonts w:cs="Symbol"/>
    </w:rPr>
  </w:style>
  <w:style w:type="character" w:customStyle="1" w:styleId="ListLabel73">
    <w:name w:val="ListLabel 73"/>
    <w:qFormat/>
    <w:rsid w:val="00F12A82"/>
    <w:rPr>
      <w:rFonts w:cs="Symbol"/>
    </w:rPr>
  </w:style>
  <w:style w:type="character" w:customStyle="1" w:styleId="ListLabel74">
    <w:name w:val="ListLabel 74"/>
    <w:qFormat/>
    <w:rsid w:val="00F12A82"/>
    <w:rPr>
      <w:rFonts w:cs="Symbol"/>
    </w:rPr>
  </w:style>
  <w:style w:type="character" w:customStyle="1" w:styleId="ListLabel75">
    <w:name w:val="ListLabel 75"/>
    <w:qFormat/>
    <w:rsid w:val="00F12A82"/>
    <w:rPr>
      <w:rFonts w:cs="Symbol"/>
    </w:rPr>
  </w:style>
  <w:style w:type="character" w:customStyle="1" w:styleId="ListLabel76">
    <w:name w:val="ListLabel 76"/>
    <w:qFormat/>
    <w:rsid w:val="00F12A82"/>
    <w:rPr>
      <w:rFonts w:ascii="Arial" w:hAnsi="Arial" w:cs="Symbol"/>
      <w:b w:val="0"/>
      <w:sz w:val="22"/>
    </w:rPr>
  </w:style>
  <w:style w:type="character" w:customStyle="1" w:styleId="ListLabel77">
    <w:name w:val="ListLabel 77"/>
    <w:qFormat/>
    <w:rsid w:val="00F12A82"/>
    <w:rPr>
      <w:rFonts w:cs="Symbol"/>
    </w:rPr>
  </w:style>
  <w:style w:type="character" w:customStyle="1" w:styleId="ListLabel78">
    <w:name w:val="ListLabel 78"/>
    <w:qFormat/>
    <w:rsid w:val="00F12A82"/>
    <w:rPr>
      <w:rFonts w:cs="Symbol"/>
    </w:rPr>
  </w:style>
  <w:style w:type="character" w:customStyle="1" w:styleId="ListLabel79">
    <w:name w:val="ListLabel 79"/>
    <w:qFormat/>
    <w:rsid w:val="00F12A82"/>
    <w:rPr>
      <w:rFonts w:cs="Symbol"/>
    </w:rPr>
  </w:style>
  <w:style w:type="character" w:customStyle="1" w:styleId="ListLabel80">
    <w:name w:val="ListLabel 80"/>
    <w:qFormat/>
    <w:rsid w:val="00F12A82"/>
    <w:rPr>
      <w:rFonts w:cs="Symbol"/>
    </w:rPr>
  </w:style>
  <w:style w:type="character" w:customStyle="1" w:styleId="ListLabel81">
    <w:name w:val="ListLabel 81"/>
    <w:qFormat/>
    <w:rsid w:val="00F12A82"/>
    <w:rPr>
      <w:rFonts w:cs="Symbol"/>
    </w:rPr>
  </w:style>
  <w:style w:type="character" w:customStyle="1" w:styleId="ListLabel82">
    <w:name w:val="ListLabel 82"/>
    <w:qFormat/>
    <w:rsid w:val="00F12A82"/>
    <w:rPr>
      <w:rFonts w:cs="Symbol"/>
    </w:rPr>
  </w:style>
  <w:style w:type="character" w:customStyle="1" w:styleId="ListLabel83">
    <w:name w:val="ListLabel 83"/>
    <w:qFormat/>
    <w:rsid w:val="00F12A82"/>
    <w:rPr>
      <w:rFonts w:cs="Symbol"/>
    </w:rPr>
  </w:style>
  <w:style w:type="character" w:customStyle="1" w:styleId="ListLabel84">
    <w:name w:val="ListLabel 84"/>
    <w:qFormat/>
    <w:rsid w:val="00F12A82"/>
    <w:rPr>
      <w:rFonts w:cs="Symbol"/>
    </w:rPr>
  </w:style>
  <w:style w:type="character" w:customStyle="1" w:styleId="ListLabel85">
    <w:name w:val="ListLabel 85"/>
    <w:qFormat/>
    <w:rsid w:val="00F12A82"/>
    <w:rPr>
      <w:rFonts w:ascii="Arial" w:hAnsi="Arial" w:cs="Symbol"/>
      <w:b w:val="0"/>
      <w:sz w:val="22"/>
    </w:rPr>
  </w:style>
  <w:style w:type="character" w:customStyle="1" w:styleId="ListLabel86">
    <w:name w:val="ListLabel 86"/>
    <w:qFormat/>
    <w:rsid w:val="00F12A82"/>
    <w:rPr>
      <w:rFonts w:cs="Symbol"/>
    </w:rPr>
  </w:style>
  <w:style w:type="character" w:customStyle="1" w:styleId="ListLabel87">
    <w:name w:val="ListLabel 87"/>
    <w:qFormat/>
    <w:rsid w:val="00F12A82"/>
    <w:rPr>
      <w:rFonts w:cs="Symbol"/>
    </w:rPr>
  </w:style>
  <w:style w:type="character" w:customStyle="1" w:styleId="ListLabel88">
    <w:name w:val="ListLabel 88"/>
    <w:qFormat/>
    <w:rsid w:val="00F12A82"/>
    <w:rPr>
      <w:rFonts w:cs="Symbol"/>
    </w:rPr>
  </w:style>
  <w:style w:type="character" w:customStyle="1" w:styleId="ListLabel89">
    <w:name w:val="ListLabel 89"/>
    <w:qFormat/>
    <w:rsid w:val="00F12A82"/>
    <w:rPr>
      <w:rFonts w:cs="Symbol"/>
    </w:rPr>
  </w:style>
  <w:style w:type="character" w:customStyle="1" w:styleId="ListLabel90">
    <w:name w:val="ListLabel 90"/>
    <w:qFormat/>
    <w:rsid w:val="00F12A82"/>
    <w:rPr>
      <w:rFonts w:cs="Symbol"/>
    </w:rPr>
  </w:style>
  <w:style w:type="character" w:customStyle="1" w:styleId="ListLabel91">
    <w:name w:val="ListLabel 91"/>
    <w:qFormat/>
    <w:rsid w:val="00F12A82"/>
    <w:rPr>
      <w:rFonts w:cs="Symbol"/>
    </w:rPr>
  </w:style>
  <w:style w:type="character" w:customStyle="1" w:styleId="ListLabel92">
    <w:name w:val="ListLabel 92"/>
    <w:qFormat/>
    <w:rsid w:val="00F12A82"/>
    <w:rPr>
      <w:rFonts w:cs="Symbol"/>
    </w:rPr>
  </w:style>
  <w:style w:type="character" w:customStyle="1" w:styleId="ListLabel93">
    <w:name w:val="ListLabel 93"/>
    <w:qFormat/>
    <w:rsid w:val="00F12A82"/>
    <w:rPr>
      <w:rFonts w:cs="Symbol"/>
    </w:rPr>
  </w:style>
  <w:style w:type="character" w:customStyle="1" w:styleId="ListLabel94">
    <w:name w:val="ListLabel 94"/>
    <w:qFormat/>
    <w:rsid w:val="00F12A82"/>
    <w:rPr>
      <w:rFonts w:ascii="Arial" w:hAnsi="Arial" w:cs="Symbol"/>
      <w:b w:val="0"/>
      <w:sz w:val="22"/>
    </w:rPr>
  </w:style>
  <w:style w:type="character" w:customStyle="1" w:styleId="ListLabel95">
    <w:name w:val="ListLabel 95"/>
    <w:qFormat/>
    <w:rsid w:val="00F12A82"/>
    <w:rPr>
      <w:rFonts w:ascii="Arial" w:hAnsi="Arial" w:cs="Symbol"/>
      <w:b w:val="0"/>
      <w:sz w:val="22"/>
    </w:rPr>
  </w:style>
  <w:style w:type="character" w:customStyle="1" w:styleId="ListLabel96">
    <w:name w:val="ListLabel 96"/>
    <w:qFormat/>
    <w:rsid w:val="00F12A82"/>
    <w:rPr>
      <w:rFonts w:cs="Symbol"/>
    </w:rPr>
  </w:style>
  <w:style w:type="character" w:customStyle="1" w:styleId="ListLabel97">
    <w:name w:val="ListLabel 97"/>
    <w:qFormat/>
    <w:rsid w:val="00F12A82"/>
    <w:rPr>
      <w:rFonts w:cs="Symbol"/>
    </w:rPr>
  </w:style>
  <w:style w:type="character" w:customStyle="1" w:styleId="ListLabel98">
    <w:name w:val="ListLabel 98"/>
    <w:qFormat/>
    <w:rsid w:val="00F12A82"/>
    <w:rPr>
      <w:rFonts w:cs="Symbol"/>
    </w:rPr>
  </w:style>
  <w:style w:type="character" w:customStyle="1" w:styleId="ListLabel99">
    <w:name w:val="ListLabel 99"/>
    <w:qFormat/>
    <w:rsid w:val="00F12A82"/>
    <w:rPr>
      <w:rFonts w:cs="Symbol"/>
    </w:rPr>
  </w:style>
  <w:style w:type="character" w:customStyle="1" w:styleId="ListLabel100">
    <w:name w:val="ListLabel 100"/>
    <w:qFormat/>
    <w:rsid w:val="00F12A82"/>
    <w:rPr>
      <w:rFonts w:cs="Symbol"/>
    </w:rPr>
  </w:style>
  <w:style w:type="character" w:customStyle="1" w:styleId="ListLabel101">
    <w:name w:val="ListLabel 101"/>
    <w:qFormat/>
    <w:rsid w:val="00F12A82"/>
    <w:rPr>
      <w:rFonts w:cs="Symbol"/>
    </w:rPr>
  </w:style>
  <w:style w:type="character" w:customStyle="1" w:styleId="ListLabel102">
    <w:name w:val="ListLabel 102"/>
    <w:qFormat/>
    <w:rsid w:val="00F12A82"/>
    <w:rPr>
      <w:rFonts w:cs="Symbol"/>
    </w:rPr>
  </w:style>
  <w:style w:type="character" w:customStyle="1" w:styleId="ListLabel103">
    <w:name w:val="ListLabel 103"/>
    <w:qFormat/>
    <w:rsid w:val="00F12A82"/>
    <w:rPr>
      <w:rFonts w:ascii="Arial" w:hAnsi="Arial" w:cs="Symbol"/>
      <w:b w:val="0"/>
      <w:sz w:val="22"/>
    </w:rPr>
  </w:style>
  <w:style w:type="character" w:customStyle="1" w:styleId="ListLabel104">
    <w:name w:val="ListLabel 104"/>
    <w:qFormat/>
    <w:rsid w:val="00F12A82"/>
    <w:rPr>
      <w:rFonts w:cs="Symbol"/>
    </w:rPr>
  </w:style>
  <w:style w:type="character" w:customStyle="1" w:styleId="ListLabel105">
    <w:name w:val="ListLabel 105"/>
    <w:qFormat/>
    <w:rsid w:val="00F12A82"/>
    <w:rPr>
      <w:rFonts w:cs="Symbol"/>
    </w:rPr>
  </w:style>
  <w:style w:type="character" w:customStyle="1" w:styleId="ListLabel106">
    <w:name w:val="ListLabel 106"/>
    <w:qFormat/>
    <w:rsid w:val="00F12A82"/>
    <w:rPr>
      <w:rFonts w:cs="Symbol"/>
    </w:rPr>
  </w:style>
  <w:style w:type="character" w:customStyle="1" w:styleId="ListLabel107">
    <w:name w:val="ListLabel 107"/>
    <w:qFormat/>
    <w:rsid w:val="00F12A82"/>
    <w:rPr>
      <w:rFonts w:cs="Symbol"/>
    </w:rPr>
  </w:style>
  <w:style w:type="character" w:customStyle="1" w:styleId="ListLabel108">
    <w:name w:val="ListLabel 108"/>
    <w:qFormat/>
    <w:rsid w:val="00F12A82"/>
    <w:rPr>
      <w:rFonts w:cs="Symbol"/>
    </w:rPr>
  </w:style>
  <w:style w:type="character" w:customStyle="1" w:styleId="ListLabel109">
    <w:name w:val="ListLabel 109"/>
    <w:qFormat/>
    <w:rsid w:val="00F12A82"/>
    <w:rPr>
      <w:rFonts w:cs="Symbol"/>
    </w:rPr>
  </w:style>
  <w:style w:type="character" w:customStyle="1" w:styleId="ListLabel110">
    <w:name w:val="ListLabel 110"/>
    <w:qFormat/>
    <w:rsid w:val="00F12A82"/>
    <w:rPr>
      <w:rFonts w:cs="Symbol"/>
    </w:rPr>
  </w:style>
  <w:style w:type="character" w:customStyle="1" w:styleId="ListLabel111">
    <w:name w:val="ListLabel 111"/>
    <w:qFormat/>
    <w:rsid w:val="00F12A82"/>
    <w:rPr>
      <w:rFonts w:cs="Symbol"/>
    </w:rPr>
  </w:style>
  <w:style w:type="character" w:customStyle="1" w:styleId="ListLabel112">
    <w:name w:val="ListLabel 112"/>
    <w:qFormat/>
    <w:rsid w:val="00F12A82"/>
    <w:rPr>
      <w:rFonts w:ascii="Arial" w:hAnsi="Arial" w:cs="Symbol"/>
      <w:b w:val="0"/>
      <w:sz w:val="22"/>
    </w:rPr>
  </w:style>
  <w:style w:type="character" w:customStyle="1" w:styleId="ListLabel113">
    <w:name w:val="ListLabel 113"/>
    <w:qFormat/>
    <w:rsid w:val="00F12A82"/>
    <w:rPr>
      <w:rFonts w:cs="Symbol"/>
    </w:rPr>
  </w:style>
  <w:style w:type="character" w:customStyle="1" w:styleId="ListLabel114">
    <w:name w:val="ListLabel 114"/>
    <w:qFormat/>
    <w:rsid w:val="00F12A82"/>
    <w:rPr>
      <w:rFonts w:cs="Symbol"/>
    </w:rPr>
  </w:style>
  <w:style w:type="character" w:customStyle="1" w:styleId="ListLabel115">
    <w:name w:val="ListLabel 115"/>
    <w:qFormat/>
    <w:rsid w:val="00F12A82"/>
    <w:rPr>
      <w:rFonts w:cs="Symbol"/>
    </w:rPr>
  </w:style>
  <w:style w:type="character" w:customStyle="1" w:styleId="ListLabel116">
    <w:name w:val="ListLabel 116"/>
    <w:qFormat/>
    <w:rsid w:val="00F12A82"/>
    <w:rPr>
      <w:rFonts w:cs="Symbol"/>
    </w:rPr>
  </w:style>
  <w:style w:type="character" w:customStyle="1" w:styleId="ListLabel117">
    <w:name w:val="ListLabel 117"/>
    <w:qFormat/>
    <w:rsid w:val="00F12A82"/>
    <w:rPr>
      <w:rFonts w:cs="Symbol"/>
    </w:rPr>
  </w:style>
  <w:style w:type="character" w:customStyle="1" w:styleId="ListLabel118">
    <w:name w:val="ListLabel 118"/>
    <w:qFormat/>
    <w:rsid w:val="00F12A82"/>
    <w:rPr>
      <w:rFonts w:cs="Symbol"/>
    </w:rPr>
  </w:style>
  <w:style w:type="character" w:customStyle="1" w:styleId="ListLabel119">
    <w:name w:val="ListLabel 119"/>
    <w:qFormat/>
    <w:rsid w:val="00F12A82"/>
    <w:rPr>
      <w:rFonts w:cs="Symbol"/>
    </w:rPr>
  </w:style>
  <w:style w:type="character" w:customStyle="1" w:styleId="ListLabel120">
    <w:name w:val="ListLabel 120"/>
    <w:qFormat/>
    <w:rsid w:val="00F12A82"/>
    <w:rPr>
      <w:rFonts w:cs="Symbol"/>
    </w:rPr>
  </w:style>
  <w:style w:type="character" w:customStyle="1" w:styleId="ListLabel121">
    <w:name w:val="ListLabel 121"/>
    <w:qFormat/>
    <w:rsid w:val="00F12A82"/>
    <w:rPr>
      <w:rFonts w:ascii="Arial" w:hAnsi="Arial" w:cs="Symbol"/>
      <w:b w:val="0"/>
      <w:sz w:val="22"/>
    </w:rPr>
  </w:style>
  <w:style w:type="character" w:customStyle="1" w:styleId="ListLabel122">
    <w:name w:val="ListLabel 122"/>
    <w:qFormat/>
    <w:rsid w:val="00F12A82"/>
    <w:rPr>
      <w:rFonts w:cs="Symbol"/>
    </w:rPr>
  </w:style>
  <w:style w:type="character" w:customStyle="1" w:styleId="ListLabel123">
    <w:name w:val="ListLabel 123"/>
    <w:qFormat/>
    <w:rsid w:val="00F12A82"/>
    <w:rPr>
      <w:rFonts w:cs="Symbol"/>
    </w:rPr>
  </w:style>
  <w:style w:type="character" w:customStyle="1" w:styleId="ListLabel124">
    <w:name w:val="ListLabel 124"/>
    <w:qFormat/>
    <w:rsid w:val="00F12A82"/>
    <w:rPr>
      <w:rFonts w:cs="Symbol"/>
    </w:rPr>
  </w:style>
  <w:style w:type="character" w:customStyle="1" w:styleId="ListLabel125">
    <w:name w:val="ListLabel 125"/>
    <w:qFormat/>
    <w:rsid w:val="00F12A82"/>
    <w:rPr>
      <w:rFonts w:cs="Symbol"/>
    </w:rPr>
  </w:style>
  <w:style w:type="character" w:customStyle="1" w:styleId="ListLabel126">
    <w:name w:val="ListLabel 126"/>
    <w:qFormat/>
    <w:rsid w:val="00F12A82"/>
    <w:rPr>
      <w:rFonts w:cs="Symbol"/>
    </w:rPr>
  </w:style>
  <w:style w:type="character" w:customStyle="1" w:styleId="ListLabel127">
    <w:name w:val="ListLabel 127"/>
    <w:qFormat/>
    <w:rsid w:val="00F12A82"/>
    <w:rPr>
      <w:rFonts w:cs="Symbol"/>
    </w:rPr>
  </w:style>
  <w:style w:type="character" w:customStyle="1" w:styleId="ListLabel128">
    <w:name w:val="ListLabel 128"/>
    <w:qFormat/>
    <w:rsid w:val="00F12A82"/>
    <w:rPr>
      <w:rFonts w:cs="Symbol"/>
    </w:rPr>
  </w:style>
  <w:style w:type="character" w:customStyle="1" w:styleId="ListLabel129">
    <w:name w:val="ListLabel 129"/>
    <w:qFormat/>
    <w:rsid w:val="00F12A82"/>
    <w:rPr>
      <w:rFonts w:cs="Symbol"/>
    </w:rPr>
  </w:style>
  <w:style w:type="character" w:customStyle="1" w:styleId="ListLabel130">
    <w:name w:val="ListLabel 130"/>
    <w:qFormat/>
    <w:rsid w:val="00F12A82"/>
    <w:rPr>
      <w:rFonts w:ascii="Arial" w:hAnsi="Arial" w:cs="Symbol"/>
      <w:b w:val="0"/>
      <w:sz w:val="22"/>
    </w:rPr>
  </w:style>
  <w:style w:type="character" w:customStyle="1" w:styleId="ListLabel131">
    <w:name w:val="ListLabel 131"/>
    <w:qFormat/>
    <w:rsid w:val="00F12A82"/>
    <w:rPr>
      <w:rFonts w:cs="Symbol"/>
    </w:rPr>
  </w:style>
  <w:style w:type="character" w:customStyle="1" w:styleId="ListLabel132">
    <w:name w:val="ListLabel 132"/>
    <w:qFormat/>
    <w:rsid w:val="00F12A82"/>
    <w:rPr>
      <w:rFonts w:cs="Symbol"/>
    </w:rPr>
  </w:style>
  <w:style w:type="character" w:customStyle="1" w:styleId="ListLabel133">
    <w:name w:val="ListLabel 133"/>
    <w:qFormat/>
    <w:rsid w:val="00F12A82"/>
    <w:rPr>
      <w:rFonts w:cs="Symbol"/>
    </w:rPr>
  </w:style>
  <w:style w:type="character" w:customStyle="1" w:styleId="ListLabel134">
    <w:name w:val="ListLabel 134"/>
    <w:qFormat/>
    <w:rsid w:val="00F12A82"/>
    <w:rPr>
      <w:rFonts w:cs="Symbol"/>
    </w:rPr>
  </w:style>
  <w:style w:type="character" w:customStyle="1" w:styleId="ListLabel135">
    <w:name w:val="ListLabel 135"/>
    <w:qFormat/>
    <w:rsid w:val="00F12A82"/>
    <w:rPr>
      <w:rFonts w:cs="Symbol"/>
    </w:rPr>
  </w:style>
  <w:style w:type="character" w:customStyle="1" w:styleId="ListLabel136">
    <w:name w:val="ListLabel 136"/>
    <w:qFormat/>
    <w:rsid w:val="00F12A82"/>
    <w:rPr>
      <w:rFonts w:cs="Symbol"/>
    </w:rPr>
  </w:style>
  <w:style w:type="character" w:customStyle="1" w:styleId="ListLabel137">
    <w:name w:val="ListLabel 137"/>
    <w:qFormat/>
    <w:rsid w:val="00F12A82"/>
    <w:rPr>
      <w:rFonts w:cs="Symbol"/>
    </w:rPr>
  </w:style>
  <w:style w:type="character" w:customStyle="1" w:styleId="ListLabel138">
    <w:name w:val="ListLabel 138"/>
    <w:qFormat/>
    <w:rsid w:val="00F12A82"/>
    <w:rPr>
      <w:rFonts w:cs="Symbol"/>
    </w:rPr>
  </w:style>
  <w:style w:type="character" w:customStyle="1" w:styleId="ListLabel139">
    <w:name w:val="ListLabel 139"/>
    <w:qFormat/>
    <w:rsid w:val="00F12A82"/>
    <w:rPr>
      <w:rFonts w:ascii="Arial" w:hAnsi="Arial" w:cs="Symbol"/>
      <w:b w:val="0"/>
      <w:sz w:val="22"/>
    </w:rPr>
  </w:style>
  <w:style w:type="character" w:customStyle="1" w:styleId="ListLabel140">
    <w:name w:val="ListLabel 140"/>
    <w:qFormat/>
    <w:rsid w:val="00F12A82"/>
    <w:rPr>
      <w:rFonts w:ascii="Arial" w:hAnsi="Arial" w:cs="Symbol"/>
      <w:b w:val="0"/>
      <w:sz w:val="22"/>
    </w:rPr>
  </w:style>
  <w:style w:type="character" w:customStyle="1" w:styleId="ListLabel141">
    <w:name w:val="ListLabel 141"/>
    <w:qFormat/>
    <w:rsid w:val="00F12A82"/>
    <w:rPr>
      <w:rFonts w:cs="Symbol"/>
    </w:rPr>
  </w:style>
  <w:style w:type="character" w:customStyle="1" w:styleId="ListLabel142">
    <w:name w:val="ListLabel 142"/>
    <w:qFormat/>
    <w:rsid w:val="00F12A82"/>
    <w:rPr>
      <w:rFonts w:cs="Symbol"/>
    </w:rPr>
  </w:style>
  <w:style w:type="character" w:customStyle="1" w:styleId="ListLabel143">
    <w:name w:val="ListLabel 143"/>
    <w:qFormat/>
    <w:rsid w:val="00F12A82"/>
    <w:rPr>
      <w:rFonts w:cs="Symbol"/>
    </w:rPr>
  </w:style>
  <w:style w:type="character" w:customStyle="1" w:styleId="ListLabel144">
    <w:name w:val="ListLabel 144"/>
    <w:qFormat/>
    <w:rsid w:val="00F12A82"/>
    <w:rPr>
      <w:rFonts w:cs="Symbol"/>
    </w:rPr>
  </w:style>
  <w:style w:type="character" w:customStyle="1" w:styleId="ListLabel145">
    <w:name w:val="ListLabel 145"/>
    <w:qFormat/>
    <w:rsid w:val="00F12A82"/>
    <w:rPr>
      <w:rFonts w:cs="Symbol"/>
    </w:rPr>
  </w:style>
  <w:style w:type="character" w:customStyle="1" w:styleId="ListLabel146">
    <w:name w:val="ListLabel 146"/>
    <w:qFormat/>
    <w:rsid w:val="00F12A82"/>
    <w:rPr>
      <w:rFonts w:cs="Symbol"/>
    </w:rPr>
  </w:style>
  <w:style w:type="character" w:customStyle="1" w:styleId="ListLabel147">
    <w:name w:val="ListLabel 147"/>
    <w:qFormat/>
    <w:rsid w:val="00F12A82"/>
    <w:rPr>
      <w:rFonts w:cs="Symbol"/>
    </w:rPr>
  </w:style>
  <w:style w:type="character" w:customStyle="1" w:styleId="ListLabel148">
    <w:name w:val="ListLabel 148"/>
    <w:qFormat/>
    <w:rsid w:val="00F12A82"/>
    <w:rPr>
      <w:rFonts w:ascii="Arial" w:hAnsi="Arial" w:cs="Symbol"/>
      <w:b w:val="0"/>
      <w:sz w:val="22"/>
    </w:rPr>
  </w:style>
  <w:style w:type="character" w:customStyle="1" w:styleId="ListLabel149">
    <w:name w:val="ListLabel 149"/>
    <w:qFormat/>
    <w:rsid w:val="00F12A82"/>
    <w:rPr>
      <w:rFonts w:cs="Symbol"/>
    </w:rPr>
  </w:style>
  <w:style w:type="character" w:customStyle="1" w:styleId="ListLabel150">
    <w:name w:val="ListLabel 150"/>
    <w:qFormat/>
    <w:rsid w:val="00F12A82"/>
    <w:rPr>
      <w:rFonts w:cs="Symbol"/>
    </w:rPr>
  </w:style>
  <w:style w:type="character" w:customStyle="1" w:styleId="ListLabel151">
    <w:name w:val="ListLabel 151"/>
    <w:qFormat/>
    <w:rsid w:val="00F12A82"/>
    <w:rPr>
      <w:rFonts w:cs="Symbol"/>
    </w:rPr>
  </w:style>
  <w:style w:type="character" w:customStyle="1" w:styleId="ListLabel152">
    <w:name w:val="ListLabel 152"/>
    <w:qFormat/>
    <w:rsid w:val="00F12A82"/>
    <w:rPr>
      <w:rFonts w:cs="Symbol"/>
    </w:rPr>
  </w:style>
  <w:style w:type="character" w:customStyle="1" w:styleId="ListLabel153">
    <w:name w:val="ListLabel 153"/>
    <w:qFormat/>
    <w:rsid w:val="00F12A82"/>
    <w:rPr>
      <w:rFonts w:cs="Symbol"/>
    </w:rPr>
  </w:style>
  <w:style w:type="character" w:customStyle="1" w:styleId="ListLabel154">
    <w:name w:val="ListLabel 154"/>
    <w:qFormat/>
    <w:rsid w:val="00F12A82"/>
    <w:rPr>
      <w:rFonts w:cs="Symbol"/>
    </w:rPr>
  </w:style>
  <w:style w:type="character" w:customStyle="1" w:styleId="ListLabel155">
    <w:name w:val="ListLabel 155"/>
    <w:qFormat/>
    <w:rsid w:val="00F12A82"/>
    <w:rPr>
      <w:rFonts w:cs="Symbol"/>
    </w:rPr>
  </w:style>
  <w:style w:type="character" w:customStyle="1" w:styleId="ListLabel156">
    <w:name w:val="ListLabel 156"/>
    <w:qFormat/>
    <w:rsid w:val="00F12A82"/>
    <w:rPr>
      <w:rFonts w:cs="Symbol"/>
    </w:rPr>
  </w:style>
  <w:style w:type="character" w:customStyle="1" w:styleId="ListLabel157">
    <w:name w:val="ListLabel 157"/>
    <w:qFormat/>
    <w:rsid w:val="00F12A82"/>
    <w:rPr>
      <w:rFonts w:ascii="Arial" w:hAnsi="Arial" w:cs="Symbol"/>
      <w:b w:val="0"/>
      <w:sz w:val="22"/>
    </w:rPr>
  </w:style>
  <w:style w:type="character" w:customStyle="1" w:styleId="ListLabel158">
    <w:name w:val="ListLabel 158"/>
    <w:qFormat/>
    <w:rsid w:val="00F12A82"/>
    <w:rPr>
      <w:rFonts w:cs="Symbol"/>
    </w:rPr>
  </w:style>
  <w:style w:type="character" w:customStyle="1" w:styleId="ListLabel159">
    <w:name w:val="ListLabel 159"/>
    <w:qFormat/>
    <w:rsid w:val="00F12A82"/>
    <w:rPr>
      <w:rFonts w:cs="Symbol"/>
    </w:rPr>
  </w:style>
  <w:style w:type="character" w:customStyle="1" w:styleId="ListLabel160">
    <w:name w:val="ListLabel 160"/>
    <w:qFormat/>
    <w:rsid w:val="00F12A82"/>
    <w:rPr>
      <w:rFonts w:cs="Symbol"/>
    </w:rPr>
  </w:style>
  <w:style w:type="character" w:customStyle="1" w:styleId="ListLabel161">
    <w:name w:val="ListLabel 161"/>
    <w:qFormat/>
    <w:rsid w:val="00F12A82"/>
    <w:rPr>
      <w:rFonts w:cs="Symbol"/>
    </w:rPr>
  </w:style>
  <w:style w:type="character" w:customStyle="1" w:styleId="ListLabel162">
    <w:name w:val="ListLabel 162"/>
    <w:qFormat/>
    <w:rsid w:val="00F12A82"/>
    <w:rPr>
      <w:rFonts w:cs="Symbol"/>
    </w:rPr>
  </w:style>
  <w:style w:type="character" w:customStyle="1" w:styleId="ListLabel163">
    <w:name w:val="ListLabel 163"/>
    <w:qFormat/>
    <w:rsid w:val="00F12A82"/>
    <w:rPr>
      <w:rFonts w:cs="Symbol"/>
    </w:rPr>
  </w:style>
  <w:style w:type="character" w:customStyle="1" w:styleId="ListLabel164">
    <w:name w:val="ListLabel 164"/>
    <w:qFormat/>
    <w:rsid w:val="00F12A82"/>
    <w:rPr>
      <w:rFonts w:cs="Symbol"/>
    </w:rPr>
  </w:style>
  <w:style w:type="character" w:customStyle="1" w:styleId="ListLabel165">
    <w:name w:val="ListLabel 165"/>
    <w:qFormat/>
    <w:rsid w:val="00F12A82"/>
    <w:rPr>
      <w:rFonts w:cs="Symbol"/>
    </w:rPr>
  </w:style>
  <w:style w:type="character" w:customStyle="1" w:styleId="ListLabel166">
    <w:name w:val="ListLabel 166"/>
    <w:qFormat/>
    <w:rsid w:val="00F12A82"/>
    <w:rPr>
      <w:rFonts w:ascii="Arial" w:hAnsi="Arial" w:cs="Symbol"/>
      <w:b w:val="0"/>
      <w:sz w:val="22"/>
    </w:rPr>
  </w:style>
  <w:style w:type="character" w:customStyle="1" w:styleId="ListLabel167">
    <w:name w:val="ListLabel 167"/>
    <w:qFormat/>
    <w:rsid w:val="00F12A82"/>
    <w:rPr>
      <w:rFonts w:cs="Symbol"/>
    </w:rPr>
  </w:style>
  <w:style w:type="character" w:customStyle="1" w:styleId="ListLabel168">
    <w:name w:val="ListLabel 168"/>
    <w:qFormat/>
    <w:rsid w:val="00F12A82"/>
    <w:rPr>
      <w:rFonts w:cs="Symbol"/>
    </w:rPr>
  </w:style>
  <w:style w:type="character" w:customStyle="1" w:styleId="ListLabel169">
    <w:name w:val="ListLabel 169"/>
    <w:qFormat/>
    <w:rsid w:val="00F12A82"/>
    <w:rPr>
      <w:rFonts w:cs="Symbol"/>
    </w:rPr>
  </w:style>
  <w:style w:type="character" w:customStyle="1" w:styleId="ListLabel170">
    <w:name w:val="ListLabel 170"/>
    <w:qFormat/>
    <w:rsid w:val="00F12A82"/>
    <w:rPr>
      <w:rFonts w:cs="Symbol"/>
    </w:rPr>
  </w:style>
  <w:style w:type="character" w:customStyle="1" w:styleId="ListLabel171">
    <w:name w:val="ListLabel 171"/>
    <w:qFormat/>
    <w:rsid w:val="00F12A82"/>
    <w:rPr>
      <w:rFonts w:cs="Symbol"/>
    </w:rPr>
  </w:style>
  <w:style w:type="character" w:customStyle="1" w:styleId="ListLabel172">
    <w:name w:val="ListLabel 172"/>
    <w:qFormat/>
    <w:rsid w:val="00F12A82"/>
    <w:rPr>
      <w:rFonts w:cs="Symbol"/>
    </w:rPr>
  </w:style>
  <w:style w:type="character" w:customStyle="1" w:styleId="ListLabel173">
    <w:name w:val="ListLabel 173"/>
    <w:qFormat/>
    <w:rsid w:val="00F12A82"/>
    <w:rPr>
      <w:rFonts w:cs="Symbol"/>
    </w:rPr>
  </w:style>
  <w:style w:type="character" w:customStyle="1" w:styleId="ListLabel174">
    <w:name w:val="ListLabel 174"/>
    <w:qFormat/>
    <w:rsid w:val="00F12A82"/>
    <w:rPr>
      <w:rFonts w:cs="Symbol"/>
    </w:rPr>
  </w:style>
  <w:style w:type="character" w:customStyle="1" w:styleId="ListLabel175">
    <w:name w:val="ListLabel 175"/>
    <w:qFormat/>
    <w:rsid w:val="00F12A82"/>
    <w:rPr>
      <w:rFonts w:ascii="Arial" w:hAnsi="Arial" w:cs="Symbol"/>
      <w:b w:val="0"/>
      <w:sz w:val="22"/>
    </w:rPr>
  </w:style>
  <w:style w:type="character" w:customStyle="1" w:styleId="ListLabel176">
    <w:name w:val="ListLabel 176"/>
    <w:qFormat/>
    <w:rsid w:val="00F12A82"/>
    <w:rPr>
      <w:rFonts w:cs="Symbol"/>
    </w:rPr>
  </w:style>
  <w:style w:type="character" w:customStyle="1" w:styleId="ListLabel177">
    <w:name w:val="ListLabel 177"/>
    <w:qFormat/>
    <w:rsid w:val="00F12A82"/>
    <w:rPr>
      <w:rFonts w:cs="Symbol"/>
    </w:rPr>
  </w:style>
  <w:style w:type="character" w:customStyle="1" w:styleId="ListLabel178">
    <w:name w:val="ListLabel 178"/>
    <w:qFormat/>
    <w:rsid w:val="00F12A82"/>
    <w:rPr>
      <w:rFonts w:cs="Symbol"/>
    </w:rPr>
  </w:style>
  <w:style w:type="character" w:customStyle="1" w:styleId="ListLabel179">
    <w:name w:val="ListLabel 179"/>
    <w:qFormat/>
    <w:rsid w:val="00F12A82"/>
    <w:rPr>
      <w:rFonts w:cs="Symbol"/>
    </w:rPr>
  </w:style>
  <w:style w:type="character" w:customStyle="1" w:styleId="ListLabel180">
    <w:name w:val="ListLabel 180"/>
    <w:qFormat/>
    <w:rsid w:val="00F12A82"/>
    <w:rPr>
      <w:rFonts w:cs="Symbol"/>
    </w:rPr>
  </w:style>
  <w:style w:type="character" w:customStyle="1" w:styleId="ListLabel181">
    <w:name w:val="ListLabel 181"/>
    <w:qFormat/>
    <w:rsid w:val="00F12A82"/>
    <w:rPr>
      <w:rFonts w:cs="Symbol"/>
    </w:rPr>
  </w:style>
  <w:style w:type="character" w:customStyle="1" w:styleId="ListLabel182">
    <w:name w:val="ListLabel 182"/>
    <w:qFormat/>
    <w:rsid w:val="00F12A82"/>
    <w:rPr>
      <w:rFonts w:cs="Symbol"/>
    </w:rPr>
  </w:style>
  <w:style w:type="character" w:customStyle="1" w:styleId="ListLabel183">
    <w:name w:val="ListLabel 183"/>
    <w:qFormat/>
    <w:rsid w:val="00F12A82"/>
    <w:rPr>
      <w:rFonts w:cs="Symbol"/>
    </w:rPr>
  </w:style>
  <w:style w:type="character" w:customStyle="1" w:styleId="ListLabel184">
    <w:name w:val="ListLabel 184"/>
    <w:qFormat/>
    <w:rsid w:val="00F12A82"/>
    <w:rPr>
      <w:rFonts w:ascii="Arial" w:hAnsi="Arial" w:cs="Symbol"/>
      <w:b w:val="0"/>
      <w:sz w:val="22"/>
    </w:rPr>
  </w:style>
  <w:style w:type="character" w:customStyle="1" w:styleId="ListLabel185">
    <w:name w:val="ListLabel 185"/>
    <w:qFormat/>
    <w:rsid w:val="00F12A82"/>
    <w:rPr>
      <w:rFonts w:ascii="Arial" w:hAnsi="Arial" w:cs="Symbol"/>
      <w:b w:val="0"/>
      <w:sz w:val="22"/>
    </w:rPr>
  </w:style>
  <w:style w:type="character" w:customStyle="1" w:styleId="ListLabel186">
    <w:name w:val="ListLabel 186"/>
    <w:qFormat/>
    <w:rsid w:val="00F12A82"/>
    <w:rPr>
      <w:rFonts w:cs="Symbol"/>
    </w:rPr>
  </w:style>
  <w:style w:type="character" w:customStyle="1" w:styleId="ListLabel187">
    <w:name w:val="ListLabel 187"/>
    <w:qFormat/>
    <w:rsid w:val="00F12A82"/>
    <w:rPr>
      <w:rFonts w:cs="Symbol"/>
    </w:rPr>
  </w:style>
  <w:style w:type="character" w:customStyle="1" w:styleId="ListLabel188">
    <w:name w:val="ListLabel 188"/>
    <w:qFormat/>
    <w:rsid w:val="00F12A82"/>
    <w:rPr>
      <w:rFonts w:cs="Symbol"/>
    </w:rPr>
  </w:style>
  <w:style w:type="character" w:customStyle="1" w:styleId="ListLabel189">
    <w:name w:val="ListLabel 189"/>
    <w:qFormat/>
    <w:rsid w:val="00F12A82"/>
    <w:rPr>
      <w:rFonts w:cs="Symbol"/>
    </w:rPr>
  </w:style>
  <w:style w:type="character" w:customStyle="1" w:styleId="ListLabel190">
    <w:name w:val="ListLabel 190"/>
    <w:qFormat/>
    <w:rsid w:val="00F12A82"/>
    <w:rPr>
      <w:rFonts w:cs="Symbol"/>
    </w:rPr>
  </w:style>
  <w:style w:type="character" w:customStyle="1" w:styleId="ListLabel191">
    <w:name w:val="ListLabel 191"/>
    <w:qFormat/>
    <w:rsid w:val="00F12A82"/>
    <w:rPr>
      <w:rFonts w:cs="Symbol"/>
    </w:rPr>
  </w:style>
  <w:style w:type="character" w:customStyle="1" w:styleId="ListLabel192">
    <w:name w:val="ListLabel 192"/>
    <w:qFormat/>
    <w:rsid w:val="00F12A82"/>
    <w:rPr>
      <w:rFonts w:cs="Symbol"/>
    </w:rPr>
  </w:style>
  <w:style w:type="character" w:customStyle="1" w:styleId="ListLabel193">
    <w:name w:val="ListLabel 193"/>
    <w:qFormat/>
    <w:rsid w:val="00F12A82"/>
    <w:rPr>
      <w:rFonts w:ascii="Arial" w:hAnsi="Arial" w:cs="Symbol"/>
      <w:b w:val="0"/>
      <w:sz w:val="22"/>
    </w:rPr>
  </w:style>
  <w:style w:type="character" w:customStyle="1" w:styleId="ListLabel194">
    <w:name w:val="ListLabel 194"/>
    <w:qFormat/>
    <w:rsid w:val="00F12A82"/>
    <w:rPr>
      <w:rFonts w:cs="Symbol"/>
    </w:rPr>
  </w:style>
  <w:style w:type="character" w:customStyle="1" w:styleId="ListLabel195">
    <w:name w:val="ListLabel 195"/>
    <w:qFormat/>
    <w:rsid w:val="00F12A82"/>
    <w:rPr>
      <w:rFonts w:cs="Symbol"/>
    </w:rPr>
  </w:style>
  <w:style w:type="character" w:customStyle="1" w:styleId="ListLabel196">
    <w:name w:val="ListLabel 196"/>
    <w:qFormat/>
    <w:rsid w:val="00F12A82"/>
    <w:rPr>
      <w:rFonts w:cs="Symbol"/>
    </w:rPr>
  </w:style>
  <w:style w:type="character" w:customStyle="1" w:styleId="ListLabel197">
    <w:name w:val="ListLabel 197"/>
    <w:qFormat/>
    <w:rsid w:val="00F12A82"/>
    <w:rPr>
      <w:rFonts w:cs="Symbol"/>
    </w:rPr>
  </w:style>
  <w:style w:type="character" w:customStyle="1" w:styleId="ListLabel198">
    <w:name w:val="ListLabel 198"/>
    <w:qFormat/>
    <w:rsid w:val="00F12A82"/>
    <w:rPr>
      <w:rFonts w:cs="Symbol"/>
    </w:rPr>
  </w:style>
  <w:style w:type="character" w:customStyle="1" w:styleId="ListLabel199">
    <w:name w:val="ListLabel 199"/>
    <w:qFormat/>
    <w:rsid w:val="00F12A82"/>
    <w:rPr>
      <w:rFonts w:cs="Symbol"/>
    </w:rPr>
  </w:style>
  <w:style w:type="character" w:customStyle="1" w:styleId="ListLabel200">
    <w:name w:val="ListLabel 200"/>
    <w:qFormat/>
    <w:rsid w:val="00F12A82"/>
    <w:rPr>
      <w:rFonts w:cs="Symbol"/>
    </w:rPr>
  </w:style>
  <w:style w:type="character" w:customStyle="1" w:styleId="ListLabel201">
    <w:name w:val="ListLabel 201"/>
    <w:qFormat/>
    <w:rsid w:val="00F12A82"/>
    <w:rPr>
      <w:rFonts w:cs="Symbol"/>
    </w:rPr>
  </w:style>
  <w:style w:type="character" w:customStyle="1" w:styleId="ListLabel202">
    <w:name w:val="ListLabel 202"/>
    <w:qFormat/>
    <w:rsid w:val="00F12A82"/>
    <w:rPr>
      <w:rFonts w:ascii="Arial" w:hAnsi="Arial" w:cs="Symbol"/>
      <w:b w:val="0"/>
      <w:sz w:val="22"/>
    </w:rPr>
  </w:style>
  <w:style w:type="character" w:customStyle="1" w:styleId="ListLabel203">
    <w:name w:val="ListLabel 203"/>
    <w:qFormat/>
    <w:rsid w:val="00F12A82"/>
    <w:rPr>
      <w:rFonts w:cs="Symbol"/>
    </w:rPr>
  </w:style>
  <w:style w:type="character" w:customStyle="1" w:styleId="ListLabel204">
    <w:name w:val="ListLabel 204"/>
    <w:qFormat/>
    <w:rsid w:val="00F12A82"/>
    <w:rPr>
      <w:rFonts w:cs="Symbol"/>
    </w:rPr>
  </w:style>
  <w:style w:type="character" w:customStyle="1" w:styleId="ListLabel205">
    <w:name w:val="ListLabel 205"/>
    <w:qFormat/>
    <w:rsid w:val="00F12A82"/>
    <w:rPr>
      <w:rFonts w:cs="Symbol"/>
    </w:rPr>
  </w:style>
  <w:style w:type="character" w:customStyle="1" w:styleId="ListLabel206">
    <w:name w:val="ListLabel 206"/>
    <w:qFormat/>
    <w:rsid w:val="00F12A82"/>
    <w:rPr>
      <w:rFonts w:cs="Symbol"/>
    </w:rPr>
  </w:style>
  <w:style w:type="character" w:customStyle="1" w:styleId="ListLabel207">
    <w:name w:val="ListLabel 207"/>
    <w:qFormat/>
    <w:rsid w:val="00F12A82"/>
    <w:rPr>
      <w:rFonts w:cs="Symbol"/>
    </w:rPr>
  </w:style>
  <w:style w:type="character" w:customStyle="1" w:styleId="ListLabel208">
    <w:name w:val="ListLabel 208"/>
    <w:qFormat/>
    <w:rsid w:val="00F12A82"/>
    <w:rPr>
      <w:rFonts w:cs="Symbol"/>
    </w:rPr>
  </w:style>
  <w:style w:type="character" w:customStyle="1" w:styleId="ListLabel209">
    <w:name w:val="ListLabel 209"/>
    <w:qFormat/>
    <w:rsid w:val="00F12A82"/>
    <w:rPr>
      <w:rFonts w:cs="Symbol"/>
    </w:rPr>
  </w:style>
  <w:style w:type="character" w:customStyle="1" w:styleId="ListLabel210">
    <w:name w:val="ListLabel 210"/>
    <w:qFormat/>
    <w:rsid w:val="00F12A82"/>
    <w:rPr>
      <w:rFonts w:cs="Symbol"/>
    </w:rPr>
  </w:style>
  <w:style w:type="character" w:customStyle="1" w:styleId="ListLabel211">
    <w:name w:val="ListLabel 211"/>
    <w:qFormat/>
    <w:rsid w:val="00F12A82"/>
    <w:rPr>
      <w:rFonts w:ascii="Arial" w:hAnsi="Arial" w:cs="Symbol"/>
      <w:b w:val="0"/>
      <w:sz w:val="22"/>
    </w:rPr>
  </w:style>
  <w:style w:type="character" w:customStyle="1" w:styleId="ListLabel212">
    <w:name w:val="ListLabel 212"/>
    <w:qFormat/>
    <w:rsid w:val="00F12A82"/>
    <w:rPr>
      <w:rFonts w:cs="Symbol"/>
    </w:rPr>
  </w:style>
  <w:style w:type="character" w:customStyle="1" w:styleId="ListLabel213">
    <w:name w:val="ListLabel 213"/>
    <w:qFormat/>
    <w:rsid w:val="00F12A82"/>
    <w:rPr>
      <w:rFonts w:cs="Symbol"/>
    </w:rPr>
  </w:style>
  <w:style w:type="character" w:customStyle="1" w:styleId="ListLabel214">
    <w:name w:val="ListLabel 214"/>
    <w:qFormat/>
    <w:rsid w:val="00F12A82"/>
    <w:rPr>
      <w:rFonts w:cs="Symbol"/>
    </w:rPr>
  </w:style>
  <w:style w:type="character" w:customStyle="1" w:styleId="ListLabel215">
    <w:name w:val="ListLabel 215"/>
    <w:qFormat/>
    <w:rsid w:val="00F12A82"/>
    <w:rPr>
      <w:rFonts w:cs="Symbol"/>
    </w:rPr>
  </w:style>
  <w:style w:type="character" w:customStyle="1" w:styleId="ListLabel216">
    <w:name w:val="ListLabel 216"/>
    <w:qFormat/>
    <w:rsid w:val="00F12A82"/>
    <w:rPr>
      <w:rFonts w:cs="Symbol"/>
    </w:rPr>
  </w:style>
  <w:style w:type="character" w:customStyle="1" w:styleId="ListLabel217">
    <w:name w:val="ListLabel 217"/>
    <w:qFormat/>
    <w:rsid w:val="00F12A82"/>
    <w:rPr>
      <w:rFonts w:cs="Symbol"/>
    </w:rPr>
  </w:style>
  <w:style w:type="character" w:customStyle="1" w:styleId="ListLabel218">
    <w:name w:val="ListLabel 218"/>
    <w:qFormat/>
    <w:rsid w:val="00F12A82"/>
    <w:rPr>
      <w:rFonts w:cs="Symbol"/>
    </w:rPr>
  </w:style>
  <w:style w:type="character" w:customStyle="1" w:styleId="ListLabel219">
    <w:name w:val="ListLabel 219"/>
    <w:qFormat/>
    <w:rsid w:val="00F12A82"/>
    <w:rPr>
      <w:rFonts w:cs="Symbol"/>
    </w:rPr>
  </w:style>
  <w:style w:type="character" w:customStyle="1" w:styleId="ListLabel220">
    <w:name w:val="ListLabel 220"/>
    <w:qFormat/>
    <w:rsid w:val="00F12A82"/>
    <w:rPr>
      <w:rFonts w:ascii="Arial" w:hAnsi="Arial" w:cs="Symbol"/>
      <w:b w:val="0"/>
      <w:sz w:val="22"/>
    </w:rPr>
  </w:style>
  <w:style w:type="character" w:customStyle="1" w:styleId="ListLabel221">
    <w:name w:val="ListLabel 221"/>
    <w:qFormat/>
    <w:rsid w:val="00F12A82"/>
    <w:rPr>
      <w:rFonts w:cs="Symbol"/>
    </w:rPr>
  </w:style>
  <w:style w:type="character" w:customStyle="1" w:styleId="ListLabel222">
    <w:name w:val="ListLabel 222"/>
    <w:qFormat/>
    <w:rsid w:val="00F12A82"/>
    <w:rPr>
      <w:rFonts w:cs="Symbol"/>
    </w:rPr>
  </w:style>
  <w:style w:type="character" w:customStyle="1" w:styleId="ListLabel223">
    <w:name w:val="ListLabel 223"/>
    <w:qFormat/>
    <w:rsid w:val="00F12A82"/>
    <w:rPr>
      <w:rFonts w:cs="Symbol"/>
    </w:rPr>
  </w:style>
  <w:style w:type="character" w:customStyle="1" w:styleId="ListLabel224">
    <w:name w:val="ListLabel 224"/>
    <w:qFormat/>
    <w:rsid w:val="00F12A82"/>
    <w:rPr>
      <w:rFonts w:cs="Symbol"/>
    </w:rPr>
  </w:style>
  <w:style w:type="character" w:customStyle="1" w:styleId="ListLabel225">
    <w:name w:val="ListLabel 225"/>
    <w:qFormat/>
    <w:rsid w:val="00F12A82"/>
    <w:rPr>
      <w:rFonts w:cs="Symbol"/>
    </w:rPr>
  </w:style>
  <w:style w:type="character" w:customStyle="1" w:styleId="ListLabel226">
    <w:name w:val="ListLabel 226"/>
    <w:qFormat/>
    <w:rsid w:val="00F12A82"/>
    <w:rPr>
      <w:rFonts w:cs="Symbol"/>
    </w:rPr>
  </w:style>
  <w:style w:type="character" w:customStyle="1" w:styleId="ListLabel227">
    <w:name w:val="ListLabel 227"/>
    <w:qFormat/>
    <w:rsid w:val="00F12A82"/>
    <w:rPr>
      <w:rFonts w:cs="Symbol"/>
    </w:rPr>
  </w:style>
  <w:style w:type="character" w:customStyle="1" w:styleId="ListLabel228">
    <w:name w:val="ListLabel 228"/>
    <w:qFormat/>
    <w:rsid w:val="00F12A82"/>
    <w:rPr>
      <w:rFonts w:cs="Symbol"/>
    </w:rPr>
  </w:style>
  <w:style w:type="character" w:customStyle="1" w:styleId="ListLabel229">
    <w:name w:val="ListLabel 229"/>
    <w:qFormat/>
    <w:rsid w:val="00F12A82"/>
    <w:rPr>
      <w:rFonts w:ascii="Arial" w:hAnsi="Arial" w:cs="Symbol"/>
      <w:b w:val="0"/>
      <w:sz w:val="22"/>
    </w:rPr>
  </w:style>
  <w:style w:type="character" w:customStyle="1" w:styleId="ListLabel230">
    <w:name w:val="ListLabel 230"/>
    <w:qFormat/>
    <w:rsid w:val="00F12A82"/>
    <w:rPr>
      <w:rFonts w:ascii="Arial" w:hAnsi="Arial" w:cs="Symbol"/>
      <w:b w:val="0"/>
      <w:sz w:val="22"/>
    </w:rPr>
  </w:style>
  <w:style w:type="character" w:customStyle="1" w:styleId="ListLabel231">
    <w:name w:val="ListLabel 231"/>
    <w:qFormat/>
    <w:rsid w:val="00F12A82"/>
    <w:rPr>
      <w:rFonts w:cs="Symbol"/>
    </w:rPr>
  </w:style>
  <w:style w:type="character" w:customStyle="1" w:styleId="ListLabel232">
    <w:name w:val="ListLabel 232"/>
    <w:qFormat/>
    <w:rsid w:val="00F12A82"/>
    <w:rPr>
      <w:rFonts w:cs="Symbol"/>
    </w:rPr>
  </w:style>
  <w:style w:type="character" w:customStyle="1" w:styleId="ListLabel233">
    <w:name w:val="ListLabel 233"/>
    <w:qFormat/>
    <w:rsid w:val="00F12A82"/>
    <w:rPr>
      <w:rFonts w:cs="Symbol"/>
    </w:rPr>
  </w:style>
  <w:style w:type="character" w:customStyle="1" w:styleId="ListLabel234">
    <w:name w:val="ListLabel 234"/>
    <w:qFormat/>
    <w:rsid w:val="00F12A82"/>
    <w:rPr>
      <w:rFonts w:cs="Symbol"/>
    </w:rPr>
  </w:style>
  <w:style w:type="character" w:customStyle="1" w:styleId="ListLabel235">
    <w:name w:val="ListLabel 235"/>
    <w:qFormat/>
    <w:rsid w:val="00F12A82"/>
    <w:rPr>
      <w:rFonts w:cs="Symbol"/>
    </w:rPr>
  </w:style>
  <w:style w:type="character" w:customStyle="1" w:styleId="ListLabel236">
    <w:name w:val="ListLabel 236"/>
    <w:qFormat/>
    <w:rsid w:val="00F12A82"/>
    <w:rPr>
      <w:rFonts w:cs="Symbol"/>
    </w:rPr>
  </w:style>
  <w:style w:type="character" w:customStyle="1" w:styleId="ListLabel237">
    <w:name w:val="ListLabel 237"/>
    <w:qFormat/>
    <w:rsid w:val="00F12A82"/>
    <w:rPr>
      <w:rFonts w:cs="Symbol"/>
    </w:rPr>
  </w:style>
  <w:style w:type="character" w:customStyle="1" w:styleId="ListLabel238">
    <w:name w:val="ListLabel 238"/>
    <w:qFormat/>
    <w:rsid w:val="00F12A82"/>
    <w:rPr>
      <w:rFonts w:ascii="Arial" w:hAnsi="Arial" w:cs="Symbol"/>
      <w:b w:val="0"/>
      <w:sz w:val="22"/>
    </w:rPr>
  </w:style>
  <w:style w:type="character" w:customStyle="1" w:styleId="ListLabel239">
    <w:name w:val="ListLabel 239"/>
    <w:qFormat/>
    <w:rsid w:val="00F12A82"/>
    <w:rPr>
      <w:rFonts w:cs="Symbol"/>
    </w:rPr>
  </w:style>
  <w:style w:type="character" w:customStyle="1" w:styleId="ListLabel240">
    <w:name w:val="ListLabel 240"/>
    <w:qFormat/>
    <w:rsid w:val="00F12A82"/>
    <w:rPr>
      <w:rFonts w:cs="Symbol"/>
    </w:rPr>
  </w:style>
  <w:style w:type="character" w:customStyle="1" w:styleId="ListLabel241">
    <w:name w:val="ListLabel 241"/>
    <w:qFormat/>
    <w:rsid w:val="00F12A82"/>
    <w:rPr>
      <w:rFonts w:cs="Symbol"/>
    </w:rPr>
  </w:style>
  <w:style w:type="character" w:customStyle="1" w:styleId="ListLabel242">
    <w:name w:val="ListLabel 242"/>
    <w:qFormat/>
    <w:rsid w:val="00F12A82"/>
    <w:rPr>
      <w:rFonts w:cs="Symbol"/>
    </w:rPr>
  </w:style>
  <w:style w:type="character" w:customStyle="1" w:styleId="ListLabel243">
    <w:name w:val="ListLabel 243"/>
    <w:qFormat/>
    <w:rsid w:val="00F12A82"/>
    <w:rPr>
      <w:rFonts w:cs="Symbol"/>
    </w:rPr>
  </w:style>
  <w:style w:type="character" w:customStyle="1" w:styleId="ListLabel244">
    <w:name w:val="ListLabel 244"/>
    <w:qFormat/>
    <w:rsid w:val="00F12A82"/>
    <w:rPr>
      <w:rFonts w:cs="Symbol"/>
    </w:rPr>
  </w:style>
  <w:style w:type="character" w:customStyle="1" w:styleId="ListLabel245">
    <w:name w:val="ListLabel 245"/>
    <w:qFormat/>
    <w:rsid w:val="00F12A82"/>
    <w:rPr>
      <w:rFonts w:cs="Symbol"/>
    </w:rPr>
  </w:style>
  <w:style w:type="character" w:customStyle="1" w:styleId="ListLabel246">
    <w:name w:val="ListLabel 246"/>
    <w:qFormat/>
    <w:rsid w:val="00F12A82"/>
    <w:rPr>
      <w:rFonts w:cs="Symbol"/>
    </w:rPr>
  </w:style>
  <w:style w:type="character" w:customStyle="1" w:styleId="ListLabel247">
    <w:name w:val="ListLabel 247"/>
    <w:qFormat/>
    <w:rsid w:val="00F12A82"/>
    <w:rPr>
      <w:rFonts w:ascii="Arial" w:hAnsi="Arial" w:cs="Symbol"/>
      <w:b w:val="0"/>
      <w:sz w:val="22"/>
    </w:rPr>
  </w:style>
  <w:style w:type="character" w:customStyle="1" w:styleId="ListLabel248">
    <w:name w:val="ListLabel 248"/>
    <w:qFormat/>
    <w:rsid w:val="00F12A82"/>
    <w:rPr>
      <w:rFonts w:cs="Symbol"/>
    </w:rPr>
  </w:style>
  <w:style w:type="character" w:customStyle="1" w:styleId="ListLabel249">
    <w:name w:val="ListLabel 249"/>
    <w:qFormat/>
    <w:rsid w:val="00F12A82"/>
    <w:rPr>
      <w:rFonts w:cs="Symbol"/>
    </w:rPr>
  </w:style>
  <w:style w:type="character" w:customStyle="1" w:styleId="ListLabel250">
    <w:name w:val="ListLabel 250"/>
    <w:qFormat/>
    <w:rsid w:val="00F12A82"/>
    <w:rPr>
      <w:rFonts w:cs="Symbol"/>
    </w:rPr>
  </w:style>
  <w:style w:type="character" w:customStyle="1" w:styleId="ListLabel251">
    <w:name w:val="ListLabel 251"/>
    <w:qFormat/>
    <w:rsid w:val="00F12A82"/>
    <w:rPr>
      <w:rFonts w:cs="Symbol"/>
    </w:rPr>
  </w:style>
  <w:style w:type="character" w:customStyle="1" w:styleId="ListLabel252">
    <w:name w:val="ListLabel 252"/>
    <w:qFormat/>
    <w:rsid w:val="00F12A82"/>
    <w:rPr>
      <w:rFonts w:cs="Symbol"/>
    </w:rPr>
  </w:style>
  <w:style w:type="character" w:customStyle="1" w:styleId="ListLabel253">
    <w:name w:val="ListLabel 253"/>
    <w:qFormat/>
    <w:rsid w:val="00F12A82"/>
    <w:rPr>
      <w:rFonts w:cs="Symbol"/>
    </w:rPr>
  </w:style>
  <w:style w:type="character" w:customStyle="1" w:styleId="ListLabel254">
    <w:name w:val="ListLabel 254"/>
    <w:qFormat/>
    <w:rsid w:val="00F12A82"/>
    <w:rPr>
      <w:rFonts w:cs="Symbol"/>
    </w:rPr>
  </w:style>
  <w:style w:type="character" w:customStyle="1" w:styleId="ListLabel255">
    <w:name w:val="ListLabel 255"/>
    <w:qFormat/>
    <w:rsid w:val="00F12A82"/>
    <w:rPr>
      <w:rFonts w:cs="Symbol"/>
    </w:rPr>
  </w:style>
  <w:style w:type="character" w:customStyle="1" w:styleId="ListLabel256">
    <w:name w:val="ListLabel 256"/>
    <w:qFormat/>
    <w:rsid w:val="00F12A82"/>
    <w:rPr>
      <w:rFonts w:ascii="Arial" w:hAnsi="Arial" w:cs="Symbol"/>
      <w:b w:val="0"/>
      <w:sz w:val="22"/>
    </w:rPr>
  </w:style>
  <w:style w:type="character" w:customStyle="1" w:styleId="ListLabel257">
    <w:name w:val="ListLabel 257"/>
    <w:qFormat/>
    <w:rsid w:val="00F12A82"/>
    <w:rPr>
      <w:rFonts w:cs="Symbol"/>
    </w:rPr>
  </w:style>
  <w:style w:type="character" w:customStyle="1" w:styleId="ListLabel258">
    <w:name w:val="ListLabel 258"/>
    <w:qFormat/>
    <w:rsid w:val="00F12A82"/>
    <w:rPr>
      <w:rFonts w:cs="Symbol"/>
    </w:rPr>
  </w:style>
  <w:style w:type="character" w:customStyle="1" w:styleId="ListLabel259">
    <w:name w:val="ListLabel 259"/>
    <w:qFormat/>
    <w:rsid w:val="00F12A82"/>
    <w:rPr>
      <w:rFonts w:cs="Symbol"/>
    </w:rPr>
  </w:style>
  <w:style w:type="character" w:customStyle="1" w:styleId="ListLabel260">
    <w:name w:val="ListLabel 260"/>
    <w:qFormat/>
    <w:rsid w:val="00F12A82"/>
    <w:rPr>
      <w:rFonts w:cs="Symbol"/>
    </w:rPr>
  </w:style>
  <w:style w:type="character" w:customStyle="1" w:styleId="ListLabel261">
    <w:name w:val="ListLabel 261"/>
    <w:qFormat/>
    <w:rsid w:val="00F12A82"/>
    <w:rPr>
      <w:rFonts w:cs="Symbol"/>
    </w:rPr>
  </w:style>
  <w:style w:type="character" w:customStyle="1" w:styleId="ListLabel262">
    <w:name w:val="ListLabel 262"/>
    <w:qFormat/>
    <w:rsid w:val="00F12A82"/>
    <w:rPr>
      <w:rFonts w:cs="Symbol"/>
    </w:rPr>
  </w:style>
  <w:style w:type="character" w:customStyle="1" w:styleId="ListLabel263">
    <w:name w:val="ListLabel 263"/>
    <w:qFormat/>
    <w:rsid w:val="00F12A82"/>
    <w:rPr>
      <w:rFonts w:cs="Symbol"/>
    </w:rPr>
  </w:style>
  <w:style w:type="character" w:customStyle="1" w:styleId="ListLabel264">
    <w:name w:val="ListLabel 264"/>
    <w:qFormat/>
    <w:rsid w:val="00F12A82"/>
    <w:rPr>
      <w:rFonts w:cs="Symbol"/>
    </w:rPr>
  </w:style>
  <w:style w:type="character" w:customStyle="1" w:styleId="ListLabel265">
    <w:name w:val="ListLabel 265"/>
    <w:qFormat/>
    <w:rsid w:val="00F12A82"/>
    <w:rPr>
      <w:rFonts w:ascii="Arial" w:hAnsi="Arial" w:cs="Symbol"/>
      <w:b w:val="0"/>
      <w:sz w:val="22"/>
    </w:rPr>
  </w:style>
  <w:style w:type="character" w:customStyle="1" w:styleId="ListLabel266">
    <w:name w:val="ListLabel 266"/>
    <w:qFormat/>
    <w:rsid w:val="00F12A82"/>
    <w:rPr>
      <w:rFonts w:cs="Symbol"/>
    </w:rPr>
  </w:style>
  <w:style w:type="character" w:customStyle="1" w:styleId="ListLabel267">
    <w:name w:val="ListLabel 267"/>
    <w:qFormat/>
    <w:rsid w:val="00F12A82"/>
    <w:rPr>
      <w:rFonts w:cs="Symbol"/>
    </w:rPr>
  </w:style>
  <w:style w:type="character" w:customStyle="1" w:styleId="ListLabel268">
    <w:name w:val="ListLabel 268"/>
    <w:qFormat/>
    <w:rsid w:val="00F12A82"/>
    <w:rPr>
      <w:rFonts w:cs="Symbol"/>
    </w:rPr>
  </w:style>
  <w:style w:type="character" w:customStyle="1" w:styleId="ListLabel269">
    <w:name w:val="ListLabel 269"/>
    <w:qFormat/>
    <w:rsid w:val="00F12A82"/>
    <w:rPr>
      <w:rFonts w:cs="Symbol"/>
    </w:rPr>
  </w:style>
  <w:style w:type="character" w:customStyle="1" w:styleId="ListLabel270">
    <w:name w:val="ListLabel 270"/>
    <w:qFormat/>
    <w:rsid w:val="00F12A82"/>
    <w:rPr>
      <w:rFonts w:cs="Symbol"/>
    </w:rPr>
  </w:style>
  <w:style w:type="character" w:customStyle="1" w:styleId="ListLabel271">
    <w:name w:val="ListLabel 271"/>
    <w:qFormat/>
    <w:rsid w:val="00F12A82"/>
    <w:rPr>
      <w:rFonts w:cs="Symbol"/>
    </w:rPr>
  </w:style>
  <w:style w:type="character" w:customStyle="1" w:styleId="ListLabel272">
    <w:name w:val="ListLabel 272"/>
    <w:qFormat/>
    <w:rsid w:val="00F12A82"/>
    <w:rPr>
      <w:rFonts w:cs="Symbol"/>
    </w:rPr>
  </w:style>
  <w:style w:type="character" w:customStyle="1" w:styleId="ListLabel273">
    <w:name w:val="ListLabel 273"/>
    <w:qFormat/>
    <w:rsid w:val="00F12A82"/>
    <w:rPr>
      <w:rFonts w:cs="Symbol"/>
    </w:rPr>
  </w:style>
  <w:style w:type="character" w:customStyle="1" w:styleId="ListLabel274">
    <w:name w:val="ListLabel 274"/>
    <w:qFormat/>
    <w:rsid w:val="00F12A82"/>
    <w:rPr>
      <w:rFonts w:ascii="Arial" w:hAnsi="Arial" w:cs="Symbol"/>
      <w:b w:val="0"/>
      <w:sz w:val="22"/>
    </w:rPr>
  </w:style>
  <w:style w:type="character" w:customStyle="1" w:styleId="ListLabel275">
    <w:name w:val="ListLabel 275"/>
    <w:qFormat/>
    <w:rsid w:val="00F12A82"/>
    <w:rPr>
      <w:rFonts w:ascii="Arial" w:hAnsi="Arial" w:cs="Symbol"/>
      <w:b w:val="0"/>
      <w:sz w:val="22"/>
    </w:rPr>
  </w:style>
  <w:style w:type="character" w:customStyle="1" w:styleId="ListLabel276">
    <w:name w:val="ListLabel 276"/>
    <w:qFormat/>
    <w:rsid w:val="00F12A82"/>
    <w:rPr>
      <w:rFonts w:cs="Symbol"/>
    </w:rPr>
  </w:style>
  <w:style w:type="character" w:customStyle="1" w:styleId="ListLabel277">
    <w:name w:val="ListLabel 277"/>
    <w:qFormat/>
    <w:rsid w:val="00F12A82"/>
    <w:rPr>
      <w:rFonts w:cs="Symbol"/>
    </w:rPr>
  </w:style>
  <w:style w:type="character" w:customStyle="1" w:styleId="ListLabel278">
    <w:name w:val="ListLabel 278"/>
    <w:qFormat/>
    <w:rsid w:val="00F12A82"/>
    <w:rPr>
      <w:rFonts w:cs="Symbol"/>
    </w:rPr>
  </w:style>
  <w:style w:type="character" w:customStyle="1" w:styleId="ListLabel279">
    <w:name w:val="ListLabel 279"/>
    <w:qFormat/>
    <w:rsid w:val="00F12A82"/>
    <w:rPr>
      <w:rFonts w:cs="Symbol"/>
    </w:rPr>
  </w:style>
  <w:style w:type="character" w:customStyle="1" w:styleId="ListLabel280">
    <w:name w:val="ListLabel 280"/>
    <w:qFormat/>
    <w:rsid w:val="00F12A82"/>
    <w:rPr>
      <w:rFonts w:cs="Symbol"/>
    </w:rPr>
  </w:style>
  <w:style w:type="character" w:customStyle="1" w:styleId="ListLabel281">
    <w:name w:val="ListLabel 281"/>
    <w:qFormat/>
    <w:rsid w:val="00F12A82"/>
    <w:rPr>
      <w:rFonts w:cs="Symbol"/>
    </w:rPr>
  </w:style>
  <w:style w:type="character" w:customStyle="1" w:styleId="ListLabel282">
    <w:name w:val="ListLabel 282"/>
    <w:qFormat/>
    <w:rsid w:val="00F12A82"/>
    <w:rPr>
      <w:rFonts w:cs="Symbol"/>
    </w:rPr>
  </w:style>
  <w:style w:type="character" w:customStyle="1" w:styleId="ListLabel283">
    <w:name w:val="ListLabel 283"/>
    <w:qFormat/>
    <w:rsid w:val="00F12A82"/>
    <w:rPr>
      <w:rFonts w:ascii="Arial" w:hAnsi="Arial" w:cs="Symbol"/>
      <w:b w:val="0"/>
      <w:sz w:val="22"/>
    </w:rPr>
  </w:style>
  <w:style w:type="character" w:customStyle="1" w:styleId="ListLabel284">
    <w:name w:val="ListLabel 284"/>
    <w:qFormat/>
    <w:rsid w:val="00F12A82"/>
    <w:rPr>
      <w:rFonts w:cs="Symbol"/>
    </w:rPr>
  </w:style>
  <w:style w:type="character" w:customStyle="1" w:styleId="ListLabel285">
    <w:name w:val="ListLabel 285"/>
    <w:qFormat/>
    <w:rsid w:val="00F12A82"/>
    <w:rPr>
      <w:rFonts w:cs="Symbol"/>
    </w:rPr>
  </w:style>
  <w:style w:type="character" w:customStyle="1" w:styleId="ListLabel286">
    <w:name w:val="ListLabel 286"/>
    <w:qFormat/>
    <w:rsid w:val="00F12A82"/>
    <w:rPr>
      <w:rFonts w:cs="Symbol"/>
    </w:rPr>
  </w:style>
  <w:style w:type="character" w:customStyle="1" w:styleId="ListLabel287">
    <w:name w:val="ListLabel 287"/>
    <w:qFormat/>
    <w:rsid w:val="00F12A82"/>
    <w:rPr>
      <w:rFonts w:cs="Symbol"/>
    </w:rPr>
  </w:style>
  <w:style w:type="character" w:customStyle="1" w:styleId="ListLabel288">
    <w:name w:val="ListLabel 288"/>
    <w:qFormat/>
    <w:rsid w:val="00F12A82"/>
    <w:rPr>
      <w:rFonts w:cs="Symbol"/>
    </w:rPr>
  </w:style>
  <w:style w:type="character" w:customStyle="1" w:styleId="ListLabel289">
    <w:name w:val="ListLabel 289"/>
    <w:qFormat/>
    <w:rsid w:val="00F12A82"/>
    <w:rPr>
      <w:rFonts w:cs="Symbol"/>
    </w:rPr>
  </w:style>
  <w:style w:type="character" w:customStyle="1" w:styleId="ListLabel290">
    <w:name w:val="ListLabel 290"/>
    <w:qFormat/>
    <w:rsid w:val="00F12A82"/>
    <w:rPr>
      <w:rFonts w:cs="Symbol"/>
    </w:rPr>
  </w:style>
  <w:style w:type="character" w:customStyle="1" w:styleId="ListLabel291">
    <w:name w:val="ListLabel 291"/>
    <w:qFormat/>
    <w:rsid w:val="00F12A82"/>
    <w:rPr>
      <w:rFonts w:cs="Symbol"/>
    </w:rPr>
  </w:style>
  <w:style w:type="character" w:customStyle="1" w:styleId="ListLabel292">
    <w:name w:val="ListLabel 292"/>
    <w:qFormat/>
    <w:rsid w:val="00F12A82"/>
    <w:rPr>
      <w:rFonts w:ascii="Arial" w:hAnsi="Arial" w:cs="Symbol"/>
      <w:b w:val="0"/>
      <w:sz w:val="22"/>
    </w:rPr>
  </w:style>
  <w:style w:type="character" w:customStyle="1" w:styleId="ListLabel293">
    <w:name w:val="ListLabel 293"/>
    <w:qFormat/>
    <w:rsid w:val="00F12A82"/>
    <w:rPr>
      <w:rFonts w:cs="Symbol"/>
    </w:rPr>
  </w:style>
  <w:style w:type="character" w:customStyle="1" w:styleId="ListLabel294">
    <w:name w:val="ListLabel 294"/>
    <w:qFormat/>
    <w:rsid w:val="00F12A82"/>
    <w:rPr>
      <w:rFonts w:cs="Symbol"/>
    </w:rPr>
  </w:style>
  <w:style w:type="character" w:customStyle="1" w:styleId="ListLabel295">
    <w:name w:val="ListLabel 295"/>
    <w:qFormat/>
    <w:rsid w:val="00F12A82"/>
    <w:rPr>
      <w:rFonts w:cs="Symbol"/>
    </w:rPr>
  </w:style>
  <w:style w:type="character" w:customStyle="1" w:styleId="ListLabel296">
    <w:name w:val="ListLabel 296"/>
    <w:qFormat/>
    <w:rsid w:val="00F12A82"/>
    <w:rPr>
      <w:rFonts w:cs="Symbol"/>
    </w:rPr>
  </w:style>
  <w:style w:type="character" w:customStyle="1" w:styleId="ListLabel297">
    <w:name w:val="ListLabel 297"/>
    <w:qFormat/>
    <w:rsid w:val="00F12A82"/>
    <w:rPr>
      <w:rFonts w:cs="Symbol"/>
    </w:rPr>
  </w:style>
  <w:style w:type="character" w:customStyle="1" w:styleId="ListLabel298">
    <w:name w:val="ListLabel 298"/>
    <w:qFormat/>
    <w:rsid w:val="00F12A82"/>
    <w:rPr>
      <w:rFonts w:cs="Symbol"/>
    </w:rPr>
  </w:style>
  <w:style w:type="character" w:customStyle="1" w:styleId="ListLabel299">
    <w:name w:val="ListLabel 299"/>
    <w:qFormat/>
    <w:rsid w:val="00F12A82"/>
    <w:rPr>
      <w:rFonts w:cs="Symbol"/>
    </w:rPr>
  </w:style>
  <w:style w:type="character" w:customStyle="1" w:styleId="ListLabel300">
    <w:name w:val="ListLabel 300"/>
    <w:qFormat/>
    <w:rsid w:val="00F12A82"/>
    <w:rPr>
      <w:rFonts w:cs="Symbol"/>
    </w:rPr>
  </w:style>
  <w:style w:type="character" w:customStyle="1" w:styleId="ListLabel301">
    <w:name w:val="ListLabel 301"/>
    <w:qFormat/>
    <w:rsid w:val="00F12A82"/>
    <w:rPr>
      <w:rFonts w:ascii="Arial" w:hAnsi="Arial" w:cs="Symbol"/>
      <w:b w:val="0"/>
      <w:sz w:val="22"/>
    </w:rPr>
  </w:style>
  <w:style w:type="character" w:customStyle="1" w:styleId="ListLabel302">
    <w:name w:val="ListLabel 302"/>
    <w:qFormat/>
    <w:rsid w:val="00F12A82"/>
    <w:rPr>
      <w:rFonts w:cs="Symbol"/>
    </w:rPr>
  </w:style>
  <w:style w:type="character" w:customStyle="1" w:styleId="ListLabel303">
    <w:name w:val="ListLabel 303"/>
    <w:qFormat/>
    <w:rsid w:val="00F12A82"/>
    <w:rPr>
      <w:rFonts w:cs="Symbol"/>
    </w:rPr>
  </w:style>
  <w:style w:type="character" w:customStyle="1" w:styleId="ListLabel304">
    <w:name w:val="ListLabel 304"/>
    <w:qFormat/>
    <w:rsid w:val="00F12A82"/>
    <w:rPr>
      <w:rFonts w:cs="Symbol"/>
    </w:rPr>
  </w:style>
  <w:style w:type="character" w:customStyle="1" w:styleId="ListLabel305">
    <w:name w:val="ListLabel 305"/>
    <w:qFormat/>
    <w:rsid w:val="00F12A82"/>
    <w:rPr>
      <w:rFonts w:cs="Symbol"/>
    </w:rPr>
  </w:style>
  <w:style w:type="character" w:customStyle="1" w:styleId="ListLabel306">
    <w:name w:val="ListLabel 306"/>
    <w:qFormat/>
    <w:rsid w:val="00F12A82"/>
    <w:rPr>
      <w:rFonts w:cs="Symbol"/>
    </w:rPr>
  </w:style>
  <w:style w:type="character" w:customStyle="1" w:styleId="ListLabel307">
    <w:name w:val="ListLabel 307"/>
    <w:qFormat/>
    <w:rsid w:val="00F12A82"/>
    <w:rPr>
      <w:rFonts w:cs="Symbol"/>
    </w:rPr>
  </w:style>
  <w:style w:type="character" w:customStyle="1" w:styleId="ListLabel308">
    <w:name w:val="ListLabel 308"/>
    <w:qFormat/>
    <w:rsid w:val="00F12A82"/>
    <w:rPr>
      <w:rFonts w:cs="Symbol"/>
    </w:rPr>
  </w:style>
  <w:style w:type="character" w:customStyle="1" w:styleId="ListLabel309">
    <w:name w:val="ListLabel 309"/>
    <w:qFormat/>
    <w:rsid w:val="00F12A82"/>
    <w:rPr>
      <w:rFonts w:cs="Symbol"/>
    </w:rPr>
  </w:style>
  <w:style w:type="character" w:customStyle="1" w:styleId="ListLabel310">
    <w:name w:val="ListLabel 310"/>
    <w:qFormat/>
    <w:rsid w:val="00F12A82"/>
    <w:rPr>
      <w:rFonts w:ascii="Arial" w:hAnsi="Arial" w:cs="Symbol"/>
      <w:b w:val="0"/>
      <w:sz w:val="22"/>
    </w:rPr>
  </w:style>
  <w:style w:type="character" w:customStyle="1" w:styleId="ListLabel311">
    <w:name w:val="ListLabel 311"/>
    <w:qFormat/>
    <w:rsid w:val="00F12A82"/>
    <w:rPr>
      <w:rFonts w:cs="Symbol"/>
    </w:rPr>
  </w:style>
  <w:style w:type="character" w:customStyle="1" w:styleId="ListLabel312">
    <w:name w:val="ListLabel 312"/>
    <w:qFormat/>
    <w:rsid w:val="00F12A82"/>
    <w:rPr>
      <w:rFonts w:cs="Symbol"/>
    </w:rPr>
  </w:style>
  <w:style w:type="character" w:customStyle="1" w:styleId="ListLabel313">
    <w:name w:val="ListLabel 313"/>
    <w:qFormat/>
    <w:rsid w:val="00F12A82"/>
    <w:rPr>
      <w:rFonts w:cs="Symbol"/>
    </w:rPr>
  </w:style>
  <w:style w:type="character" w:customStyle="1" w:styleId="ListLabel314">
    <w:name w:val="ListLabel 314"/>
    <w:qFormat/>
    <w:rsid w:val="00F12A82"/>
    <w:rPr>
      <w:rFonts w:cs="Symbol"/>
    </w:rPr>
  </w:style>
  <w:style w:type="character" w:customStyle="1" w:styleId="ListLabel315">
    <w:name w:val="ListLabel 315"/>
    <w:qFormat/>
    <w:rsid w:val="00F12A82"/>
    <w:rPr>
      <w:rFonts w:cs="Symbol"/>
    </w:rPr>
  </w:style>
  <w:style w:type="character" w:customStyle="1" w:styleId="ListLabel316">
    <w:name w:val="ListLabel 316"/>
    <w:qFormat/>
    <w:rsid w:val="00F12A82"/>
    <w:rPr>
      <w:rFonts w:cs="Symbol"/>
    </w:rPr>
  </w:style>
  <w:style w:type="character" w:customStyle="1" w:styleId="ListLabel317">
    <w:name w:val="ListLabel 317"/>
    <w:qFormat/>
    <w:rsid w:val="00F12A82"/>
    <w:rPr>
      <w:rFonts w:cs="Symbol"/>
    </w:rPr>
  </w:style>
  <w:style w:type="character" w:customStyle="1" w:styleId="ListLabel318">
    <w:name w:val="ListLabel 318"/>
    <w:qFormat/>
    <w:rsid w:val="00F12A82"/>
    <w:rPr>
      <w:rFonts w:cs="Symbol"/>
    </w:rPr>
  </w:style>
  <w:style w:type="character" w:customStyle="1" w:styleId="ListLabel319">
    <w:name w:val="ListLabel 319"/>
    <w:qFormat/>
    <w:rsid w:val="00F12A82"/>
    <w:rPr>
      <w:rFonts w:ascii="Arial" w:hAnsi="Arial" w:cs="Symbol"/>
      <w:b w:val="0"/>
      <w:sz w:val="22"/>
    </w:rPr>
  </w:style>
  <w:style w:type="character" w:customStyle="1" w:styleId="ListLabel320">
    <w:name w:val="ListLabel 320"/>
    <w:qFormat/>
    <w:rsid w:val="00F12A82"/>
    <w:rPr>
      <w:rFonts w:ascii="Arial" w:hAnsi="Arial" w:cs="Symbol"/>
      <w:b w:val="0"/>
      <w:sz w:val="22"/>
    </w:rPr>
  </w:style>
  <w:style w:type="character" w:customStyle="1" w:styleId="ListLabel321">
    <w:name w:val="ListLabel 321"/>
    <w:qFormat/>
    <w:rsid w:val="00F12A82"/>
    <w:rPr>
      <w:rFonts w:cs="Symbol"/>
    </w:rPr>
  </w:style>
  <w:style w:type="character" w:customStyle="1" w:styleId="ListLabel322">
    <w:name w:val="ListLabel 322"/>
    <w:qFormat/>
    <w:rsid w:val="00F12A82"/>
    <w:rPr>
      <w:rFonts w:cs="Symbol"/>
    </w:rPr>
  </w:style>
  <w:style w:type="character" w:customStyle="1" w:styleId="ListLabel323">
    <w:name w:val="ListLabel 323"/>
    <w:qFormat/>
    <w:rsid w:val="00F12A82"/>
    <w:rPr>
      <w:rFonts w:cs="Symbol"/>
    </w:rPr>
  </w:style>
  <w:style w:type="character" w:customStyle="1" w:styleId="ListLabel324">
    <w:name w:val="ListLabel 324"/>
    <w:qFormat/>
    <w:rsid w:val="00F12A82"/>
    <w:rPr>
      <w:rFonts w:cs="Symbol"/>
    </w:rPr>
  </w:style>
  <w:style w:type="character" w:customStyle="1" w:styleId="ListLabel325">
    <w:name w:val="ListLabel 325"/>
    <w:qFormat/>
    <w:rsid w:val="00F12A82"/>
    <w:rPr>
      <w:rFonts w:cs="Symbol"/>
    </w:rPr>
  </w:style>
  <w:style w:type="character" w:customStyle="1" w:styleId="ListLabel326">
    <w:name w:val="ListLabel 326"/>
    <w:qFormat/>
    <w:rsid w:val="00F12A82"/>
    <w:rPr>
      <w:rFonts w:cs="Symbol"/>
    </w:rPr>
  </w:style>
  <w:style w:type="character" w:customStyle="1" w:styleId="ListLabel327">
    <w:name w:val="ListLabel 327"/>
    <w:qFormat/>
    <w:rsid w:val="00F12A82"/>
    <w:rPr>
      <w:rFonts w:cs="Symbol"/>
    </w:rPr>
  </w:style>
  <w:style w:type="character" w:customStyle="1" w:styleId="ListLabel328">
    <w:name w:val="ListLabel 328"/>
    <w:qFormat/>
    <w:rsid w:val="00F12A82"/>
    <w:rPr>
      <w:rFonts w:ascii="Arial" w:hAnsi="Arial" w:cs="Symbol"/>
      <w:b w:val="0"/>
      <w:sz w:val="22"/>
    </w:rPr>
  </w:style>
  <w:style w:type="character" w:customStyle="1" w:styleId="ListLabel329">
    <w:name w:val="ListLabel 329"/>
    <w:qFormat/>
    <w:rsid w:val="00F12A82"/>
    <w:rPr>
      <w:rFonts w:cs="Symbol"/>
    </w:rPr>
  </w:style>
  <w:style w:type="character" w:customStyle="1" w:styleId="ListLabel330">
    <w:name w:val="ListLabel 330"/>
    <w:qFormat/>
    <w:rsid w:val="00F12A82"/>
    <w:rPr>
      <w:rFonts w:cs="Symbol"/>
    </w:rPr>
  </w:style>
  <w:style w:type="character" w:customStyle="1" w:styleId="ListLabel331">
    <w:name w:val="ListLabel 331"/>
    <w:qFormat/>
    <w:rsid w:val="00F12A82"/>
    <w:rPr>
      <w:rFonts w:cs="Symbol"/>
    </w:rPr>
  </w:style>
  <w:style w:type="character" w:customStyle="1" w:styleId="ListLabel332">
    <w:name w:val="ListLabel 332"/>
    <w:qFormat/>
    <w:rsid w:val="00F12A82"/>
    <w:rPr>
      <w:rFonts w:cs="Symbol"/>
    </w:rPr>
  </w:style>
  <w:style w:type="character" w:customStyle="1" w:styleId="ListLabel333">
    <w:name w:val="ListLabel 333"/>
    <w:qFormat/>
    <w:rsid w:val="00F12A82"/>
    <w:rPr>
      <w:rFonts w:cs="Symbol"/>
    </w:rPr>
  </w:style>
  <w:style w:type="character" w:customStyle="1" w:styleId="ListLabel334">
    <w:name w:val="ListLabel 334"/>
    <w:qFormat/>
    <w:rsid w:val="00F12A82"/>
    <w:rPr>
      <w:rFonts w:cs="Symbol"/>
    </w:rPr>
  </w:style>
  <w:style w:type="character" w:customStyle="1" w:styleId="ListLabel335">
    <w:name w:val="ListLabel 335"/>
    <w:qFormat/>
    <w:rsid w:val="00F12A82"/>
    <w:rPr>
      <w:rFonts w:cs="Symbol"/>
    </w:rPr>
  </w:style>
  <w:style w:type="character" w:customStyle="1" w:styleId="ListLabel336">
    <w:name w:val="ListLabel 336"/>
    <w:qFormat/>
    <w:rsid w:val="00F12A82"/>
    <w:rPr>
      <w:rFonts w:cs="Symbol"/>
    </w:rPr>
  </w:style>
  <w:style w:type="character" w:customStyle="1" w:styleId="ListLabel337">
    <w:name w:val="ListLabel 337"/>
    <w:qFormat/>
    <w:rsid w:val="00F12A82"/>
    <w:rPr>
      <w:rFonts w:ascii="Arial" w:hAnsi="Arial" w:cs="Symbol"/>
      <w:b w:val="0"/>
      <w:sz w:val="22"/>
    </w:rPr>
  </w:style>
  <w:style w:type="character" w:customStyle="1" w:styleId="ListLabel338">
    <w:name w:val="ListLabel 338"/>
    <w:qFormat/>
    <w:rsid w:val="00F12A82"/>
    <w:rPr>
      <w:rFonts w:cs="Symbol"/>
    </w:rPr>
  </w:style>
  <w:style w:type="character" w:customStyle="1" w:styleId="ListLabel339">
    <w:name w:val="ListLabel 339"/>
    <w:qFormat/>
    <w:rsid w:val="00F12A82"/>
    <w:rPr>
      <w:rFonts w:cs="Symbol"/>
    </w:rPr>
  </w:style>
  <w:style w:type="character" w:customStyle="1" w:styleId="ListLabel340">
    <w:name w:val="ListLabel 340"/>
    <w:qFormat/>
    <w:rsid w:val="00F12A82"/>
    <w:rPr>
      <w:rFonts w:cs="Symbol"/>
    </w:rPr>
  </w:style>
  <w:style w:type="character" w:customStyle="1" w:styleId="ListLabel341">
    <w:name w:val="ListLabel 341"/>
    <w:qFormat/>
    <w:rsid w:val="00F12A82"/>
    <w:rPr>
      <w:rFonts w:cs="Symbol"/>
    </w:rPr>
  </w:style>
  <w:style w:type="character" w:customStyle="1" w:styleId="ListLabel342">
    <w:name w:val="ListLabel 342"/>
    <w:qFormat/>
    <w:rsid w:val="00F12A82"/>
    <w:rPr>
      <w:rFonts w:cs="Symbol"/>
    </w:rPr>
  </w:style>
  <w:style w:type="character" w:customStyle="1" w:styleId="ListLabel343">
    <w:name w:val="ListLabel 343"/>
    <w:qFormat/>
    <w:rsid w:val="00F12A82"/>
    <w:rPr>
      <w:rFonts w:cs="Symbol"/>
    </w:rPr>
  </w:style>
  <w:style w:type="character" w:customStyle="1" w:styleId="ListLabel344">
    <w:name w:val="ListLabel 344"/>
    <w:qFormat/>
    <w:rsid w:val="00F12A82"/>
    <w:rPr>
      <w:rFonts w:cs="Symbol"/>
    </w:rPr>
  </w:style>
  <w:style w:type="character" w:customStyle="1" w:styleId="ListLabel345">
    <w:name w:val="ListLabel 345"/>
    <w:qFormat/>
    <w:rsid w:val="00F12A82"/>
    <w:rPr>
      <w:rFonts w:cs="Symbol"/>
    </w:rPr>
  </w:style>
  <w:style w:type="character" w:customStyle="1" w:styleId="ListLabel346">
    <w:name w:val="ListLabel 346"/>
    <w:qFormat/>
    <w:rsid w:val="00F12A82"/>
    <w:rPr>
      <w:rFonts w:ascii="Arial" w:hAnsi="Arial" w:cs="Symbol"/>
      <w:b w:val="0"/>
      <w:sz w:val="22"/>
    </w:rPr>
  </w:style>
  <w:style w:type="character" w:customStyle="1" w:styleId="ListLabel347">
    <w:name w:val="ListLabel 347"/>
    <w:qFormat/>
    <w:rsid w:val="00F12A82"/>
    <w:rPr>
      <w:rFonts w:cs="Symbol"/>
    </w:rPr>
  </w:style>
  <w:style w:type="character" w:customStyle="1" w:styleId="ListLabel348">
    <w:name w:val="ListLabel 348"/>
    <w:qFormat/>
    <w:rsid w:val="00F12A82"/>
    <w:rPr>
      <w:rFonts w:cs="Symbol"/>
    </w:rPr>
  </w:style>
  <w:style w:type="character" w:customStyle="1" w:styleId="ListLabel349">
    <w:name w:val="ListLabel 349"/>
    <w:qFormat/>
    <w:rsid w:val="00F12A82"/>
    <w:rPr>
      <w:rFonts w:cs="Symbol"/>
    </w:rPr>
  </w:style>
  <w:style w:type="character" w:customStyle="1" w:styleId="ListLabel350">
    <w:name w:val="ListLabel 350"/>
    <w:qFormat/>
    <w:rsid w:val="00F12A82"/>
    <w:rPr>
      <w:rFonts w:cs="Symbol"/>
    </w:rPr>
  </w:style>
  <w:style w:type="character" w:customStyle="1" w:styleId="ListLabel351">
    <w:name w:val="ListLabel 351"/>
    <w:qFormat/>
    <w:rsid w:val="00F12A82"/>
    <w:rPr>
      <w:rFonts w:cs="Symbol"/>
    </w:rPr>
  </w:style>
  <w:style w:type="character" w:customStyle="1" w:styleId="ListLabel352">
    <w:name w:val="ListLabel 352"/>
    <w:qFormat/>
    <w:rsid w:val="00F12A82"/>
    <w:rPr>
      <w:rFonts w:cs="Symbol"/>
    </w:rPr>
  </w:style>
  <w:style w:type="character" w:customStyle="1" w:styleId="ListLabel353">
    <w:name w:val="ListLabel 353"/>
    <w:qFormat/>
    <w:rsid w:val="00F12A82"/>
    <w:rPr>
      <w:rFonts w:cs="Symbol"/>
    </w:rPr>
  </w:style>
  <w:style w:type="character" w:customStyle="1" w:styleId="ListLabel354">
    <w:name w:val="ListLabel 354"/>
    <w:qFormat/>
    <w:rsid w:val="00F12A82"/>
    <w:rPr>
      <w:rFonts w:cs="Symbol"/>
    </w:rPr>
  </w:style>
  <w:style w:type="character" w:customStyle="1" w:styleId="ListLabel355">
    <w:name w:val="ListLabel 355"/>
    <w:qFormat/>
    <w:rsid w:val="00F12A82"/>
    <w:rPr>
      <w:rFonts w:ascii="Arial" w:hAnsi="Arial" w:cs="Symbol"/>
      <w:b w:val="0"/>
      <w:sz w:val="22"/>
    </w:rPr>
  </w:style>
  <w:style w:type="character" w:customStyle="1" w:styleId="ListLabel356">
    <w:name w:val="ListLabel 356"/>
    <w:qFormat/>
    <w:rsid w:val="00F12A82"/>
    <w:rPr>
      <w:rFonts w:cs="Symbol"/>
    </w:rPr>
  </w:style>
  <w:style w:type="character" w:customStyle="1" w:styleId="ListLabel357">
    <w:name w:val="ListLabel 357"/>
    <w:qFormat/>
    <w:rsid w:val="00F12A82"/>
    <w:rPr>
      <w:rFonts w:cs="Symbol"/>
    </w:rPr>
  </w:style>
  <w:style w:type="character" w:customStyle="1" w:styleId="ListLabel358">
    <w:name w:val="ListLabel 358"/>
    <w:qFormat/>
    <w:rsid w:val="00F12A82"/>
    <w:rPr>
      <w:rFonts w:cs="Symbol"/>
    </w:rPr>
  </w:style>
  <w:style w:type="character" w:customStyle="1" w:styleId="ListLabel359">
    <w:name w:val="ListLabel 359"/>
    <w:qFormat/>
    <w:rsid w:val="00F12A82"/>
    <w:rPr>
      <w:rFonts w:cs="Symbol"/>
    </w:rPr>
  </w:style>
  <w:style w:type="character" w:customStyle="1" w:styleId="ListLabel360">
    <w:name w:val="ListLabel 360"/>
    <w:qFormat/>
    <w:rsid w:val="00F12A82"/>
    <w:rPr>
      <w:rFonts w:cs="Symbol"/>
    </w:rPr>
  </w:style>
  <w:style w:type="character" w:customStyle="1" w:styleId="ListLabel361">
    <w:name w:val="ListLabel 361"/>
    <w:qFormat/>
    <w:rsid w:val="00F12A82"/>
    <w:rPr>
      <w:rFonts w:cs="Symbol"/>
    </w:rPr>
  </w:style>
  <w:style w:type="character" w:customStyle="1" w:styleId="ListLabel362">
    <w:name w:val="ListLabel 362"/>
    <w:qFormat/>
    <w:rsid w:val="00F12A82"/>
    <w:rPr>
      <w:rFonts w:cs="Symbol"/>
    </w:rPr>
  </w:style>
  <w:style w:type="character" w:customStyle="1" w:styleId="ListLabel363">
    <w:name w:val="ListLabel 363"/>
    <w:qFormat/>
    <w:rsid w:val="00F12A82"/>
    <w:rPr>
      <w:rFonts w:cs="Symbol"/>
    </w:rPr>
  </w:style>
  <w:style w:type="character" w:customStyle="1" w:styleId="ListLabel364">
    <w:name w:val="ListLabel 364"/>
    <w:qFormat/>
    <w:rsid w:val="00F12A82"/>
    <w:rPr>
      <w:rFonts w:ascii="Arial" w:hAnsi="Arial" w:cs="Symbol"/>
      <w:b w:val="0"/>
      <w:sz w:val="22"/>
    </w:rPr>
  </w:style>
  <w:style w:type="character" w:customStyle="1" w:styleId="ListLabel365">
    <w:name w:val="ListLabel 365"/>
    <w:qFormat/>
    <w:rsid w:val="00F12A82"/>
    <w:rPr>
      <w:rFonts w:ascii="Arial" w:hAnsi="Arial" w:cs="Symbol"/>
      <w:b w:val="0"/>
      <w:sz w:val="22"/>
    </w:rPr>
  </w:style>
  <w:style w:type="character" w:customStyle="1" w:styleId="ListLabel366">
    <w:name w:val="ListLabel 366"/>
    <w:qFormat/>
    <w:rsid w:val="00F12A82"/>
    <w:rPr>
      <w:rFonts w:cs="Symbol"/>
    </w:rPr>
  </w:style>
  <w:style w:type="character" w:customStyle="1" w:styleId="ListLabel367">
    <w:name w:val="ListLabel 367"/>
    <w:qFormat/>
    <w:rsid w:val="00F12A82"/>
    <w:rPr>
      <w:rFonts w:cs="Symbol"/>
    </w:rPr>
  </w:style>
  <w:style w:type="character" w:customStyle="1" w:styleId="ListLabel368">
    <w:name w:val="ListLabel 368"/>
    <w:qFormat/>
    <w:rsid w:val="00F12A82"/>
    <w:rPr>
      <w:rFonts w:cs="Symbol"/>
    </w:rPr>
  </w:style>
  <w:style w:type="character" w:customStyle="1" w:styleId="ListLabel369">
    <w:name w:val="ListLabel 369"/>
    <w:qFormat/>
    <w:rsid w:val="00F12A82"/>
    <w:rPr>
      <w:rFonts w:cs="Symbol"/>
    </w:rPr>
  </w:style>
  <w:style w:type="character" w:customStyle="1" w:styleId="ListLabel370">
    <w:name w:val="ListLabel 370"/>
    <w:qFormat/>
    <w:rsid w:val="00F12A82"/>
    <w:rPr>
      <w:rFonts w:cs="Symbol"/>
    </w:rPr>
  </w:style>
  <w:style w:type="character" w:customStyle="1" w:styleId="ListLabel371">
    <w:name w:val="ListLabel 371"/>
    <w:qFormat/>
    <w:rsid w:val="00F12A82"/>
    <w:rPr>
      <w:rFonts w:cs="Symbol"/>
    </w:rPr>
  </w:style>
  <w:style w:type="character" w:customStyle="1" w:styleId="ListLabel372">
    <w:name w:val="ListLabel 372"/>
    <w:qFormat/>
    <w:rsid w:val="00F12A82"/>
    <w:rPr>
      <w:rFonts w:cs="Symbol"/>
    </w:rPr>
  </w:style>
  <w:style w:type="character" w:customStyle="1" w:styleId="ListLabel373">
    <w:name w:val="ListLabel 373"/>
    <w:qFormat/>
    <w:rsid w:val="00F12A82"/>
    <w:rPr>
      <w:rFonts w:ascii="Arial" w:hAnsi="Arial" w:cs="Symbol"/>
      <w:b w:val="0"/>
      <w:sz w:val="22"/>
    </w:rPr>
  </w:style>
  <w:style w:type="character" w:customStyle="1" w:styleId="ListLabel374">
    <w:name w:val="ListLabel 374"/>
    <w:qFormat/>
    <w:rsid w:val="00F12A82"/>
    <w:rPr>
      <w:rFonts w:cs="Symbol"/>
    </w:rPr>
  </w:style>
  <w:style w:type="character" w:customStyle="1" w:styleId="ListLabel375">
    <w:name w:val="ListLabel 375"/>
    <w:qFormat/>
    <w:rsid w:val="00F12A82"/>
    <w:rPr>
      <w:rFonts w:cs="Symbol"/>
    </w:rPr>
  </w:style>
  <w:style w:type="character" w:customStyle="1" w:styleId="ListLabel376">
    <w:name w:val="ListLabel 376"/>
    <w:qFormat/>
    <w:rsid w:val="00F12A82"/>
    <w:rPr>
      <w:rFonts w:cs="Symbol"/>
    </w:rPr>
  </w:style>
  <w:style w:type="character" w:customStyle="1" w:styleId="ListLabel377">
    <w:name w:val="ListLabel 377"/>
    <w:qFormat/>
    <w:rsid w:val="00F12A82"/>
    <w:rPr>
      <w:rFonts w:cs="Symbol"/>
    </w:rPr>
  </w:style>
  <w:style w:type="character" w:customStyle="1" w:styleId="ListLabel378">
    <w:name w:val="ListLabel 378"/>
    <w:qFormat/>
    <w:rsid w:val="00F12A82"/>
    <w:rPr>
      <w:rFonts w:cs="Symbol"/>
    </w:rPr>
  </w:style>
  <w:style w:type="character" w:customStyle="1" w:styleId="ListLabel379">
    <w:name w:val="ListLabel 379"/>
    <w:qFormat/>
    <w:rsid w:val="00F12A82"/>
    <w:rPr>
      <w:rFonts w:cs="Symbol"/>
    </w:rPr>
  </w:style>
  <w:style w:type="character" w:customStyle="1" w:styleId="ListLabel380">
    <w:name w:val="ListLabel 380"/>
    <w:qFormat/>
    <w:rsid w:val="00F12A82"/>
    <w:rPr>
      <w:rFonts w:cs="Symbol"/>
    </w:rPr>
  </w:style>
  <w:style w:type="character" w:customStyle="1" w:styleId="ListLabel381">
    <w:name w:val="ListLabel 381"/>
    <w:qFormat/>
    <w:rsid w:val="00F12A82"/>
    <w:rPr>
      <w:rFonts w:cs="Symbol"/>
    </w:rPr>
  </w:style>
  <w:style w:type="character" w:customStyle="1" w:styleId="ListLabel382">
    <w:name w:val="ListLabel 382"/>
    <w:qFormat/>
    <w:rsid w:val="00F12A82"/>
    <w:rPr>
      <w:rFonts w:ascii="Arial" w:hAnsi="Arial" w:cs="Symbol"/>
      <w:b w:val="0"/>
      <w:sz w:val="22"/>
    </w:rPr>
  </w:style>
  <w:style w:type="character" w:customStyle="1" w:styleId="ListLabel383">
    <w:name w:val="ListLabel 383"/>
    <w:qFormat/>
    <w:rsid w:val="00F12A82"/>
    <w:rPr>
      <w:rFonts w:cs="Symbol"/>
    </w:rPr>
  </w:style>
  <w:style w:type="character" w:customStyle="1" w:styleId="ListLabel384">
    <w:name w:val="ListLabel 384"/>
    <w:qFormat/>
    <w:rsid w:val="00F12A82"/>
    <w:rPr>
      <w:rFonts w:cs="Symbol"/>
    </w:rPr>
  </w:style>
  <w:style w:type="character" w:customStyle="1" w:styleId="ListLabel385">
    <w:name w:val="ListLabel 385"/>
    <w:qFormat/>
    <w:rsid w:val="00F12A82"/>
    <w:rPr>
      <w:rFonts w:cs="Symbol"/>
    </w:rPr>
  </w:style>
  <w:style w:type="character" w:customStyle="1" w:styleId="ListLabel386">
    <w:name w:val="ListLabel 386"/>
    <w:qFormat/>
    <w:rsid w:val="00F12A82"/>
    <w:rPr>
      <w:rFonts w:cs="Symbol"/>
    </w:rPr>
  </w:style>
  <w:style w:type="character" w:customStyle="1" w:styleId="ListLabel387">
    <w:name w:val="ListLabel 387"/>
    <w:qFormat/>
    <w:rsid w:val="00F12A82"/>
    <w:rPr>
      <w:rFonts w:cs="Symbol"/>
    </w:rPr>
  </w:style>
  <w:style w:type="character" w:customStyle="1" w:styleId="ListLabel388">
    <w:name w:val="ListLabel 388"/>
    <w:qFormat/>
    <w:rsid w:val="00F12A82"/>
    <w:rPr>
      <w:rFonts w:cs="Symbol"/>
    </w:rPr>
  </w:style>
  <w:style w:type="character" w:customStyle="1" w:styleId="ListLabel389">
    <w:name w:val="ListLabel 389"/>
    <w:qFormat/>
    <w:rsid w:val="00F12A82"/>
    <w:rPr>
      <w:rFonts w:cs="Symbol"/>
    </w:rPr>
  </w:style>
  <w:style w:type="character" w:customStyle="1" w:styleId="ListLabel390">
    <w:name w:val="ListLabel 390"/>
    <w:qFormat/>
    <w:rsid w:val="00F12A82"/>
    <w:rPr>
      <w:rFonts w:cs="Symbol"/>
    </w:rPr>
  </w:style>
  <w:style w:type="character" w:customStyle="1" w:styleId="ListLabel391">
    <w:name w:val="ListLabel 391"/>
    <w:qFormat/>
    <w:rsid w:val="00F12A82"/>
    <w:rPr>
      <w:rFonts w:ascii="Arial" w:hAnsi="Arial" w:cs="Symbol"/>
      <w:b w:val="0"/>
      <w:sz w:val="22"/>
    </w:rPr>
  </w:style>
  <w:style w:type="character" w:customStyle="1" w:styleId="ListLabel392">
    <w:name w:val="ListLabel 392"/>
    <w:qFormat/>
    <w:rsid w:val="00F12A82"/>
    <w:rPr>
      <w:rFonts w:cs="Symbol"/>
    </w:rPr>
  </w:style>
  <w:style w:type="character" w:customStyle="1" w:styleId="ListLabel393">
    <w:name w:val="ListLabel 393"/>
    <w:qFormat/>
    <w:rsid w:val="00F12A82"/>
    <w:rPr>
      <w:rFonts w:cs="Symbol"/>
    </w:rPr>
  </w:style>
  <w:style w:type="character" w:customStyle="1" w:styleId="ListLabel394">
    <w:name w:val="ListLabel 394"/>
    <w:qFormat/>
    <w:rsid w:val="00F12A82"/>
    <w:rPr>
      <w:rFonts w:cs="Symbol"/>
    </w:rPr>
  </w:style>
  <w:style w:type="character" w:customStyle="1" w:styleId="ListLabel395">
    <w:name w:val="ListLabel 395"/>
    <w:qFormat/>
    <w:rsid w:val="00F12A82"/>
    <w:rPr>
      <w:rFonts w:cs="Symbol"/>
    </w:rPr>
  </w:style>
  <w:style w:type="character" w:customStyle="1" w:styleId="ListLabel396">
    <w:name w:val="ListLabel 396"/>
    <w:qFormat/>
    <w:rsid w:val="00F12A82"/>
    <w:rPr>
      <w:rFonts w:cs="Symbol"/>
    </w:rPr>
  </w:style>
  <w:style w:type="character" w:customStyle="1" w:styleId="ListLabel397">
    <w:name w:val="ListLabel 397"/>
    <w:qFormat/>
    <w:rsid w:val="00F12A82"/>
    <w:rPr>
      <w:rFonts w:cs="Symbol"/>
    </w:rPr>
  </w:style>
  <w:style w:type="character" w:customStyle="1" w:styleId="ListLabel398">
    <w:name w:val="ListLabel 398"/>
    <w:qFormat/>
    <w:rsid w:val="00F12A82"/>
    <w:rPr>
      <w:rFonts w:cs="Symbol"/>
    </w:rPr>
  </w:style>
  <w:style w:type="character" w:customStyle="1" w:styleId="ListLabel399">
    <w:name w:val="ListLabel 399"/>
    <w:qFormat/>
    <w:rsid w:val="00F12A82"/>
    <w:rPr>
      <w:rFonts w:cs="Symbol"/>
    </w:rPr>
  </w:style>
  <w:style w:type="character" w:customStyle="1" w:styleId="ListLabel400">
    <w:name w:val="ListLabel 400"/>
    <w:qFormat/>
    <w:rsid w:val="00F12A82"/>
    <w:rPr>
      <w:rFonts w:ascii="Arial" w:hAnsi="Arial" w:cs="Symbol"/>
      <w:b w:val="0"/>
      <w:sz w:val="22"/>
    </w:rPr>
  </w:style>
  <w:style w:type="character" w:customStyle="1" w:styleId="ListLabel401">
    <w:name w:val="ListLabel 401"/>
    <w:qFormat/>
    <w:rsid w:val="00F12A82"/>
    <w:rPr>
      <w:rFonts w:cs="Symbol"/>
    </w:rPr>
  </w:style>
  <w:style w:type="character" w:customStyle="1" w:styleId="ListLabel402">
    <w:name w:val="ListLabel 402"/>
    <w:qFormat/>
    <w:rsid w:val="00F12A82"/>
    <w:rPr>
      <w:rFonts w:cs="Symbol"/>
    </w:rPr>
  </w:style>
  <w:style w:type="character" w:customStyle="1" w:styleId="ListLabel403">
    <w:name w:val="ListLabel 403"/>
    <w:qFormat/>
    <w:rsid w:val="00F12A82"/>
    <w:rPr>
      <w:rFonts w:cs="Symbol"/>
    </w:rPr>
  </w:style>
  <w:style w:type="character" w:customStyle="1" w:styleId="ListLabel404">
    <w:name w:val="ListLabel 404"/>
    <w:qFormat/>
    <w:rsid w:val="00F12A82"/>
    <w:rPr>
      <w:rFonts w:cs="Symbol"/>
    </w:rPr>
  </w:style>
  <w:style w:type="character" w:customStyle="1" w:styleId="ListLabel405">
    <w:name w:val="ListLabel 405"/>
    <w:qFormat/>
    <w:rsid w:val="00F12A82"/>
    <w:rPr>
      <w:rFonts w:cs="Symbol"/>
    </w:rPr>
  </w:style>
  <w:style w:type="character" w:customStyle="1" w:styleId="ListLabel406">
    <w:name w:val="ListLabel 406"/>
    <w:qFormat/>
    <w:rsid w:val="00F12A82"/>
    <w:rPr>
      <w:rFonts w:cs="Symbol"/>
    </w:rPr>
  </w:style>
  <w:style w:type="character" w:customStyle="1" w:styleId="ListLabel407">
    <w:name w:val="ListLabel 407"/>
    <w:qFormat/>
    <w:rsid w:val="00F12A82"/>
    <w:rPr>
      <w:rFonts w:cs="Symbol"/>
    </w:rPr>
  </w:style>
  <w:style w:type="character" w:customStyle="1" w:styleId="ListLabel408">
    <w:name w:val="ListLabel 408"/>
    <w:qFormat/>
    <w:rsid w:val="00F12A82"/>
    <w:rPr>
      <w:rFonts w:cs="Symbol"/>
    </w:rPr>
  </w:style>
  <w:style w:type="character" w:customStyle="1" w:styleId="ListLabel409">
    <w:name w:val="ListLabel 409"/>
    <w:qFormat/>
    <w:rsid w:val="00F12A82"/>
    <w:rPr>
      <w:rFonts w:ascii="Arial" w:hAnsi="Arial" w:cs="Symbol"/>
      <w:b w:val="0"/>
      <w:sz w:val="22"/>
    </w:rPr>
  </w:style>
  <w:style w:type="character" w:customStyle="1" w:styleId="ListLabel410">
    <w:name w:val="ListLabel 410"/>
    <w:qFormat/>
    <w:rsid w:val="00F12A82"/>
    <w:rPr>
      <w:rFonts w:ascii="Arial" w:hAnsi="Arial" w:cs="Symbol"/>
      <w:b w:val="0"/>
      <w:sz w:val="22"/>
    </w:rPr>
  </w:style>
  <w:style w:type="character" w:customStyle="1" w:styleId="ListLabel411">
    <w:name w:val="ListLabel 411"/>
    <w:qFormat/>
    <w:rsid w:val="00F12A82"/>
    <w:rPr>
      <w:rFonts w:cs="Symbol"/>
    </w:rPr>
  </w:style>
  <w:style w:type="character" w:customStyle="1" w:styleId="ListLabel412">
    <w:name w:val="ListLabel 412"/>
    <w:qFormat/>
    <w:rsid w:val="00F12A82"/>
    <w:rPr>
      <w:rFonts w:cs="Symbol"/>
    </w:rPr>
  </w:style>
  <w:style w:type="character" w:customStyle="1" w:styleId="ListLabel413">
    <w:name w:val="ListLabel 413"/>
    <w:qFormat/>
    <w:rsid w:val="00F12A82"/>
    <w:rPr>
      <w:rFonts w:cs="Symbol"/>
    </w:rPr>
  </w:style>
  <w:style w:type="character" w:customStyle="1" w:styleId="ListLabel414">
    <w:name w:val="ListLabel 414"/>
    <w:qFormat/>
    <w:rsid w:val="00F12A82"/>
    <w:rPr>
      <w:rFonts w:cs="Symbol"/>
    </w:rPr>
  </w:style>
  <w:style w:type="character" w:customStyle="1" w:styleId="ListLabel415">
    <w:name w:val="ListLabel 415"/>
    <w:qFormat/>
    <w:rsid w:val="00F12A82"/>
    <w:rPr>
      <w:rFonts w:cs="Symbol"/>
    </w:rPr>
  </w:style>
  <w:style w:type="character" w:customStyle="1" w:styleId="ListLabel416">
    <w:name w:val="ListLabel 416"/>
    <w:qFormat/>
    <w:rsid w:val="00F12A82"/>
    <w:rPr>
      <w:rFonts w:cs="Symbol"/>
    </w:rPr>
  </w:style>
  <w:style w:type="character" w:customStyle="1" w:styleId="ListLabel417">
    <w:name w:val="ListLabel 417"/>
    <w:qFormat/>
    <w:rsid w:val="00F12A82"/>
    <w:rPr>
      <w:rFonts w:cs="Symbol"/>
    </w:rPr>
  </w:style>
  <w:style w:type="character" w:customStyle="1" w:styleId="ListLabel418">
    <w:name w:val="ListLabel 418"/>
    <w:qFormat/>
    <w:rsid w:val="00F12A82"/>
    <w:rPr>
      <w:rFonts w:ascii="Arial" w:hAnsi="Arial" w:cs="Symbol"/>
      <w:b w:val="0"/>
      <w:sz w:val="22"/>
    </w:rPr>
  </w:style>
  <w:style w:type="character" w:customStyle="1" w:styleId="ListLabel419">
    <w:name w:val="ListLabel 419"/>
    <w:qFormat/>
    <w:rsid w:val="00F12A82"/>
    <w:rPr>
      <w:rFonts w:cs="Symbol"/>
    </w:rPr>
  </w:style>
  <w:style w:type="character" w:customStyle="1" w:styleId="ListLabel420">
    <w:name w:val="ListLabel 420"/>
    <w:qFormat/>
    <w:rsid w:val="00F12A82"/>
    <w:rPr>
      <w:rFonts w:cs="Symbol"/>
    </w:rPr>
  </w:style>
  <w:style w:type="character" w:customStyle="1" w:styleId="ListLabel421">
    <w:name w:val="ListLabel 421"/>
    <w:qFormat/>
    <w:rsid w:val="00F12A82"/>
    <w:rPr>
      <w:rFonts w:cs="Symbol"/>
    </w:rPr>
  </w:style>
  <w:style w:type="character" w:customStyle="1" w:styleId="ListLabel422">
    <w:name w:val="ListLabel 422"/>
    <w:qFormat/>
    <w:rsid w:val="00F12A82"/>
    <w:rPr>
      <w:rFonts w:cs="Symbol"/>
    </w:rPr>
  </w:style>
  <w:style w:type="character" w:customStyle="1" w:styleId="ListLabel423">
    <w:name w:val="ListLabel 423"/>
    <w:qFormat/>
    <w:rsid w:val="00F12A82"/>
    <w:rPr>
      <w:rFonts w:cs="Symbol"/>
    </w:rPr>
  </w:style>
  <w:style w:type="character" w:customStyle="1" w:styleId="ListLabel424">
    <w:name w:val="ListLabel 424"/>
    <w:qFormat/>
    <w:rsid w:val="00F12A82"/>
    <w:rPr>
      <w:rFonts w:cs="Symbol"/>
    </w:rPr>
  </w:style>
  <w:style w:type="character" w:customStyle="1" w:styleId="ListLabel425">
    <w:name w:val="ListLabel 425"/>
    <w:qFormat/>
    <w:rsid w:val="00F12A82"/>
    <w:rPr>
      <w:rFonts w:cs="Symbol"/>
    </w:rPr>
  </w:style>
  <w:style w:type="character" w:customStyle="1" w:styleId="ListLabel426">
    <w:name w:val="ListLabel 426"/>
    <w:qFormat/>
    <w:rsid w:val="00F12A82"/>
    <w:rPr>
      <w:rFonts w:cs="Symbol"/>
    </w:rPr>
  </w:style>
  <w:style w:type="character" w:customStyle="1" w:styleId="ListLabel427">
    <w:name w:val="ListLabel 427"/>
    <w:qFormat/>
    <w:rsid w:val="00F12A82"/>
    <w:rPr>
      <w:rFonts w:ascii="Arial" w:hAnsi="Arial" w:cs="Symbol"/>
      <w:b w:val="0"/>
      <w:sz w:val="22"/>
    </w:rPr>
  </w:style>
  <w:style w:type="character" w:customStyle="1" w:styleId="ListLabel428">
    <w:name w:val="ListLabel 428"/>
    <w:qFormat/>
    <w:rsid w:val="00F12A82"/>
    <w:rPr>
      <w:rFonts w:cs="Symbol"/>
    </w:rPr>
  </w:style>
  <w:style w:type="character" w:customStyle="1" w:styleId="ListLabel429">
    <w:name w:val="ListLabel 429"/>
    <w:qFormat/>
    <w:rsid w:val="00F12A82"/>
    <w:rPr>
      <w:rFonts w:cs="Symbol"/>
    </w:rPr>
  </w:style>
  <w:style w:type="character" w:customStyle="1" w:styleId="ListLabel430">
    <w:name w:val="ListLabel 430"/>
    <w:qFormat/>
    <w:rsid w:val="00F12A82"/>
    <w:rPr>
      <w:rFonts w:cs="Symbol"/>
    </w:rPr>
  </w:style>
  <w:style w:type="character" w:customStyle="1" w:styleId="ListLabel431">
    <w:name w:val="ListLabel 431"/>
    <w:qFormat/>
    <w:rsid w:val="00F12A82"/>
    <w:rPr>
      <w:rFonts w:cs="Symbol"/>
    </w:rPr>
  </w:style>
  <w:style w:type="character" w:customStyle="1" w:styleId="ListLabel432">
    <w:name w:val="ListLabel 432"/>
    <w:qFormat/>
    <w:rsid w:val="00F12A82"/>
    <w:rPr>
      <w:rFonts w:cs="Symbol"/>
    </w:rPr>
  </w:style>
  <w:style w:type="character" w:customStyle="1" w:styleId="ListLabel433">
    <w:name w:val="ListLabel 433"/>
    <w:qFormat/>
    <w:rsid w:val="00F12A82"/>
    <w:rPr>
      <w:rFonts w:cs="Symbol"/>
    </w:rPr>
  </w:style>
  <w:style w:type="character" w:customStyle="1" w:styleId="ListLabel434">
    <w:name w:val="ListLabel 434"/>
    <w:qFormat/>
    <w:rsid w:val="00F12A82"/>
    <w:rPr>
      <w:rFonts w:cs="Symbol"/>
    </w:rPr>
  </w:style>
  <w:style w:type="character" w:customStyle="1" w:styleId="ListLabel435">
    <w:name w:val="ListLabel 435"/>
    <w:qFormat/>
    <w:rsid w:val="00F12A82"/>
    <w:rPr>
      <w:rFonts w:cs="Symbol"/>
    </w:rPr>
  </w:style>
  <w:style w:type="character" w:customStyle="1" w:styleId="ListLabel436">
    <w:name w:val="ListLabel 436"/>
    <w:qFormat/>
    <w:rsid w:val="00F12A82"/>
    <w:rPr>
      <w:rFonts w:ascii="Arial" w:hAnsi="Arial" w:cs="Symbol"/>
      <w:b w:val="0"/>
      <w:sz w:val="22"/>
    </w:rPr>
  </w:style>
  <w:style w:type="character" w:customStyle="1" w:styleId="ListLabel437">
    <w:name w:val="ListLabel 437"/>
    <w:qFormat/>
    <w:rsid w:val="00F12A82"/>
    <w:rPr>
      <w:rFonts w:cs="Symbol"/>
    </w:rPr>
  </w:style>
  <w:style w:type="character" w:customStyle="1" w:styleId="ListLabel438">
    <w:name w:val="ListLabel 438"/>
    <w:qFormat/>
    <w:rsid w:val="00F12A82"/>
    <w:rPr>
      <w:rFonts w:cs="Symbol"/>
    </w:rPr>
  </w:style>
  <w:style w:type="character" w:customStyle="1" w:styleId="ListLabel439">
    <w:name w:val="ListLabel 439"/>
    <w:qFormat/>
    <w:rsid w:val="00F12A82"/>
    <w:rPr>
      <w:rFonts w:cs="Symbol"/>
    </w:rPr>
  </w:style>
  <w:style w:type="character" w:customStyle="1" w:styleId="ListLabel440">
    <w:name w:val="ListLabel 440"/>
    <w:qFormat/>
    <w:rsid w:val="00F12A82"/>
    <w:rPr>
      <w:rFonts w:cs="Symbol"/>
    </w:rPr>
  </w:style>
  <w:style w:type="character" w:customStyle="1" w:styleId="ListLabel441">
    <w:name w:val="ListLabel 441"/>
    <w:qFormat/>
    <w:rsid w:val="00F12A82"/>
    <w:rPr>
      <w:rFonts w:cs="Symbol"/>
    </w:rPr>
  </w:style>
  <w:style w:type="character" w:customStyle="1" w:styleId="ListLabel442">
    <w:name w:val="ListLabel 442"/>
    <w:qFormat/>
    <w:rsid w:val="00F12A82"/>
    <w:rPr>
      <w:rFonts w:cs="Symbol"/>
    </w:rPr>
  </w:style>
  <w:style w:type="character" w:customStyle="1" w:styleId="ListLabel443">
    <w:name w:val="ListLabel 443"/>
    <w:qFormat/>
    <w:rsid w:val="00F12A82"/>
    <w:rPr>
      <w:rFonts w:cs="Symbol"/>
    </w:rPr>
  </w:style>
  <w:style w:type="character" w:customStyle="1" w:styleId="ListLabel444">
    <w:name w:val="ListLabel 444"/>
    <w:qFormat/>
    <w:rsid w:val="00F12A82"/>
    <w:rPr>
      <w:rFonts w:cs="Symbol"/>
    </w:rPr>
  </w:style>
  <w:style w:type="character" w:customStyle="1" w:styleId="ListLabel445">
    <w:name w:val="ListLabel 445"/>
    <w:qFormat/>
    <w:rsid w:val="00F12A82"/>
    <w:rPr>
      <w:rFonts w:ascii="Arial" w:hAnsi="Arial" w:cs="Symbol"/>
      <w:b w:val="0"/>
      <w:sz w:val="22"/>
    </w:rPr>
  </w:style>
  <w:style w:type="character" w:customStyle="1" w:styleId="ListLabel446">
    <w:name w:val="ListLabel 446"/>
    <w:qFormat/>
    <w:rsid w:val="00F12A82"/>
    <w:rPr>
      <w:rFonts w:cs="Symbol"/>
    </w:rPr>
  </w:style>
  <w:style w:type="character" w:customStyle="1" w:styleId="ListLabel447">
    <w:name w:val="ListLabel 447"/>
    <w:qFormat/>
    <w:rsid w:val="00F12A82"/>
    <w:rPr>
      <w:rFonts w:cs="Symbol"/>
    </w:rPr>
  </w:style>
  <w:style w:type="character" w:customStyle="1" w:styleId="ListLabel448">
    <w:name w:val="ListLabel 448"/>
    <w:qFormat/>
    <w:rsid w:val="00F12A82"/>
    <w:rPr>
      <w:rFonts w:cs="Symbol"/>
    </w:rPr>
  </w:style>
  <w:style w:type="character" w:customStyle="1" w:styleId="ListLabel449">
    <w:name w:val="ListLabel 449"/>
    <w:qFormat/>
    <w:rsid w:val="00F12A82"/>
    <w:rPr>
      <w:rFonts w:cs="Symbol"/>
    </w:rPr>
  </w:style>
  <w:style w:type="character" w:customStyle="1" w:styleId="ListLabel450">
    <w:name w:val="ListLabel 450"/>
    <w:qFormat/>
    <w:rsid w:val="00F12A82"/>
    <w:rPr>
      <w:rFonts w:cs="Symbol"/>
    </w:rPr>
  </w:style>
  <w:style w:type="character" w:customStyle="1" w:styleId="ListLabel451">
    <w:name w:val="ListLabel 451"/>
    <w:qFormat/>
    <w:rsid w:val="00F12A82"/>
    <w:rPr>
      <w:rFonts w:cs="Symbol"/>
    </w:rPr>
  </w:style>
  <w:style w:type="character" w:customStyle="1" w:styleId="ListLabel452">
    <w:name w:val="ListLabel 452"/>
    <w:qFormat/>
    <w:rsid w:val="00F12A82"/>
    <w:rPr>
      <w:rFonts w:cs="Symbol"/>
    </w:rPr>
  </w:style>
  <w:style w:type="character" w:customStyle="1" w:styleId="ListLabel453">
    <w:name w:val="ListLabel 453"/>
    <w:qFormat/>
    <w:rsid w:val="00F12A82"/>
    <w:rPr>
      <w:rFonts w:cs="Symbol"/>
    </w:rPr>
  </w:style>
  <w:style w:type="character" w:customStyle="1" w:styleId="ListLabel454">
    <w:name w:val="ListLabel 454"/>
    <w:qFormat/>
    <w:rsid w:val="00F12A82"/>
    <w:rPr>
      <w:rFonts w:ascii="Arial" w:hAnsi="Arial" w:cs="Symbol"/>
      <w:b w:val="0"/>
      <w:sz w:val="22"/>
    </w:rPr>
  </w:style>
  <w:style w:type="character" w:customStyle="1" w:styleId="ListLabel455">
    <w:name w:val="ListLabel 455"/>
    <w:qFormat/>
    <w:rsid w:val="00F12A82"/>
    <w:rPr>
      <w:rFonts w:ascii="Arial" w:hAnsi="Arial" w:cs="Symbol"/>
      <w:b w:val="0"/>
      <w:sz w:val="22"/>
    </w:rPr>
  </w:style>
  <w:style w:type="character" w:customStyle="1" w:styleId="ListLabel456">
    <w:name w:val="ListLabel 456"/>
    <w:qFormat/>
    <w:rsid w:val="00F12A82"/>
    <w:rPr>
      <w:rFonts w:cs="Symbol"/>
    </w:rPr>
  </w:style>
  <w:style w:type="character" w:customStyle="1" w:styleId="ListLabel457">
    <w:name w:val="ListLabel 457"/>
    <w:qFormat/>
    <w:rsid w:val="00F12A82"/>
    <w:rPr>
      <w:rFonts w:cs="Symbol"/>
    </w:rPr>
  </w:style>
  <w:style w:type="character" w:customStyle="1" w:styleId="ListLabel458">
    <w:name w:val="ListLabel 458"/>
    <w:qFormat/>
    <w:rsid w:val="00F12A82"/>
    <w:rPr>
      <w:rFonts w:cs="Symbol"/>
    </w:rPr>
  </w:style>
  <w:style w:type="character" w:customStyle="1" w:styleId="ListLabel459">
    <w:name w:val="ListLabel 459"/>
    <w:qFormat/>
    <w:rsid w:val="00F12A82"/>
    <w:rPr>
      <w:rFonts w:cs="Symbol"/>
    </w:rPr>
  </w:style>
  <w:style w:type="character" w:customStyle="1" w:styleId="ListLabel460">
    <w:name w:val="ListLabel 460"/>
    <w:qFormat/>
    <w:rsid w:val="00F12A82"/>
    <w:rPr>
      <w:rFonts w:cs="Symbol"/>
    </w:rPr>
  </w:style>
  <w:style w:type="character" w:customStyle="1" w:styleId="ListLabel461">
    <w:name w:val="ListLabel 461"/>
    <w:qFormat/>
    <w:rsid w:val="00F12A82"/>
    <w:rPr>
      <w:rFonts w:cs="Symbol"/>
    </w:rPr>
  </w:style>
  <w:style w:type="character" w:customStyle="1" w:styleId="ListLabel462">
    <w:name w:val="ListLabel 462"/>
    <w:qFormat/>
    <w:rsid w:val="00F12A82"/>
    <w:rPr>
      <w:rFonts w:cs="Symbol"/>
    </w:rPr>
  </w:style>
  <w:style w:type="character" w:customStyle="1" w:styleId="ListLabel463">
    <w:name w:val="ListLabel 463"/>
    <w:qFormat/>
    <w:rsid w:val="00F12A82"/>
    <w:rPr>
      <w:rFonts w:ascii="Arial" w:hAnsi="Arial" w:cs="Symbol"/>
      <w:b w:val="0"/>
      <w:sz w:val="22"/>
    </w:rPr>
  </w:style>
  <w:style w:type="character" w:customStyle="1" w:styleId="ListLabel464">
    <w:name w:val="ListLabel 464"/>
    <w:qFormat/>
    <w:rsid w:val="00F12A82"/>
    <w:rPr>
      <w:rFonts w:cs="Symbol"/>
    </w:rPr>
  </w:style>
  <w:style w:type="character" w:customStyle="1" w:styleId="ListLabel465">
    <w:name w:val="ListLabel 465"/>
    <w:qFormat/>
    <w:rsid w:val="00F12A82"/>
    <w:rPr>
      <w:rFonts w:cs="Symbol"/>
    </w:rPr>
  </w:style>
  <w:style w:type="character" w:customStyle="1" w:styleId="ListLabel466">
    <w:name w:val="ListLabel 466"/>
    <w:qFormat/>
    <w:rsid w:val="00F12A82"/>
    <w:rPr>
      <w:rFonts w:cs="Symbol"/>
    </w:rPr>
  </w:style>
  <w:style w:type="character" w:customStyle="1" w:styleId="ListLabel467">
    <w:name w:val="ListLabel 467"/>
    <w:qFormat/>
    <w:rsid w:val="00F12A82"/>
    <w:rPr>
      <w:rFonts w:cs="Symbol"/>
    </w:rPr>
  </w:style>
  <w:style w:type="character" w:customStyle="1" w:styleId="ListLabel468">
    <w:name w:val="ListLabel 468"/>
    <w:qFormat/>
    <w:rsid w:val="00F12A82"/>
    <w:rPr>
      <w:rFonts w:cs="Symbol"/>
    </w:rPr>
  </w:style>
  <w:style w:type="character" w:customStyle="1" w:styleId="ListLabel469">
    <w:name w:val="ListLabel 469"/>
    <w:qFormat/>
    <w:rsid w:val="00F12A82"/>
    <w:rPr>
      <w:rFonts w:cs="Symbol"/>
    </w:rPr>
  </w:style>
  <w:style w:type="character" w:customStyle="1" w:styleId="ListLabel470">
    <w:name w:val="ListLabel 470"/>
    <w:qFormat/>
    <w:rsid w:val="00F12A82"/>
    <w:rPr>
      <w:rFonts w:cs="Symbol"/>
    </w:rPr>
  </w:style>
  <w:style w:type="character" w:customStyle="1" w:styleId="ListLabel471">
    <w:name w:val="ListLabel 471"/>
    <w:qFormat/>
    <w:rsid w:val="00F12A82"/>
    <w:rPr>
      <w:rFonts w:cs="Symbol"/>
    </w:rPr>
  </w:style>
  <w:style w:type="character" w:customStyle="1" w:styleId="ListLabel472">
    <w:name w:val="ListLabel 472"/>
    <w:qFormat/>
    <w:rsid w:val="00F12A82"/>
    <w:rPr>
      <w:rFonts w:ascii="Arial" w:hAnsi="Arial" w:cs="Symbol"/>
      <w:b w:val="0"/>
      <w:sz w:val="22"/>
    </w:rPr>
  </w:style>
  <w:style w:type="character" w:customStyle="1" w:styleId="ListLabel473">
    <w:name w:val="ListLabel 473"/>
    <w:qFormat/>
    <w:rsid w:val="00F12A82"/>
    <w:rPr>
      <w:rFonts w:cs="Symbol"/>
    </w:rPr>
  </w:style>
  <w:style w:type="character" w:customStyle="1" w:styleId="ListLabel474">
    <w:name w:val="ListLabel 474"/>
    <w:qFormat/>
    <w:rsid w:val="00F12A82"/>
    <w:rPr>
      <w:rFonts w:cs="Symbol"/>
    </w:rPr>
  </w:style>
  <w:style w:type="character" w:customStyle="1" w:styleId="ListLabel475">
    <w:name w:val="ListLabel 475"/>
    <w:qFormat/>
    <w:rsid w:val="00F12A82"/>
    <w:rPr>
      <w:rFonts w:cs="Symbol"/>
    </w:rPr>
  </w:style>
  <w:style w:type="character" w:customStyle="1" w:styleId="ListLabel476">
    <w:name w:val="ListLabel 476"/>
    <w:qFormat/>
    <w:rsid w:val="00F12A82"/>
    <w:rPr>
      <w:rFonts w:cs="Symbol"/>
    </w:rPr>
  </w:style>
  <w:style w:type="character" w:customStyle="1" w:styleId="ListLabel477">
    <w:name w:val="ListLabel 477"/>
    <w:qFormat/>
    <w:rsid w:val="00F12A82"/>
    <w:rPr>
      <w:rFonts w:cs="Symbol"/>
    </w:rPr>
  </w:style>
  <w:style w:type="character" w:customStyle="1" w:styleId="ListLabel478">
    <w:name w:val="ListLabel 478"/>
    <w:qFormat/>
    <w:rsid w:val="00F12A82"/>
    <w:rPr>
      <w:rFonts w:cs="Symbol"/>
    </w:rPr>
  </w:style>
  <w:style w:type="character" w:customStyle="1" w:styleId="ListLabel479">
    <w:name w:val="ListLabel 479"/>
    <w:qFormat/>
    <w:rsid w:val="00F12A82"/>
    <w:rPr>
      <w:rFonts w:cs="Symbol"/>
    </w:rPr>
  </w:style>
  <w:style w:type="character" w:customStyle="1" w:styleId="ListLabel480">
    <w:name w:val="ListLabel 480"/>
    <w:qFormat/>
    <w:rsid w:val="00F12A82"/>
    <w:rPr>
      <w:rFonts w:cs="Symbol"/>
    </w:rPr>
  </w:style>
  <w:style w:type="character" w:customStyle="1" w:styleId="ListLabel481">
    <w:name w:val="ListLabel 481"/>
    <w:qFormat/>
    <w:rsid w:val="00F12A82"/>
    <w:rPr>
      <w:rFonts w:ascii="Arial" w:hAnsi="Arial" w:cs="Symbol"/>
      <w:b w:val="0"/>
      <w:sz w:val="22"/>
    </w:rPr>
  </w:style>
  <w:style w:type="character" w:customStyle="1" w:styleId="ListLabel482">
    <w:name w:val="ListLabel 482"/>
    <w:qFormat/>
    <w:rsid w:val="00F12A82"/>
    <w:rPr>
      <w:rFonts w:cs="Symbol"/>
    </w:rPr>
  </w:style>
  <w:style w:type="character" w:customStyle="1" w:styleId="ListLabel483">
    <w:name w:val="ListLabel 483"/>
    <w:qFormat/>
    <w:rsid w:val="00F12A82"/>
    <w:rPr>
      <w:rFonts w:cs="Symbol"/>
    </w:rPr>
  </w:style>
  <w:style w:type="character" w:customStyle="1" w:styleId="ListLabel484">
    <w:name w:val="ListLabel 484"/>
    <w:qFormat/>
    <w:rsid w:val="00F12A82"/>
    <w:rPr>
      <w:rFonts w:cs="Symbol"/>
    </w:rPr>
  </w:style>
  <w:style w:type="character" w:customStyle="1" w:styleId="ListLabel485">
    <w:name w:val="ListLabel 485"/>
    <w:qFormat/>
    <w:rsid w:val="00F12A82"/>
    <w:rPr>
      <w:rFonts w:cs="Symbol"/>
    </w:rPr>
  </w:style>
  <w:style w:type="character" w:customStyle="1" w:styleId="ListLabel486">
    <w:name w:val="ListLabel 486"/>
    <w:qFormat/>
    <w:rsid w:val="00F12A82"/>
    <w:rPr>
      <w:rFonts w:cs="Symbol"/>
    </w:rPr>
  </w:style>
  <w:style w:type="character" w:customStyle="1" w:styleId="ListLabel487">
    <w:name w:val="ListLabel 487"/>
    <w:qFormat/>
    <w:rsid w:val="00F12A82"/>
    <w:rPr>
      <w:rFonts w:cs="Symbol"/>
    </w:rPr>
  </w:style>
  <w:style w:type="character" w:customStyle="1" w:styleId="ListLabel488">
    <w:name w:val="ListLabel 488"/>
    <w:qFormat/>
    <w:rsid w:val="00F12A82"/>
    <w:rPr>
      <w:rFonts w:cs="Symbol"/>
    </w:rPr>
  </w:style>
  <w:style w:type="character" w:customStyle="1" w:styleId="ListLabel489">
    <w:name w:val="ListLabel 489"/>
    <w:qFormat/>
    <w:rsid w:val="00F12A82"/>
    <w:rPr>
      <w:rFonts w:cs="Symbol"/>
    </w:rPr>
  </w:style>
  <w:style w:type="character" w:customStyle="1" w:styleId="ListLabel490">
    <w:name w:val="ListLabel 490"/>
    <w:qFormat/>
    <w:rsid w:val="00F12A82"/>
    <w:rPr>
      <w:rFonts w:ascii="Arial" w:hAnsi="Arial" w:cs="Symbol"/>
      <w:b w:val="0"/>
      <w:sz w:val="22"/>
    </w:rPr>
  </w:style>
  <w:style w:type="character" w:customStyle="1" w:styleId="ListLabel491">
    <w:name w:val="ListLabel 491"/>
    <w:qFormat/>
    <w:rsid w:val="00F12A82"/>
    <w:rPr>
      <w:rFonts w:cs="Symbol"/>
    </w:rPr>
  </w:style>
  <w:style w:type="character" w:customStyle="1" w:styleId="ListLabel492">
    <w:name w:val="ListLabel 492"/>
    <w:qFormat/>
    <w:rsid w:val="00F12A82"/>
    <w:rPr>
      <w:rFonts w:cs="Symbol"/>
    </w:rPr>
  </w:style>
  <w:style w:type="character" w:customStyle="1" w:styleId="ListLabel493">
    <w:name w:val="ListLabel 493"/>
    <w:qFormat/>
    <w:rsid w:val="00F12A82"/>
    <w:rPr>
      <w:rFonts w:cs="Symbol"/>
    </w:rPr>
  </w:style>
  <w:style w:type="character" w:customStyle="1" w:styleId="ListLabel494">
    <w:name w:val="ListLabel 494"/>
    <w:qFormat/>
    <w:rsid w:val="00F12A82"/>
    <w:rPr>
      <w:rFonts w:cs="Symbol"/>
    </w:rPr>
  </w:style>
  <w:style w:type="character" w:customStyle="1" w:styleId="ListLabel495">
    <w:name w:val="ListLabel 495"/>
    <w:qFormat/>
    <w:rsid w:val="00F12A82"/>
    <w:rPr>
      <w:rFonts w:cs="Symbol"/>
    </w:rPr>
  </w:style>
  <w:style w:type="character" w:customStyle="1" w:styleId="ListLabel496">
    <w:name w:val="ListLabel 496"/>
    <w:qFormat/>
    <w:rsid w:val="00F12A82"/>
    <w:rPr>
      <w:rFonts w:cs="Symbol"/>
    </w:rPr>
  </w:style>
  <w:style w:type="character" w:customStyle="1" w:styleId="ListLabel497">
    <w:name w:val="ListLabel 497"/>
    <w:qFormat/>
    <w:rsid w:val="00F12A82"/>
    <w:rPr>
      <w:rFonts w:cs="Symbol"/>
    </w:rPr>
  </w:style>
  <w:style w:type="character" w:customStyle="1" w:styleId="ListLabel498">
    <w:name w:val="ListLabel 498"/>
    <w:qFormat/>
    <w:rsid w:val="00F12A82"/>
    <w:rPr>
      <w:rFonts w:cs="Symbol"/>
    </w:rPr>
  </w:style>
  <w:style w:type="character" w:customStyle="1" w:styleId="ListLabel499">
    <w:name w:val="ListLabel 499"/>
    <w:qFormat/>
    <w:rsid w:val="00F12A82"/>
    <w:rPr>
      <w:rFonts w:ascii="Arial" w:hAnsi="Arial" w:cs="Symbol"/>
      <w:b w:val="0"/>
      <w:sz w:val="22"/>
    </w:rPr>
  </w:style>
  <w:style w:type="character" w:customStyle="1" w:styleId="ListLabel500">
    <w:name w:val="ListLabel 500"/>
    <w:qFormat/>
    <w:rsid w:val="00F12A82"/>
    <w:rPr>
      <w:rFonts w:ascii="Arial" w:hAnsi="Arial" w:cs="Symbol"/>
      <w:b w:val="0"/>
      <w:sz w:val="22"/>
    </w:rPr>
  </w:style>
  <w:style w:type="character" w:customStyle="1" w:styleId="ListLabel501">
    <w:name w:val="ListLabel 501"/>
    <w:qFormat/>
    <w:rsid w:val="00F12A82"/>
    <w:rPr>
      <w:rFonts w:cs="Symbol"/>
    </w:rPr>
  </w:style>
  <w:style w:type="character" w:customStyle="1" w:styleId="ListLabel502">
    <w:name w:val="ListLabel 502"/>
    <w:qFormat/>
    <w:rsid w:val="00F12A82"/>
    <w:rPr>
      <w:rFonts w:cs="Symbol"/>
    </w:rPr>
  </w:style>
  <w:style w:type="character" w:customStyle="1" w:styleId="ListLabel503">
    <w:name w:val="ListLabel 503"/>
    <w:qFormat/>
    <w:rsid w:val="00F12A82"/>
    <w:rPr>
      <w:rFonts w:cs="Symbol"/>
    </w:rPr>
  </w:style>
  <w:style w:type="character" w:customStyle="1" w:styleId="ListLabel504">
    <w:name w:val="ListLabel 504"/>
    <w:qFormat/>
    <w:rsid w:val="00F12A82"/>
    <w:rPr>
      <w:rFonts w:cs="Symbol"/>
    </w:rPr>
  </w:style>
  <w:style w:type="character" w:customStyle="1" w:styleId="ListLabel505">
    <w:name w:val="ListLabel 505"/>
    <w:qFormat/>
    <w:rsid w:val="00F12A82"/>
    <w:rPr>
      <w:rFonts w:cs="Symbol"/>
    </w:rPr>
  </w:style>
  <w:style w:type="character" w:customStyle="1" w:styleId="ListLabel506">
    <w:name w:val="ListLabel 506"/>
    <w:qFormat/>
    <w:rsid w:val="00F12A82"/>
    <w:rPr>
      <w:rFonts w:cs="Symbol"/>
    </w:rPr>
  </w:style>
  <w:style w:type="character" w:customStyle="1" w:styleId="ListLabel507">
    <w:name w:val="ListLabel 507"/>
    <w:qFormat/>
    <w:rsid w:val="00F12A82"/>
    <w:rPr>
      <w:rFonts w:cs="Symbol"/>
    </w:rPr>
  </w:style>
  <w:style w:type="character" w:customStyle="1" w:styleId="ListLabel508">
    <w:name w:val="ListLabel 508"/>
    <w:qFormat/>
    <w:rsid w:val="00F12A82"/>
    <w:rPr>
      <w:rFonts w:ascii="Arial" w:hAnsi="Arial" w:cs="Symbol"/>
      <w:b w:val="0"/>
      <w:sz w:val="22"/>
    </w:rPr>
  </w:style>
  <w:style w:type="character" w:customStyle="1" w:styleId="ListLabel509">
    <w:name w:val="ListLabel 509"/>
    <w:qFormat/>
    <w:rsid w:val="00F12A82"/>
    <w:rPr>
      <w:rFonts w:cs="Symbol"/>
    </w:rPr>
  </w:style>
  <w:style w:type="character" w:customStyle="1" w:styleId="ListLabel510">
    <w:name w:val="ListLabel 510"/>
    <w:qFormat/>
    <w:rsid w:val="00F12A82"/>
    <w:rPr>
      <w:rFonts w:cs="Symbol"/>
    </w:rPr>
  </w:style>
  <w:style w:type="character" w:customStyle="1" w:styleId="ListLabel511">
    <w:name w:val="ListLabel 511"/>
    <w:qFormat/>
    <w:rsid w:val="00F12A82"/>
    <w:rPr>
      <w:rFonts w:cs="Symbol"/>
    </w:rPr>
  </w:style>
  <w:style w:type="character" w:customStyle="1" w:styleId="ListLabel512">
    <w:name w:val="ListLabel 512"/>
    <w:qFormat/>
    <w:rsid w:val="00F12A82"/>
    <w:rPr>
      <w:rFonts w:cs="Symbol"/>
    </w:rPr>
  </w:style>
  <w:style w:type="character" w:customStyle="1" w:styleId="ListLabel513">
    <w:name w:val="ListLabel 513"/>
    <w:qFormat/>
    <w:rsid w:val="00F12A82"/>
    <w:rPr>
      <w:rFonts w:cs="Symbol"/>
    </w:rPr>
  </w:style>
  <w:style w:type="character" w:customStyle="1" w:styleId="ListLabel514">
    <w:name w:val="ListLabel 514"/>
    <w:qFormat/>
    <w:rsid w:val="00F12A82"/>
    <w:rPr>
      <w:rFonts w:cs="Symbol"/>
    </w:rPr>
  </w:style>
  <w:style w:type="character" w:customStyle="1" w:styleId="ListLabel515">
    <w:name w:val="ListLabel 515"/>
    <w:qFormat/>
    <w:rsid w:val="00F12A82"/>
    <w:rPr>
      <w:rFonts w:cs="Symbol"/>
    </w:rPr>
  </w:style>
  <w:style w:type="character" w:customStyle="1" w:styleId="ListLabel516">
    <w:name w:val="ListLabel 516"/>
    <w:qFormat/>
    <w:rsid w:val="00F12A82"/>
    <w:rPr>
      <w:rFonts w:cs="Symbol"/>
    </w:rPr>
  </w:style>
  <w:style w:type="character" w:customStyle="1" w:styleId="ListLabel517">
    <w:name w:val="ListLabel 517"/>
    <w:qFormat/>
    <w:rsid w:val="00F12A82"/>
    <w:rPr>
      <w:rFonts w:ascii="Arial" w:hAnsi="Arial" w:cs="Symbol"/>
      <w:b w:val="0"/>
      <w:sz w:val="22"/>
    </w:rPr>
  </w:style>
  <w:style w:type="character" w:customStyle="1" w:styleId="ListLabel518">
    <w:name w:val="ListLabel 518"/>
    <w:qFormat/>
    <w:rsid w:val="00F12A82"/>
    <w:rPr>
      <w:rFonts w:cs="Symbol"/>
    </w:rPr>
  </w:style>
  <w:style w:type="character" w:customStyle="1" w:styleId="ListLabel519">
    <w:name w:val="ListLabel 519"/>
    <w:qFormat/>
    <w:rsid w:val="00F12A82"/>
    <w:rPr>
      <w:rFonts w:cs="Symbol"/>
    </w:rPr>
  </w:style>
  <w:style w:type="character" w:customStyle="1" w:styleId="ListLabel520">
    <w:name w:val="ListLabel 520"/>
    <w:qFormat/>
    <w:rsid w:val="00F12A82"/>
    <w:rPr>
      <w:rFonts w:cs="Symbol"/>
    </w:rPr>
  </w:style>
  <w:style w:type="character" w:customStyle="1" w:styleId="ListLabel521">
    <w:name w:val="ListLabel 521"/>
    <w:qFormat/>
    <w:rsid w:val="00F12A82"/>
    <w:rPr>
      <w:rFonts w:cs="Symbol"/>
    </w:rPr>
  </w:style>
  <w:style w:type="character" w:customStyle="1" w:styleId="ListLabel522">
    <w:name w:val="ListLabel 522"/>
    <w:qFormat/>
    <w:rsid w:val="00F12A82"/>
    <w:rPr>
      <w:rFonts w:cs="Symbol"/>
    </w:rPr>
  </w:style>
  <w:style w:type="character" w:customStyle="1" w:styleId="ListLabel523">
    <w:name w:val="ListLabel 523"/>
    <w:qFormat/>
    <w:rsid w:val="00F12A82"/>
    <w:rPr>
      <w:rFonts w:cs="Symbol"/>
    </w:rPr>
  </w:style>
  <w:style w:type="character" w:customStyle="1" w:styleId="ListLabel524">
    <w:name w:val="ListLabel 524"/>
    <w:qFormat/>
    <w:rsid w:val="00F12A82"/>
    <w:rPr>
      <w:rFonts w:cs="Symbol"/>
    </w:rPr>
  </w:style>
  <w:style w:type="character" w:customStyle="1" w:styleId="ListLabel525">
    <w:name w:val="ListLabel 525"/>
    <w:qFormat/>
    <w:rsid w:val="00F12A82"/>
    <w:rPr>
      <w:rFonts w:cs="Symbol"/>
    </w:rPr>
  </w:style>
  <w:style w:type="character" w:customStyle="1" w:styleId="ListLabel526">
    <w:name w:val="ListLabel 526"/>
    <w:qFormat/>
    <w:rsid w:val="00F12A82"/>
    <w:rPr>
      <w:rFonts w:ascii="Arial" w:hAnsi="Arial" w:cs="Symbol"/>
      <w:b w:val="0"/>
      <w:sz w:val="22"/>
    </w:rPr>
  </w:style>
  <w:style w:type="character" w:customStyle="1" w:styleId="ListLabel527">
    <w:name w:val="ListLabel 527"/>
    <w:qFormat/>
    <w:rsid w:val="00F12A82"/>
    <w:rPr>
      <w:rFonts w:cs="Symbol"/>
    </w:rPr>
  </w:style>
  <w:style w:type="character" w:customStyle="1" w:styleId="ListLabel528">
    <w:name w:val="ListLabel 528"/>
    <w:qFormat/>
    <w:rsid w:val="00F12A82"/>
    <w:rPr>
      <w:rFonts w:cs="Symbol"/>
    </w:rPr>
  </w:style>
  <w:style w:type="character" w:customStyle="1" w:styleId="ListLabel529">
    <w:name w:val="ListLabel 529"/>
    <w:qFormat/>
    <w:rsid w:val="00F12A82"/>
    <w:rPr>
      <w:rFonts w:cs="Symbol"/>
    </w:rPr>
  </w:style>
  <w:style w:type="character" w:customStyle="1" w:styleId="ListLabel530">
    <w:name w:val="ListLabel 530"/>
    <w:qFormat/>
    <w:rsid w:val="00F12A82"/>
    <w:rPr>
      <w:rFonts w:cs="Symbol"/>
    </w:rPr>
  </w:style>
  <w:style w:type="character" w:customStyle="1" w:styleId="ListLabel531">
    <w:name w:val="ListLabel 531"/>
    <w:qFormat/>
    <w:rsid w:val="00F12A82"/>
    <w:rPr>
      <w:rFonts w:cs="Symbol"/>
    </w:rPr>
  </w:style>
  <w:style w:type="character" w:customStyle="1" w:styleId="ListLabel532">
    <w:name w:val="ListLabel 532"/>
    <w:qFormat/>
    <w:rsid w:val="00F12A82"/>
    <w:rPr>
      <w:rFonts w:cs="Symbol"/>
    </w:rPr>
  </w:style>
  <w:style w:type="character" w:customStyle="1" w:styleId="ListLabel533">
    <w:name w:val="ListLabel 533"/>
    <w:qFormat/>
    <w:rsid w:val="00F12A82"/>
    <w:rPr>
      <w:rFonts w:cs="Symbol"/>
    </w:rPr>
  </w:style>
  <w:style w:type="character" w:customStyle="1" w:styleId="ListLabel534">
    <w:name w:val="ListLabel 534"/>
    <w:qFormat/>
    <w:rsid w:val="00F12A82"/>
    <w:rPr>
      <w:rFonts w:cs="Symbol"/>
    </w:rPr>
  </w:style>
  <w:style w:type="character" w:customStyle="1" w:styleId="ListLabel535">
    <w:name w:val="ListLabel 535"/>
    <w:qFormat/>
    <w:rsid w:val="00F12A82"/>
    <w:rPr>
      <w:rFonts w:cs="Symbol"/>
      <w:b w:val="0"/>
      <w:sz w:val="22"/>
    </w:rPr>
  </w:style>
  <w:style w:type="character" w:customStyle="1" w:styleId="ListLabel536">
    <w:name w:val="ListLabel 536"/>
    <w:qFormat/>
    <w:rsid w:val="00F12A82"/>
    <w:rPr>
      <w:rFonts w:cs="Symbol"/>
    </w:rPr>
  </w:style>
  <w:style w:type="character" w:customStyle="1" w:styleId="ListLabel537">
    <w:name w:val="ListLabel 537"/>
    <w:qFormat/>
    <w:rsid w:val="00F12A82"/>
    <w:rPr>
      <w:rFonts w:cs="Symbol"/>
    </w:rPr>
  </w:style>
  <w:style w:type="character" w:customStyle="1" w:styleId="ListLabel538">
    <w:name w:val="ListLabel 538"/>
    <w:qFormat/>
    <w:rsid w:val="00F12A82"/>
    <w:rPr>
      <w:rFonts w:cs="Symbol"/>
    </w:rPr>
  </w:style>
  <w:style w:type="character" w:customStyle="1" w:styleId="ListLabel539">
    <w:name w:val="ListLabel 539"/>
    <w:qFormat/>
    <w:rsid w:val="00F12A82"/>
    <w:rPr>
      <w:rFonts w:cs="Symbol"/>
    </w:rPr>
  </w:style>
  <w:style w:type="character" w:customStyle="1" w:styleId="ListLabel540">
    <w:name w:val="ListLabel 540"/>
    <w:qFormat/>
    <w:rsid w:val="00F12A82"/>
    <w:rPr>
      <w:rFonts w:cs="Symbol"/>
    </w:rPr>
  </w:style>
  <w:style w:type="character" w:customStyle="1" w:styleId="ListLabel541">
    <w:name w:val="ListLabel 541"/>
    <w:qFormat/>
    <w:rsid w:val="00F12A82"/>
    <w:rPr>
      <w:rFonts w:cs="Symbol"/>
    </w:rPr>
  </w:style>
  <w:style w:type="character" w:customStyle="1" w:styleId="ListLabel542">
    <w:name w:val="ListLabel 542"/>
    <w:qFormat/>
    <w:rsid w:val="00F12A82"/>
    <w:rPr>
      <w:rFonts w:cs="Symbol"/>
    </w:rPr>
  </w:style>
  <w:style w:type="character" w:customStyle="1" w:styleId="ListLabel543">
    <w:name w:val="ListLabel 543"/>
    <w:qFormat/>
    <w:rsid w:val="00F12A82"/>
    <w:rPr>
      <w:rFonts w:cs="Symbol"/>
    </w:rPr>
  </w:style>
  <w:style w:type="character" w:customStyle="1" w:styleId="ListLabel544">
    <w:name w:val="ListLabel 544"/>
    <w:qFormat/>
    <w:rsid w:val="00F12A82"/>
    <w:rPr>
      <w:rFonts w:ascii="Arial" w:hAnsi="Arial" w:cs="Symbol"/>
      <w:b w:val="0"/>
      <w:sz w:val="22"/>
    </w:rPr>
  </w:style>
  <w:style w:type="character" w:customStyle="1" w:styleId="ListLabel545">
    <w:name w:val="ListLabel 545"/>
    <w:qFormat/>
    <w:rsid w:val="00F12A82"/>
    <w:rPr>
      <w:rFonts w:ascii="Arial" w:hAnsi="Arial" w:cs="Symbol"/>
      <w:b w:val="0"/>
      <w:sz w:val="22"/>
    </w:rPr>
  </w:style>
  <w:style w:type="character" w:customStyle="1" w:styleId="ListLabel546">
    <w:name w:val="ListLabel 546"/>
    <w:qFormat/>
    <w:rsid w:val="00F12A82"/>
    <w:rPr>
      <w:rFonts w:cs="Symbol"/>
    </w:rPr>
  </w:style>
  <w:style w:type="character" w:customStyle="1" w:styleId="ListLabel547">
    <w:name w:val="ListLabel 547"/>
    <w:qFormat/>
    <w:rsid w:val="00F12A82"/>
    <w:rPr>
      <w:rFonts w:cs="Symbol"/>
    </w:rPr>
  </w:style>
  <w:style w:type="character" w:customStyle="1" w:styleId="ListLabel548">
    <w:name w:val="ListLabel 548"/>
    <w:qFormat/>
    <w:rsid w:val="00F12A82"/>
    <w:rPr>
      <w:rFonts w:cs="Symbol"/>
    </w:rPr>
  </w:style>
  <w:style w:type="character" w:customStyle="1" w:styleId="ListLabel549">
    <w:name w:val="ListLabel 549"/>
    <w:qFormat/>
    <w:rsid w:val="00F12A82"/>
    <w:rPr>
      <w:rFonts w:cs="Symbol"/>
    </w:rPr>
  </w:style>
  <w:style w:type="character" w:customStyle="1" w:styleId="ListLabel550">
    <w:name w:val="ListLabel 550"/>
    <w:qFormat/>
    <w:rsid w:val="00F12A82"/>
    <w:rPr>
      <w:rFonts w:cs="Symbol"/>
    </w:rPr>
  </w:style>
  <w:style w:type="character" w:customStyle="1" w:styleId="ListLabel551">
    <w:name w:val="ListLabel 551"/>
    <w:qFormat/>
    <w:rsid w:val="00F12A82"/>
    <w:rPr>
      <w:rFonts w:cs="Symbol"/>
    </w:rPr>
  </w:style>
  <w:style w:type="character" w:customStyle="1" w:styleId="ListLabel552">
    <w:name w:val="ListLabel 552"/>
    <w:qFormat/>
    <w:rsid w:val="00F12A82"/>
    <w:rPr>
      <w:rFonts w:cs="Symbol"/>
    </w:rPr>
  </w:style>
  <w:style w:type="character" w:customStyle="1" w:styleId="ListLabel553">
    <w:name w:val="ListLabel 553"/>
    <w:qFormat/>
    <w:rsid w:val="00F12A82"/>
    <w:rPr>
      <w:rFonts w:ascii="Arial" w:hAnsi="Arial" w:cs="Symbol"/>
      <w:b w:val="0"/>
      <w:sz w:val="22"/>
    </w:rPr>
  </w:style>
  <w:style w:type="character" w:customStyle="1" w:styleId="ListLabel554">
    <w:name w:val="ListLabel 554"/>
    <w:qFormat/>
    <w:rsid w:val="00F12A82"/>
    <w:rPr>
      <w:rFonts w:cs="Symbol"/>
    </w:rPr>
  </w:style>
  <w:style w:type="character" w:customStyle="1" w:styleId="ListLabel555">
    <w:name w:val="ListLabel 555"/>
    <w:qFormat/>
    <w:rsid w:val="00F12A82"/>
    <w:rPr>
      <w:rFonts w:cs="Symbol"/>
    </w:rPr>
  </w:style>
  <w:style w:type="character" w:customStyle="1" w:styleId="ListLabel556">
    <w:name w:val="ListLabel 556"/>
    <w:qFormat/>
    <w:rsid w:val="00F12A82"/>
    <w:rPr>
      <w:rFonts w:cs="Symbol"/>
    </w:rPr>
  </w:style>
  <w:style w:type="character" w:customStyle="1" w:styleId="ListLabel557">
    <w:name w:val="ListLabel 557"/>
    <w:qFormat/>
    <w:rsid w:val="00F12A82"/>
    <w:rPr>
      <w:rFonts w:cs="Symbol"/>
    </w:rPr>
  </w:style>
  <w:style w:type="character" w:customStyle="1" w:styleId="ListLabel558">
    <w:name w:val="ListLabel 558"/>
    <w:qFormat/>
    <w:rsid w:val="00F12A82"/>
    <w:rPr>
      <w:rFonts w:cs="Symbol"/>
    </w:rPr>
  </w:style>
  <w:style w:type="character" w:customStyle="1" w:styleId="ListLabel559">
    <w:name w:val="ListLabel 559"/>
    <w:qFormat/>
    <w:rsid w:val="00F12A82"/>
    <w:rPr>
      <w:rFonts w:cs="Symbol"/>
    </w:rPr>
  </w:style>
  <w:style w:type="character" w:customStyle="1" w:styleId="ListLabel560">
    <w:name w:val="ListLabel 560"/>
    <w:qFormat/>
    <w:rsid w:val="00F12A82"/>
    <w:rPr>
      <w:rFonts w:cs="Symbol"/>
    </w:rPr>
  </w:style>
  <w:style w:type="character" w:customStyle="1" w:styleId="ListLabel561">
    <w:name w:val="ListLabel 561"/>
    <w:qFormat/>
    <w:rsid w:val="00F12A82"/>
    <w:rPr>
      <w:rFonts w:cs="Symbol"/>
    </w:rPr>
  </w:style>
  <w:style w:type="character" w:customStyle="1" w:styleId="ListLabel562">
    <w:name w:val="ListLabel 562"/>
    <w:qFormat/>
    <w:rsid w:val="00F12A82"/>
    <w:rPr>
      <w:rFonts w:ascii="Arial" w:hAnsi="Arial" w:cs="Symbol"/>
      <w:b w:val="0"/>
      <w:sz w:val="22"/>
    </w:rPr>
  </w:style>
  <w:style w:type="character" w:customStyle="1" w:styleId="ListLabel563">
    <w:name w:val="ListLabel 563"/>
    <w:qFormat/>
    <w:rsid w:val="00F12A82"/>
    <w:rPr>
      <w:rFonts w:cs="Symbol"/>
    </w:rPr>
  </w:style>
  <w:style w:type="character" w:customStyle="1" w:styleId="ListLabel564">
    <w:name w:val="ListLabel 564"/>
    <w:qFormat/>
    <w:rsid w:val="00F12A82"/>
    <w:rPr>
      <w:rFonts w:cs="Symbol"/>
    </w:rPr>
  </w:style>
  <w:style w:type="character" w:customStyle="1" w:styleId="ListLabel565">
    <w:name w:val="ListLabel 565"/>
    <w:qFormat/>
    <w:rsid w:val="00F12A82"/>
    <w:rPr>
      <w:rFonts w:cs="Symbol"/>
    </w:rPr>
  </w:style>
  <w:style w:type="character" w:customStyle="1" w:styleId="ListLabel566">
    <w:name w:val="ListLabel 566"/>
    <w:qFormat/>
    <w:rsid w:val="00F12A82"/>
    <w:rPr>
      <w:rFonts w:cs="Symbol"/>
    </w:rPr>
  </w:style>
  <w:style w:type="character" w:customStyle="1" w:styleId="ListLabel567">
    <w:name w:val="ListLabel 567"/>
    <w:qFormat/>
    <w:rsid w:val="00F12A82"/>
    <w:rPr>
      <w:rFonts w:cs="Symbol"/>
    </w:rPr>
  </w:style>
  <w:style w:type="character" w:customStyle="1" w:styleId="ListLabel568">
    <w:name w:val="ListLabel 568"/>
    <w:qFormat/>
    <w:rsid w:val="00F12A82"/>
    <w:rPr>
      <w:rFonts w:cs="Symbol"/>
    </w:rPr>
  </w:style>
  <w:style w:type="character" w:customStyle="1" w:styleId="ListLabel569">
    <w:name w:val="ListLabel 569"/>
    <w:qFormat/>
    <w:rsid w:val="00F12A82"/>
    <w:rPr>
      <w:rFonts w:cs="Symbol"/>
    </w:rPr>
  </w:style>
  <w:style w:type="character" w:customStyle="1" w:styleId="ListLabel570">
    <w:name w:val="ListLabel 570"/>
    <w:qFormat/>
    <w:rsid w:val="00F12A82"/>
    <w:rPr>
      <w:rFonts w:cs="Symbol"/>
    </w:rPr>
  </w:style>
  <w:style w:type="character" w:customStyle="1" w:styleId="ListLabel571">
    <w:name w:val="ListLabel 571"/>
    <w:qFormat/>
    <w:rsid w:val="00F12A82"/>
    <w:rPr>
      <w:rFonts w:ascii="Arial" w:hAnsi="Arial" w:cs="Symbol"/>
      <w:b w:val="0"/>
      <w:sz w:val="22"/>
    </w:rPr>
  </w:style>
  <w:style w:type="character" w:customStyle="1" w:styleId="ListLabel572">
    <w:name w:val="ListLabel 572"/>
    <w:qFormat/>
    <w:rsid w:val="00F12A82"/>
    <w:rPr>
      <w:rFonts w:cs="Symbol"/>
    </w:rPr>
  </w:style>
  <w:style w:type="character" w:customStyle="1" w:styleId="ListLabel573">
    <w:name w:val="ListLabel 573"/>
    <w:qFormat/>
    <w:rsid w:val="00F12A82"/>
    <w:rPr>
      <w:rFonts w:cs="Symbol"/>
    </w:rPr>
  </w:style>
  <w:style w:type="character" w:customStyle="1" w:styleId="ListLabel574">
    <w:name w:val="ListLabel 574"/>
    <w:qFormat/>
    <w:rsid w:val="00F12A82"/>
    <w:rPr>
      <w:rFonts w:cs="Symbol"/>
    </w:rPr>
  </w:style>
  <w:style w:type="character" w:customStyle="1" w:styleId="ListLabel575">
    <w:name w:val="ListLabel 575"/>
    <w:qFormat/>
    <w:rsid w:val="00F12A82"/>
    <w:rPr>
      <w:rFonts w:cs="Symbol"/>
    </w:rPr>
  </w:style>
  <w:style w:type="character" w:customStyle="1" w:styleId="ListLabel576">
    <w:name w:val="ListLabel 576"/>
    <w:qFormat/>
    <w:rsid w:val="00F12A82"/>
    <w:rPr>
      <w:rFonts w:cs="Symbol"/>
    </w:rPr>
  </w:style>
  <w:style w:type="character" w:customStyle="1" w:styleId="ListLabel577">
    <w:name w:val="ListLabel 577"/>
    <w:qFormat/>
    <w:rsid w:val="00F12A82"/>
    <w:rPr>
      <w:rFonts w:cs="Symbol"/>
    </w:rPr>
  </w:style>
  <w:style w:type="character" w:customStyle="1" w:styleId="ListLabel578">
    <w:name w:val="ListLabel 578"/>
    <w:qFormat/>
    <w:rsid w:val="00F12A82"/>
    <w:rPr>
      <w:rFonts w:cs="Symbol"/>
    </w:rPr>
  </w:style>
  <w:style w:type="character" w:customStyle="1" w:styleId="ListLabel579">
    <w:name w:val="ListLabel 579"/>
    <w:qFormat/>
    <w:rsid w:val="00F12A82"/>
    <w:rPr>
      <w:rFonts w:cs="Symbol"/>
    </w:rPr>
  </w:style>
  <w:style w:type="character" w:customStyle="1" w:styleId="ListLabel580">
    <w:name w:val="ListLabel 580"/>
    <w:qFormat/>
    <w:rsid w:val="00F12A82"/>
    <w:rPr>
      <w:rFonts w:cs="Symbol"/>
      <w:b w:val="0"/>
      <w:sz w:val="22"/>
    </w:rPr>
  </w:style>
  <w:style w:type="character" w:customStyle="1" w:styleId="ListLabel581">
    <w:name w:val="ListLabel 581"/>
    <w:qFormat/>
    <w:rsid w:val="00F12A82"/>
    <w:rPr>
      <w:rFonts w:cs="Symbol"/>
    </w:rPr>
  </w:style>
  <w:style w:type="character" w:customStyle="1" w:styleId="ListLabel582">
    <w:name w:val="ListLabel 582"/>
    <w:qFormat/>
    <w:rsid w:val="00F12A82"/>
    <w:rPr>
      <w:rFonts w:cs="Symbol"/>
    </w:rPr>
  </w:style>
  <w:style w:type="character" w:customStyle="1" w:styleId="ListLabel583">
    <w:name w:val="ListLabel 583"/>
    <w:qFormat/>
    <w:rsid w:val="00F12A82"/>
    <w:rPr>
      <w:rFonts w:cs="Symbol"/>
    </w:rPr>
  </w:style>
  <w:style w:type="character" w:customStyle="1" w:styleId="ListLabel584">
    <w:name w:val="ListLabel 584"/>
    <w:qFormat/>
    <w:rsid w:val="00F12A82"/>
    <w:rPr>
      <w:rFonts w:cs="Symbol"/>
    </w:rPr>
  </w:style>
  <w:style w:type="character" w:customStyle="1" w:styleId="ListLabel585">
    <w:name w:val="ListLabel 585"/>
    <w:qFormat/>
    <w:rsid w:val="00F12A82"/>
    <w:rPr>
      <w:rFonts w:cs="Symbol"/>
    </w:rPr>
  </w:style>
  <w:style w:type="character" w:customStyle="1" w:styleId="ListLabel586">
    <w:name w:val="ListLabel 586"/>
    <w:qFormat/>
    <w:rsid w:val="00F12A82"/>
    <w:rPr>
      <w:rFonts w:cs="Symbol"/>
    </w:rPr>
  </w:style>
  <w:style w:type="character" w:customStyle="1" w:styleId="ListLabel587">
    <w:name w:val="ListLabel 587"/>
    <w:qFormat/>
    <w:rsid w:val="00F12A82"/>
    <w:rPr>
      <w:rFonts w:cs="Symbol"/>
    </w:rPr>
  </w:style>
  <w:style w:type="character" w:customStyle="1" w:styleId="ListLabel588">
    <w:name w:val="ListLabel 588"/>
    <w:qFormat/>
    <w:rsid w:val="00F12A82"/>
    <w:rPr>
      <w:rFonts w:cs="Symbol"/>
    </w:rPr>
  </w:style>
  <w:style w:type="character" w:customStyle="1" w:styleId="ListLabel589">
    <w:name w:val="ListLabel 589"/>
    <w:qFormat/>
    <w:rsid w:val="00F12A82"/>
    <w:rPr>
      <w:rFonts w:ascii="Arial" w:hAnsi="Arial" w:cs="Symbol"/>
      <w:b w:val="0"/>
      <w:sz w:val="22"/>
    </w:rPr>
  </w:style>
  <w:style w:type="character" w:customStyle="1" w:styleId="ListLabel590">
    <w:name w:val="ListLabel 590"/>
    <w:qFormat/>
    <w:rsid w:val="00F12A82"/>
    <w:rPr>
      <w:rFonts w:ascii="Arial" w:hAnsi="Arial" w:cs="Symbol"/>
      <w:b w:val="0"/>
      <w:sz w:val="22"/>
    </w:rPr>
  </w:style>
  <w:style w:type="character" w:customStyle="1" w:styleId="ListLabel591">
    <w:name w:val="ListLabel 591"/>
    <w:qFormat/>
    <w:rsid w:val="00F12A82"/>
    <w:rPr>
      <w:rFonts w:cs="Symbol"/>
    </w:rPr>
  </w:style>
  <w:style w:type="character" w:customStyle="1" w:styleId="ListLabel592">
    <w:name w:val="ListLabel 592"/>
    <w:qFormat/>
    <w:rsid w:val="00F12A82"/>
    <w:rPr>
      <w:rFonts w:cs="Symbol"/>
    </w:rPr>
  </w:style>
  <w:style w:type="character" w:customStyle="1" w:styleId="ListLabel593">
    <w:name w:val="ListLabel 593"/>
    <w:qFormat/>
    <w:rsid w:val="00F12A82"/>
    <w:rPr>
      <w:rFonts w:cs="Symbol"/>
    </w:rPr>
  </w:style>
  <w:style w:type="character" w:customStyle="1" w:styleId="ListLabel594">
    <w:name w:val="ListLabel 594"/>
    <w:qFormat/>
    <w:rsid w:val="00F12A82"/>
    <w:rPr>
      <w:rFonts w:cs="Symbol"/>
    </w:rPr>
  </w:style>
  <w:style w:type="character" w:customStyle="1" w:styleId="ListLabel595">
    <w:name w:val="ListLabel 595"/>
    <w:qFormat/>
    <w:rsid w:val="00F12A82"/>
    <w:rPr>
      <w:rFonts w:cs="Symbol"/>
    </w:rPr>
  </w:style>
  <w:style w:type="character" w:customStyle="1" w:styleId="ListLabel596">
    <w:name w:val="ListLabel 596"/>
    <w:qFormat/>
    <w:rsid w:val="00F12A82"/>
    <w:rPr>
      <w:rFonts w:cs="Symbol"/>
    </w:rPr>
  </w:style>
  <w:style w:type="character" w:customStyle="1" w:styleId="ListLabel597">
    <w:name w:val="ListLabel 597"/>
    <w:qFormat/>
    <w:rsid w:val="00F12A82"/>
    <w:rPr>
      <w:rFonts w:cs="Symbol"/>
    </w:rPr>
  </w:style>
  <w:style w:type="character" w:customStyle="1" w:styleId="ListLabel598">
    <w:name w:val="ListLabel 598"/>
    <w:qFormat/>
    <w:rsid w:val="00F12A82"/>
    <w:rPr>
      <w:rFonts w:ascii="Arial" w:hAnsi="Arial" w:cs="Symbol"/>
      <w:b w:val="0"/>
      <w:sz w:val="22"/>
    </w:rPr>
  </w:style>
  <w:style w:type="character" w:customStyle="1" w:styleId="ListLabel599">
    <w:name w:val="ListLabel 599"/>
    <w:qFormat/>
    <w:rsid w:val="00F12A82"/>
    <w:rPr>
      <w:rFonts w:cs="Symbol"/>
    </w:rPr>
  </w:style>
  <w:style w:type="character" w:customStyle="1" w:styleId="ListLabel600">
    <w:name w:val="ListLabel 600"/>
    <w:qFormat/>
    <w:rsid w:val="00F12A82"/>
    <w:rPr>
      <w:rFonts w:cs="Symbol"/>
    </w:rPr>
  </w:style>
  <w:style w:type="character" w:customStyle="1" w:styleId="ListLabel601">
    <w:name w:val="ListLabel 601"/>
    <w:qFormat/>
    <w:rsid w:val="00F12A82"/>
    <w:rPr>
      <w:rFonts w:cs="Symbol"/>
    </w:rPr>
  </w:style>
  <w:style w:type="character" w:customStyle="1" w:styleId="ListLabel602">
    <w:name w:val="ListLabel 602"/>
    <w:qFormat/>
    <w:rsid w:val="00F12A82"/>
    <w:rPr>
      <w:rFonts w:cs="Symbol"/>
    </w:rPr>
  </w:style>
  <w:style w:type="character" w:customStyle="1" w:styleId="ListLabel603">
    <w:name w:val="ListLabel 603"/>
    <w:qFormat/>
    <w:rsid w:val="00F12A82"/>
    <w:rPr>
      <w:rFonts w:cs="Symbol"/>
    </w:rPr>
  </w:style>
  <w:style w:type="character" w:customStyle="1" w:styleId="ListLabel604">
    <w:name w:val="ListLabel 604"/>
    <w:qFormat/>
    <w:rsid w:val="00F12A82"/>
    <w:rPr>
      <w:rFonts w:cs="Symbol"/>
    </w:rPr>
  </w:style>
  <w:style w:type="character" w:customStyle="1" w:styleId="ListLabel605">
    <w:name w:val="ListLabel 605"/>
    <w:qFormat/>
    <w:rsid w:val="00F12A82"/>
    <w:rPr>
      <w:rFonts w:cs="Symbol"/>
    </w:rPr>
  </w:style>
  <w:style w:type="character" w:customStyle="1" w:styleId="ListLabel606">
    <w:name w:val="ListLabel 606"/>
    <w:qFormat/>
    <w:rsid w:val="00F12A82"/>
    <w:rPr>
      <w:rFonts w:cs="Symbol"/>
    </w:rPr>
  </w:style>
  <w:style w:type="character" w:customStyle="1" w:styleId="ListLabel607">
    <w:name w:val="ListLabel 607"/>
    <w:qFormat/>
    <w:rsid w:val="00F12A82"/>
    <w:rPr>
      <w:rFonts w:ascii="Arial" w:hAnsi="Arial" w:cs="Symbol"/>
      <w:b w:val="0"/>
      <w:sz w:val="22"/>
    </w:rPr>
  </w:style>
  <w:style w:type="character" w:customStyle="1" w:styleId="ListLabel608">
    <w:name w:val="ListLabel 608"/>
    <w:qFormat/>
    <w:rsid w:val="00F12A82"/>
    <w:rPr>
      <w:rFonts w:cs="Symbol"/>
    </w:rPr>
  </w:style>
  <w:style w:type="character" w:customStyle="1" w:styleId="ListLabel609">
    <w:name w:val="ListLabel 609"/>
    <w:qFormat/>
    <w:rsid w:val="00F12A82"/>
    <w:rPr>
      <w:rFonts w:cs="Symbol"/>
    </w:rPr>
  </w:style>
  <w:style w:type="character" w:customStyle="1" w:styleId="ListLabel610">
    <w:name w:val="ListLabel 610"/>
    <w:qFormat/>
    <w:rsid w:val="00F12A82"/>
    <w:rPr>
      <w:rFonts w:cs="Symbol"/>
    </w:rPr>
  </w:style>
  <w:style w:type="character" w:customStyle="1" w:styleId="ListLabel611">
    <w:name w:val="ListLabel 611"/>
    <w:qFormat/>
    <w:rsid w:val="00F12A82"/>
    <w:rPr>
      <w:rFonts w:cs="Symbol"/>
    </w:rPr>
  </w:style>
  <w:style w:type="character" w:customStyle="1" w:styleId="ListLabel612">
    <w:name w:val="ListLabel 612"/>
    <w:qFormat/>
    <w:rsid w:val="00F12A82"/>
    <w:rPr>
      <w:rFonts w:cs="Symbol"/>
    </w:rPr>
  </w:style>
  <w:style w:type="character" w:customStyle="1" w:styleId="ListLabel613">
    <w:name w:val="ListLabel 613"/>
    <w:qFormat/>
    <w:rsid w:val="00F12A82"/>
    <w:rPr>
      <w:rFonts w:cs="Symbol"/>
    </w:rPr>
  </w:style>
  <w:style w:type="character" w:customStyle="1" w:styleId="ListLabel614">
    <w:name w:val="ListLabel 614"/>
    <w:qFormat/>
    <w:rsid w:val="00F12A82"/>
    <w:rPr>
      <w:rFonts w:cs="Symbol"/>
    </w:rPr>
  </w:style>
  <w:style w:type="character" w:customStyle="1" w:styleId="ListLabel615">
    <w:name w:val="ListLabel 615"/>
    <w:qFormat/>
    <w:rsid w:val="00F12A82"/>
    <w:rPr>
      <w:rFonts w:cs="Symbol"/>
    </w:rPr>
  </w:style>
  <w:style w:type="character" w:customStyle="1" w:styleId="ListLabel616">
    <w:name w:val="ListLabel 616"/>
    <w:qFormat/>
    <w:rsid w:val="00F12A82"/>
    <w:rPr>
      <w:rFonts w:ascii="Arial" w:hAnsi="Arial" w:cs="Symbol"/>
      <w:b w:val="0"/>
      <w:sz w:val="22"/>
    </w:rPr>
  </w:style>
  <w:style w:type="character" w:customStyle="1" w:styleId="ListLabel617">
    <w:name w:val="ListLabel 617"/>
    <w:qFormat/>
    <w:rsid w:val="00F12A82"/>
    <w:rPr>
      <w:rFonts w:cs="Symbol"/>
    </w:rPr>
  </w:style>
  <w:style w:type="character" w:customStyle="1" w:styleId="ListLabel618">
    <w:name w:val="ListLabel 618"/>
    <w:qFormat/>
    <w:rsid w:val="00F12A82"/>
    <w:rPr>
      <w:rFonts w:cs="Symbol"/>
    </w:rPr>
  </w:style>
  <w:style w:type="character" w:customStyle="1" w:styleId="ListLabel619">
    <w:name w:val="ListLabel 619"/>
    <w:qFormat/>
    <w:rsid w:val="00F12A82"/>
    <w:rPr>
      <w:rFonts w:cs="Symbol"/>
    </w:rPr>
  </w:style>
  <w:style w:type="character" w:customStyle="1" w:styleId="ListLabel620">
    <w:name w:val="ListLabel 620"/>
    <w:qFormat/>
    <w:rsid w:val="00F12A82"/>
    <w:rPr>
      <w:rFonts w:cs="Symbol"/>
    </w:rPr>
  </w:style>
  <w:style w:type="character" w:customStyle="1" w:styleId="ListLabel621">
    <w:name w:val="ListLabel 621"/>
    <w:qFormat/>
    <w:rsid w:val="00F12A82"/>
    <w:rPr>
      <w:rFonts w:cs="Symbol"/>
    </w:rPr>
  </w:style>
  <w:style w:type="character" w:customStyle="1" w:styleId="ListLabel622">
    <w:name w:val="ListLabel 622"/>
    <w:qFormat/>
    <w:rsid w:val="00F12A82"/>
    <w:rPr>
      <w:rFonts w:cs="Symbol"/>
    </w:rPr>
  </w:style>
  <w:style w:type="character" w:customStyle="1" w:styleId="ListLabel623">
    <w:name w:val="ListLabel 623"/>
    <w:qFormat/>
    <w:rsid w:val="00F12A82"/>
    <w:rPr>
      <w:rFonts w:cs="Symbol"/>
    </w:rPr>
  </w:style>
  <w:style w:type="character" w:customStyle="1" w:styleId="ListLabel624">
    <w:name w:val="ListLabel 624"/>
    <w:qFormat/>
    <w:rsid w:val="00F12A82"/>
    <w:rPr>
      <w:rFonts w:cs="Symbol"/>
    </w:rPr>
  </w:style>
  <w:style w:type="character" w:customStyle="1" w:styleId="ListLabel625">
    <w:name w:val="ListLabel 625"/>
    <w:qFormat/>
    <w:rsid w:val="00F12A82"/>
    <w:rPr>
      <w:rFonts w:cs="Symbol"/>
      <w:b w:val="0"/>
      <w:sz w:val="22"/>
    </w:rPr>
  </w:style>
  <w:style w:type="character" w:customStyle="1" w:styleId="ListLabel626">
    <w:name w:val="ListLabel 626"/>
    <w:qFormat/>
    <w:rsid w:val="00F12A82"/>
    <w:rPr>
      <w:rFonts w:cs="Symbol"/>
    </w:rPr>
  </w:style>
  <w:style w:type="character" w:customStyle="1" w:styleId="ListLabel627">
    <w:name w:val="ListLabel 627"/>
    <w:qFormat/>
    <w:rsid w:val="00F12A82"/>
    <w:rPr>
      <w:rFonts w:cs="Symbol"/>
    </w:rPr>
  </w:style>
  <w:style w:type="character" w:customStyle="1" w:styleId="ListLabel628">
    <w:name w:val="ListLabel 628"/>
    <w:qFormat/>
    <w:rsid w:val="00F12A82"/>
    <w:rPr>
      <w:rFonts w:cs="Symbol"/>
    </w:rPr>
  </w:style>
  <w:style w:type="character" w:customStyle="1" w:styleId="ListLabel629">
    <w:name w:val="ListLabel 629"/>
    <w:qFormat/>
    <w:rsid w:val="00F12A82"/>
    <w:rPr>
      <w:rFonts w:cs="Symbol"/>
    </w:rPr>
  </w:style>
  <w:style w:type="character" w:customStyle="1" w:styleId="ListLabel630">
    <w:name w:val="ListLabel 630"/>
    <w:qFormat/>
    <w:rsid w:val="00F12A82"/>
    <w:rPr>
      <w:rFonts w:cs="Symbol"/>
    </w:rPr>
  </w:style>
  <w:style w:type="character" w:customStyle="1" w:styleId="ListLabel631">
    <w:name w:val="ListLabel 631"/>
    <w:qFormat/>
    <w:rsid w:val="00F12A82"/>
    <w:rPr>
      <w:rFonts w:cs="Symbol"/>
    </w:rPr>
  </w:style>
  <w:style w:type="character" w:customStyle="1" w:styleId="ListLabel632">
    <w:name w:val="ListLabel 632"/>
    <w:qFormat/>
    <w:rsid w:val="00F12A82"/>
    <w:rPr>
      <w:rFonts w:cs="Symbol"/>
    </w:rPr>
  </w:style>
  <w:style w:type="character" w:customStyle="1" w:styleId="ListLabel633">
    <w:name w:val="ListLabel 633"/>
    <w:qFormat/>
    <w:rsid w:val="00F12A82"/>
    <w:rPr>
      <w:rFonts w:cs="Symbol"/>
    </w:rPr>
  </w:style>
  <w:style w:type="character" w:customStyle="1" w:styleId="ListLabel634">
    <w:name w:val="ListLabel 634"/>
    <w:qFormat/>
    <w:rsid w:val="00F12A82"/>
    <w:rPr>
      <w:rFonts w:ascii="Arial" w:hAnsi="Arial" w:cs="Symbol"/>
      <w:b w:val="0"/>
      <w:sz w:val="22"/>
    </w:rPr>
  </w:style>
  <w:style w:type="character" w:customStyle="1" w:styleId="ListLabel635">
    <w:name w:val="ListLabel 635"/>
    <w:qFormat/>
    <w:rsid w:val="00F12A82"/>
    <w:rPr>
      <w:rFonts w:ascii="Arial" w:hAnsi="Arial" w:cs="Symbol"/>
      <w:b w:val="0"/>
      <w:sz w:val="22"/>
    </w:rPr>
  </w:style>
  <w:style w:type="character" w:customStyle="1" w:styleId="ListLabel636">
    <w:name w:val="ListLabel 636"/>
    <w:qFormat/>
    <w:rsid w:val="00F12A82"/>
    <w:rPr>
      <w:rFonts w:cs="Symbol"/>
    </w:rPr>
  </w:style>
  <w:style w:type="character" w:customStyle="1" w:styleId="ListLabel637">
    <w:name w:val="ListLabel 637"/>
    <w:qFormat/>
    <w:rsid w:val="00F12A82"/>
    <w:rPr>
      <w:rFonts w:cs="Symbol"/>
    </w:rPr>
  </w:style>
  <w:style w:type="character" w:customStyle="1" w:styleId="ListLabel638">
    <w:name w:val="ListLabel 638"/>
    <w:qFormat/>
    <w:rsid w:val="00F12A82"/>
    <w:rPr>
      <w:rFonts w:cs="Symbol"/>
    </w:rPr>
  </w:style>
  <w:style w:type="character" w:customStyle="1" w:styleId="ListLabel639">
    <w:name w:val="ListLabel 639"/>
    <w:qFormat/>
    <w:rsid w:val="00F12A82"/>
    <w:rPr>
      <w:rFonts w:cs="Symbol"/>
    </w:rPr>
  </w:style>
  <w:style w:type="character" w:customStyle="1" w:styleId="ListLabel640">
    <w:name w:val="ListLabel 640"/>
    <w:qFormat/>
    <w:rsid w:val="00F12A82"/>
    <w:rPr>
      <w:rFonts w:cs="Symbol"/>
    </w:rPr>
  </w:style>
  <w:style w:type="character" w:customStyle="1" w:styleId="ListLabel641">
    <w:name w:val="ListLabel 641"/>
    <w:qFormat/>
    <w:rsid w:val="00F12A82"/>
    <w:rPr>
      <w:rFonts w:cs="Symbol"/>
    </w:rPr>
  </w:style>
  <w:style w:type="character" w:customStyle="1" w:styleId="ListLabel642">
    <w:name w:val="ListLabel 642"/>
    <w:qFormat/>
    <w:rsid w:val="00F12A82"/>
    <w:rPr>
      <w:rFonts w:cs="Symbol"/>
    </w:rPr>
  </w:style>
  <w:style w:type="character" w:customStyle="1" w:styleId="ListLabel643">
    <w:name w:val="ListLabel 643"/>
    <w:qFormat/>
    <w:rsid w:val="00F12A82"/>
    <w:rPr>
      <w:rFonts w:ascii="Arial" w:hAnsi="Arial" w:cs="Symbol"/>
      <w:b w:val="0"/>
      <w:sz w:val="22"/>
    </w:rPr>
  </w:style>
  <w:style w:type="character" w:customStyle="1" w:styleId="ListLabel644">
    <w:name w:val="ListLabel 644"/>
    <w:qFormat/>
    <w:rsid w:val="00F12A82"/>
    <w:rPr>
      <w:rFonts w:cs="Symbol"/>
    </w:rPr>
  </w:style>
  <w:style w:type="character" w:customStyle="1" w:styleId="ListLabel645">
    <w:name w:val="ListLabel 645"/>
    <w:qFormat/>
    <w:rsid w:val="00F12A82"/>
    <w:rPr>
      <w:rFonts w:cs="Symbol"/>
    </w:rPr>
  </w:style>
  <w:style w:type="character" w:customStyle="1" w:styleId="ListLabel646">
    <w:name w:val="ListLabel 646"/>
    <w:qFormat/>
    <w:rsid w:val="00F12A82"/>
    <w:rPr>
      <w:rFonts w:cs="Symbol"/>
    </w:rPr>
  </w:style>
  <w:style w:type="character" w:customStyle="1" w:styleId="ListLabel647">
    <w:name w:val="ListLabel 647"/>
    <w:qFormat/>
    <w:rsid w:val="00F12A82"/>
    <w:rPr>
      <w:rFonts w:cs="Symbol"/>
    </w:rPr>
  </w:style>
  <w:style w:type="character" w:customStyle="1" w:styleId="ListLabel648">
    <w:name w:val="ListLabel 648"/>
    <w:qFormat/>
    <w:rsid w:val="00F12A82"/>
    <w:rPr>
      <w:rFonts w:cs="Symbol"/>
    </w:rPr>
  </w:style>
  <w:style w:type="character" w:customStyle="1" w:styleId="ListLabel649">
    <w:name w:val="ListLabel 649"/>
    <w:qFormat/>
    <w:rsid w:val="00F12A82"/>
    <w:rPr>
      <w:rFonts w:cs="Symbol"/>
    </w:rPr>
  </w:style>
  <w:style w:type="character" w:customStyle="1" w:styleId="ListLabel650">
    <w:name w:val="ListLabel 650"/>
    <w:qFormat/>
    <w:rsid w:val="00F12A82"/>
    <w:rPr>
      <w:rFonts w:cs="Symbol"/>
    </w:rPr>
  </w:style>
  <w:style w:type="character" w:customStyle="1" w:styleId="ListLabel651">
    <w:name w:val="ListLabel 651"/>
    <w:qFormat/>
    <w:rsid w:val="00F12A82"/>
    <w:rPr>
      <w:rFonts w:cs="Symbol"/>
    </w:rPr>
  </w:style>
  <w:style w:type="character" w:customStyle="1" w:styleId="ListLabel652">
    <w:name w:val="ListLabel 652"/>
    <w:qFormat/>
    <w:rsid w:val="00F12A82"/>
    <w:rPr>
      <w:rFonts w:ascii="Arial" w:hAnsi="Arial" w:cs="Symbol"/>
      <w:b w:val="0"/>
      <w:sz w:val="22"/>
    </w:rPr>
  </w:style>
  <w:style w:type="character" w:customStyle="1" w:styleId="ListLabel653">
    <w:name w:val="ListLabel 653"/>
    <w:qFormat/>
    <w:rsid w:val="00F12A82"/>
    <w:rPr>
      <w:rFonts w:cs="Symbol"/>
    </w:rPr>
  </w:style>
  <w:style w:type="character" w:customStyle="1" w:styleId="ListLabel654">
    <w:name w:val="ListLabel 654"/>
    <w:qFormat/>
    <w:rsid w:val="00F12A82"/>
    <w:rPr>
      <w:rFonts w:cs="Symbol"/>
    </w:rPr>
  </w:style>
  <w:style w:type="character" w:customStyle="1" w:styleId="ListLabel655">
    <w:name w:val="ListLabel 655"/>
    <w:qFormat/>
    <w:rsid w:val="00F12A82"/>
    <w:rPr>
      <w:rFonts w:cs="Symbol"/>
    </w:rPr>
  </w:style>
  <w:style w:type="character" w:customStyle="1" w:styleId="ListLabel656">
    <w:name w:val="ListLabel 656"/>
    <w:qFormat/>
    <w:rsid w:val="00F12A82"/>
    <w:rPr>
      <w:rFonts w:cs="Symbol"/>
    </w:rPr>
  </w:style>
  <w:style w:type="character" w:customStyle="1" w:styleId="ListLabel657">
    <w:name w:val="ListLabel 657"/>
    <w:qFormat/>
    <w:rsid w:val="00F12A82"/>
    <w:rPr>
      <w:rFonts w:cs="Symbol"/>
    </w:rPr>
  </w:style>
  <w:style w:type="character" w:customStyle="1" w:styleId="ListLabel658">
    <w:name w:val="ListLabel 658"/>
    <w:qFormat/>
    <w:rsid w:val="00F12A82"/>
    <w:rPr>
      <w:rFonts w:cs="Symbol"/>
    </w:rPr>
  </w:style>
  <w:style w:type="character" w:customStyle="1" w:styleId="ListLabel659">
    <w:name w:val="ListLabel 659"/>
    <w:qFormat/>
    <w:rsid w:val="00F12A82"/>
    <w:rPr>
      <w:rFonts w:cs="Symbol"/>
    </w:rPr>
  </w:style>
  <w:style w:type="character" w:customStyle="1" w:styleId="ListLabel660">
    <w:name w:val="ListLabel 660"/>
    <w:qFormat/>
    <w:rsid w:val="00F12A82"/>
    <w:rPr>
      <w:rFonts w:cs="Symbol"/>
    </w:rPr>
  </w:style>
  <w:style w:type="character" w:customStyle="1" w:styleId="ListLabel661">
    <w:name w:val="ListLabel 661"/>
    <w:qFormat/>
    <w:rsid w:val="00F12A82"/>
    <w:rPr>
      <w:rFonts w:ascii="Arial" w:hAnsi="Arial" w:cs="Symbol"/>
      <w:b w:val="0"/>
      <w:sz w:val="22"/>
    </w:rPr>
  </w:style>
  <w:style w:type="character" w:customStyle="1" w:styleId="ListLabel662">
    <w:name w:val="ListLabel 662"/>
    <w:qFormat/>
    <w:rsid w:val="00F12A82"/>
    <w:rPr>
      <w:rFonts w:cs="Symbol"/>
    </w:rPr>
  </w:style>
  <w:style w:type="character" w:customStyle="1" w:styleId="ListLabel663">
    <w:name w:val="ListLabel 663"/>
    <w:qFormat/>
    <w:rsid w:val="00F12A82"/>
    <w:rPr>
      <w:rFonts w:cs="Symbol"/>
    </w:rPr>
  </w:style>
  <w:style w:type="character" w:customStyle="1" w:styleId="ListLabel664">
    <w:name w:val="ListLabel 664"/>
    <w:qFormat/>
    <w:rsid w:val="00F12A82"/>
    <w:rPr>
      <w:rFonts w:cs="Symbol"/>
    </w:rPr>
  </w:style>
  <w:style w:type="character" w:customStyle="1" w:styleId="ListLabel665">
    <w:name w:val="ListLabel 665"/>
    <w:qFormat/>
    <w:rsid w:val="00F12A82"/>
    <w:rPr>
      <w:rFonts w:cs="Symbol"/>
    </w:rPr>
  </w:style>
  <w:style w:type="character" w:customStyle="1" w:styleId="ListLabel666">
    <w:name w:val="ListLabel 666"/>
    <w:qFormat/>
    <w:rsid w:val="00F12A82"/>
    <w:rPr>
      <w:rFonts w:cs="Symbol"/>
    </w:rPr>
  </w:style>
  <w:style w:type="character" w:customStyle="1" w:styleId="ListLabel667">
    <w:name w:val="ListLabel 667"/>
    <w:qFormat/>
    <w:rsid w:val="00F12A82"/>
    <w:rPr>
      <w:rFonts w:cs="Symbol"/>
    </w:rPr>
  </w:style>
  <w:style w:type="character" w:customStyle="1" w:styleId="ListLabel668">
    <w:name w:val="ListLabel 668"/>
    <w:qFormat/>
    <w:rsid w:val="00F12A82"/>
    <w:rPr>
      <w:rFonts w:cs="Symbol"/>
    </w:rPr>
  </w:style>
  <w:style w:type="character" w:customStyle="1" w:styleId="ListLabel669">
    <w:name w:val="ListLabel 669"/>
    <w:qFormat/>
    <w:rsid w:val="00F12A82"/>
    <w:rPr>
      <w:rFonts w:cs="Symbol"/>
    </w:rPr>
  </w:style>
  <w:style w:type="character" w:customStyle="1" w:styleId="ListLabel670">
    <w:name w:val="ListLabel 670"/>
    <w:qFormat/>
    <w:rsid w:val="00F12A82"/>
    <w:rPr>
      <w:rFonts w:cs="Symbol"/>
      <w:b w:val="0"/>
      <w:sz w:val="22"/>
    </w:rPr>
  </w:style>
  <w:style w:type="character" w:customStyle="1" w:styleId="ListLabel671">
    <w:name w:val="ListLabel 671"/>
    <w:qFormat/>
    <w:rsid w:val="00F12A82"/>
    <w:rPr>
      <w:rFonts w:cs="Symbol"/>
    </w:rPr>
  </w:style>
  <w:style w:type="character" w:customStyle="1" w:styleId="ListLabel672">
    <w:name w:val="ListLabel 672"/>
    <w:qFormat/>
    <w:rsid w:val="00F12A82"/>
    <w:rPr>
      <w:rFonts w:cs="Symbol"/>
    </w:rPr>
  </w:style>
  <w:style w:type="character" w:customStyle="1" w:styleId="ListLabel673">
    <w:name w:val="ListLabel 673"/>
    <w:qFormat/>
    <w:rsid w:val="00F12A82"/>
    <w:rPr>
      <w:rFonts w:cs="Symbol"/>
    </w:rPr>
  </w:style>
  <w:style w:type="character" w:customStyle="1" w:styleId="ListLabel674">
    <w:name w:val="ListLabel 674"/>
    <w:qFormat/>
    <w:rsid w:val="00F12A82"/>
    <w:rPr>
      <w:rFonts w:cs="Symbol"/>
    </w:rPr>
  </w:style>
  <w:style w:type="character" w:customStyle="1" w:styleId="ListLabel675">
    <w:name w:val="ListLabel 675"/>
    <w:qFormat/>
    <w:rsid w:val="00F12A82"/>
    <w:rPr>
      <w:rFonts w:cs="Symbol"/>
    </w:rPr>
  </w:style>
  <w:style w:type="character" w:customStyle="1" w:styleId="ListLabel676">
    <w:name w:val="ListLabel 676"/>
    <w:qFormat/>
    <w:rsid w:val="00F12A82"/>
    <w:rPr>
      <w:rFonts w:cs="Symbol"/>
    </w:rPr>
  </w:style>
  <w:style w:type="character" w:customStyle="1" w:styleId="ListLabel677">
    <w:name w:val="ListLabel 677"/>
    <w:qFormat/>
    <w:rsid w:val="00F12A82"/>
    <w:rPr>
      <w:rFonts w:cs="Symbol"/>
    </w:rPr>
  </w:style>
  <w:style w:type="character" w:customStyle="1" w:styleId="ListLabel678">
    <w:name w:val="ListLabel 678"/>
    <w:qFormat/>
    <w:rsid w:val="00F12A82"/>
    <w:rPr>
      <w:rFonts w:cs="Symbol"/>
    </w:rPr>
  </w:style>
  <w:style w:type="character" w:customStyle="1" w:styleId="ListLabel679">
    <w:name w:val="ListLabel 679"/>
    <w:qFormat/>
    <w:rsid w:val="00F12A82"/>
    <w:rPr>
      <w:rFonts w:ascii="Arial" w:hAnsi="Arial" w:cs="Symbol"/>
      <w:b w:val="0"/>
      <w:sz w:val="22"/>
    </w:rPr>
  </w:style>
  <w:style w:type="character" w:customStyle="1" w:styleId="ListLabel680">
    <w:name w:val="ListLabel 680"/>
    <w:qFormat/>
    <w:rsid w:val="00F12A82"/>
    <w:rPr>
      <w:rFonts w:ascii="Arial" w:hAnsi="Arial" w:cs="Symbol"/>
      <w:b w:val="0"/>
      <w:sz w:val="22"/>
    </w:rPr>
  </w:style>
  <w:style w:type="character" w:customStyle="1" w:styleId="ListLabel681">
    <w:name w:val="ListLabel 681"/>
    <w:qFormat/>
    <w:rsid w:val="00F12A82"/>
    <w:rPr>
      <w:rFonts w:cs="Symbol"/>
    </w:rPr>
  </w:style>
  <w:style w:type="character" w:customStyle="1" w:styleId="ListLabel682">
    <w:name w:val="ListLabel 682"/>
    <w:qFormat/>
    <w:rsid w:val="00F12A82"/>
    <w:rPr>
      <w:rFonts w:cs="Symbol"/>
    </w:rPr>
  </w:style>
  <w:style w:type="character" w:customStyle="1" w:styleId="ListLabel683">
    <w:name w:val="ListLabel 683"/>
    <w:qFormat/>
    <w:rsid w:val="00F12A82"/>
    <w:rPr>
      <w:rFonts w:cs="Symbol"/>
    </w:rPr>
  </w:style>
  <w:style w:type="character" w:customStyle="1" w:styleId="ListLabel684">
    <w:name w:val="ListLabel 684"/>
    <w:qFormat/>
    <w:rsid w:val="00F12A82"/>
    <w:rPr>
      <w:rFonts w:cs="Symbol"/>
    </w:rPr>
  </w:style>
  <w:style w:type="character" w:customStyle="1" w:styleId="ListLabel685">
    <w:name w:val="ListLabel 685"/>
    <w:qFormat/>
    <w:rsid w:val="00F12A82"/>
    <w:rPr>
      <w:rFonts w:cs="Symbol"/>
    </w:rPr>
  </w:style>
  <w:style w:type="character" w:customStyle="1" w:styleId="ListLabel686">
    <w:name w:val="ListLabel 686"/>
    <w:qFormat/>
    <w:rsid w:val="00F12A82"/>
    <w:rPr>
      <w:rFonts w:cs="Symbol"/>
    </w:rPr>
  </w:style>
  <w:style w:type="character" w:customStyle="1" w:styleId="ListLabel687">
    <w:name w:val="ListLabel 687"/>
    <w:qFormat/>
    <w:rsid w:val="00F12A82"/>
    <w:rPr>
      <w:rFonts w:cs="Symbol"/>
    </w:rPr>
  </w:style>
  <w:style w:type="character" w:customStyle="1" w:styleId="ListLabel688">
    <w:name w:val="ListLabel 688"/>
    <w:qFormat/>
    <w:rsid w:val="00F12A82"/>
    <w:rPr>
      <w:rFonts w:ascii="Arial" w:hAnsi="Arial" w:cs="Symbol"/>
      <w:b w:val="0"/>
      <w:sz w:val="22"/>
    </w:rPr>
  </w:style>
  <w:style w:type="character" w:customStyle="1" w:styleId="ListLabel689">
    <w:name w:val="ListLabel 689"/>
    <w:qFormat/>
    <w:rsid w:val="00F12A82"/>
    <w:rPr>
      <w:rFonts w:cs="Symbol"/>
    </w:rPr>
  </w:style>
  <w:style w:type="character" w:customStyle="1" w:styleId="ListLabel690">
    <w:name w:val="ListLabel 690"/>
    <w:qFormat/>
    <w:rsid w:val="00F12A82"/>
    <w:rPr>
      <w:rFonts w:cs="Symbol"/>
    </w:rPr>
  </w:style>
  <w:style w:type="character" w:customStyle="1" w:styleId="ListLabel691">
    <w:name w:val="ListLabel 691"/>
    <w:qFormat/>
    <w:rsid w:val="00F12A82"/>
    <w:rPr>
      <w:rFonts w:cs="Symbol"/>
    </w:rPr>
  </w:style>
  <w:style w:type="character" w:customStyle="1" w:styleId="ListLabel692">
    <w:name w:val="ListLabel 692"/>
    <w:qFormat/>
    <w:rsid w:val="00F12A82"/>
    <w:rPr>
      <w:rFonts w:cs="Symbol"/>
    </w:rPr>
  </w:style>
  <w:style w:type="character" w:customStyle="1" w:styleId="ListLabel693">
    <w:name w:val="ListLabel 693"/>
    <w:qFormat/>
    <w:rsid w:val="00F12A82"/>
    <w:rPr>
      <w:rFonts w:cs="Symbol"/>
    </w:rPr>
  </w:style>
  <w:style w:type="character" w:customStyle="1" w:styleId="ListLabel694">
    <w:name w:val="ListLabel 694"/>
    <w:qFormat/>
    <w:rsid w:val="00F12A82"/>
    <w:rPr>
      <w:rFonts w:cs="Symbol"/>
    </w:rPr>
  </w:style>
  <w:style w:type="character" w:customStyle="1" w:styleId="ListLabel695">
    <w:name w:val="ListLabel 695"/>
    <w:qFormat/>
    <w:rsid w:val="00F12A82"/>
    <w:rPr>
      <w:rFonts w:cs="Symbol"/>
    </w:rPr>
  </w:style>
  <w:style w:type="character" w:customStyle="1" w:styleId="ListLabel696">
    <w:name w:val="ListLabel 696"/>
    <w:qFormat/>
    <w:rsid w:val="00F12A82"/>
    <w:rPr>
      <w:rFonts w:cs="Symbol"/>
    </w:rPr>
  </w:style>
  <w:style w:type="character" w:customStyle="1" w:styleId="ListLabel697">
    <w:name w:val="ListLabel 697"/>
    <w:qFormat/>
    <w:rsid w:val="00F12A82"/>
    <w:rPr>
      <w:rFonts w:ascii="Arial" w:hAnsi="Arial" w:cs="Symbol"/>
      <w:b w:val="0"/>
      <w:sz w:val="22"/>
    </w:rPr>
  </w:style>
  <w:style w:type="character" w:customStyle="1" w:styleId="ListLabel698">
    <w:name w:val="ListLabel 698"/>
    <w:qFormat/>
    <w:rsid w:val="00F12A82"/>
    <w:rPr>
      <w:rFonts w:cs="Symbol"/>
    </w:rPr>
  </w:style>
  <w:style w:type="character" w:customStyle="1" w:styleId="ListLabel699">
    <w:name w:val="ListLabel 699"/>
    <w:qFormat/>
    <w:rsid w:val="00F12A82"/>
    <w:rPr>
      <w:rFonts w:cs="Symbol"/>
    </w:rPr>
  </w:style>
  <w:style w:type="character" w:customStyle="1" w:styleId="ListLabel700">
    <w:name w:val="ListLabel 700"/>
    <w:qFormat/>
    <w:rsid w:val="00F12A82"/>
    <w:rPr>
      <w:rFonts w:cs="Symbol"/>
    </w:rPr>
  </w:style>
  <w:style w:type="character" w:customStyle="1" w:styleId="ListLabel701">
    <w:name w:val="ListLabel 701"/>
    <w:qFormat/>
    <w:rsid w:val="00F12A82"/>
    <w:rPr>
      <w:rFonts w:cs="Symbol"/>
    </w:rPr>
  </w:style>
  <w:style w:type="character" w:customStyle="1" w:styleId="ListLabel702">
    <w:name w:val="ListLabel 702"/>
    <w:qFormat/>
    <w:rsid w:val="00F12A82"/>
    <w:rPr>
      <w:rFonts w:cs="Symbol"/>
    </w:rPr>
  </w:style>
  <w:style w:type="character" w:customStyle="1" w:styleId="ListLabel703">
    <w:name w:val="ListLabel 703"/>
    <w:qFormat/>
    <w:rsid w:val="00F12A82"/>
    <w:rPr>
      <w:rFonts w:cs="Symbol"/>
    </w:rPr>
  </w:style>
  <w:style w:type="character" w:customStyle="1" w:styleId="ListLabel704">
    <w:name w:val="ListLabel 704"/>
    <w:qFormat/>
    <w:rsid w:val="00F12A82"/>
    <w:rPr>
      <w:rFonts w:cs="Symbol"/>
    </w:rPr>
  </w:style>
  <w:style w:type="character" w:customStyle="1" w:styleId="ListLabel705">
    <w:name w:val="ListLabel 705"/>
    <w:qFormat/>
    <w:rsid w:val="00F12A82"/>
    <w:rPr>
      <w:rFonts w:cs="Symbol"/>
    </w:rPr>
  </w:style>
  <w:style w:type="character" w:customStyle="1" w:styleId="ListLabel706">
    <w:name w:val="ListLabel 706"/>
    <w:qFormat/>
    <w:rsid w:val="00F12A82"/>
    <w:rPr>
      <w:rFonts w:ascii="Arial" w:hAnsi="Arial" w:cs="Symbol"/>
      <w:b w:val="0"/>
      <w:sz w:val="22"/>
    </w:rPr>
  </w:style>
  <w:style w:type="character" w:customStyle="1" w:styleId="ListLabel707">
    <w:name w:val="ListLabel 707"/>
    <w:qFormat/>
    <w:rsid w:val="00F12A82"/>
    <w:rPr>
      <w:rFonts w:cs="Symbol"/>
    </w:rPr>
  </w:style>
  <w:style w:type="character" w:customStyle="1" w:styleId="ListLabel708">
    <w:name w:val="ListLabel 708"/>
    <w:qFormat/>
    <w:rsid w:val="00F12A82"/>
    <w:rPr>
      <w:rFonts w:cs="Symbol"/>
    </w:rPr>
  </w:style>
  <w:style w:type="character" w:customStyle="1" w:styleId="ListLabel709">
    <w:name w:val="ListLabel 709"/>
    <w:qFormat/>
    <w:rsid w:val="00F12A82"/>
    <w:rPr>
      <w:rFonts w:cs="Symbol"/>
    </w:rPr>
  </w:style>
  <w:style w:type="character" w:customStyle="1" w:styleId="ListLabel710">
    <w:name w:val="ListLabel 710"/>
    <w:qFormat/>
    <w:rsid w:val="00F12A82"/>
    <w:rPr>
      <w:rFonts w:cs="Symbol"/>
    </w:rPr>
  </w:style>
  <w:style w:type="character" w:customStyle="1" w:styleId="ListLabel711">
    <w:name w:val="ListLabel 711"/>
    <w:qFormat/>
    <w:rsid w:val="00F12A82"/>
    <w:rPr>
      <w:rFonts w:cs="Symbol"/>
    </w:rPr>
  </w:style>
  <w:style w:type="character" w:customStyle="1" w:styleId="ListLabel712">
    <w:name w:val="ListLabel 712"/>
    <w:qFormat/>
    <w:rsid w:val="00F12A82"/>
    <w:rPr>
      <w:rFonts w:cs="Symbol"/>
    </w:rPr>
  </w:style>
  <w:style w:type="character" w:customStyle="1" w:styleId="ListLabel713">
    <w:name w:val="ListLabel 713"/>
    <w:qFormat/>
    <w:rsid w:val="00F12A82"/>
    <w:rPr>
      <w:rFonts w:cs="Symbol"/>
    </w:rPr>
  </w:style>
  <w:style w:type="character" w:customStyle="1" w:styleId="ListLabel714">
    <w:name w:val="ListLabel 714"/>
    <w:qFormat/>
    <w:rsid w:val="00F12A82"/>
    <w:rPr>
      <w:rFonts w:cs="Symbol"/>
    </w:rPr>
  </w:style>
  <w:style w:type="character" w:customStyle="1" w:styleId="ListLabel715">
    <w:name w:val="ListLabel 715"/>
    <w:qFormat/>
    <w:rsid w:val="00F12A82"/>
    <w:rPr>
      <w:rFonts w:cs="Symbol"/>
      <w:b w:val="0"/>
      <w:sz w:val="22"/>
    </w:rPr>
  </w:style>
  <w:style w:type="character" w:customStyle="1" w:styleId="ListLabel716">
    <w:name w:val="ListLabel 716"/>
    <w:qFormat/>
    <w:rsid w:val="00F12A82"/>
    <w:rPr>
      <w:rFonts w:cs="Symbol"/>
    </w:rPr>
  </w:style>
  <w:style w:type="character" w:customStyle="1" w:styleId="ListLabel717">
    <w:name w:val="ListLabel 717"/>
    <w:qFormat/>
    <w:rsid w:val="00F12A82"/>
    <w:rPr>
      <w:rFonts w:cs="Symbol"/>
    </w:rPr>
  </w:style>
  <w:style w:type="character" w:customStyle="1" w:styleId="ListLabel718">
    <w:name w:val="ListLabel 718"/>
    <w:qFormat/>
    <w:rsid w:val="00F12A82"/>
    <w:rPr>
      <w:rFonts w:cs="Symbol"/>
    </w:rPr>
  </w:style>
  <w:style w:type="character" w:customStyle="1" w:styleId="ListLabel719">
    <w:name w:val="ListLabel 719"/>
    <w:qFormat/>
    <w:rsid w:val="00F12A82"/>
    <w:rPr>
      <w:rFonts w:cs="Symbol"/>
    </w:rPr>
  </w:style>
  <w:style w:type="character" w:customStyle="1" w:styleId="ListLabel720">
    <w:name w:val="ListLabel 720"/>
    <w:qFormat/>
    <w:rsid w:val="00F12A82"/>
    <w:rPr>
      <w:rFonts w:cs="Symbol"/>
    </w:rPr>
  </w:style>
  <w:style w:type="character" w:customStyle="1" w:styleId="ListLabel721">
    <w:name w:val="ListLabel 721"/>
    <w:qFormat/>
    <w:rsid w:val="00F12A82"/>
    <w:rPr>
      <w:rFonts w:cs="Symbol"/>
    </w:rPr>
  </w:style>
  <w:style w:type="character" w:customStyle="1" w:styleId="ListLabel722">
    <w:name w:val="ListLabel 722"/>
    <w:qFormat/>
    <w:rsid w:val="00F12A82"/>
    <w:rPr>
      <w:rFonts w:cs="Symbol"/>
    </w:rPr>
  </w:style>
  <w:style w:type="character" w:customStyle="1" w:styleId="ListLabel723">
    <w:name w:val="ListLabel 723"/>
    <w:qFormat/>
    <w:rsid w:val="00F12A82"/>
    <w:rPr>
      <w:rFonts w:cs="Symbol"/>
    </w:rPr>
  </w:style>
  <w:style w:type="character" w:customStyle="1" w:styleId="ListLabel724">
    <w:name w:val="ListLabel 724"/>
    <w:qFormat/>
    <w:rsid w:val="00F12A82"/>
    <w:rPr>
      <w:rFonts w:ascii="Arial" w:hAnsi="Arial" w:cs="Symbol"/>
      <w:b w:val="0"/>
      <w:sz w:val="22"/>
    </w:rPr>
  </w:style>
  <w:style w:type="character" w:customStyle="1" w:styleId="ListLabel725">
    <w:name w:val="ListLabel 725"/>
    <w:qFormat/>
    <w:rsid w:val="00F12A82"/>
    <w:rPr>
      <w:rFonts w:ascii="Arial" w:hAnsi="Arial" w:cs="Symbol"/>
      <w:b w:val="0"/>
      <w:sz w:val="22"/>
    </w:rPr>
  </w:style>
  <w:style w:type="character" w:customStyle="1" w:styleId="ListLabel726">
    <w:name w:val="ListLabel 726"/>
    <w:qFormat/>
    <w:rsid w:val="00F12A82"/>
    <w:rPr>
      <w:rFonts w:cs="Symbol"/>
    </w:rPr>
  </w:style>
  <w:style w:type="character" w:customStyle="1" w:styleId="ListLabel727">
    <w:name w:val="ListLabel 727"/>
    <w:qFormat/>
    <w:rsid w:val="00F12A82"/>
    <w:rPr>
      <w:rFonts w:cs="Symbol"/>
    </w:rPr>
  </w:style>
  <w:style w:type="character" w:customStyle="1" w:styleId="ListLabel728">
    <w:name w:val="ListLabel 728"/>
    <w:qFormat/>
    <w:rsid w:val="00F12A82"/>
    <w:rPr>
      <w:rFonts w:cs="Symbol"/>
    </w:rPr>
  </w:style>
  <w:style w:type="character" w:customStyle="1" w:styleId="ListLabel729">
    <w:name w:val="ListLabel 729"/>
    <w:qFormat/>
    <w:rsid w:val="00F12A82"/>
    <w:rPr>
      <w:rFonts w:cs="Symbol"/>
    </w:rPr>
  </w:style>
  <w:style w:type="character" w:customStyle="1" w:styleId="ListLabel730">
    <w:name w:val="ListLabel 730"/>
    <w:qFormat/>
    <w:rsid w:val="00F12A82"/>
    <w:rPr>
      <w:rFonts w:cs="Symbol"/>
    </w:rPr>
  </w:style>
  <w:style w:type="character" w:customStyle="1" w:styleId="ListLabel731">
    <w:name w:val="ListLabel 731"/>
    <w:qFormat/>
    <w:rsid w:val="00F12A82"/>
    <w:rPr>
      <w:rFonts w:cs="Symbol"/>
    </w:rPr>
  </w:style>
  <w:style w:type="character" w:customStyle="1" w:styleId="ListLabel732">
    <w:name w:val="ListLabel 732"/>
    <w:qFormat/>
    <w:rsid w:val="00F12A82"/>
    <w:rPr>
      <w:rFonts w:cs="Symbol"/>
    </w:rPr>
  </w:style>
  <w:style w:type="character" w:customStyle="1" w:styleId="ListLabel733">
    <w:name w:val="ListLabel 733"/>
    <w:qFormat/>
    <w:rsid w:val="00F12A82"/>
    <w:rPr>
      <w:rFonts w:ascii="Arial" w:hAnsi="Arial" w:cs="Symbol"/>
      <w:b w:val="0"/>
      <w:sz w:val="22"/>
    </w:rPr>
  </w:style>
  <w:style w:type="character" w:customStyle="1" w:styleId="ListLabel734">
    <w:name w:val="ListLabel 734"/>
    <w:qFormat/>
    <w:rsid w:val="00F12A82"/>
    <w:rPr>
      <w:rFonts w:cs="Symbol"/>
    </w:rPr>
  </w:style>
  <w:style w:type="character" w:customStyle="1" w:styleId="ListLabel735">
    <w:name w:val="ListLabel 735"/>
    <w:qFormat/>
    <w:rsid w:val="00F12A82"/>
    <w:rPr>
      <w:rFonts w:cs="Symbol"/>
    </w:rPr>
  </w:style>
  <w:style w:type="character" w:customStyle="1" w:styleId="ListLabel736">
    <w:name w:val="ListLabel 736"/>
    <w:qFormat/>
    <w:rsid w:val="00F12A82"/>
    <w:rPr>
      <w:rFonts w:cs="Symbol"/>
    </w:rPr>
  </w:style>
  <w:style w:type="character" w:customStyle="1" w:styleId="ListLabel737">
    <w:name w:val="ListLabel 737"/>
    <w:qFormat/>
    <w:rsid w:val="00F12A82"/>
    <w:rPr>
      <w:rFonts w:cs="Symbol"/>
    </w:rPr>
  </w:style>
  <w:style w:type="character" w:customStyle="1" w:styleId="ListLabel738">
    <w:name w:val="ListLabel 738"/>
    <w:qFormat/>
    <w:rsid w:val="00F12A82"/>
    <w:rPr>
      <w:rFonts w:cs="Symbol"/>
    </w:rPr>
  </w:style>
  <w:style w:type="character" w:customStyle="1" w:styleId="ListLabel739">
    <w:name w:val="ListLabel 739"/>
    <w:qFormat/>
    <w:rsid w:val="00F12A82"/>
    <w:rPr>
      <w:rFonts w:cs="Symbol"/>
    </w:rPr>
  </w:style>
  <w:style w:type="character" w:customStyle="1" w:styleId="ListLabel740">
    <w:name w:val="ListLabel 740"/>
    <w:qFormat/>
    <w:rsid w:val="00F12A82"/>
    <w:rPr>
      <w:rFonts w:cs="Symbol"/>
    </w:rPr>
  </w:style>
  <w:style w:type="character" w:customStyle="1" w:styleId="ListLabel741">
    <w:name w:val="ListLabel 741"/>
    <w:qFormat/>
    <w:rsid w:val="00F12A82"/>
    <w:rPr>
      <w:rFonts w:cs="Symbol"/>
    </w:rPr>
  </w:style>
  <w:style w:type="character" w:customStyle="1" w:styleId="ListLabel742">
    <w:name w:val="ListLabel 742"/>
    <w:qFormat/>
    <w:rsid w:val="00F12A82"/>
    <w:rPr>
      <w:rFonts w:ascii="Arial" w:hAnsi="Arial" w:cs="Symbol"/>
      <w:b w:val="0"/>
      <w:sz w:val="22"/>
    </w:rPr>
  </w:style>
  <w:style w:type="character" w:customStyle="1" w:styleId="ListLabel743">
    <w:name w:val="ListLabel 743"/>
    <w:qFormat/>
    <w:rsid w:val="00F12A82"/>
    <w:rPr>
      <w:rFonts w:cs="Symbol"/>
    </w:rPr>
  </w:style>
  <w:style w:type="character" w:customStyle="1" w:styleId="ListLabel744">
    <w:name w:val="ListLabel 744"/>
    <w:qFormat/>
    <w:rsid w:val="00F12A82"/>
    <w:rPr>
      <w:rFonts w:cs="Symbol"/>
    </w:rPr>
  </w:style>
  <w:style w:type="character" w:customStyle="1" w:styleId="ListLabel745">
    <w:name w:val="ListLabel 745"/>
    <w:qFormat/>
    <w:rsid w:val="00F12A82"/>
    <w:rPr>
      <w:rFonts w:cs="Symbol"/>
    </w:rPr>
  </w:style>
  <w:style w:type="character" w:customStyle="1" w:styleId="ListLabel746">
    <w:name w:val="ListLabel 746"/>
    <w:qFormat/>
    <w:rsid w:val="00F12A82"/>
    <w:rPr>
      <w:rFonts w:cs="Symbol"/>
    </w:rPr>
  </w:style>
  <w:style w:type="character" w:customStyle="1" w:styleId="ListLabel747">
    <w:name w:val="ListLabel 747"/>
    <w:qFormat/>
    <w:rsid w:val="00F12A82"/>
    <w:rPr>
      <w:rFonts w:cs="Symbol"/>
    </w:rPr>
  </w:style>
  <w:style w:type="character" w:customStyle="1" w:styleId="ListLabel748">
    <w:name w:val="ListLabel 748"/>
    <w:qFormat/>
    <w:rsid w:val="00F12A82"/>
    <w:rPr>
      <w:rFonts w:cs="Symbol"/>
    </w:rPr>
  </w:style>
  <w:style w:type="character" w:customStyle="1" w:styleId="ListLabel749">
    <w:name w:val="ListLabel 749"/>
    <w:qFormat/>
    <w:rsid w:val="00F12A82"/>
    <w:rPr>
      <w:rFonts w:cs="Symbol"/>
    </w:rPr>
  </w:style>
  <w:style w:type="character" w:customStyle="1" w:styleId="ListLabel750">
    <w:name w:val="ListLabel 750"/>
    <w:qFormat/>
    <w:rsid w:val="00F12A82"/>
    <w:rPr>
      <w:rFonts w:cs="Symbol"/>
    </w:rPr>
  </w:style>
  <w:style w:type="character" w:customStyle="1" w:styleId="ListLabel751">
    <w:name w:val="ListLabel 751"/>
    <w:qFormat/>
    <w:rsid w:val="00F12A82"/>
    <w:rPr>
      <w:rFonts w:ascii="Arial" w:hAnsi="Arial" w:cs="Symbol"/>
      <w:b w:val="0"/>
      <w:sz w:val="22"/>
    </w:rPr>
  </w:style>
  <w:style w:type="character" w:customStyle="1" w:styleId="ListLabel752">
    <w:name w:val="ListLabel 752"/>
    <w:qFormat/>
    <w:rsid w:val="00F12A82"/>
    <w:rPr>
      <w:rFonts w:cs="Symbol"/>
    </w:rPr>
  </w:style>
  <w:style w:type="character" w:customStyle="1" w:styleId="ListLabel753">
    <w:name w:val="ListLabel 753"/>
    <w:qFormat/>
    <w:rsid w:val="00F12A82"/>
    <w:rPr>
      <w:rFonts w:cs="Symbol"/>
    </w:rPr>
  </w:style>
  <w:style w:type="character" w:customStyle="1" w:styleId="ListLabel754">
    <w:name w:val="ListLabel 754"/>
    <w:qFormat/>
    <w:rsid w:val="00F12A82"/>
    <w:rPr>
      <w:rFonts w:cs="Symbol"/>
    </w:rPr>
  </w:style>
  <w:style w:type="character" w:customStyle="1" w:styleId="ListLabel755">
    <w:name w:val="ListLabel 755"/>
    <w:qFormat/>
    <w:rsid w:val="00F12A82"/>
    <w:rPr>
      <w:rFonts w:cs="Symbol"/>
    </w:rPr>
  </w:style>
  <w:style w:type="character" w:customStyle="1" w:styleId="ListLabel756">
    <w:name w:val="ListLabel 756"/>
    <w:qFormat/>
    <w:rsid w:val="00F12A82"/>
    <w:rPr>
      <w:rFonts w:cs="Symbol"/>
    </w:rPr>
  </w:style>
  <w:style w:type="character" w:customStyle="1" w:styleId="ListLabel757">
    <w:name w:val="ListLabel 757"/>
    <w:qFormat/>
    <w:rsid w:val="00F12A82"/>
    <w:rPr>
      <w:rFonts w:cs="Symbol"/>
    </w:rPr>
  </w:style>
  <w:style w:type="character" w:customStyle="1" w:styleId="ListLabel758">
    <w:name w:val="ListLabel 758"/>
    <w:qFormat/>
    <w:rsid w:val="00F12A82"/>
    <w:rPr>
      <w:rFonts w:cs="Symbol"/>
    </w:rPr>
  </w:style>
  <w:style w:type="character" w:customStyle="1" w:styleId="ListLabel759">
    <w:name w:val="ListLabel 759"/>
    <w:qFormat/>
    <w:rsid w:val="00F12A82"/>
    <w:rPr>
      <w:rFonts w:cs="Symbol"/>
    </w:rPr>
  </w:style>
  <w:style w:type="character" w:customStyle="1" w:styleId="ListLabel760">
    <w:name w:val="ListLabel 760"/>
    <w:qFormat/>
    <w:rsid w:val="00F12A82"/>
    <w:rPr>
      <w:rFonts w:cs="Symbol"/>
      <w:b w:val="0"/>
      <w:sz w:val="22"/>
    </w:rPr>
  </w:style>
  <w:style w:type="character" w:customStyle="1" w:styleId="ListLabel761">
    <w:name w:val="ListLabel 761"/>
    <w:qFormat/>
    <w:rsid w:val="00F12A82"/>
    <w:rPr>
      <w:rFonts w:cs="Symbol"/>
    </w:rPr>
  </w:style>
  <w:style w:type="character" w:customStyle="1" w:styleId="ListLabel762">
    <w:name w:val="ListLabel 762"/>
    <w:qFormat/>
    <w:rsid w:val="00F12A82"/>
    <w:rPr>
      <w:rFonts w:cs="Symbol"/>
    </w:rPr>
  </w:style>
  <w:style w:type="character" w:customStyle="1" w:styleId="ListLabel763">
    <w:name w:val="ListLabel 763"/>
    <w:qFormat/>
    <w:rsid w:val="00F12A82"/>
    <w:rPr>
      <w:rFonts w:cs="Symbol"/>
    </w:rPr>
  </w:style>
  <w:style w:type="character" w:customStyle="1" w:styleId="ListLabel764">
    <w:name w:val="ListLabel 764"/>
    <w:qFormat/>
    <w:rsid w:val="00F12A82"/>
    <w:rPr>
      <w:rFonts w:cs="Symbol"/>
    </w:rPr>
  </w:style>
  <w:style w:type="character" w:customStyle="1" w:styleId="ListLabel765">
    <w:name w:val="ListLabel 765"/>
    <w:qFormat/>
    <w:rsid w:val="00F12A82"/>
    <w:rPr>
      <w:rFonts w:cs="Symbol"/>
    </w:rPr>
  </w:style>
  <w:style w:type="character" w:customStyle="1" w:styleId="ListLabel766">
    <w:name w:val="ListLabel 766"/>
    <w:qFormat/>
    <w:rsid w:val="00F12A82"/>
    <w:rPr>
      <w:rFonts w:cs="Symbol"/>
    </w:rPr>
  </w:style>
  <w:style w:type="character" w:customStyle="1" w:styleId="ListLabel767">
    <w:name w:val="ListLabel 767"/>
    <w:qFormat/>
    <w:rsid w:val="00F12A82"/>
    <w:rPr>
      <w:rFonts w:cs="Symbol"/>
    </w:rPr>
  </w:style>
  <w:style w:type="character" w:customStyle="1" w:styleId="ListLabel768">
    <w:name w:val="ListLabel 768"/>
    <w:qFormat/>
    <w:rsid w:val="00F12A82"/>
    <w:rPr>
      <w:rFonts w:cs="Symbol"/>
    </w:rPr>
  </w:style>
  <w:style w:type="character" w:customStyle="1" w:styleId="ListLabel769">
    <w:name w:val="ListLabel 769"/>
    <w:qFormat/>
    <w:rsid w:val="00F12A82"/>
    <w:rPr>
      <w:rFonts w:ascii="Arial" w:hAnsi="Arial" w:cs="Symbol"/>
      <w:b w:val="0"/>
      <w:sz w:val="22"/>
    </w:rPr>
  </w:style>
  <w:style w:type="character" w:customStyle="1" w:styleId="ListLabel770">
    <w:name w:val="ListLabel 770"/>
    <w:qFormat/>
    <w:rsid w:val="00F12A82"/>
    <w:rPr>
      <w:rFonts w:ascii="Arial" w:hAnsi="Arial" w:cs="Symbol"/>
      <w:b w:val="0"/>
      <w:sz w:val="22"/>
    </w:rPr>
  </w:style>
  <w:style w:type="character" w:customStyle="1" w:styleId="ListLabel771">
    <w:name w:val="ListLabel 771"/>
    <w:qFormat/>
    <w:rsid w:val="00F12A82"/>
    <w:rPr>
      <w:rFonts w:cs="Symbol"/>
    </w:rPr>
  </w:style>
  <w:style w:type="character" w:customStyle="1" w:styleId="ListLabel772">
    <w:name w:val="ListLabel 772"/>
    <w:qFormat/>
    <w:rsid w:val="00F12A82"/>
    <w:rPr>
      <w:rFonts w:cs="Symbol"/>
    </w:rPr>
  </w:style>
  <w:style w:type="character" w:customStyle="1" w:styleId="ListLabel773">
    <w:name w:val="ListLabel 773"/>
    <w:qFormat/>
    <w:rsid w:val="00F12A82"/>
    <w:rPr>
      <w:rFonts w:cs="Symbol"/>
    </w:rPr>
  </w:style>
  <w:style w:type="character" w:customStyle="1" w:styleId="ListLabel774">
    <w:name w:val="ListLabel 774"/>
    <w:qFormat/>
    <w:rsid w:val="00F12A82"/>
    <w:rPr>
      <w:rFonts w:cs="Symbol"/>
    </w:rPr>
  </w:style>
  <w:style w:type="character" w:customStyle="1" w:styleId="ListLabel775">
    <w:name w:val="ListLabel 775"/>
    <w:qFormat/>
    <w:rsid w:val="00F12A82"/>
    <w:rPr>
      <w:rFonts w:cs="Symbol"/>
    </w:rPr>
  </w:style>
  <w:style w:type="character" w:customStyle="1" w:styleId="ListLabel776">
    <w:name w:val="ListLabel 776"/>
    <w:qFormat/>
    <w:rsid w:val="00F12A82"/>
    <w:rPr>
      <w:rFonts w:cs="Symbol"/>
    </w:rPr>
  </w:style>
  <w:style w:type="character" w:customStyle="1" w:styleId="ListLabel777">
    <w:name w:val="ListLabel 777"/>
    <w:qFormat/>
    <w:rsid w:val="00F12A82"/>
    <w:rPr>
      <w:rFonts w:cs="Symbol"/>
    </w:rPr>
  </w:style>
  <w:style w:type="character" w:customStyle="1" w:styleId="InternetLink">
    <w:name w:val="Internet Link"/>
    <w:rsid w:val="00F12A82"/>
    <w:rPr>
      <w:color w:val="000080"/>
      <w:u w:val="single"/>
    </w:rPr>
  </w:style>
  <w:style w:type="character" w:customStyle="1" w:styleId="IndexLink">
    <w:name w:val="Index Link"/>
    <w:qFormat/>
    <w:rsid w:val="00F12A82"/>
  </w:style>
  <w:style w:type="character" w:customStyle="1" w:styleId="FootnoteCharacters">
    <w:name w:val="Footnote Characters"/>
    <w:qFormat/>
    <w:rsid w:val="00F12A82"/>
  </w:style>
  <w:style w:type="character" w:customStyle="1" w:styleId="FootnoteAnchor">
    <w:name w:val="Footnote Anchor"/>
    <w:rsid w:val="00F12A82"/>
    <w:rPr>
      <w:vertAlign w:val="superscript"/>
    </w:rPr>
  </w:style>
  <w:style w:type="character" w:customStyle="1" w:styleId="EndnoteAnchor">
    <w:name w:val="Endnote Anchor"/>
    <w:rsid w:val="00F12A82"/>
    <w:rPr>
      <w:vertAlign w:val="superscript"/>
    </w:rPr>
  </w:style>
  <w:style w:type="character" w:customStyle="1" w:styleId="EndnoteCharacters">
    <w:name w:val="Endnote Characters"/>
    <w:qFormat/>
    <w:rsid w:val="00F12A82"/>
  </w:style>
  <w:style w:type="character" w:customStyle="1" w:styleId="ListLabel778">
    <w:name w:val="ListLabel 778"/>
    <w:qFormat/>
    <w:rsid w:val="00F12A82"/>
    <w:rPr>
      <w:rFonts w:ascii="Arial" w:hAnsi="Arial" w:cs="Symbol"/>
      <w:b w:val="0"/>
      <w:sz w:val="22"/>
    </w:rPr>
  </w:style>
  <w:style w:type="character" w:customStyle="1" w:styleId="ListLabel779">
    <w:name w:val="ListLabel 779"/>
    <w:qFormat/>
    <w:rsid w:val="00F12A82"/>
    <w:rPr>
      <w:rFonts w:cs="Symbol"/>
    </w:rPr>
  </w:style>
  <w:style w:type="character" w:customStyle="1" w:styleId="ListLabel780">
    <w:name w:val="ListLabel 780"/>
    <w:qFormat/>
    <w:rsid w:val="00F12A82"/>
    <w:rPr>
      <w:rFonts w:cs="Symbol"/>
    </w:rPr>
  </w:style>
  <w:style w:type="character" w:customStyle="1" w:styleId="ListLabel781">
    <w:name w:val="ListLabel 781"/>
    <w:qFormat/>
    <w:rsid w:val="00F12A82"/>
    <w:rPr>
      <w:rFonts w:cs="Symbol"/>
    </w:rPr>
  </w:style>
  <w:style w:type="character" w:customStyle="1" w:styleId="ListLabel782">
    <w:name w:val="ListLabel 782"/>
    <w:qFormat/>
    <w:rsid w:val="00F12A82"/>
    <w:rPr>
      <w:rFonts w:cs="Symbol"/>
    </w:rPr>
  </w:style>
  <w:style w:type="character" w:customStyle="1" w:styleId="ListLabel783">
    <w:name w:val="ListLabel 783"/>
    <w:qFormat/>
    <w:rsid w:val="00F12A82"/>
    <w:rPr>
      <w:rFonts w:cs="Symbol"/>
    </w:rPr>
  </w:style>
  <w:style w:type="character" w:customStyle="1" w:styleId="ListLabel784">
    <w:name w:val="ListLabel 784"/>
    <w:qFormat/>
    <w:rsid w:val="00F12A82"/>
    <w:rPr>
      <w:rFonts w:cs="Symbol"/>
    </w:rPr>
  </w:style>
  <w:style w:type="character" w:customStyle="1" w:styleId="ListLabel785">
    <w:name w:val="ListLabel 785"/>
    <w:qFormat/>
    <w:rsid w:val="00F12A82"/>
    <w:rPr>
      <w:rFonts w:cs="Symbol"/>
    </w:rPr>
  </w:style>
  <w:style w:type="character" w:customStyle="1" w:styleId="ListLabel786">
    <w:name w:val="ListLabel 786"/>
    <w:qFormat/>
    <w:rsid w:val="00F12A82"/>
    <w:rPr>
      <w:rFonts w:cs="Symbol"/>
    </w:rPr>
  </w:style>
  <w:style w:type="character" w:customStyle="1" w:styleId="ListLabel787">
    <w:name w:val="ListLabel 787"/>
    <w:qFormat/>
    <w:rsid w:val="00F12A82"/>
    <w:rPr>
      <w:rFonts w:ascii="Arial" w:hAnsi="Arial" w:cs="Symbol"/>
      <w:b w:val="0"/>
      <w:sz w:val="22"/>
    </w:rPr>
  </w:style>
  <w:style w:type="character" w:customStyle="1" w:styleId="ListLabel788">
    <w:name w:val="ListLabel 788"/>
    <w:qFormat/>
    <w:rsid w:val="00F12A82"/>
    <w:rPr>
      <w:rFonts w:cs="Symbol"/>
    </w:rPr>
  </w:style>
  <w:style w:type="character" w:customStyle="1" w:styleId="ListLabel789">
    <w:name w:val="ListLabel 789"/>
    <w:qFormat/>
    <w:rsid w:val="00F12A82"/>
    <w:rPr>
      <w:rFonts w:cs="Symbol"/>
    </w:rPr>
  </w:style>
  <w:style w:type="character" w:customStyle="1" w:styleId="ListLabel790">
    <w:name w:val="ListLabel 790"/>
    <w:qFormat/>
    <w:rsid w:val="00F12A82"/>
    <w:rPr>
      <w:rFonts w:cs="Symbol"/>
    </w:rPr>
  </w:style>
  <w:style w:type="character" w:customStyle="1" w:styleId="ListLabel791">
    <w:name w:val="ListLabel 791"/>
    <w:qFormat/>
    <w:rsid w:val="00F12A82"/>
    <w:rPr>
      <w:rFonts w:cs="Symbol"/>
    </w:rPr>
  </w:style>
  <w:style w:type="character" w:customStyle="1" w:styleId="ListLabel792">
    <w:name w:val="ListLabel 792"/>
    <w:qFormat/>
    <w:rsid w:val="00F12A82"/>
    <w:rPr>
      <w:rFonts w:cs="Symbol"/>
    </w:rPr>
  </w:style>
  <w:style w:type="character" w:customStyle="1" w:styleId="ListLabel793">
    <w:name w:val="ListLabel 793"/>
    <w:qFormat/>
    <w:rsid w:val="00F12A82"/>
    <w:rPr>
      <w:rFonts w:cs="Symbol"/>
    </w:rPr>
  </w:style>
  <w:style w:type="character" w:customStyle="1" w:styleId="ListLabel794">
    <w:name w:val="ListLabel 794"/>
    <w:qFormat/>
    <w:rsid w:val="00F12A82"/>
    <w:rPr>
      <w:rFonts w:cs="Symbol"/>
    </w:rPr>
  </w:style>
  <w:style w:type="character" w:customStyle="1" w:styleId="ListLabel795">
    <w:name w:val="ListLabel 795"/>
    <w:qFormat/>
    <w:rsid w:val="00F12A82"/>
    <w:rPr>
      <w:rFonts w:cs="Symbol"/>
    </w:rPr>
  </w:style>
  <w:style w:type="character" w:customStyle="1" w:styleId="ListLabel796">
    <w:name w:val="ListLabel 796"/>
    <w:qFormat/>
    <w:rsid w:val="00F12A82"/>
    <w:rPr>
      <w:rFonts w:ascii="Arial" w:hAnsi="Arial" w:cs="Symbol"/>
      <w:b w:val="0"/>
      <w:sz w:val="22"/>
    </w:rPr>
  </w:style>
  <w:style w:type="character" w:customStyle="1" w:styleId="ListLabel797">
    <w:name w:val="ListLabel 797"/>
    <w:qFormat/>
    <w:rsid w:val="00F12A82"/>
    <w:rPr>
      <w:rFonts w:cs="Symbol"/>
    </w:rPr>
  </w:style>
  <w:style w:type="character" w:customStyle="1" w:styleId="ListLabel798">
    <w:name w:val="ListLabel 798"/>
    <w:qFormat/>
    <w:rsid w:val="00F12A82"/>
    <w:rPr>
      <w:rFonts w:cs="Symbol"/>
    </w:rPr>
  </w:style>
  <w:style w:type="character" w:customStyle="1" w:styleId="ListLabel799">
    <w:name w:val="ListLabel 799"/>
    <w:qFormat/>
    <w:rsid w:val="00F12A82"/>
    <w:rPr>
      <w:rFonts w:cs="Symbol"/>
    </w:rPr>
  </w:style>
  <w:style w:type="character" w:customStyle="1" w:styleId="ListLabel800">
    <w:name w:val="ListLabel 800"/>
    <w:qFormat/>
    <w:rsid w:val="00F12A82"/>
    <w:rPr>
      <w:rFonts w:cs="Symbol"/>
    </w:rPr>
  </w:style>
  <w:style w:type="character" w:customStyle="1" w:styleId="ListLabel801">
    <w:name w:val="ListLabel 801"/>
    <w:qFormat/>
    <w:rsid w:val="00F12A82"/>
    <w:rPr>
      <w:rFonts w:cs="Symbol"/>
    </w:rPr>
  </w:style>
  <w:style w:type="character" w:customStyle="1" w:styleId="ListLabel802">
    <w:name w:val="ListLabel 802"/>
    <w:qFormat/>
    <w:rsid w:val="00F12A82"/>
    <w:rPr>
      <w:rFonts w:cs="Symbol"/>
    </w:rPr>
  </w:style>
  <w:style w:type="character" w:customStyle="1" w:styleId="ListLabel803">
    <w:name w:val="ListLabel 803"/>
    <w:qFormat/>
    <w:rsid w:val="00F12A82"/>
    <w:rPr>
      <w:rFonts w:cs="Symbol"/>
    </w:rPr>
  </w:style>
  <w:style w:type="character" w:customStyle="1" w:styleId="ListLabel804">
    <w:name w:val="ListLabel 804"/>
    <w:qFormat/>
    <w:rsid w:val="00F12A82"/>
    <w:rPr>
      <w:rFonts w:cs="Symbol"/>
    </w:rPr>
  </w:style>
  <w:style w:type="character" w:customStyle="1" w:styleId="ListLabel805">
    <w:name w:val="ListLabel 805"/>
    <w:qFormat/>
    <w:rsid w:val="00F12A82"/>
    <w:rPr>
      <w:rFonts w:cs="Symbol"/>
      <w:b w:val="0"/>
      <w:sz w:val="22"/>
    </w:rPr>
  </w:style>
  <w:style w:type="character" w:customStyle="1" w:styleId="ListLabel806">
    <w:name w:val="ListLabel 806"/>
    <w:qFormat/>
    <w:rsid w:val="00F12A82"/>
    <w:rPr>
      <w:rFonts w:cs="Symbol"/>
    </w:rPr>
  </w:style>
  <w:style w:type="character" w:customStyle="1" w:styleId="ListLabel807">
    <w:name w:val="ListLabel 807"/>
    <w:qFormat/>
    <w:rsid w:val="00F12A82"/>
    <w:rPr>
      <w:rFonts w:cs="Symbol"/>
    </w:rPr>
  </w:style>
  <w:style w:type="character" w:customStyle="1" w:styleId="ListLabel808">
    <w:name w:val="ListLabel 808"/>
    <w:qFormat/>
    <w:rsid w:val="00F12A82"/>
    <w:rPr>
      <w:rFonts w:cs="Symbol"/>
    </w:rPr>
  </w:style>
  <w:style w:type="character" w:customStyle="1" w:styleId="ListLabel809">
    <w:name w:val="ListLabel 809"/>
    <w:qFormat/>
    <w:rsid w:val="00F12A82"/>
    <w:rPr>
      <w:rFonts w:cs="Symbol"/>
    </w:rPr>
  </w:style>
  <w:style w:type="character" w:customStyle="1" w:styleId="ListLabel810">
    <w:name w:val="ListLabel 810"/>
    <w:qFormat/>
    <w:rsid w:val="00F12A82"/>
    <w:rPr>
      <w:rFonts w:cs="Symbol"/>
    </w:rPr>
  </w:style>
  <w:style w:type="character" w:customStyle="1" w:styleId="ListLabel811">
    <w:name w:val="ListLabel 811"/>
    <w:qFormat/>
    <w:rsid w:val="00F12A82"/>
    <w:rPr>
      <w:rFonts w:cs="Symbol"/>
    </w:rPr>
  </w:style>
  <w:style w:type="character" w:customStyle="1" w:styleId="ListLabel812">
    <w:name w:val="ListLabel 812"/>
    <w:qFormat/>
    <w:rsid w:val="00F12A82"/>
    <w:rPr>
      <w:rFonts w:cs="Symbol"/>
    </w:rPr>
  </w:style>
  <w:style w:type="character" w:customStyle="1" w:styleId="ListLabel813">
    <w:name w:val="ListLabel 813"/>
    <w:qFormat/>
    <w:rsid w:val="00F12A82"/>
    <w:rPr>
      <w:rFonts w:cs="Symbol"/>
    </w:rPr>
  </w:style>
  <w:style w:type="character" w:customStyle="1" w:styleId="ListLabel814">
    <w:name w:val="ListLabel 814"/>
    <w:qFormat/>
    <w:rsid w:val="00F12A82"/>
    <w:rPr>
      <w:rFonts w:ascii="Arial" w:hAnsi="Arial" w:cs="Symbol"/>
      <w:b w:val="0"/>
      <w:sz w:val="22"/>
    </w:rPr>
  </w:style>
  <w:style w:type="character" w:customStyle="1" w:styleId="ListLabel815">
    <w:name w:val="ListLabel 815"/>
    <w:qFormat/>
    <w:rsid w:val="00F12A82"/>
    <w:rPr>
      <w:rFonts w:ascii="Arial" w:hAnsi="Arial" w:cs="Symbol"/>
      <w:b w:val="0"/>
      <w:sz w:val="22"/>
    </w:rPr>
  </w:style>
  <w:style w:type="character" w:customStyle="1" w:styleId="ListLabel816">
    <w:name w:val="ListLabel 816"/>
    <w:qFormat/>
    <w:rsid w:val="00F12A82"/>
    <w:rPr>
      <w:rFonts w:cs="Symbol"/>
    </w:rPr>
  </w:style>
  <w:style w:type="character" w:customStyle="1" w:styleId="ListLabel817">
    <w:name w:val="ListLabel 817"/>
    <w:qFormat/>
    <w:rsid w:val="00F12A82"/>
    <w:rPr>
      <w:rFonts w:cs="Symbol"/>
    </w:rPr>
  </w:style>
  <w:style w:type="character" w:customStyle="1" w:styleId="ListLabel818">
    <w:name w:val="ListLabel 818"/>
    <w:qFormat/>
    <w:rsid w:val="00F12A82"/>
    <w:rPr>
      <w:rFonts w:cs="Symbol"/>
    </w:rPr>
  </w:style>
  <w:style w:type="character" w:customStyle="1" w:styleId="ListLabel819">
    <w:name w:val="ListLabel 819"/>
    <w:qFormat/>
    <w:rsid w:val="00F12A82"/>
    <w:rPr>
      <w:rFonts w:cs="Symbol"/>
    </w:rPr>
  </w:style>
  <w:style w:type="character" w:customStyle="1" w:styleId="ListLabel820">
    <w:name w:val="ListLabel 820"/>
    <w:qFormat/>
    <w:rsid w:val="00F12A82"/>
    <w:rPr>
      <w:rFonts w:cs="Symbol"/>
    </w:rPr>
  </w:style>
  <w:style w:type="character" w:customStyle="1" w:styleId="ListLabel821">
    <w:name w:val="ListLabel 821"/>
    <w:qFormat/>
    <w:rsid w:val="00F12A82"/>
    <w:rPr>
      <w:rFonts w:cs="Symbol"/>
    </w:rPr>
  </w:style>
  <w:style w:type="character" w:customStyle="1" w:styleId="ListLabel822">
    <w:name w:val="ListLabel 822"/>
    <w:qFormat/>
    <w:rsid w:val="00F12A82"/>
    <w:rPr>
      <w:rFonts w:cs="Symbol"/>
    </w:rPr>
  </w:style>
  <w:style w:type="character" w:customStyle="1" w:styleId="ListLabel823">
    <w:name w:val="ListLabel 823"/>
    <w:qFormat/>
    <w:rsid w:val="00F12A82"/>
    <w:rPr>
      <w:rFonts w:ascii="Arial" w:hAnsi="Arial" w:cs="Symbol"/>
      <w:b w:val="0"/>
      <w:sz w:val="22"/>
    </w:rPr>
  </w:style>
  <w:style w:type="character" w:customStyle="1" w:styleId="ListLabel824">
    <w:name w:val="ListLabel 824"/>
    <w:qFormat/>
    <w:rsid w:val="00F12A82"/>
    <w:rPr>
      <w:rFonts w:cs="Symbol"/>
    </w:rPr>
  </w:style>
  <w:style w:type="character" w:customStyle="1" w:styleId="ListLabel825">
    <w:name w:val="ListLabel 825"/>
    <w:qFormat/>
    <w:rsid w:val="00F12A82"/>
    <w:rPr>
      <w:rFonts w:cs="Symbol"/>
    </w:rPr>
  </w:style>
  <w:style w:type="character" w:customStyle="1" w:styleId="ListLabel826">
    <w:name w:val="ListLabel 826"/>
    <w:qFormat/>
    <w:rsid w:val="00F12A82"/>
    <w:rPr>
      <w:rFonts w:cs="Symbol"/>
    </w:rPr>
  </w:style>
  <w:style w:type="character" w:customStyle="1" w:styleId="ListLabel827">
    <w:name w:val="ListLabel 827"/>
    <w:qFormat/>
    <w:rsid w:val="00F12A82"/>
    <w:rPr>
      <w:rFonts w:cs="Symbol"/>
    </w:rPr>
  </w:style>
  <w:style w:type="character" w:customStyle="1" w:styleId="ListLabel828">
    <w:name w:val="ListLabel 828"/>
    <w:qFormat/>
    <w:rsid w:val="00F12A82"/>
    <w:rPr>
      <w:rFonts w:cs="Symbol"/>
    </w:rPr>
  </w:style>
  <w:style w:type="character" w:customStyle="1" w:styleId="ListLabel829">
    <w:name w:val="ListLabel 829"/>
    <w:qFormat/>
    <w:rsid w:val="00F12A82"/>
    <w:rPr>
      <w:rFonts w:cs="Symbol"/>
    </w:rPr>
  </w:style>
  <w:style w:type="character" w:customStyle="1" w:styleId="ListLabel830">
    <w:name w:val="ListLabel 830"/>
    <w:qFormat/>
    <w:rsid w:val="00F12A82"/>
    <w:rPr>
      <w:rFonts w:cs="Symbol"/>
    </w:rPr>
  </w:style>
  <w:style w:type="character" w:customStyle="1" w:styleId="ListLabel831">
    <w:name w:val="ListLabel 831"/>
    <w:qFormat/>
    <w:rsid w:val="00F12A82"/>
    <w:rPr>
      <w:rFonts w:cs="Symbol"/>
    </w:rPr>
  </w:style>
  <w:style w:type="character" w:customStyle="1" w:styleId="ListLabel832">
    <w:name w:val="ListLabel 832"/>
    <w:qFormat/>
    <w:rsid w:val="00F12A82"/>
    <w:rPr>
      <w:rFonts w:ascii="Arial" w:hAnsi="Arial" w:cs="Symbol"/>
      <w:b w:val="0"/>
      <w:sz w:val="22"/>
    </w:rPr>
  </w:style>
  <w:style w:type="character" w:customStyle="1" w:styleId="ListLabel833">
    <w:name w:val="ListLabel 833"/>
    <w:qFormat/>
    <w:rsid w:val="00F12A82"/>
    <w:rPr>
      <w:rFonts w:cs="Symbol"/>
    </w:rPr>
  </w:style>
  <w:style w:type="character" w:customStyle="1" w:styleId="ListLabel834">
    <w:name w:val="ListLabel 834"/>
    <w:qFormat/>
    <w:rsid w:val="00F12A82"/>
    <w:rPr>
      <w:rFonts w:cs="Symbol"/>
    </w:rPr>
  </w:style>
  <w:style w:type="character" w:customStyle="1" w:styleId="ListLabel835">
    <w:name w:val="ListLabel 835"/>
    <w:qFormat/>
    <w:rsid w:val="00F12A82"/>
    <w:rPr>
      <w:rFonts w:cs="Symbol"/>
    </w:rPr>
  </w:style>
  <w:style w:type="character" w:customStyle="1" w:styleId="ListLabel836">
    <w:name w:val="ListLabel 836"/>
    <w:qFormat/>
    <w:rsid w:val="00F12A82"/>
    <w:rPr>
      <w:rFonts w:cs="Symbol"/>
    </w:rPr>
  </w:style>
  <w:style w:type="character" w:customStyle="1" w:styleId="ListLabel837">
    <w:name w:val="ListLabel 837"/>
    <w:qFormat/>
    <w:rsid w:val="00F12A82"/>
    <w:rPr>
      <w:rFonts w:cs="Symbol"/>
    </w:rPr>
  </w:style>
  <w:style w:type="character" w:customStyle="1" w:styleId="ListLabel838">
    <w:name w:val="ListLabel 838"/>
    <w:qFormat/>
    <w:rsid w:val="00F12A82"/>
    <w:rPr>
      <w:rFonts w:cs="Symbol"/>
    </w:rPr>
  </w:style>
  <w:style w:type="character" w:customStyle="1" w:styleId="ListLabel839">
    <w:name w:val="ListLabel 839"/>
    <w:qFormat/>
    <w:rsid w:val="00F12A82"/>
    <w:rPr>
      <w:rFonts w:cs="Symbol"/>
    </w:rPr>
  </w:style>
  <w:style w:type="character" w:customStyle="1" w:styleId="ListLabel840">
    <w:name w:val="ListLabel 840"/>
    <w:qFormat/>
    <w:rsid w:val="00F12A82"/>
    <w:rPr>
      <w:rFonts w:cs="Symbol"/>
    </w:rPr>
  </w:style>
  <w:style w:type="character" w:customStyle="1" w:styleId="ListLabel841">
    <w:name w:val="ListLabel 841"/>
    <w:qFormat/>
    <w:rsid w:val="00F12A82"/>
    <w:rPr>
      <w:rFonts w:ascii="Arial" w:hAnsi="Arial" w:cs="Symbol"/>
      <w:b w:val="0"/>
      <w:sz w:val="22"/>
    </w:rPr>
  </w:style>
  <w:style w:type="character" w:customStyle="1" w:styleId="ListLabel842">
    <w:name w:val="ListLabel 842"/>
    <w:qFormat/>
    <w:rsid w:val="00F12A82"/>
    <w:rPr>
      <w:rFonts w:cs="Symbol"/>
    </w:rPr>
  </w:style>
  <w:style w:type="character" w:customStyle="1" w:styleId="ListLabel843">
    <w:name w:val="ListLabel 843"/>
    <w:qFormat/>
    <w:rsid w:val="00F12A82"/>
    <w:rPr>
      <w:rFonts w:cs="Symbol"/>
    </w:rPr>
  </w:style>
  <w:style w:type="character" w:customStyle="1" w:styleId="ListLabel844">
    <w:name w:val="ListLabel 844"/>
    <w:qFormat/>
    <w:rsid w:val="00F12A82"/>
    <w:rPr>
      <w:rFonts w:cs="Symbol"/>
    </w:rPr>
  </w:style>
  <w:style w:type="character" w:customStyle="1" w:styleId="ListLabel845">
    <w:name w:val="ListLabel 845"/>
    <w:qFormat/>
    <w:rsid w:val="00F12A82"/>
    <w:rPr>
      <w:rFonts w:cs="Symbol"/>
    </w:rPr>
  </w:style>
  <w:style w:type="character" w:customStyle="1" w:styleId="ListLabel846">
    <w:name w:val="ListLabel 846"/>
    <w:qFormat/>
    <w:rsid w:val="00F12A82"/>
    <w:rPr>
      <w:rFonts w:cs="Symbol"/>
    </w:rPr>
  </w:style>
  <w:style w:type="character" w:customStyle="1" w:styleId="ListLabel847">
    <w:name w:val="ListLabel 847"/>
    <w:qFormat/>
    <w:rsid w:val="00F12A82"/>
    <w:rPr>
      <w:rFonts w:cs="Symbol"/>
    </w:rPr>
  </w:style>
  <w:style w:type="character" w:customStyle="1" w:styleId="ListLabel848">
    <w:name w:val="ListLabel 848"/>
    <w:qFormat/>
    <w:rsid w:val="00F12A82"/>
    <w:rPr>
      <w:rFonts w:cs="Symbol"/>
    </w:rPr>
  </w:style>
  <w:style w:type="character" w:customStyle="1" w:styleId="ListLabel849">
    <w:name w:val="ListLabel 849"/>
    <w:qFormat/>
    <w:rsid w:val="00F12A82"/>
    <w:rPr>
      <w:rFonts w:cs="Symbol"/>
    </w:rPr>
  </w:style>
  <w:style w:type="character" w:customStyle="1" w:styleId="ListLabel850">
    <w:name w:val="ListLabel 850"/>
    <w:qFormat/>
    <w:rsid w:val="00F12A82"/>
    <w:rPr>
      <w:rFonts w:cs="Symbol"/>
      <w:b w:val="0"/>
      <w:sz w:val="22"/>
    </w:rPr>
  </w:style>
  <w:style w:type="character" w:customStyle="1" w:styleId="ListLabel851">
    <w:name w:val="ListLabel 851"/>
    <w:qFormat/>
    <w:rsid w:val="00F12A82"/>
    <w:rPr>
      <w:rFonts w:cs="Symbol"/>
    </w:rPr>
  </w:style>
  <w:style w:type="character" w:customStyle="1" w:styleId="ListLabel852">
    <w:name w:val="ListLabel 852"/>
    <w:qFormat/>
    <w:rsid w:val="00F12A82"/>
    <w:rPr>
      <w:rFonts w:cs="Symbol"/>
    </w:rPr>
  </w:style>
  <w:style w:type="character" w:customStyle="1" w:styleId="ListLabel853">
    <w:name w:val="ListLabel 853"/>
    <w:qFormat/>
    <w:rsid w:val="00F12A82"/>
    <w:rPr>
      <w:rFonts w:cs="Symbol"/>
    </w:rPr>
  </w:style>
  <w:style w:type="character" w:customStyle="1" w:styleId="ListLabel854">
    <w:name w:val="ListLabel 854"/>
    <w:qFormat/>
    <w:rsid w:val="00F12A82"/>
    <w:rPr>
      <w:rFonts w:cs="Symbol"/>
    </w:rPr>
  </w:style>
  <w:style w:type="character" w:customStyle="1" w:styleId="ListLabel855">
    <w:name w:val="ListLabel 855"/>
    <w:qFormat/>
    <w:rsid w:val="00F12A82"/>
    <w:rPr>
      <w:rFonts w:cs="Symbol"/>
    </w:rPr>
  </w:style>
  <w:style w:type="character" w:customStyle="1" w:styleId="ListLabel856">
    <w:name w:val="ListLabel 856"/>
    <w:qFormat/>
    <w:rsid w:val="00F12A82"/>
    <w:rPr>
      <w:rFonts w:cs="Symbol"/>
    </w:rPr>
  </w:style>
  <w:style w:type="character" w:customStyle="1" w:styleId="ListLabel857">
    <w:name w:val="ListLabel 857"/>
    <w:qFormat/>
    <w:rsid w:val="00F12A82"/>
    <w:rPr>
      <w:rFonts w:cs="Symbol"/>
    </w:rPr>
  </w:style>
  <w:style w:type="character" w:customStyle="1" w:styleId="ListLabel858">
    <w:name w:val="ListLabel 858"/>
    <w:qFormat/>
    <w:rsid w:val="00F12A82"/>
    <w:rPr>
      <w:rFonts w:cs="Symbol"/>
    </w:rPr>
  </w:style>
  <w:style w:type="character" w:customStyle="1" w:styleId="ListLabel859">
    <w:name w:val="ListLabel 859"/>
    <w:qFormat/>
    <w:rsid w:val="00F12A82"/>
    <w:rPr>
      <w:rFonts w:ascii="Arial" w:hAnsi="Arial" w:cs="Symbol"/>
      <w:b w:val="0"/>
      <w:sz w:val="22"/>
    </w:rPr>
  </w:style>
  <w:style w:type="character" w:customStyle="1" w:styleId="ListLabel860">
    <w:name w:val="ListLabel 860"/>
    <w:qFormat/>
    <w:rsid w:val="00F12A82"/>
    <w:rPr>
      <w:rFonts w:ascii="Arial" w:hAnsi="Arial" w:cs="Symbol"/>
      <w:b w:val="0"/>
      <w:sz w:val="22"/>
    </w:rPr>
  </w:style>
  <w:style w:type="character" w:customStyle="1" w:styleId="ListLabel861">
    <w:name w:val="ListLabel 861"/>
    <w:qFormat/>
    <w:rsid w:val="00F12A82"/>
    <w:rPr>
      <w:rFonts w:cs="Symbol"/>
    </w:rPr>
  </w:style>
  <w:style w:type="character" w:customStyle="1" w:styleId="ListLabel862">
    <w:name w:val="ListLabel 862"/>
    <w:qFormat/>
    <w:rsid w:val="00F12A82"/>
    <w:rPr>
      <w:rFonts w:cs="Symbol"/>
    </w:rPr>
  </w:style>
  <w:style w:type="character" w:customStyle="1" w:styleId="ListLabel863">
    <w:name w:val="ListLabel 863"/>
    <w:qFormat/>
    <w:rsid w:val="00F12A82"/>
    <w:rPr>
      <w:rFonts w:cs="Symbol"/>
    </w:rPr>
  </w:style>
  <w:style w:type="character" w:customStyle="1" w:styleId="ListLabel864">
    <w:name w:val="ListLabel 864"/>
    <w:qFormat/>
    <w:rsid w:val="00F12A82"/>
    <w:rPr>
      <w:rFonts w:cs="Symbol"/>
    </w:rPr>
  </w:style>
  <w:style w:type="character" w:customStyle="1" w:styleId="ListLabel865">
    <w:name w:val="ListLabel 865"/>
    <w:qFormat/>
    <w:rsid w:val="00F12A82"/>
    <w:rPr>
      <w:rFonts w:cs="Symbol"/>
    </w:rPr>
  </w:style>
  <w:style w:type="character" w:customStyle="1" w:styleId="ListLabel866">
    <w:name w:val="ListLabel 866"/>
    <w:qFormat/>
    <w:rsid w:val="00F12A82"/>
    <w:rPr>
      <w:rFonts w:cs="Symbol"/>
    </w:rPr>
  </w:style>
  <w:style w:type="character" w:customStyle="1" w:styleId="ListLabel867">
    <w:name w:val="ListLabel 867"/>
    <w:qFormat/>
    <w:rsid w:val="00F12A82"/>
    <w:rPr>
      <w:rFonts w:cs="Symbol"/>
    </w:rPr>
  </w:style>
  <w:style w:type="character" w:customStyle="1" w:styleId="ListLabel868">
    <w:name w:val="ListLabel 868"/>
    <w:qFormat/>
    <w:rsid w:val="00F12A82"/>
    <w:rPr>
      <w:rFonts w:ascii="Arial" w:hAnsi="Arial" w:cs="Symbol"/>
      <w:b w:val="0"/>
      <w:sz w:val="22"/>
    </w:rPr>
  </w:style>
  <w:style w:type="character" w:customStyle="1" w:styleId="ListLabel869">
    <w:name w:val="ListLabel 869"/>
    <w:qFormat/>
    <w:rsid w:val="00F12A82"/>
    <w:rPr>
      <w:rFonts w:cs="Symbol"/>
    </w:rPr>
  </w:style>
  <w:style w:type="character" w:customStyle="1" w:styleId="ListLabel870">
    <w:name w:val="ListLabel 870"/>
    <w:qFormat/>
    <w:rsid w:val="00F12A82"/>
    <w:rPr>
      <w:rFonts w:cs="Symbol"/>
    </w:rPr>
  </w:style>
  <w:style w:type="character" w:customStyle="1" w:styleId="ListLabel871">
    <w:name w:val="ListLabel 871"/>
    <w:qFormat/>
    <w:rsid w:val="00F12A82"/>
    <w:rPr>
      <w:rFonts w:cs="Symbol"/>
    </w:rPr>
  </w:style>
  <w:style w:type="character" w:customStyle="1" w:styleId="ListLabel872">
    <w:name w:val="ListLabel 872"/>
    <w:qFormat/>
    <w:rsid w:val="00F12A82"/>
    <w:rPr>
      <w:rFonts w:cs="Symbol"/>
    </w:rPr>
  </w:style>
  <w:style w:type="character" w:customStyle="1" w:styleId="ListLabel873">
    <w:name w:val="ListLabel 873"/>
    <w:qFormat/>
    <w:rsid w:val="00F12A82"/>
    <w:rPr>
      <w:rFonts w:cs="Symbol"/>
    </w:rPr>
  </w:style>
  <w:style w:type="character" w:customStyle="1" w:styleId="ListLabel874">
    <w:name w:val="ListLabel 874"/>
    <w:qFormat/>
    <w:rsid w:val="00F12A82"/>
    <w:rPr>
      <w:rFonts w:cs="Symbol"/>
    </w:rPr>
  </w:style>
  <w:style w:type="character" w:customStyle="1" w:styleId="ListLabel875">
    <w:name w:val="ListLabel 875"/>
    <w:qFormat/>
    <w:rsid w:val="00F12A82"/>
    <w:rPr>
      <w:rFonts w:cs="Symbol"/>
    </w:rPr>
  </w:style>
  <w:style w:type="character" w:customStyle="1" w:styleId="ListLabel876">
    <w:name w:val="ListLabel 876"/>
    <w:qFormat/>
    <w:rsid w:val="00F12A82"/>
    <w:rPr>
      <w:rFonts w:cs="Symbol"/>
    </w:rPr>
  </w:style>
  <w:style w:type="character" w:customStyle="1" w:styleId="ListLabel877">
    <w:name w:val="ListLabel 877"/>
    <w:qFormat/>
    <w:rsid w:val="00F12A82"/>
    <w:rPr>
      <w:rFonts w:ascii="Arial" w:hAnsi="Arial" w:cs="Symbol"/>
      <w:b w:val="0"/>
      <w:sz w:val="22"/>
    </w:rPr>
  </w:style>
  <w:style w:type="character" w:customStyle="1" w:styleId="ListLabel878">
    <w:name w:val="ListLabel 878"/>
    <w:qFormat/>
    <w:rsid w:val="00F12A82"/>
    <w:rPr>
      <w:rFonts w:cs="Symbol"/>
    </w:rPr>
  </w:style>
  <w:style w:type="character" w:customStyle="1" w:styleId="ListLabel879">
    <w:name w:val="ListLabel 879"/>
    <w:qFormat/>
    <w:rsid w:val="00F12A82"/>
    <w:rPr>
      <w:rFonts w:cs="Symbol"/>
    </w:rPr>
  </w:style>
  <w:style w:type="character" w:customStyle="1" w:styleId="ListLabel880">
    <w:name w:val="ListLabel 880"/>
    <w:qFormat/>
    <w:rsid w:val="00F12A82"/>
    <w:rPr>
      <w:rFonts w:cs="Symbol"/>
    </w:rPr>
  </w:style>
  <w:style w:type="character" w:customStyle="1" w:styleId="ListLabel881">
    <w:name w:val="ListLabel 881"/>
    <w:qFormat/>
    <w:rsid w:val="00F12A82"/>
    <w:rPr>
      <w:rFonts w:cs="Symbol"/>
    </w:rPr>
  </w:style>
  <w:style w:type="character" w:customStyle="1" w:styleId="ListLabel882">
    <w:name w:val="ListLabel 882"/>
    <w:qFormat/>
    <w:rsid w:val="00F12A82"/>
    <w:rPr>
      <w:rFonts w:cs="Symbol"/>
    </w:rPr>
  </w:style>
  <w:style w:type="character" w:customStyle="1" w:styleId="ListLabel883">
    <w:name w:val="ListLabel 883"/>
    <w:qFormat/>
    <w:rsid w:val="00F12A82"/>
    <w:rPr>
      <w:rFonts w:cs="Symbol"/>
    </w:rPr>
  </w:style>
  <w:style w:type="character" w:customStyle="1" w:styleId="ListLabel884">
    <w:name w:val="ListLabel 884"/>
    <w:qFormat/>
    <w:rsid w:val="00F12A82"/>
    <w:rPr>
      <w:rFonts w:cs="Symbol"/>
    </w:rPr>
  </w:style>
  <w:style w:type="character" w:customStyle="1" w:styleId="ListLabel885">
    <w:name w:val="ListLabel 885"/>
    <w:qFormat/>
    <w:rsid w:val="00F12A82"/>
    <w:rPr>
      <w:rFonts w:cs="Symbol"/>
    </w:rPr>
  </w:style>
  <w:style w:type="character" w:customStyle="1" w:styleId="ListLabel886">
    <w:name w:val="ListLabel 886"/>
    <w:qFormat/>
    <w:rsid w:val="00F12A82"/>
    <w:rPr>
      <w:rFonts w:ascii="Arial" w:hAnsi="Arial" w:cs="Symbol"/>
      <w:b w:val="0"/>
      <w:sz w:val="22"/>
    </w:rPr>
  </w:style>
  <w:style w:type="character" w:customStyle="1" w:styleId="ListLabel887">
    <w:name w:val="ListLabel 887"/>
    <w:qFormat/>
    <w:rsid w:val="00F12A82"/>
    <w:rPr>
      <w:rFonts w:cs="Symbol"/>
    </w:rPr>
  </w:style>
  <w:style w:type="character" w:customStyle="1" w:styleId="ListLabel888">
    <w:name w:val="ListLabel 888"/>
    <w:qFormat/>
    <w:rsid w:val="00F12A82"/>
    <w:rPr>
      <w:rFonts w:cs="Symbol"/>
    </w:rPr>
  </w:style>
  <w:style w:type="character" w:customStyle="1" w:styleId="ListLabel889">
    <w:name w:val="ListLabel 889"/>
    <w:qFormat/>
    <w:rsid w:val="00F12A82"/>
    <w:rPr>
      <w:rFonts w:cs="Symbol"/>
    </w:rPr>
  </w:style>
  <w:style w:type="character" w:customStyle="1" w:styleId="ListLabel890">
    <w:name w:val="ListLabel 890"/>
    <w:qFormat/>
    <w:rsid w:val="00F12A82"/>
    <w:rPr>
      <w:rFonts w:cs="Symbol"/>
    </w:rPr>
  </w:style>
  <w:style w:type="character" w:customStyle="1" w:styleId="ListLabel891">
    <w:name w:val="ListLabel 891"/>
    <w:qFormat/>
    <w:rsid w:val="00F12A82"/>
    <w:rPr>
      <w:rFonts w:cs="Symbol"/>
    </w:rPr>
  </w:style>
  <w:style w:type="character" w:customStyle="1" w:styleId="ListLabel892">
    <w:name w:val="ListLabel 892"/>
    <w:qFormat/>
    <w:rsid w:val="00F12A82"/>
    <w:rPr>
      <w:rFonts w:cs="Symbol"/>
    </w:rPr>
  </w:style>
  <w:style w:type="character" w:customStyle="1" w:styleId="ListLabel893">
    <w:name w:val="ListLabel 893"/>
    <w:qFormat/>
    <w:rsid w:val="00F12A82"/>
    <w:rPr>
      <w:rFonts w:cs="Symbol"/>
    </w:rPr>
  </w:style>
  <w:style w:type="character" w:customStyle="1" w:styleId="ListLabel894">
    <w:name w:val="ListLabel 894"/>
    <w:qFormat/>
    <w:rsid w:val="00F12A82"/>
    <w:rPr>
      <w:rFonts w:cs="Symbol"/>
    </w:rPr>
  </w:style>
  <w:style w:type="character" w:customStyle="1" w:styleId="ListLabel895">
    <w:name w:val="ListLabel 895"/>
    <w:qFormat/>
    <w:rsid w:val="00F12A82"/>
    <w:rPr>
      <w:rFonts w:cs="Symbol"/>
      <w:b w:val="0"/>
      <w:sz w:val="22"/>
    </w:rPr>
  </w:style>
  <w:style w:type="character" w:customStyle="1" w:styleId="ListLabel896">
    <w:name w:val="ListLabel 896"/>
    <w:qFormat/>
    <w:rsid w:val="00F12A82"/>
    <w:rPr>
      <w:rFonts w:cs="Symbol"/>
    </w:rPr>
  </w:style>
  <w:style w:type="character" w:customStyle="1" w:styleId="ListLabel897">
    <w:name w:val="ListLabel 897"/>
    <w:qFormat/>
    <w:rsid w:val="00F12A82"/>
    <w:rPr>
      <w:rFonts w:cs="Symbol"/>
    </w:rPr>
  </w:style>
  <w:style w:type="character" w:customStyle="1" w:styleId="ListLabel898">
    <w:name w:val="ListLabel 898"/>
    <w:qFormat/>
    <w:rsid w:val="00F12A82"/>
    <w:rPr>
      <w:rFonts w:cs="Symbol"/>
    </w:rPr>
  </w:style>
  <w:style w:type="character" w:customStyle="1" w:styleId="ListLabel899">
    <w:name w:val="ListLabel 899"/>
    <w:qFormat/>
    <w:rsid w:val="00F12A82"/>
    <w:rPr>
      <w:rFonts w:cs="Symbol"/>
    </w:rPr>
  </w:style>
  <w:style w:type="character" w:customStyle="1" w:styleId="ListLabel900">
    <w:name w:val="ListLabel 900"/>
    <w:qFormat/>
    <w:rsid w:val="00F12A82"/>
    <w:rPr>
      <w:rFonts w:cs="Symbol"/>
    </w:rPr>
  </w:style>
  <w:style w:type="character" w:customStyle="1" w:styleId="ListLabel901">
    <w:name w:val="ListLabel 901"/>
    <w:qFormat/>
    <w:rsid w:val="00F12A82"/>
    <w:rPr>
      <w:rFonts w:cs="Symbol"/>
    </w:rPr>
  </w:style>
  <w:style w:type="character" w:customStyle="1" w:styleId="ListLabel902">
    <w:name w:val="ListLabel 902"/>
    <w:qFormat/>
    <w:rsid w:val="00F12A82"/>
    <w:rPr>
      <w:rFonts w:cs="Symbol"/>
    </w:rPr>
  </w:style>
  <w:style w:type="character" w:customStyle="1" w:styleId="ListLabel903">
    <w:name w:val="ListLabel 903"/>
    <w:qFormat/>
    <w:rsid w:val="00F12A82"/>
    <w:rPr>
      <w:rFonts w:cs="Symbol"/>
    </w:rPr>
  </w:style>
  <w:style w:type="character" w:customStyle="1" w:styleId="ListLabel904">
    <w:name w:val="ListLabel 904"/>
    <w:qFormat/>
    <w:rsid w:val="00F12A82"/>
    <w:rPr>
      <w:rFonts w:ascii="Arial" w:hAnsi="Arial" w:cs="Symbol"/>
      <w:b w:val="0"/>
      <w:sz w:val="22"/>
    </w:rPr>
  </w:style>
  <w:style w:type="character" w:customStyle="1" w:styleId="ListLabel905">
    <w:name w:val="ListLabel 905"/>
    <w:qFormat/>
    <w:rsid w:val="00F12A82"/>
    <w:rPr>
      <w:rFonts w:ascii="Arial" w:hAnsi="Arial" w:cs="Symbol"/>
      <w:b w:val="0"/>
      <w:sz w:val="22"/>
    </w:rPr>
  </w:style>
  <w:style w:type="character" w:customStyle="1" w:styleId="ListLabel906">
    <w:name w:val="ListLabel 906"/>
    <w:qFormat/>
    <w:rsid w:val="00F12A82"/>
    <w:rPr>
      <w:rFonts w:cs="Symbol"/>
    </w:rPr>
  </w:style>
  <w:style w:type="character" w:customStyle="1" w:styleId="ListLabel907">
    <w:name w:val="ListLabel 907"/>
    <w:qFormat/>
    <w:rsid w:val="00F12A82"/>
    <w:rPr>
      <w:rFonts w:cs="Symbol"/>
    </w:rPr>
  </w:style>
  <w:style w:type="character" w:customStyle="1" w:styleId="ListLabel908">
    <w:name w:val="ListLabel 908"/>
    <w:qFormat/>
    <w:rsid w:val="00F12A82"/>
    <w:rPr>
      <w:rFonts w:cs="Symbol"/>
    </w:rPr>
  </w:style>
  <w:style w:type="character" w:customStyle="1" w:styleId="ListLabel909">
    <w:name w:val="ListLabel 909"/>
    <w:qFormat/>
    <w:rsid w:val="00F12A82"/>
    <w:rPr>
      <w:rFonts w:cs="Symbol"/>
    </w:rPr>
  </w:style>
  <w:style w:type="character" w:customStyle="1" w:styleId="ListLabel910">
    <w:name w:val="ListLabel 910"/>
    <w:qFormat/>
    <w:rsid w:val="00F12A82"/>
    <w:rPr>
      <w:rFonts w:cs="Symbol"/>
    </w:rPr>
  </w:style>
  <w:style w:type="character" w:customStyle="1" w:styleId="ListLabel911">
    <w:name w:val="ListLabel 911"/>
    <w:qFormat/>
    <w:rsid w:val="00F12A82"/>
    <w:rPr>
      <w:rFonts w:cs="Symbol"/>
    </w:rPr>
  </w:style>
  <w:style w:type="character" w:customStyle="1" w:styleId="ListLabel912">
    <w:name w:val="ListLabel 912"/>
    <w:qFormat/>
    <w:rsid w:val="00F12A82"/>
    <w:rPr>
      <w:rFonts w:cs="Symbol"/>
    </w:rPr>
  </w:style>
  <w:style w:type="character" w:customStyle="1" w:styleId="ListLabel913">
    <w:name w:val="ListLabel 913"/>
    <w:qFormat/>
    <w:rsid w:val="00F12A82"/>
    <w:rPr>
      <w:rFonts w:ascii="Arial" w:hAnsi="Arial" w:cs="Symbol"/>
      <w:b w:val="0"/>
      <w:sz w:val="22"/>
    </w:rPr>
  </w:style>
  <w:style w:type="character" w:customStyle="1" w:styleId="ListLabel914">
    <w:name w:val="ListLabel 914"/>
    <w:qFormat/>
    <w:rsid w:val="00F12A82"/>
    <w:rPr>
      <w:rFonts w:cs="Symbol"/>
    </w:rPr>
  </w:style>
  <w:style w:type="character" w:customStyle="1" w:styleId="ListLabel915">
    <w:name w:val="ListLabel 915"/>
    <w:qFormat/>
    <w:rsid w:val="00F12A82"/>
    <w:rPr>
      <w:rFonts w:cs="Symbol"/>
    </w:rPr>
  </w:style>
  <w:style w:type="character" w:customStyle="1" w:styleId="ListLabel916">
    <w:name w:val="ListLabel 916"/>
    <w:qFormat/>
    <w:rsid w:val="00F12A82"/>
    <w:rPr>
      <w:rFonts w:cs="Symbol"/>
    </w:rPr>
  </w:style>
  <w:style w:type="character" w:customStyle="1" w:styleId="ListLabel917">
    <w:name w:val="ListLabel 917"/>
    <w:qFormat/>
    <w:rsid w:val="00F12A82"/>
    <w:rPr>
      <w:rFonts w:cs="Symbol"/>
    </w:rPr>
  </w:style>
  <w:style w:type="character" w:customStyle="1" w:styleId="ListLabel918">
    <w:name w:val="ListLabel 918"/>
    <w:qFormat/>
    <w:rsid w:val="00F12A82"/>
    <w:rPr>
      <w:rFonts w:cs="Symbol"/>
    </w:rPr>
  </w:style>
  <w:style w:type="character" w:customStyle="1" w:styleId="ListLabel919">
    <w:name w:val="ListLabel 919"/>
    <w:qFormat/>
    <w:rsid w:val="00F12A82"/>
    <w:rPr>
      <w:rFonts w:cs="Symbol"/>
    </w:rPr>
  </w:style>
  <w:style w:type="character" w:customStyle="1" w:styleId="ListLabel920">
    <w:name w:val="ListLabel 920"/>
    <w:qFormat/>
    <w:rsid w:val="00F12A82"/>
    <w:rPr>
      <w:rFonts w:cs="Symbol"/>
    </w:rPr>
  </w:style>
  <w:style w:type="character" w:customStyle="1" w:styleId="ListLabel921">
    <w:name w:val="ListLabel 921"/>
    <w:qFormat/>
    <w:rsid w:val="00F12A82"/>
    <w:rPr>
      <w:rFonts w:cs="Symbol"/>
    </w:rPr>
  </w:style>
  <w:style w:type="character" w:customStyle="1" w:styleId="ListLabel922">
    <w:name w:val="ListLabel 922"/>
    <w:qFormat/>
    <w:rsid w:val="00F12A82"/>
    <w:rPr>
      <w:rFonts w:ascii="Arial" w:hAnsi="Arial" w:cs="Symbol"/>
      <w:b w:val="0"/>
      <w:sz w:val="22"/>
    </w:rPr>
  </w:style>
  <w:style w:type="character" w:customStyle="1" w:styleId="ListLabel923">
    <w:name w:val="ListLabel 923"/>
    <w:qFormat/>
    <w:rsid w:val="00F12A82"/>
    <w:rPr>
      <w:rFonts w:cs="Symbol"/>
    </w:rPr>
  </w:style>
  <w:style w:type="character" w:customStyle="1" w:styleId="ListLabel924">
    <w:name w:val="ListLabel 924"/>
    <w:qFormat/>
    <w:rsid w:val="00F12A82"/>
    <w:rPr>
      <w:rFonts w:cs="Symbol"/>
    </w:rPr>
  </w:style>
  <w:style w:type="character" w:customStyle="1" w:styleId="ListLabel925">
    <w:name w:val="ListLabel 925"/>
    <w:qFormat/>
    <w:rsid w:val="00F12A82"/>
    <w:rPr>
      <w:rFonts w:cs="Symbol"/>
    </w:rPr>
  </w:style>
  <w:style w:type="character" w:customStyle="1" w:styleId="ListLabel926">
    <w:name w:val="ListLabel 926"/>
    <w:qFormat/>
    <w:rsid w:val="00F12A82"/>
    <w:rPr>
      <w:rFonts w:cs="Symbol"/>
    </w:rPr>
  </w:style>
  <w:style w:type="character" w:customStyle="1" w:styleId="ListLabel927">
    <w:name w:val="ListLabel 927"/>
    <w:qFormat/>
    <w:rsid w:val="00F12A82"/>
    <w:rPr>
      <w:rFonts w:cs="Symbol"/>
    </w:rPr>
  </w:style>
  <w:style w:type="character" w:customStyle="1" w:styleId="ListLabel928">
    <w:name w:val="ListLabel 928"/>
    <w:qFormat/>
    <w:rsid w:val="00F12A82"/>
    <w:rPr>
      <w:rFonts w:cs="Symbol"/>
    </w:rPr>
  </w:style>
  <w:style w:type="character" w:customStyle="1" w:styleId="ListLabel929">
    <w:name w:val="ListLabel 929"/>
    <w:qFormat/>
    <w:rsid w:val="00F12A82"/>
    <w:rPr>
      <w:rFonts w:cs="Symbol"/>
    </w:rPr>
  </w:style>
  <w:style w:type="character" w:customStyle="1" w:styleId="ListLabel930">
    <w:name w:val="ListLabel 930"/>
    <w:qFormat/>
    <w:rsid w:val="00F12A82"/>
    <w:rPr>
      <w:rFonts w:cs="Symbol"/>
    </w:rPr>
  </w:style>
  <w:style w:type="character" w:customStyle="1" w:styleId="ListLabel931">
    <w:name w:val="ListLabel 931"/>
    <w:qFormat/>
    <w:rsid w:val="00F12A82"/>
    <w:rPr>
      <w:rFonts w:ascii="Arial" w:hAnsi="Arial" w:cs="Symbol"/>
      <w:b w:val="0"/>
      <w:sz w:val="22"/>
    </w:rPr>
  </w:style>
  <w:style w:type="character" w:customStyle="1" w:styleId="ListLabel932">
    <w:name w:val="ListLabel 932"/>
    <w:qFormat/>
    <w:rsid w:val="00F12A82"/>
    <w:rPr>
      <w:rFonts w:cs="Symbol"/>
    </w:rPr>
  </w:style>
  <w:style w:type="character" w:customStyle="1" w:styleId="ListLabel933">
    <w:name w:val="ListLabel 933"/>
    <w:qFormat/>
    <w:rsid w:val="00F12A82"/>
    <w:rPr>
      <w:rFonts w:cs="Symbol"/>
    </w:rPr>
  </w:style>
  <w:style w:type="character" w:customStyle="1" w:styleId="ListLabel934">
    <w:name w:val="ListLabel 934"/>
    <w:qFormat/>
    <w:rsid w:val="00F12A82"/>
    <w:rPr>
      <w:rFonts w:cs="Symbol"/>
    </w:rPr>
  </w:style>
  <w:style w:type="character" w:customStyle="1" w:styleId="ListLabel935">
    <w:name w:val="ListLabel 935"/>
    <w:qFormat/>
    <w:rsid w:val="00F12A82"/>
    <w:rPr>
      <w:rFonts w:cs="Symbol"/>
    </w:rPr>
  </w:style>
  <w:style w:type="character" w:customStyle="1" w:styleId="ListLabel936">
    <w:name w:val="ListLabel 936"/>
    <w:qFormat/>
    <w:rsid w:val="00F12A82"/>
    <w:rPr>
      <w:rFonts w:cs="Symbol"/>
    </w:rPr>
  </w:style>
  <w:style w:type="character" w:customStyle="1" w:styleId="ListLabel937">
    <w:name w:val="ListLabel 937"/>
    <w:qFormat/>
    <w:rsid w:val="00F12A82"/>
    <w:rPr>
      <w:rFonts w:cs="Symbol"/>
    </w:rPr>
  </w:style>
  <w:style w:type="character" w:customStyle="1" w:styleId="ListLabel938">
    <w:name w:val="ListLabel 938"/>
    <w:qFormat/>
    <w:rsid w:val="00F12A82"/>
    <w:rPr>
      <w:rFonts w:cs="Symbol"/>
    </w:rPr>
  </w:style>
  <w:style w:type="character" w:customStyle="1" w:styleId="ListLabel939">
    <w:name w:val="ListLabel 939"/>
    <w:qFormat/>
    <w:rsid w:val="00F12A82"/>
    <w:rPr>
      <w:rFonts w:cs="Symbol"/>
    </w:rPr>
  </w:style>
  <w:style w:type="character" w:customStyle="1" w:styleId="ListLabel940">
    <w:name w:val="ListLabel 940"/>
    <w:qFormat/>
    <w:rsid w:val="00F12A82"/>
    <w:rPr>
      <w:rFonts w:cs="Symbol"/>
      <w:b w:val="0"/>
      <w:sz w:val="22"/>
    </w:rPr>
  </w:style>
  <w:style w:type="character" w:customStyle="1" w:styleId="ListLabel941">
    <w:name w:val="ListLabel 941"/>
    <w:qFormat/>
    <w:rsid w:val="00F12A82"/>
    <w:rPr>
      <w:rFonts w:cs="Symbol"/>
    </w:rPr>
  </w:style>
  <w:style w:type="character" w:customStyle="1" w:styleId="ListLabel942">
    <w:name w:val="ListLabel 942"/>
    <w:qFormat/>
    <w:rsid w:val="00F12A82"/>
    <w:rPr>
      <w:rFonts w:cs="Symbol"/>
    </w:rPr>
  </w:style>
  <w:style w:type="character" w:customStyle="1" w:styleId="ListLabel943">
    <w:name w:val="ListLabel 943"/>
    <w:qFormat/>
    <w:rsid w:val="00F12A82"/>
    <w:rPr>
      <w:rFonts w:cs="Symbol"/>
    </w:rPr>
  </w:style>
  <w:style w:type="character" w:customStyle="1" w:styleId="ListLabel944">
    <w:name w:val="ListLabel 944"/>
    <w:qFormat/>
    <w:rsid w:val="00F12A82"/>
    <w:rPr>
      <w:rFonts w:cs="Symbol"/>
    </w:rPr>
  </w:style>
  <w:style w:type="character" w:customStyle="1" w:styleId="ListLabel945">
    <w:name w:val="ListLabel 945"/>
    <w:qFormat/>
    <w:rsid w:val="00F12A82"/>
    <w:rPr>
      <w:rFonts w:cs="Symbol"/>
    </w:rPr>
  </w:style>
  <w:style w:type="character" w:customStyle="1" w:styleId="ListLabel946">
    <w:name w:val="ListLabel 946"/>
    <w:qFormat/>
    <w:rsid w:val="00F12A82"/>
    <w:rPr>
      <w:rFonts w:cs="Symbol"/>
    </w:rPr>
  </w:style>
  <w:style w:type="character" w:customStyle="1" w:styleId="ListLabel947">
    <w:name w:val="ListLabel 947"/>
    <w:qFormat/>
    <w:rsid w:val="00F12A82"/>
    <w:rPr>
      <w:rFonts w:cs="Symbol"/>
    </w:rPr>
  </w:style>
  <w:style w:type="character" w:customStyle="1" w:styleId="ListLabel948">
    <w:name w:val="ListLabel 948"/>
    <w:qFormat/>
    <w:rsid w:val="00F12A82"/>
    <w:rPr>
      <w:rFonts w:cs="Symbol"/>
    </w:rPr>
  </w:style>
  <w:style w:type="character" w:customStyle="1" w:styleId="ListLabel949">
    <w:name w:val="ListLabel 949"/>
    <w:qFormat/>
    <w:rsid w:val="00F12A82"/>
    <w:rPr>
      <w:rFonts w:ascii="Arial" w:hAnsi="Arial" w:cs="Symbol"/>
      <w:b w:val="0"/>
      <w:sz w:val="22"/>
    </w:rPr>
  </w:style>
  <w:style w:type="character" w:customStyle="1" w:styleId="ListLabel950">
    <w:name w:val="ListLabel 950"/>
    <w:qFormat/>
    <w:rsid w:val="00F12A82"/>
    <w:rPr>
      <w:rFonts w:ascii="Arial" w:hAnsi="Arial" w:cs="Symbol"/>
      <w:b w:val="0"/>
      <w:sz w:val="22"/>
    </w:rPr>
  </w:style>
  <w:style w:type="character" w:customStyle="1" w:styleId="ListLabel951">
    <w:name w:val="ListLabel 951"/>
    <w:qFormat/>
    <w:rsid w:val="00F12A82"/>
    <w:rPr>
      <w:rFonts w:cs="Symbol"/>
    </w:rPr>
  </w:style>
  <w:style w:type="character" w:customStyle="1" w:styleId="ListLabel952">
    <w:name w:val="ListLabel 952"/>
    <w:qFormat/>
    <w:rsid w:val="00F12A82"/>
    <w:rPr>
      <w:rFonts w:cs="Symbol"/>
    </w:rPr>
  </w:style>
  <w:style w:type="character" w:customStyle="1" w:styleId="ListLabel953">
    <w:name w:val="ListLabel 953"/>
    <w:qFormat/>
    <w:rsid w:val="00F12A82"/>
    <w:rPr>
      <w:rFonts w:cs="Symbol"/>
    </w:rPr>
  </w:style>
  <w:style w:type="character" w:customStyle="1" w:styleId="ListLabel954">
    <w:name w:val="ListLabel 954"/>
    <w:qFormat/>
    <w:rsid w:val="00F12A82"/>
    <w:rPr>
      <w:rFonts w:cs="Symbol"/>
    </w:rPr>
  </w:style>
  <w:style w:type="character" w:customStyle="1" w:styleId="ListLabel955">
    <w:name w:val="ListLabel 955"/>
    <w:qFormat/>
    <w:rsid w:val="00F12A82"/>
    <w:rPr>
      <w:rFonts w:cs="Symbol"/>
    </w:rPr>
  </w:style>
  <w:style w:type="character" w:customStyle="1" w:styleId="ListLabel956">
    <w:name w:val="ListLabel 956"/>
    <w:qFormat/>
    <w:rsid w:val="00F12A82"/>
    <w:rPr>
      <w:rFonts w:cs="Symbol"/>
    </w:rPr>
  </w:style>
  <w:style w:type="character" w:customStyle="1" w:styleId="ListLabel957">
    <w:name w:val="ListLabel 957"/>
    <w:qFormat/>
    <w:rsid w:val="00F12A82"/>
    <w:rPr>
      <w:rFonts w:cs="Symbol"/>
    </w:rPr>
  </w:style>
  <w:style w:type="character" w:customStyle="1" w:styleId="ListLabel958">
    <w:name w:val="ListLabel 958"/>
    <w:qFormat/>
    <w:rsid w:val="00F12A82"/>
    <w:rPr>
      <w:rFonts w:ascii="Arial" w:hAnsi="Arial" w:cs="Symbol"/>
      <w:b w:val="0"/>
      <w:sz w:val="22"/>
    </w:rPr>
  </w:style>
  <w:style w:type="character" w:customStyle="1" w:styleId="ListLabel959">
    <w:name w:val="ListLabel 959"/>
    <w:qFormat/>
    <w:rsid w:val="00F12A82"/>
    <w:rPr>
      <w:rFonts w:cs="Symbol"/>
    </w:rPr>
  </w:style>
  <w:style w:type="character" w:customStyle="1" w:styleId="ListLabel960">
    <w:name w:val="ListLabel 960"/>
    <w:qFormat/>
    <w:rsid w:val="00F12A82"/>
    <w:rPr>
      <w:rFonts w:cs="Symbol"/>
    </w:rPr>
  </w:style>
  <w:style w:type="character" w:customStyle="1" w:styleId="ListLabel961">
    <w:name w:val="ListLabel 961"/>
    <w:qFormat/>
    <w:rsid w:val="00F12A82"/>
    <w:rPr>
      <w:rFonts w:cs="Symbol"/>
    </w:rPr>
  </w:style>
  <w:style w:type="character" w:customStyle="1" w:styleId="ListLabel962">
    <w:name w:val="ListLabel 962"/>
    <w:qFormat/>
    <w:rsid w:val="00F12A82"/>
    <w:rPr>
      <w:rFonts w:cs="Symbol"/>
    </w:rPr>
  </w:style>
  <w:style w:type="character" w:customStyle="1" w:styleId="ListLabel963">
    <w:name w:val="ListLabel 963"/>
    <w:qFormat/>
    <w:rsid w:val="00F12A82"/>
    <w:rPr>
      <w:rFonts w:cs="Symbol"/>
    </w:rPr>
  </w:style>
  <w:style w:type="character" w:customStyle="1" w:styleId="ListLabel964">
    <w:name w:val="ListLabel 964"/>
    <w:qFormat/>
    <w:rsid w:val="00F12A82"/>
    <w:rPr>
      <w:rFonts w:cs="Symbol"/>
    </w:rPr>
  </w:style>
  <w:style w:type="character" w:customStyle="1" w:styleId="ListLabel965">
    <w:name w:val="ListLabel 965"/>
    <w:qFormat/>
    <w:rsid w:val="00F12A82"/>
    <w:rPr>
      <w:rFonts w:cs="Symbol"/>
    </w:rPr>
  </w:style>
  <w:style w:type="character" w:customStyle="1" w:styleId="ListLabel966">
    <w:name w:val="ListLabel 966"/>
    <w:qFormat/>
    <w:rsid w:val="00F12A82"/>
    <w:rPr>
      <w:rFonts w:cs="Symbol"/>
    </w:rPr>
  </w:style>
  <w:style w:type="character" w:customStyle="1" w:styleId="ListLabel967">
    <w:name w:val="ListLabel 967"/>
    <w:qFormat/>
    <w:rsid w:val="00F12A82"/>
    <w:rPr>
      <w:rFonts w:ascii="Arial" w:hAnsi="Arial" w:cs="Symbol"/>
      <w:b w:val="0"/>
      <w:sz w:val="22"/>
    </w:rPr>
  </w:style>
  <w:style w:type="character" w:customStyle="1" w:styleId="ListLabel968">
    <w:name w:val="ListLabel 968"/>
    <w:qFormat/>
    <w:rsid w:val="00F12A82"/>
    <w:rPr>
      <w:rFonts w:cs="Symbol"/>
    </w:rPr>
  </w:style>
  <w:style w:type="character" w:customStyle="1" w:styleId="ListLabel969">
    <w:name w:val="ListLabel 969"/>
    <w:qFormat/>
    <w:rsid w:val="00F12A82"/>
    <w:rPr>
      <w:rFonts w:cs="Symbol"/>
    </w:rPr>
  </w:style>
  <w:style w:type="character" w:customStyle="1" w:styleId="ListLabel970">
    <w:name w:val="ListLabel 970"/>
    <w:qFormat/>
    <w:rsid w:val="00F12A82"/>
    <w:rPr>
      <w:rFonts w:cs="Symbol"/>
    </w:rPr>
  </w:style>
  <w:style w:type="character" w:customStyle="1" w:styleId="ListLabel971">
    <w:name w:val="ListLabel 971"/>
    <w:qFormat/>
    <w:rsid w:val="00F12A82"/>
    <w:rPr>
      <w:rFonts w:cs="Symbol"/>
    </w:rPr>
  </w:style>
  <w:style w:type="character" w:customStyle="1" w:styleId="ListLabel972">
    <w:name w:val="ListLabel 972"/>
    <w:qFormat/>
    <w:rsid w:val="00F12A82"/>
    <w:rPr>
      <w:rFonts w:cs="Symbol"/>
    </w:rPr>
  </w:style>
  <w:style w:type="character" w:customStyle="1" w:styleId="ListLabel973">
    <w:name w:val="ListLabel 973"/>
    <w:qFormat/>
    <w:rsid w:val="00F12A82"/>
    <w:rPr>
      <w:rFonts w:cs="Symbol"/>
    </w:rPr>
  </w:style>
  <w:style w:type="character" w:customStyle="1" w:styleId="ListLabel974">
    <w:name w:val="ListLabel 974"/>
    <w:qFormat/>
    <w:rsid w:val="00F12A82"/>
    <w:rPr>
      <w:rFonts w:cs="Symbol"/>
    </w:rPr>
  </w:style>
  <w:style w:type="character" w:customStyle="1" w:styleId="ListLabel975">
    <w:name w:val="ListLabel 975"/>
    <w:qFormat/>
    <w:rsid w:val="00F12A82"/>
    <w:rPr>
      <w:rFonts w:cs="Symbol"/>
    </w:rPr>
  </w:style>
  <w:style w:type="character" w:customStyle="1" w:styleId="ListLabel976">
    <w:name w:val="ListLabel 976"/>
    <w:qFormat/>
    <w:rsid w:val="00F12A82"/>
    <w:rPr>
      <w:rFonts w:ascii="Arial" w:hAnsi="Arial" w:cs="Symbol"/>
      <w:b w:val="0"/>
      <w:sz w:val="22"/>
    </w:rPr>
  </w:style>
  <w:style w:type="character" w:customStyle="1" w:styleId="ListLabel977">
    <w:name w:val="ListLabel 977"/>
    <w:qFormat/>
    <w:rsid w:val="00F12A82"/>
    <w:rPr>
      <w:rFonts w:cs="Symbol"/>
    </w:rPr>
  </w:style>
  <w:style w:type="character" w:customStyle="1" w:styleId="ListLabel978">
    <w:name w:val="ListLabel 978"/>
    <w:qFormat/>
    <w:rsid w:val="00F12A82"/>
    <w:rPr>
      <w:rFonts w:cs="Symbol"/>
    </w:rPr>
  </w:style>
  <w:style w:type="character" w:customStyle="1" w:styleId="ListLabel979">
    <w:name w:val="ListLabel 979"/>
    <w:qFormat/>
    <w:rsid w:val="00F12A82"/>
    <w:rPr>
      <w:rFonts w:cs="Symbol"/>
    </w:rPr>
  </w:style>
  <w:style w:type="character" w:customStyle="1" w:styleId="ListLabel980">
    <w:name w:val="ListLabel 980"/>
    <w:qFormat/>
    <w:rsid w:val="00F12A82"/>
    <w:rPr>
      <w:rFonts w:cs="Symbol"/>
    </w:rPr>
  </w:style>
  <w:style w:type="character" w:customStyle="1" w:styleId="ListLabel981">
    <w:name w:val="ListLabel 981"/>
    <w:qFormat/>
    <w:rsid w:val="00F12A82"/>
    <w:rPr>
      <w:rFonts w:cs="Symbol"/>
    </w:rPr>
  </w:style>
  <w:style w:type="character" w:customStyle="1" w:styleId="ListLabel982">
    <w:name w:val="ListLabel 982"/>
    <w:qFormat/>
    <w:rsid w:val="00F12A82"/>
    <w:rPr>
      <w:rFonts w:cs="Symbol"/>
    </w:rPr>
  </w:style>
  <w:style w:type="character" w:customStyle="1" w:styleId="ListLabel983">
    <w:name w:val="ListLabel 983"/>
    <w:qFormat/>
    <w:rsid w:val="00F12A82"/>
    <w:rPr>
      <w:rFonts w:cs="Symbol"/>
    </w:rPr>
  </w:style>
  <w:style w:type="character" w:customStyle="1" w:styleId="ListLabel984">
    <w:name w:val="ListLabel 984"/>
    <w:qFormat/>
    <w:rsid w:val="00F12A82"/>
    <w:rPr>
      <w:rFonts w:cs="Symbol"/>
    </w:rPr>
  </w:style>
  <w:style w:type="character" w:customStyle="1" w:styleId="ListLabel985">
    <w:name w:val="ListLabel 985"/>
    <w:qFormat/>
    <w:rsid w:val="00F12A82"/>
    <w:rPr>
      <w:rFonts w:cs="Symbol"/>
      <w:b w:val="0"/>
      <w:sz w:val="22"/>
    </w:rPr>
  </w:style>
  <w:style w:type="character" w:customStyle="1" w:styleId="ListLabel986">
    <w:name w:val="ListLabel 986"/>
    <w:qFormat/>
    <w:rsid w:val="00F12A82"/>
    <w:rPr>
      <w:rFonts w:cs="Symbol"/>
    </w:rPr>
  </w:style>
  <w:style w:type="character" w:customStyle="1" w:styleId="ListLabel987">
    <w:name w:val="ListLabel 987"/>
    <w:qFormat/>
    <w:rsid w:val="00F12A82"/>
    <w:rPr>
      <w:rFonts w:cs="Symbol"/>
    </w:rPr>
  </w:style>
  <w:style w:type="character" w:customStyle="1" w:styleId="ListLabel988">
    <w:name w:val="ListLabel 988"/>
    <w:qFormat/>
    <w:rsid w:val="00F12A82"/>
    <w:rPr>
      <w:rFonts w:cs="Symbol"/>
    </w:rPr>
  </w:style>
  <w:style w:type="character" w:customStyle="1" w:styleId="ListLabel989">
    <w:name w:val="ListLabel 989"/>
    <w:qFormat/>
    <w:rsid w:val="00F12A82"/>
    <w:rPr>
      <w:rFonts w:cs="Symbol"/>
    </w:rPr>
  </w:style>
  <w:style w:type="character" w:customStyle="1" w:styleId="ListLabel990">
    <w:name w:val="ListLabel 990"/>
    <w:qFormat/>
    <w:rsid w:val="00F12A82"/>
    <w:rPr>
      <w:rFonts w:cs="Symbol"/>
    </w:rPr>
  </w:style>
  <w:style w:type="character" w:customStyle="1" w:styleId="ListLabel991">
    <w:name w:val="ListLabel 991"/>
    <w:qFormat/>
    <w:rsid w:val="00F12A82"/>
    <w:rPr>
      <w:rFonts w:cs="Symbol"/>
    </w:rPr>
  </w:style>
  <w:style w:type="character" w:customStyle="1" w:styleId="ListLabel992">
    <w:name w:val="ListLabel 992"/>
    <w:qFormat/>
    <w:rsid w:val="00F12A82"/>
    <w:rPr>
      <w:rFonts w:cs="Symbol"/>
    </w:rPr>
  </w:style>
  <w:style w:type="character" w:customStyle="1" w:styleId="ListLabel993">
    <w:name w:val="ListLabel 993"/>
    <w:qFormat/>
    <w:rsid w:val="00F12A82"/>
    <w:rPr>
      <w:rFonts w:cs="Symbol"/>
    </w:rPr>
  </w:style>
  <w:style w:type="character" w:customStyle="1" w:styleId="ListLabel994">
    <w:name w:val="ListLabel 994"/>
    <w:qFormat/>
    <w:rsid w:val="00F12A82"/>
    <w:rPr>
      <w:rFonts w:ascii="Arial" w:hAnsi="Arial" w:cs="Symbol"/>
      <w:b w:val="0"/>
      <w:sz w:val="22"/>
    </w:rPr>
  </w:style>
  <w:style w:type="character" w:customStyle="1" w:styleId="ListLabel995">
    <w:name w:val="ListLabel 995"/>
    <w:qFormat/>
    <w:rsid w:val="00F12A82"/>
    <w:rPr>
      <w:rFonts w:ascii="Arial" w:hAnsi="Arial" w:cs="Symbol"/>
      <w:b w:val="0"/>
      <w:sz w:val="22"/>
    </w:rPr>
  </w:style>
  <w:style w:type="character" w:customStyle="1" w:styleId="ListLabel996">
    <w:name w:val="ListLabel 996"/>
    <w:qFormat/>
    <w:rsid w:val="00F12A82"/>
    <w:rPr>
      <w:rFonts w:cs="Symbol"/>
    </w:rPr>
  </w:style>
  <w:style w:type="character" w:customStyle="1" w:styleId="ListLabel997">
    <w:name w:val="ListLabel 997"/>
    <w:qFormat/>
    <w:rsid w:val="00F12A82"/>
    <w:rPr>
      <w:rFonts w:cs="Symbol"/>
    </w:rPr>
  </w:style>
  <w:style w:type="character" w:customStyle="1" w:styleId="ListLabel998">
    <w:name w:val="ListLabel 998"/>
    <w:qFormat/>
    <w:rsid w:val="00F12A82"/>
    <w:rPr>
      <w:rFonts w:cs="Symbol"/>
    </w:rPr>
  </w:style>
  <w:style w:type="character" w:customStyle="1" w:styleId="ListLabel999">
    <w:name w:val="ListLabel 999"/>
    <w:qFormat/>
    <w:rsid w:val="00F12A82"/>
    <w:rPr>
      <w:rFonts w:cs="Symbol"/>
    </w:rPr>
  </w:style>
  <w:style w:type="character" w:customStyle="1" w:styleId="ListLabel1000">
    <w:name w:val="ListLabel 1000"/>
    <w:qFormat/>
    <w:rsid w:val="00F12A82"/>
    <w:rPr>
      <w:rFonts w:cs="Symbol"/>
    </w:rPr>
  </w:style>
  <w:style w:type="character" w:customStyle="1" w:styleId="ListLabel1001">
    <w:name w:val="ListLabel 1001"/>
    <w:qFormat/>
    <w:rsid w:val="00F12A82"/>
    <w:rPr>
      <w:rFonts w:cs="Symbol"/>
    </w:rPr>
  </w:style>
  <w:style w:type="character" w:customStyle="1" w:styleId="ListLabel1002">
    <w:name w:val="ListLabel 1002"/>
    <w:qFormat/>
    <w:rsid w:val="00F12A82"/>
    <w:rPr>
      <w:rFonts w:cs="Symbol"/>
    </w:rPr>
  </w:style>
  <w:style w:type="character" w:customStyle="1" w:styleId="ListLabel1003">
    <w:name w:val="ListLabel 1003"/>
    <w:qFormat/>
    <w:rsid w:val="00F12A82"/>
    <w:rPr>
      <w:rFonts w:ascii="Arial" w:hAnsi="Arial" w:cs="Symbol"/>
      <w:b w:val="0"/>
      <w:sz w:val="22"/>
    </w:rPr>
  </w:style>
  <w:style w:type="character" w:customStyle="1" w:styleId="ListLabel1004">
    <w:name w:val="ListLabel 1004"/>
    <w:qFormat/>
    <w:rsid w:val="00F12A82"/>
    <w:rPr>
      <w:rFonts w:cs="Symbol"/>
    </w:rPr>
  </w:style>
  <w:style w:type="character" w:customStyle="1" w:styleId="ListLabel1005">
    <w:name w:val="ListLabel 1005"/>
    <w:qFormat/>
    <w:rsid w:val="00F12A82"/>
    <w:rPr>
      <w:rFonts w:cs="Symbol"/>
    </w:rPr>
  </w:style>
  <w:style w:type="character" w:customStyle="1" w:styleId="ListLabel1006">
    <w:name w:val="ListLabel 1006"/>
    <w:qFormat/>
    <w:rsid w:val="00F12A82"/>
    <w:rPr>
      <w:rFonts w:cs="Symbol"/>
    </w:rPr>
  </w:style>
  <w:style w:type="character" w:customStyle="1" w:styleId="ListLabel1007">
    <w:name w:val="ListLabel 1007"/>
    <w:qFormat/>
    <w:rsid w:val="00F12A82"/>
    <w:rPr>
      <w:rFonts w:cs="Symbol"/>
    </w:rPr>
  </w:style>
  <w:style w:type="character" w:customStyle="1" w:styleId="ListLabel1008">
    <w:name w:val="ListLabel 1008"/>
    <w:qFormat/>
    <w:rsid w:val="00F12A82"/>
    <w:rPr>
      <w:rFonts w:cs="Symbol"/>
    </w:rPr>
  </w:style>
  <w:style w:type="character" w:customStyle="1" w:styleId="ListLabel1009">
    <w:name w:val="ListLabel 1009"/>
    <w:qFormat/>
    <w:rsid w:val="00F12A82"/>
    <w:rPr>
      <w:rFonts w:cs="Symbol"/>
    </w:rPr>
  </w:style>
  <w:style w:type="character" w:customStyle="1" w:styleId="ListLabel1010">
    <w:name w:val="ListLabel 1010"/>
    <w:qFormat/>
    <w:rsid w:val="00F12A82"/>
    <w:rPr>
      <w:rFonts w:cs="Symbol"/>
    </w:rPr>
  </w:style>
  <w:style w:type="character" w:customStyle="1" w:styleId="ListLabel1011">
    <w:name w:val="ListLabel 1011"/>
    <w:qFormat/>
    <w:rsid w:val="00F12A82"/>
    <w:rPr>
      <w:rFonts w:cs="Symbol"/>
    </w:rPr>
  </w:style>
  <w:style w:type="character" w:customStyle="1" w:styleId="ListLabel1012">
    <w:name w:val="ListLabel 1012"/>
    <w:qFormat/>
    <w:rsid w:val="00F12A82"/>
    <w:rPr>
      <w:rFonts w:ascii="Arial" w:hAnsi="Arial" w:cs="Symbol"/>
      <w:b w:val="0"/>
      <w:sz w:val="22"/>
    </w:rPr>
  </w:style>
  <w:style w:type="character" w:customStyle="1" w:styleId="ListLabel1013">
    <w:name w:val="ListLabel 1013"/>
    <w:qFormat/>
    <w:rsid w:val="00F12A82"/>
    <w:rPr>
      <w:rFonts w:cs="Symbol"/>
    </w:rPr>
  </w:style>
  <w:style w:type="character" w:customStyle="1" w:styleId="ListLabel1014">
    <w:name w:val="ListLabel 1014"/>
    <w:qFormat/>
    <w:rsid w:val="00F12A82"/>
    <w:rPr>
      <w:rFonts w:cs="Symbol"/>
    </w:rPr>
  </w:style>
  <w:style w:type="character" w:customStyle="1" w:styleId="ListLabel1015">
    <w:name w:val="ListLabel 1015"/>
    <w:qFormat/>
    <w:rsid w:val="00F12A82"/>
    <w:rPr>
      <w:rFonts w:cs="Symbol"/>
    </w:rPr>
  </w:style>
  <w:style w:type="character" w:customStyle="1" w:styleId="ListLabel1016">
    <w:name w:val="ListLabel 1016"/>
    <w:qFormat/>
    <w:rsid w:val="00F12A82"/>
    <w:rPr>
      <w:rFonts w:cs="Symbol"/>
    </w:rPr>
  </w:style>
  <w:style w:type="character" w:customStyle="1" w:styleId="ListLabel1017">
    <w:name w:val="ListLabel 1017"/>
    <w:qFormat/>
    <w:rsid w:val="00F12A82"/>
    <w:rPr>
      <w:rFonts w:cs="Symbol"/>
    </w:rPr>
  </w:style>
  <w:style w:type="character" w:customStyle="1" w:styleId="ListLabel1018">
    <w:name w:val="ListLabel 1018"/>
    <w:qFormat/>
    <w:rsid w:val="00F12A82"/>
    <w:rPr>
      <w:rFonts w:cs="Symbol"/>
    </w:rPr>
  </w:style>
  <w:style w:type="character" w:customStyle="1" w:styleId="ListLabel1019">
    <w:name w:val="ListLabel 1019"/>
    <w:qFormat/>
    <w:rsid w:val="00F12A82"/>
    <w:rPr>
      <w:rFonts w:cs="Symbol"/>
    </w:rPr>
  </w:style>
  <w:style w:type="character" w:customStyle="1" w:styleId="ListLabel1020">
    <w:name w:val="ListLabel 1020"/>
    <w:qFormat/>
    <w:rsid w:val="00F12A82"/>
    <w:rPr>
      <w:rFonts w:cs="Symbol"/>
    </w:rPr>
  </w:style>
  <w:style w:type="character" w:customStyle="1" w:styleId="ListLabel1021">
    <w:name w:val="ListLabel 1021"/>
    <w:qFormat/>
    <w:rsid w:val="00F12A82"/>
    <w:rPr>
      <w:rFonts w:ascii="Arial" w:hAnsi="Arial" w:cs="Symbol"/>
      <w:b w:val="0"/>
      <w:sz w:val="22"/>
    </w:rPr>
  </w:style>
  <w:style w:type="character" w:customStyle="1" w:styleId="ListLabel1022">
    <w:name w:val="ListLabel 1022"/>
    <w:qFormat/>
    <w:rsid w:val="00F12A82"/>
    <w:rPr>
      <w:rFonts w:cs="Symbol"/>
    </w:rPr>
  </w:style>
  <w:style w:type="character" w:customStyle="1" w:styleId="ListLabel1023">
    <w:name w:val="ListLabel 1023"/>
    <w:qFormat/>
    <w:rsid w:val="00F12A82"/>
    <w:rPr>
      <w:rFonts w:cs="Symbol"/>
    </w:rPr>
  </w:style>
  <w:style w:type="character" w:customStyle="1" w:styleId="ListLabel1024">
    <w:name w:val="ListLabel 1024"/>
    <w:qFormat/>
    <w:rsid w:val="00F12A82"/>
    <w:rPr>
      <w:rFonts w:cs="Symbol"/>
    </w:rPr>
  </w:style>
  <w:style w:type="character" w:customStyle="1" w:styleId="ListLabel1025">
    <w:name w:val="ListLabel 1025"/>
    <w:qFormat/>
    <w:rsid w:val="00F12A82"/>
    <w:rPr>
      <w:rFonts w:cs="Symbol"/>
    </w:rPr>
  </w:style>
  <w:style w:type="character" w:customStyle="1" w:styleId="ListLabel1026">
    <w:name w:val="ListLabel 1026"/>
    <w:qFormat/>
    <w:rsid w:val="00F12A82"/>
    <w:rPr>
      <w:rFonts w:cs="Symbol"/>
    </w:rPr>
  </w:style>
  <w:style w:type="character" w:customStyle="1" w:styleId="ListLabel1027">
    <w:name w:val="ListLabel 1027"/>
    <w:qFormat/>
    <w:rsid w:val="00F12A82"/>
    <w:rPr>
      <w:rFonts w:cs="Symbol"/>
    </w:rPr>
  </w:style>
  <w:style w:type="character" w:customStyle="1" w:styleId="ListLabel1028">
    <w:name w:val="ListLabel 1028"/>
    <w:qFormat/>
    <w:rsid w:val="00F12A82"/>
    <w:rPr>
      <w:rFonts w:cs="Symbol"/>
    </w:rPr>
  </w:style>
  <w:style w:type="character" w:customStyle="1" w:styleId="ListLabel1029">
    <w:name w:val="ListLabel 1029"/>
    <w:qFormat/>
    <w:rsid w:val="00F12A82"/>
    <w:rPr>
      <w:rFonts w:cs="Symbol"/>
    </w:rPr>
  </w:style>
  <w:style w:type="character" w:customStyle="1" w:styleId="ListLabel1030">
    <w:name w:val="ListLabel 1030"/>
    <w:qFormat/>
    <w:rsid w:val="00F12A82"/>
    <w:rPr>
      <w:rFonts w:cs="Symbol"/>
      <w:b w:val="0"/>
      <w:sz w:val="22"/>
    </w:rPr>
  </w:style>
  <w:style w:type="character" w:customStyle="1" w:styleId="ListLabel1031">
    <w:name w:val="ListLabel 1031"/>
    <w:qFormat/>
    <w:rsid w:val="00F12A82"/>
    <w:rPr>
      <w:rFonts w:cs="Symbol"/>
    </w:rPr>
  </w:style>
  <w:style w:type="character" w:customStyle="1" w:styleId="ListLabel1032">
    <w:name w:val="ListLabel 1032"/>
    <w:qFormat/>
    <w:rsid w:val="00F12A82"/>
    <w:rPr>
      <w:rFonts w:cs="Symbol"/>
    </w:rPr>
  </w:style>
  <w:style w:type="character" w:customStyle="1" w:styleId="ListLabel1033">
    <w:name w:val="ListLabel 1033"/>
    <w:qFormat/>
    <w:rsid w:val="00F12A82"/>
    <w:rPr>
      <w:rFonts w:cs="Symbol"/>
    </w:rPr>
  </w:style>
  <w:style w:type="character" w:customStyle="1" w:styleId="ListLabel1034">
    <w:name w:val="ListLabel 1034"/>
    <w:qFormat/>
    <w:rsid w:val="00F12A82"/>
    <w:rPr>
      <w:rFonts w:cs="Symbol"/>
    </w:rPr>
  </w:style>
  <w:style w:type="character" w:customStyle="1" w:styleId="ListLabel1035">
    <w:name w:val="ListLabel 1035"/>
    <w:qFormat/>
    <w:rsid w:val="00F12A82"/>
    <w:rPr>
      <w:rFonts w:cs="Symbol"/>
    </w:rPr>
  </w:style>
  <w:style w:type="character" w:customStyle="1" w:styleId="ListLabel1036">
    <w:name w:val="ListLabel 1036"/>
    <w:qFormat/>
    <w:rsid w:val="00F12A82"/>
    <w:rPr>
      <w:rFonts w:cs="Symbol"/>
    </w:rPr>
  </w:style>
  <w:style w:type="character" w:customStyle="1" w:styleId="ListLabel1037">
    <w:name w:val="ListLabel 1037"/>
    <w:qFormat/>
    <w:rsid w:val="00F12A82"/>
    <w:rPr>
      <w:rFonts w:cs="Symbol"/>
    </w:rPr>
  </w:style>
  <w:style w:type="character" w:customStyle="1" w:styleId="ListLabel1038">
    <w:name w:val="ListLabel 1038"/>
    <w:qFormat/>
    <w:rsid w:val="00F12A82"/>
    <w:rPr>
      <w:rFonts w:cs="Symbol"/>
    </w:rPr>
  </w:style>
  <w:style w:type="character" w:customStyle="1" w:styleId="ListLabel1039">
    <w:name w:val="ListLabel 1039"/>
    <w:qFormat/>
    <w:rsid w:val="00F12A82"/>
    <w:rPr>
      <w:rFonts w:ascii="Arial" w:hAnsi="Arial" w:cs="Symbol"/>
      <w:b w:val="0"/>
      <w:sz w:val="22"/>
    </w:rPr>
  </w:style>
  <w:style w:type="character" w:customStyle="1" w:styleId="ListLabel1040">
    <w:name w:val="ListLabel 1040"/>
    <w:qFormat/>
    <w:rsid w:val="00F12A82"/>
    <w:rPr>
      <w:rFonts w:cs="Symbol"/>
      <w:b w:val="0"/>
      <w:sz w:val="22"/>
    </w:rPr>
  </w:style>
  <w:style w:type="character" w:customStyle="1" w:styleId="ListLabel1041">
    <w:name w:val="ListLabel 1041"/>
    <w:qFormat/>
    <w:rsid w:val="00F12A82"/>
    <w:rPr>
      <w:rFonts w:cs="Symbol"/>
    </w:rPr>
  </w:style>
  <w:style w:type="character" w:customStyle="1" w:styleId="ListLabel1042">
    <w:name w:val="ListLabel 1042"/>
    <w:qFormat/>
    <w:rsid w:val="00F12A82"/>
    <w:rPr>
      <w:rFonts w:cs="Symbol"/>
    </w:rPr>
  </w:style>
  <w:style w:type="character" w:customStyle="1" w:styleId="ListLabel1043">
    <w:name w:val="ListLabel 1043"/>
    <w:qFormat/>
    <w:rsid w:val="00F12A82"/>
    <w:rPr>
      <w:rFonts w:cs="Symbol"/>
    </w:rPr>
  </w:style>
  <w:style w:type="character" w:customStyle="1" w:styleId="ListLabel1044">
    <w:name w:val="ListLabel 1044"/>
    <w:qFormat/>
    <w:rsid w:val="00F12A82"/>
    <w:rPr>
      <w:rFonts w:cs="Symbol"/>
    </w:rPr>
  </w:style>
  <w:style w:type="character" w:customStyle="1" w:styleId="ListLabel1045">
    <w:name w:val="ListLabel 1045"/>
    <w:qFormat/>
    <w:rsid w:val="00F12A82"/>
    <w:rPr>
      <w:rFonts w:cs="Symbol"/>
    </w:rPr>
  </w:style>
  <w:style w:type="character" w:customStyle="1" w:styleId="ListLabel1046">
    <w:name w:val="ListLabel 1046"/>
    <w:qFormat/>
    <w:rsid w:val="00F12A82"/>
    <w:rPr>
      <w:rFonts w:cs="Symbol"/>
    </w:rPr>
  </w:style>
  <w:style w:type="character" w:customStyle="1" w:styleId="ListLabel1047">
    <w:name w:val="ListLabel 1047"/>
    <w:qFormat/>
    <w:rsid w:val="00F12A82"/>
    <w:rPr>
      <w:rFonts w:cs="Symbol"/>
    </w:rPr>
  </w:style>
  <w:style w:type="character" w:customStyle="1" w:styleId="ListLabel1048">
    <w:name w:val="ListLabel 1048"/>
    <w:qFormat/>
    <w:rsid w:val="00F12A82"/>
    <w:rPr>
      <w:rFonts w:ascii="Arial" w:hAnsi="Arial" w:cs="Symbol"/>
      <w:b w:val="0"/>
      <w:sz w:val="22"/>
    </w:rPr>
  </w:style>
  <w:style w:type="character" w:customStyle="1" w:styleId="ListLabel1049">
    <w:name w:val="ListLabel 1049"/>
    <w:qFormat/>
    <w:rsid w:val="00F12A82"/>
    <w:rPr>
      <w:rFonts w:ascii="Arial" w:hAnsi="Arial" w:cs="Symbol"/>
      <w:b w:val="0"/>
      <w:sz w:val="22"/>
    </w:rPr>
  </w:style>
  <w:style w:type="character" w:customStyle="1" w:styleId="ListLabel1050">
    <w:name w:val="ListLabel 1050"/>
    <w:qFormat/>
    <w:rsid w:val="00F12A82"/>
    <w:rPr>
      <w:rFonts w:cs="Symbol"/>
    </w:rPr>
  </w:style>
  <w:style w:type="character" w:customStyle="1" w:styleId="ListLabel1051">
    <w:name w:val="ListLabel 1051"/>
    <w:qFormat/>
    <w:rsid w:val="00F12A82"/>
    <w:rPr>
      <w:rFonts w:cs="Symbol"/>
    </w:rPr>
  </w:style>
  <w:style w:type="character" w:customStyle="1" w:styleId="ListLabel1052">
    <w:name w:val="ListLabel 1052"/>
    <w:qFormat/>
    <w:rsid w:val="00F12A82"/>
    <w:rPr>
      <w:rFonts w:cs="Symbol"/>
    </w:rPr>
  </w:style>
  <w:style w:type="character" w:customStyle="1" w:styleId="ListLabel1053">
    <w:name w:val="ListLabel 1053"/>
    <w:qFormat/>
    <w:rsid w:val="00F12A82"/>
    <w:rPr>
      <w:rFonts w:cs="Symbol"/>
    </w:rPr>
  </w:style>
  <w:style w:type="character" w:customStyle="1" w:styleId="ListLabel1054">
    <w:name w:val="ListLabel 1054"/>
    <w:qFormat/>
    <w:rsid w:val="00F12A82"/>
    <w:rPr>
      <w:rFonts w:cs="Symbol"/>
    </w:rPr>
  </w:style>
  <w:style w:type="character" w:customStyle="1" w:styleId="ListLabel1055">
    <w:name w:val="ListLabel 1055"/>
    <w:qFormat/>
    <w:rsid w:val="00F12A82"/>
    <w:rPr>
      <w:rFonts w:cs="Symbol"/>
    </w:rPr>
  </w:style>
  <w:style w:type="character" w:customStyle="1" w:styleId="ListLabel1056">
    <w:name w:val="ListLabel 1056"/>
    <w:qFormat/>
    <w:rsid w:val="00F12A82"/>
    <w:rPr>
      <w:rFonts w:cs="Symbol"/>
    </w:rPr>
  </w:style>
  <w:style w:type="character" w:customStyle="1" w:styleId="ListLabel1057">
    <w:name w:val="ListLabel 1057"/>
    <w:qFormat/>
    <w:rsid w:val="00F12A82"/>
    <w:rPr>
      <w:rFonts w:ascii="Arial" w:hAnsi="Arial" w:cs="Symbol"/>
      <w:b w:val="0"/>
      <w:sz w:val="22"/>
    </w:rPr>
  </w:style>
  <w:style w:type="character" w:customStyle="1" w:styleId="ListLabel1058">
    <w:name w:val="ListLabel 1058"/>
    <w:qFormat/>
    <w:rsid w:val="00F12A82"/>
    <w:rPr>
      <w:rFonts w:cs="Symbol"/>
    </w:rPr>
  </w:style>
  <w:style w:type="character" w:customStyle="1" w:styleId="ListLabel1059">
    <w:name w:val="ListLabel 1059"/>
    <w:qFormat/>
    <w:rsid w:val="00F12A82"/>
    <w:rPr>
      <w:rFonts w:cs="Symbol"/>
    </w:rPr>
  </w:style>
  <w:style w:type="character" w:customStyle="1" w:styleId="ListLabel1060">
    <w:name w:val="ListLabel 1060"/>
    <w:qFormat/>
    <w:rsid w:val="00F12A82"/>
    <w:rPr>
      <w:rFonts w:cs="Symbol"/>
    </w:rPr>
  </w:style>
  <w:style w:type="character" w:customStyle="1" w:styleId="ListLabel1061">
    <w:name w:val="ListLabel 1061"/>
    <w:qFormat/>
    <w:rsid w:val="00F12A82"/>
    <w:rPr>
      <w:rFonts w:cs="Symbol"/>
    </w:rPr>
  </w:style>
  <w:style w:type="character" w:customStyle="1" w:styleId="ListLabel1062">
    <w:name w:val="ListLabel 1062"/>
    <w:qFormat/>
    <w:rsid w:val="00F12A82"/>
    <w:rPr>
      <w:rFonts w:cs="Symbol"/>
    </w:rPr>
  </w:style>
  <w:style w:type="character" w:customStyle="1" w:styleId="ListLabel1063">
    <w:name w:val="ListLabel 1063"/>
    <w:qFormat/>
    <w:rsid w:val="00F12A82"/>
    <w:rPr>
      <w:rFonts w:cs="Symbol"/>
    </w:rPr>
  </w:style>
  <w:style w:type="character" w:customStyle="1" w:styleId="ListLabel1064">
    <w:name w:val="ListLabel 1064"/>
    <w:qFormat/>
    <w:rsid w:val="00F12A82"/>
    <w:rPr>
      <w:rFonts w:cs="Symbol"/>
    </w:rPr>
  </w:style>
  <w:style w:type="character" w:customStyle="1" w:styleId="ListLabel1065">
    <w:name w:val="ListLabel 1065"/>
    <w:qFormat/>
    <w:rsid w:val="00F12A82"/>
    <w:rPr>
      <w:rFonts w:cs="Symbol"/>
    </w:rPr>
  </w:style>
  <w:style w:type="character" w:customStyle="1" w:styleId="ListLabel1066">
    <w:name w:val="ListLabel 1066"/>
    <w:qFormat/>
    <w:rsid w:val="00F12A82"/>
    <w:rPr>
      <w:rFonts w:ascii="Arial" w:hAnsi="Arial" w:cs="Symbol"/>
      <w:b w:val="0"/>
      <w:sz w:val="22"/>
    </w:rPr>
  </w:style>
  <w:style w:type="character" w:customStyle="1" w:styleId="ListLabel1067">
    <w:name w:val="ListLabel 1067"/>
    <w:qFormat/>
    <w:rsid w:val="00F12A82"/>
    <w:rPr>
      <w:rFonts w:cs="Symbol"/>
    </w:rPr>
  </w:style>
  <w:style w:type="character" w:customStyle="1" w:styleId="ListLabel1068">
    <w:name w:val="ListLabel 1068"/>
    <w:qFormat/>
    <w:rsid w:val="00F12A82"/>
    <w:rPr>
      <w:rFonts w:cs="Symbol"/>
    </w:rPr>
  </w:style>
  <w:style w:type="character" w:customStyle="1" w:styleId="ListLabel1069">
    <w:name w:val="ListLabel 1069"/>
    <w:qFormat/>
    <w:rsid w:val="00F12A82"/>
    <w:rPr>
      <w:rFonts w:cs="Symbol"/>
    </w:rPr>
  </w:style>
  <w:style w:type="character" w:customStyle="1" w:styleId="ListLabel1070">
    <w:name w:val="ListLabel 1070"/>
    <w:qFormat/>
    <w:rsid w:val="00F12A82"/>
    <w:rPr>
      <w:rFonts w:cs="Symbol"/>
    </w:rPr>
  </w:style>
  <w:style w:type="character" w:customStyle="1" w:styleId="ListLabel1071">
    <w:name w:val="ListLabel 1071"/>
    <w:qFormat/>
    <w:rsid w:val="00F12A82"/>
    <w:rPr>
      <w:rFonts w:cs="Symbol"/>
    </w:rPr>
  </w:style>
  <w:style w:type="character" w:customStyle="1" w:styleId="ListLabel1072">
    <w:name w:val="ListLabel 1072"/>
    <w:qFormat/>
    <w:rsid w:val="00F12A82"/>
    <w:rPr>
      <w:rFonts w:cs="Symbol"/>
    </w:rPr>
  </w:style>
  <w:style w:type="character" w:customStyle="1" w:styleId="ListLabel1073">
    <w:name w:val="ListLabel 1073"/>
    <w:qFormat/>
    <w:rsid w:val="00F12A82"/>
    <w:rPr>
      <w:rFonts w:cs="Symbol"/>
    </w:rPr>
  </w:style>
  <w:style w:type="character" w:customStyle="1" w:styleId="ListLabel1074">
    <w:name w:val="ListLabel 1074"/>
    <w:qFormat/>
    <w:rsid w:val="00F12A82"/>
    <w:rPr>
      <w:rFonts w:cs="Symbol"/>
    </w:rPr>
  </w:style>
  <w:style w:type="character" w:customStyle="1" w:styleId="ListLabel1075">
    <w:name w:val="ListLabel 1075"/>
    <w:qFormat/>
    <w:rsid w:val="00F12A82"/>
    <w:rPr>
      <w:rFonts w:ascii="Arial" w:hAnsi="Arial" w:cs="Symbol"/>
      <w:b w:val="0"/>
      <w:sz w:val="22"/>
    </w:rPr>
  </w:style>
  <w:style w:type="character" w:customStyle="1" w:styleId="ListLabel1076">
    <w:name w:val="ListLabel 1076"/>
    <w:qFormat/>
    <w:rsid w:val="00F12A82"/>
    <w:rPr>
      <w:rFonts w:cs="Symbol"/>
    </w:rPr>
  </w:style>
  <w:style w:type="character" w:customStyle="1" w:styleId="ListLabel1077">
    <w:name w:val="ListLabel 1077"/>
    <w:qFormat/>
    <w:rsid w:val="00F12A82"/>
    <w:rPr>
      <w:rFonts w:cs="Symbol"/>
    </w:rPr>
  </w:style>
  <w:style w:type="character" w:customStyle="1" w:styleId="ListLabel1078">
    <w:name w:val="ListLabel 1078"/>
    <w:qFormat/>
    <w:rsid w:val="00F12A82"/>
    <w:rPr>
      <w:rFonts w:cs="Symbol"/>
    </w:rPr>
  </w:style>
  <w:style w:type="character" w:customStyle="1" w:styleId="ListLabel1079">
    <w:name w:val="ListLabel 1079"/>
    <w:qFormat/>
    <w:rsid w:val="00F12A82"/>
    <w:rPr>
      <w:rFonts w:cs="Symbol"/>
    </w:rPr>
  </w:style>
  <w:style w:type="character" w:customStyle="1" w:styleId="ListLabel1080">
    <w:name w:val="ListLabel 1080"/>
    <w:qFormat/>
    <w:rsid w:val="00F12A82"/>
    <w:rPr>
      <w:rFonts w:cs="Symbol"/>
    </w:rPr>
  </w:style>
  <w:style w:type="character" w:customStyle="1" w:styleId="ListLabel1081">
    <w:name w:val="ListLabel 1081"/>
    <w:qFormat/>
    <w:rsid w:val="00F12A82"/>
    <w:rPr>
      <w:rFonts w:cs="Symbol"/>
    </w:rPr>
  </w:style>
  <w:style w:type="character" w:customStyle="1" w:styleId="ListLabel1082">
    <w:name w:val="ListLabel 1082"/>
    <w:qFormat/>
    <w:rsid w:val="00F12A82"/>
    <w:rPr>
      <w:rFonts w:cs="Symbol"/>
    </w:rPr>
  </w:style>
  <w:style w:type="character" w:customStyle="1" w:styleId="ListLabel1083">
    <w:name w:val="ListLabel 1083"/>
    <w:qFormat/>
    <w:rsid w:val="00F12A82"/>
    <w:rPr>
      <w:rFonts w:cs="Symbol"/>
    </w:rPr>
  </w:style>
  <w:style w:type="character" w:customStyle="1" w:styleId="ListLabel1084">
    <w:name w:val="ListLabel 1084"/>
    <w:qFormat/>
    <w:rsid w:val="00F12A82"/>
    <w:rPr>
      <w:rFonts w:cs="Symbol"/>
      <w:b w:val="0"/>
      <w:sz w:val="22"/>
    </w:rPr>
  </w:style>
  <w:style w:type="character" w:customStyle="1" w:styleId="ListLabel1085">
    <w:name w:val="ListLabel 1085"/>
    <w:qFormat/>
    <w:rsid w:val="00F12A82"/>
    <w:rPr>
      <w:rFonts w:cs="Symbol"/>
    </w:rPr>
  </w:style>
  <w:style w:type="character" w:customStyle="1" w:styleId="ListLabel1086">
    <w:name w:val="ListLabel 1086"/>
    <w:qFormat/>
    <w:rsid w:val="00F12A82"/>
    <w:rPr>
      <w:rFonts w:cs="Symbol"/>
    </w:rPr>
  </w:style>
  <w:style w:type="character" w:customStyle="1" w:styleId="ListLabel1087">
    <w:name w:val="ListLabel 1087"/>
    <w:qFormat/>
    <w:rsid w:val="00F12A82"/>
    <w:rPr>
      <w:rFonts w:cs="Symbol"/>
    </w:rPr>
  </w:style>
  <w:style w:type="character" w:customStyle="1" w:styleId="ListLabel1088">
    <w:name w:val="ListLabel 1088"/>
    <w:qFormat/>
    <w:rsid w:val="00F12A82"/>
    <w:rPr>
      <w:rFonts w:cs="Symbol"/>
    </w:rPr>
  </w:style>
  <w:style w:type="character" w:customStyle="1" w:styleId="ListLabel1089">
    <w:name w:val="ListLabel 1089"/>
    <w:qFormat/>
    <w:rsid w:val="00F12A82"/>
    <w:rPr>
      <w:rFonts w:cs="Symbol"/>
    </w:rPr>
  </w:style>
  <w:style w:type="character" w:customStyle="1" w:styleId="ListLabel1090">
    <w:name w:val="ListLabel 1090"/>
    <w:qFormat/>
    <w:rsid w:val="00F12A82"/>
    <w:rPr>
      <w:rFonts w:cs="Symbol"/>
    </w:rPr>
  </w:style>
  <w:style w:type="character" w:customStyle="1" w:styleId="ListLabel1091">
    <w:name w:val="ListLabel 1091"/>
    <w:qFormat/>
    <w:rsid w:val="00F12A82"/>
    <w:rPr>
      <w:rFonts w:cs="Symbol"/>
    </w:rPr>
  </w:style>
  <w:style w:type="character" w:customStyle="1" w:styleId="ListLabel1092">
    <w:name w:val="ListLabel 1092"/>
    <w:qFormat/>
    <w:rsid w:val="00F12A82"/>
    <w:rPr>
      <w:rFonts w:cs="Symbol"/>
    </w:rPr>
  </w:style>
  <w:style w:type="character" w:customStyle="1" w:styleId="ListLabel1093">
    <w:name w:val="ListLabel 1093"/>
    <w:qFormat/>
    <w:rsid w:val="00F12A82"/>
    <w:rPr>
      <w:rFonts w:ascii="Arial" w:hAnsi="Arial" w:cs="Symbol"/>
      <w:b w:val="0"/>
      <w:sz w:val="22"/>
    </w:rPr>
  </w:style>
  <w:style w:type="character" w:customStyle="1" w:styleId="ListLabel1094">
    <w:name w:val="ListLabel 1094"/>
    <w:qFormat/>
    <w:rsid w:val="00F12A82"/>
    <w:rPr>
      <w:rFonts w:cs="Symbol"/>
      <w:b w:val="0"/>
      <w:sz w:val="22"/>
    </w:rPr>
  </w:style>
  <w:style w:type="character" w:customStyle="1" w:styleId="ListLabel1095">
    <w:name w:val="ListLabel 1095"/>
    <w:qFormat/>
    <w:rsid w:val="00F12A82"/>
    <w:rPr>
      <w:rFonts w:cs="Symbol"/>
    </w:rPr>
  </w:style>
  <w:style w:type="character" w:customStyle="1" w:styleId="ListLabel1096">
    <w:name w:val="ListLabel 1096"/>
    <w:qFormat/>
    <w:rsid w:val="00F12A82"/>
    <w:rPr>
      <w:rFonts w:cs="Symbol"/>
    </w:rPr>
  </w:style>
  <w:style w:type="character" w:customStyle="1" w:styleId="ListLabel1097">
    <w:name w:val="ListLabel 1097"/>
    <w:qFormat/>
    <w:rsid w:val="00F12A82"/>
    <w:rPr>
      <w:rFonts w:cs="Symbol"/>
    </w:rPr>
  </w:style>
  <w:style w:type="character" w:customStyle="1" w:styleId="ListLabel1098">
    <w:name w:val="ListLabel 1098"/>
    <w:qFormat/>
    <w:rsid w:val="00F12A82"/>
    <w:rPr>
      <w:rFonts w:cs="Symbol"/>
    </w:rPr>
  </w:style>
  <w:style w:type="character" w:customStyle="1" w:styleId="ListLabel1099">
    <w:name w:val="ListLabel 1099"/>
    <w:qFormat/>
    <w:rsid w:val="00F12A82"/>
    <w:rPr>
      <w:rFonts w:cs="Symbol"/>
    </w:rPr>
  </w:style>
  <w:style w:type="character" w:customStyle="1" w:styleId="ListLabel1100">
    <w:name w:val="ListLabel 1100"/>
    <w:qFormat/>
    <w:rsid w:val="00F12A82"/>
    <w:rPr>
      <w:rFonts w:cs="Symbol"/>
    </w:rPr>
  </w:style>
  <w:style w:type="character" w:customStyle="1" w:styleId="ListLabel1101">
    <w:name w:val="ListLabel 1101"/>
    <w:qFormat/>
    <w:rsid w:val="00F12A82"/>
    <w:rPr>
      <w:rFonts w:cs="Symbol"/>
    </w:rPr>
  </w:style>
  <w:style w:type="character" w:customStyle="1" w:styleId="ListLabel1102">
    <w:name w:val="ListLabel 1102"/>
    <w:qFormat/>
    <w:rsid w:val="00F12A82"/>
    <w:rPr>
      <w:rFonts w:ascii="Arial" w:hAnsi="Arial" w:cs="Symbol"/>
      <w:b w:val="0"/>
      <w:sz w:val="22"/>
    </w:rPr>
  </w:style>
  <w:style w:type="character" w:customStyle="1" w:styleId="ListLabel1103">
    <w:name w:val="ListLabel 1103"/>
    <w:qFormat/>
    <w:rsid w:val="00F12A82"/>
    <w:rPr>
      <w:rFonts w:ascii="Arial" w:hAnsi="Arial" w:cs="Symbol"/>
      <w:b w:val="0"/>
      <w:sz w:val="22"/>
    </w:rPr>
  </w:style>
  <w:style w:type="character" w:customStyle="1" w:styleId="ListLabel1104">
    <w:name w:val="ListLabel 1104"/>
    <w:qFormat/>
    <w:rsid w:val="00F12A82"/>
    <w:rPr>
      <w:rFonts w:cs="Symbol"/>
    </w:rPr>
  </w:style>
  <w:style w:type="character" w:customStyle="1" w:styleId="ListLabel1105">
    <w:name w:val="ListLabel 1105"/>
    <w:qFormat/>
    <w:rsid w:val="00F12A82"/>
    <w:rPr>
      <w:rFonts w:cs="Symbol"/>
    </w:rPr>
  </w:style>
  <w:style w:type="character" w:customStyle="1" w:styleId="ListLabel1106">
    <w:name w:val="ListLabel 1106"/>
    <w:qFormat/>
    <w:rsid w:val="00F12A82"/>
    <w:rPr>
      <w:rFonts w:cs="Symbol"/>
    </w:rPr>
  </w:style>
  <w:style w:type="character" w:customStyle="1" w:styleId="ListLabel1107">
    <w:name w:val="ListLabel 1107"/>
    <w:qFormat/>
    <w:rsid w:val="00F12A82"/>
    <w:rPr>
      <w:rFonts w:cs="Symbol"/>
    </w:rPr>
  </w:style>
  <w:style w:type="character" w:customStyle="1" w:styleId="ListLabel1108">
    <w:name w:val="ListLabel 1108"/>
    <w:qFormat/>
    <w:rsid w:val="00F12A82"/>
    <w:rPr>
      <w:rFonts w:cs="Symbol"/>
    </w:rPr>
  </w:style>
  <w:style w:type="character" w:customStyle="1" w:styleId="ListLabel1109">
    <w:name w:val="ListLabel 1109"/>
    <w:qFormat/>
    <w:rsid w:val="00F12A82"/>
    <w:rPr>
      <w:rFonts w:cs="Symbol"/>
    </w:rPr>
  </w:style>
  <w:style w:type="character" w:customStyle="1" w:styleId="ListLabel1110">
    <w:name w:val="ListLabel 1110"/>
    <w:qFormat/>
    <w:rsid w:val="00F12A82"/>
    <w:rPr>
      <w:rFonts w:cs="Symbol"/>
    </w:rPr>
  </w:style>
  <w:style w:type="character" w:customStyle="1" w:styleId="ListLabel1111">
    <w:name w:val="ListLabel 1111"/>
    <w:qFormat/>
    <w:rsid w:val="00F12A82"/>
    <w:rPr>
      <w:rFonts w:ascii="Arial" w:hAnsi="Arial" w:cs="Symbol"/>
      <w:b w:val="0"/>
      <w:sz w:val="22"/>
    </w:rPr>
  </w:style>
  <w:style w:type="character" w:customStyle="1" w:styleId="ListLabel1112">
    <w:name w:val="ListLabel 1112"/>
    <w:qFormat/>
    <w:rsid w:val="00F12A82"/>
    <w:rPr>
      <w:rFonts w:cs="Symbol"/>
    </w:rPr>
  </w:style>
  <w:style w:type="character" w:customStyle="1" w:styleId="ListLabel1113">
    <w:name w:val="ListLabel 1113"/>
    <w:qFormat/>
    <w:rsid w:val="00F12A82"/>
    <w:rPr>
      <w:rFonts w:cs="Symbol"/>
    </w:rPr>
  </w:style>
  <w:style w:type="character" w:customStyle="1" w:styleId="ListLabel1114">
    <w:name w:val="ListLabel 1114"/>
    <w:qFormat/>
    <w:rsid w:val="00F12A82"/>
    <w:rPr>
      <w:rFonts w:cs="Symbol"/>
    </w:rPr>
  </w:style>
  <w:style w:type="character" w:customStyle="1" w:styleId="ListLabel1115">
    <w:name w:val="ListLabel 1115"/>
    <w:qFormat/>
    <w:rsid w:val="00F12A82"/>
    <w:rPr>
      <w:rFonts w:cs="Symbol"/>
    </w:rPr>
  </w:style>
  <w:style w:type="character" w:customStyle="1" w:styleId="ListLabel1116">
    <w:name w:val="ListLabel 1116"/>
    <w:qFormat/>
    <w:rsid w:val="00F12A82"/>
    <w:rPr>
      <w:rFonts w:cs="Symbol"/>
    </w:rPr>
  </w:style>
  <w:style w:type="character" w:customStyle="1" w:styleId="ListLabel1117">
    <w:name w:val="ListLabel 1117"/>
    <w:qFormat/>
    <w:rsid w:val="00F12A82"/>
    <w:rPr>
      <w:rFonts w:cs="Symbol"/>
    </w:rPr>
  </w:style>
  <w:style w:type="character" w:customStyle="1" w:styleId="ListLabel1118">
    <w:name w:val="ListLabel 1118"/>
    <w:qFormat/>
    <w:rsid w:val="00F12A82"/>
    <w:rPr>
      <w:rFonts w:cs="Symbol"/>
    </w:rPr>
  </w:style>
  <w:style w:type="character" w:customStyle="1" w:styleId="ListLabel1119">
    <w:name w:val="ListLabel 1119"/>
    <w:qFormat/>
    <w:rsid w:val="00F12A82"/>
    <w:rPr>
      <w:rFonts w:cs="Symbol"/>
    </w:rPr>
  </w:style>
  <w:style w:type="character" w:customStyle="1" w:styleId="ListLabel1120">
    <w:name w:val="ListLabel 1120"/>
    <w:qFormat/>
    <w:rsid w:val="00F12A82"/>
    <w:rPr>
      <w:rFonts w:ascii="Arial" w:hAnsi="Arial" w:cs="Symbol"/>
      <w:b w:val="0"/>
      <w:sz w:val="22"/>
    </w:rPr>
  </w:style>
  <w:style w:type="character" w:customStyle="1" w:styleId="ListLabel1121">
    <w:name w:val="ListLabel 1121"/>
    <w:qFormat/>
    <w:rsid w:val="00F12A82"/>
    <w:rPr>
      <w:rFonts w:cs="Symbol"/>
    </w:rPr>
  </w:style>
  <w:style w:type="character" w:customStyle="1" w:styleId="ListLabel1122">
    <w:name w:val="ListLabel 1122"/>
    <w:qFormat/>
    <w:rsid w:val="00F12A82"/>
    <w:rPr>
      <w:rFonts w:cs="Symbol"/>
    </w:rPr>
  </w:style>
  <w:style w:type="character" w:customStyle="1" w:styleId="ListLabel1123">
    <w:name w:val="ListLabel 1123"/>
    <w:qFormat/>
    <w:rsid w:val="00F12A82"/>
    <w:rPr>
      <w:rFonts w:cs="Symbol"/>
    </w:rPr>
  </w:style>
  <w:style w:type="character" w:customStyle="1" w:styleId="ListLabel1124">
    <w:name w:val="ListLabel 1124"/>
    <w:qFormat/>
    <w:rsid w:val="00F12A82"/>
    <w:rPr>
      <w:rFonts w:cs="Symbol"/>
    </w:rPr>
  </w:style>
  <w:style w:type="character" w:customStyle="1" w:styleId="ListLabel1125">
    <w:name w:val="ListLabel 1125"/>
    <w:qFormat/>
    <w:rsid w:val="00F12A82"/>
    <w:rPr>
      <w:rFonts w:cs="Symbol"/>
    </w:rPr>
  </w:style>
  <w:style w:type="character" w:customStyle="1" w:styleId="ListLabel1126">
    <w:name w:val="ListLabel 1126"/>
    <w:qFormat/>
    <w:rsid w:val="00F12A82"/>
    <w:rPr>
      <w:rFonts w:cs="Symbol"/>
    </w:rPr>
  </w:style>
  <w:style w:type="character" w:customStyle="1" w:styleId="ListLabel1127">
    <w:name w:val="ListLabel 1127"/>
    <w:qFormat/>
    <w:rsid w:val="00F12A82"/>
    <w:rPr>
      <w:rFonts w:cs="Symbol"/>
    </w:rPr>
  </w:style>
  <w:style w:type="character" w:customStyle="1" w:styleId="ListLabel1128">
    <w:name w:val="ListLabel 1128"/>
    <w:qFormat/>
    <w:rsid w:val="00F12A82"/>
    <w:rPr>
      <w:rFonts w:cs="Symbol"/>
    </w:rPr>
  </w:style>
  <w:style w:type="character" w:customStyle="1" w:styleId="ListLabel1129">
    <w:name w:val="ListLabel 1129"/>
    <w:qFormat/>
    <w:rsid w:val="00F12A82"/>
    <w:rPr>
      <w:rFonts w:ascii="Arial" w:hAnsi="Arial" w:cs="Symbol"/>
      <w:b w:val="0"/>
      <w:sz w:val="22"/>
    </w:rPr>
  </w:style>
  <w:style w:type="character" w:customStyle="1" w:styleId="ListLabel1130">
    <w:name w:val="ListLabel 1130"/>
    <w:qFormat/>
    <w:rsid w:val="00F12A82"/>
    <w:rPr>
      <w:rFonts w:cs="Symbol"/>
    </w:rPr>
  </w:style>
  <w:style w:type="character" w:customStyle="1" w:styleId="ListLabel1131">
    <w:name w:val="ListLabel 1131"/>
    <w:qFormat/>
    <w:rsid w:val="00F12A82"/>
    <w:rPr>
      <w:rFonts w:cs="Symbol"/>
    </w:rPr>
  </w:style>
  <w:style w:type="character" w:customStyle="1" w:styleId="ListLabel1132">
    <w:name w:val="ListLabel 1132"/>
    <w:qFormat/>
    <w:rsid w:val="00F12A82"/>
    <w:rPr>
      <w:rFonts w:cs="Symbol"/>
    </w:rPr>
  </w:style>
  <w:style w:type="character" w:customStyle="1" w:styleId="ListLabel1133">
    <w:name w:val="ListLabel 1133"/>
    <w:qFormat/>
    <w:rsid w:val="00F12A82"/>
    <w:rPr>
      <w:rFonts w:cs="Symbol"/>
    </w:rPr>
  </w:style>
  <w:style w:type="character" w:customStyle="1" w:styleId="ListLabel1134">
    <w:name w:val="ListLabel 1134"/>
    <w:qFormat/>
    <w:rsid w:val="00F12A82"/>
    <w:rPr>
      <w:rFonts w:cs="Symbol"/>
    </w:rPr>
  </w:style>
  <w:style w:type="character" w:customStyle="1" w:styleId="ListLabel1135">
    <w:name w:val="ListLabel 1135"/>
    <w:qFormat/>
    <w:rsid w:val="00F12A82"/>
    <w:rPr>
      <w:rFonts w:cs="Symbol"/>
    </w:rPr>
  </w:style>
  <w:style w:type="character" w:customStyle="1" w:styleId="ListLabel1136">
    <w:name w:val="ListLabel 1136"/>
    <w:qFormat/>
    <w:rsid w:val="00F12A82"/>
    <w:rPr>
      <w:rFonts w:cs="Symbol"/>
    </w:rPr>
  </w:style>
  <w:style w:type="character" w:customStyle="1" w:styleId="ListLabel1137">
    <w:name w:val="ListLabel 1137"/>
    <w:qFormat/>
    <w:rsid w:val="00F12A82"/>
    <w:rPr>
      <w:rFonts w:cs="Symbol"/>
    </w:rPr>
  </w:style>
  <w:style w:type="character" w:customStyle="1" w:styleId="ListLabel1138">
    <w:name w:val="ListLabel 1138"/>
    <w:qFormat/>
    <w:rsid w:val="00F12A82"/>
    <w:rPr>
      <w:rFonts w:cs="Symbol"/>
      <w:b w:val="0"/>
      <w:sz w:val="22"/>
    </w:rPr>
  </w:style>
  <w:style w:type="character" w:customStyle="1" w:styleId="ListLabel1139">
    <w:name w:val="ListLabel 1139"/>
    <w:qFormat/>
    <w:rsid w:val="00F12A82"/>
    <w:rPr>
      <w:rFonts w:cs="Symbol"/>
    </w:rPr>
  </w:style>
  <w:style w:type="character" w:customStyle="1" w:styleId="ListLabel1140">
    <w:name w:val="ListLabel 1140"/>
    <w:qFormat/>
    <w:rsid w:val="00F12A82"/>
    <w:rPr>
      <w:rFonts w:cs="Symbol"/>
    </w:rPr>
  </w:style>
  <w:style w:type="character" w:customStyle="1" w:styleId="ListLabel1141">
    <w:name w:val="ListLabel 1141"/>
    <w:qFormat/>
    <w:rsid w:val="00F12A82"/>
    <w:rPr>
      <w:rFonts w:cs="Symbol"/>
    </w:rPr>
  </w:style>
  <w:style w:type="character" w:customStyle="1" w:styleId="ListLabel1142">
    <w:name w:val="ListLabel 1142"/>
    <w:qFormat/>
    <w:rsid w:val="00F12A82"/>
    <w:rPr>
      <w:rFonts w:cs="Symbol"/>
    </w:rPr>
  </w:style>
  <w:style w:type="character" w:customStyle="1" w:styleId="ListLabel1143">
    <w:name w:val="ListLabel 1143"/>
    <w:qFormat/>
    <w:rsid w:val="00F12A82"/>
    <w:rPr>
      <w:rFonts w:cs="Symbol"/>
    </w:rPr>
  </w:style>
  <w:style w:type="character" w:customStyle="1" w:styleId="ListLabel1144">
    <w:name w:val="ListLabel 1144"/>
    <w:qFormat/>
    <w:rsid w:val="00F12A82"/>
    <w:rPr>
      <w:rFonts w:cs="Symbol"/>
    </w:rPr>
  </w:style>
  <w:style w:type="character" w:customStyle="1" w:styleId="ListLabel1145">
    <w:name w:val="ListLabel 1145"/>
    <w:qFormat/>
    <w:rsid w:val="00F12A82"/>
    <w:rPr>
      <w:rFonts w:cs="Symbol"/>
    </w:rPr>
  </w:style>
  <w:style w:type="character" w:customStyle="1" w:styleId="ListLabel1146">
    <w:name w:val="ListLabel 1146"/>
    <w:qFormat/>
    <w:rsid w:val="00F12A82"/>
    <w:rPr>
      <w:rFonts w:cs="Symbol"/>
    </w:rPr>
  </w:style>
  <w:style w:type="character" w:customStyle="1" w:styleId="ListLabel1147">
    <w:name w:val="ListLabel 1147"/>
    <w:qFormat/>
    <w:rsid w:val="00F12A82"/>
    <w:rPr>
      <w:rFonts w:ascii="Arial" w:hAnsi="Arial" w:cs="Symbol"/>
      <w:b w:val="0"/>
      <w:sz w:val="22"/>
    </w:rPr>
  </w:style>
  <w:style w:type="character" w:customStyle="1" w:styleId="ListLabel1148">
    <w:name w:val="ListLabel 1148"/>
    <w:qFormat/>
    <w:rsid w:val="00F12A82"/>
    <w:rPr>
      <w:rFonts w:cs="Symbol"/>
      <w:b w:val="0"/>
      <w:sz w:val="22"/>
    </w:rPr>
  </w:style>
  <w:style w:type="character" w:customStyle="1" w:styleId="ListLabel1149">
    <w:name w:val="ListLabel 1149"/>
    <w:qFormat/>
    <w:rsid w:val="00F12A82"/>
    <w:rPr>
      <w:rFonts w:cs="Symbol"/>
    </w:rPr>
  </w:style>
  <w:style w:type="character" w:customStyle="1" w:styleId="ListLabel1150">
    <w:name w:val="ListLabel 1150"/>
    <w:qFormat/>
    <w:rsid w:val="00F12A82"/>
    <w:rPr>
      <w:rFonts w:cs="Symbol"/>
    </w:rPr>
  </w:style>
  <w:style w:type="character" w:customStyle="1" w:styleId="ListLabel1151">
    <w:name w:val="ListLabel 1151"/>
    <w:qFormat/>
    <w:rsid w:val="00F12A82"/>
    <w:rPr>
      <w:rFonts w:cs="Symbol"/>
    </w:rPr>
  </w:style>
  <w:style w:type="character" w:customStyle="1" w:styleId="ListLabel1152">
    <w:name w:val="ListLabel 1152"/>
    <w:qFormat/>
    <w:rsid w:val="00F12A82"/>
    <w:rPr>
      <w:rFonts w:cs="Symbol"/>
    </w:rPr>
  </w:style>
  <w:style w:type="character" w:customStyle="1" w:styleId="ListLabel1153">
    <w:name w:val="ListLabel 1153"/>
    <w:qFormat/>
    <w:rsid w:val="00F12A82"/>
    <w:rPr>
      <w:rFonts w:cs="Symbol"/>
    </w:rPr>
  </w:style>
  <w:style w:type="character" w:customStyle="1" w:styleId="ListLabel1154">
    <w:name w:val="ListLabel 1154"/>
    <w:qFormat/>
    <w:rsid w:val="00F12A82"/>
    <w:rPr>
      <w:rFonts w:cs="Symbol"/>
    </w:rPr>
  </w:style>
  <w:style w:type="character" w:customStyle="1" w:styleId="ListLabel1155">
    <w:name w:val="ListLabel 1155"/>
    <w:qFormat/>
    <w:rsid w:val="00F12A82"/>
    <w:rPr>
      <w:rFonts w:cs="Symbol"/>
    </w:rPr>
  </w:style>
  <w:style w:type="character" w:customStyle="1" w:styleId="ListLabel1156">
    <w:name w:val="ListLabel 1156"/>
    <w:qFormat/>
    <w:rsid w:val="00F12A82"/>
    <w:rPr>
      <w:rFonts w:ascii="Arial" w:hAnsi="Arial" w:cs="Symbol"/>
      <w:b w:val="0"/>
      <w:sz w:val="22"/>
    </w:rPr>
  </w:style>
  <w:style w:type="character" w:customStyle="1" w:styleId="ListLabel1157">
    <w:name w:val="ListLabel 1157"/>
    <w:qFormat/>
    <w:rsid w:val="00F12A82"/>
    <w:rPr>
      <w:rFonts w:ascii="Arial" w:hAnsi="Arial" w:cs="Symbol"/>
      <w:b w:val="0"/>
      <w:sz w:val="22"/>
    </w:rPr>
  </w:style>
  <w:style w:type="character" w:customStyle="1" w:styleId="ListLabel1158">
    <w:name w:val="ListLabel 1158"/>
    <w:qFormat/>
    <w:rsid w:val="00F12A82"/>
    <w:rPr>
      <w:rFonts w:cs="Symbol"/>
    </w:rPr>
  </w:style>
  <w:style w:type="character" w:customStyle="1" w:styleId="ListLabel1159">
    <w:name w:val="ListLabel 1159"/>
    <w:qFormat/>
    <w:rsid w:val="00F12A82"/>
    <w:rPr>
      <w:rFonts w:cs="Symbol"/>
    </w:rPr>
  </w:style>
  <w:style w:type="character" w:customStyle="1" w:styleId="ListLabel1160">
    <w:name w:val="ListLabel 1160"/>
    <w:qFormat/>
    <w:rsid w:val="00F12A82"/>
    <w:rPr>
      <w:rFonts w:cs="Symbol"/>
    </w:rPr>
  </w:style>
  <w:style w:type="character" w:customStyle="1" w:styleId="ListLabel1161">
    <w:name w:val="ListLabel 1161"/>
    <w:qFormat/>
    <w:rsid w:val="00F12A82"/>
    <w:rPr>
      <w:rFonts w:cs="Symbol"/>
    </w:rPr>
  </w:style>
  <w:style w:type="character" w:customStyle="1" w:styleId="ListLabel1162">
    <w:name w:val="ListLabel 1162"/>
    <w:qFormat/>
    <w:rsid w:val="00F12A82"/>
    <w:rPr>
      <w:rFonts w:cs="Symbol"/>
    </w:rPr>
  </w:style>
  <w:style w:type="character" w:customStyle="1" w:styleId="ListLabel1163">
    <w:name w:val="ListLabel 1163"/>
    <w:qFormat/>
    <w:rsid w:val="00F12A82"/>
    <w:rPr>
      <w:rFonts w:cs="Symbol"/>
    </w:rPr>
  </w:style>
  <w:style w:type="character" w:customStyle="1" w:styleId="ListLabel1164">
    <w:name w:val="ListLabel 1164"/>
    <w:qFormat/>
    <w:rsid w:val="00F12A82"/>
    <w:rPr>
      <w:rFonts w:cs="Symbol"/>
    </w:rPr>
  </w:style>
  <w:style w:type="character" w:customStyle="1" w:styleId="ListLabel1165">
    <w:name w:val="ListLabel 1165"/>
    <w:qFormat/>
    <w:rsid w:val="00F12A82"/>
    <w:rPr>
      <w:rFonts w:ascii="Arial" w:hAnsi="Arial" w:cs="Symbol"/>
      <w:b w:val="0"/>
      <w:sz w:val="22"/>
    </w:rPr>
  </w:style>
  <w:style w:type="character" w:customStyle="1" w:styleId="ListLabel1166">
    <w:name w:val="ListLabel 1166"/>
    <w:qFormat/>
    <w:rsid w:val="00F12A82"/>
    <w:rPr>
      <w:rFonts w:cs="Symbol"/>
    </w:rPr>
  </w:style>
  <w:style w:type="character" w:customStyle="1" w:styleId="ListLabel1167">
    <w:name w:val="ListLabel 1167"/>
    <w:qFormat/>
    <w:rsid w:val="00F12A82"/>
    <w:rPr>
      <w:rFonts w:cs="Symbol"/>
    </w:rPr>
  </w:style>
  <w:style w:type="character" w:customStyle="1" w:styleId="ListLabel1168">
    <w:name w:val="ListLabel 1168"/>
    <w:qFormat/>
    <w:rsid w:val="00F12A82"/>
    <w:rPr>
      <w:rFonts w:cs="Symbol"/>
    </w:rPr>
  </w:style>
  <w:style w:type="character" w:customStyle="1" w:styleId="ListLabel1169">
    <w:name w:val="ListLabel 1169"/>
    <w:qFormat/>
    <w:rsid w:val="00F12A82"/>
    <w:rPr>
      <w:rFonts w:cs="Symbol"/>
    </w:rPr>
  </w:style>
  <w:style w:type="character" w:customStyle="1" w:styleId="ListLabel1170">
    <w:name w:val="ListLabel 1170"/>
    <w:qFormat/>
    <w:rsid w:val="00F12A82"/>
    <w:rPr>
      <w:rFonts w:cs="Symbol"/>
    </w:rPr>
  </w:style>
  <w:style w:type="character" w:customStyle="1" w:styleId="ListLabel1171">
    <w:name w:val="ListLabel 1171"/>
    <w:qFormat/>
    <w:rsid w:val="00F12A82"/>
    <w:rPr>
      <w:rFonts w:cs="Symbol"/>
    </w:rPr>
  </w:style>
  <w:style w:type="character" w:customStyle="1" w:styleId="ListLabel1172">
    <w:name w:val="ListLabel 1172"/>
    <w:qFormat/>
    <w:rsid w:val="00F12A82"/>
    <w:rPr>
      <w:rFonts w:cs="Symbol"/>
    </w:rPr>
  </w:style>
  <w:style w:type="character" w:customStyle="1" w:styleId="ListLabel1173">
    <w:name w:val="ListLabel 1173"/>
    <w:qFormat/>
    <w:rsid w:val="00F12A82"/>
    <w:rPr>
      <w:rFonts w:cs="Symbol"/>
    </w:rPr>
  </w:style>
  <w:style w:type="character" w:customStyle="1" w:styleId="ListLabel1174">
    <w:name w:val="ListLabel 1174"/>
    <w:qFormat/>
    <w:rsid w:val="00F12A82"/>
    <w:rPr>
      <w:rFonts w:ascii="Arial" w:hAnsi="Arial" w:cs="Symbol"/>
      <w:b w:val="0"/>
      <w:sz w:val="22"/>
    </w:rPr>
  </w:style>
  <w:style w:type="character" w:customStyle="1" w:styleId="ListLabel1175">
    <w:name w:val="ListLabel 1175"/>
    <w:qFormat/>
    <w:rsid w:val="00F12A82"/>
    <w:rPr>
      <w:rFonts w:cs="Symbol"/>
    </w:rPr>
  </w:style>
  <w:style w:type="character" w:customStyle="1" w:styleId="ListLabel1176">
    <w:name w:val="ListLabel 1176"/>
    <w:qFormat/>
    <w:rsid w:val="00F12A82"/>
    <w:rPr>
      <w:rFonts w:cs="Symbol"/>
    </w:rPr>
  </w:style>
  <w:style w:type="character" w:customStyle="1" w:styleId="ListLabel1177">
    <w:name w:val="ListLabel 1177"/>
    <w:qFormat/>
    <w:rsid w:val="00F12A82"/>
    <w:rPr>
      <w:rFonts w:cs="Symbol"/>
    </w:rPr>
  </w:style>
  <w:style w:type="character" w:customStyle="1" w:styleId="ListLabel1178">
    <w:name w:val="ListLabel 1178"/>
    <w:qFormat/>
    <w:rsid w:val="00F12A82"/>
    <w:rPr>
      <w:rFonts w:cs="Symbol"/>
    </w:rPr>
  </w:style>
  <w:style w:type="character" w:customStyle="1" w:styleId="ListLabel1179">
    <w:name w:val="ListLabel 1179"/>
    <w:qFormat/>
    <w:rsid w:val="00F12A82"/>
    <w:rPr>
      <w:rFonts w:cs="Symbol"/>
    </w:rPr>
  </w:style>
  <w:style w:type="character" w:customStyle="1" w:styleId="ListLabel1180">
    <w:name w:val="ListLabel 1180"/>
    <w:qFormat/>
    <w:rsid w:val="00F12A82"/>
    <w:rPr>
      <w:rFonts w:cs="Symbol"/>
    </w:rPr>
  </w:style>
  <w:style w:type="character" w:customStyle="1" w:styleId="ListLabel1181">
    <w:name w:val="ListLabel 1181"/>
    <w:qFormat/>
    <w:rsid w:val="00F12A82"/>
    <w:rPr>
      <w:rFonts w:cs="Symbol"/>
    </w:rPr>
  </w:style>
  <w:style w:type="character" w:customStyle="1" w:styleId="ListLabel1182">
    <w:name w:val="ListLabel 1182"/>
    <w:qFormat/>
    <w:rsid w:val="00F12A82"/>
    <w:rPr>
      <w:rFonts w:cs="Symbol"/>
    </w:rPr>
  </w:style>
  <w:style w:type="character" w:customStyle="1" w:styleId="ListLabel1183">
    <w:name w:val="ListLabel 1183"/>
    <w:qFormat/>
    <w:rsid w:val="00F12A82"/>
    <w:rPr>
      <w:rFonts w:ascii="Arial" w:hAnsi="Arial" w:cs="Symbol"/>
      <w:b w:val="0"/>
      <w:sz w:val="22"/>
    </w:rPr>
  </w:style>
  <w:style w:type="character" w:customStyle="1" w:styleId="ListLabel1184">
    <w:name w:val="ListLabel 1184"/>
    <w:qFormat/>
    <w:rsid w:val="00F12A82"/>
    <w:rPr>
      <w:rFonts w:cs="Symbol"/>
    </w:rPr>
  </w:style>
  <w:style w:type="character" w:customStyle="1" w:styleId="ListLabel1185">
    <w:name w:val="ListLabel 1185"/>
    <w:qFormat/>
    <w:rsid w:val="00F12A82"/>
    <w:rPr>
      <w:rFonts w:cs="Symbol"/>
    </w:rPr>
  </w:style>
  <w:style w:type="character" w:customStyle="1" w:styleId="ListLabel1186">
    <w:name w:val="ListLabel 1186"/>
    <w:qFormat/>
    <w:rsid w:val="00F12A82"/>
    <w:rPr>
      <w:rFonts w:cs="Symbol"/>
    </w:rPr>
  </w:style>
  <w:style w:type="character" w:customStyle="1" w:styleId="ListLabel1187">
    <w:name w:val="ListLabel 1187"/>
    <w:qFormat/>
    <w:rsid w:val="00F12A82"/>
    <w:rPr>
      <w:rFonts w:cs="Symbol"/>
    </w:rPr>
  </w:style>
  <w:style w:type="character" w:customStyle="1" w:styleId="ListLabel1188">
    <w:name w:val="ListLabel 1188"/>
    <w:qFormat/>
    <w:rsid w:val="00F12A82"/>
    <w:rPr>
      <w:rFonts w:cs="Symbol"/>
    </w:rPr>
  </w:style>
  <w:style w:type="character" w:customStyle="1" w:styleId="ListLabel1189">
    <w:name w:val="ListLabel 1189"/>
    <w:qFormat/>
    <w:rsid w:val="00F12A82"/>
    <w:rPr>
      <w:rFonts w:cs="Symbol"/>
    </w:rPr>
  </w:style>
  <w:style w:type="character" w:customStyle="1" w:styleId="ListLabel1190">
    <w:name w:val="ListLabel 1190"/>
    <w:qFormat/>
    <w:rsid w:val="00F12A82"/>
    <w:rPr>
      <w:rFonts w:cs="Symbol"/>
    </w:rPr>
  </w:style>
  <w:style w:type="character" w:customStyle="1" w:styleId="ListLabel1191">
    <w:name w:val="ListLabel 1191"/>
    <w:qFormat/>
    <w:rsid w:val="00F12A82"/>
    <w:rPr>
      <w:rFonts w:cs="Symbol"/>
    </w:rPr>
  </w:style>
  <w:style w:type="character" w:customStyle="1" w:styleId="ListLabel1192">
    <w:name w:val="ListLabel 1192"/>
    <w:qFormat/>
    <w:rsid w:val="00F12A82"/>
    <w:rPr>
      <w:rFonts w:cs="Symbol"/>
      <w:b w:val="0"/>
      <w:sz w:val="22"/>
    </w:rPr>
  </w:style>
  <w:style w:type="character" w:customStyle="1" w:styleId="ListLabel1193">
    <w:name w:val="ListLabel 1193"/>
    <w:qFormat/>
    <w:rsid w:val="00F12A82"/>
    <w:rPr>
      <w:rFonts w:cs="Symbol"/>
    </w:rPr>
  </w:style>
  <w:style w:type="character" w:customStyle="1" w:styleId="ListLabel1194">
    <w:name w:val="ListLabel 1194"/>
    <w:qFormat/>
    <w:rsid w:val="00F12A82"/>
    <w:rPr>
      <w:rFonts w:cs="Symbol"/>
    </w:rPr>
  </w:style>
  <w:style w:type="character" w:customStyle="1" w:styleId="ListLabel1195">
    <w:name w:val="ListLabel 1195"/>
    <w:qFormat/>
    <w:rsid w:val="00F12A82"/>
    <w:rPr>
      <w:rFonts w:cs="Symbol"/>
    </w:rPr>
  </w:style>
  <w:style w:type="character" w:customStyle="1" w:styleId="ListLabel1196">
    <w:name w:val="ListLabel 1196"/>
    <w:qFormat/>
    <w:rsid w:val="00F12A82"/>
    <w:rPr>
      <w:rFonts w:cs="Symbol"/>
    </w:rPr>
  </w:style>
  <w:style w:type="character" w:customStyle="1" w:styleId="ListLabel1197">
    <w:name w:val="ListLabel 1197"/>
    <w:qFormat/>
    <w:rsid w:val="00F12A82"/>
    <w:rPr>
      <w:rFonts w:cs="Symbol"/>
    </w:rPr>
  </w:style>
  <w:style w:type="character" w:customStyle="1" w:styleId="ListLabel1198">
    <w:name w:val="ListLabel 1198"/>
    <w:qFormat/>
    <w:rsid w:val="00F12A82"/>
    <w:rPr>
      <w:rFonts w:cs="Symbol"/>
    </w:rPr>
  </w:style>
  <w:style w:type="character" w:customStyle="1" w:styleId="ListLabel1199">
    <w:name w:val="ListLabel 1199"/>
    <w:qFormat/>
    <w:rsid w:val="00F12A82"/>
    <w:rPr>
      <w:rFonts w:cs="Symbol"/>
    </w:rPr>
  </w:style>
  <w:style w:type="character" w:customStyle="1" w:styleId="ListLabel1200">
    <w:name w:val="ListLabel 1200"/>
    <w:qFormat/>
    <w:rsid w:val="00F12A82"/>
    <w:rPr>
      <w:rFonts w:cs="Symbol"/>
    </w:rPr>
  </w:style>
  <w:style w:type="character" w:customStyle="1" w:styleId="ListLabel1201">
    <w:name w:val="ListLabel 1201"/>
    <w:qFormat/>
    <w:rsid w:val="00F12A82"/>
    <w:rPr>
      <w:rFonts w:ascii="Arial" w:hAnsi="Arial" w:cs="Symbol"/>
      <w:b w:val="0"/>
      <w:sz w:val="22"/>
    </w:rPr>
  </w:style>
  <w:style w:type="character" w:customStyle="1" w:styleId="ListLabel1202">
    <w:name w:val="ListLabel 1202"/>
    <w:qFormat/>
    <w:rsid w:val="00F12A82"/>
    <w:rPr>
      <w:rFonts w:cs="Symbol"/>
      <w:b w:val="0"/>
      <w:sz w:val="22"/>
    </w:rPr>
  </w:style>
  <w:style w:type="character" w:customStyle="1" w:styleId="ListLabel1203">
    <w:name w:val="ListLabel 1203"/>
    <w:qFormat/>
    <w:rsid w:val="00F12A82"/>
    <w:rPr>
      <w:rFonts w:cs="Symbol"/>
    </w:rPr>
  </w:style>
  <w:style w:type="character" w:customStyle="1" w:styleId="ListLabel1204">
    <w:name w:val="ListLabel 1204"/>
    <w:qFormat/>
    <w:rsid w:val="00F12A82"/>
    <w:rPr>
      <w:rFonts w:cs="Symbol"/>
    </w:rPr>
  </w:style>
  <w:style w:type="character" w:customStyle="1" w:styleId="ListLabel1205">
    <w:name w:val="ListLabel 1205"/>
    <w:qFormat/>
    <w:rsid w:val="00F12A82"/>
    <w:rPr>
      <w:rFonts w:cs="Symbol"/>
    </w:rPr>
  </w:style>
  <w:style w:type="character" w:customStyle="1" w:styleId="ListLabel1206">
    <w:name w:val="ListLabel 1206"/>
    <w:qFormat/>
    <w:rsid w:val="00F12A82"/>
    <w:rPr>
      <w:rFonts w:cs="Symbol"/>
    </w:rPr>
  </w:style>
  <w:style w:type="character" w:customStyle="1" w:styleId="ListLabel1207">
    <w:name w:val="ListLabel 1207"/>
    <w:qFormat/>
    <w:rsid w:val="00F12A82"/>
    <w:rPr>
      <w:rFonts w:cs="Symbol"/>
    </w:rPr>
  </w:style>
  <w:style w:type="character" w:customStyle="1" w:styleId="ListLabel1208">
    <w:name w:val="ListLabel 1208"/>
    <w:qFormat/>
    <w:rsid w:val="00F12A82"/>
    <w:rPr>
      <w:rFonts w:cs="Symbol"/>
    </w:rPr>
  </w:style>
  <w:style w:type="character" w:customStyle="1" w:styleId="ListLabel1209">
    <w:name w:val="ListLabel 1209"/>
    <w:qFormat/>
    <w:rsid w:val="00F12A82"/>
    <w:rPr>
      <w:rFonts w:cs="Symbol"/>
    </w:rPr>
  </w:style>
  <w:style w:type="character" w:customStyle="1" w:styleId="ListLabel1210">
    <w:name w:val="ListLabel 1210"/>
    <w:qFormat/>
    <w:rsid w:val="00F12A82"/>
    <w:rPr>
      <w:rFonts w:ascii="Arial" w:hAnsi="Arial" w:cs="Symbol"/>
      <w:b w:val="0"/>
      <w:sz w:val="22"/>
    </w:rPr>
  </w:style>
  <w:style w:type="character" w:customStyle="1" w:styleId="ListLabel1211">
    <w:name w:val="ListLabel 1211"/>
    <w:qFormat/>
    <w:rsid w:val="00F12A82"/>
    <w:rPr>
      <w:rFonts w:ascii="Arial" w:hAnsi="Arial" w:cs="Symbol"/>
      <w:b w:val="0"/>
      <w:sz w:val="22"/>
    </w:rPr>
  </w:style>
  <w:style w:type="character" w:customStyle="1" w:styleId="ListLabel1212">
    <w:name w:val="ListLabel 1212"/>
    <w:qFormat/>
    <w:rsid w:val="00F12A82"/>
    <w:rPr>
      <w:rFonts w:cs="Symbol"/>
    </w:rPr>
  </w:style>
  <w:style w:type="character" w:customStyle="1" w:styleId="ListLabel1213">
    <w:name w:val="ListLabel 1213"/>
    <w:qFormat/>
    <w:rsid w:val="00F12A82"/>
    <w:rPr>
      <w:rFonts w:cs="Symbol"/>
    </w:rPr>
  </w:style>
  <w:style w:type="character" w:customStyle="1" w:styleId="ListLabel1214">
    <w:name w:val="ListLabel 1214"/>
    <w:qFormat/>
    <w:rsid w:val="00F12A82"/>
    <w:rPr>
      <w:rFonts w:cs="Symbol"/>
    </w:rPr>
  </w:style>
  <w:style w:type="character" w:customStyle="1" w:styleId="ListLabel1215">
    <w:name w:val="ListLabel 1215"/>
    <w:qFormat/>
    <w:rsid w:val="00F12A82"/>
    <w:rPr>
      <w:rFonts w:cs="Symbol"/>
    </w:rPr>
  </w:style>
  <w:style w:type="character" w:customStyle="1" w:styleId="ListLabel1216">
    <w:name w:val="ListLabel 1216"/>
    <w:qFormat/>
    <w:rsid w:val="00F12A82"/>
    <w:rPr>
      <w:rFonts w:cs="Symbol"/>
    </w:rPr>
  </w:style>
  <w:style w:type="character" w:customStyle="1" w:styleId="ListLabel1217">
    <w:name w:val="ListLabel 1217"/>
    <w:qFormat/>
    <w:rsid w:val="00F12A82"/>
    <w:rPr>
      <w:rFonts w:cs="Symbol"/>
    </w:rPr>
  </w:style>
  <w:style w:type="character" w:customStyle="1" w:styleId="ListLabel1218">
    <w:name w:val="ListLabel 1218"/>
    <w:qFormat/>
    <w:rsid w:val="00F12A82"/>
    <w:rPr>
      <w:rFonts w:cs="Symbol"/>
    </w:rPr>
  </w:style>
  <w:style w:type="paragraph" w:customStyle="1" w:styleId="Heading">
    <w:name w:val="Heading"/>
    <w:basedOn w:val="Normal"/>
    <w:next w:val="Corpsdetexte"/>
    <w:qFormat/>
    <w:rsid w:val="00F12A82"/>
    <w:pPr>
      <w:keepNext/>
      <w:spacing w:before="240" w:after="120"/>
    </w:pPr>
    <w:rPr>
      <w:rFonts w:ascii="Liberation Sans" w:eastAsia="Noto Sans CJK SC Regular" w:hAnsi="Liberation Sans" w:cs="FreeSans"/>
      <w:sz w:val="28"/>
      <w:szCs w:val="28"/>
    </w:rPr>
  </w:style>
  <w:style w:type="paragraph" w:styleId="Corpsdetexte">
    <w:name w:val="Body Text"/>
    <w:basedOn w:val="Normal"/>
    <w:rsid w:val="00F12A82"/>
    <w:pPr>
      <w:spacing w:after="120" w:line="288" w:lineRule="auto"/>
    </w:pPr>
  </w:style>
  <w:style w:type="paragraph" w:styleId="Liste">
    <w:name w:val="List"/>
    <w:basedOn w:val="Corpsdetexte"/>
    <w:rsid w:val="00F12A82"/>
  </w:style>
  <w:style w:type="paragraph" w:styleId="Lgende">
    <w:name w:val="caption"/>
    <w:basedOn w:val="Normal"/>
    <w:qFormat/>
    <w:rsid w:val="00F12A82"/>
    <w:pPr>
      <w:suppressLineNumbers/>
      <w:spacing w:before="120" w:after="120"/>
    </w:pPr>
    <w:rPr>
      <w:i/>
      <w:iCs/>
    </w:rPr>
  </w:style>
  <w:style w:type="paragraph" w:customStyle="1" w:styleId="Index">
    <w:name w:val="Index"/>
    <w:basedOn w:val="Normal"/>
    <w:qFormat/>
    <w:rsid w:val="00F12A82"/>
    <w:pPr>
      <w:suppressLineNumbers/>
    </w:pPr>
  </w:style>
  <w:style w:type="paragraph" w:styleId="Titre">
    <w:name w:val="Title"/>
    <w:basedOn w:val="Normal"/>
    <w:qFormat/>
    <w:rsid w:val="00F12A82"/>
    <w:pPr>
      <w:keepNext/>
      <w:spacing w:before="240" w:after="120"/>
    </w:pPr>
    <w:rPr>
      <w:rFonts w:ascii="Liberation Sans" w:hAnsi="Liberation Sans"/>
      <w:sz w:val="28"/>
      <w:szCs w:val="28"/>
    </w:rPr>
  </w:style>
  <w:style w:type="paragraph" w:customStyle="1" w:styleId="Contenudetableau">
    <w:name w:val="Contenu de tableau"/>
    <w:basedOn w:val="Normal"/>
    <w:qFormat/>
    <w:rsid w:val="00F12A82"/>
    <w:pPr>
      <w:suppressLineNumbers/>
    </w:pPr>
  </w:style>
  <w:style w:type="paragraph" w:customStyle="1" w:styleId="Titredetableau">
    <w:name w:val="Titre de tableau"/>
    <w:basedOn w:val="Contenudetableau"/>
    <w:qFormat/>
    <w:rsid w:val="00F12A82"/>
    <w:pPr>
      <w:jc w:val="center"/>
    </w:pPr>
    <w:rPr>
      <w:b/>
      <w:bCs/>
    </w:rPr>
  </w:style>
  <w:style w:type="paragraph" w:customStyle="1" w:styleId="Texteprformat">
    <w:name w:val="Texte préformaté"/>
    <w:basedOn w:val="Normal"/>
    <w:qFormat/>
    <w:rsid w:val="00F12A82"/>
    <w:rPr>
      <w:rFonts w:ascii="DejaVu Sans Mono" w:hAnsi="DejaVu Sans Mono" w:cs="DejaVu Sans Mono"/>
      <w:sz w:val="20"/>
      <w:szCs w:val="20"/>
    </w:rPr>
  </w:style>
  <w:style w:type="paragraph" w:styleId="Notedebasdepage">
    <w:name w:val="footnote text"/>
    <w:basedOn w:val="Normal"/>
    <w:rsid w:val="00F12A82"/>
    <w:pPr>
      <w:suppressLineNumbers/>
      <w:ind w:left="339" w:hanging="339"/>
    </w:pPr>
    <w:rPr>
      <w:sz w:val="20"/>
      <w:szCs w:val="20"/>
    </w:rPr>
  </w:style>
  <w:style w:type="paragraph" w:styleId="Pieddepage">
    <w:name w:val="footer"/>
    <w:basedOn w:val="Normal"/>
    <w:rsid w:val="00F12A82"/>
    <w:pPr>
      <w:suppressLineNumbers/>
      <w:tabs>
        <w:tab w:val="center" w:pos="4819"/>
        <w:tab w:val="right" w:pos="9638"/>
      </w:tabs>
    </w:pPr>
  </w:style>
  <w:style w:type="paragraph" w:customStyle="1" w:styleId="TUDEDECAS">
    <w:name w:val="ÉTUDE DE CAS"/>
    <w:basedOn w:val="Normal"/>
    <w:qFormat/>
    <w:rsid w:val="00F12A82"/>
    <w:pPr>
      <w:pBdr>
        <w:top w:val="single" w:sz="6" w:space="6" w:color="000001" w:shadow="1"/>
        <w:left w:val="single" w:sz="6" w:space="6" w:color="000001" w:shadow="1"/>
        <w:bottom w:val="single" w:sz="6" w:space="6" w:color="000001" w:shadow="1"/>
        <w:right w:val="single" w:sz="6" w:space="6" w:color="000001" w:shadow="1"/>
      </w:pBdr>
      <w:ind w:left="2268" w:right="2268"/>
      <w:jc w:val="center"/>
    </w:pPr>
    <w:rPr>
      <w:b/>
      <w:caps/>
      <w:spacing w:val="20"/>
      <w:sz w:val="40"/>
      <w:szCs w:val="20"/>
    </w:rPr>
  </w:style>
  <w:style w:type="paragraph" w:customStyle="1" w:styleId="Dure">
    <w:name w:val="Durée"/>
    <w:basedOn w:val="Normal"/>
    <w:qFormat/>
    <w:rsid w:val="00F12A82"/>
    <w:rPr>
      <w:b/>
      <w:szCs w:val="20"/>
    </w:rPr>
  </w:style>
  <w:style w:type="paragraph" w:customStyle="1" w:styleId="Coefficient">
    <w:name w:val="Coefficient"/>
    <w:basedOn w:val="Dure"/>
    <w:qFormat/>
    <w:rsid w:val="00F12A82"/>
    <w:pPr>
      <w:jc w:val="right"/>
    </w:pPr>
  </w:style>
  <w:style w:type="paragraph" w:customStyle="1" w:styleId="CAS">
    <w:name w:val="CAS ..."/>
    <w:basedOn w:val="Normal"/>
    <w:qFormat/>
    <w:rsid w:val="00F12A82"/>
    <w:pPr>
      <w:pBdr>
        <w:top w:val="single" w:sz="6" w:space="8" w:color="000001" w:shadow="1"/>
        <w:left w:val="single" w:sz="6" w:space="8" w:color="000001" w:shadow="1"/>
        <w:bottom w:val="single" w:sz="6" w:space="8" w:color="000001" w:shadow="1"/>
        <w:right w:val="single" w:sz="6" w:space="8" w:color="000001" w:shadow="1"/>
      </w:pBdr>
      <w:shd w:val="clear" w:color="auto" w:fill="CCCCCC"/>
      <w:ind w:left="2268" w:right="2268"/>
      <w:jc w:val="center"/>
    </w:pPr>
    <w:rPr>
      <w:b/>
      <w:caps/>
      <w:spacing w:val="30"/>
      <w:sz w:val="48"/>
      <w:szCs w:val="20"/>
    </w:rPr>
  </w:style>
  <w:style w:type="paragraph" w:customStyle="1" w:styleId="matriel">
    <w:name w:val="matériel"/>
    <w:basedOn w:val="Normal"/>
    <w:qFormat/>
    <w:rsid w:val="00F12A82"/>
    <w:rPr>
      <w:b/>
      <w:szCs w:val="20"/>
      <w:u w:val="single"/>
    </w:rPr>
  </w:style>
  <w:style w:type="paragraph" w:customStyle="1" w:styleId="numration">
    <w:name w:val="énumération"/>
    <w:basedOn w:val="matriel"/>
    <w:qFormat/>
    <w:rsid w:val="00F12A82"/>
    <w:pPr>
      <w:ind w:left="850" w:hanging="283"/>
    </w:pPr>
    <w:rPr>
      <w:b w:val="0"/>
      <w:u w:val="none"/>
    </w:rPr>
  </w:style>
  <w:style w:type="paragraph" w:styleId="En-tte">
    <w:name w:val="header"/>
    <w:basedOn w:val="Normal"/>
    <w:rsid w:val="00F12A82"/>
    <w:pPr>
      <w:suppressLineNumbers/>
      <w:tabs>
        <w:tab w:val="center" w:pos="4819"/>
        <w:tab w:val="right" w:pos="9638"/>
      </w:tabs>
    </w:pPr>
  </w:style>
  <w:style w:type="paragraph" w:styleId="TitreTR">
    <w:name w:val="toa heading"/>
    <w:basedOn w:val="Titre"/>
    <w:qFormat/>
    <w:rsid w:val="00F12A82"/>
    <w:pPr>
      <w:suppressLineNumbers/>
      <w:spacing w:before="0" w:after="0"/>
    </w:pPr>
    <w:rPr>
      <w:rFonts w:ascii="Arial" w:hAnsi="Arial"/>
      <w:b/>
      <w:bCs/>
      <w:sz w:val="22"/>
      <w:szCs w:val="32"/>
    </w:rPr>
  </w:style>
  <w:style w:type="paragraph" w:styleId="TM2">
    <w:name w:val="toc 2"/>
    <w:basedOn w:val="Index"/>
    <w:uiPriority w:val="39"/>
    <w:rsid w:val="00F12A82"/>
    <w:pPr>
      <w:tabs>
        <w:tab w:val="right" w:leader="dot" w:pos="9355"/>
      </w:tabs>
      <w:ind w:left="283"/>
    </w:pPr>
    <w:rPr>
      <w:rFonts w:ascii="Arial" w:hAnsi="Arial"/>
      <w:sz w:val="22"/>
    </w:rPr>
  </w:style>
  <w:style w:type="paragraph" w:styleId="TM1">
    <w:name w:val="toc 1"/>
    <w:basedOn w:val="Index"/>
    <w:uiPriority w:val="39"/>
    <w:rsid w:val="00F12A82"/>
    <w:pPr>
      <w:tabs>
        <w:tab w:val="right" w:leader="dot" w:pos="9638"/>
      </w:tabs>
    </w:pPr>
    <w:rPr>
      <w:rFonts w:ascii="Arial" w:hAnsi="Arial"/>
      <w:sz w:val="22"/>
    </w:rPr>
  </w:style>
  <w:style w:type="paragraph" w:styleId="Sous-titre">
    <w:name w:val="Subtitle"/>
    <w:basedOn w:val="Titre"/>
    <w:qFormat/>
    <w:rsid w:val="00F12A82"/>
  </w:style>
  <w:style w:type="paragraph" w:customStyle="1" w:styleId="TableContents">
    <w:name w:val="Table Contents"/>
    <w:basedOn w:val="Normal"/>
    <w:qFormat/>
    <w:rsid w:val="00F12A82"/>
  </w:style>
  <w:style w:type="numbering" w:customStyle="1" w:styleId="WW8StyleNum">
    <w:name w:val="WW8StyleNum"/>
    <w:qFormat/>
    <w:rsid w:val="00F12A82"/>
  </w:style>
  <w:style w:type="table" w:styleId="Grilledutableau">
    <w:name w:val="Table Grid"/>
    <w:basedOn w:val="TableauNormal"/>
    <w:uiPriority w:val="39"/>
    <w:rsid w:val="00040D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987458"/>
    <w:rPr>
      <w:color w:val="0563C1" w:themeColor="hyperlink"/>
      <w:u w:val="single"/>
    </w:rPr>
  </w:style>
  <w:style w:type="paragraph" w:styleId="Textedebulles">
    <w:name w:val="Balloon Text"/>
    <w:basedOn w:val="Normal"/>
    <w:link w:val="TextedebullesCar"/>
    <w:uiPriority w:val="99"/>
    <w:semiHidden/>
    <w:unhideWhenUsed/>
    <w:rsid w:val="0058480B"/>
    <w:rPr>
      <w:rFonts w:ascii="Segoe UI" w:hAnsi="Segoe UI" w:cs="Mangal"/>
      <w:sz w:val="18"/>
      <w:szCs w:val="16"/>
    </w:rPr>
  </w:style>
  <w:style w:type="character" w:customStyle="1" w:styleId="TextedebullesCar">
    <w:name w:val="Texte de bulles Car"/>
    <w:basedOn w:val="Policepardfaut"/>
    <w:link w:val="Textedebulles"/>
    <w:uiPriority w:val="99"/>
    <w:semiHidden/>
    <w:rsid w:val="0058480B"/>
    <w:rPr>
      <w:rFonts w:ascii="Segoe UI" w:hAnsi="Segoe UI" w:cs="Mangal"/>
      <w:color w:val="00000A"/>
      <w:sz w:val="18"/>
      <w:szCs w:val="16"/>
    </w:rPr>
  </w:style>
  <w:style w:type="paragraph" w:styleId="Rvision">
    <w:name w:val="Revision"/>
    <w:hidden/>
    <w:uiPriority w:val="99"/>
    <w:semiHidden/>
    <w:rsid w:val="00AA0919"/>
    <w:rPr>
      <w:rFonts w:cs="Mangal"/>
      <w:color w:val="00000A"/>
      <w:sz w:val="24"/>
      <w:szCs w:val="21"/>
    </w:rPr>
  </w:style>
  <w:style w:type="character" w:styleId="Appelnotedebasdep">
    <w:name w:val="footnote reference"/>
    <w:basedOn w:val="Policepardfaut"/>
    <w:uiPriority w:val="99"/>
    <w:semiHidden/>
    <w:unhideWhenUsed/>
    <w:rsid w:val="003C56C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3.xml"/></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Virtual_Router_Redundancy_Protoco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73485C-1FAA-47DB-85A3-24CF2FEC3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3363</Words>
  <Characters>18500</Characters>
  <Application>Microsoft Office Word</Application>
  <DocSecurity>0</DocSecurity>
  <Lines>154</Lines>
  <Paragraphs>43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21820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dc:creator>
  <dc:description/>
  <cp:lastModifiedBy>LAFFARGUE Laurent</cp:lastModifiedBy>
  <cp:revision>2</cp:revision>
  <cp:lastPrinted>2018-01-29T14:55:00Z</cp:lastPrinted>
  <dcterms:created xsi:type="dcterms:W3CDTF">2019-09-05T13:06:00Z</dcterms:created>
  <dcterms:modified xsi:type="dcterms:W3CDTF">2019-09-05T13:06:00Z</dcterms:modified>
  <dc:language>fr-FR</dc:language>
</cp:coreProperties>
</file>