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092203050014</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Section4c</w:t>
            </w:r>
          </w:p>
        </w:tc>
        <w:tc>
          <w:tcPr>
            <w:tcW w:type="dxa" w:w="3324"/>
          </w:tcPr>
          <w:p>
            <w:r>
              <w:t>Emploi - Activite secondaire</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28-60-08-37</w:t>
            </w:r>
          </w:p>
        </w:tc>
        <w:tc>
          <w:tcPr>
            <w:tcW w:type="dxa" w:w="1662"/>
          </w:tcPr>
          <w:p>
            <w:r>
              <w:rPr>
                <w:sz w:val="14"/>
              </w:rPr>
              <w:t>b0607b7a1074444aa1dd865387442567</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THIAW</w:t>
            </w:r>
          </w:p>
        </w:tc>
        <w:tc>
          <w:tcPr>
            <w:tcW w:type="dxa" w:w="3324"/>
          </w:tcPr>
          <w:p>
            <w:r>
              <w:rPr>
                <w:sz w:val="18"/>
              </w:rPr>
              <w:t>N/A</w:t>
            </w:r>
          </w:p>
        </w:tc>
        <w:tc>
          <w:tcPr>
            <w:tcW w:type="dxa" w:w="3324"/>
          </w:tcPr>
          <w:p>
            <w:r/>
            <w:hyperlink r:id="rId9">
              <w:r>
                <w:rPr>
                  <w:color w:val="0563C1"/>
                  <w:u w:val="single"/>
                </w:rPr>
                <w:t>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ELHADJI AMATH THIAW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ELHADJI AMATH THIAW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Sucre en poudre  en Sachets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ELHADJI AMATH THIAW a comme taille 1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Section16a - Champs et parcelles</w:t>
      </w:r>
    </w:p>
    <w:p>
      <w:pPr>
        <w:ind w:left="283"/>
      </w:pPr>
      <w:r>
        <w:rPr>
          <w:sz w:val="20"/>
        </w:rPr>
        <w:t>- La section 16 du ménage de ELHADJI AMATH THIAW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95-62-97-20</w:t>
            </w:r>
          </w:p>
        </w:tc>
        <w:tc>
          <w:tcPr>
            <w:tcW w:type="dxa" w:w="1662"/>
          </w:tcPr>
          <w:p>
            <w:r>
              <w:rPr>
                <w:sz w:val="14"/>
              </w:rPr>
              <w:t>61a9f8b9ab5945858f17a35489e5b674</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SOW</w:t>
            </w:r>
          </w:p>
        </w:tc>
        <w:tc>
          <w:tcPr>
            <w:tcW w:type="dxa" w:w="3324"/>
          </w:tcPr>
          <w:p>
            <w:r>
              <w:rPr>
                <w:sz w:val="18"/>
              </w:rPr>
              <w:t>N/A</w:t>
            </w:r>
          </w:p>
        </w:tc>
        <w:tc>
          <w:tcPr>
            <w:tcW w:type="dxa" w:w="3324"/>
          </w:tcPr>
          <w:p>
            <w:r/>
            <w:hyperlink r:id="rId10">
              <w:r>
                <w:rPr>
                  <w:color w:val="0563C1"/>
                  <w:u w:val="single"/>
                </w:rPr>
                <w:t>santhie sadie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MAIMOUNA DIENG est trop jeune (0 ans) pour fournir des informations correctes. Prière de refaire la section 1 pour MAIMOUNA DIENG en demandant à un adulte de répondre aux questions à sa place. </w:t>
        <w:br/>
        <w:t xml:space="preserve">- Avertissement!! L'âge (11) ans du premier mariage de FATOUMA SOW semble incoherent. Prière de vérifier cette information auprès de l'enquêté et de corriger si nécessaire. </w:t>
        <w:br/>
        <w:t xml:space="preserve">- Avertissement!! L'âge (11) ans du premier mariage de SALIMATA DIALLO semble incoherent. Prière de vérifier cette information auprès de l'enquêté et de corriger si nécessaire. </w:t>
        <w:br/>
        <w:t xml:space="preserve">- Les informations sur l'acte de naissance (ni Jours, ni mois et ni années) de  GADIRY DIALLO  manquent, s'il vous plait pouvez-vous fournir d'effort pour avoir ces informations. Le mois de l'enfant ( GADIRY DIALLO ) n'est pas connu mais vous avez declaré en s01q04a le nombre de mois, prière de changer NSP au niveau de s01q03b. </w:t>
        <w:br/>
        <w:t xml:space="preserve">- Les informations sur l'acte de naissance (ni Jours, ni mois et ni années) de  IBRAHIMA DIALLO  manquent, s'il vous plait pouvez-vous fournir d'effort pour avoir ces informations. </w:t>
        <w:br/>
        <w:t>- Les informations sur l'acte de naissance (ni Jours, ni mois et ni années) de  KADIATOU DIALLO  manquent, s'il vous plait pouvez-vous fournir d'effort pour avoir ces informations.</w:t>
      </w:r>
    </w:p>
    <w:p>
      <w:r>
        <w:rPr>
          <w:b/>
          <w:color w:val="4672C4"/>
          <w:sz w:val="22"/>
        </w:rPr>
        <w:t>&gt;&gt; Section2 - Education</w:t>
      </w:r>
    </w:p>
    <w:p>
      <w:pPr>
        <w:ind w:left="283"/>
      </w:pPr>
      <w:r>
        <w:rPr>
          <w:sz w:val="20"/>
        </w:rP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FATOUMA SOW  n'arrive pas  à comprendre un petit texte lu dans une langue locale (s02q03). Veuillez corriger ou donner des explications au QG. Peu probable! FATOUMA SOW  ne sait ni lire, ni écrire, ni comprendre dans aucune des langues  (s02q01,s02q02,s02q03). Veuillez corriger ou donner des explications au QG. </w:t>
        <w:br/>
        <w:t xml:space="preserve">- Peu probable! GADIRY DIALLO  n'arrive pas  à comprendre un petit texte lu dans une langue locale (s02q03). Veuillez corriger ou donner des explications au QG. Peu probable! GADIRY DIALLO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Peu plausible IBRAHIMA DIALLO fréquente au minimum le fondamental 1 mais ne sait ni lire ni comprendre la langue française, prière de corriger ou de confirmer avec le QG merci. Avertissement!! IBRAHIMA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IBRAHIMA DIALLO et corriger ou confirmer avec le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MARIAMA SIRE DIALLO  n'arrive pas  à comprendre un petit texte lu dans une langue locale (s02q03). Veuillez corriger ou donner des explications au QG. Peu probable! MARIAMA SIRE DIALLO  ne sait ni lire, ni écrire, ni comprendre dans aucune des langues  (s02q01,s02q02,s02q03). Veuillez corriger ou donner des explications au QG. Peu plausible MARIAMA SIRE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SIRE DIALLO et corriger ou confirmer avec le QG. Attention ! Le frais de scolarité (11000 Fcfa) de MARIAMA SIRE DIALLO en 1ére année de Primaire est relativement élevé par rapport aux autres frais de scolarités observés dans cette zone. Prière de corriger ou de confirmer avec le QG. </w:t>
        <w:br/>
        <w:t>- Peu probable! SALIMATA DIALLO  n'arrive pas  à comprendre un petit texte lu dans une langue locale (s02q03). Veuillez corriger ou donner des explications au QG. Peu probable! SALIMATA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montant(350000 FCFA) des dépenses liées à l'accouchement de FATOUMA SOW est faible ou élevé, prière de corriger.</w:t>
      </w:r>
    </w:p>
    <w:p>
      <w:r>
        <w:rPr>
          <w:b/>
          <w:color w:val="4672C4"/>
          <w:sz w:val="22"/>
        </w:rPr>
        <w:t>&gt;&gt; Section4b - Emploi - Activite principale</w:t>
      </w:r>
    </w:p>
    <w:p>
      <w:pPr>
        <w:ind w:left="283"/>
      </w:pPr>
      <w:r>
        <w:rPr>
          <w:sz w:val="20"/>
        </w:rPr>
        <w:t xml:space="preserve">- Attention ! Le nombre de jours que DIEYNABA DIALLO a travaillés par mois semble être inférieur à 15. Veuillez, s'il vous plaît, confirmer cette information. </w:t>
        <w:br/>
        <w:t>- Attention! le nombre d'heure que FATOUMA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(150 Fcfa) de Choux en Morceau (Portion) (Petit) est relativement élevé par rapport aux autres prix observés dans cette zone. Prière de corriger ou de confirmer avec le QG. Attention ! Soupçons de quantité anormale! Le ménage de FATOUMATA SOW avec une taille de 8 personnes a consommé 21 Kg en taille unique de Riz importé parfumé qui est relativement élevé comme consommation par rapport à la condition de vie des autres ménages de même taille dans cette zone. Prière de corriger ou de confirmer avec le QG. Avertissement!!! Le ménage a consommé 0.12 Kg taille unique de Viande de mouton, cette quantité semble anormale pour une consommation des 7 derniers jours. prière de corriger ou de confirmer avec le QG. Le prix d'achat unitaire (9583.333 Fcfa) de Viande de mouton en Kg de taille taille unique prière de regarder les reponses prises dans les questions s07bq07a s07bq07b s07bq07c s07bq08 pour mieux corriger. Attention ! Le prix unitaire d'achat (9583.333 Fcfa) de Viande de mouton en Kg (taille unique) est relativement élevé par rapport aux autres prix observés dans cette zone. Prière de corriger ou de confirmer avec le QG. Attention ! Soupçons de quantité anormale! Le ménage de FATOUMATA SOW avec une taille de 8 personnes a consommé .12 Kg en taille unique de Viande de mouton qui est relativement élevé comme consommation par rapport à la condition de vie des autres ménages de même taille dans cette zone. Prière de corriger ou de confirmer avec le QG. Avertissement!!! Le ménage a consommé 6 Bidon 20l taille unique de Huile de soja , cette quantité semble anormale pour une consommation des 7 derniers jours, prière de verifier et corriger. Avertissement!!! Le ménage a consommé 7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FATOUMATA SOW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62-27-85-48</w:t>
            </w:r>
          </w:p>
        </w:tc>
        <w:tc>
          <w:tcPr>
            <w:tcW w:type="dxa" w:w="1662"/>
          </w:tcPr>
          <w:p>
            <w:r>
              <w:rPr>
                <w:sz w:val="14"/>
              </w:rPr>
              <w:t>6a3cb543261f46a5a974a3190cdf86e8</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AMADY DIA</w:t>
            </w:r>
          </w:p>
        </w:tc>
        <w:tc>
          <w:tcPr>
            <w:tcW w:type="dxa" w:w="3324"/>
          </w:tcPr>
          <w:p>
            <w:r>
              <w:rPr>
                <w:sz w:val="18"/>
              </w:rPr>
              <w:t>N/A</w:t>
            </w:r>
          </w:p>
        </w:tc>
        <w:tc>
          <w:tcPr>
            <w:tcW w:type="dxa" w:w="3324"/>
          </w:tcPr>
          <w:p>
            <w:r/>
            <w:hyperlink r:id="rId11">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BASSIROU SYLLA  possède un téléphone android mais dit n'avoir pas accès à l'internet, prière de confirmer cette information avec le QG ou la corriger. Attention ! Le montant (5000 Fcfa) dépensé ou reçu en cadeau pour les cartes prépayées, les transferts de crédit et les abonnements de  BASSIROU SYLLA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FATOU NIANG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FATOU NIANG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KHADY NIANG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KHADY NIANG est relativement élevé par rapport aux autres montants depansés observés dans cette zone. Prière de corriger ou de confirmer avec le QG. </w:t>
        <w:br/>
        <w:t xml:space="preserve">- Les informations sur l'acte de naissance (ni Jours, ni mois et ni années) de  ABSA CISSE  manquent, s'il vous plait pouvez-vous fournir d'effort pour avoir ces informations. Attention ! Le montant (6000 Fcfa) dépensé ou reçu en cadeau pour les cartes prépayées, les transferts de crédit et les abonnements de  ABSA CISSE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ABSA CISSE est relativement élevé par rapport aux autres montants depansés observés dans cette zone. Prière de corriger ou de confirmer avec le QG. </w:t>
        <w:br/>
        <w:t xml:space="preserve">- Les informations sur l'acte de naissance (ni Jours, ni mois et ni années) de  KHALIFA SYLLA  manquent, s'il vous plait pouvez-vous fournir d'effort pour avoir ces informations. </w:t>
        <w:br/>
        <w:t xml:space="preserve">- Les informations sur l'acte de naissance (ni Jours, ni mois et ni années) de  RAMAYOULAYE DIAGNE  manquent, s'il vous plait pouvez-vous fournir d'effort pour avoir ces informations.  Avertissement!!!  RAMAYOULAYE DIAGNE  ne possède pas le téléphone android, a accès à l'internet , prière de confirmer cette information. Attention ! Le montant (6000 Fcfa) dépensé ou reçu en cadeau pour les cartes prépayées, les transferts de crédit et les abonnements de  RAMAYOULAYE DIAGNE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RAMAYOULAYE DIAGNE est relativement élevé par rapport aux autres montants depansés observés dans cette zone. Prière de corriger ou de confirmer avec le QG. </w:t>
        <w:br/>
        <w:t>- Les informations sur l'acte de naissance (ni Jours, ni mois et ni années) de  SALIOU SYLLA  manquent, s'il vous plait pouvez-vous fournir d'effort pour avoir ces informations.</w:t>
      </w:r>
    </w:p>
    <w:p>
      <w:r>
        <w:rPr>
          <w:b/>
          <w:color w:val="4672C4"/>
          <w:sz w:val="22"/>
        </w:rPr>
        <w:t>&gt;&gt; Section2 - Education</w:t>
      </w:r>
    </w:p>
    <w:p>
      <w:pPr>
        <w:ind w:left="283"/>
      </w:pPr>
      <w:r>
        <w:rPr>
          <w:sz w:val="20"/>
        </w:rPr>
        <w:t xml:space="preserve">- Peu probable! ABSA CISSE  n'arrive pas  à comprendre un petit texte lu dans une langue locale (s02q03). Veuillez corriger ou donner des explications au QG. Peu probable! ABSA CISSE  ne sait ni lire, ni écrire, ni comprendre dans aucune des langues  (s02q01,s02q02,s02q03). Veuillez corriger ou donner des explications au QG. </w:t>
        <w:br/>
        <w:t xml:space="preserve">- Peu probable! ADJI FATOU THIAM  n'arrive pas  à comprendre un petit texte lu dans une langue locale (s02q03). Veuillez corriger ou donner des explications au QG. Peu probable! ADJI FATOU THIAM  ne sait ni lire, ni écrire, ni comprendre dans aucune des langues  (s02q01,s02q02,s02q03). Veuillez corriger ou donner des explications au QG. </w:t>
        <w:br/>
        <w:t xml:space="preserve">- Peu probable! BASSIROU SYLLA  n'arrive pas  à comprendre un petit texte lu dans une langue locale (s02q03). Veuillez corriger ou donner des explications au QG. Peu probable! BASSIROU SYLLA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KHADY NIANG  n'arrive pas  à comprendre un petit texte lu dans une langue locale (s02q03). Veuillez corriger ou donner des explications au QG. Peu probable! KHADY NIANG  ne sait ni lire, ni écrire, ni comprendre dans aucune des langues  (s02q01,s02q02,s02q03). Veuillez corriger ou donner des explications au QG. </w:t>
        <w:br/>
        <w:t xml:space="preserve">- Peu probable! KHALIFA SYLLA  n'arrive pas  à comprendre un petit texte lu dans une langue locale (s02q03). Veuillez corriger ou donner des explications au QG. Peu probable! KHALIFA SYLLA  ne sait ni lire, ni écrire, ni comprendre dans aucune des langues  (s02q01,s02q02,s02q03). Veuillez corriger ou donner des explications au QG. </w:t>
        <w:br/>
        <w:t xml:space="preserve">- Peu probable! RAMAYOULAYE DIAGNE  n'arrive pas  à comprendre un petit texte lu dans une langue locale (s02q03). Veuillez corriger ou donner des explications au QG. Peu probable! RAMAYOULAYE DIAGNE  ne sait ni lire, ni écrire, ni comprendre dans aucune des langues  (s02q01,s02q02,s02q03). Veuillez corriger ou donner des explications au QG. </w:t>
        <w:br/>
        <w:t>- Peu probable! SALIOU SYLLA  n'arrive pas  à comprendre un petit texte lu dans une langue locale (s02q03). Veuillez corriger ou donner des explications au QG. Peu probable! SALIOU SYLLA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SALIOU SYLLA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BASSIROU SYLLA a travaillés par mois semble être inférieur à 15. Veuillez, s'il vous plaît, confirmer cette information. Avertissement!! Le montant de BASSIROU SYLLA semble trop faible pour un revenu net gagné par an. Veuillez, s'il vous plaît, confirmer cette information avec le QG ou la corriger. </w:t>
        <w:br/>
        <w:t>- Nombre de mois exercé par FATOU NIANG dans l'emploi au cours des 12 derniers mois semble faible, veuillez corriger s'il vous plait ou comfirmer avec le QG. Attention! le nombre d'heure que FATOU NIANG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BASSIROU SYLLA sur le nombre de mois, jours ou heures de son emploi secondaire sont superieur a celles de son emploi principal , veuillez corriger ou confirmer aupres du QG. Le revenu de BASSIROU SYLLA est de 0, il ne doit pas être égal à 0. Prière de fournir d'effort pour estimer le revenu de BASSIROU SYLLA.</w:t>
      </w:r>
    </w:p>
    <w:p>
      <w:r>
        <w:rPr>
          <w:b/>
          <w:color w:val="4672C4"/>
          <w:sz w:val="22"/>
        </w:rPr>
        <w:t>&gt;&gt; Section7b - Consommation alimentaire - 7 jours</w:t>
      </w:r>
    </w:p>
    <w:p>
      <w:pPr>
        <w:ind w:left="283"/>
      </w:pPr>
      <w:r>
        <w:rPr>
          <w:sz w:val="20"/>
        </w:rPr>
        <w:t>- Avertissement!! La quantité (4 litre) du produit Autres huiles alimentaires n.d.a. (maïs, palmiste, tournesol, coco, lait de vache, etc.) consommée  par le ménage semble très élevé, prière de corriger ou confirmer avec le QG. Avertissement!!! Le ménage a consommé 0.12 Kg taille unique de Silure fumé, cette quantité semble anormale pour une consommation des 7 derniers jours. prière de corriger ou de confirmer avec le QG. Attention ! Soupçons de quantité anormale! Le ménage de BASSIROU SYLLA avec une taille de 9 personnes a consommé .12 Kg en taille unique de Silure fumé qui est relativement élevé comme consommation par rapport à la condition de vie des autres ménages de même taille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KHADY VEND DU CHARBONS DE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KHADY VEND DU CHARBONS DE BOIS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KHADY VEND DU CHARBONS DE BOIS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Téléphone portable a été achété à 160000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BASSIROU SYLLA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96-26-37-72</w:t>
            </w:r>
          </w:p>
        </w:tc>
        <w:tc>
          <w:tcPr>
            <w:tcW w:type="dxa" w:w="1662"/>
          </w:tcPr>
          <w:p>
            <w:r>
              <w:rPr>
                <w:sz w:val="14"/>
              </w:rPr>
              <w:t>ba18f5af88c74a1dbe4d4a9c3ebf8c04</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BA</w:t>
            </w:r>
          </w:p>
        </w:tc>
        <w:tc>
          <w:tcPr>
            <w:tcW w:type="dxa" w:w="3324"/>
          </w:tcPr>
          <w:p>
            <w:r>
              <w:rPr>
                <w:sz w:val="18"/>
              </w:rPr>
              <w:t>N/A</w:t>
            </w:r>
          </w:p>
        </w:tc>
        <w:tc>
          <w:tcPr>
            <w:tcW w:type="dxa" w:w="3324"/>
          </w:tcPr>
          <w:p>
            <w:r/>
            <w:hyperlink r:id="rId12">
              <w:r>
                <w:rPr>
                  <w:color w:val="0563C1"/>
                  <w:u w:val="single"/>
                </w:rPr>
                <w:t>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DAOUDA BA dispose d'un téléphone portable à s01q39, donc la raison évoquée ne peut pas être (ne dispose pas d'appareil).</w:t>
      </w:r>
    </w:p>
    <w:p>
      <w:r>
        <w:rPr>
          <w:b/>
          <w:color w:val="4672C4"/>
          <w:sz w:val="22"/>
        </w:rPr>
        <w:t>&gt;&gt; Section2 - Education</w:t>
      </w:r>
    </w:p>
    <w:p>
      <w:pPr>
        <w:ind w:left="283"/>
      </w:pPr>
      <w:r>
        <w:rPr>
          <w:sz w:val="20"/>
        </w:rPr>
        <w:t>- Peu probable! DAOUDA BA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Section4c - Emploi - Activite secondaire</w:t>
      </w:r>
    </w:p>
    <w:p>
      <w:pPr>
        <w:ind w:left="283"/>
      </w:pPr>
      <w:r>
        <w:rPr>
          <w:sz w:val="20"/>
        </w:rPr>
        <w:t>- Attention! le nombre d'heure que DAOUDA BA a travaillé par jour semble faible, veuillez s'il vous plait confirmer cette information avec le QG. Avertissement!!! les informations de DAOUDA BA sur le nombre de mois, jours ou heures de son emploi secondaire sont superieur a celles de son emploi principal , veuillez corriger ou confirmer aupres du QG.</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somme des dépenses pour Autres fêtes réligieuses musulmanes  pour ce ménage semble  faible, merci de regarder les montants pris dans les questions s09Aq03 s09Aq04 s09Aq05 s09Aq06 s09Aq07 et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PARCELLE MAIS selon l'exploitant est de 15 Mètre Carré (m^2) qui semble faible ou l'estimation ne semble pas bonne. Prière de corriger. La parcelle PARCELLE MAIS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49-64-34-93</w:t>
            </w:r>
          </w:p>
        </w:tc>
        <w:tc>
          <w:tcPr>
            <w:tcW w:type="dxa" w:w="1662"/>
          </w:tcPr>
          <w:p>
            <w:r>
              <w:rPr>
                <w:sz w:val="14"/>
              </w:rPr>
              <w:t>a7a08ad75c0e42c0b954ebace18e2ec8</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NENE  KEITA</w:t>
            </w:r>
          </w:p>
        </w:tc>
        <w:tc>
          <w:tcPr>
            <w:tcW w:type="dxa" w:w="3324"/>
          </w:tcPr>
          <w:p>
            <w:r>
              <w:rPr>
                <w:sz w:val="18"/>
              </w:rPr>
              <w:t>N/A</w:t>
            </w:r>
          </w:p>
        </w:tc>
        <w:tc>
          <w:tcPr>
            <w:tcW w:type="dxa" w:w="3324"/>
          </w:tcPr>
          <w:p>
            <w:r/>
            <w:hyperlink r:id="rId13">
              <w:r>
                <w:rPr>
                  <w:color w:val="0563C1"/>
                  <w:u w:val="single"/>
                </w:rPr>
                <w:t>au fond</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NENE KEITA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NENE KEITA est relativement élevé par rapport aux autres montants depansés observés dans cette zone. Prière de corriger ou de confirmer avec le QG. </w:t>
        <w:br/>
        <w:t>- La raison principale pour laquelle que OUMAR SOW est venu vivre dans cette localité est étude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AIDA SOW  n'arrive pas  à comprendre un petit texte lu dans une langue locale (s02q03). Veuillez corriger ou donner des explications au QG. Peu probable! AIDA SOW  ne sait ni lire, ni écrire, ni comprendre dans aucune des langues  (s02q01,s02q02,s02q03). Veuillez corriger ou donner des explications au QG. Peu plausible AIDA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AIDA SOW et corriger ou confirmer avec le QG. Attention ! Le frais de scolarité (3000 Fcfa) de AIDA SOW en 1ére année de Primaire est relativement élevé par rapport aux autres frais de scolarités observés dans cette zone. Prière de corriger ou de confirmer avec le QG. </w:t>
        <w:br/>
        <w:t xml:space="preserve">- Peu probable! ALIOU SOW  n'arrive pas  à comprendre un petit texte lu dans une langue locale (s02q03). Veuillez corriger ou donner des explications au QG. Peu probable! ALIOU SOW  ne sait ni lire, ni écrire, ni comprendre dans aucune des langues  (s02q01,s02q02,s02q03). Veuillez corriger ou donner des explications au QG. </w:t>
        <w:br/>
        <w:t xml:space="preserve">- Peu probable! DJEYNABA SOW  n'arrive pas  à comprendre un petit texte lu dans une langue locale (s02q03). Veuillez corriger ou donner des explications au QG. Peu probable! DJEYNABA SOW  ne sait ni lire, ni écrire, ni comprendre dans aucune des langues  (s02q01,s02q02,s02q03). Veuillez corriger ou donner des explications au QG. Peu plausible DJEYNABA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DJEYNABA SOW et corriger ou confirmer avec le QG. </w:t>
        <w:br/>
        <w:t xml:space="preserve">- Peu probable! KHADY CAMARA  n'arrive pas  à comprendre un petit texte lu dans une langue locale (s02q03). Veuillez corriger ou donner des explications au QG. Peu probable! KHADY CAMARA  ne sait ni lire, ni écrire, ni comprendre dans aucune des langues  (s02q01,s02q02,s02q03). Veuillez corriger ou donner des explications au QG. </w:t>
        <w:br/>
        <w:t xml:space="preserve">- Peu probable! NENE KEITA  n'arrive pas  à comprendre un petit texte lu dans une langue locale (s02q03). Veuillez corriger ou donner des explications au QG. Peu probable! NENE KEITA  ne sait ni lire, ni écrire, ni comprendre dans aucune des langues  (s02q01,s02q02,s02q03). Veuillez corriger ou donner des explications au QG. </w:t>
        <w:br/>
        <w:t>- Peu probable! OUMAR SOW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OUMAR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OUMAR SOW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NENE KEITA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Attention ! Le prix unitaire d'achat (600 Fcfa) de Mâchoiron Frais en Tas (Petit)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xml:space="preserve">- Peu plausible! le montant de la dépense pour Charbon de bois/Charbon minéral semble faible. Veuillez, s'il vous plaît, confirmer cette information avec le QG ou la corriger. </w:t>
        <w:b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VENTE DE FRUITS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ALIOU SOW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02-05-72-15</w:t>
            </w:r>
          </w:p>
        </w:tc>
        <w:tc>
          <w:tcPr>
            <w:tcW w:type="dxa" w:w="1662"/>
          </w:tcPr>
          <w:p>
            <w:r>
              <w:rPr>
                <w:sz w:val="14"/>
              </w:rPr>
              <w:t>c089131b97e042aca945372298766509</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SOW</w:t>
            </w:r>
          </w:p>
        </w:tc>
        <w:tc>
          <w:tcPr>
            <w:tcW w:type="dxa" w:w="3324"/>
          </w:tcPr>
          <w:p>
            <w:r>
              <w:rPr>
                <w:sz w:val="18"/>
              </w:rPr>
              <w:t>N/A</w:t>
            </w:r>
          </w:p>
        </w:tc>
        <w:tc>
          <w:tcPr>
            <w:tcW w:type="dxa" w:w="3324"/>
          </w:tcPr>
          <w:p>
            <w:r/>
            <w:hyperlink r:id="rId14">
              <w:r>
                <w:rPr>
                  <w:color w:val="0563C1"/>
                  <w:u w:val="single"/>
                </w:rPr>
                <w:t>santhie sadie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(10500 Fcfa) dépensé ou reçu en cadeau pour les recharges internet ou de forfaits de données mobiles(hors appels vocaux), aucours des 30 derniers jours de  MOUHAMED BA est relativement élevé par rapport aux autres montants depansés observés dans cette zone. Prière de corriger ou de confirmer avec le QG. </w:t>
        <w:br/>
        <w:t>- Attention ! Vous avez déclaré en s01q00 que le répondant est la personne elle-même, or OMAR SOW est trop jeune (8 ans) pour fournir des informations correctes. Prière de refaire la section 1 pour OMAR SOW en demandant à un adulte de répondre aux questions à sa place.</w:t>
      </w:r>
    </w:p>
    <w:p>
      <w:r>
        <w:rPr>
          <w:b/>
          <w:color w:val="4672C4"/>
          <w:sz w:val="22"/>
        </w:rPr>
        <w:t>&gt;&gt; Section2 - Education</w:t>
      </w:r>
    </w:p>
    <w:p>
      <w:pPr>
        <w:ind w:left="283"/>
      </w:pPr>
      <w:r>
        <w:rPr>
          <w:sz w:val="20"/>
        </w:rPr>
        <w:t xml:space="preserve">- Peu probable! ALASSANE SOW  n'arrive pas  à comprendre un petit texte lu dans une langue locale (s02q03). Veuillez corriger ou donner des explications au QG. Peu probable! ALASSANE SOW  ne sait ni lire, ni écrire, ni comprendre dans aucune des langues  (s02q01,s02q02,s02q03). Veuillez corriger ou donner des explications au QG. </w:t>
        <w:br/>
        <w:t xml:space="preserve">- Peu probable! ALPHA SOW  n'arrive pas  à comprendre un petit texte lu dans une langue locale (s02q03). Veuillez corriger ou donner des explications au QG. Peu probable! ALPHA SOW  ne sait ni lire, ni écrire, ni comprendre dans aucune des langues  (s02q01,s02q02,s02q03). Veuillez corriger ou donner des explications au QG. </w:t>
        <w:br/>
        <w:t xml:space="preserve">- Peu probable! AMETH SOW  n'arrive pas  à comprendre un petit texte lu dans une langue locale (s02q03). Veuillez corriger ou donner des explications au QG. Peu probable! AMETH SOW  ne sait ni lire, ni écrire, ni comprendre dans aucune des langues  (s02q01,s02q02,s02q03). Veuillez corriger ou donner des explications au QG. </w:t>
        <w:br/>
        <w:t xml:space="preserve">- Peu probable! IDRISSA SOW  n'arrive pas  à comprendre un petit texte lu dans une langue locale (s02q03). Veuillez corriger ou donner des explications au QG.  Incohérence ! le montant payé de IDRISSA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IDRISSA SOW et corriger ou confirmer avec le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MOUHAMED BA  n'arrive pas  à comprendre un petit texte lu dans une langue locale (s02q03). Veuillez corriger ou donner des explications au QG. Attention ! Le frais de scolarité (70000 Fcfa) de MOUHAMED BA en 2ème année de Secondaire 2 Général est relativement élevé par rapport aux autres frais de scolarités observés dans cette zone. Prière de corriger ou de confirmer avec le QG. </w:t>
        <w:br/>
        <w:t xml:space="preserve">- Peu probable! OMAR SOW  n'arrive pas  à comprendre un petit texte lu dans une langue locale (s02q03). Veuillez corriger ou donner des explications au QG. Peu probable! OMAR SOW  ne sait ni lire, ni écrire, ni comprendre dans aucune des langues  (s02q01,s02q02,s02q03). Veuillez corriger ou donner des explications au QG. Peu plausible OMAR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OMAR SOW et corriger ou confirmer avec le QG. Attention ! Le frais de scolarité (28000 Fcfa) de OMAR SOW en 1ére année de Primaire est relativement élevé par rapport aux autres frais de scolarités observés dans cette zone. Prière de corriger ou de confirmer avec le QG. </w:t>
        <w:br/>
        <w:t>- Peu probable! SIRA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KHADY SOW n'a consacré aucune heure pour aucun des travaux du ménage, prière de regarder les réponses prises dans les questions (s04q01 s04q02 s04q03 s04q04 s04q05 s04q06 s04q07 s04q08). </w:t>
        <w:br/>
        <w:t>- Avertissement! Nombre d'heure que ALPHA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MOUHAMED BA a travaillés par mois semble être inférieur à 15. Veuillez, s'il vous plaît, confirmer cette information. </w:t>
        <w:br/>
        <w:t>- Nombre de mois exercé par SIRA BA dans l'emploi au cours des 12 derniers mois semble faible, veuillez corriger s'il vous plait ou comfirmer avec le QG. Attention ! Le nombre de jours que SIRA BA a travaillés par mois semble être inférieur à 15. Veuillez, s'il vous plaît, confirmer cette information. Attention! le nombre d'heure que SIRA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Attention ! Le prix unitaire d'achat (33.33333 Fcfa) de Beurre en Cuillère (Petit) est relativement faible par rapport aux autres prix observés dans cette zone. Prière de corriger ou de confirmer avec le QG. Attention ! Le prix unitaire d'achat (600 Fcfa) de Arachides pilées en Kg (taille unique) est relativement faible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Kg taille unique de Capitaine frais, cette quantité semble anormale pour une consommation des 7 derniers jours.Prière de corriger ou de confirmer avec le QG.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faible. Veuillez, s'il vous plaît, confirmer cette information avec le QG ou la corriger.</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Charbon minéral)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MANIOC selon l'exploitant est de 50 Mètre Carré (m^2) qui semble faible ou l'estimation ne semble pas bonne. Prière de corriger. La parcelle PARCELLE DE MANIOC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MANIOC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20-09-68-85</w:t>
            </w:r>
          </w:p>
        </w:tc>
        <w:tc>
          <w:tcPr>
            <w:tcW w:type="dxa" w:w="1662"/>
          </w:tcPr>
          <w:p>
            <w:r>
              <w:rPr>
                <w:sz w:val="14"/>
              </w:rPr>
              <w:t>6359bd8c39194ef9aaf9a5757f8cfbdf</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BA</w:t>
            </w:r>
          </w:p>
        </w:tc>
        <w:tc>
          <w:tcPr>
            <w:tcW w:type="dxa" w:w="3324"/>
          </w:tcPr>
          <w:p>
            <w:r>
              <w:rPr>
                <w:sz w:val="18"/>
              </w:rPr>
              <w:t>N/A</w:t>
            </w:r>
          </w:p>
        </w:tc>
        <w:tc>
          <w:tcPr>
            <w:tcW w:type="dxa" w:w="3324"/>
          </w:tcPr>
          <w:p>
            <w:r/>
            <w:hyperlink r:id="rId15">
              <w:r>
                <w:rPr>
                  <w:color w:val="0563C1"/>
                  <w:u w:val="single"/>
                </w:rPr>
                <w:t>concession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TAIBE BA dispose d'un téléphone portable à s01q39, donc la raison évoquée ne peut pas être (ne dispose pas d'appareil). </w:t>
        <w:br/>
        <w:t>- Les informations sur l'acte de naissance (ni Jours, ni mois et ni années) de  CHEIKH OUMAR BA  manquent, s'il vous plait pouvez-vous fournir d'effort pour avoir ces informations.</w:t>
      </w:r>
    </w:p>
    <w:p>
      <w:r>
        <w:rPr>
          <w:b/>
          <w:color w:val="4672C4"/>
          <w:sz w:val="22"/>
        </w:rPr>
        <w:t>&gt;&gt; Section2 - Education</w:t>
      </w:r>
    </w:p>
    <w:p>
      <w:pPr>
        <w:ind w:left="283"/>
      </w:pPr>
      <w:r>
        <w:rPr>
          <w:sz w:val="20"/>
        </w:rP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CHEIKH OUMAR BA  n'arrive pas  à comprendre un petit texte lu dans une langue locale (s02q03). Veuillez corriger ou donner des explications au QG. Peu probable! CHEIKH OUMAR BA  ne sait ni lire, ni écrire, ni comprendre dans aucune des langues  (s02q01,s02q02,s02q03). Veuillez corriger ou donner des explications au QG. </w:t>
        <w:br/>
        <w:t xml:space="preserve">- Peu probable! CHEIKH TIDIANE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TIDIANE BA et corriger ou confirmer avec le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SALA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SALA BA et corriger ou confirmer avec le QG. </w:t>
        <w:br/>
        <w:t xml:space="preserve">- Peu probable! SEYDOU BA  n'arrive pas  à comprendre un petit texte lu dans une langue locale (s02q03). Veuillez corriger ou donner des explications au QG. </w:t>
        <w:br/>
        <w:t>- Peu probable! TAIBE BA  n'arrive pas  à comprendre un petit texte lu dans une langue locale (s02q03). Veuillez corriger ou donner des explications au QG. Peu probable! TAIBE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AWA BA a travaillé par jour semble être inferieur à 4, veuillez s'il vous plait confirmer cette information avec le QG. </w:t>
        <w:br/>
        <w:t>- Attention! le nombre d'heure que TAIBE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Incohérence! SEYDOU BA  evolue dans l'agriculture mais est  considéré comme salarié ou stagiaire/apprenti non renuméré, prière de revoir la question s04q66 et corriger. Avertissement!!! les informations de SEYDOU BA sur le nombre de mois, jours ou heures de son emploi secondaire sont superieur a celles de son emploi principal , veuillez corriger ou confirmer aupres du QG. </w:t>
        <w:br/>
        <w:t xml:space="preserve">- Attention! le nombre d'heure que AWA BA a travaillé par jour semble faible, veuillez s'il vous plait confirmer cette information avec le QG. Avertissement!!! AWA BA enquêté dans l'emploi principale n'a pas declaré son revenu prière de fournir plus d'effort pour lui demander son revenu, vous pouvez utiliser des stratégies pour faire une estimation ou demander des conseils au QG. Avertissement!!! les informations de AWA BA sur le nombre de mois, jours ou heures de son emploi secondaire sont superieur a celles de son emploi principal , veuillez corriger ou confirmer aupres du QG. </w:t>
        <w:br/>
        <w:t>- Nombre de mois exercé par CHEIKH OUMAR BA dans l'emploi secondaire au cours des 12 derniers mois semble faible, veuillez corriger s'il vous plait ou comfirmer avec le QG. Attention ! Le nombre de jours que CHEIKH OUMAR BA a travaillés par mois semble être inférieur à 15. Veuillez, s'il vous plaît, confirmer cette information. Attention! le nombre d'heure que CHEIKH OUMAR BA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Capitaine frais en Tas (Petit) est relativement faible par rapport aux autres prix observés dans cette zone. Prière de corriger ou de confirmer avec le QG. Attention ! Le prix unitaire d'achat (50 Fcfa) de Carpe séchée en Morceau (Portion) (Tres petit) est relativement faible par rapport aux autres prix observés dans cette zone. Prière de corriger ou de confirmer avec le QG. Attention ! Le prix unitaire d'achat (600 Fcfa) de Riz importé parfumé en Kg (taille unique) est relativement élevé par rapport aux autres prix observés dans cette zone. Prière de corriger ou de confirmer avec le QG. Avertissement!!! Le ménage a consommé 0.18 Litre taille unique de Huile de soja , cette quantité semble anormale pour une consommation des 7 derniers jours.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(16.66667 Fcfa) de Oignon frais en Kg de taille  taille unique  est très faible, prière de regarder les reponses prises dans les questions s07bq07a s07bq07b s07bq07c s07bq08 pour mieux corriger. Attention ! Le prix unitaire d'achat (16.66667 Fcfa) de Oignon frais en Kg (taille unique) est relativement faible par rapport aux autres prix observés dans cette zone. Prière de corriger ou de confirmer avec le QG.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Appareil TV a été achété à 200000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quantité de fumure appliquée dans la parcelle PARCELLE MIL est de 800 Kg qui semble élevé ou ne sait pas, prière de fournir d'effort pour estimer la quantité afin de corriger. La quantité d'utilisation de NPK dans la parcelle PARCELLE MIL est de 150 Kilogramme et semble élevé, prière de corriger. Le nombre d'homme de 15 ans et plus (30) non membre du ménage de SEYDOU BA ayant travaillé dans la parcelle PARCELLE MIL pour la période d'entretien du sol semble élevé, prière de corriger. Le salaire total payé de toutes catégories confondues par le ménage SEYDOU BA pour la main-d'oeuvre non-familiale sur la parcelle PARCELLE MIL au cours de la campagne pour la période de préparation du sol (labour) et des semis est de 0 qui semble élevé ou faible. Merci de corriger. Le nombre de personnes toutes catégories confondues des main-d'oeuvre non-familiale sur la parcelle PARCELLE MIL au cours de la campagne pour la période d'entretien du sol (sarclage, etc.) est de 30 personnes qui semble faible ou élevé. Merci de corriger. Le nombre de jours total de la main-d'oeuvre non-familiale sur cette parcelle PARCELLE MIL au cours de la campagne pour la période d'entretien du sol (sarclage, etc.) est de 28 jours qui semble faible ou élevé. Merci de corriger. Le salaire total payé de toutes catégories confondues par le ménage SEYDOU BA pour la main-d'oeuvre non-familiale sur la parcelle PARCELLE MIL au cours de la campagne pour la période d'entretien du sol (sarclage, etc.) est de 0 qui semble élevé ou faible. Merci de corriger. Le salaire total payé de toutes catégories confondues par le ménage SEYDOU BA pour la main-d'oeuvre non-familiale sur la parcelle PARCELLE MIL au cours de la campagne pour la période des récoltes est de 0 qui semble élevé ou faible. Merci de corriger. La raison principale de la non mesure de la parcelle PARCELLE MIL est LE CHAMPS SE TROUVE DANS UN AUTRE PAYS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41-34-66-41</w:t>
            </w:r>
          </w:p>
        </w:tc>
        <w:tc>
          <w:tcPr>
            <w:tcW w:type="dxa" w:w="1662"/>
          </w:tcPr>
          <w:p>
            <w:r>
              <w:rPr>
                <w:sz w:val="14"/>
              </w:rPr>
              <w:t>15861987c4c147f690f1c0d115cb1e42</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HALIMOU BA</w:t>
            </w:r>
          </w:p>
        </w:tc>
        <w:tc>
          <w:tcPr>
            <w:tcW w:type="dxa" w:w="3324"/>
          </w:tcPr>
          <w:p>
            <w:r>
              <w:rPr>
                <w:sz w:val="18"/>
              </w:rPr>
              <w:t>N/A</w:t>
            </w:r>
          </w:p>
        </w:tc>
        <w:tc>
          <w:tcPr>
            <w:tcW w:type="dxa" w:w="3324"/>
          </w:tcPr>
          <w:p>
            <w:r/>
            <w:hyperlink r:id="rId12">
              <w:r>
                <w:rPr>
                  <w:color w:val="0563C1"/>
                  <w:u w:val="single"/>
                </w:rPr>
                <w:t>CONCEQSION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(6300 Fcfa) dépensé ou reçu en cadeau pour les recharges internet ou de forfaits de données mobiles(hors appels vocaux), aucours des 30 derniers jours de  AISSATOU KORKA DIALLO est relativement élevé par rapport aux autres montants depansés observés dans cette zone. Prière de corriger ou de confirmer avec le QG. </w:t>
        <w:br/>
        <w:t>- Attention ! Vous avez déclaré en s01q00 que le répondant est la personne elle-même, or AISSATOU BA 1 est trop jeune (6 ans) pour fournir des informations correctes. Prière de refaire la section 1 pour AISSATOU BA 1 en demandant à un adulte de répondre aux questions à sa place.</w:t>
      </w:r>
    </w:p>
    <w:p>
      <w:r>
        <w:rPr>
          <w:b/>
          <w:color w:val="4672C4"/>
          <w:sz w:val="22"/>
        </w:rPr>
        <w:t>&gt;&gt; Section2 - Education</w:t>
      </w:r>
    </w:p>
    <w:p>
      <w:pPr>
        <w:ind w:left="283"/>
      </w:pPr>
      <w:r>
        <w:rPr>
          <w:sz w:val="20"/>
        </w:rPr>
        <w:t xml:space="preserve">- Peu probable! AISSATOU BA  n'arrive pas  à comprendre un petit texte lu dans une langue locale (s02q03). Veuillez corriger ou donner des explications au QG. </w:t>
        <w:br/>
        <w:t xml:space="preserve">- Peu probable! AISSATOU BA 1  n'arrive pas  à comprendre un petit texte lu dans une langue locale (s02q03). Veuillez corriger ou donner des explications au QG. Peu probable! AISSATOU BA 1  ne sait ni lire, ni écrire, ni comprendre dans aucune des langues  (s02q01,s02q02,s02q03). Veuillez corriger ou donner des explications au QG. </w:t>
        <w:br/>
        <w:t xml:space="preserve">- Peu probable! AISSATOU KORKA DIALLO  n'arrive pas  à comprendre un petit texte lu dans une langue locale (s02q03). Veuillez corriger ou donner des explications au QG. Attention ! Le frais de scolarité (3000 Fcfa) de AISSATOU KORKA DIALLO en 2ème année de Secondaire 1 (Moyen) Général est relativement faible par rapport aux autres frais de scolarités observés dans cette zone. Prière de corriger ou de confirmer avec le QG. </w:t>
        <w:br/>
        <w:t xml:space="preserve">- Peu probable! MAMADOU HALIMOU BA  n'arrive pas  à comprendre un petit texte lu dans une langue locale (s02q03). Veuillez corriger ou donner des explications au QG. </w:t>
        <w:br/>
        <w:t xml:space="preserve">- Peu probable! MARIAMA KENDA DIALLO  n'arrive pas  à comprendre un petit texte lu dans une langue locale (s02q03). Veuillez corriger ou donner des explications au QG. Peu probable! MARIAMA KENDA DIALLO  ne sait ni lire, ni écrire, ni comprendre dans aucune des langues  (s02q01,s02q02,s02q03). Veuillez corriger ou donner des explications au QG. </w:t>
        <w:br/>
        <w:t>- Peu probable! OUMOU HAWA DIALLO  n'arrive pas  à comprendre un petit texte lu dans une langue locale (s02q03). Veuillez corriger ou donner des explications au QG. Avertissement!!! L'âge de OUMOU HAWA DIALLO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OUMOU HAWA DIALLO et corriger ou confirmer avec le QG. Attention ! Le frais de scolarité (62000 Fcfa) de OUMOU HAWA DIALLO en 2ème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montant(22500 FCFA) des dépenses pour chaque visite prénatale de AISSATOU BA semble faible (voir nul) ou élevé, prière de corriger.</w:t>
      </w:r>
    </w:p>
    <w:p>
      <w:r>
        <w:rPr>
          <w:b/>
          <w:color w:val="4672C4"/>
          <w:sz w:val="22"/>
        </w:rPr>
        <w:t>&gt;&gt; Section4b - Emploi - Activite principale</w:t>
      </w:r>
    </w:p>
    <w:p>
      <w:pPr>
        <w:ind w:left="283"/>
      </w:pPr>
      <w:r>
        <w:rPr>
          <w:sz w:val="20"/>
        </w:rPr>
        <w:t>- Nombre de mois exercé par AISSATOU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Sucre en poudre  en Kg (taille unique) est relativement faible par rapport aux autres prix observés dans cette zone. Prière de corriger ou de confirmer avec le QG. Attention ! Soupçons de quantité anormale! Le ménage de MAMADOU HALIMOU BA avec une taille de 8 personnes a consommé .75 Kg en taille unique de Pâte d'arachide qui est relativement élevé comme consommation par rapport à la condition de vie des autres ménages de même taille dans cette zone. Prière de corriger ou de confirmer avec le QG. Avertissement!!! Le ménage a consommé 42 Cuillère Petit de Mayonnaise,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Attention ! Le prix unitaire d'achat (150 Fcfa) de Thé en sachet en Paquet (Tres petit) est relativement élevé par rapport aux autres prix observés dans cette zone. Prière de corriger ou de confirmer avec le QG. Avertissement!!! Le ménage a consommé 8 Tas Tres petit de Capitaine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VENTE DE FRUITS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HALIMOU BA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56-40-57-41</w:t>
            </w:r>
          </w:p>
        </w:tc>
        <w:tc>
          <w:tcPr>
            <w:tcW w:type="dxa" w:w="1662"/>
          </w:tcPr>
          <w:p>
            <w:r>
              <w:rPr>
                <w:sz w:val="14"/>
              </w:rPr>
              <w:t>55369af6aee14bba98b9a3694fedc2a2</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TALL</w:t>
            </w:r>
          </w:p>
        </w:tc>
        <w:tc>
          <w:tcPr>
            <w:tcW w:type="dxa" w:w="3324"/>
          </w:tcPr>
          <w:p>
            <w:r>
              <w:rPr>
                <w:sz w:val="18"/>
              </w:rPr>
              <w:t>N/A</w:t>
            </w:r>
          </w:p>
        </w:tc>
        <w:tc>
          <w:tcPr>
            <w:tcW w:type="dxa" w:w="3324"/>
          </w:tcPr>
          <w:p>
            <w:r/>
            <w:hyperlink r:id="rId16">
              <w:r>
                <w:rPr>
                  <w:color w:val="0563C1"/>
                  <w:u w:val="single"/>
                </w:rPr>
                <w:t>santhie sadie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IBRAHIMA TALL est relativement élevé par rapport aux autres montants depansés observés dans cette zone. Prière de corriger ou de confirmer avec le QG. </w:t>
        <w:br/>
        <w:t>- Incoherence! La mère de NGONE TALL est trop jeune ou vielle pour avoir NGONE TALL selon l'écart (13) d'âge entre lui et sa mère, prière de revoir l'âge de NGONE TALL ou de sa mère. Dans le cas contraire rassurez vous que c'est bien son fils/fille biologique.</w:t>
      </w:r>
    </w:p>
    <w:p>
      <w:r>
        <w:rPr>
          <w:b/>
          <w:color w:val="4672C4"/>
          <w:sz w:val="22"/>
        </w:rPr>
        <w:t>&gt;&gt; Section2 - Education</w:t>
      </w:r>
    </w:p>
    <w:p>
      <w:pPr>
        <w:ind w:left="283"/>
      </w:pPr>
      <w:r>
        <w:rPr>
          <w:sz w:val="20"/>
        </w:rPr>
        <w:t xml:space="preserve">- Peu probable! ALI CISSE  n'arrive pas  à comprendre un petit texte lu dans une langue locale (s02q03). Veuillez corriger ou donner des explications au QG. Peu probable! ALI CISSE  ne sait ni lire, ni écrire, ni comprendre dans aucune des langues  (s02q01,s02q02,s02q03). Veuillez corriger ou donner des explications au QG. </w:t>
        <w:br/>
        <w:t xml:space="preserve">- Peu probable! DJEYNABA DIA  n'arrive pas  à comprendre un petit texte lu dans une langue locale (s02q03). Veuillez corriger ou donner des explications au QG. </w:t>
        <w:br/>
        <w:t xml:space="preserve">- Peu probable! IBRAHIMA TALL  n'arrive pas  à comprendre un petit texte lu dans une langue locale (s02q03). Veuillez corriger ou donner des explications au QG. Peu probable! IBRAHIMA TALL  ne sait ni lire, ni écrire, ni comprendre dans aucune des langues  (s02q01,s02q02,s02q03). Veuillez corriger ou donner des explications au QG. </w:t>
        <w:br/>
        <w:t xml:space="preserve">- Peu probable! LAMINE TALL  n'arrive pas  à comprendre un petit texte lu dans une langue locale (s02q03). Veuillez corriger ou donner des explications au QG. Peu probable! LAMINE TALL  ne sait ni lire, ni écrire, ni comprendre dans aucune des langues  (s02q01,s02q02,s02q03). Veuillez corriger ou donner des explications au QG. </w:t>
        <w:br/>
        <w:t xml:space="preserve">- Peu probable! MAMOUR SECK  n'arrive pas  à comprendre un petit texte lu dans une langue locale (s02q03). Veuillez corriger ou donner des explications au QG. Peu probable! MAMOUR SECK  ne sait ni lire, ni écrire, ni comprendre dans aucune des langues  (s02q01,s02q02,s02q03). Veuillez corriger ou donner des explications au QG. </w:t>
        <w:br/>
        <w:t xml:space="preserve">- Peu probable! MATY BA  n'arrive pas  à comprendre un petit texte lu dans une langue locale (s02q03). Veuillez corriger ou donner des explications au QG. Le montant des autres depenses pour l'année scolaire de MATY BA est faible ou élevé. veuillez, s'il vous plait, confirmer ces informations avec le QG ou apporter les corrections nécessaires. </w:t>
        <w:br/>
        <w:t xml:space="preserve">- Peu probable! NGONE TALL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NGONE TALL avec le QG ou apporter les corrections nécessaires. Attention ! Le frais de scolarité (120000 Fcfa) de NGONE TALL en 2ème année de Primaire est relativement élevé par rapport aux autres frais de scolarités observés dans cette zone. Prière de corriger ou de confirmer avec le QG. Attention ! Le frais de scolarité (12000 Fcfa) de NGONE TALL en 2ème année de Primaire est relativement élevé par rapport aux autres frais de scolarités observés dans cette zone. Prière de corriger ou de confirmer avec le QG. </w:t>
        <w:br/>
        <w:t>- Peu probable! SALLA TALL  n'arrive pas  à comprendre un petit texte lu dans une langue locale (s02q03). Veuillez corriger ou donner des explications au QG. Peu probable! SALLA TALL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 CISSE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DJEYNABA DIA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MATY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Attention ! Le prix unitaire d'achat (350 Fcfa) de Capitaine frais en Tas (Petit) est relativement faible par rapport aux autres prix observés dans cette zone. Prière de corriger ou de confirmer avec le QG. Avertissement!!! Le ménage a consommé 10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TALL a comme taille 9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TALL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61-75-17-29</w:t>
            </w:r>
          </w:p>
        </w:tc>
        <w:tc>
          <w:tcPr>
            <w:tcW w:type="dxa" w:w="1662"/>
          </w:tcPr>
          <w:p>
            <w:r>
              <w:rPr>
                <w:sz w:val="14"/>
              </w:rPr>
              <w:t>9e8882a0531c4ab18756588b96637c90</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MANDIABE GUEYE</w:t>
            </w:r>
          </w:p>
        </w:tc>
        <w:tc>
          <w:tcPr>
            <w:tcW w:type="dxa" w:w="3324"/>
          </w:tcPr>
          <w:p>
            <w:r>
              <w:rPr>
                <w:sz w:val="18"/>
              </w:rPr>
              <w:t>N/A</w:t>
            </w:r>
          </w:p>
        </w:tc>
        <w:tc>
          <w:tcPr>
            <w:tcW w:type="dxa" w:w="3324"/>
          </w:tcPr>
          <w:p>
            <w:r/>
            <w:hyperlink r:id="rId17">
              <w:r>
                <w:rPr>
                  <w:color w:val="0563C1"/>
                  <w:u w:val="single"/>
                </w:rPr>
                <w:t>concesion</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ADJIA GUEYE  manquent, s'il vous plait pouvez-vous fournir d'effort pour avoir ces informations. </w:t>
        <w:br/>
        <w:t xml:space="preserve">- Les informations sur l'acte de naissance (ni Jours, ni mois et ni années) de  ALADJI GUEYE  manquent, s'il vous plait pouvez-vous fournir d'effort pour avoir ces informations. </w:t>
        <w:br/>
        <w:t xml:space="preserve">- Les informations sur l'acte de naissance (ni Jours, ni mois et ni années) de  MOUHAMED GUEYE  manquent, s'il vous plait pouvez-vous fournir d'effort pour avoir ces informations. </w:t>
        <w:br/>
        <w:t>- Les informations sur l'acte de naissance (ni Jours, ni mois et ni années) de  NDEYE SYLLA  manquent, s'il vous plait pouvez-vous fournir d'effort pour avoir ces informations.</w:t>
      </w:r>
    </w:p>
    <w:p>
      <w:r>
        <w:rPr>
          <w:b/>
          <w:color w:val="4672C4"/>
          <w:sz w:val="22"/>
        </w:rPr>
        <w:t>&gt;&gt; Section2 - Education</w:t>
      </w:r>
    </w:p>
    <w:p>
      <w:pPr>
        <w:ind w:left="283"/>
      </w:pPr>
      <w:r>
        <w:rPr>
          <w:sz w:val="20"/>
        </w:rPr>
        <w:t xml:space="preserve">- Peu probable! ADJIA GUEYE  n'arrive pas  à comprendre un petit texte lu dans une langue locale (s02q03). Veuillez corriger ou donner des explications au QG. </w:t>
        <w:br/>
        <w:t xml:space="preserve">- Peu probable! ARAME GUEYE  n'arrive pas  à comprendre un petit texte lu dans une langue locale (s02q03). Veuillez corriger ou donner des explications au QG. Peu probable! ARAME GUEYE  ne sait ni lire, ni écrire, ni comprendre dans aucune des langues  (s02q01,s02q02,s02q03). Veuillez corriger ou donner des explications au QG. </w:t>
        <w:br/>
        <w:t xml:space="preserve">- Peu probable! FATIMA GUEYE  n'arrive pas  à comprendre un petit texte lu dans une langue locale (s02q03). Veuillez corriger ou donner des explications au QG. Peu probable! FATIMA GUEYE  ne sait ni lire, ni écrire, ni comprendre dans aucune des langues  (s02q01,s02q02,s02q03). Veuillez corriger ou donner des explications au QG. </w:t>
        <w:br/>
        <w:t xml:space="preserve">- Peu probable! MANDIABE GUEYE  n'arrive pas  à comprendre un petit texte lu dans une langue locale (s02q03). Veuillez corriger ou donner des explications au QG. </w:t>
        <w:br/>
        <w:t xml:space="preserve">- Peu probable! MOUHAMED GUEYE  n'arrive pas  à comprendre un petit texte lu dans une langue locale (s02q03). Veuillez corriger ou donner des explications au QG. </w:t>
        <w:br/>
        <w:t>- Peu probable! NDEYE SYLLA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MOUHAMED GUEYE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MANDIABE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(400 Fcfa) de Sucre en poudre  en Kg (taille unique) est relativement faible par rapport aux autres prix observés dans cette zone. Prière de corriger ou de confirmer avec le QG. Attention ! Le prix unitaire d'achat (600 Fcfa) de Macaroni en Kg (taille unique) est relativement faible par rapport aux autres prix observés dans cette zone. Prière de corriger ou de confirmer avec le QG. Avertissement!! le prix unitaire (100 Fcfa) de Thé en sachet (unité: Paquet) de taille Petit est très faible ou élevé. Prière de corriger ou de confirmer avec le QG. Le prix d'achat unitaire (200 Fcfa) de Mil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MANDIABE GUEYE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30 jours qui semble faible ou élevé. Merci de corriger. Le salaire total payé de toutes catégories confondues par le ménage MANDIABE GUEYE pour la main-d'oeuvre non-familiale sur la parcelle PARCELLE ARACHIDE au cours de la campagne pour la période d'entretien du sol (sarclage, etc.) est de 0 qui semble élevé ou faible. Merci de corriger. Le salaire total payé de toutes catégories confondues par le ménage MANDIABE GUEYE pour la main-d'oeuvre non-familiale sur la parcelle PARCELLE ARACHIDE au cours de la campagne pour la période des récoltes est de 0 qui semble élevé ou faible. Merci de corriger. La raison principale de la non mesure de la parcelle PARCELLE ARACHIDE est LE CHAMPS SE TROUVE A GAMBIE et semble exister dans les modalités, prière de prendre attache avec le QG pour plus d'explication afin de la classer bien. </w:t>
        <w:br/>
        <w:t>- Le salaire total payé de toutes catégories confondues par le ménage MANDIABE GUEYE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40 jours qui semble faible ou élevé. Merci de corriger. Le salaire total payé de toutes catégories confondues par le ménage MANDIABE GUEYE pour la main-d'oeuvre non-familiale sur la parcelle PARCELLE MIL au cours de la campagne pour la période d'entretien du sol (sarclage, etc.) est de 0 qui semble élevé ou faible. Merci de corriger. Le nombre de jours total de la main-d'oeuvre non-familiale sur cette parcelle PARCELLE MIL au cours de la campagne pour la période des récoltes est de 20 jours qui semble faible ou élevé. Merci de corriger. Le salaire total payé de toutes catégories confondues par le ménage MANDIABE GUEYE pour la main-d'oeuvre non-familiale sur la parcelle PARCELLE MIL au cours de la campagne pour la période des récoltes est de 0 qui semble élevé ou faible. Merci de corriger. La raison principale de la non mesure de la parcelle PARCELLE MIL est LE CHMPS SE TROUVE A GAMBIE.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64-10-84-19</w:t>
            </w:r>
          </w:p>
        </w:tc>
        <w:tc>
          <w:tcPr>
            <w:tcW w:type="dxa" w:w="1662"/>
          </w:tcPr>
          <w:p>
            <w:r>
              <w:rPr>
                <w:sz w:val="14"/>
              </w:rPr>
              <w:t>1a3f46571e5f4bf0bfe00d430947ea56</w:t>
            </w:r>
          </w:p>
        </w:tc>
        <w:tc>
          <w:tcPr>
            <w:tcW w:type="dxa" w:w="1662"/>
          </w:tcPr>
          <w:p>
            <w:r>
              <w:rPr>
                <w:sz w:val="14"/>
              </w:rPr>
              <w:t>EQ21_enq4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DIAKHATE</w:t>
            </w:r>
          </w:p>
        </w:tc>
        <w:tc>
          <w:tcPr>
            <w:tcW w:type="dxa" w:w="3324"/>
          </w:tcPr>
          <w:p>
            <w:r>
              <w:rPr>
                <w:sz w:val="18"/>
              </w:rPr>
              <w:t>N/A</w:t>
            </w:r>
          </w:p>
        </w:tc>
        <w:tc>
          <w:tcPr>
            <w:tcW w:type="dxa" w:w="3324"/>
          </w:tcPr>
          <w:p>
            <w:r/>
            <w:hyperlink r:id="rId18">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(7000 Fcfa) dépensé ou reçu en cadeau pour les recharges internet ou de forfaits de données mobiles(hors appels vocaux), aucours des 30 derniers jours de  AISSATOU NDOUR est relativement élevé par rapport aux autres montants depansés observés dans cette zone. Prière de corriger ou de confirmer avec le QG. </w:t>
        <w:br/>
        <w:t xml:space="preserve">- Incoherence! La mère de SOKHNA DIA est trop jeune ou vielle pour avoir SOKHNA DIA selon l'écart (12) d'âge entre lui et sa mère, prière de revoir l'âge de SOKHNA DIA ou de sa mère. Dans le cas contraire rassurez vous que c'est bien son fils/fille biologique. </w:t>
        <w:br/>
        <w:t>- Les informations sur l'acte de naissance (ni Jours, ni mois et ni années) de  FATOU DIEME  manquent, s'il vous plait pouvez-vous fournir d'effort pour avoir ces informations.</w:t>
      </w:r>
    </w:p>
    <w:p>
      <w:r>
        <w:rPr>
          <w:b/>
          <w:color w:val="4672C4"/>
          <w:sz w:val="22"/>
        </w:rPr>
        <w:t>&gt;&gt; Section2 - Education</w:t>
      </w:r>
    </w:p>
    <w:p>
      <w:pPr>
        <w:ind w:left="283"/>
      </w:pPr>
      <w:r>
        <w:rPr>
          <w:sz w:val="20"/>
        </w:rPr>
        <w:t xml:space="preserve">- Peu probable! AISSATA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DIA et corriger ou confirmer avec le QG. Attention ! Le frais de scolarité (2000 Fcfa) de AISSATA DIA en 5ème année de Primaire est relativement élevé par rapport aux autres frais de scolarités observés dans cette zone. Prière de corriger ou de confirmer avec le QG. </w:t>
        <w:br/>
        <w:t xml:space="preserve">- Peu probable! AISSATOU NDOUR  n'arrive pas  à comprendre un petit texte lu dans une langue locale (s02q03). Veuillez corriger ou donner des explications au QG. </w:t>
        <w:br/>
        <w:t xml:space="preserve">- Peu probable! AMADOU DIA  n'arrive pas  à comprendre un petit texte lu dans une langue locale (s02q03). Veuillez corriger ou donner des explications au QG. Attention ! Le frais de scolarité (13000 Fcfa) de AMADOU DIA en 2ème année de Secondaire 1 (Moyen) Général est relativement élevé par rapport aux autres frais de scolarités observés dans cette zone. Prière de corriger ou de confirmer avec le QG. </w:t>
        <w:br/>
        <w:t xml:space="preserve">- Peu probable! DJIBRIL DIA  n'arrive pas  à comprendre un petit texte lu dans une langue locale (s02q03). Veuillez corriger ou donner des explications au QG. </w:t>
        <w:br/>
        <w:t xml:space="preserve">- Peu probable! FATOU DIEME  n'arrive pas  à comprendre un petit texte lu dans une langue locale (s02q03). Veuillez corriger ou donner des explications au QG. </w:t>
        <w:br/>
        <w:t xml:space="preserve">- Peu probable! HADI DIA  n'arrive pas  à comprendre un petit texte lu dans une langue locale (s02q03). Veuillez corriger ou donner des explications au QG. Peu probable! HADI DIA  ne sait ni lire, ni écrire, ni comprendre dans aucune des langues  (s02q01,s02q02,s02q03). Veuillez corriger ou donner des explications au QG. </w:t>
        <w:br/>
        <w:t xml:space="preserve">- Peu probable! MARIAMA DIA  n'arrive pas  à comprendre un petit texte lu dans une langue locale (s02q03). Veuillez corriger ou donner des explications au QG. </w:t>
        <w:br/>
        <w:t>- Peu probable! SOKHNA DIA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SOKHNA DIA a travaillés par mois semble être inférieur à 15. Veuillez, s'il vous plaît, confirmer cette information. </w:t>
        <w:br/>
        <w:t xml:space="preserve">- Attention! le nombre d'heure que AMADOU DIA a travaillé par jour semble être inferieur à 4, veuillez s'il vous plait confirmer cette information avec le QG. </w:t>
        <w:br/>
        <w:t xml:space="preserve">- Nombre de mois exercé par AISSATA DIA dans l'emploi au cours des 12 derniers mois semble faible, veuillez corriger s'il vous plait ou comfirmer avec le QG. Attention ! Le nombre de jours que AISSATA DIA a travaillés par mois semble être inférieur à 15. Veuillez, s'il vous plaît, confirmer cette information. </w:t>
        <w:br/>
        <w:t xml:space="preserve">- Nombre de mois exercé par FATOU DIEME dans l'emploi au cours des 12 derniers mois semble faible, veuillez corriger s'il vous plait ou comfirmer avec le QG. Attention ! Le nombre de jours que FATOU DIEME a travaillés par mois semble être inférieur à 15. Veuillez, s'il vous plaît, confirmer cette information. </w:t>
        <w:br/>
        <w:t>- Nombre de mois exercé par MARIAMA DIA dans l'emploi au cours des 12 derniers mois semble faible, veuillez corriger s'il vous plait ou comfirmer avec le QG. Attention ! Le nombre de jours que MARIAMA DIA a travaillés par mois semble être inférieur à 15. Veuillez, s'il vous plaît, confirmer cette information. Attention! le nombre d'heure que MARIAMA DIA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AISSATOU NDOUR a travaillés par mois semble être inférieur à 15. Veuillez, s'il vous plaît, confirmer cette information. Avertissement!!! les informations de AISSATOU NDOUR sur le nombre de mois, jours ou heures de son emploi secondaire sont superieur a celles de son emploi principal , veuillez corriger ou confirmer aupres du QG. </w:t>
        <w:br/>
        <w:t>- Attention ! Le nombre de jours que FATOU DIEME a travaillés par mois semble être inférieur à 15. Veuillez, s'il vous plaît, confirmer cette information. Avertissement!!! les informations de FATOU DIEME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principale utilisation que DJIBRIL DIA a fait de ce dernier crédit est REPARATION MOTO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(13000 Fcfa) de Riz importé parfumé en Sac (50 Kg) (taille unique) est relativement faible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Attention ! Soupçons de quantité anormale! Le ménage de DJIBRIL DIA avec une taille de 9 personnes a consommé 12 Pièce en Moyen de Carotte qui est relativement élevé comme consommation par rapport à la condition de vie des autres ménages de même taille dans cette zone. Prière de corriger ou de confirmer avec le QG. Attention ! Soupçons de quantité anormale! Le ménage de DJIBRIL DIA avec une taille de 9 personnes a consommé 14 Verre ( à thé) en taille unique de Vinaigre de vin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11 Pièce Moyen de Caramel, bonbons, confiseries, etc., cette quantité semble anormale pour une consommation des 7 derniers jours.Prière de corriger ou de confirmer avec le QG. Avertissement!!! Le ménage a consommé 13 Pièce Moyen de Maquereau fumé, cette quantité semble anormale pour une consommation des 7 derniers jours.Prière de corriger ou de confirmer avec le QG. Avertissement!!! Le ménage a consommé 8 Pièce Moyen de Poisson fumé type 4, cette quantité semble anormale pour une consommation des 7 derniers jours.Prière de corriger ou de confirmer avec le QG. Le ménage a consommé Fromage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Peu plausible! le montant de la dépense pour Masque facial jetable semble faible. Veuillez, s'il vous plaît, confirmer cette information avec le QG ou la corriger. </w:t>
        <w:b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FABRICATION DE JUS LOCALE + VENTE DE SACHET D’EAU dit avoir obtenu une valeur sur les marchandises vendu en etat et les marchandises vendu après transformation. L'entreprise FABRICATION DE JUS LOCALE + VENTE DE SACHET D’EAU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Peu plausible! la valeur actuelle déclarée en s10q36 pour TRANSPORT JAKARTA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Attention ! Antenne parabolique / décodeur a été revendu à 22000 Fcfa qui est relativement élevé par rapport aux autres prix de revente observés dans cette zone. Prière de corriger ou de confirmer avec le QG. </w:t>
        <w:br/>
        <w:t>- Attention ! Moto/Vélomoteur/Tricycle à moteur a été revendu à 425000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DJIBRIL DIA n'est pas renseigné, prière de renseigner.</w:t>
      </w:r>
    </w:p>
    <w:p>
      <w:r>
        <w:rPr>
          <w:b/>
          <w:color w:val="4672C4"/>
          <w:sz w:val="22"/>
        </w:rPr>
        <w:t>&gt;&gt; Section17 - Elevage</w:t>
      </w:r>
    </w:p>
    <w:p>
      <w:pPr>
        <w:ind w:left="283"/>
      </w:pPr>
      <w:r>
        <w:rPr>
          <w:sz w:val="20"/>
        </w:rPr>
        <w:t>- Avertissement! Le prix de vente (10000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67-18-17-15</w:t>
            </w:r>
          </w:p>
        </w:tc>
        <w:tc>
          <w:tcPr>
            <w:tcW w:type="dxa" w:w="1662"/>
          </w:tcPr>
          <w:p>
            <w:r>
              <w:rPr>
                <w:sz w:val="14"/>
              </w:rPr>
              <w:t>1e54197f5f5544a28cd2728d7df55096</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SARR</w:t>
            </w:r>
          </w:p>
        </w:tc>
        <w:tc>
          <w:tcPr>
            <w:tcW w:type="dxa" w:w="3324"/>
          </w:tcPr>
          <w:p>
            <w:r>
              <w:rPr>
                <w:sz w:val="18"/>
              </w:rPr>
              <w:t>N/A</w:t>
            </w:r>
          </w:p>
        </w:tc>
        <w:tc>
          <w:tcPr>
            <w:tcW w:type="dxa" w:w="3324"/>
          </w:tcPr>
          <w:p>
            <w:r/>
            <w:hyperlink r:id="rId19">
              <w:r>
                <w:rPr>
                  <w:color w:val="0563C1"/>
                  <w:u w:val="single"/>
                </w:rPr>
                <w:t>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ABLAYE SARR  n'arrive pas  à comprendre un petit texte lu dans une langue locale (s02q03). Veuillez corriger ou donner des explications au QG.  Incohérence ! le montant payé de ABLAYE SARR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ABLAYE SARR et corriger ou confirmer avec le QG. </w:t>
        <w:br/>
        <w:t xml:space="preserve">- Peu probable! ADJI RABY SARR  n'arrive pas  à comprendre un petit texte lu dans une langue locale (s02q03). Veuillez corriger ou donner des explications au QG. Peu plausible ADJI RABY SARR fréquente au minimum le fondamental 1 mais ne sait ni lire ni comprendre la langue française, prière de corriger ou de confirmer avec le QG merci. Avertissement!! ADJI RABY SARR fréquente au minimum la troisième année de fondamental 1 mais ne sait pas écrire, prière de corriger ou confirmer avec le QG.  Incohérence ! le montant payé de ADJI RABY SARR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ADJI RABY SARR et corriger ou confirmer avec le QG. </w:t>
        <w:br/>
        <w:t xml:space="preserve">- Peu probable! ALIOU SARR  n'arrive pas  à comprendre un petit texte lu dans une langue locale (s02q03). Veuillez corriger ou donner des explications au QG. </w:t>
        <w:br/>
        <w:t xml:space="preserve">- Peu probable! ARONA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ARONA SARR et corriger ou confirmer avec le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MAME DIARRA SARR  n'arrive pas  à comprendre un petit texte lu dans une langue locale (s02q03). Veuillez corriger ou donner des explications au QG. Attention ! Le frais de scolarité (110000 Fcfa) de MAME DIARRA SARR en 2ème année de Secondaire 2 Général est relativement élevé par rapport aux autres frais de scolarités observés dans cette zone. Prière de corriger ou de confirmer avec le QG. </w:t>
        <w:br/>
        <w:t xml:space="preserve">- Peu probable! MAME THIERNO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THIERNO SARR et corriger ou confirmer avec le QG. </w:t>
        <w:br/>
        <w:t xml:space="preserve">- Peu probable! MOUNTAKHA SARR  n'arrive pas  à comprendre un petit texte lu dans une langue locale (s02q03). Veuillez corriger ou donner des explications au QG. Peu probable! MOUNTAKHA SARR  ne sait ni lire, ni écrire, ni comprendre dans aucune des langues  (s02q01,s02q02,s02q03). Veuillez corriger ou donner des explications au QG. </w:t>
        <w:br/>
        <w:t>- Peu probable! SOPHIE SARR  n'arrive pas  à comprendre un petit texte lu dans une langue locale (s02q03). Veuillez corriger ou donner des explications au QG. Attention ! Le frais de scolarité (101000 Fcfa) de SOPHIE SARR en 3ème année de Secondaire 2 Général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ARONA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THIERNO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MOUNTAKHA SARR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ALIOU SARR a travaillés par mois semble être inférieur à 15. Veuillez, s'il vous plaît, confirmer cette information. </w:t>
        <w:br/>
        <w:t>- Attention ! Le nombre de jours que MOUNTAKHA SARR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ALIOU SARR sur le nombre de mois, jours ou heures de son emploi secondaire sont superieur a celles de son emploi principal , veuillez corriger ou confirmer aupres du QG. Le revenu de ALIOU SARR est de 0, il ne doit pas être égal à 0. Prière de fournir d'effort pour estimer le revenu de ALIOU SARR. </w:t>
        <w:br/>
        <w:t>- Le revenu de FATOU NDIAYE est de 0, il ne doit pas être égal à 0. Prière de fournir d'effort pour estimer le revenu de FATOU NDIAYE.</w:t>
      </w:r>
    </w:p>
    <w:p>
      <w:r>
        <w:rPr>
          <w:b/>
          <w:color w:val="4672C4"/>
          <w:sz w:val="22"/>
        </w:rPr>
        <w:t>&gt;&gt; Section7b - Consommation alimentaire - 7 jours</w:t>
      </w:r>
    </w:p>
    <w:p>
      <w:pPr>
        <w:ind w:left="283"/>
      </w:pPr>
      <w:r>
        <w:rPr>
          <w:sz w:val="20"/>
        </w:rPr>
        <w:t>- Attention ! Soupçons de quantité anormale! Le ménage de ALIOU SARR avec une taille de 9 personnes a consommé 5 Verre ( à thé) en taille unique de Vinaigre de vin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70 miche de Moyen de Pain moderne (Baguette)  ce qui semble incoherent pour une consommation aucours des 7 derniers jours, prière de verifier et corriger. Attention ! Soupçons de quantité anormale! Le ménage de ALIOU SARR avec une taille de 9 personnes a consommé 70 miche en Moyen de Pain moderne (Baguette) qui est relativement élevé comme consommation par rapport à la condition de vie des autres ménages de même taille dans cette zone.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PARCELLE MANIOC selon l'exploitant est de 10 Mètre Carré (m^2) qui semble faible ou l'estimation ne semble pas bonne. Prière de corriger. La parcelle PARCELLE MANIOC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MANIOC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596834516666668,-16.409642566666665" TargetMode="External"/><Relationship Id="rId10" Type="http://schemas.openxmlformats.org/officeDocument/2006/relationships/hyperlink" Target="https://www.google.com/maps?q=13.593771666666665,-16.413284933333333" TargetMode="External"/><Relationship Id="rId11" Type="http://schemas.openxmlformats.org/officeDocument/2006/relationships/hyperlink" Target="https://www.google.com/maps?q=13.607202766666667,-16.42454746666667" TargetMode="External"/><Relationship Id="rId12" Type="http://schemas.openxmlformats.org/officeDocument/2006/relationships/hyperlink" Target="https://www.google.com/maps?q=13.5923091,-16.4205275" TargetMode="External"/><Relationship Id="rId13" Type="http://schemas.openxmlformats.org/officeDocument/2006/relationships/hyperlink" Target="https://www.google.com/maps?q=13.592753216666665,-16.414372133333334" TargetMode="External"/><Relationship Id="rId14" Type="http://schemas.openxmlformats.org/officeDocument/2006/relationships/hyperlink" Target="https://www.google.com/maps?q=13.602726483333333,-16.423332216666665" TargetMode="External"/><Relationship Id="rId15" Type="http://schemas.openxmlformats.org/officeDocument/2006/relationships/hyperlink" Target="https://www.google.com/maps?q=13.593980216666667,-16.411121416666667" TargetMode="External"/><Relationship Id="rId16" Type="http://schemas.openxmlformats.org/officeDocument/2006/relationships/hyperlink" Target="https://www.google.com/maps?q=13.595809,-16.4205275" TargetMode="External"/><Relationship Id="rId17" Type="http://schemas.openxmlformats.org/officeDocument/2006/relationships/hyperlink" Target="https://www.google.com/maps?q=13.594099183333332,-16.410479216666666" TargetMode="External"/><Relationship Id="rId18" Type="http://schemas.openxmlformats.org/officeDocument/2006/relationships/hyperlink" Target="https://www.google.com/maps?q=13.5903826,-16.4179512" TargetMode="External"/><Relationship Id="rId19" Type="http://schemas.openxmlformats.org/officeDocument/2006/relationships/hyperlink" Target="https://www.google.com/maps?q=13.595992899999999,-16.413321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