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70-67-03-29</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131201020021</w:t>
            </w:r>
          </w:p>
        </w:tc>
        <w:tc>
          <w:tcPr>
            <w:tcW w:type="dxa" w:w="3551"/>
            <w:shd w:fill="F8FAFC"/>
          </w:tcPr>
          <w:p>
            <w:r>
              <w:rPr>
                <w:b w:val="0"/>
                <w:i w:val="0"/>
                <w:color w:val="64748B"/>
                <w:sz w:val="14"/>
              </w:rPr>
              <w:t>MÉNAGE</w:t>
              <w:br/>
            </w:r>
            <w:r>
              <w:rPr>
                <w:b/>
                <w:i w:val="0"/>
                <w:color w:val="1F6FEB"/>
                <w:sz w:val="18"/>
              </w:rPr>
              <w:t>70-67-03-29</w:t>
            </w:r>
          </w:p>
        </w:tc>
        <w:tc>
          <w:tcPr>
            <w:tcW w:type="dxa" w:w="3551"/>
            <w:shd w:fill="F8FAFC"/>
          </w:tcPr>
          <w:p>
            <w:r>
              <w:rPr>
                <w:b w:val="0"/>
                <w:i w:val="0"/>
                <w:color w:val="64748B"/>
                <w:sz w:val="14"/>
              </w:rPr>
              <w:t>CHEF DE MÉNAGE</w:t>
              <w:br/>
            </w:r>
            <w:r>
              <w:rPr>
                <w:b/>
                <w:i w:val="0"/>
                <w:sz w:val="18"/>
              </w:rPr>
              <w:t>ABDOU BEYE</w:t>
            </w:r>
          </w:p>
        </w:tc>
      </w:tr>
      <w:tr>
        <w:tc>
          <w:tcPr>
            <w:tcW w:type="dxa" w:w="3551"/>
            <w:shd w:fill="F8FAFC"/>
          </w:tcPr>
          <w:p>
            <w:r>
              <w:rPr>
                <w:b w:val="0"/>
                <w:i w:val="0"/>
                <w:color w:val="64748B"/>
                <w:sz w:val="14"/>
              </w:rPr>
              <w:t>TÉLÉPHONE CM</w:t>
              <w:br/>
            </w:r>
            <w:r>
              <w:rPr>
                <w:b/>
                <w:i w:val="0"/>
                <w:sz w:val="18"/>
              </w:rPr>
              <w:t>77 251 95 10</w:t>
            </w:r>
          </w:p>
        </w:tc>
        <w:tc>
          <w:tcPr>
            <w:tcW w:type="dxa" w:w="3551"/>
            <w:shd w:fill="F8FAFC"/>
          </w:tcPr>
          <w:p>
            <w:r>
              <w:rPr>
                <w:b w:val="0"/>
                <w:i w:val="0"/>
                <w:color w:val="64748B"/>
                <w:sz w:val="14"/>
              </w:rPr>
              <w:t>LOCALISATION</w:t>
              <w:br/>
            </w:r>
            <w:r>
              <w:rPr>
                <w:b/>
                <w:i w:val="0"/>
                <w:sz w:val="18"/>
              </w:rPr>
              <w:t>BANTACOKHOTO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2026-07-14T13:03:40</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 BEYE est de 60000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BEYE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BEYE (71500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BEYE (10000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construction le/la Ciment/Béton/Pierres de taille, mais celui du ménage de ABDOU BEYE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ABDOU BEYE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ABDOU BEYE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