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DIOULDE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DIOULDE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DIOULDE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ELIMANE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ELIMANE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IDY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IDY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ABLAYE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ELIMANE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CHEIKH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GORGUI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BASSIROU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SALY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CHEIKH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CHEIKH DIALLO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CHEIKH DIALLO (185000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CHEIKH DIALLO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EST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EST selon les mesures GPS est de 11767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OUEST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OUEST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EST selon les mesures GPS est de 3095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OUEST selon les mesures GPS est de 6038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EST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Houe asine est nul (achété à 0fcfa) mais le prix de revente est (40000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Semoir est nul (achété à 0fcfa) mais le prix de revente est (50000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(150000 FCFA), prière de verifier et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AMY DIALLO fréquente 2ème année de Primaire mais ne sait pas écrire, prière de vérifier auprès de AMY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MARIAMA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