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79" w:rsidRDefault="000148F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yfvdtyh72zor" w:colFirst="0" w:colLast="0"/>
      <w:bookmarkEnd w:id="0"/>
      <w:r>
        <w:rPr>
          <w:b/>
          <w:sz w:val="46"/>
          <w:szCs w:val="46"/>
        </w:rPr>
        <w:t xml:space="preserve">About Us – </w:t>
      </w:r>
      <w:proofErr w:type="spellStart"/>
      <w:r>
        <w:rPr>
          <w:b/>
          <w:sz w:val="46"/>
          <w:szCs w:val="46"/>
        </w:rPr>
        <w:t>Pearcey</w:t>
      </w:r>
      <w:proofErr w:type="spellEnd"/>
      <w:r>
        <w:rPr>
          <w:b/>
          <w:sz w:val="46"/>
          <w:szCs w:val="46"/>
        </w:rPr>
        <w:t xml:space="preserve"> &amp; Co</w: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7iwmxvhp4je" w:colFirst="0" w:colLast="0"/>
      <w:bookmarkEnd w:id="1"/>
      <w:r>
        <w:rPr>
          <w:b/>
          <w:color w:val="000000"/>
          <w:sz w:val="26"/>
          <w:szCs w:val="26"/>
        </w:rPr>
        <w:t>Real Estate | Dubai</w:t>
      </w:r>
    </w:p>
    <w:p w:rsidR="00C93779" w:rsidRDefault="000148FC">
      <w:pPr>
        <w:spacing w:before="240" w:after="240"/>
      </w:pPr>
      <w:r>
        <w:pict w14:anchorId="5EA7CAF6">
          <v:rect id="_x0000_i1026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gfi5qrtreals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✨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Hero Section (Top Banner)</w:t>
      </w:r>
    </w:p>
    <w:p w:rsidR="00C93779" w:rsidRDefault="000148FC">
      <w:pPr>
        <w:spacing w:before="240" w:after="240"/>
      </w:pPr>
      <w:r>
        <w:t>Visual Idea: Full-width image of a premium villa community in Dubai. Overlay your logo and this headline:</w:t>
      </w:r>
    </w:p>
    <w:p w:rsidR="00C93779" w:rsidRDefault="000148FC">
      <w:pPr>
        <w:ind w:left="440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“Real Estate with Integrity, Experience, and Results”</w:t>
      </w:r>
    </w:p>
    <w:p w:rsidR="00C93779" w:rsidRDefault="000148FC">
      <w:pPr>
        <w:ind w:left="440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Specialists in Townhou</w:t>
      </w:r>
      <w:r>
        <w:rPr>
          <w:color w:val="111111"/>
          <w:sz w:val="26"/>
          <w:szCs w:val="26"/>
        </w:rPr>
        <w:t xml:space="preserve">ses &amp; Villas </w:t>
      </w:r>
      <w:proofErr w:type="gramStart"/>
      <w:r>
        <w:rPr>
          <w:color w:val="111111"/>
          <w:sz w:val="26"/>
          <w:szCs w:val="26"/>
        </w:rPr>
        <w:t>Across</w:t>
      </w:r>
      <w:proofErr w:type="gramEnd"/>
      <w:r>
        <w:rPr>
          <w:color w:val="111111"/>
          <w:sz w:val="26"/>
          <w:szCs w:val="26"/>
        </w:rPr>
        <w:t xml:space="preserve"> Dubai</w:t>
      </w:r>
    </w:p>
    <w:p w:rsidR="00C93779" w:rsidRDefault="000148FC">
      <w:pPr>
        <w:spacing w:before="240" w:after="240"/>
      </w:pPr>
      <w:r>
        <w:t>📍</w:t>
      </w:r>
      <w:r>
        <w:t xml:space="preserve"> Experts in Dubai’s Secondary Market | Off Plan Investment</w:t>
      </w:r>
      <w:r>
        <w:t xml:space="preserve"> Specialists</w:t>
      </w:r>
    </w:p>
    <w:p w:rsidR="00C93779" w:rsidRDefault="000148FC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[Primary CTA Button:] Book a Call → [Insert </w:t>
      </w:r>
      <w:proofErr w:type="spellStart"/>
      <w:r>
        <w:rPr>
          <w:rFonts w:ascii="Arial Unicode MS" w:eastAsia="Arial Unicode MS" w:hAnsi="Arial Unicode MS" w:cs="Arial Unicode MS"/>
        </w:rPr>
        <w:t>Calendly</w:t>
      </w:r>
      <w:proofErr w:type="spellEnd"/>
      <w:r>
        <w:rPr>
          <w:rFonts w:ascii="Arial Unicode MS" w:eastAsia="Arial Unicode MS" w:hAnsi="Arial Unicode MS" w:cs="Arial Unicode MS"/>
        </w:rPr>
        <w:t xml:space="preserve"> / booking link here]</w:t>
      </w:r>
    </w:p>
    <w:p w:rsidR="00C93779" w:rsidRDefault="000148FC">
      <w:pPr>
        <w:spacing w:before="240" w:after="240"/>
      </w:pPr>
      <w:r>
        <w:rPr>
          <w:rFonts w:ascii="Arial Unicode MS" w:eastAsia="Arial Unicode MS" w:hAnsi="Arial Unicode MS" w:cs="Arial Unicode MS"/>
        </w:rPr>
        <w:t>[Secondary CTA Button:] View Our Listings → [Link to your Property Finder page]</w:t>
      </w:r>
    </w:p>
    <w:p w:rsidR="00C93779" w:rsidRDefault="000148FC">
      <w:pPr>
        <w:spacing w:before="240" w:after="240"/>
      </w:pPr>
      <w:r>
        <w:pict w14:anchorId="38779A02">
          <v:rect id="_x0000_i1027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yt13cib5xvn" w:colFirst="0" w:colLast="0"/>
      <w:bookmarkEnd w:id="3"/>
      <w:r>
        <w:rPr>
          <w:b/>
          <w:color w:val="000000"/>
          <w:sz w:val="26"/>
          <w:szCs w:val="26"/>
        </w:rPr>
        <w:t>💼</w:t>
      </w:r>
      <w:r>
        <w:rPr>
          <w:b/>
          <w:color w:val="000000"/>
          <w:sz w:val="26"/>
          <w:szCs w:val="26"/>
        </w:rPr>
        <w:t xml:space="preserve"> Who We Are</w:t>
      </w:r>
    </w:p>
    <w:p w:rsidR="00C93779" w:rsidRDefault="000148F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ioukwmr5wkmx" w:colFirst="0" w:colLast="0"/>
      <w:bookmarkEnd w:id="4"/>
      <w:proofErr w:type="spellStart"/>
      <w:r>
        <w:rPr>
          <w:b/>
          <w:color w:val="000000"/>
          <w:sz w:val="22"/>
          <w:szCs w:val="22"/>
        </w:rPr>
        <w:t>Pearcey</w:t>
      </w:r>
      <w:proofErr w:type="spellEnd"/>
      <w:r>
        <w:rPr>
          <w:b/>
          <w:color w:val="000000"/>
          <w:sz w:val="22"/>
          <w:szCs w:val="22"/>
        </w:rPr>
        <w:t xml:space="preserve"> &amp; Co</w:t>
      </w:r>
    </w:p>
    <w:p w:rsidR="00C93779" w:rsidRDefault="000148FC">
      <w:pPr>
        <w:spacing w:before="240" w:after="240"/>
      </w:pPr>
      <w:r>
        <w:t>Independent. Professional. Trusted.</w:t>
      </w:r>
    </w:p>
    <w:p w:rsidR="00C93779" w:rsidRDefault="000148FC">
      <w:pPr>
        <w:spacing w:before="240" w:after="240"/>
      </w:pPr>
      <w:proofErr w:type="spellStart"/>
      <w:r>
        <w:t>Pearcey</w:t>
      </w:r>
      <w:proofErr w:type="spellEnd"/>
      <w:r>
        <w:t xml:space="preserve"> &amp; Co is an independent real estate agency in Dubai, founded by Kevin </w:t>
      </w:r>
      <w:proofErr w:type="spellStart"/>
      <w:r>
        <w:t>Pearcey</w:t>
      </w:r>
      <w:proofErr w:type="spellEnd"/>
      <w:r>
        <w:t xml:space="preserve">, a property expert with over 25 years of international experience. </w:t>
      </w:r>
    </w:p>
    <w:p w:rsidR="00C93779" w:rsidRDefault="000148FC">
      <w:pPr>
        <w:spacing w:before="240" w:after="240"/>
      </w:pPr>
      <w:r>
        <w:t xml:space="preserve">We focus on delivering exceptional client </w:t>
      </w:r>
      <w:r>
        <w:t>care, honest advice, and targeted results — especially in the villa and townhouse segments of the Dubai secondary market.</w:t>
      </w:r>
    </w:p>
    <w:p w:rsidR="00C93779" w:rsidRDefault="000148FC">
      <w:pPr>
        <w:ind w:left="440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“We’re here to guide, not pressure — and to earn your trust for the long term.”</w:t>
      </w:r>
    </w:p>
    <w:p w:rsidR="00C93779" w:rsidRDefault="000148FC">
      <w:pPr>
        <w:spacing w:before="240" w:after="240"/>
      </w:pPr>
      <w:r>
        <w:t>Visual Idea: Smart portrait of Kevin + optional intro video (30–45 sec)</w:t>
      </w:r>
    </w:p>
    <w:p w:rsidR="00C93779" w:rsidRDefault="000148FC">
      <w:pPr>
        <w:spacing w:before="240" w:after="240"/>
      </w:pPr>
      <w:r>
        <w:t>Thanks! Here’s an updated version of the “Who We Are” section that reflects your team-based approach and your specialization</w:t>
      </w:r>
      <w:r>
        <w:t xml:space="preserve"> in both off-plan investment and the secondary market:</w:t>
      </w:r>
    </w:p>
    <w:p w:rsidR="00C93779" w:rsidRDefault="000148FC">
      <w:pPr>
        <w:spacing w:before="240" w:after="240"/>
      </w:pPr>
      <w:r>
        <w:pict w14:anchorId="2CE669D7">
          <v:rect id="_x0000_i1028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39hfbwlshi2" w:colFirst="0" w:colLast="0"/>
      <w:bookmarkEnd w:id="5"/>
      <w:r>
        <w:rPr>
          <w:b/>
          <w:color w:val="000000"/>
          <w:sz w:val="26"/>
          <w:szCs w:val="26"/>
        </w:rPr>
        <w:lastRenderedPageBreak/>
        <w:t>💼</w:t>
      </w:r>
      <w:r>
        <w:rPr>
          <w:b/>
          <w:color w:val="000000"/>
          <w:sz w:val="26"/>
          <w:szCs w:val="26"/>
        </w:rPr>
        <w:t xml:space="preserve"> Who We Are</w:t>
      </w:r>
    </w:p>
    <w:p w:rsidR="00C93779" w:rsidRDefault="000148F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gyjxcih2i5ev" w:colFirst="0" w:colLast="0"/>
      <w:bookmarkEnd w:id="6"/>
      <w:proofErr w:type="spellStart"/>
      <w:r>
        <w:rPr>
          <w:b/>
          <w:color w:val="000000"/>
          <w:sz w:val="22"/>
          <w:szCs w:val="22"/>
        </w:rPr>
        <w:t>Pearcey</w:t>
      </w:r>
      <w:proofErr w:type="spellEnd"/>
      <w:r>
        <w:rPr>
          <w:b/>
          <w:color w:val="000000"/>
          <w:sz w:val="22"/>
          <w:szCs w:val="22"/>
        </w:rPr>
        <w:t xml:space="preserve"> &amp; Co</w:t>
      </w:r>
    </w:p>
    <w:p w:rsidR="00C93779" w:rsidRDefault="000148FC">
      <w:pPr>
        <w:spacing w:before="240" w:after="240"/>
      </w:pPr>
      <w:r>
        <w:t>Independent. Professional. United by Purpose.</w:t>
      </w:r>
    </w:p>
    <w:p w:rsidR="00C93779" w:rsidRDefault="000148FC">
      <w:pPr>
        <w:spacing w:before="240" w:after="240"/>
      </w:pPr>
      <w:proofErr w:type="spellStart"/>
      <w:r>
        <w:t>Pearcey</w:t>
      </w:r>
      <w:proofErr w:type="spellEnd"/>
      <w:r>
        <w:t xml:space="preserve"> &amp; Co is an independent real estate agency in Dubai, founded by Kevin </w:t>
      </w:r>
      <w:proofErr w:type="spellStart"/>
      <w:r>
        <w:t>Pearcey</w:t>
      </w:r>
      <w:proofErr w:type="spellEnd"/>
      <w:r>
        <w:t xml:space="preserve"> and built around a team of like-minded, experienced professionals. With over 25 years of internati</w:t>
      </w:r>
      <w:r>
        <w:t>onal property expertise at our core, we are driven by a shared belief in honest advice, tailored service, and long-term client relationships.</w:t>
      </w:r>
    </w:p>
    <w:p w:rsidR="00C93779" w:rsidRDefault="000148FC">
      <w:pPr>
        <w:spacing w:before="240" w:after="240"/>
      </w:pPr>
      <w:r>
        <w:t>We specialize</w:t>
      </w:r>
      <w:r>
        <w:t xml:space="preserve"> in both off-plan investment opportunities and secondary market sales, with a particular focus on vil</w:t>
      </w:r>
      <w:r>
        <w:t>las and townhouses in well-established and up-and-coming Dubai communities.</w:t>
      </w:r>
    </w:p>
    <w:p w:rsidR="00C93779" w:rsidRDefault="000148FC">
      <w:pPr>
        <w:spacing w:before="240" w:after="240"/>
      </w:pPr>
      <w:r>
        <w:t>Our brokers and support team work closely together, combining</w:t>
      </w:r>
      <w:r>
        <w:t xml:space="preserve"> insight, experience, and care to help clients make confident, well-informed decisions at every stage of their propert</w:t>
      </w:r>
      <w:r>
        <w:t>y journey.</w:t>
      </w:r>
    </w:p>
    <w:p w:rsidR="00C93779" w:rsidRDefault="000148FC">
      <w:pPr>
        <w:ind w:left="440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“We don’t believe in pressure. We believe in professionalism, precision, and doing what’s right for the client, always.”</w:t>
      </w:r>
    </w:p>
    <w:p w:rsidR="00C93779" w:rsidRDefault="000148FC">
      <w:pPr>
        <w:spacing w:before="240" w:after="240"/>
      </w:pPr>
      <w:r>
        <w:t xml:space="preserve">Whether you’re looking to invest in Dubai’s fast-growing off-plan sector or sell a family villa in the secondary market, </w:t>
      </w:r>
      <w:proofErr w:type="spellStart"/>
      <w:r>
        <w:t>Pea</w:t>
      </w:r>
      <w:r>
        <w:t>rcey</w:t>
      </w:r>
      <w:proofErr w:type="spellEnd"/>
      <w:r>
        <w:t xml:space="preserve"> &amp; Co offers the guidance, marketing, and negotiation expertise you need.</w:t>
      </w:r>
    </w:p>
    <w:p w:rsidR="00C93779" w:rsidRDefault="000148FC">
      <w:pPr>
        <w:spacing w:before="240" w:after="240"/>
      </w:pPr>
      <w:r>
        <w:pict w14:anchorId="30AE0BA1">
          <v:rect id="_x0000_i1029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zgsiyputjcn7" w:colFirst="0" w:colLast="0"/>
      <w:bookmarkEnd w:id="7"/>
      <w:r>
        <w:rPr>
          <w:b/>
          <w:color w:val="000000"/>
          <w:sz w:val="26"/>
          <w:szCs w:val="26"/>
        </w:rPr>
        <w:t>👤</w:t>
      </w:r>
      <w:r>
        <w:rPr>
          <w:b/>
          <w:color w:val="000000"/>
          <w:sz w:val="26"/>
          <w:szCs w:val="26"/>
        </w:rPr>
        <w:t xml:space="preserve"> Meet Kevin </w:t>
      </w:r>
      <w:proofErr w:type="spellStart"/>
      <w:r>
        <w:rPr>
          <w:b/>
          <w:color w:val="000000"/>
          <w:sz w:val="26"/>
          <w:szCs w:val="26"/>
        </w:rPr>
        <w:t>Pearcey</w:t>
      </w:r>
      <w:proofErr w:type="spellEnd"/>
    </w:p>
    <w:p w:rsidR="00C93779" w:rsidRDefault="000148FC">
      <w:pPr>
        <w:spacing w:before="240" w:after="240"/>
      </w:pPr>
      <w:r>
        <w:t>Founder &amp; Sales Director</w:t>
      </w:r>
    </w:p>
    <w:p w:rsidR="00C93779" w:rsidRDefault="000148FC">
      <w:pPr>
        <w:spacing w:before="240" w:after="240"/>
      </w:pPr>
      <w:r>
        <w:t xml:space="preserve">After a successful 25+ year career managing estate agencies in the UK, I launched </w:t>
      </w:r>
      <w:proofErr w:type="spellStart"/>
      <w:r>
        <w:t>Pearcey</w:t>
      </w:r>
      <w:proofErr w:type="spellEnd"/>
      <w:r>
        <w:t xml:space="preserve"> &amp; Co in Dubai to provide a more thought</w:t>
      </w:r>
      <w:r>
        <w:t>ful, transparent, and results-oriented approach to real estate.</w:t>
      </w:r>
    </w:p>
    <w:p w:rsidR="00C93779" w:rsidRDefault="000148FC">
      <w:pPr>
        <w:spacing w:before="240" w:after="240"/>
      </w:pPr>
      <w:r>
        <w:t>From first-time homebuyers to seasoned investors, I personally guide each client through every step no handoffs, no guesswork, just results.</w:t>
      </w:r>
    </w:p>
    <w:p w:rsidR="00C93779" w:rsidRDefault="000148FC">
      <w:pPr>
        <w:ind w:left="440"/>
        <w:rPr>
          <w:color w:val="111111"/>
          <w:sz w:val="26"/>
          <w:szCs w:val="26"/>
        </w:rPr>
      </w:pPr>
      <w:r>
        <w:rPr>
          <w:color w:val="111111"/>
          <w:sz w:val="26"/>
          <w:szCs w:val="26"/>
        </w:rPr>
        <w:t>“I treat every sale as if it were my own.”</w:t>
      </w:r>
    </w:p>
    <w:p w:rsidR="00C93779" w:rsidRDefault="000148FC">
      <w:pPr>
        <w:spacing w:before="240" w:after="240"/>
      </w:pPr>
      <w:r>
        <w:pict w14:anchorId="1E35B89B">
          <v:rect id="_x0000_i1030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wpcoyig0ac8" w:colFirst="0" w:colLast="0"/>
      <w:bookmarkEnd w:id="8"/>
      <w:r>
        <w:rPr>
          <w:b/>
          <w:color w:val="000000"/>
          <w:sz w:val="26"/>
          <w:szCs w:val="26"/>
        </w:rPr>
        <w:t>🔍</w:t>
      </w:r>
      <w:r>
        <w:rPr>
          <w:b/>
          <w:color w:val="000000"/>
          <w:sz w:val="26"/>
          <w:szCs w:val="26"/>
        </w:rPr>
        <w:t xml:space="preserve"> Wha</w:t>
      </w:r>
      <w:r>
        <w:rPr>
          <w:b/>
          <w:color w:val="000000"/>
          <w:sz w:val="26"/>
          <w:szCs w:val="26"/>
        </w:rPr>
        <w:t>t Makes Us Different?</w:t>
      </w:r>
    </w:p>
    <w:tbl>
      <w:tblPr>
        <w:tblStyle w:val="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jc w:val="center"/>
              <w:rPr>
                <w:b/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lastRenderedPageBreak/>
              <w:t>✔</w:t>
            </w:r>
            <w:r w:rsidRPr="000148FC">
              <w:rPr>
                <w:b/>
                <w:color w:val="000000" w:themeColor="text1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jc w:val="center"/>
              <w:rPr>
                <w:b/>
                <w:color w:val="000000" w:themeColor="text1"/>
              </w:rPr>
            </w:pPr>
            <w:r w:rsidRPr="000148FC">
              <w:rPr>
                <w:b/>
                <w:color w:val="000000" w:themeColor="text1"/>
              </w:rPr>
              <w:t>What We Offer</w:t>
            </w:r>
          </w:p>
        </w:tc>
      </w:tr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0148FC">
              <w:rPr>
                <w:color w:val="000000" w:themeColor="text1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color w:val="000000" w:themeColor="text1"/>
              </w:rPr>
              <w:t>Real-time market insights</w:t>
            </w:r>
          </w:p>
        </w:tc>
      </w:tr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0148FC">
              <w:rPr>
                <w:color w:val="000000" w:themeColor="text1"/>
              </w:rPr>
              <w:t> </w:t>
            </w:r>
            <w:bookmarkStart w:id="9" w:name="_GoBack"/>
            <w:bookmarkEnd w:id="9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color w:val="000000" w:themeColor="text1"/>
              </w:rPr>
              <w:t>Honest valuations and transparent pricing</w:t>
            </w:r>
          </w:p>
        </w:tc>
      </w:tr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0148FC">
              <w:rPr>
                <w:color w:val="000000" w:themeColor="text1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color w:val="000000" w:themeColor="text1"/>
              </w:rPr>
              <w:t>Professional, relationship-led service</w:t>
            </w:r>
          </w:p>
        </w:tc>
      </w:tr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0148FC">
              <w:rPr>
                <w:color w:val="000000" w:themeColor="text1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color w:val="000000" w:themeColor="text1"/>
              </w:rPr>
              <w:t>Focus on Dubai villa and townhouse areas</w:t>
            </w:r>
          </w:p>
        </w:tc>
      </w:tr>
      <w:tr w:rsidR="00C9377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rFonts w:ascii="Segoe UI Symbol" w:hAnsi="Segoe UI Symbol" w:cs="Segoe UI Symbol"/>
                <w:color w:val="000000" w:themeColor="text1"/>
              </w:rPr>
              <w:t>✔</w:t>
            </w:r>
            <w:r w:rsidRPr="000148FC">
              <w:rPr>
                <w:color w:val="000000" w:themeColor="text1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779" w:rsidRPr="000148FC" w:rsidRDefault="000148FC">
            <w:pPr>
              <w:spacing w:before="240" w:after="240"/>
              <w:rPr>
                <w:color w:val="000000" w:themeColor="text1"/>
              </w:rPr>
            </w:pPr>
            <w:r w:rsidRPr="000148FC">
              <w:rPr>
                <w:color w:val="000000" w:themeColor="text1"/>
              </w:rPr>
              <w:t>Sharp negotiation &amp; clean presentation</w:t>
            </w:r>
          </w:p>
        </w:tc>
      </w:tr>
    </w:tbl>
    <w:p w:rsidR="00C93779" w:rsidRDefault="000148FC">
      <w:pPr>
        <w:spacing w:before="240" w:after="240"/>
      </w:pPr>
      <w:r>
        <w:t>Visual: Icon grid or checklist graphic, responsive on mobile</w:t>
      </w:r>
    </w:p>
    <w:p w:rsidR="00C93779" w:rsidRDefault="000148FC">
      <w:pPr>
        <w:spacing w:before="240" w:after="240"/>
      </w:pPr>
      <w:r>
        <w:pict>
          <v:rect id="_x0000_i1031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9oahrpe2gufj" w:colFirst="0" w:colLast="0"/>
      <w:bookmarkEnd w:id="10"/>
      <w:r>
        <w:rPr>
          <w:b/>
          <w:color w:val="000000"/>
          <w:sz w:val="26"/>
          <w:szCs w:val="26"/>
        </w:rPr>
        <w:t>🔗</w:t>
      </w:r>
      <w:r>
        <w:rPr>
          <w:b/>
          <w:color w:val="000000"/>
          <w:sz w:val="26"/>
          <w:szCs w:val="26"/>
        </w:rPr>
        <w:t xml:space="preserve"> Featured Links</w:t>
      </w:r>
    </w:p>
    <w:p w:rsidR="00C93779" w:rsidRDefault="000148FC">
      <w:pPr>
        <w:numPr>
          <w:ilvl w:val="0"/>
          <w:numId w:val="2"/>
        </w:numPr>
        <w:spacing w:before="480"/>
      </w:pPr>
      <w:r>
        <w:t>📆</w:t>
      </w:r>
      <w:r>
        <w:t xml:space="preserve"> Book a Free Call</w:t>
      </w:r>
      <w:r>
        <w:br/>
      </w:r>
      <w:r>
        <w:br/>
        <w:t xml:space="preserve"> Schedule a consultation directly with Kevin – no pressure, just clarity.</w:t>
      </w:r>
      <w:r>
        <w:br/>
      </w:r>
      <w:r>
        <w:br/>
        <w:t xml:space="preserve"> (insert </w:t>
      </w:r>
      <w:proofErr w:type="spellStart"/>
      <w:r>
        <w:t>Calendly</w:t>
      </w:r>
      <w:proofErr w:type="spellEnd"/>
      <w:r>
        <w:t>)</w:t>
      </w:r>
      <w:r>
        <w:br/>
      </w:r>
    </w:p>
    <w:p w:rsidR="00C93779" w:rsidRDefault="000148FC">
      <w:pPr>
        <w:numPr>
          <w:ilvl w:val="0"/>
          <w:numId w:val="2"/>
        </w:numPr>
        <w:spacing w:after="480"/>
      </w:pPr>
      <w:r>
        <w:t>🏠</w:t>
      </w:r>
      <w:r>
        <w:t xml:space="preserve"> View Our Listings on Property Finder</w:t>
      </w:r>
      <w:r>
        <w:br/>
      </w:r>
      <w:r>
        <w:br/>
      </w:r>
      <w:r>
        <w:t xml:space="preserve"> Browse available villas, townhouses, and resale opportunities.</w:t>
      </w:r>
      <w:r>
        <w:br/>
      </w:r>
      <w:r>
        <w:br/>
        <w:t xml:space="preserve"> (Insert your active Property Finder listings link)</w:t>
      </w:r>
      <w:r>
        <w:br/>
      </w:r>
    </w:p>
    <w:p w:rsidR="00C93779" w:rsidRDefault="000148FC">
      <w:pPr>
        <w:spacing w:before="240" w:after="240"/>
      </w:pPr>
      <w:r>
        <w:pict>
          <v:rect id="_x0000_i1032" style="width:0;height:1.5pt" o:hralign="center" o:hrstd="t" o:hr="t" fillcolor="#a0a0a0" stroked="f"/>
        </w:pict>
      </w:r>
    </w:p>
    <w:p w:rsidR="00C93779" w:rsidRDefault="000148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pydcw4j9wt4" w:colFirst="0" w:colLast="0"/>
      <w:bookmarkEnd w:id="11"/>
      <w:r>
        <w:rPr>
          <w:b/>
          <w:color w:val="000000"/>
          <w:sz w:val="26"/>
          <w:szCs w:val="26"/>
        </w:rPr>
        <w:lastRenderedPageBreak/>
        <w:t>📞</w:t>
      </w:r>
      <w:r>
        <w:rPr>
          <w:b/>
          <w:color w:val="000000"/>
          <w:sz w:val="26"/>
          <w:szCs w:val="26"/>
        </w:rPr>
        <w:t xml:space="preserve"> Let’s Talk</w:t>
      </w:r>
    </w:p>
    <w:p w:rsidR="00C93779" w:rsidRDefault="000148FC">
      <w:pPr>
        <w:spacing w:before="240" w:after="240"/>
      </w:pPr>
      <w:r>
        <w:t>Whether you’re buying, selling, or just exploring your options — we’re happy to chat.</w:t>
      </w:r>
    </w:p>
    <w:p w:rsidR="00C93779" w:rsidRDefault="000148FC">
      <w:pPr>
        <w:spacing w:before="240" w:after="240"/>
      </w:pPr>
      <w:r>
        <w:t>📞</w:t>
      </w:r>
      <w:r>
        <w:t xml:space="preserve"> +971 52 112 6430</w:t>
      </w:r>
    </w:p>
    <w:p w:rsidR="00C93779" w:rsidRDefault="000148FC">
      <w:pPr>
        <w:spacing w:before="240" w:after="240"/>
      </w:pPr>
      <w:r>
        <w:t>📧</w:t>
      </w:r>
      <w:r>
        <w:t xml:space="preserve"> kevin@pearcey</w:t>
      </w:r>
      <w:r>
        <w:t>andco.com</w:t>
      </w:r>
    </w:p>
    <w:p w:rsidR="00C93779" w:rsidRDefault="000148FC">
      <w:pPr>
        <w:spacing w:before="240" w:after="240"/>
      </w:pPr>
      <w:r>
        <w:t>📍</w:t>
      </w:r>
      <w:r>
        <w:t xml:space="preserve"> Based in Dubai, UAE</w:t>
      </w:r>
    </w:p>
    <w:p w:rsidR="00C93779" w:rsidRDefault="000148FC">
      <w:pPr>
        <w:spacing w:before="240" w:after="240"/>
      </w:pPr>
      <w:r>
        <w:t>🌐</w:t>
      </w:r>
      <w:r>
        <w:t xml:space="preserve"> www.pearceyandco.com</w:t>
      </w:r>
    </w:p>
    <w:p w:rsidR="00C93779" w:rsidRDefault="000148FC">
      <w:pPr>
        <w:spacing w:before="240" w:after="240"/>
      </w:pPr>
      <w:r>
        <w:t>[Book a Call] | [WhatsApp Us] | [Browse Listings]</w:t>
      </w:r>
    </w:p>
    <w:p w:rsidR="00C93779" w:rsidRDefault="000148FC">
      <w:pPr>
        <w:spacing w:before="240" w:after="240"/>
      </w:pPr>
      <w:r>
        <w:pict>
          <v:rect id="_x0000_i1033" style="width:0;height:1.5pt" o:hralign="center" o:hrstd="t" o:hr="t" fillcolor="#a0a0a0" stroked="f"/>
        </w:pict>
      </w:r>
    </w:p>
    <w:p w:rsidR="00C93779" w:rsidRDefault="000148FC">
      <w:pPr>
        <w:spacing w:before="240" w:after="240"/>
      </w:pPr>
      <w:r>
        <w:t xml:space="preserve">Would you like help integrating a </w:t>
      </w:r>
      <w:proofErr w:type="spellStart"/>
      <w:r>
        <w:t>Calendly</w:t>
      </w:r>
      <w:proofErr w:type="spellEnd"/>
      <w:r>
        <w:t>-style booking page, or embedding your Property Finder feed into your site directly? I can also provide y</w:t>
      </w:r>
      <w:r>
        <w:t>ou with an example Bookings Page and custom confirmation messages.</w:t>
      </w:r>
    </w:p>
    <w:p w:rsidR="00C93779" w:rsidRDefault="00C93779"/>
    <w:sectPr w:rsidR="00C93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682"/>
    <w:multiLevelType w:val="multilevel"/>
    <w:tmpl w:val="58E4A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17EF6"/>
    <w:multiLevelType w:val="multilevel"/>
    <w:tmpl w:val="D8CC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79"/>
    <w:rsid w:val="000148FC"/>
    <w:rsid w:val="00587483"/>
    <w:rsid w:val="00C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2FF5"/>
  <w15:docId w15:val="{BFE2FD68-C952-4A90-ADD1-05EE2625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Moneeb</cp:lastModifiedBy>
  <cp:revision>2</cp:revision>
  <dcterms:created xsi:type="dcterms:W3CDTF">2025-08-08T12:09:00Z</dcterms:created>
  <dcterms:modified xsi:type="dcterms:W3CDTF">2025-08-08T12:44:00Z</dcterms:modified>
</cp:coreProperties>
</file>