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45C" w:rsidRDefault="00BB545C" w:rsidP="00BB545C">
      <w:pPr>
        <w:pStyle w:val="Prrafodelista"/>
        <w:numPr>
          <w:ilvl w:val="0"/>
          <w:numId w:val="1"/>
        </w:numPr>
      </w:pPr>
      <w:r>
        <w:t>Confecciona la nómina de Roberto Gil, trabajador del grupo 6 de cotización, que en el mes de enero percibe las siguientes retribuciones:</w:t>
      </w:r>
    </w:p>
    <w:p w:rsidR="00BB545C" w:rsidRDefault="00BB545C" w:rsidP="00BB545C">
      <w:r>
        <w:t>Salario base………………………….720 €</w:t>
      </w:r>
    </w:p>
    <w:p w:rsidR="00BB545C" w:rsidRDefault="00BB545C" w:rsidP="00BB545C">
      <w:r>
        <w:t>Plus de asistencia………………..45 €</w:t>
      </w:r>
    </w:p>
    <w:p w:rsidR="00BB545C" w:rsidRDefault="00BB545C" w:rsidP="00BB545C">
      <w:r>
        <w:t>2 horas extraordinarias…….15 €/hora</w:t>
      </w:r>
    </w:p>
    <w:p w:rsidR="00BB545C" w:rsidRDefault="00BB545C" w:rsidP="00BB545C">
      <w:r>
        <w:t>Percibe dos pagas extraordinarias prorrateadas cuyo importe es equivalente al salario base más asistencia cada una.</w:t>
      </w:r>
    </w:p>
    <w:p w:rsidR="00BB545C" w:rsidRDefault="00BB545C" w:rsidP="00BB545C">
      <w:r>
        <w:t>En concepto de IRPF le retienen el 2%</w:t>
      </w:r>
    </w:p>
    <w:p w:rsidR="00BB545C" w:rsidRDefault="00BB545C" w:rsidP="00BB545C">
      <w:pPr>
        <w:pStyle w:val="Prrafodelista"/>
        <w:numPr>
          <w:ilvl w:val="0"/>
          <w:numId w:val="1"/>
        </w:numPr>
      </w:pPr>
      <w:r>
        <w:t xml:space="preserve">Confecciona la nómina del mes de febrero de Julia Ruiz, </w:t>
      </w:r>
      <w:r>
        <w:t>grupo de cotización 4</w:t>
      </w:r>
      <w:r>
        <w:t xml:space="preserve"> </w:t>
      </w:r>
      <w:r>
        <w:t xml:space="preserve">, </w:t>
      </w:r>
      <w:r>
        <w:t xml:space="preserve">una antigüedad en la empresa de </w:t>
      </w:r>
      <w:r>
        <w:t>12 años</w:t>
      </w:r>
      <w:r>
        <w:t xml:space="preserve"> que percibe las siguientes retribuciones:</w:t>
      </w:r>
    </w:p>
    <w:p w:rsidR="00BB545C" w:rsidRDefault="00BB545C" w:rsidP="00BB545C">
      <w:r>
        <w:t>Salario base……………………………….1100 €</w:t>
      </w:r>
    </w:p>
    <w:p w:rsidR="00BB545C" w:rsidRDefault="00BB545C" w:rsidP="00BB545C">
      <w:r>
        <w:t>Antigüedad…………………………..2% del salario base por trienio</w:t>
      </w:r>
    </w:p>
    <w:p w:rsidR="00BB545C" w:rsidRDefault="00BB545C" w:rsidP="00BB545C">
      <w:r>
        <w:t xml:space="preserve">Plus de </w:t>
      </w:r>
      <w:proofErr w:type="spellStart"/>
      <w:r>
        <w:t>turnicidad</w:t>
      </w:r>
      <w:proofErr w:type="spellEnd"/>
      <w:r>
        <w:t>…………………..100 €</w:t>
      </w:r>
    </w:p>
    <w:p w:rsidR="00BB545C" w:rsidRDefault="00BB545C" w:rsidP="00BB545C">
      <w:r>
        <w:t>Horas extraordinarias voluntarias……..150 €</w:t>
      </w:r>
    </w:p>
    <w:p w:rsidR="00BB545C" w:rsidRDefault="00BB545C" w:rsidP="00BB545C">
      <w:r>
        <w:t xml:space="preserve">Gastos de locomoción por 250 </w:t>
      </w:r>
      <w:proofErr w:type="spellStart"/>
      <w:r>
        <w:t>kms</w:t>
      </w:r>
      <w:proofErr w:type="spellEnd"/>
      <w:r>
        <w:t xml:space="preserve"> realizados con su vehículo en febrero………60 €</w:t>
      </w:r>
    </w:p>
    <w:p w:rsidR="00BB545C" w:rsidRDefault="00BB545C" w:rsidP="00BB545C">
      <w:r>
        <w:t>Percibe dos pagas extraordinarias cuyo importe es equivalente al salario base más antigüedad cada una, pagaderas en junio y diciembre.</w:t>
      </w:r>
    </w:p>
    <w:p w:rsidR="00BB545C" w:rsidRDefault="00BB545C" w:rsidP="00BB545C">
      <w:r>
        <w:t>En concepto de IRPF le retienen el 14%</w:t>
      </w:r>
    </w:p>
    <w:p w:rsidR="00BB545C" w:rsidRDefault="00BB545C" w:rsidP="00BB545C">
      <w:pPr>
        <w:pStyle w:val="Prrafodelista"/>
        <w:numPr>
          <w:ilvl w:val="0"/>
          <w:numId w:val="1"/>
        </w:numPr>
      </w:pPr>
      <w:r>
        <w:t xml:space="preserve">Confecciona la nómina del mes de marzo de Fernando Báez, </w:t>
      </w:r>
      <w:r>
        <w:t>grupo de cotización 5</w:t>
      </w:r>
      <w:r>
        <w:t xml:space="preserve"> </w:t>
      </w:r>
      <w:r>
        <w:t xml:space="preserve">, </w:t>
      </w:r>
      <w:r>
        <w:t>que percibe las siguientes retribuciones:</w:t>
      </w:r>
    </w:p>
    <w:p w:rsidR="00BB545C" w:rsidRDefault="00BB545C" w:rsidP="00BB545C">
      <w:r>
        <w:t>Salario base………………………………………………….800 €</w:t>
      </w:r>
    </w:p>
    <w:p w:rsidR="00BB545C" w:rsidRDefault="00BB545C" w:rsidP="00BB545C">
      <w:r>
        <w:t>Plus de puntualidad……………………………………………50 €</w:t>
      </w:r>
    </w:p>
    <w:p w:rsidR="00BB545C" w:rsidRDefault="00BB545C" w:rsidP="00BB545C">
      <w:r>
        <w:t xml:space="preserve">5 horas </w:t>
      </w:r>
      <w:proofErr w:type="gramStart"/>
      <w:r>
        <w:t xml:space="preserve">extraordinarias </w:t>
      </w:r>
      <w:r>
        <w:t>…</w:t>
      </w:r>
      <w:proofErr w:type="gramEnd"/>
      <w:r>
        <w:t>………</w:t>
      </w:r>
      <w:r>
        <w:t>…12 €/hora</w:t>
      </w:r>
    </w:p>
    <w:p w:rsidR="00BB545C" w:rsidRDefault="00BB545C" w:rsidP="00BB545C">
      <w:r>
        <w:t>Gastos de manutención 1 día con pernocta en Bruselas…120 €</w:t>
      </w:r>
    </w:p>
    <w:p w:rsidR="00BB545C" w:rsidRDefault="00BB545C" w:rsidP="00BB545C">
      <w:r>
        <w:t>Percibe 3 pagas extraordinarias cuyo importe es equivalente al salario base más puntualidad cada una, pagaderas en marzo, agosto y diciembre.</w:t>
      </w:r>
    </w:p>
    <w:p w:rsidR="00BB545C" w:rsidRDefault="00BB545C" w:rsidP="00BB545C">
      <w:r>
        <w:t>En concepto de IRPF le retienen el 10%</w:t>
      </w:r>
    </w:p>
    <w:p w:rsidR="00BB545C" w:rsidRDefault="00BB545C" w:rsidP="00BB545C"/>
    <w:p w:rsidR="00BB545C" w:rsidRDefault="00BB545C" w:rsidP="00BB545C"/>
    <w:p w:rsidR="00BB545C" w:rsidRDefault="00BB545C" w:rsidP="00BB545C"/>
    <w:p w:rsidR="00BB545C" w:rsidRDefault="00BB545C" w:rsidP="00BB545C">
      <w:pPr>
        <w:pStyle w:val="Prrafodelista"/>
        <w:numPr>
          <w:ilvl w:val="0"/>
          <w:numId w:val="1"/>
        </w:numPr>
      </w:pPr>
      <w:r>
        <w:lastRenderedPageBreak/>
        <w:t xml:space="preserve">Confecciona la nómina del mes de abril de Encarnación Alba, </w:t>
      </w:r>
      <w:r>
        <w:t xml:space="preserve">grupo de cotización 6, </w:t>
      </w:r>
      <w:r>
        <w:t>que percibe las siguientes retribuciones:</w:t>
      </w:r>
    </w:p>
    <w:p w:rsidR="00BB545C" w:rsidRDefault="00BB545C" w:rsidP="00BB545C">
      <w:r>
        <w:t>Salario base…………………………………………..1350 €</w:t>
      </w:r>
    </w:p>
    <w:p w:rsidR="00BB545C" w:rsidRDefault="00BB545C" w:rsidP="00BB545C">
      <w:r>
        <w:t>Plus convenio…………………………………………..100 €</w:t>
      </w:r>
    </w:p>
    <w:p w:rsidR="00BB545C" w:rsidRDefault="00BB545C" w:rsidP="00BB545C">
      <w:r>
        <w:t>Incentivos……………………………………………..300 €</w:t>
      </w:r>
    </w:p>
    <w:p w:rsidR="00BB545C" w:rsidRDefault="00BB545C" w:rsidP="00BB545C">
      <w:r>
        <w:t>Dietas por tres días con pernocta en Madrid…………160 €</w:t>
      </w:r>
    </w:p>
    <w:p w:rsidR="00BB545C" w:rsidRDefault="00BB545C" w:rsidP="00BB545C">
      <w:r>
        <w:t>Percibe dos pagas extraordinarias cuyo importe es equivalente al salario base cada una, pagaderas en junio y diciembre.</w:t>
      </w:r>
    </w:p>
    <w:p w:rsidR="00BB545C" w:rsidRDefault="00BB545C" w:rsidP="00BB545C">
      <w:r>
        <w:t>En concepto de IRPF le retienen el 18%</w:t>
      </w:r>
    </w:p>
    <w:p w:rsidR="00BB545C" w:rsidRDefault="00BB545C" w:rsidP="00BB545C">
      <w:pPr>
        <w:pStyle w:val="Prrafodelista"/>
        <w:numPr>
          <w:ilvl w:val="0"/>
          <w:numId w:val="1"/>
        </w:numPr>
      </w:pPr>
      <w:r>
        <w:t>Confecciona la nómina del mes de mayo de Raúl Gallardo, trabajador del grupo 3 de cotización, que percibe las siguientes retribuciones:</w:t>
      </w:r>
    </w:p>
    <w:p w:rsidR="00BB545C" w:rsidRDefault="00BB545C" w:rsidP="00BB545C">
      <w:r>
        <w:t>Salario base…………………………………………..910 €</w:t>
      </w:r>
    </w:p>
    <w:p w:rsidR="00BB545C" w:rsidRDefault="00BB545C" w:rsidP="00BB545C">
      <w:r>
        <w:t>Plus toxicidad………………………………………….75 €</w:t>
      </w:r>
    </w:p>
    <w:p w:rsidR="00BB545C" w:rsidRDefault="00BB545C" w:rsidP="00BB545C">
      <w:r>
        <w:t>Residencia……………………………………………..90 €</w:t>
      </w:r>
    </w:p>
    <w:p w:rsidR="00BB545C" w:rsidRDefault="00BB545C" w:rsidP="00BB545C">
      <w:r>
        <w:t xml:space="preserve">Horas extras </w:t>
      </w:r>
      <w:bookmarkStart w:id="0" w:name="_GoBack"/>
      <w:bookmarkEnd w:id="0"/>
      <w:r>
        <w:t>…………150 €</w:t>
      </w:r>
    </w:p>
    <w:p w:rsidR="00BB545C" w:rsidRDefault="00BB545C" w:rsidP="00BB545C">
      <w:r>
        <w:t>Percibe de forma prorrateada dos pagas extraordinarias cuyo importe es equivalente al salario base más toxicidad y residencia cada una.</w:t>
      </w:r>
    </w:p>
    <w:p w:rsidR="000D0C62" w:rsidRDefault="00BB545C" w:rsidP="00BB545C">
      <w:r>
        <w:t>En concepto de IRPF le retienen el 20%</w:t>
      </w:r>
    </w:p>
    <w:sectPr w:rsidR="000D0C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223A6"/>
    <w:multiLevelType w:val="hybridMultilevel"/>
    <w:tmpl w:val="D366A2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45C"/>
    <w:rsid w:val="000D0C62"/>
    <w:rsid w:val="000D6FB4"/>
    <w:rsid w:val="001812A7"/>
    <w:rsid w:val="00BB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54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5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0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Mariajose</dc:creator>
  <cp:lastModifiedBy>Mariajose</cp:lastModifiedBy>
  <cp:revision>1</cp:revision>
  <dcterms:created xsi:type="dcterms:W3CDTF">2015-01-25T21:59:00Z</dcterms:created>
  <dcterms:modified xsi:type="dcterms:W3CDTF">2015-01-25T22:02:00Z</dcterms:modified>
</cp:coreProperties>
</file>