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6B64" w:rsidRDefault="00EE6EFB">
      <w:pPr>
        <w:jc w:val="right"/>
        <w:rPr>
          <w:b/>
          <w:bCs/>
          <w:color w:val="00B050"/>
          <w:sz w:val="22"/>
          <w:szCs w:val="28"/>
        </w:rPr>
      </w:pPr>
      <w:r w:rsidRPr="00092A68">
        <w:rPr>
          <w:rFonts w:hint="eastAsia"/>
          <w:b/>
          <w:bCs/>
          <w:color w:val="00B050"/>
          <w:sz w:val="22"/>
          <w:szCs w:val="28"/>
        </w:rPr>
        <w:t>文档编号：</w:t>
      </w:r>
      <w:r w:rsidRPr="00092A68">
        <w:rPr>
          <w:rFonts w:ascii="楷体" w:eastAsia="楷体" w:hAnsi="楷体" w:cs="楷体" w:hint="eastAsia"/>
          <w:b/>
          <w:bCs/>
          <w:i/>
          <w:color w:val="00B050"/>
          <w:sz w:val="22"/>
          <w:szCs w:val="28"/>
        </w:rPr>
        <w:t>&lt;项目名称&gt;</w:t>
      </w:r>
      <w:r w:rsidRPr="00092A68">
        <w:rPr>
          <w:b/>
          <w:bCs/>
          <w:i/>
          <w:color w:val="00B050"/>
          <w:sz w:val="22"/>
          <w:szCs w:val="28"/>
        </w:rPr>
        <w:t xml:space="preserve"> </w:t>
      </w:r>
      <w:r w:rsidRPr="00092A68">
        <w:rPr>
          <w:b/>
          <w:bCs/>
          <w:color w:val="00B050"/>
          <w:sz w:val="22"/>
          <w:szCs w:val="28"/>
        </w:rPr>
        <w:t>–</w:t>
      </w:r>
      <w:r w:rsidRPr="00092A68">
        <w:rPr>
          <w:rFonts w:hint="eastAsia"/>
          <w:b/>
          <w:bCs/>
          <w:color w:val="00B050"/>
          <w:sz w:val="22"/>
          <w:szCs w:val="28"/>
        </w:rPr>
        <w:t xml:space="preserve"> SRS </w:t>
      </w:r>
      <w:r w:rsidRPr="00092A68">
        <w:rPr>
          <w:b/>
          <w:bCs/>
          <w:color w:val="00B050"/>
          <w:sz w:val="22"/>
          <w:szCs w:val="28"/>
        </w:rPr>
        <w:t>–</w:t>
      </w:r>
      <w:r w:rsidRPr="00092A68">
        <w:rPr>
          <w:rFonts w:hint="eastAsia"/>
          <w:b/>
          <w:bCs/>
          <w:color w:val="00B050"/>
          <w:sz w:val="22"/>
          <w:szCs w:val="28"/>
        </w:rPr>
        <w:t xml:space="preserve"> </w:t>
      </w:r>
      <w:r w:rsidRPr="00092A68">
        <w:rPr>
          <w:rFonts w:ascii="楷体" w:eastAsia="楷体" w:hAnsi="楷体" w:cs="楷体" w:hint="eastAsia"/>
          <w:b/>
          <w:bCs/>
          <w:i/>
          <w:color w:val="00B050"/>
          <w:sz w:val="22"/>
          <w:szCs w:val="28"/>
        </w:rPr>
        <w:t>&lt;**.**&gt;</w:t>
      </w:r>
      <w:r w:rsidRPr="00092A68">
        <w:rPr>
          <w:rFonts w:hint="eastAsia"/>
          <w:b/>
          <w:bCs/>
          <w:color w:val="00B050"/>
          <w:sz w:val="22"/>
          <w:szCs w:val="28"/>
        </w:rPr>
        <w:t xml:space="preserve"> </w:t>
      </w:r>
    </w:p>
    <w:p w:rsidR="00092A68" w:rsidRDefault="00092A68" w:rsidP="00092A68">
      <w:pPr>
        <w:jc w:val="right"/>
        <w:rPr>
          <w:b/>
          <w:bCs/>
        </w:rPr>
      </w:pPr>
      <w:r>
        <w:rPr>
          <w:rFonts w:hint="eastAsia"/>
          <w:b/>
          <w:bCs/>
          <w:sz w:val="22"/>
          <w:szCs w:val="28"/>
        </w:rPr>
        <w:t>文档编号：</w:t>
      </w:r>
      <w:r>
        <w:rPr>
          <w:rFonts w:ascii="楷体" w:eastAsia="楷体" w:hAnsi="楷体" w:cs="楷体" w:hint="eastAsia"/>
          <w:b/>
          <w:bCs/>
          <w:i/>
          <w:color w:val="000000" w:themeColor="text1"/>
          <w:sz w:val="22"/>
          <w:szCs w:val="28"/>
        </w:rPr>
        <w:t>空巢老人看护系统</w:t>
      </w:r>
      <w:r>
        <w:rPr>
          <w:b/>
          <w:bCs/>
          <w:i/>
          <w:color w:val="000000" w:themeColor="text1"/>
          <w:sz w:val="22"/>
          <w:szCs w:val="28"/>
        </w:rPr>
        <w:t xml:space="preserve"> </w:t>
      </w:r>
      <w:r>
        <w:rPr>
          <w:b/>
          <w:bCs/>
          <w:color w:val="000000" w:themeColor="text1"/>
          <w:sz w:val="22"/>
          <w:szCs w:val="28"/>
        </w:rPr>
        <w:t>–</w:t>
      </w:r>
      <w:r>
        <w:rPr>
          <w:rFonts w:hint="eastAsia"/>
          <w:b/>
          <w:bCs/>
          <w:color w:val="000000" w:themeColor="text1"/>
          <w:sz w:val="22"/>
          <w:szCs w:val="28"/>
        </w:rPr>
        <w:t xml:space="preserve"> SRS </w:t>
      </w:r>
      <w:r>
        <w:rPr>
          <w:b/>
          <w:bCs/>
          <w:color w:val="000000" w:themeColor="text1"/>
          <w:sz w:val="22"/>
          <w:szCs w:val="28"/>
        </w:rPr>
        <w:t>–</w:t>
      </w:r>
      <w:r>
        <w:rPr>
          <w:rFonts w:hint="eastAsia"/>
          <w:b/>
          <w:bCs/>
          <w:color w:val="000000" w:themeColor="text1"/>
          <w:sz w:val="22"/>
          <w:szCs w:val="28"/>
        </w:rPr>
        <w:t xml:space="preserve"> </w:t>
      </w:r>
      <w:r>
        <w:rPr>
          <w:rFonts w:ascii="楷体" w:eastAsia="楷体" w:hAnsi="楷体" w:cs="楷体" w:hint="eastAsia"/>
          <w:b/>
          <w:bCs/>
          <w:i/>
          <w:color w:val="000000" w:themeColor="text1"/>
          <w:sz w:val="22"/>
          <w:szCs w:val="28"/>
        </w:rPr>
        <w:t>3.0</w:t>
      </w:r>
      <w:r>
        <w:rPr>
          <w:rFonts w:hint="eastAsia"/>
          <w:b/>
          <w:bCs/>
          <w:sz w:val="22"/>
          <w:szCs w:val="28"/>
        </w:rPr>
        <w:t xml:space="preserve"> </w:t>
      </w:r>
    </w:p>
    <w:p w:rsidR="00092A68" w:rsidRPr="00092A68" w:rsidRDefault="00092A68">
      <w:pPr>
        <w:jc w:val="right"/>
        <w:rPr>
          <w:b/>
          <w:bCs/>
          <w:color w:val="00B050"/>
        </w:rPr>
      </w:pPr>
    </w:p>
    <w:p w:rsidR="00AB6B64" w:rsidRDefault="00AB6B64"/>
    <w:p w:rsidR="00AB6B64" w:rsidRDefault="00AB6B64"/>
    <w:p w:rsidR="00AB6B64" w:rsidRDefault="00AB6B64"/>
    <w:p w:rsidR="00AB6B64" w:rsidRDefault="00AB6B64"/>
    <w:p w:rsidR="00AB6B64" w:rsidRDefault="00AB6B64"/>
    <w:p w:rsidR="00AB6B64" w:rsidRDefault="00AB6B64"/>
    <w:p w:rsidR="00AB6B64" w:rsidRDefault="00AB6B64"/>
    <w:p w:rsidR="00AB6B64" w:rsidRDefault="00AB6B64"/>
    <w:p w:rsidR="00AB6B64" w:rsidRDefault="00AB6B64"/>
    <w:p w:rsidR="00AB6B64" w:rsidRDefault="00AB6B64"/>
    <w:p w:rsidR="00AB6B64" w:rsidRDefault="00EE6EFB">
      <w:pPr>
        <w:jc w:val="right"/>
        <w:rPr>
          <w:rFonts w:ascii="楷体" w:eastAsia="楷体" w:hAnsi="楷体" w:cs="楷体"/>
          <w:b/>
          <w:i/>
          <w:color w:val="000000"/>
          <w:kern w:val="0"/>
          <w:sz w:val="48"/>
          <w:szCs w:val="36"/>
        </w:rPr>
      </w:pPr>
      <w:r>
        <w:rPr>
          <w:rFonts w:ascii="楷体" w:eastAsia="楷体" w:hAnsi="楷体" w:cs="楷体" w:hint="eastAsia"/>
          <w:b/>
          <w:i/>
          <w:color w:val="000000"/>
          <w:kern w:val="0"/>
          <w:sz w:val="48"/>
          <w:szCs w:val="36"/>
        </w:rPr>
        <w:t>&lt;项目名称&gt;</w:t>
      </w:r>
    </w:p>
    <w:p w:rsidR="00AB6B64" w:rsidRDefault="00EE6EFB">
      <w:pPr>
        <w:jc w:val="right"/>
        <w:rPr>
          <w:rFonts w:ascii="微软雅黑" w:eastAsia="微软雅黑" w:hAnsi="微软雅黑" w:cs="微软雅黑"/>
          <w:b/>
          <w:bCs/>
          <w:sz w:val="52"/>
          <w:szCs w:val="21"/>
        </w:rPr>
      </w:pPr>
      <w:r>
        <w:rPr>
          <w:rFonts w:ascii="微软雅黑" w:eastAsia="微软雅黑" w:hAnsi="微软雅黑" w:cs="微软雅黑" w:hint="eastAsia"/>
          <w:b/>
          <w:bCs/>
          <w:sz w:val="52"/>
          <w:szCs w:val="21"/>
        </w:rPr>
        <w:t>软件需求规格说明书</w:t>
      </w:r>
    </w:p>
    <w:p w:rsidR="00AB6B64" w:rsidRDefault="00AB6B64"/>
    <w:p w:rsidR="00AB6B64" w:rsidRDefault="00AB6B64"/>
    <w:p w:rsidR="00AB6B64" w:rsidRDefault="00AB6B64"/>
    <w:p w:rsidR="00AB6B64" w:rsidRDefault="00AB6B64"/>
    <w:p w:rsidR="00AB6B64" w:rsidRDefault="00AB6B64"/>
    <w:p w:rsidR="00AB6B64" w:rsidRDefault="00AB6B64"/>
    <w:p w:rsidR="00AB6B64" w:rsidRDefault="00AB6B64"/>
    <w:p w:rsidR="00AB6B64" w:rsidRDefault="00AB6B64"/>
    <w:p w:rsidR="00AB6B64" w:rsidRDefault="00AB6B64"/>
    <w:p w:rsidR="00AB6B64" w:rsidRDefault="00AB6B64"/>
    <w:p w:rsidR="00AB6B64" w:rsidRDefault="00AB6B64"/>
    <w:p w:rsidR="00AB6B64" w:rsidRDefault="00AB6B64"/>
    <w:p w:rsidR="00AB6B64" w:rsidRDefault="00AB6B64"/>
    <w:p w:rsidR="00AB6B64" w:rsidRDefault="00AB6B64"/>
    <w:p w:rsidR="00AB6B64" w:rsidRDefault="00AB6B64"/>
    <w:p w:rsidR="00AB6B64" w:rsidRDefault="00AB6B64"/>
    <w:p w:rsidR="00AB6B64" w:rsidRDefault="00AB6B64"/>
    <w:p w:rsidR="00AB6B64" w:rsidRDefault="00AB6B64"/>
    <w:p w:rsidR="00AB6B64" w:rsidRDefault="00EE6EFB">
      <w:pPr>
        <w:jc w:val="center"/>
        <w:rPr>
          <w:b/>
          <w:bCs/>
          <w:sz w:val="22"/>
          <w:szCs w:val="28"/>
        </w:rPr>
      </w:pPr>
      <w:r>
        <w:rPr>
          <w:rFonts w:hint="eastAsia"/>
          <w:b/>
          <w:bCs/>
          <w:sz w:val="22"/>
          <w:szCs w:val="28"/>
        </w:rPr>
        <w:t>日期：</w:t>
      </w:r>
    </w:p>
    <w:p w:rsidR="00AB6B64" w:rsidRDefault="00AB6B64">
      <w:pPr>
        <w:widowControl/>
        <w:spacing w:after="120" w:line="240" w:lineRule="atLeast"/>
        <w:ind w:left="450"/>
        <w:jc w:val="left"/>
        <w:rPr>
          <w:i/>
          <w:iCs/>
          <w:color w:val="0000FF"/>
          <w:kern w:val="0"/>
          <w:sz w:val="20"/>
          <w:szCs w:val="20"/>
        </w:rPr>
      </w:pPr>
    </w:p>
    <w:p w:rsidR="00AB6B64" w:rsidRDefault="00AB6B64"/>
    <w:p w:rsidR="00AB6B64" w:rsidRDefault="00AB6B64"/>
    <w:p w:rsidR="00AB6B64" w:rsidRDefault="00AB6B64"/>
    <w:p w:rsidR="00AB6B64" w:rsidRDefault="00AB6B64"/>
    <w:p w:rsidR="00AB6B64" w:rsidRDefault="00EE6EFB">
      <w:pPr>
        <w:rPr>
          <w:rFonts w:ascii="黑体" w:eastAsia="黑体" w:hAnsi="黑体"/>
          <w:b/>
          <w:bCs/>
          <w:sz w:val="36"/>
        </w:rPr>
      </w:pPr>
      <w:bookmarkStart w:id="0" w:name="_Toc472758534"/>
      <w:bookmarkStart w:id="1" w:name="_Toc485198816"/>
      <w:bookmarkStart w:id="2" w:name="_Toc487944052"/>
      <w:bookmarkStart w:id="3" w:name="_Toc529543850"/>
      <w:r>
        <w:rPr>
          <w:rFonts w:ascii="黑体" w:eastAsia="黑体" w:hAnsi="黑体"/>
        </w:rPr>
        <w:br w:type="page"/>
      </w:r>
      <w:r>
        <w:rPr>
          <w:rFonts w:ascii="黑体" w:eastAsia="黑体" w:hAnsi="黑体" w:hint="eastAsia"/>
          <w:b/>
          <w:bCs/>
          <w:sz w:val="36"/>
        </w:rPr>
        <w:lastRenderedPageBreak/>
        <w:t>文档变更历史</w:t>
      </w:r>
      <w:bookmarkEnd w:id="0"/>
      <w:bookmarkEnd w:id="1"/>
      <w:bookmarkEnd w:id="2"/>
      <w:bookmarkEnd w:id="3"/>
      <w:r>
        <w:rPr>
          <w:rFonts w:ascii="黑体" w:eastAsia="黑体" w:hAnsi="黑体" w:hint="eastAsia"/>
          <w:b/>
          <w:bCs/>
          <w:sz w:val="36"/>
        </w:rPr>
        <w:t>记录</w:t>
      </w:r>
    </w:p>
    <w:tbl>
      <w:tblPr>
        <w:tblW w:w="8280" w:type="dxa"/>
        <w:tblInd w:w="108"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Look w:val="04A0" w:firstRow="1" w:lastRow="0" w:firstColumn="1" w:lastColumn="0" w:noHBand="0" w:noVBand="1"/>
      </w:tblPr>
      <w:tblGrid>
        <w:gridCol w:w="699"/>
        <w:gridCol w:w="1281"/>
        <w:gridCol w:w="1281"/>
        <w:gridCol w:w="3827"/>
        <w:gridCol w:w="1192"/>
      </w:tblGrid>
      <w:tr w:rsidR="00AB6B64">
        <w:trPr>
          <w:cantSplit/>
          <w:trHeight w:val="476"/>
        </w:trPr>
        <w:tc>
          <w:tcPr>
            <w:tcW w:w="699" w:type="dxa"/>
            <w:vAlign w:val="center"/>
          </w:tcPr>
          <w:p w:rsidR="00AB6B64" w:rsidRDefault="00EE6EFB">
            <w:pPr>
              <w:pStyle w:val="2CU"/>
              <w:adjustRightInd/>
              <w:spacing w:line="280" w:lineRule="exact"/>
              <w:rPr>
                <w:rFonts w:ascii="黑体" w:eastAsia="黑体" w:hAnsi="黑体"/>
                <w:szCs w:val="21"/>
              </w:rPr>
            </w:pPr>
            <w:r>
              <w:rPr>
                <w:rFonts w:ascii="黑体" w:eastAsia="黑体" w:hAnsi="黑体" w:hint="eastAsia"/>
                <w:szCs w:val="21"/>
              </w:rPr>
              <w:t>序号</w:t>
            </w:r>
          </w:p>
        </w:tc>
        <w:tc>
          <w:tcPr>
            <w:tcW w:w="1281" w:type="dxa"/>
            <w:vAlign w:val="center"/>
          </w:tcPr>
          <w:p w:rsidR="00AB6B64" w:rsidRDefault="00EE6EFB">
            <w:pPr>
              <w:pStyle w:val="2CU"/>
              <w:adjustRightInd/>
              <w:spacing w:line="280" w:lineRule="exact"/>
              <w:rPr>
                <w:rFonts w:ascii="黑体" w:eastAsia="黑体" w:hAnsi="黑体"/>
                <w:szCs w:val="21"/>
              </w:rPr>
            </w:pPr>
            <w:r>
              <w:rPr>
                <w:rFonts w:ascii="黑体" w:eastAsia="黑体" w:hAnsi="黑体" w:hint="eastAsia"/>
                <w:szCs w:val="21"/>
              </w:rPr>
              <w:t>变更日期</w:t>
            </w:r>
          </w:p>
        </w:tc>
        <w:tc>
          <w:tcPr>
            <w:tcW w:w="1281" w:type="dxa"/>
            <w:vAlign w:val="center"/>
          </w:tcPr>
          <w:p w:rsidR="00AB6B64" w:rsidRDefault="00EE6EFB">
            <w:pPr>
              <w:pStyle w:val="2CU"/>
              <w:adjustRightInd/>
              <w:spacing w:line="280" w:lineRule="exact"/>
              <w:rPr>
                <w:rFonts w:ascii="黑体" w:eastAsia="黑体" w:hAnsi="黑体"/>
                <w:szCs w:val="21"/>
              </w:rPr>
            </w:pPr>
            <w:r>
              <w:rPr>
                <w:rFonts w:ascii="黑体" w:eastAsia="黑体" w:hAnsi="黑体" w:hint="eastAsia"/>
                <w:szCs w:val="21"/>
              </w:rPr>
              <w:t>变更人员</w:t>
            </w:r>
          </w:p>
        </w:tc>
        <w:tc>
          <w:tcPr>
            <w:tcW w:w="3827" w:type="dxa"/>
            <w:vAlign w:val="center"/>
          </w:tcPr>
          <w:p w:rsidR="00AB6B64" w:rsidRDefault="00EE6EFB">
            <w:pPr>
              <w:pStyle w:val="2CU"/>
              <w:adjustRightInd/>
              <w:spacing w:line="280" w:lineRule="exact"/>
              <w:rPr>
                <w:rFonts w:ascii="黑体" w:eastAsia="黑体" w:hAnsi="黑体"/>
                <w:szCs w:val="21"/>
              </w:rPr>
            </w:pPr>
            <w:r>
              <w:rPr>
                <w:rFonts w:ascii="黑体" w:eastAsia="黑体" w:hAnsi="黑体" w:hint="eastAsia"/>
                <w:szCs w:val="21"/>
              </w:rPr>
              <w:t>变更内容详情描述</w:t>
            </w:r>
          </w:p>
        </w:tc>
        <w:tc>
          <w:tcPr>
            <w:tcW w:w="1192" w:type="dxa"/>
            <w:vAlign w:val="center"/>
          </w:tcPr>
          <w:p w:rsidR="00AB6B64" w:rsidRDefault="00EE6EFB">
            <w:pPr>
              <w:pStyle w:val="2CU"/>
              <w:adjustRightInd/>
              <w:spacing w:line="280" w:lineRule="exact"/>
              <w:rPr>
                <w:rFonts w:ascii="黑体" w:eastAsia="黑体" w:hAnsi="黑体"/>
                <w:szCs w:val="21"/>
              </w:rPr>
            </w:pPr>
            <w:r>
              <w:rPr>
                <w:rFonts w:ascii="黑体" w:eastAsia="黑体" w:hAnsi="黑体" w:hint="eastAsia"/>
                <w:szCs w:val="21"/>
              </w:rPr>
              <w:t>变更后的版本号</w:t>
            </w:r>
          </w:p>
        </w:tc>
      </w:tr>
      <w:tr w:rsidR="00FD2810">
        <w:trPr>
          <w:cantSplit/>
          <w:trHeight w:val="360"/>
        </w:trPr>
        <w:tc>
          <w:tcPr>
            <w:tcW w:w="699" w:type="dxa"/>
            <w:vAlign w:val="center"/>
          </w:tcPr>
          <w:p w:rsidR="00FD2810" w:rsidRDefault="00FD2810" w:rsidP="00CB5CEB">
            <w:pPr>
              <w:pStyle w:val="12"/>
              <w:rPr>
                <w:shd w:val="pct10" w:color="auto" w:fill="FFFFFF"/>
              </w:rPr>
            </w:pPr>
            <w:r>
              <w:rPr>
                <w:rFonts w:hint="eastAsia"/>
              </w:rPr>
              <w:t>1</w:t>
            </w:r>
          </w:p>
        </w:tc>
        <w:tc>
          <w:tcPr>
            <w:tcW w:w="1281" w:type="dxa"/>
            <w:vAlign w:val="center"/>
          </w:tcPr>
          <w:p w:rsidR="00FD2810" w:rsidRDefault="00FD2810" w:rsidP="00CB5CEB">
            <w:pPr>
              <w:pStyle w:val="12"/>
              <w:rPr>
                <w:shd w:val="pct10" w:color="auto" w:fill="FFFFFF"/>
              </w:rPr>
            </w:pPr>
            <w:r>
              <w:rPr>
                <w:rFonts w:hint="eastAsia"/>
              </w:rPr>
              <w:t>201</w:t>
            </w:r>
            <w:r w:rsidR="006B15C8">
              <w:rPr>
                <w:rFonts w:hint="eastAsia"/>
              </w:rPr>
              <w:t>8</w:t>
            </w:r>
            <w:r>
              <w:rPr>
                <w:rFonts w:hint="eastAsia"/>
              </w:rPr>
              <w:t>\10\</w:t>
            </w:r>
            <w:r>
              <w:t>8</w:t>
            </w:r>
          </w:p>
        </w:tc>
        <w:tc>
          <w:tcPr>
            <w:tcW w:w="1281" w:type="dxa"/>
            <w:vAlign w:val="center"/>
          </w:tcPr>
          <w:p w:rsidR="00FD2810" w:rsidRDefault="00FD2810" w:rsidP="00CB5CEB">
            <w:pPr>
              <w:pStyle w:val="12"/>
              <w:rPr>
                <w:shd w:val="pct10" w:color="auto" w:fill="FFFFFF"/>
              </w:rPr>
            </w:pPr>
            <w:r>
              <w:rPr>
                <w:rFonts w:hint="eastAsia"/>
              </w:rPr>
              <w:t>全员</w:t>
            </w:r>
          </w:p>
        </w:tc>
        <w:tc>
          <w:tcPr>
            <w:tcW w:w="3827" w:type="dxa"/>
            <w:vAlign w:val="center"/>
          </w:tcPr>
          <w:p w:rsidR="00FD2810" w:rsidRDefault="00FD2810" w:rsidP="00CB5CEB">
            <w:pPr>
              <w:pStyle w:val="12"/>
              <w:rPr>
                <w:shd w:val="pct10" w:color="auto" w:fill="FFFFFF"/>
              </w:rPr>
            </w:pPr>
            <w:r>
              <w:rPr>
                <w:rFonts w:hint="eastAsia"/>
              </w:rPr>
              <w:t>撰写了软件需求规格说明书</w:t>
            </w:r>
            <w:r>
              <w:t>初稿</w:t>
            </w:r>
          </w:p>
        </w:tc>
        <w:tc>
          <w:tcPr>
            <w:tcW w:w="1192" w:type="dxa"/>
            <w:vAlign w:val="center"/>
          </w:tcPr>
          <w:p w:rsidR="00FD2810" w:rsidRDefault="00FD2810" w:rsidP="00CB5CEB">
            <w:pPr>
              <w:pStyle w:val="12"/>
              <w:rPr>
                <w:shd w:val="pct10" w:color="auto" w:fill="FFFFFF"/>
              </w:rPr>
            </w:pPr>
            <w:r>
              <w:t>V1.0</w:t>
            </w:r>
          </w:p>
        </w:tc>
      </w:tr>
      <w:tr w:rsidR="00FD2810">
        <w:trPr>
          <w:cantSplit/>
          <w:trHeight w:val="360"/>
        </w:trPr>
        <w:tc>
          <w:tcPr>
            <w:tcW w:w="699" w:type="dxa"/>
            <w:vAlign w:val="center"/>
          </w:tcPr>
          <w:p w:rsidR="00FD2810" w:rsidRDefault="00FD2810" w:rsidP="00CB5CEB">
            <w:pPr>
              <w:pStyle w:val="12"/>
              <w:rPr>
                <w:shd w:val="pct10" w:color="auto" w:fill="FFFFFF"/>
              </w:rPr>
            </w:pPr>
            <w:r>
              <w:rPr>
                <w:rFonts w:hint="eastAsia"/>
              </w:rPr>
              <w:t>2</w:t>
            </w:r>
          </w:p>
        </w:tc>
        <w:tc>
          <w:tcPr>
            <w:tcW w:w="1281" w:type="dxa"/>
            <w:vAlign w:val="center"/>
          </w:tcPr>
          <w:p w:rsidR="00FD2810" w:rsidRDefault="00FD2810" w:rsidP="00CB5CEB">
            <w:pPr>
              <w:pStyle w:val="12"/>
              <w:rPr>
                <w:shd w:val="pct10" w:color="auto" w:fill="FFFFFF"/>
              </w:rPr>
            </w:pPr>
            <w:r>
              <w:rPr>
                <w:rFonts w:hint="eastAsia"/>
              </w:rPr>
              <w:t>201</w:t>
            </w:r>
            <w:r w:rsidR="006B15C8">
              <w:rPr>
                <w:rFonts w:hint="eastAsia"/>
              </w:rPr>
              <w:t>9</w:t>
            </w:r>
            <w:r>
              <w:rPr>
                <w:rFonts w:hint="eastAsia"/>
              </w:rPr>
              <w:t>\1\1</w:t>
            </w:r>
          </w:p>
        </w:tc>
        <w:tc>
          <w:tcPr>
            <w:tcW w:w="1281" w:type="dxa"/>
            <w:vAlign w:val="center"/>
          </w:tcPr>
          <w:p w:rsidR="00FD2810" w:rsidRDefault="00FD2810" w:rsidP="00CB5CEB">
            <w:pPr>
              <w:pStyle w:val="12"/>
              <w:rPr>
                <w:shd w:val="pct10" w:color="auto" w:fill="FFFFFF"/>
              </w:rPr>
            </w:pPr>
            <w:r>
              <w:rPr>
                <w:rFonts w:hint="eastAsia"/>
              </w:rPr>
              <w:t>全员</w:t>
            </w:r>
          </w:p>
        </w:tc>
        <w:tc>
          <w:tcPr>
            <w:tcW w:w="3827" w:type="dxa"/>
            <w:vAlign w:val="center"/>
          </w:tcPr>
          <w:p w:rsidR="00FD2810" w:rsidRDefault="00FD2810" w:rsidP="00CB5CEB">
            <w:pPr>
              <w:pStyle w:val="12"/>
              <w:rPr>
                <w:shd w:val="pct10" w:color="auto" w:fill="FFFFFF"/>
              </w:rPr>
            </w:pPr>
            <w:r>
              <w:rPr>
                <w:rFonts w:hint="eastAsia"/>
              </w:rPr>
              <w:t>完善</w:t>
            </w:r>
            <w:r>
              <w:t>了软件</w:t>
            </w:r>
            <w:r>
              <w:rPr>
                <w:rFonts w:hint="eastAsia"/>
              </w:rPr>
              <w:t>设计</w:t>
            </w:r>
            <w:r>
              <w:t>模型</w:t>
            </w:r>
            <w:r>
              <w:rPr>
                <w:rFonts w:hint="eastAsia"/>
              </w:rPr>
              <w:t>的顺序图</w:t>
            </w:r>
          </w:p>
        </w:tc>
        <w:tc>
          <w:tcPr>
            <w:tcW w:w="1192" w:type="dxa"/>
            <w:vAlign w:val="center"/>
          </w:tcPr>
          <w:p w:rsidR="00FD2810" w:rsidRDefault="00FD2810" w:rsidP="00CB5CEB">
            <w:pPr>
              <w:pStyle w:val="12"/>
              <w:rPr>
                <w:shd w:val="pct10" w:color="auto" w:fill="FFFFFF"/>
              </w:rPr>
            </w:pPr>
            <w:r>
              <w:rPr>
                <w:rFonts w:hint="eastAsia"/>
              </w:rPr>
              <w:t>V</w:t>
            </w:r>
            <w:r>
              <w:t>2.0</w:t>
            </w:r>
          </w:p>
        </w:tc>
      </w:tr>
      <w:tr w:rsidR="00FD2810">
        <w:trPr>
          <w:cantSplit/>
          <w:trHeight w:val="360"/>
        </w:trPr>
        <w:tc>
          <w:tcPr>
            <w:tcW w:w="699" w:type="dxa"/>
            <w:vAlign w:val="center"/>
          </w:tcPr>
          <w:p w:rsidR="00FD2810" w:rsidRDefault="00FD2810" w:rsidP="00CB5CEB">
            <w:pPr>
              <w:pStyle w:val="12"/>
            </w:pPr>
            <w:r>
              <w:rPr>
                <w:rFonts w:hint="eastAsia"/>
              </w:rPr>
              <w:t>3</w:t>
            </w:r>
          </w:p>
        </w:tc>
        <w:tc>
          <w:tcPr>
            <w:tcW w:w="1281" w:type="dxa"/>
            <w:vAlign w:val="center"/>
          </w:tcPr>
          <w:p w:rsidR="00FD2810" w:rsidRDefault="00FD2810" w:rsidP="00CB5CEB">
            <w:pPr>
              <w:pStyle w:val="12"/>
            </w:pPr>
            <w:r>
              <w:rPr>
                <w:rFonts w:hint="eastAsia"/>
              </w:rPr>
              <w:t>201</w:t>
            </w:r>
            <w:r w:rsidR="006B15C8">
              <w:rPr>
                <w:rFonts w:hint="eastAsia"/>
              </w:rPr>
              <w:t>9</w:t>
            </w:r>
            <w:r>
              <w:t>\5\16</w:t>
            </w:r>
          </w:p>
        </w:tc>
        <w:tc>
          <w:tcPr>
            <w:tcW w:w="1281" w:type="dxa"/>
            <w:vAlign w:val="center"/>
          </w:tcPr>
          <w:p w:rsidR="00FD2810" w:rsidRDefault="00FD2810" w:rsidP="00CB5CEB">
            <w:pPr>
              <w:pStyle w:val="12"/>
            </w:pPr>
            <w:proofErr w:type="gramStart"/>
            <w:r>
              <w:rPr>
                <w:rFonts w:hint="eastAsia"/>
              </w:rPr>
              <w:t>王硕</w:t>
            </w:r>
            <w:proofErr w:type="gramEnd"/>
          </w:p>
        </w:tc>
        <w:tc>
          <w:tcPr>
            <w:tcW w:w="3827" w:type="dxa"/>
            <w:vAlign w:val="center"/>
          </w:tcPr>
          <w:p w:rsidR="00FD2810" w:rsidRDefault="00FD2810" w:rsidP="00CB5CEB">
            <w:pPr>
              <w:pStyle w:val="12"/>
            </w:pPr>
            <w:r>
              <w:rPr>
                <w:rFonts w:hint="eastAsia"/>
              </w:rPr>
              <w:t>重新检查，解决实际作品与文档之间的不一致</w:t>
            </w:r>
          </w:p>
        </w:tc>
        <w:tc>
          <w:tcPr>
            <w:tcW w:w="1192" w:type="dxa"/>
            <w:vAlign w:val="center"/>
          </w:tcPr>
          <w:p w:rsidR="00FD2810" w:rsidRDefault="00FD2810" w:rsidP="00CB5CEB">
            <w:pPr>
              <w:pStyle w:val="12"/>
            </w:pPr>
            <w:r>
              <w:rPr>
                <w:rFonts w:hint="eastAsia"/>
              </w:rPr>
              <w:t>V3.0</w:t>
            </w:r>
          </w:p>
        </w:tc>
      </w:tr>
      <w:tr w:rsidR="00FD2810">
        <w:trPr>
          <w:cantSplit/>
          <w:trHeight w:val="360"/>
        </w:trPr>
        <w:tc>
          <w:tcPr>
            <w:tcW w:w="699" w:type="dxa"/>
            <w:vAlign w:val="center"/>
          </w:tcPr>
          <w:p w:rsidR="00FD2810" w:rsidRDefault="00FD2810">
            <w:pPr>
              <w:pStyle w:val="12"/>
            </w:pPr>
          </w:p>
        </w:tc>
        <w:tc>
          <w:tcPr>
            <w:tcW w:w="1281" w:type="dxa"/>
            <w:vAlign w:val="center"/>
          </w:tcPr>
          <w:p w:rsidR="00FD2810" w:rsidRDefault="00FD2810">
            <w:pPr>
              <w:pStyle w:val="12"/>
            </w:pPr>
          </w:p>
        </w:tc>
        <w:tc>
          <w:tcPr>
            <w:tcW w:w="1281" w:type="dxa"/>
            <w:vAlign w:val="center"/>
          </w:tcPr>
          <w:p w:rsidR="00FD2810" w:rsidRDefault="00FD2810">
            <w:pPr>
              <w:pStyle w:val="12"/>
            </w:pPr>
          </w:p>
        </w:tc>
        <w:tc>
          <w:tcPr>
            <w:tcW w:w="3827" w:type="dxa"/>
            <w:vAlign w:val="center"/>
          </w:tcPr>
          <w:p w:rsidR="00FD2810" w:rsidRDefault="00FD2810">
            <w:pPr>
              <w:pStyle w:val="12"/>
            </w:pPr>
          </w:p>
        </w:tc>
        <w:tc>
          <w:tcPr>
            <w:tcW w:w="1192" w:type="dxa"/>
            <w:vAlign w:val="center"/>
          </w:tcPr>
          <w:p w:rsidR="00FD2810" w:rsidRDefault="00FD2810">
            <w:pPr>
              <w:pStyle w:val="12"/>
            </w:pPr>
          </w:p>
        </w:tc>
      </w:tr>
      <w:tr w:rsidR="00FD2810">
        <w:trPr>
          <w:cantSplit/>
          <w:trHeight w:val="360"/>
        </w:trPr>
        <w:tc>
          <w:tcPr>
            <w:tcW w:w="699" w:type="dxa"/>
            <w:vAlign w:val="center"/>
          </w:tcPr>
          <w:p w:rsidR="00FD2810" w:rsidRDefault="00FD2810">
            <w:pPr>
              <w:pStyle w:val="12"/>
            </w:pPr>
          </w:p>
        </w:tc>
        <w:tc>
          <w:tcPr>
            <w:tcW w:w="1281" w:type="dxa"/>
            <w:vAlign w:val="center"/>
          </w:tcPr>
          <w:p w:rsidR="00FD2810" w:rsidRDefault="00FD2810">
            <w:pPr>
              <w:pStyle w:val="12"/>
            </w:pPr>
          </w:p>
        </w:tc>
        <w:tc>
          <w:tcPr>
            <w:tcW w:w="1281" w:type="dxa"/>
            <w:vAlign w:val="center"/>
          </w:tcPr>
          <w:p w:rsidR="00FD2810" w:rsidRDefault="00FD2810">
            <w:pPr>
              <w:pStyle w:val="12"/>
            </w:pPr>
          </w:p>
        </w:tc>
        <w:tc>
          <w:tcPr>
            <w:tcW w:w="3827" w:type="dxa"/>
            <w:vAlign w:val="center"/>
          </w:tcPr>
          <w:p w:rsidR="00FD2810" w:rsidRDefault="00FD2810">
            <w:pPr>
              <w:pStyle w:val="12"/>
            </w:pPr>
          </w:p>
        </w:tc>
        <w:tc>
          <w:tcPr>
            <w:tcW w:w="1192" w:type="dxa"/>
            <w:vAlign w:val="center"/>
          </w:tcPr>
          <w:p w:rsidR="00FD2810" w:rsidRDefault="00FD2810">
            <w:pPr>
              <w:pStyle w:val="12"/>
            </w:pPr>
          </w:p>
        </w:tc>
      </w:tr>
      <w:tr w:rsidR="00FD2810">
        <w:trPr>
          <w:cantSplit/>
          <w:trHeight w:val="360"/>
        </w:trPr>
        <w:tc>
          <w:tcPr>
            <w:tcW w:w="699" w:type="dxa"/>
            <w:vAlign w:val="center"/>
          </w:tcPr>
          <w:p w:rsidR="00FD2810" w:rsidRDefault="00FD2810">
            <w:pPr>
              <w:pStyle w:val="12"/>
            </w:pPr>
          </w:p>
        </w:tc>
        <w:tc>
          <w:tcPr>
            <w:tcW w:w="1281" w:type="dxa"/>
            <w:vAlign w:val="center"/>
          </w:tcPr>
          <w:p w:rsidR="00FD2810" w:rsidRDefault="00FD2810">
            <w:pPr>
              <w:pStyle w:val="12"/>
            </w:pPr>
          </w:p>
        </w:tc>
        <w:tc>
          <w:tcPr>
            <w:tcW w:w="1281" w:type="dxa"/>
            <w:vAlign w:val="center"/>
          </w:tcPr>
          <w:p w:rsidR="00FD2810" w:rsidRDefault="00FD2810">
            <w:pPr>
              <w:pStyle w:val="12"/>
            </w:pPr>
          </w:p>
        </w:tc>
        <w:tc>
          <w:tcPr>
            <w:tcW w:w="3827" w:type="dxa"/>
            <w:vAlign w:val="center"/>
          </w:tcPr>
          <w:p w:rsidR="00FD2810" w:rsidRDefault="00FD2810">
            <w:pPr>
              <w:pStyle w:val="12"/>
            </w:pPr>
          </w:p>
        </w:tc>
        <w:tc>
          <w:tcPr>
            <w:tcW w:w="1192" w:type="dxa"/>
            <w:vAlign w:val="center"/>
          </w:tcPr>
          <w:p w:rsidR="00FD2810" w:rsidRDefault="00FD2810">
            <w:pPr>
              <w:pStyle w:val="12"/>
            </w:pPr>
          </w:p>
        </w:tc>
      </w:tr>
      <w:tr w:rsidR="00FD2810">
        <w:trPr>
          <w:cantSplit/>
          <w:trHeight w:val="360"/>
        </w:trPr>
        <w:tc>
          <w:tcPr>
            <w:tcW w:w="699" w:type="dxa"/>
            <w:vAlign w:val="center"/>
          </w:tcPr>
          <w:p w:rsidR="00FD2810" w:rsidRDefault="00FD2810">
            <w:pPr>
              <w:pStyle w:val="12"/>
            </w:pPr>
          </w:p>
        </w:tc>
        <w:tc>
          <w:tcPr>
            <w:tcW w:w="1281" w:type="dxa"/>
            <w:vAlign w:val="center"/>
          </w:tcPr>
          <w:p w:rsidR="00FD2810" w:rsidRDefault="00FD2810">
            <w:pPr>
              <w:pStyle w:val="12"/>
            </w:pPr>
          </w:p>
        </w:tc>
        <w:tc>
          <w:tcPr>
            <w:tcW w:w="1281" w:type="dxa"/>
            <w:vAlign w:val="center"/>
          </w:tcPr>
          <w:p w:rsidR="00FD2810" w:rsidRDefault="00FD2810">
            <w:pPr>
              <w:pStyle w:val="12"/>
            </w:pPr>
          </w:p>
        </w:tc>
        <w:tc>
          <w:tcPr>
            <w:tcW w:w="3827" w:type="dxa"/>
            <w:vAlign w:val="center"/>
          </w:tcPr>
          <w:p w:rsidR="00FD2810" w:rsidRDefault="00FD2810">
            <w:pPr>
              <w:pStyle w:val="12"/>
            </w:pPr>
          </w:p>
        </w:tc>
        <w:tc>
          <w:tcPr>
            <w:tcW w:w="1192" w:type="dxa"/>
            <w:vAlign w:val="center"/>
          </w:tcPr>
          <w:p w:rsidR="00FD2810" w:rsidRDefault="00FD2810">
            <w:pPr>
              <w:pStyle w:val="12"/>
            </w:pPr>
          </w:p>
        </w:tc>
      </w:tr>
      <w:tr w:rsidR="00FD2810">
        <w:trPr>
          <w:cantSplit/>
          <w:trHeight w:val="360"/>
        </w:trPr>
        <w:tc>
          <w:tcPr>
            <w:tcW w:w="699" w:type="dxa"/>
            <w:vAlign w:val="center"/>
          </w:tcPr>
          <w:p w:rsidR="00FD2810" w:rsidRDefault="00FD2810">
            <w:pPr>
              <w:pStyle w:val="12"/>
            </w:pPr>
          </w:p>
        </w:tc>
        <w:tc>
          <w:tcPr>
            <w:tcW w:w="1281" w:type="dxa"/>
            <w:vAlign w:val="center"/>
          </w:tcPr>
          <w:p w:rsidR="00FD2810" w:rsidRDefault="00FD2810">
            <w:pPr>
              <w:pStyle w:val="12"/>
            </w:pPr>
          </w:p>
        </w:tc>
        <w:tc>
          <w:tcPr>
            <w:tcW w:w="1281" w:type="dxa"/>
            <w:vAlign w:val="center"/>
          </w:tcPr>
          <w:p w:rsidR="00FD2810" w:rsidRDefault="00FD2810">
            <w:pPr>
              <w:pStyle w:val="12"/>
            </w:pPr>
          </w:p>
        </w:tc>
        <w:tc>
          <w:tcPr>
            <w:tcW w:w="3827" w:type="dxa"/>
            <w:vAlign w:val="center"/>
          </w:tcPr>
          <w:p w:rsidR="00FD2810" w:rsidRDefault="00FD2810">
            <w:pPr>
              <w:pStyle w:val="12"/>
            </w:pPr>
          </w:p>
        </w:tc>
        <w:tc>
          <w:tcPr>
            <w:tcW w:w="1192" w:type="dxa"/>
            <w:vAlign w:val="center"/>
          </w:tcPr>
          <w:p w:rsidR="00FD2810" w:rsidRDefault="00FD2810">
            <w:pPr>
              <w:pStyle w:val="12"/>
            </w:pPr>
          </w:p>
        </w:tc>
      </w:tr>
      <w:tr w:rsidR="00FD2810">
        <w:trPr>
          <w:cantSplit/>
          <w:trHeight w:val="360"/>
        </w:trPr>
        <w:tc>
          <w:tcPr>
            <w:tcW w:w="699" w:type="dxa"/>
          </w:tcPr>
          <w:p w:rsidR="00FD2810" w:rsidRDefault="00FD2810">
            <w:pPr>
              <w:pStyle w:val="12"/>
            </w:pPr>
          </w:p>
        </w:tc>
        <w:tc>
          <w:tcPr>
            <w:tcW w:w="1281" w:type="dxa"/>
          </w:tcPr>
          <w:p w:rsidR="00FD2810" w:rsidRDefault="00FD2810">
            <w:pPr>
              <w:pStyle w:val="12"/>
            </w:pPr>
          </w:p>
        </w:tc>
        <w:tc>
          <w:tcPr>
            <w:tcW w:w="1281" w:type="dxa"/>
          </w:tcPr>
          <w:p w:rsidR="00FD2810" w:rsidRDefault="00FD2810">
            <w:pPr>
              <w:pStyle w:val="12"/>
            </w:pPr>
          </w:p>
        </w:tc>
        <w:tc>
          <w:tcPr>
            <w:tcW w:w="3827" w:type="dxa"/>
          </w:tcPr>
          <w:p w:rsidR="00FD2810" w:rsidRDefault="00FD2810">
            <w:pPr>
              <w:pStyle w:val="12"/>
            </w:pPr>
          </w:p>
        </w:tc>
        <w:tc>
          <w:tcPr>
            <w:tcW w:w="1192" w:type="dxa"/>
          </w:tcPr>
          <w:p w:rsidR="00FD2810" w:rsidRDefault="00FD2810">
            <w:pPr>
              <w:pStyle w:val="12"/>
            </w:pPr>
          </w:p>
        </w:tc>
      </w:tr>
      <w:tr w:rsidR="00FD2810">
        <w:trPr>
          <w:cantSplit/>
          <w:trHeight w:val="360"/>
        </w:trPr>
        <w:tc>
          <w:tcPr>
            <w:tcW w:w="699" w:type="dxa"/>
          </w:tcPr>
          <w:p w:rsidR="00FD2810" w:rsidRDefault="00FD2810">
            <w:pPr>
              <w:pStyle w:val="12"/>
            </w:pPr>
          </w:p>
        </w:tc>
        <w:tc>
          <w:tcPr>
            <w:tcW w:w="1281" w:type="dxa"/>
          </w:tcPr>
          <w:p w:rsidR="00FD2810" w:rsidRDefault="00FD2810">
            <w:pPr>
              <w:pStyle w:val="12"/>
            </w:pPr>
          </w:p>
        </w:tc>
        <w:tc>
          <w:tcPr>
            <w:tcW w:w="1281" w:type="dxa"/>
          </w:tcPr>
          <w:p w:rsidR="00FD2810" w:rsidRDefault="00FD2810">
            <w:pPr>
              <w:pStyle w:val="12"/>
            </w:pPr>
          </w:p>
        </w:tc>
        <w:tc>
          <w:tcPr>
            <w:tcW w:w="3827" w:type="dxa"/>
          </w:tcPr>
          <w:p w:rsidR="00FD2810" w:rsidRDefault="00FD2810">
            <w:pPr>
              <w:pStyle w:val="12"/>
            </w:pPr>
          </w:p>
        </w:tc>
        <w:tc>
          <w:tcPr>
            <w:tcW w:w="1192" w:type="dxa"/>
          </w:tcPr>
          <w:p w:rsidR="00FD2810" w:rsidRDefault="00FD2810">
            <w:pPr>
              <w:pStyle w:val="12"/>
            </w:pPr>
          </w:p>
        </w:tc>
      </w:tr>
      <w:tr w:rsidR="00FD2810">
        <w:trPr>
          <w:cantSplit/>
          <w:trHeight w:val="360"/>
        </w:trPr>
        <w:tc>
          <w:tcPr>
            <w:tcW w:w="699" w:type="dxa"/>
          </w:tcPr>
          <w:p w:rsidR="00FD2810" w:rsidRDefault="00FD2810">
            <w:pPr>
              <w:pStyle w:val="12"/>
            </w:pPr>
          </w:p>
        </w:tc>
        <w:tc>
          <w:tcPr>
            <w:tcW w:w="1281" w:type="dxa"/>
          </w:tcPr>
          <w:p w:rsidR="00FD2810" w:rsidRDefault="00FD2810">
            <w:pPr>
              <w:pStyle w:val="12"/>
            </w:pPr>
          </w:p>
        </w:tc>
        <w:tc>
          <w:tcPr>
            <w:tcW w:w="1281" w:type="dxa"/>
          </w:tcPr>
          <w:p w:rsidR="00FD2810" w:rsidRDefault="00FD2810">
            <w:pPr>
              <w:pStyle w:val="12"/>
            </w:pPr>
          </w:p>
        </w:tc>
        <w:tc>
          <w:tcPr>
            <w:tcW w:w="3827" w:type="dxa"/>
          </w:tcPr>
          <w:p w:rsidR="00FD2810" w:rsidRDefault="00FD2810">
            <w:pPr>
              <w:pStyle w:val="12"/>
            </w:pPr>
          </w:p>
        </w:tc>
        <w:tc>
          <w:tcPr>
            <w:tcW w:w="1192" w:type="dxa"/>
          </w:tcPr>
          <w:p w:rsidR="00FD2810" w:rsidRDefault="00FD2810">
            <w:pPr>
              <w:pStyle w:val="12"/>
            </w:pPr>
          </w:p>
        </w:tc>
      </w:tr>
      <w:tr w:rsidR="00FD2810">
        <w:trPr>
          <w:cantSplit/>
          <w:trHeight w:val="360"/>
        </w:trPr>
        <w:tc>
          <w:tcPr>
            <w:tcW w:w="699" w:type="dxa"/>
          </w:tcPr>
          <w:p w:rsidR="00FD2810" w:rsidRDefault="00FD2810">
            <w:pPr>
              <w:pStyle w:val="12"/>
            </w:pPr>
          </w:p>
        </w:tc>
        <w:tc>
          <w:tcPr>
            <w:tcW w:w="1281" w:type="dxa"/>
          </w:tcPr>
          <w:p w:rsidR="00FD2810" w:rsidRDefault="00FD2810">
            <w:pPr>
              <w:pStyle w:val="12"/>
            </w:pPr>
          </w:p>
        </w:tc>
        <w:tc>
          <w:tcPr>
            <w:tcW w:w="1281" w:type="dxa"/>
          </w:tcPr>
          <w:p w:rsidR="00FD2810" w:rsidRDefault="00FD2810">
            <w:pPr>
              <w:pStyle w:val="12"/>
            </w:pPr>
          </w:p>
        </w:tc>
        <w:tc>
          <w:tcPr>
            <w:tcW w:w="3827" w:type="dxa"/>
          </w:tcPr>
          <w:p w:rsidR="00FD2810" w:rsidRDefault="00FD2810">
            <w:pPr>
              <w:pStyle w:val="12"/>
            </w:pPr>
          </w:p>
        </w:tc>
        <w:tc>
          <w:tcPr>
            <w:tcW w:w="1192" w:type="dxa"/>
          </w:tcPr>
          <w:p w:rsidR="00FD2810" w:rsidRDefault="00FD2810">
            <w:pPr>
              <w:pStyle w:val="12"/>
            </w:pPr>
          </w:p>
        </w:tc>
      </w:tr>
      <w:tr w:rsidR="00FD2810">
        <w:trPr>
          <w:cantSplit/>
          <w:trHeight w:val="360"/>
        </w:trPr>
        <w:tc>
          <w:tcPr>
            <w:tcW w:w="699" w:type="dxa"/>
          </w:tcPr>
          <w:p w:rsidR="00FD2810" w:rsidRDefault="00FD2810">
            <w:pPr>
              <w:pStyle w:val="12"/>
            </w:pPr>
          </w:p>
        </w:tc>
        <w:tc>
          <w:tcPr>
            <w:tcW w:w="1281" w:type="dxa"/>
          </w:tcPr>
          <w:p w:rsidR="00FD2810" w:rsidRDefault="00FD2810">
            <w:pPr>
              <w:pStyle w:val="12"/>
            </w:pPr>
          </w:p>
        </w:tc>
        <w:tc>
          <w:tcPr>
            <w:tcW w:w="1281" w:type="dxa"/>
          </w:tcPr>
          <w:p w:rsidR="00FD2810" w:rsidRDefault="00FD2810">
            <w:pPr>
              <w:pStyle w:val="12"/>
            </w:pPr>
          </w:p>
        </w:tc>
        <w:tc>
          <w:tcPr>
            <w:tcW w:w="3827" w:type="dxa"/>
          </w:tcPr>
          <w:p w:rsidR="00FD2810" w:rsidRDefault="00FD2810">
            <w:pPr>
              <w:pStyle w:val="12"/>
            </w:pPr>
          </w:p>
        </w:tc>
        <w:tc>
          <w:tcPr>
            <w:tcW w:w="1192" w:type="dxa"/>
          </w:tcPr>
          <w:p w:rsidR="00FD2810" w:rsidRDefault="00FD2810">
            <w:pPr>
              <w:pStyle w:val="12"/>
            </w:pPr>
          </w:p>
        </w:tc>
      </w:tr>
      <w:tr w:rsidR="00FD2810">
        <w:trPr>
          <w:cantSplit/>
          <w:trHeight w:val="360"/>
        </w:trPr>
        <w:tc>
          <w:tcPr>
            <w:tcW w:w="699" w:type="dxa"/>
          </w:tcPr>
          <w:p w:rsidR="00FD2810" w:rsidRDefault="00FD2810">
            <w:pPr>
              <w:pStyle w:val="12"/>
            </w:pPr>
          </w:p>
        </w:tc>
        <w:tc>
          <w:tcPr>
            <w:tcW w:w="1281" w:type="dxa"/>
          </w:tcPr>
          <w:p w:rsidR="00FD2810" w:rsidRDefault="00FD2810">
            <w:pPr>
              <w:pStyle w:val="12"/>
            </w:pPr>
          </w:p>
        </w:tc>
        <w:tc>
          <w:tcPr>
            <w:tcW w:w="1281" w:type="dxa"/>
          </w:tcPr>
          <w:p w:rsidR="00FD2810" w:rsidRDefault="00FD2810">
            <w:pPr>
              <w:pStyle w:val="12"/>
            </w:pPr>
          </w:p>
        </w:tc>
        <w:tc>
          <w:tcPr>
            <w:tcW w:w="3827" w:type="dxa"/>
          </w:tcPr>
          <w:p w:rsidR="00FD2810" w:rsidRDefault="00FD2810">
            <w:pPr>
              <w:pStyle w:val="12"/>
            </w:pPr>
          </w:p>
        </w:tc>
        <w:tc>
          <w:tcPr>
            <w:tcW w:w="1192" w:type="dxa"/>
          </w:tcPr>
          <w:p w:rsidR="00FD2810" w:rsidRDefault="00FD2810">
            <w:pPr>
              <w:pStyle w:val="12"/>
            </w:pPr>
          </w:p>
        </w:tc>
      </w:tr>
      <w:tr w:rsidR="00FD2810">
        <w:trPr>
          <w:cantSplit/>
          <w:trHeight w:val="360"/>
        </w:trPr>
        <w:tc>
          <w:tcPr>
            <w:tcW w:w="699" w:type="dxa"/>
          </w:tcPr>
          <w:p w:rsidR="00FD2810" w:rsidRDefault="00FD2810">
            <w:pPr>
              <w:pStyle w:val="12"/>
            </w:pPr>
          </w:p>
        </w:tc>
        <w:tc>
          <w:tcPr>
            <w:tcW w:w="1281" w:type="dxa"/>
          </w:tcPr>
          <w:p w:rsidR="00FD2810" w:rsidRDefault="00FD2810">
            <w:pPr>
              <w:pStyle w:val="12"/>
            </w:pPr>
          </w:p>
        </w:tc>
        <w:tc>
          <w:tcPr>
            <w:tcW w:w="1281" w:type="dxa"/>
          </w:tcPr>
          <w:p w:rsidR="00FD2810" w:rsidRDefault="00FD2810">
            <w:pPr>
              <w:pStyle w:val="12"/>
            </w:pPr>
          </w:p>
        </w:tc>
        <w:tc>
          <w:tcPr>
            <w:tcW w:w="3827" w:type="dxa"/>
          </w:tcPr>
          <w:p w:rsidR="00FD2810" w:rsidRDefault="00FD2810">
            <w:pPr>
              <w:pStyle w:val="12"/>
            </w:pPr>
          </w:p>
        </w:tc>
        <w:tc>
          <w:tcPr>
            <w:tcW w:w="1192" w:type="dxa"/>
          </w:tcPr>
          <w:p w:rsidR="00FD2810" w:rsidRDefault="00FD2810">
            <w:pPr>
              <w:pStyle w:val="12"/>
            </w:pPr>
          </w:p>
        </w:tc>
      </w:tr>
      <w:tr w:rsidR="00FD2810">
        <w:trPr>
          <w:cantSplit/>
          <w:trHeight w:val="360"/>
        </w:trPr>
        <w:tc>
          <w:tcPr>
            <w:tcW w:w="699" w:type="dxa"/>
          </w:tcPr>
          <w:p w:rsidR="00FD2810" w:rsidRDefault="00FD2810">
            <w:pPr>
              <w:pStyle w:val="12"/>
            </w:pPr>
          </w:p>
        </w:tc>
        <w:tc>
          <w:tcPr>
            <w:tcW w:w="1281" w:type="dxa"/>
          </w:tcPr>
          <w:p w:rsidR="00FD2810" w:rsidRDefault="00FD2810">
            <w:pPr>
              <w:pStyle w:val="12"/>
            </w:pPr>
          </w:p>
        </w:tc>
        <w:tc>
          <w:tcPr>
            <w:tcW w:w="1281" w:type="dxa"/>
          </w:tcPr>
          <w:p w:rsidR="00FD2810" w:rsidRDefault="00FD2810">
            <w:pPr>
              <w:pStyle w:val="12"/>
            </w:pPr>
          </w:p>
        </w:tc>
        <w:tc>
          <w:tcPr>
            <w:tcW w:w="3827" w:type="dxa"/>
          </w:tcPr>
          <w:p w:rsidR="00FD2810" w:rsidRDefault="00FD2810">
            <w:pPr>
              <w:pStyle w:val="12"/>
            </w:pPr>
          </w:p>
        </w:tc>
        <w:tc>
          <w:tcPr>
            <w:tcW w:w="1192" w:type="dxa"/>
          </w:tcPr>
          <w:p w:rsidR="00FD2810" w:rsidRDefault="00FD2810">
            <w:pPr>
              <w:pStyle w:val="12"/>
            </w:pPr>
          </w:p>
        </w:tc>
      </w:tr>
      <w:tr w:rsidR="00FD2810">
        <w:trPr>
          <w:cantSplit/>
          <w:trHeight w:val="360"/>
        </w:trPr>
        <w:tc>
          <w:tcPr>
            <w:tcW w:w="699" w:type="dxa"/>
          </w:tcPr>
          <w:p w:rsidR="00FD2810" w:rsidRDefault="00FD2810">
            <w:pPr>
              <w:pStyle w:val="12"/>
            </w:pPr>
          </w:p>
        </w:tc>
        <w:tc>
          <w:tcPr>
            <w:tcW w:w="1281" w:type="dxa"/>
          </w:tcPr>
          <w:p w:rsidR="00FD2810" w:rsidRDefault="00FD2810">
            <w:pPr>
              <w:pStyle w:val="12"/>
            </w:pPr>
          </w:p>
        </w:tc>
        <w:tc>
          <w:tcPr>
            <w:tcW w:w="1281" w:type="dxa"/>
          </w:tcPr>
          <w:p w:rsidR="00FD2810" w:rsidRDefault="00FD2810">
            <w:pPr>
              <w:pStyle w:val="12"/>
            </w:pPr>
          </w:p>
        </w:tc>
        <w:tc>
          <w:tcPr>
            <w:tcW w:w="3827" w:type="dxa"/>
          </w:tcPr>
          <w:p w:rsidR="00FD2810" w:rsidRDefault="00FD2810">
            <w:pPr>
              <w:pStyle w:val="12"/>
            </w:pPr>
          </w:p>
        </w:tc>
        <w:tc>
          <w:tcPr>
            <w:tcW w:w="1192" w:type="dxa"/>
          </w:tcPr>
          <w:p w:rsidR="00FD2810" w:rsidRDefault="00FD2810">
            <w:pPr>
              <w:pStyle w:val="12"/>
            </w:pPr>
          </w:p>
        </w:tc>
      </w:tr>
      <w:tr w:rsidR="00FD2810">
        <w:trPr>
          <w:cantSplit/>
          <w:trHeight w:val="360"/>
        </w:trPr>
        <w:tc>
          <w:tcPr>
            <w:tcW w:w="699" w:type="dxa"/>
          </w:tcPr>
          <w:p w:rsidR="00FD2810" w:rsidRDefault="00FD2810">
            <w:pPr>
              <w:pStyle w:val="12"/>
            </w:pPr>
          </w:p>
        </w:tc>
        <w:tc>
          <w:tcPr>
            <w:tcW w:w="1281" w:type="dxa"/>
          </w:tcPr>
          <w:p w:rsidR="00FD2810" w:rsidRDefault="00FD2810">
            <w:pPr>
              <w:pStyle w:val="12"/>
            </w:pPr>
          </w:p>
        </w:tc>
        <w:tc>
          <w:tcPr>
            <w:tcW w:w="1281" w:type="dxa"/>
          </w:tcPr>
          <w:p w:rsidR="00FD2810" w:rsidRDefault="00FD2810">
            <w:pPr>
              <w:pStyle w:val="12"/>
            </w:pPr>
          </w:p>
        </w:tc>
        <w:tc>
          <w:tcPr>
            <w:tcW w:w="3827" w:type="dxa"/>
          </w:tcPr>
          <w:p w:rsidR="00FD2810" w:rsidRDefault="00FD2810">
            <w:pPr>
              <w:pStyle w:val="12"/>
            </w:pPr>
          </w:p>
        </w:tc>
        <w:tc>
          <w:tcPr>
            <w:tcW w:w="1192" w:type="dxa"/>
          </w:tcPr>
          <w:p w:rsidR="00FD2810" w:rsidRDefault="00FD2810">
            <w:pPr>
              <w:pStyle w:val="12"/>
            </w:pPr>
          </w:p>
        </w:tc>
      </w:tr>
      <w:tr w:rsidR="00FD2810">
        <w:trPr>
          <w:cantSplit/>
          <w:trHeight w:val="360"/>
        </w:trPr>
        <w:tc>
          <w:tcPr>
            <w:tcW w:w="699" w:type="dxa"/>
          </w:tcPr>
          <w:p w:rsidR="00FD2810" w:rsidRDefault="00FD2810">
            <w:pPr>
              <w:pStyle w:val="12"/>
            </w:pPr>
          </w:p>
        </w:tc>
        <w:tc>
          <w:tcPr>
            <w:tcW w:w="1281" w:type="dxa"/>
          </w:tcPr>
          <w:p w:rsidR="00FD2810" w:rsidRDefault="00FD2810">
            <w:pPr>
              <w:pStyle w:val="12"/>
            </w:pPr>
          </w:p>
        </w:tc>
        <w:tc>
          <w:tcPr>
            <w:tcW w:w="1281" w:type="dxa"/>
          </w:tcPr>
          <w:p w:rsidR="00FD2810" w:rsidRDefault="00FD2810">
            <w:pPr>
              <w:pStyle w:val="12"/>
            </w:pPr>
          </w:p>
        </w:tc>
        <w:tc>
          <w:tcPr>
            <w:tcW w:w="3827" w:type="dxa"/>
          </w:tcPr>
          <w:p w:rsidR="00FD2810" w:rsidRDefault="00FD2810">
            <w:pPr>
              <w:pStyle w:val="12"/>
            </w:pPr>
          </w:p>
        </w:tc>
        <w:tc>
          <w:tcPr>
            <w:tcW w:w="1192" w:type="dxa"/>
          </w:tcPr>
          <w:p w:rsidR="00FD2810" w:rsidRDefault="00FD2810">
            <w:pPr>
              <w:pStyle w:val="12"/>
            </w:pPr>
          </w:p>
        </w:tc>
      </w:tr>
      <w:tr w:rsidR="00FD2810">
        <w:trPr>
          <w:cantSplit/>
          <w:trHeight w:val="360"/>
        </w:trPr>
        <w:tc>
          <w:tcPr>
            <w:tcW w:w="699" w:type="dxa"/>
          </w:tcPr>
          <w:p w:rsidR="00FD2810" w:rsidRDefault="00FD2810">
            <w:pPr>
              <w:pStyle w:val="12"/>
            </w:pPr>
          </w:p>
        </w:tc>
        <w:tc>
          <w:tcPr>
            <w:tcW w:w="1281" w:type="dxa"/>
          </w:tcPr>
          <w:p w:rsidR="00FD2810" w:rsidRDefault="00FD2810">
            <w:pPr>
              <w:pStyle w:val="12"/>
            </w:pPr>
          </w:p>
        </w:tc>
        <w:tc>
          <w:tcPr>
            <w:tcW w:w="1281" w:type="dxa"/>
          </w:tcPr>
          <w:p w:rsidR="00FD2810" w:rsidRDefault="00FD2810">
            <w:pPr>
              <w:pStyle w:val="12"/>
            </w:pPr>
          </w:p>
        </w:tc>
        <w:tc>
          <w:tcPr>
            <w:tcW w:w="3827" w:type="dxa"/>
          </w:tcPr>
          <w:p w:rsidR="00FD2810" w:rsidRDefault="00FD2810">
            <w:pPr>
              <w:pStyle w:val="12"/>
            </w:pPr>
          </w:p>
        </w:tc>
        <w:tc>
          <w:tcPr>
            <w:tcW w:w="1192" w:type="dxa"/>
          </w:tcPr>
          <w:p w:rsidR="00FD2810" w:rsidRDefault="00FD2810">
            <w:pPr>
              <w:pStyle w:val="12"/>
            </w:pPr>
          </w:p>
        </w:tc>
      </w:tr>
      <w:tr w:rsidR="00FD2810">
        <w:trPr>
          <w:cantSplit/>
          <w:trHeight w:val="360"/>
        </w:trPr>
        <w:tc>
          <w:tcPr>
            <w:tcW w:w="699" w:type="dxa"/>
          </w:tcPr>
          <w:p w:rsidR="00FD2810" w:rsidRDefault="00FD2810">
            <w:pPr>
              <w:pStyle w:val="12"/>
            </w:pPr>
          </w:p>
        </w:tc>
        <w:tc>
          <w:tcPr>
            <w:tcW w:w="1281" w:type="dxa"/>
          </w:tcPr>
          <w:p w:rsidR="00FD2810" w:rsidRDefault="00FD2810">
            <w:pPr>
              <w:pStyle w:val="12"/>
            </w:pPr>
          </w:p>
        </w:tc>
        <w:tc>
          <w:tcPr>
            <w:tcW w:w="1281" w:type="dxa"/>
          </w:tcPr>
          <w:p w:rsidR="00FD2810" w:rsidRDefault="00FD2810">
            <w:pPr>
              <w:pStyle w:val="12"/>
            </w:pPr>
          </w:p>
        </w:tc>
        <w:tc>
          <w:tcPr>
            <w:tcW w:w="3827" w:type="dxa"/>
          </w:tcPr>
          <w:p w:rsidR="00FD2810" w:rsidRDefault="00FD2810">
            <w:pPr>
              <w:pStyle w:val="12"/>
            </w:pPr>
          </w:p>
        </w:tc>
        <w:tc>
          <w:tcPr>
            <w:tcW w:w="1192" w:type="dxa"/>
          </w:tcPr>
          <w:p w:rsidR="00FD2810" w:rsidRDefault="00FD2810">
            <w:pPr>
              <w:pStyle w:val="12"/>
            </w:pPr>
          </w:p>
        </w:tc>
      </w:tr>
      <w:tr w:rsidR="00FD2810">
        <w:trPr>
          <w:cantSplit/>
          <w:trHeight w:val="360"/>
        </w:trPr>
        <w:tc>
          <w:tcPr>
            <w:tcW w:w="699" w:type="dxa"/>
          </w:tcPr>
          <w:p w:rsidR="00FD2810" w:rsidRDefault="00FD2810">
            <w:pPr>
              <w:pStyle w:val="12"/>
            </w:pPr>
          </w:p>
        </w:tc>
        <w:tc>
          <w:tcPr>
            <w:tcW w:w="1281" w:type="dxa"/>
          </w:tcPr>
          <w:p w:rsidR="00FD2810" w:rsidRDefault="00FD2810">
            <w:pPr>
              <w:pStyle w:val="12"/>
            </w:pPr>
          </w:p>
        </w:tc>
        <w:tc>
          <w:tcPr>
            <w:tcW w:w="1281" w:type="dxa"/>
          </w:tcPr>
          <w:p w:rsidR="00FD2810" w:rsidRDefault="00FD2810">
            <w:pPr>
              <w:pStyle w:val="12"/>
            </w:pPr>
          </w:p>
        </w:tc>
        <w:tc>
          <w:tcPr>
            <w:tcW w:w="3827" w:type="dxa"/>
          </w:tcPr>
          <w:p w:rsidR="00FD2810" w:rsidRDefault="00FD2810">
            <w:pPr>
              <w:pStyle w:val="12"/>
            </w:pPr>
          </w:p>
        </w:tc>
        <w:tc>
          <w:tcPr>
            <w:tcW w:w="1192" w:type="dxa"/>
          </w:tcPr>
          <w:p w:rsidR="00FD2810" w:rsidRDefault="00FD2810">
            <w:pPr>
              <w:pStyle w:val="12"/>
            </w:pPr>
          </w:p>
        </w:tc>
      </w:tr>
      <w:tr w:rsidR="00FD2810">
        <w:trPr>
          <w:cantSplit/>
          <w:trHeight w:val="360"/>
        </w:trPr>
        <w:tc>
          <w:tcPr>
            <w:tcW w:w="699" w:type="dxa"/>
          </w:tcPr>
          <w:p w:rsidR="00FD2810" w:rsidRDefault="00FD2810">
            <w:pPr>
              <w:pStyle w:val="12"/>
            </w:pPr>
          </w:p>
        </w:tc>
        <w:tc>
          <w:tcPr>
            <w:tcW w:w="1281" w:type="dxa"/>
          </w:tcPr>
          <w:p w:rsidR="00FD2810" w:rsidRDefault="00FD2810">
            <w:pPr>
              <w:pStyle w:val="12"/>
            </w:pPr>
          </w:p>
        </w:tc>
        <w:tc>
          <w:tcPr>
            <w:tcW w:w="1281" w:type="dxa"/>
          </w:tcPr>
          <w:p w:rsidR="00FD2810" w:rsidRDefault="00FD2810">
            <w:pPr>
              <w:pStyle w:val="12"/>
            </w:pPr>
          </w:p>
        </w:tc>
        <w:tc>
          <w:tcPr>
            <w:tcW w:w="3827" w:type="dxa"/>
          </w:tcPr>
          <w:p w:rsidR="00FD2810" w:rsidRDefault="00FD2810">
            <w:pPr>
              <w:pStyle w:val="12"/>
            </w:pPr>
          </w:p>
        </w:tc>
        <w:tc>
          <w:tcPr>
            <w:tcW w:w="1192" w:type="dxa"/>
          </w:tcPr>
          <w:p w:rsidR="00FD2810" w:rsidRDefault="00FD2810">
            <w:pPr>
              <w:pStyle w:val="12"/>
            </w:pPr>
          </w:p>
        </w:tc>
      </w:tr>
      <w:tr w:rsidR="00FD2810">
        <w:trPr>
          <w:cantSplit/>
          <w:trHeight w:val="360"/>
        </w:trPr>
        <w:tc>
          <w:tcPr>
            <w:tcW w:w="699" w:type="dxa"/>
          </w:tcPr>
          <w:p w:rsidR="00FD2810" w:rsidRDefault="00FD2810">
            <w:pPr>
              <w:pStyle w:val="12"/>
            </w:pPr>
          </w:p>
        </w:tc>
        <w:tc>
          <w:tcPr>
            <w:tcW w:w="1281" w:type="dxa"/>
          </w:tcPr>
          <w:p w:rsidR="00FD2810" w:rsidRDefault="00FD2810">
            <w:pPr>
              <w:pStyle w:val="12"/>
            </w:pPr>
          </w:p>
        </w:tc>
        <w:tc>
          <w:tcPr>
            <w:tcW w:w="1281" w:type="dxa"/>
          </w:tcPr>
          <w:p w:rsidR="00FD2810" w:rsidRDefault="00FD2810">
            <w:pPr>
              <w:pStyle w:val="12"/>
            </w:pPr>
          </w:p>
        </w:tc>
        <w:tc>
          <w:tcPr>
            <w:tcW w:w="3827" w:type="dxa"/>
          </w:tcPr>
          <w:p w:rsidR="00FD2810" w:rsidRDefault="00FD2810">
            <w:pPr>
              <w:pStyle w:val="12"/>
            </w:pPr>
          </w:p>
        </w:tc>
        <w:tc>
          <w:tcPr>
            <w:tcW w:w="1192" w:type="dxa"/>
          </w:tcPr>
          <w:p w:rsidR="00FD2810" w:rsidRDefault="00FD2810">
            <w:pPr>
              <w:pStyle w:val="12"/>
            </w:pPr>
          </w:p>
        </w:tc>
      </w:tr>
    </w:tbl>
    <w:p w:rsidR="00AB6B64" w:rsidRDefault="00EE6EFB">
      <w:pPr>
        <w:jc w:val="center"/>
        <w:rPr>
          <w:b/>
          <w:sz w:val="36"/>
          <w:szCs w:val="36"/>
        </w:rPr>
      </w:pPr>
      <w:r>
        <w:br w:type="page"/>
      </w:r>
      <w:bookmarkStart w:id="4" w:name="_Toc529543851"/>
      <w:bookmarkStart w:id="5" w:name="_Toc19714006"/>
      <w:bookmarkStart w:id="6" w:name="_Toc166408294"/>
      <w:r>
        <w:rPr>
          <w:rFonts w:hint="eastAsia"/>
          <w:b/>
          <w:sz w:val="36"/>
          <w:szCs w:val="36"/>
        </w:rPr>
        <w:lastRenderedPageBreak/>
        <w:t>目录</w:t>
      </w:r>
      <w:bookmarkEnd w:id="4"/>
      <w:bookmarkEnd w:id="5"/>
      <w:bookmarkEnd w:id="6"/>
    </w:p>
    <w:p w:rsidR="00AB6B64" w:rsidRDefault="00EE6EFB">
      <w:pPr>
        <w:pStyle w:val="10"/>
        <w:tabs>
          <w:tab w:val="right" w:leader="dot" w:pos="8312"/>
        </w:tabs>
      </w:pPr>
      <w:r>
        <w:fldChar w:fldCharType="begin"/>
      </w:r>
      <w:r>
        <w:instrText xml:space="preserve"> TOC \o "1-3" \h \z </w:instrText>
      </w:r>
      <w:r>
        <w:fldChar w:fldCharType="separate"/>
      </w:r>
      <w:hyperlink w:anchor="_Toc7204" w:history="1">
        <w:r>
          <w:rPr>
            <w:rFonts w:ascii="微软雅黑" w:eastAsia="微软雅黑" w:hAnsi="微软雅黑" w:cs="微软雅黑" w:hint="eastAsia"/>
          </w:rPr>
          <w:t>1. 引言</w:t>
        </w:r>
        <w:r>
          <w:tab/>
        </w:r>
        <w:r w:rsidR="00412617">
          <w:fldChar w:fldCharType="begin"/>
        </w:r>
        <w:r w:rsidR="00412617">
          <w:instrText xml:space="preserve"> PAGEREF _Toc7204 </w:instrText>
        </w:r>
        <w:r w:rsidR="00412617">
          <w:fldChar w:fldCharType="separate"/>
        </w:r>
        <w:r>
          <w:t>4</w:t>
        </w:r>
        <w:r w:rsidR="00412617">
          <w:fldChar w:fldCharType="end"/>
        </w:r>
      </w:hyperlink>
    </w:p>
    <w:p w:rsidR="00AB6B64" w:rsidRDefault="00412617">
      <w:pPr>
        <w:pStyle w:val="30"/>
        <w:tabs>
          <w:tab w:val="right" w:leader="dot" w:pos="8312"/>
        </w:tabs>
      </w:pPr>
      <w:hyperlink w:anchor="_Toc10363" w:history="1">
        <w:r w:rsidR="00EE6EFB">
          <w:rPr>
            <w:rFonts w:eastAsia="黑体"/>
            <w:szCs w:val="18"/>
          </w:rPr>
          <w:t xml:space="preserve">1.1 </w:t>
        </w:r>
        <w:r w:rsidR="00EE6EFB">
          <w:rPr>
            <w:rFonts w:eastAsia="黑体"/>
            <w:szCs w:val="18"/>
          </w:rPr>
          <w:t>编写目的</w:t>
        </w:r>
        <w:r w:rsidR="00EE6EFB">
          <w:tab/>
        </w:r>
        <w:r>
          <w:fldChar w:fldCharType="begin"/>
        </w:r>
        <w:r>
          <w:instrText xml:space="preserve"> PAGEREF _Toc10363 </w:instrText>
        </w:r>
        <w:r>
          <w:fldChar w:fldCharType="separate"/>
        </w:r>
        <w:r w:rsidR="00EE6EFB">
          <w:t>4</w:t>
        </w:r>
        <w:r>
          <w:fldChar w:fldCharType="end"/>
        </w:r>
      </w:hyperlink>
    </w:p>
    <w:p w:rsidR="00AB6B64" w:rsidRDefault="00412617">
      <w:pPr>
        <w:pStyle w:val="30"/>
        <w:tabs>
          <w:tab w:val="right" w:leader="dot" w:pos="8312"/>
        </w:tabs>
      </w:pPr>
      <w:hyperlink w:anchor="_Toc22095" w:history="1">
        <w:r w:rsidR="00EE6EFB">
          <w:rPr>
            <w:rFonts w:eastAsia="黑体" w:hint="eastAsia"/>
            <w:szCs w:val="18"/>
          </w:rPr>
          <w:t xml:space="preserve">1.2 </w:t>
        </w:r>
        <w:r w:rsidR="00EE6EFB">
          <w:rPr>
            <w:rFonts w:eastAsia="黑体" w:hint="eastAsia"/>
            <w:szCs w:val="18"/>
          </w:rPr>
          <w:t>读者对象</w:t>
        </w:r>
        <w:r w:rsidR="00EE6EFB">
          <w:tab/>
        </w:r>
        <w:r>
          <w:fldChar w:fldCharType="begin"/>
        </w:r>
        <w:r>
          <w:instrText xml:space="preserve"> PAGEREF _Toc22095 </w:instrText>
        </w:r>
        <w:r>
          <w:fldChar w:fldCharType="separate"/>
        </w:r>
        <w:r w:rsidR="00EE6EFB">
          <w:t>4</w:t>
        </w:r>
        <w:r>
          <w:fldChar w:fldCharType="end"/>
        </w:r>
      </w:hyperlink>
    </w:p>
    <w:p w:rsidR="00AB6B64" w:rsidRDefault="00412617">
      <w:pPr>
        <w:pStyle w:val="30"/>
        <w:tabs>
          <w:tab w:val="right" w:leader="dot" w:pos="8312"/>
        </w:tabs>
      </w:pPr>
      <w:hyperlink w:anchor="_Toc24762" w:history="1">
        <w:r w:rsidR="00EE6EFB">
          <w:rPr>
            <w:rFonts w:eastAsia="黑体"/>
            <w:szCs w:val="18"/>
          </w:rPr>
          <w:t>1.</w:t>
        </w:r>
        <w:r w:rsidR="00EE6EFB">
          <w:rPr>
            <w:rFonts w:eastAsia="黑体" w:hint="eastAsia"/>
            <w:szCs w:val="18"/>
          </w:rPr>
          <w:t>3</w:t>
        </w:r>
        <w:r w:rsidR="00EE6EFB">
          <w:rPr>
            <w:rFonts w:eastAsia="黑体"/>
            <w:szCs w:val="18"/>
          </w:rPr>
          <w:t xml:space="preserve"> </w:t>
        </w:r>
        <w:r w:rsidR="00EE6EFB">
          <w:rPr>
            <w:rFonts w:eastAsia="黑体" w:hint="eastAsia"/>
            <w:szCs w:val="18"/>
          </w:rPr>
          <w:t>软件项目概述</w:t>
        </w:r>
        <w:r w:rsidR="00EE6EFB">
          <w:tab/>
        </w:r>
        <w:r>
          <w:fldChar w:fldCharType="begin"/>
        </w:r>
        <w:r>
          <w:instrText xml:space="preserve"> PAGEREF _Toc24762 </w:instrText>
        </w:r>
        <w:r>
          <w:fldChar w:fldCharType="separate"/>
        </w:r>
        <w:r w:rsidR="00EE6EFB">
          <w:t>4</w:t>
        </w:r>
        <w:r>
          <w:fldChar w:fldCharType="end"/>
        </w:r>
      </w:hyperlink>
    </w:p>
    <w:p w:rsidR="00AB6B64" w:rsidRDefault="00412617">
      <w:pPr>
        <w:pStyle w:val="30"/>
        <w:tabs>
          <w:tab w:val="right" w:leader="dot" w:pos="8312"/>
        </w:tabs>
      </w:pPr>
      <w:hyperlink w:anchor="_Toc8309" w:history="1">
        <w:r w:rsidR="00EE6EFB">
          <w:rPr>
            <w:rFonts w:eastAsia="黑体"/>
            <w:szCs w:val="18"/>
          </w:rPr>
          <w:t>1.</w:t>
        </w:r>
        <w:r w:rsidR="00EE6EFB">
          <w:rPr>
            <w:rFonts w:eastAsia="黑体" w:hint="eastAsia"/>
            <w:szCs w:val="18"/>
          </w:rPr>
          <w:t>4</w:t>
        </w:r>
        <w:r w:rsidR="00EE6EFB">
          <w:rPr>
            <w:rFonts w:eastAsia="黑体"/>
            <w:szCs w:val="18"/>
          </w:rPr>
          <w:t xml:space="preserve"> </w:t>
        </w:r>
        <w:r w:rsidR="00EE6EFB">
          <w:rPr>
            <w:rFonts w:eastAsia="黑体" w:hint="eastAsia"/>
            <w:szCs w:val="18"/>
          </w:rPr>
          <w:t>文档概述</w:t>
        </w:r>
        <w:r w:rsidR="00EE6EFB">
          <w:tab/>
        </w:r>
        <w:r>
          <w:fldChar w:fldCharType="begin"/>
        </w:r>
        <w:r>
          <w:instrText xml:space="preserve"> PAGEREF _Toc8309 </w:instrText>
        </w:r>
        <w:r>
          <w:fldChar w:fldCharType="separate"/>
        </w:r>
        <w:r w:rsidR="00EE6EFB">
          <w:t>4</w:t>
        </w:r>
        <w:r>
          <w:fldChar w:fldCharType="end"/>
        </w:r>
      </w:hyperlink>
    </w:p>
    <w:p w:rsidR="00AB6B64" w:rsidRDefault="00412617">
      <w:pPr>
        <w:pStyle w:val="30"/>
        <w:tabs>
          <w:tab w:val="right" w:leader="dot" w:pos="8312"/>
        </w:tabs>
      </w:pPr>
      <w:hyperlink w:anchor="_Toc13378" w:history="1">
        <w:r w:rsidR="00EE6EFB">
          <w:rPr>
            <w:rFonts w:eastAsia="黑体"/>
            <w:szCs w:val="18"/>
          </w:rPr>
          <w:t xml:space="preserve">1.5 </w:t>
        </w:r>
        <w:r w:rsidR="00EE6EFB">
          <w:rPr>
            <w:rFonts w:eastAsia="黑体" w:hint="eastAsia"/>
            <w:szCs w:val="18"/>
          </w:rPr>
          <w:t>定义</w:t>
        </w:r>
        <w:r w:rsidR="00EE6EFB">
          <w:tab/>
        </w:r>
        <w:r>
          <w:fldChar w:fldCharType="begin"/>
        </w:r>
        <w:r>
          <w:instrText xml:space="preserve"> PAGEREF _Toc13378 </w:instrText>
        </w:r>
        <w:r>
          <w:fldChar w:fldCharType="separate"/>
        </w:r>
        <w:r w:rsidR="00EE6EFB">
          <w:t>4</w:t>
        </w:r>
        <w:r>
          <w:fldChar w:fldCharType="end"/>
        </w:r>
      </w:hyperlink>
    </w:p>
    <w:p w:rsidR="00AB6B64" w:rsidRDefault="00412617">
      <w:pPr>
        <w:pStyle w:val="30"/>
        <w:tabs>
          <w:tab w:val="right" w:leader="dot" w:pos="8312"/>
        </w:tabs>
      </w:pPr>
      <w:hyperlink w:anchor="_Toc28689" w:history="1">
        <w:r w:rsidR="00EE6EFB">
          <w:rPr>
            <w:rFonts w:eastAsia="黑体"/>
            <w:szCs w:val="18"/>
          </w:rPr>
          <w:t xml:space="preserve">1.6 </w:t>
        </w:r>
        <w:r w:rsidR="00EE6EFB">
          <w:rPr>
            <w:rFonts w:eastAsia="黑体" w:hint="eastAsia"/>
            <w:szCs w:val="18"/>
          </w:rPr>
          <w:t>参考资料</w:t>
        </w:r>
        <w:r w:rsidR="00EE6EFB">
          <w:tab/>
        </w:r>
        <w:r>
          <w:fldChar w:fldCharType="begin"/>
        </w:r>
        <w:r>
          <w:instrText xml:space="preserve"> PAGEREF _Toc28689 </w:instrText>
        </w:r>
        <w:r>
          <w:fldChar w:fldCharType="separate"/>
        </w:r>
        <w:r w:rsidR="00EE6EFB">
          <w:t>4</w:t>
        </w:r>
        <w:r>
          <w:fldChar w:fldCharType="end"/>
        </w:r>
      </w:hyperlink>
    </w:p>
    <w:p w:rsidR="00AB6B64" w:rsidRDefault="00412617">
      <w:pPr>
        <w:pStyle w:val="10"/>
        <w:tabs>
          <w:tab w:val="right" w:leader="dot" w:pos="8312"/>
        </w:tabs>
      </w:pPr>
      <w:hyperlink w:anchor="_Toc18036" w:history="1">
        <w:r w:rsidR="00EE6EFB">
          <w:rPr>
            <w:rFonts w:ascii="微软雅黑" w:eastAsia="微软雅黑" w:hAnsi="微软雅黑" w:cs="微软雅黑" w:hint="eastAsia"/>
          </w:rPr>
          <w:t>2. 软件的一般性描述</w:t>
        </w:r>
        <w:r w:rsidR="00EE6EFB">
          <w:tab/>
        </w:r>
        <w:r>
          <w:fldChar w:fldCharType="begin"/>
        </w:r>
        <w:r>
          <w:instrText xml:space="preserve"> PAGEREF _Toc18036 </w:instrText>
        </w:r>
        <w:r>
          <w:fldChar w:fldCharType="separate"/>
        </w:r>
        <w:r w:rsidR="00EE6EFB">
          <w:t>5</w:t>
        </w:r>
        <w:r>
          <w:fldChar w:fldCharType="end"/>
        </w:r>
      </w:hyperlink>
    </w:p>
    <w:p w:rsidR="00AB6B64" w:rsidRDefault="00412617">
      <w:pPr>
        <w:pStyle w:val="30"/>
        <w:tabs>
          <w:tab w:val="right" w:leader="dot" w:pos="8312"/>
        </w:tabs>
      </w:pPr>
      <w:hyperlink w:anchor="_Toc6023" w:history="1">
        <w:r w:rsidR="00EE6EFB">
          <w:rPr>
            <w:rFonts w:eastAsia="黑体" w:hint="eastAsia"/>
            <w:szCs w:val="18"/>
          </w:rPr>
          <w:t>2.1</w:t>
        </w:r>
        <w:r w:rsidR="00EE6EFB">
          <w:rPr>
            <w:rFonts w:eastAsia="黑体" w:hint="eastAsia"/>
            <w:szCs w:val="18"/>
          </w:rPr>
          <w:t>软件产品与其环境之间的关系</w:t>
        </w:r>
        <w:r w:rsidR="00EE6EFB">
          <w:tab/>
        </w:r>
        <w:r>
          <w:fldChar w:fldCharType="begin"/>
        </w:r>
        <w:r>
          <w:instrText xml:space="preserve"> PAGEREF _Toc6023 </w:instrText>
        </w:r>
        <w:r>
          <w:fldChar w:fldCharType="separate"/>
        </w:r>
        <w:r w:rsidR="00EE6EFB">
          <w:t>5</w:t>
        </w:r>
        <w:r>
          <w:fldChar w:fldCharType="end"/>
        </w:r>
      </w:hyperlink>
    </w:p>
    <w:p w:rsidR="00AB6B64" w:rsidRDefault="00412617">
      <w:pPr>
        <w:pStyle w:val="30"/>
        <w:tabs>
          <w:tab w:val="right" w:leader="dot" w:pos="8312"/>
        </w:tabs>
      </w:pPr>
      <w:hyperlink w:anchor="_Toc4740" w:history="1">
        <w:r w:rsidR="00EE6EFB">
          <w:rPr>
            <w:rFonts w:eastAsia="黑体" w:hint="eastAsia"/>
            <w:szCs w:val="18"/>
          </w:rPr>
          <w:t>2.2</w:t>
        </w:r>
        <w:r w:rsidR="00EE6EFB">
          <w:rPr>
            <w:rFonts w:eastAsia="黑体" w:hint="eastAsia"/>
            <w:szCs w:val="18"/>
          </w:rPr>
          <w:t>限制与约束</w:t>
        </w:r>
        <w:r w:rsidR="00EE6EFB">
          <w:tab/>
        </w:r>
        <w:r>
          <w:fldChar w:fldCharType="begin"/>
        </w:r>
        <w:r>
          <w:instrText xml:space="preserve"> PAGEREF _Toc4740 </w:instrText>
        </w:r>
        <w:r>
          <w:fldChar w:fldCharType="separate"/>
        </w:r>
        <w:r w:rsidR="00EE6EFB">
          <w:t>5</w:t>
        </w:r>
        <w:r>
          <w:fldChar w:fldCharType="end"/>
        </w:r>
      </w:hyperlink>
    </w:p>
    <w:p w:rsidR="00AB6B64" w:rsidRDefault="00412617">
      <w:pPr>
        <w:pStyle w:val="30"/>
        <w:tabs>
          <w:tab w:val="right" w:leader="dot" w:pos="8312"/>
        </w:tabs>
      </w:pPr>
      <w:hyperlink w:anchor="_Toc22044" w:history="1">
        <w:r w:rsidR="00EE6EFB">
          <w:rPr>
            <w:rFonts w:eastAsia="黑体" w:hint="eastAsia"/>
            <w:szCs w:val="18"/>
          </w:rPr>
          <w:t>2.3</w:t>
        </w:r>
        <w:r w:rsidR="00EE6EFB">
          <w:rPr>
            <w:rFonts w:eastAsia="黑体" w:hint="eastAsia"/>
            <w:szCs w:val="18"/>
          </w:rPr>
          <w:t>假设与前提条件</w:t>
        </w:r>
        <w:r w:rsidR="00EE6EFB">
          <w:tab/>
        </w:r>
        <w:r>
          <w:fldChar w:fldCharType="begin"/>
        </w:r>
        <w:r>
          <w:instrText xml:space="preserve"> PAGEREF _Toc22044 </w:instrText>
        </w:r>
        <w:r>
          <w:fldChar w:fldCharType="separate"/>
        </w:r>
        <w:r w:rsidR="00EE6EFB">
          <w:t>5</w:t>
        </w:r>
        <w:r>
          <w:fldChar w:fldCharType="end"/>
        </w:r>
      </w:hyperlink>
    </w:p>
    <w:p w:rsidR="00AB6B64" w:rsidRDefault="00412617">
      <w:pPr>
        <w:pStyle w:val="10"/>
        <w:tabs>
          <w:tab w:val="right" w:leader="dot" w:pos="8312"/>
        </w:tabs>
      </w:pPr>
      <w:hyperlink w:anchor="_Toc12315" w:history="1">
        <w:r w:rsidR="00EE6EFB">
          <w:rPr>
            <w:rFonts w:ascii="微软雅黑" w:eastAsia="微软雅黑" w:hAnsi="微软雅黑" w:cs="微软雅黑" w:hint="eastAsia"/>
          </w:rPr>
          <w:t>3. 软件功能需求描述</w:t>
        </w:r>
        <w:r w:rsidR="00EE6EFB">
          <w:tab/>
        </w:r>
        <w:r>
          <w:fldChar w:fldCharType="begin"/>
        </w:r>
        <w:r>
          <w:instrText xml:space="preserve"> PAGEREF _Toc12315 </w:instrText>
        </w:r>
        <w:r>
          <w:fldChar w:fldCharType="separate"/>
        </w:r>
        <w:r w:rsidR="00EE6EFB">
          <w:t>5</w:t>
        </w:r>
        <w:r>
          <w:fldChar w:fldCharType="end"/>
        </w:r>
      </w:hyperlink>
    </w:p>
    <w:p w:rsidR="00AB6B64" w:rsidRDefault="00412617">
      <w:pPr>
        <w:pStyle w:val="30"/>
        <w:tabs>
          <w:tab w:val="right" w:leader="dot" w:pos="8312"/>
        </w:tabs>
      </w:pPr>
      <w:hyperlink w:anchor="_Toc11386" w:history="1">
        <w:r w:rsidR="00EE6EFB">
          <w:rPr>
            <w:rFonts w:eastAsia="黑体" w:hint="eastAsia"/>
            <w:szCs w:val="18"/>
          </w:rPr>
          <w:t xml:space="preserve">3.1 </w:t>
        </w:r>
        <w:r w:rsidR="00EE6EFB">
          <w:rPr>
            <w:rFonts w:eastAsia="黑体"/>
            <w:szCs w:val="18"/>
          </w:rPr>
          <w:t>软件功能概述</w:t>
        </w:r>
        <w:r w:rsidR="00EE6EFB">
          <w:tab/>
        </w:r>
        <w:r>
          <w:fldChar w:fldCharType="begin"/>
        </w:r>
        <w:r>
          <w:instrText xml:space="preserve"> PAGEREF _Toc11386 </w:instrText>
        </w:r>
        <w:r>
          <w:fldChar w:fldCharType="separate"/>
        </w:r>
        <w:r w:rsidR="00EE6EFB">
          <w:t>5</w:t>
        </w:r>
        <w:r>
          <w:fldChar w:fldCharType="end"/>
        </w:r>
      </w:hyperlink>
    </w:p>
    <w:p w:rsidR="00AB6B64" w:rsidRDefault="00412617">
      <w:pPr>
        <w:pStyle w:val="30"/>
        <w:tabs>
          <w:tab w:val="right" w:leader="dot" w:pos="8312"/>
        </w:tabs>
      </w:pPr>
      <w:hyperlink w:anchor="_Toc28214" w:history="1">
        <w:r w:rsidR="00EE6EFB">
          <w:rPr>
            <w:rFonts w:eastAsia="黑体" w:hint="eastAsia"/>
            <w:szCs w:val="18"/>
          </w:rPr>
          <w:t xml:space="preserve">3.2 </w:t>
        </w:r>
        <w:r w:rsidR="00EE6EFB">
          <w:rPr>
            <w:rFonts w:eastAsia="黑体"/>
            <w:szCs w:val="18"/>
          </w:rPr>
          <w:t>软件需求的用例模型</w:t>
        </w:r>
        <w:r w:rsidR="00EE6EFB">
          <w:tab/>
        </w:r>
        <w:r>
          <w:fldChar w:fldCharType="begin"/>
        </w:r>
        <w:r>
          <w:instrText xml:space="preserve"> PAGEREF _Toc28214 </w:instrText>
        </w:r>
        <w:r>
          <w:fldChar w:fldCharType="separate"/>
        </w:r>
        <w:r w:rsidR="00EE6EFB">
          <w:t>5</w:t>
        </w:r>
        <w:r>
          <w:fldChar w:fldCharType="end"/>
        </w:r>
      </w:hyperlink>
    </w:p>
    <w:p w:rsidR="00AB6B64" w:rsidRDefault="00412617">
      <w:pPr>
        <w:pStyle w:val="30"/>
        <w:tabs>
          <w:tab w:val="right" w:leader="dot" w:pos="8312"/>
        </w:tabs>
      </w:pPr>
      <w:hyperlink w:anchor="_Toc17062" w:history="1">
        <w:r w:rsidR="00EE6EFB">
          <w:rPr>
            <w:rFonts w:eastAsia="黑体" w:hint="eastAsia"/>
            <w:szCs w:val="18"/>
          </w:rPr>
          <w:t xml:space="preserve">3.3 </w:t>
        </w:r>
        <w:r w:rsidR="00EE6EFB">
          <w:rPr>
            <w:rFonts w:eastAsia="黑体"/>
            <w:szCs w:val="18"/>
          </w:rPr>
          <w:t>软件需求的分析模型</w:t>
        </w:r>
        <w:r w:rsidR="00EE6EFB">
          <w:tab/>
        </w:r>
        <w:r>
          <w:fldChar w:fldCharType="begin"/>
        </w:r>
        <w:r>
          <w:instrText xml:space="preserve"> PAGEREF _Toc17062 </w:instrText>
        </w:r>
        <w:r>
          <w:fldChar w:fldCharType="separate"/>
        </w:r>
        <w:r w:rsidR="00EE6EFB">
          <w:t>5</w:t>
        </w:r>
        <w:r>
          <w:fldChar w:fldCharType="end"/>
        </w:r>
      </w:hyperlink>
    </w:p>
    <w:p w:rsidR="00AB6B64" w:rsidRDefault="00412617">
      <w:pPr>
        <w:pStyle w:val="10"/>
        <w:tabs>
          <w:tab w:val="right" w:leader="dot" w:pos="8312"/>
        </w:tabs>
      </w:pPr>
      <w:hyperlink w:anchor="_Toc32221" w:history="1">
        <w:r w:rsidR="00EE6EFB">
          <w:rPr>
            <w:rFonts w:ascii="微软雅黑" w:eastAsia="微软雅黑" w:hAnsi="微软雅黑" w:cs="微软雅黑" w:hint="eastAsia"/>
          </w:rPr>
          <w:t>4. 其它软件需求描述</w:t>
        </w:r>
        <w:r w:rsidR="00EE6EFB">
          <w:tab/>
        </w:r>
        <w:r>
          <w:fldChar w:fldCharType="begin"/>
        </w:r>
        <w:r>
          <w:instrText xml:space="preserve"> PAGEREF _Toc32221 </w:instrText>
        </w:r>
        <w:r>
          <w:fldChar w:fldCharType="separate"/>
        </w:r>
        <w:r w:rsidR="00EE6EFB">
          <w:t>5</w:t>
        </w:r>
        <w:r>
          <w:fldChar w:fldCharType="end"/>
        </w:r>
      </w:hyperlink>
    </w:p>
    <w:p w:rsidR="00AB6B64" w:rsidRDefault="00412617">
      <w:pPr>
        <w:pStyle w:val="30"/>
        <w:tabs>
          <w:tab w:val="right" w:leader="dot" w:pos="8312"/>
        </w:tabs>
      </w:pPr>
      <w:hyperlink w:anchor="_Toc21071" w:history="1">
        <w:r w:rsidR="00EE6EFB">
          <w:rPr>
            <w:rFonts w:eastAsia="黑体" w:hint="eastAsia"/>
            <w:szCs w:val="18"/>
          </w:rPr>
          <w:t xml:space="preserve">4.1 </w:t>
        </w:r>
        <w:r w:rsidR="00EE6EFB">
          <w:rPr>
            <w:rFonts w:eastAsia="黑体" w:hint="eastAsia"/>
            <w:szCs w:val="18"/>
          </w:rPr>
          <w:t>性能要求</w:t>
        </w:r>
        <w:r w:rsidR="00EE6EFB">
          <w:tab/>
        </w:r>
        <w:r>
          <w:fldChar w:fldCharType="begin"/>
        </w:r>
        <w:r>
          <w:instrText xml:space="preserve"> PAGEREF _Toc21071 </w:instrText>
        </w:r>
        <w:r>
          <w:fldChar w:fldCharType="separate"/>
        </w:r>
        <w:r w:rsidR="00EE6EFB">
          <w:t>5</w:t>
        </w:r>
        <w:r>
          <w:fldChar w:fldCharType="end"/>
        </w:r>
      </w:hyperlink>
    </w:p>
    <w:p w:rsidR="00AB6B64" w:rsidRDefault="00412617">
      <w:pPr>
        <w:pStyle w:val="30"/>
        <w:tabs>
          <w:tab w:val="right" w:leader="dot" w:pos="8312"/>
        </w:tabs>
      </w:pPr>
      <w:hyperlink w:anchor="_Toc29604" w:history="1">
        <w:r w:rsidR="00EE6EFB">
          <w:rPr>
            <w:rFonts w:eastAsia="黑体" w:hint="eastAsia"/>
            <w:szCs w:val="18"/>
          </w:rPr>
          <w:t xml:space="preserve">4.2 </w:t>
        </w:r>
        <w:r w:rsidR="00EE6EFB">
          <w:rPr>
            <w:rFonts w:eastAsia="黑体" w:hint="eastAsia"/>
            <w:szCs w:val="18"/>
          </w:rPr>
          <w:t>设计约束</w:t>
        </w:r>
        <w:r w:rsidR="00EE6EFB">
          <w:tab/>
        </w:r>
        <w:r>
          <w:fldChar w:fldCharType="begin"/>
        </w:r>
        <w:r>
          <w:instrText xml:space="preserve"> PAGEREF _Toc29604 </w:instrText>
        </w:r>
        <w:r>
          <w:fldChar w:fldCharType="separate"/>
        </w:r>
        <w:r w:rsidR="00EE6EFB">
          <w:t>6</w:t>
        </w:r>
        <w:r>
          <w:fldChar w:fldCharType="end"/>
        </w:r>
      </w:hyperlink>
    </w:p>
    <w:p w:rsidR="00AB6B64" w:rsidRDefault="00412617">
      <w:pPr>
        <w:pStyle w:val="30"/>
        <w:tabs>
          <w:tab w:val="right" w:leader="dot" w:pos="8312"/>
        </w:tabs>
      </w:pPr>
      <w:hyperlink w:anchor="_Toc24793" w:history="1">
        <w:r w:rsidR="00EE6EFB">
          <w:rPr>
            <w:rFonts w:eastAsia="黑体" w:hint="eastAsia"/>
            <w:szCs w:val="18"/>
          </w:rPr>
          <w:t xml:space="preserve">4.3 </w:t>
        </w:r>
        <w:r w:rsidR="00EE6EFB">
          <w:rPr>
            <w:rFonts w:eastAsia="黑体" w:hint="eastAsia"/>
            <w:szCs w:val="18"/>
          </w:rPr>
          <w:t>界面要求</w:t>
        </w:r>
        <w:r w:rsidR="00EE6EFB">
          <w:tab/>
        </w:r>
        <w:r>
          <w:fldChar w:fldCharType="begin"/>
        </w:r>
        <w:r>
          <w:instrText xml:space="preserve"> PAGEREF _Toc24793 </w:instrText>
        </w:r>
        <w:r>
          <w:fldChar w:fldCharType="separate"/>
        </w:r>
        <w:r w:rsidR="00EE6EFB">
          <w:t>6</w:t>
        </w:r>
        <w:r>
          <w:fldChar w:fldCharType="end"/>
        </w:r>
      </w:hyperlink>
    </w:p>
    <w:p w:rsidR="00AB6B64" w:rsidRDefault="00412617">
      <w:pPr>
        <w:pStyle w:val="30"/>
        <w:tabs>
          <w:tab w:val="right" w:leader="dot" w:pos="8312"/>
        </w:tabs>
      </w:pPr>
      <w:hyperlink w:anchor="_Toc24079" w:history="1">
        <w:r w:rsidR="00EE6EFB">
          <w:rPr>
            <w:rFonts w:eastAsia="黑体" w:hint="eastAsia"/>
            <w:szCs w:val="18"/>
          </w:rPr>
          <w:t xml:space="preserve">4.4 </w:t>
        </w:r>
        <w:r w:rsidR="00EE6EFB">
          <w:rPr>
            <w:rFonts w:eastAsia="黑体" w:hint="eastAsia"/>
            <w:szCs w:val="18"/>
          </w:rPr>
          <w:t>进度要求</w:t>
        </w:r>
        <w:r w:rsidR="00EE6EFB">
          <w:tab/>
        </w:r>
        <w:r>
          <w:fldChar w:fldCharType="begin"/>
        </w:r>
        <w:r>
          <w:instrText xml:space="preserve"> PAGEREF _Toc24079 </w:instrText>
        </w:r>
        <w:r>
          <w:fldChar w:fldCharType="separate"/>
        </w:r>
        <w:r w:rsidR="00EE6EFB">
          <w:t>6</w:t>
        </w:r>
        <w:r>
          <w:fldChar w:fldCharType="end"/>
        </w:r>
      </w:hyperlink>
    </w:p>
    <w:p w:rsidR="00AB6B64" w:rsidRDefault="00412617">
      <w:pPr>
        <w:pStyle w:val="30"/>
        <w:tabs>
          <w:tab w:val="right" w:leader="dot" w:pos="8312"/>
        </w:tabs>
      </w:pPr>
      <w:hyperlink w:anchor="_Toc11933" w:history="1">
        <w:r w:rsidR="00EE6EFB">
          <w:rPr>
            <w:rFonts w:eastAsia="黑体" w:hint="eastAsia"/>
            <w:szCs w:val="18"/>
          </w:rPr>
          <w:t xml:space="preserve">4.5 </w:t>
        </w:r>
        <w:r w:rsidR="00EE6EFB">
          <w:rPr>
            <w:rFonts w:eastAsia="黑体" w:hint="eastAsia"/>
            <w:szCs w:val="18"/>
          </w:rPr>
          <w:t>交付要求</w:t>
        </w:r>
        <w:r w:rsidR="00EE6EFB">
          <w:tab/>
        </w:r>
        <w:r>
          <w:fldChar w:fldCharType="begin"/>
        </w:r>
        <w:r>
          <w:instrText xml:space="preserve"> PAGEREF _Toc11933 </w:instrText>
        </w:r>
        <w:r>
          <w:fldChar w:fldCharType="separate"/>
        </w:r>
        <w:r w:rsidR="00EE6EFB">
          <w:t>6</w:t>
        </w:r>
        <w:r>
          <w:fldChar w:fldCharType="end"/>
        </w:r>
      </w:hyperlink>
    </w:p>
    <w:p w:rsidR="00AB6B64" w:rsidRDefault="00412617">
      <w:pPr>
        <w:pStyle w:val="30"/>
        <w:tabs>
          <w:tab w:val="right" w:leader="dot" w:pos="8312"/>
        </w:tabs>
      </w:pPr>
      <w:hyperlink w:anchor="_Toc24664" w:history="1">
        <w:r w:rsidR="00EE6EFB">
          <w:rPr>
            <w:rFonts w:eastAsia="黑体" w:hint="eastAsia"/>
            <w:szCs w:val="18"/>
          </w:rPr>
          <w:t xml:space="preserve">4.6 </w:t>
        </w:r>
        <w:r w:rsidR="00EE6EFB">
          <w:rPr>
            <w:rFonts w:eastAsia="黑体" w:hint="eastAsia"/>
            <w:szCs w:val="18"/>
          </w:rPr>
          <w:t>验收要求</w:t>
        </w:r>
        <w:r w:rsidR="00EE6EFB">
          <w:tab/>
        </w:r>
        <w:r>
          <w:fldChar w:fldCharType="begin"/>
        </w:r>
        <w:r>
          <w:instrText xml:space="preserve"> PAGEREF _Toc24664 </w:instrText>
        </w:r>
        <w:r>
          <w:fldChar w:fldCharType="separate"/>
        </w:r>
        <w:r w:rsidR="00EE6EFB">
          <w:t>6</w:t>
        </w:r>
        <w:r>
          <w:fldChar w:fldCharType="end"/>
        </w:r>
      </w:hyperlink>
    </w:p>
    <w:p w:rsidR="00AB6B64" w:rsidRDefault="00412617">
      <w:pPr>
        <w:pStyle w:val="10"/>
        <w:tabs>
          <w:tab w:val="right" w:leader="dot" w:pos="8312"/>
        </w:tabs>
      </w:pPr>
      <w:hyperlink w:anchor="_Toc11559" w:history="1">
        <w:r w:rsidR="00EE6EFB">
          <w:rPr>
            <w:rFonts w:ascii="微软雅黑" w:eastAsia="微软雅黑" w:hAnsi="微软雅黑" w:cs="微软雅黑" w:hint="eastAsia"/>
          </w:rPr>
          <w:t>5. 软件原型</w:t>
        </w:r>
        <w:r w:rsidR="00EE6EFB">
          <w:tab/>
        </w:r>
        <w:r>
          <w:fldChar w:fldCharType="begin"/>
        </w:r>
        <w:r>
          <w:instrText xml:space="preserve"> PAGEREF _Toc11559 </w:instrText>
        </w:r>
        <w:r>
          <w:fldChar w:fldCharType="separate"/>
        </w:r>
        <w:r w:rsidR="00EE6EFB">
          <w:t>6</w:t>
        </w:r>
        <w:r>
          <w:fldChar w:fldCharType="end"/>
        </w:r>
      </w:hyperlink>
    </w:p>
    <w:p w:rsidR="00AB6B64" w:rsidRDefault="00EE6EFB">
      <w:r>
        <w:fldChar w:fldCharType="end"/>
      </w:r>
    </w:p>
    <w:p w:rsidR="00AB6B64" w:rsidRDefault="00EE6EFB">
      <w:pPr>
        <w:pStyle w:val="1"/>
        <w:rPr>
          <w:rFonts w:ascii="Times New Roman" w:eastAsia="黑体" w:hAnsi="Times New Roman"/>
        </w:rPr>
      </w:pPr>
      <w:r>
        <w:br w:type="page"/>
      </w:r>
      <w:bookmarkStart w:id="7" w:name="_Toc485198808"/>
      <w:bookmarkStart w:id="8" w:name="_Toc485199128"/>
      <w:bookmarkStart w:id="9" w:name="_Toc485701851"/>
      <w:bookmarkStart w:id="10" w:name="_Toc485702102"/>
      <w:bookmarkStart w:id="11" w:name="_Toc487944044"/>
      <w:bookmarkStart w:id="12" w:name="_Toc529543852"/>
      <w:bookmarkStart w:id="13" w:name="_Toc7204"/>
      <w:r>
        <w:rPr>
          <w:rStyle w:val="2Char"/>
          <w:rFonts w:ascii="微软雅黑" w:eastAsia="微软雅黑" w:hAnsi="微软雅黑" w:cs="微软雅黑" w:hint="eastAsia"/>
          <w:b/>
          <w:bCs w:val="0"/>
        </w:rPr>
        <w:lastRenderedPageBreak/>
        <w:t>1. 引言</w:t>
      </w:r>
      <w:bookmarkEnd w:id="7"/>
      <w:bookmarkEnd w:id="8"/>
      <w:bookmarkEnd w:id="9"/>
      <w:bookmarkEnd w:id="10"/>
      <w:bookmarkEnd w:id="11"/>
      <w:bookmarkEnd w:id="12"/>
      <w:bookmarkEnd w:id="13"/>
    </w:p>
    <w:p w:rsidR="00AB6B64" w:rsidRDefault="00EE6EFB" w:rsidP="00DF3940">
      <w:pPr>
        <w:pStyle w:val="3"/>
        <w:spacing w:before="120" w:after="120" w:line="360" w:lineRule="auto"/>
        <w:ind w:leftChars="200" w:left="420"/>
        <w:rPr>
          <w:rFonts w:eastAsia="黑体"/>
          <w:sz w:val="28"/>
          <w:szCs w:val="18"/>
        </w:rPr>
      </w:pPr>
      <w:bookmarkStart w:id="14" w:name="_Toc472758527"/>
      <w:bookmarkStart w:id="15" w:name="_Toc485198809"/>
      <w:bookmarkStart w:id="16" w:name="_Toc487944045"/>
      <w:bookmarkStart w:id="17" w:name="_Toc529543853"/>
      <w:bookmarkStart w:id="18" w:name="_Toc10363"/>
      <w:r>
        <w:rPr>
          <w:rFonts w:eastAsia="黑体"/>
          <w:sz w:val="28"/>
          <w:szCs w:val="18"/>
        </w:rPr>
        <w:t xml:space="preserve">1.1 </w:t>
      </w:r>
      <w:r>
        <w:rPr>
          <w:rFonts w:eastAsia="黑体"/>
          <w:sz w:val="28"/>
          <w:szCs w:val="18"/>
        </w:rPr>
        <w:t>编写目的</w:t>
      </w:r>
      <w:bookmarkEnd w:id="14"/>
      <w:bookmarkEnd w:id="15"/>
      <w:bookmarkEnd w:id="16"/>
      <w:bookmarkEnd w:id="17"/>
      <w:bookmarkEnd w:id="18"/>
    </w:p>
    <w:p w:rsidR="0026365D" w:rsidRPr="0026365D" w:rsidRDefault="00EE6EFB" w:rsidP="0026365D">
      <w:pPr>
        <w:pStyle w:val="21"/>
        <w:ind w:left="0" w:firstLine="540"/>
        <w:rPr>
          <w:rFonts w:ascii="楷体" w:eastAsia="楷体" w:hAnsi="楷体" w:cs="楷体"/>
          <w:b/>
          <w:i/>
          <w:color w:val="00B050"/>
          <w:sz w:val="24"/>
        </w:rPr>
      </w:pPr>
      <w:r w:rsidRPr="0026365D">
        <w:rPr>
          <w:rFonts w:ascii="楷体" w:eastAsia="楷体" w:hAnsi="楷体" w:cs="楷体" w:hint="eastAsia"/>
          <w:b/>
          <w:i/>
          <w:color w:val="00B050"/>
          <w:sz w:val="24"/>
        </w:rPr>
        <w:t>&lt;说明本文档的编写目的&gt;</w:t>
      </w:r>
      <w:bookmarkStart w:id="19" w:name="_Toc472758528"/>
      <w:bookmarkStart w:id="20" w:name="_Toc485198810"/>
      <w:bookmarkStart w:id="21" w:name="_Toc487944046"/>
      <w:bookmarkStart w:id="22" w:name="_Toc529543854"/>
      <w:bookmarkStart w:id="23" w:name="_Toc22095"/>
    </w:p>
    <w:p w:rsidR="0026365D" w:rsidRPr="0026365D" w:rsidRDefault="0026365D" w:rsidP="0026365D">
      <w:pPr>
        <w:keepNext/>
        <w:keepLines/>
        <w:widowControl/>
        <w:spacing w:before="120" w:after="120" w:line="360" w:lineRule="auto"/>
        <w:ind w:leftChars="200" w:left="420"/>
        <w:outlineLvl w:val="1"/>
        <w:rPr>
          <w:rFonts w:eastAsia="黑体"/>
          <w:b/>
          <w:bCs/>
          <w:sz w:val="28"/>
          <w:szCs w:val="18"/>
        </w:rPr>
      </w:pPr>
      <w:bookmarkStart w:id="24" w:name="_Toc2032"/>
      <w:r w:rsidRPr="0026365D">
        <w:rPr>
          <w:rFonts w:eastAsia="黑体"/>
          <w:b/>
          <w:bCs/>
          <w:sz w:val="28"/>
          <w:szCs w:val="18"/>
        </w:rPr>
        <w:t xml:space="preserve">1.1 </w:t>
      </w:r>
      <w:r w:rsidRPr="0026365D">
        <w:rPr>
          <w:rFonts w:eastAsia="黑体"/>
          <w:b/>
          <w:bCs/>
          <w:sz w:val="28"/>
          <w:szCs w:val="18"/>
        </w:rPr>
        <w:t>编写目的</w:t>
      </w:r>
      <w:bookmarkEnd w:id="24"/>
    </w:p>
    <w:p w:rsidR="0026365D" w:rsidRPr="0026365D" w:rsidRDefault="0026365D" w:rsidP="0026365D">
      <w:pPr>
        <w:adjustRightInd w:val="0"/>
        <w:spacing w:line="520" w:lineRule="atLeast"/>
        <w:ind w:firstLine="540"/>
        <w:textAlignment w:val="baseline"/>
        <w:rPr>
          <w:rFonts w:ascii="楷体" w:eastAsia="楷体" w:hAnsi="楷体"/>
          <w:kern w:val="0"/>
          <w:sz w:val="24"/>
        </w:rPr>
      </w:pPr>
      <w:r w:rsidRPr="0026365D">
        <w:rPr>
          <w:rFonts w:ascii="楷体" w:eastAsia="楷体" w:hAnsi="楷体" w:hint="eastAsia"/>
          <w:kern w:val="0"/>
          <w:sz w:val="24"/>
        </w:rPr>
        <w:t>1)本文档的目的在于方便用户、分析人员和软件设计人员进行理解和交流。用户通过需求规格说明书在分析阶段即可初步判定目标软件能否满足其原来的期望，但是本文档主要是作为设计人员的软件开发的基本出发点和系统维护人员发现和添加新功能需求的基础，也是维护人员的技术支持文档之一。</w:t>
      </w:r>
    </w:p>
    <w:p w:rsidR="0026365D" w:rsidRPr="0026365D" w:rsidRDefault="0026365D" w:rsidP="0026365D">
      <w:pPr>
        <w:adjustRightInd w:val="0"/>
        <w:spacing w:line="520" w:lineRule="atLeast"/>
        <w:ind w:firstLine="540"/>
        <w:textAlignment w:val="baseline"/>
        <w:rPr>
          <w:rFonts w:ascii="楷体" w:eastAsia="楷体" w:hAnsi="楷体"/>
          <w:kern w:val="0"/>
          <w:sz w:val="24"/>
        </w:rPr>
      </w:pPr>
      <w:r w:rsidRPr="0026365D">
        <w:rPr>
          <w:rFonts w:ascii="楷体" w:eastAsia="楷体" w:hAnsi="楷体" w:hint="eastAsia"/>
          <w:kern w:val="0"/>
          <w:sz w:val="24"/>
        </w:rPr>
        <w:t>2)本文档支持目标系统的确认。软件开发目标是否完成不应由系统测试阶段的人为因素决定，而应根据需求规格说明书中确立的可测试标准决定。</w:t>
      </w:r>
    </w:p>
    <w:p w:rsidR="0026365D" w:rsidRPr="0026365D" w:rsidRDefault="0026365D" w:rsidP="0026365D">
      <w:pPr>
        <w:adjustRightInd w:val="0"/>
        <w:spacing w:line="520" w:lineRule="atLeast"/>
        <w:ind w:firstLine="540"/>
        <w:textAlignment w:val="baseline"/>
        <w:rPr>
          <w:rFonts w:ascii="楷体" w:eastAsia="楷体" w:hAnsi="楷体"/>
          <w:kern w:val="0"/>
          <w:sz w:val="24"/>
        </w:rPr>
      </w:pPr>
      <w:r w:rsidRPr="0026365D">
        <w:rPr>
          <w:rFonts w:ascii="楷体" w:eastAsia="楷体" w:hAnsi="楷体" w:hint="eastAsia"/>
          <w:kern w:val="0"/>
          <w:sz w:val="24"/>
        </w:rPr>
        <w:t>3)本文档控制系统进化过程。在需求分析完成后，如果用户追加需求，那么需求规格说明书将用于确定追加需求是否为新需求。如果是，开发人员必须针对新需求进行需求分析，扩充需求规格说明书，进行软件再设计。</w:t>
      </w:r>
    </w:p>
    <w:p w:rsidR="00AB6B64" w:rsidRPr="00C06097" w:rsidRDefault="00EE6EFB" w:rsidP="00DF3940">
      <w:pPr>
        <w:pStyle w:val="3"/>
        <w:spacing w:before="120" w:after="120" w:line="360" w:lineRule="auto"/>
        <w:ind w:leftChars="200" w:left="420"/>
        <w:rPr>
          <w:rFonts w:eastAsia="黑体"/>
          <w:sz w:val="28"/>
          <w:szCs w:val="18"/>
        </w:rPr>
      </w:pPr>
      <w:r w:rsidRPr="00C06097">
        <w:rPr>
          <w:rFonts w:eastAsia="黑体" w:hint="eastAsia"/>
          <w:sz w:val="28"/>
          <w:szCs w:val="18"/>
        </w:rPr>
        <w:t xml:space="preserve">1.2 </w:t>
      </w:r>
      <w:r w:rsidRPr="00C06097">
        <w:rPr>
          <w:rFonts w:eastAsia="黑体" w:hint="eastAsia"/>
          <w:sz w:val="28"/>
          <w:szCs w:val="18"/>
        </w:rPr>
        <w:t>读者对象</w:t>
      </w:r>
      <w:bookmarkEnd w:id="19"/>
      <w:bookmarkEnd w:id="20"/>
      <w:bookmarkEnd w:id="21"/>
      <w:bookmarkEnd w:id="22"/>
      <w:bookmarkEnd w:id="23"/>
    </w:p>
    <w:p w:rsidR="00AB6B64" w:rsidRDefault="00EE6EFB">
      <w:pPr>
        <w:pStyle w:val="21"/>
        <w:ind w:left="0" w:firstLine="540"/>
        <w:rPr>
          <w:rFonts w:ascii="楷体" w:eastAsia="楷体" w:hAnsi="楷体" w:cs="楷体"/>
          <w:b/>
          <w:i/>
          <w:color w:val="00B050"/>
          <w:sz w:val="24"/>
        </w:rPr>
      </w:pPr>
      <w:r w:rsidRPr="0026365D">
        <w:rPr>
          <w:rFonts w:ascii="楷体" w:eastAsia="楷体" w:hAnsi="楷体" w:cs="楷体" w:hint="eastAsia"/>
          <w:b/>
          <w:i/>
          <w:color w:val="00B050"/>
          <w:sz w:val="24"/>
        </w:rPr>
        <w:t>&lt;说明本文档可能的读者对象&gt;</w:t>
      </w:r>
    </w:p>
    <w:p w:rsidR="00C06097" w:rsidRDefault="00C06097" w:rsidP="00C06097">
      <w:pPr>
        <w:pStyle w:val="21"/>
        <w:ind w:left="0" w:firstLine="540"/>
        <w:rPr>
          <w:rFonts w:ascii="楷体" w:eastAsia="楷体" w:hAnsi="楷体"/>
          <w:sz w:val="24"/>
          <w:szCs w:val="24"/>
        </w:rPr>
      </w:pPr>
      <w:r>
        <w:rPr>
          <w:rFonts w:ascii="楷体" w:eastAsia="楷体" w:hAnsi="楷体" w:hint="eastAsia"/>
          <w:sz w:val="24"/>
          <w:szCs w:val="24"/>
        </w:rPr>
        <w:t>用户，分析人员，软件设计人员，项目管理人员。</w:t>
      </w:r>
    </w:p>
    <w:p w:rsidR="00C06097" w:rsidRPr="0026365D" w:rsidRDefault="00C06097">
      <w:pPr>
        <w:pStyle w:val="21"/>
        <w:ind w:left="0" w:firstLine="540"/>
        <w:rPr>
          <w:rFonts w:ascii="楷体" w:eastAsia="楷体" w:hAnsi="楷体" w:cs="楷体"/>
          <w:b/>
          <w:i/>
          <w:color w:val="00B050"/>
          <w:sz w:val="24"/>
        </w:rPr>
      </w:pPr>
    </w:p>
    <w:p w:rsidR="00AB6B64" w:rsidRDefault="00EE6EFB" w:rsidP="00DF3940">
      <w:pPr>
        <w:pStyle w:val="3"/>
        <w:spacing w:before="120" w:after="120" w:line="360" w:lineRule="auto"/>
        <w:ind w:leftChars="200" w:left="420"/>
        <w:rPr>
          <w:rFonts w:eastAsia="黑体"/>
          <w:sz w:val="28"/>
          <w:szCs w:val="18"/>
        </w:rPr>
      </w:pPr>
      <w:bookmarkStart w:id="25" w:name="_Toc472758531"/>
      <w:bookmarkStart w:id="26" w:name="_Toc485198813"/>
      <w:bookmarkStart w:id="27" w:name="_Toc487944049"/>
      <w:bookmarkStart w:id="28" w:name="_Toc529543856"/>
      <w:bookmarkStart w:id="29" w:name="_Toc24762"/>
      <w:r>
        <w:rPr>
          <w:rFonts w:eastAsia="黑体"/>
          <w:sz w:val="28"/>
          <w:szCs w:val="18"/>
        </w:rPr>
        <w:t>1.</w:t>
      </w:r>
      <w:r>
        <w:rPr>
          <w:rFonts w:eastAsia="黑体" w:hint="eastAsia"/>
          <w:sz w:val="28"/>
          <w:szCs w:val="18"/>
        </w:rPr>
        <w:t>3</w:t>
      </w:r>
      <w:r>
        <w:rPr>
          <w:rFonts w:eastAsia="黑体"/>
          <w:sz w:val="28"/>
          <w:szCs w:val="18"/>
        </w:rPr>
        <w:t xml:space="preserve"> </w:t>
      </w:r>
      <w:r>
        <w:rPr>
          <w:rFonts w:eastAsia="黑体" w:hint="eastAsia"/>
          <w:sz w:val="28"/>
          <w:szCs w:val="18"/>
        </w:rPr>
        <w:t>软件项目</w:t>
      </w:r>
      <w:bookmarkEnd w:id="25"/>
      <w:bookmarkEnd w:id="26"/>
      <w:bookmarkEnd w:id="27"/>
      <w:bookmarkEnd w:id="28"/>
      <w:r>
        <w:rPr>
          <w:rFonts w:eastAsia="黑体" w:hint="eastAsia"/>
          <w:sz w:val="28"/>
          <w:szCs w:val="18"/>
        </w:rPr>
        <w:t>概述</w:t>
      </w:r>
      <w:bookmarkEnd w:id="29"/>
    </w:p>
    <w:p w:rsidR="00AB6B64" w:rsidRPr="0026365D" w:rsidRDefault="00EE6EFB">
      <w:pPr>
        <w:pStyle w:val="21"/>
        <w:ind w:left="0" w:firstLine="540"/>
        <w:rPr>
          <w:rFonts w:ascii="楷体" w:eastAsia="楷体" w:hAnsi="楷体" w:cs="楷体"/>
          <w:b/>
          <w:i/>
          <w:color w:val="00B050"/>
          <w:sz w:val="24"/>
        </w:rPr>
      </w:pPr>
      <w:r w:rsidRPr="0026365D">
        <w:rPr>
          <w:rFonts w:ascii="楷体" w:eastAsia="楷体" w:hAnsi="楷体" w:cs="楷体" w:hint="eastAsia"/>
          <w:b/>
          <w:i/>
          <w:color w:val="00B050"/>
          <w:sz w:val="24"/>
        </w:rPr>
        <w:t>&lt;说明本文档所对应的软件项目：</w:t>
      </w:r>
    </w:p>
    <w:p w:rsidR="00AB6B64" w:rsidRPr="0026365D" w:rsidRDefault="00EE6EFB">
      <w:pPr>
        <w:pStyle w:val="21"/>
        <w:numPr>
          <w:ilvl w:val="0"/>
          <w:numId w:val="1"/>
        </w:numPr>
        <w:ind w:left="840"/>
        <w:rPr>
          <w:rFonts w:ascii="楷体" w:eastAsia="楷体" w:hAnsi="楷体" w:cs="楷体"/>
          <w:b/>
          <w:i/>
          <w:color w:val="00B050"/>
          <w:sz w:val="24"/>
        </w:rPr>
      </w:pPr>
      <w:r w:rsidRPr="0026365D">
        <w:rPr>
          <w:rFonts w:ascii="楷体" w:eastAsia="楷体" w:hAnsi="楷体" w:cs="楷体" w:hint="eastAsia"/>
          <w:b/>
          <w:i/>
          <w:color w:val="00B050"/>
          <w:sz w:val="24"/>
        </w:rPr>
        <w:t>项目名称、简称或代号</w:t>
      </w:r>
    </w:p>
    <w:p w:rsidR="00AB6B64" w:rsidRPr="0026365D" w:rsidRDefault="00EE6EFB">
      <w:pPr>
        <w:pStyle w:val="21"/>
        <w:numPr>
          <w:ilvl w:val="0"/>
          <w:numId w:val="1"/>
        </w:numPr>
        <w:ind w:left="840"/>
        <w:rPr>
          <w:rFonts w:ascii="楷体" w:eastAsia="楷体" w:hAnsi="楷体" w:cs="楷体"/>
          <w:b/>
          <w:i/>
          <w:color w:val="00B050"/>
          <w:sz w:val="24"/>
        </w:rPr>
      </w:pPr>
      <w:r w:rsidRPr="0026365D">
        <w:rPr>
          <w:rFonts w:ascii="楷体" w:eastAsia="楷体" w:hAnsi="楷体" w:cs="楷体" w:hint="eastAsia"/>
          <w:b/>
          <w:i/>
          <w:color w:val="00B050"/>
          <w:sz w:val="24"/>
        </w:rPr>
        <w:t>用户单位</w:t>
      </w:r>
    </w:p>
    <w:p w:rsidR="00AB6B64" w:rsidRPr="0026365D" w:rsidRDefault="00EE6EFB">
      <w:pPr>
        <w:pStyle w:val="21"/>
        <w:numPr>
          <w:ilvl w:val="0"/>
          <w:numId w:val="1"/>
        </w:numPr>
        <w:ind w:left="840"/>
        <w:rPr>
          <w:rFonts w:ascii="楷体" w:eastAsia="楷体" w:hAnsi="楷体" w:cs="楷体"/>
          <w:b/>
          <w:i/>
          <w:color w:val="00B050"/>
          <w:sz w:val="24"/>
        </w:rPr>
      </w:pPr>
      <w:r w:rsidRPr="0026365D">
        <w:rPr>
          <w:rFonts w:ascii="楷体" w:eastAsia="楷体" w:hAnsi="楷体" w:cs="楷体" w:hint="eastAsia"/>
          <w:b/>
          <w:i/>
          <w:color w:val="00B050"/>
          <w:sz w:val="24"/>
        </w:rPr>
        <w:t>开发单位</w:t>
      </w:r>
    </w:p>
    <w:p w:rsidR="00AB6B64" w:rsidRPr="0026365D" w:rsidRDefault="00EE6EFB">
      <w:pPr>
        <w:pStyle w:val="21"/>
        <w:numPr>
          <w:ilvl w:val="0"/>
          <w:numId w:val="1"/>
        </w:numPr>
        <w:ind w:left="840"/>
        <w:rPr>
          <w:rFonts w:ascii="楷体" w:eastAsia="楷体" w:hAnsi="楷体" w:cs="楷体"/>
          <w:b/>
          <w:i/>
          <w:color w:val="00B050"/>
          <w:sz w:val="24"/>
        </w:rPr>
      </w:pPr>
      <w:r w:rsidRPr="0026365D">
        <w:rPr>
          <w:rFonts w:ascii="楷体" w:eastAsia="楷体" w:hAnsi="楷体" w:cs="楷体" w:hint="eastAsia"/>
          <w:b/>
          <w:i/>
          <w:color w:val="00B050"/>
          <w:sz w:val="24"/>
        </w:rPr>
        <w:t>大致功能和用途等&gt;</w:t>
      </w:r>
    </w:p>
    <w:p w:rsidR="0026365D" w:rsidRDefault="0026365D" w:rsidP="0026365D">
      <w:pPr>
        <w:pStyle w:val="21"/>
        <w:numPr>
          <w:ilvl w:val="0"/>
          <w:numId w:val="1"/>
        </w:numPr>
        <w:ind w:left="840"/>
        <w:rPr>
          <w:rFonts w:ascii="楷体" w:eastAsia="楷体" w:hAnsi="楷体" w:cs="楷体"/>
          <w:b/>
          <w:i/>
          <w:color w:val="000000"/>
          <w:sz w:val="24"/>
        </w:rPr>
      </w:pPr>
      <w:r>
        <w:rPr>
          <w:rFonts w:ascii="楷体" w:eastAsia="楷体" w:hAnsi="楷体" w:hint="eastAsia"/>
          <w:sz w:val="24"/>
          <w:szCs w:val="24"/>
        </w:rPr>
        <w:lastRenderedPageBreak/>
        <w:t xml:space="preserve">项目名称: </w:t>
      </w:r>
      <w:r>
        <w:rPr>
          <w:rFonts w:ascii="楷体" w:eastAsia="楷体" w:hAnsi="楷体" w:hint="eastAsia"/>
          <w:color w:val="000000"/>
          <w:sz w:val="24"/>
          <w:szCs w:val="24"/>
        </w:rPr>
        <w:t>基于智能手机和自主机器人的空巢老人看护系统</w:t>
      </w:r>
    </w:p>
    <w:p w:rsidR="0026365D" w:rsidRDefault="0026365D" w:rsidP="0026365D">
      <w:pPr>
        <w:pStyle w:val="21"/>
        <w:numPr>
          <w:ilvl w:val="0"/>
          <w:numId w:val="1"/>
        </w:numPr>
        <w:ind w:left="840"/>
        <w:rPr>
          <w:rFonts w:ascii="楷体" w:eastAsia="楷体" w:hAnsi="楷体" w:cs="楷体"/>
          <w:b/>
          <w:i/>
          <w:color w:val="000000"/>
          <w:sz w:val="24"/>
        </w:rPr>
      </w:pPr>
      <w:r>
        <w:rPr>
          <w:rFonts w:ascii="楷体" w:eastAsia="楷体" w:hAnsi="楷体" w:hint="eastAsia"/>
          <w:color w:val="000000"/>
          <w:sz w:val="24"/>
          <w:szCs w:val="24"/>
        </w:rPr>
        <w:t>用户单位: 空巢老人及其家属、医生</w:t>
      </w:r>
    </w:p>
    <w:p w:rsidR="0026365D" w:rsidRDefault="0026365D" w:rsidP="0026365D">
      <w:pPr>
        <w:pStyle w:val="21"/>
        <w:numPr>
          <w:ilvl w:val="0"/>
          <w:numId w:val="1"/>
        </w:numPr>
        <w:ind w:left="840"/>
        <w:rPr>
          <w:rFonts w:ascii="楷体" w:eastAsia="楷体" w:hAnsi="楷体"/>
          <w:sz w:val="24"/>
          <w:szCs w:val="24"/>
        </w:rPr>
      </w:pPr>
      <w:r>
        <w:rPr>
          <w:rFonts w:ascii="楷体" w:eastAsia="楷体" w:hAnsi="楷体" w:hint="eastAsia"/>
          <w:color w:val="000000"/>
          <w:sz w:val="24"/>
          <w:szCs w:val="24"/>
        </w:rPr>
        <w:t xml:space="preserve">开发单位: </w:t>
      </w:r>
      <w:r w:rsidR="008369FE">
        <w:rPr>
          <w:rFonts w:ascii="楷体" w:eastAsia="楷体" w:hAnsi="楷体" w:hint="eastAsia"/>
          <w:color w:val="000000"/>
          <w:sz w:val="24"/>
          <w:szCs w:val="24"/>
        </w:rPr>
        <w:t>软件</w:t>
      </w:r>
      <w:r>
        <w:rPr>
          <w:rFonts w:ascii="楷体" w:eastAsia="楷体" w:hAnsi="楷体" w:hint="eastAsia"/>
          <w:color w:val="000000"/>
          <w:sz w:val="24"/>
          <w:szCs w:val="24"/>
        </w:rPr>
        <w:t>学院18级软件工程小班王硕小组</w:t>
      </w:r>
    </w:p>
    <w:p w:rsidR="0026365D" w:rsidRDefault="0026365D" w:rsidP="0026365D">
      <w:pPr>
        <w:pStyle w:val="21"/>
        <w:numPr>
          <w:ilvl w:val="0"/>
          <w:numId w:val="1"/>
        </w:numPr>
        <w:ind w:left="840"/>
        <w:rPr>
          <w:rFonts w:ascii="楷体" w:eastAsia="楷体" w:hAnsi="楷体"/>
          <w:sz w:val="24"/>
          <w:szCs w:val="24"/>
        </w:rPr>
      </w:pPr>
      <w:r>
        <w:rPr>
          <w:rFonts w:ascii="楷体" w:eastAsia="楷体" w:hAnsi="楷体" w:hint="eastAsia"/>
          <w:sz w:val="24"/>
          <w:szCs w:val="24"/>
        </w:rPr>
        <w:t>软件项目的背景</w:t>
      </w:r>
      <w:r>
        <w:rPr>
          <w:rFonts w:ascii="楷体" w:eastAsia="楷体" w:hAnsi="楷体"/>
          <w:sz w:val="24"/>
          <w:szCs w:val="24"/>
        </w:rPr>
        <w:t>和</w:t>
      </w:r>
      <w:r>
        <w:rPr>
          <w:rFonts w:ascii="楷体" w:eastAsia="楷体" w:hAnsi="楷体" w:hint="eastAsia"/>
          <w:sz w:val="24"/>
          <w:szCs w:val="24"/>
        </w:rPr>
        <w:t>大致功能：</w:t>
      </w:r>
    </w:p>
    <w:p w:rsidR="0026365D" w:rsidRDefault="0026365D" w:rsidP="0026365D">
      <w:pPr>
        <w:pStyle w:val="21"/>
        <w:ind w:left="0" w:firstLine="540"/>
        <w:rPr>
          <w:rFonts w:ascii="楷体" w:eastAsia="楷体" w:hAnsi="楷体"/>
          <w:sz w:val="24"/>
          <w:szCs w:val="24"/>
        </w:rPr>
      </w:pPr>
      <w:r>
        <w:rPr>
          <w:rFonts w:ascii="楷体" w:eastAsia="楷体" w:hAnsi="楷体" w:hint="eastAsia"/>
          <w:sz w:val="24"/>
          <w:szCs w:val="24"/>
        </w:rPr>
        <w:t>随着人口老龄化问题越来越严重，空巢老人的无人看护将成为一个亟待解决的社会难题。家属外出工作</w:t>
      </w:r>
      <w:r>
        <w:rPr>
          <w:rFonts w:ascii="楷体" w:eastAsia="楷体" w:hAnsi="楷体"/>
          <w:sz w:val="24"/>
          <w:szCs w:val="24"/>
        </w:rPr>
        <w:t>时，经常会惦记</w:t>
      </w:r>
      <w:r>
        <w:rPr>
          <w:rFonts w:ascii="楷体" w:eastAsia="楷体" w:hAnsi="楷体" w:hint="eastAsia"/>
          <w:sz w:val="24"/>
          <w:szCs w:val="24"/>
        </w:rPr>
        <w:t>独自在家的</w:t>
      </w:r>
      <w:r>
        <w:rPr>
          <w:rFonts w:ascii="楷体" w:eastAsia="楷体" w:hAnsi="楷体"/>
          <w:sz w:val="24"/>
          <w:szCs w:val="24"/>
        </w:rPr>
        <w:t>老人，希望掌握老人的状况</w:t>
      </w:r>
      <w:r>
        <w:rPr>
          <w:rFonts w:ascii="楷体" w:eastAsia="楷体" w:hAnsi="楷体" w:hint="eastAsia"/>
          <w:sz w:val="24"/>
          <w:szCs w:val="24"/>
        </w:rPr>
        <w:t>（比如：</w:t>
      </w:r>
      <w:r>
        <w:rPr>
          <w:rFonts w:ascii="楷体" w:eastAsia="楷体" w:hAnsi="楷体"/>
          <w:sz w:val="24"/>
          <w:szCs w:val="24"/>
        </w:rPr>
        <w:t>身体状态如何</w:t>
      </w:r>
      <w:r>
        <w:rPr>
          <w:rFonts w:ascii="楷体" w:eastAsia="楷体" w:hAnsi="楷体" w:hint="eastAsia"/>
          <w:sz w:val="24"/>
          <w:szCs w:val="24"/>
        </w:rPr>
        <w:t>？</w:t>
      </w:r>
      <w:r>
        <w:rPr>
          <w:rFonts w:ascii="楷体" w:eastAsia="楷体" w:hAnsi="楷体"/>
          <w:sz w:val="24"/>
          <w:szCs w:val="24"/>
        </w:rPr>
        <w:t>在做什么？</w:t>
      </w:r>
      <w:r>
        <w:rPr>
          <w:rFonts w:ascii="楷体" w:eastAsia="楷体" w:hAnsi="楷体" w:hint="eastAsia"/>
          <w:sz w:val="24"/>
          <w:szCs w:val="24"/>
        </w:rPr>
        <w:t>）。</w:t>
      </w:r>
      <w:r>
        <w:rPr>
          <w:rFonts w:ascii="楷体" w:eastAsia="楷体" w:hAnsi="楷体"/>
          <w:sz w:val="24"/>
          <w:szCs w:val="24"/>
        </w:rPr>
        <w:t>但是由于</w:t>
      </w:r>
      <w:r>
        <w:rPr>
          <w:rFonts w:ascii="楷体" w:eastAsia="楷体" w:hAnsi="楷体" w:hint="eastAsia"/>
          <w:sz w:val="24"/>
          <w:szCs w:val="24"/>
        </w:rPr>
        <w:t>时空</w:t>
      </w:r>
      <w:r>
        <w:rPr>
          <w:rFonts w:ascii="楷体" w:eastAsia="楷体" w:hAnsi="楷体"/>
          <w:sz w:val="24"/>
          <w:szCs w:val="24"/>
        </w:rPr>
        <w:t>限制</w:t>
      </w:r>
      <w:r>
        <w:rPr>
          <w:rFonts w:ascii="楷体" w:eastAsia="楷体" w:hAnsi="楷体" w:hint="eastAsia"/>
          <w:sz w:val="24"/>
          <w:szCs w:val="24"/>
        </w:rPr>
        <w:t>，家属</w:t>
      </w:r>
      <w:r>
        <w:rPr>
          <w:rFonts w:ascii="楷体" w:eastAsia="楷体" w:hAnsi="楷体"/>
          <w:sz w:val="24"/>
          <w:szCs w:val="24"/>
        </w:rPr>
        <w:t>不能方便快捷的获取这些信息</w:t>
      </w:r>
      <w:r>
        <w:rPr>
          <w:rFonts w:ascii="楷体" w:eastAsia="楷体" w:hAnsi="楷体" w:hint="eastAsia"/>
          <w:sz w:val="24"/>
          <w:szCs w:val="24"/>
        </w:rPr>
        <w:t>；</w:t>
      </w:r>
      <w:r>
        <w:rPr>
          <w:rFonts w:ascii="楷体" w:eastAsia="楷体" w:hAnsi="楷体"/>
          <w:sz w:val="24"/>
          <w:szCs w:val="24"/>
        </w:rPr>
        <w:t>很多老年人不会或者不方便使用手机，造成家属与老人之间</w:t>
      </w:r>
      <w:r>
        <w:rPr>
          <w:rFonts w:ascii="楷体" w:eastAsia="楷体" w:hAnsi="楷体" w:hint="eastAsia"/>
          <w:sz w:val="24"/>
          <w:szCs w:val="24"/>
        </w:rPr>
        <w:t>语音</w:t>
      </w:r>
      <w:r>
        <w:rPr>
          <w:rFonts w:ascii="楷体" w:eastAsia="楷体" w:hAnsi="楷体"/>
          <w:sz w:val="24"/>
          <w:szCs w:val="24"/>
        </w:rPr>
        <w:t>通话</w:t>
      </w:r>
      <w:r>
        <w:rPr>
          <w:rFonts w:ascii="楷体" w:eastAsia="楷体" w:hAnsi="楷体" w:hint="eastAsia"/>
          <w:sz w:val="24"/>
          <w:szCs w:val="24"/>
        </w:rPr>
        <w:t>上的困难；</w:t>
      </w:r>
      <w:r>
        <w:rPr>
          <w:rFonts w:ascii="楷体" w:eastAsia="楷体" w:hAnsi="楷体"/>
          <w:sz w:val="24"/>
          <w:szCs w:val="24"/>
        </w:rPr>
        <w:t>老年人记忆力普遍衰退，容易忘记服药等一些重要的事情，家属外出时无人监督老人完成这些事情</w:t>
      </w:r>
      <w:r>
        <w:rPr>
          <w:rFonts w:ascii="楷体" w:eastAsia="楷体" w:hAnsi="楷体" w:hint="eastAsia"/>
          <w:sz w:val="24"/>
          <w:szCs w:val="24"/>
        </w:rPr>
        <w:t>。</w:t>
      </w:r>
      <w:r>
        <w:rPr>
          <w:rFonts w:ascii="楷体" w:eastAsia="楷体" w:hAnsi="楷体"/>
          <w:sz w:val="24"/>
          <w:szCs w:val="24"/>
        </w:rPr>
        <w:t>对于一些患有</w:t>
      </w:r>
      <w:r>
        <w:rPr>
          <w:rFonts w:ascii="楷体" w:eastAsia="楷体" w:hAnsi="楷体" w:hint="eastAsia"/>
          <w:sz w:val="24"/>
          <w:szCs w:val="24"/>
        </w:rPr>
        <w:t>疾病的</w:t>
      </w:r>
      <w:r>
        <w:rPr>
          <w:rFonts w:ascii="楷体" w:eastAsia="楷体" w:hAnsi="楷体"/>
          <w:sz w:val="24"/>
          <w:szCs w:val="24"/>
        </w:rPr>
        <w:t>老人</w:t>
      </w:r>
      <w:r>
        <w:rPr>
          <w:rFonts w:ascii="楷体" w:eastAsia="楷体" w:hAnsi="楷体" w:hint="eastAsia"/>
          <w:sz w:val="24"/>
          <w:szCs w:val="24"/>
        </w:rPr>
        <w:t>来说</w:t>
      </w:r>
      <w:r>
        <w:rPr>
          <w:rFonts w:ascii="楷体" w:eastAsia="楷体" w:hAnsi="楷体"/>
          <w:sz w:val="24"/>
          <w:szCs w:val="24"/>
        </w:rPr>
        <w:t>，忘记服药很可能</w:t>
      </w:r>
      <w:r>
        <w:rPr>
          <w:rFonts w:ascii="楷体" w:eastAsia="楷体" w:hAnsi="楷体" w:hint="eastAsia"/>
          <w:sz w:val="24"/>
          <w:szCs w:val="24"/>
        </w:rPr>
        <w:t>会</w:t>
      </w:r>
      <w:r>
        <w:rPr>
          <w:rFonts w:ascii="楷体" w:eastAsia="楷体" w:hAnsi="楷体"/>
          <w:sz w:val="24"/>
          <w:szCs w:val="24"/>
        </w:rPr>
        <w:t>造成危险</w:t>
      </w:r>
      <w:r>
        <w:rPr>
          <w:rFonts w:ascii="楷体" w:eastAsia="楷体" w:hAnsi="楷体" w:hint="eastAsia"/>
          <w:sz w:val="24"/>
          <w:szCs w:val="24"/>
        </w:rPr>
        <w:t>；当老人</w:t>
      </w:r>
      <w:r>
        <w:rPr>
          <w:rFonts w:ascii="楷体" w:eastAsia="楷体" w:hAnsi="楷体"/>
          <w:sz w:val="24"/>
          <w:szCs w:val="24"/>
        </w:rPr>
        <w:t>独自在家时，</w:t>
      </w:r>
      <w:r>
        <w:rPr>
          <w:rFonts w:ascii="楷体" w:eastAsia="楷体" w:hAnsi="楷体" w:hint="eastAsia"/>
          <w:sz w:val="24"/>
          <w:szCs w:val="24"/>
        </w:rPr>
        <w:t>他们可能</w:t>
      </w:r>
      <w:r>
        <w:rPr>
          <w:rFonts w:ascii="楷体" w:eastAsia="楷体" w:hAnsi="楷体"/>
          <w:sz w:val="24"/>
          <w:szCs w:val="24"/>
        </w:rPr>
        <w:t>会遇到摔倒或者中风等突发情况</w:t>
      </w:r>
      <w:r>
        <w:rPr>
          <w:rFonts w:ascii="楷体" w:eastAsia="楷体" w:hAnsi="楷体" w:hint="eastAsia"/>
          <w:sz w:val="24"/>
          <w:szCs w:val="24"/>
        </w:rPr>
        <w:t>，</w:t>
      </w:r>
      <w:r>
        <w:rPr>
          <w:rFonts w:ascii="楷体" w:eastAsia="楷体" w:hAnsi="楷体"/>
          <w:sz w:val="24"/>
          <w:szCs w:val="24"/>
        </w:rPr>
        <w:t>而外出工作的家属</w:t>
      </w:r>
      <w:r>
        <w:rPr>
          <w:rFonts w:ascii="楷体" w:eastAsia="楷体" w:hAnsi="楷体" w:hint="eastAsia"/>
          <w:sz w:val="24"/>
          <w:szCs w:val="24"/>
        </w:rPr>
        <w:t>和医疗救护</w:t>
      </w:r>
      <w:r>
        <w:rPr>
          <w:rFonts w:ascii="楷体" w:eastAsia="楷体" w:hAnsi="楷体"/>
          <w:sz w:val="24"/>
          <w:szCs w:val="24"/>
        </w:rPr>
        <w:t>人员不能及时</w:t>
      </w:r>
      <w:r>
        <w:rPr>
          <w:rFonts w:ascii="楷体" w:eastAsia="楷体" w:hAnsi="楷体" w:hint="eastAsia"/>
          <w:sz w:val="24"/>
          <w:szCs w:val="24"/>
        </w:rPr>
        <w:t>掌握这些危险</w:t>
      </w:r>
      <w:r>
        <w:rPr>
          <w:rFonts w:ascii="楷体" w:eastAsia="楷体" w:hAnsi="楷体"/>
          <w:sz w:val="24"/>
          <w:szCs w:val="24"/>
        </w:rPr>
        <w:t>信息</w:t>
      </w:r>
      <w:r>
        <w:rPr>
          <w:rFonts w:ascii="楷体" w:eastAsia="楷体" w:hAnsi="楷体" w:hint="eastAsia"/>
          <w:sz w:val="24"/>
          <w:szCs w:val="24"/>
        </w:rPr>
        <w:t>，导致</w:t>
      </w:r>
      <w:r>
        <w:rPr>
          <w:rFonts w:ascii="楷体" w:eastAsia="楷体" w:hAnsi="楷体"/>
          <w:sz w:val="24"/>
          <w:szCs w:val="24"/>
        </w:rPr>
        <w:t>救援不及时</w:t>
      </w:r>
      <w:r>
        <w:rPr>
          <w:rFonts w:ascii="楷体" w:eastAsia="楷体" w:hAnsi="楷体" w:hint="eastAsia"/>
          <w:sz w:val="24"/>
          <w:szCs w:val="24"/>
        </w:rPr>
        <w:t>。</w:t>
      </w:r>
    </w:p>
    <w:p w:rsidR="0026365D" w:rsidRDefault="0026365D" w:rsidP="0026365D">
      <w:pPr>
        <w:pStyle w:val="21"/>
        <w:ind w:left="0" w:firstLine="540"/>
        <w:rPr>
          <w:rFonts w:ascii="楷体" w:eastAsia="楷体" w:hAnsi="楷体"/>
          <w:color w:val="000000"/>
          <w:sz w:val="24"/>
          <w:szCs w:val="24"/>
        </w:rPr>
      </w:pPr>
      <w:r>
        <w:rPr>
          <w:rFonts w:ascii="楷体" w:eastAsia="楷体" w:hAnsi="楷体" w:hint="eastAsia"/>
          <w:sz w:val="24"/>
          <w:szCs w:val="24"/>
        </w:rPr>
        <w:t>本</w:t>
      </w:r>
      <w:r>
        <w:rPr>
          <w:rFonts w:ascii="楷体" w:eastAsia="楷体" w:hAnsi="楷体" w:hint="eastAsia"/>
          <w:color w:val="000000"/>
          <w:sz w:val="24"/>
          <w:szCs w:val="24"/>
        </w:rPr>
        <w:t>软件专为解决空巢老人的看护问题而设计，它可以帮助用户（老人的</w:t>
      </w:r>
      <w:r>
        <w:rPr>
          <w:rFonts w:ascii="楷体" w:eastAsia="楷体" w:hAnsi="楷体"/>
          <w:color w:val="000000"/>
          <w:sz w:val="24"/>
          <w:szCs w:val="24"/>
        </w:rPr>
        <w:t>家属</w:t>
      </w:r>
      <w:r>
        <w:rPr>
          <w:rFonts w:ascii="楷体" w:eastAsia="楷体" w:hAnsi="楷体" w:hint="eastAsia"/>
          <w:color w:val="000000"/>
          <w:sz w:val="24"/>
          <w:szCs w:val="24"/>
        </w:rPr>
        <w:t>、医护人员）监控</w:t>
      </w:r>
      <w:r>
        <w:rPr>
          <w:rFonts w:ascii="楷体" w:eastAsia="楷体" w:hAnsi="楷体"/>
          <w:color w:val="000000"/>
          <w:sz w:val="24"/>
          <w:szCs w:val="24"/>
        </w:rPr>
        <w:t>老人在家的状况，帮助</w:t>
      </w:r>
      <w:r>
        <w:rPr>
          <w:rFonts w:ascii="楷体" w:eastAsia="楷体" w:hAnsi="楷体" w:hint="eastAsia"/>
          <w:color w:val="000000"/>
          <w:sz w:val="24"/>
          <w:szCs w:val="24"/>
        </w:rPr>
        <w:t>老人</w:t>
      </w:r>
      <w:r>
        <w:rPr>
          <w:rFonts w:ascii="楷体" w:eastAsia="楷体" w:hAnsi="楷体"/>
          <w:color w:val="000000"/>
          <w:sz w:val="24"/>
          <w:szCs w:val="24"/>
        </w:rPr>
        <w:t>与家人</w:t>
      </w:r>
      <w:r>
        <w:rPr>
          <w:rFonts w:ascii="楷体" w:eastAsia="楷体" w:hAnsi="楷体" w:hint="eastAsia"/>
          <w:color w:val="000000"/>
          <w:sz w:val="24"/>
          <w:szCs w:val="24"/>
        </w:rPr>
        <w:t>进行实时语音通信，提醒并</w:t>
      </w:r>
      <w:r>
        <w:rPr>
          <w:rFonts w:ascii="楷体" w:eastAsia="楷体" w:hAnsi="楷体"/>
          <w:color w:val="000000"/>
          <w:sz w:val="24"/>
          <w:szCs w:val="24"/>
        </w:rPr>
        <w:t>监督老人</w:t>
      </w:r>
      <w:r>
        <w:rPr>
          <w:rFonts w:ascii="楷体" w:eastAsia="楷体" w:hAnsi="楷体" w:hint="eastAsia"/>
          <w:color w:val="000000"/>
          <w:sz w:val="24"/>
          <w:szCs w:val="24"/>
        </w:rPr>
        <w:t>按时</w:t>
      </w:r>
      <w:r>
        <w:rPr>
          <w:rFonts w:ascii="楷体" w:eastAsia="楷体" w:hAnsi="楷体"/>
          <w:color w:val="000000"/>
          <w:sz w:val="24"/>
          <w:szCs w:val="24"/>
        </w:rPr>
        <w:t>服药</w:t>
      </w:r>
      <w:r>
        <w:rPr>
          <w:rFonts w:ascii="楷体" w:eastAsia="楷体" w:hAnsi="楷体" w:hint="eastAsia"/>
          <w:color w:val="000000"/>
          <w:sz w:val="24"/>
          <w:szCs w:val="24"/>
        </w:rPr>
        <w:t>，并在发生危险时向用户警报或者联系急救部门。</w:t>
      </w:r>
    </w:p>
    <w:p w:rsidR="0026365D" w:rsidRPr="0026365D" w:rsidRDefault="0026365D" w:rsidP="0026365D">
      <w:pPr>
        <w:pStyle w:val="21"/>
        <w:ind w:left="420" w:firstLine="0"/>
        <w:rPr>
          <w:rFonts w:ascii="楷体" w:eastAsia="楷体" w:hAnsi="楷体" w:cs="楷体"/>
          <w:b/>
          <w:i/>
          <w:color w:val="000000"/>
          <w:sz w:val="24"/>
        </w:rPr>
      </w:pPr>
    </w:p>
    <w:p w:rsidR="00AB6B64" w:rsidRDefault="00EE6EFB" w:rsidP="00DF3940">
      <w:pPr>
        <w:pStyle w:val="3"/>
        <w:spacing w:before="120" w:after="120" w:line="360" w:lineRule="auto"/>
        <w:ind w:leftChars="200" w:left="420"/>
        <w:rPr>
          <w:rFonts w:eastAsia="黑体"/>
          <w:sz w:val="28"/>
          <w:szCs w:val="18"/>
        </w:rPr>
      </w:pPr>
      <w:bookmarkStart w:id="30" w:name="_Toc8309"/>
      <w:bookmarkStart w:id="31" w:name="_Toc472758532"/>
      <w:bookmarkStart w:id="32" w:name="_Toc485198814"/>
      <w:bookmarkStart w:id="33" w:name="_Toc487944050"/>
      <w:bookmarkStart w:id="34" w:name="_Toc529543857"/>
      <w:r>
        <w:rPr>
          <w:rFonts w:eastAsia="黑体"/>
          <w:sz w:val="28"/>
          <w:szCs w:val="18"/>
        </w:rPr>
        <w:t>1.</w:t>
      </w:r>
      <w:r>
        <w:rPr>
          <w:rFonts w:eastAsia="黑体" w:hint="eastAsia"/>
          <w:sz w:val="28"/>
          <w:szCs w:val="18"/>
        </w:rPr>
        <w:t>4</w:t>
      </w:r>
      <w:r>
        <w:rPr>
          <w:rFonts w:eastAsia="黑体"/>
          <w:sz w:val="28"/>
          <w:szCs w:val="18"/>
        </w:rPr>
        <w:t xml:space="preserve"> </w:t>
      </w:r>
      <w:r>
        <w:rPr>
          <w:rFonts w:eastAsia="黑体" w:hint="eastAsia"/>
          <w:sz w:val="28"/>
          <w:szCs w:val="18"/>
        </w:rPr>
        <w:t>文档概述</w:t>
      </w:r>
      <w:bookmarkEnd w:id="30"/>
    </w:p>
    <w:p w:rsidR="00AB6B64" w:rsidRPr="0055292A" w:rsidRDefault="00EE6EFB">
      <w:pPr>
        <w:pStyle w:val="21"/>
        <w:ind w:left="0" w:firstLine="540"/>
        <w:rPr>
          <w:rFonts w:ascii="楷体" w:eastAsia="楷体" w:hAnsi="楷体" w:cs="楷体"/>
          <w:b/>
          <w:i/>
          <w:color w:val="00B050"/>
          <w:sz w:val="24"/>
        </w:rPr>
      </w:pPr>
      <w:r w:rsidRPr="0055292A">
        <w:rPr>
          <w:rFonts w:ascii="楷体" w:eastAsia="楷体" w:hAnsi="楷体" w:cs="楷体" w:hint="eastAsia"/>
          <w:b/>
          <w:i/>
          <w:color w:val="00B050"/>
          <w:sz w:val="24"/>
        </w:rPr>
        <w:t>&lt;说明本文档的大致内容及其组织结构&gt;</w:t>
      </w:r>
    </w:p>
    <w:p w:rsidR="001F5591" w:rsidRDefault="001F5591" w:rsidP="001F5591">
      <w:pPr>
        <w:pStyle w:val="21"/>
        <w:ind w:left="0" w:firstLine="540"/>
        <w:rPr>
          <w:rFonts w:ascii="楷体" w:eastAsia="楷体" w:hAnsi="楷体"/>
          <w:sz w:val="24"/>
          <w:szCs w:val="24"/>
        </w:rPr>
      </w:pPr>
      <w:r>
        <w:rPr>
          <w:rFonts w:ascii="楷体" w:eastAsia="楷体" w:hAnsi="楷体" w:hint="eastAsia"/>
          <w:sz w:val="24"/>
          <w:szCs w:val="24"/>
        </w:rPr>
        <w:t>1）</w:t>
      </w:r>
      <w:r>
        <w:rPr>
          <w:rFonts w:ascii="楷体" w:eastAsia="楷体" w:hAnsi="楷体"/>
          <w:sz w:val="24"/>
          <w:szCs w:val="24"/>
        </w:rPr>
        <w:t>软件的</w:t>
      </w:r>
      <w:r>
        <w:rPr>
          <w:rFonts w:ascii="楷体" w:eastAsia="楷体" w:hAnsi="楷体" w:hint="eastAsia"/>
          <w:sz w:val="24"/>
          <w:szCs w:val="24"/>
        </w:rPr>
        <w:t>一般性描述部分</w:t>
      </w:r>
      <w:r>
        <w:rPr>
          <w:rFonts w:ascii="楷体" w:eastAsia="楷体" w:hAnsi="楷体"/>
          <w:sz w:val="24"/>
          <w:szCs w:val="24"/>
        </w:rPr>
        <w:t>。</w:t>
      </w:r>
      <w:r>
        <w:rPr>
          <w:rFonts w:ascii="楷体" w:eastAsia="楷体" w:hAnsi="楷体" w:hint="eastAsia"/>
          <w:sz w:val="24"/>
          <w:szCs w:val="24"/>
        </w:rPr>
        <w:t>它</w:t>
      </w:r>
      <w:r>
        <w:rPr>
          <w:rFonts w:ascii="楷体" w:eastAsia="楷体" w:hAnsi="楷体"/>
          <w:sz w:val="24"/>
          <w:szCs w:val="24"/>
        </w:rPr>
        <w:t>包括软件</w:t>
      </w:r>
      <w:r>
        <w:rPr>
          <w:rFonts w:ascii="楷体" w:eastAsia="楷体" w:hAnsi="楷体" w:hint="eastAsia"/>
          <w:sz w:val="24"/>
          <w:szCs w:val="24"/>
        </w:rPr>
        <w:t>产品</w:t>
      </w:r>
      <w:r>
        <w:rPr>
          <w:rFonts w:ascii="楷体" w:eastAsia="楷体" w:hAnsi="楷体"/>
          <w:sz w:val="24"/>
          <w:szCs w:val="24"/>
        </w:rPr>
        <w:t>与其环境的关系、软件</w:t>
      </w:r>
      <w:r>
        <w:rPr>
          <w:rFonts w:ascii="楷体" w:eastAsia="楷体" w:hAnsi="楷体" w:hint="eastAsia"/>
          <w:sz w:val="24"/>
          <w:szCs w:val="24"/>
        </w:rPr>
        <w:t>受到</w:t>
      </w:r>
      <w:r>
        <w:rPr>
          <w:rFonts w:ascii="楷体" w:eastAsia="楷体" w:hAnsi="楷体"/>
          <w:sz w:val="24"/>
          <w:szCs w:val="24"/>
        </w:rPr>
        <w:t>的限制</w:t>
      </w:r>
      <w:r>
        <w:rPr>
          <w:rFonts w:ascii="楷体" w:eastAsia="楷体" w:hAnsi="楷体" w:hint="eastAsia"/>
          <w:sz w:val="24"/>
          <w:szCs w:val="24"/>
        </w:rPr>
        <w:t>和</w:t>
      </w:r>
      <w:r>
        <w:rPr>
          <w:rFonts w:ascii="楷体" w:eastAsia="楷体" w:hAnsi="楷体"/>
          <w:sz w:val="24"/>
          <w:szCs w:val="24"/>
        </w:rPr>
        <w:t>约束以及</w:t>
      </w:r>
      <w:r>
        <w:rPr>
          <w:rFonts w:ascii="楷体" w:eastAsia="楷体" w:hAnsi="楷体" w:hint="eastAsia"/>
          <w:sz w:val="24"/>
          <w:szCs w:val="24"/>
        </w:rPr>
        <w:t>软件开发前的假设</w:t>
      </w:r>
      <w:r>
        <w:rPr>
          <w:rFonts w:ascii="楷体" w:eastAsia="楷体" w:hAnsi="楷体"/>
          <w:sz w:val="24"/>
          <w:szCs w:val="24"/>
        </w:rPr>
        <w:t>与前提条件</w:t>
      </w:r>
      <w:r>
        <w:rPr>
          <w:rFonts w:ascii="楷体" w:eastAsia="楷体" w:hAnsi="楷体" w:hint="eastAsia"/>
          <w:sz w:val="24"/>
          <w:szCs w:val="24"/>
        </w:rPr>
        <w:t>。</w:t>
      </w:r>
    </w:p>
    <w:p w:rsidR="001F5591" w:rsidRDefault="001F5591" w:rsidP="001F5591">
      <w:pPr>
        <w:pStyle w:val="21"/>
        <w:ind w:left="0" w:firstLine="540"/>
        <w:rPr>
          <w:rFonts w:ascii="楷体" w:eastAsia="楷体" w:hAnsi="楷体"/>
          <w:sz w:val="24"/>
          <w:szCs w:val="24"/>
        </w:rPr>
      </w:pPr>
      <w:r>
        <w:rPr>
          <w:rFonts w:ascii="楷体" w:eastAsia="楷体" w:hAnsi="楷体" w:hint="eastAsia"/>
          <w:sz w:val="24"/>
          <w:szCs w:val="24"/>
        </w:rPr>
        <w:t>2）功能需求</w:t>
      </w:r>
      <w:r>
        <w:rPr>
          <w:rFonts w:ascii="楷体" w:eastAsia="楷体" w:hAnsi="楷体"/>
          <w:sz w:val="24"/>
          <w:szCs w:val="24"/>
        </w:rPr>
        <w:t>描述部分</w:t>
      </w:r>
      <w:r>
        <w:rPr>
          <w:rFonts w:ascii="楷体" w:eastAsia="楷体" w:hAnsi="楷体" w:hint="eastAsia"/>
          <w:sz w:val="24"/>
          <w:szCs w:val="24"/>
        </w:rPr>
        <w:t>。它主要分为</w:t>
      </w:r>
      <w:r>
        <w:rPr>
          <w:rFonts w:ascii="楷体" w:eastAsia="楷体" w:hAnsi="楷体"/>
          <w:sz w:val="24"/>
          <w:szCs w:val="24"/>
        </w:rPr>
        <w:t>系统的划分</w:t>
      </w:r>
      <w:r>
        <w:rPr>
          <w:rFonts w:ascii="楷体" w:eastAsia="楷体" w:hAnsi="楷体" w:hint="eastAsia"/>
          <w:sz w:val="24"/>
          <w:szCs w:val="24"/>
        </w:rPr>
        <w:t>，</w:t>
      </w:r>
      <w:r>
        <w:rPr>
          <w:rFonts w:ascii="楷体" w:eastAsia="楷体" w:hAnsi="楷体"/>
          <w:sz w:val="24"/>
          <w:szCs w:val="24"/>
        </w:rPr>
        <w:t>软件各子系统的功能</w:t>
      </w:r>
      <w:r>
        <w:rPr>
          <w:rFonts w:ascii="楷体" w:eastAsia="楷体" w:hAnsi="楷体" w:hint="eastAsia"/>
          <w:sz w:val="24"/>
          <w:szCs w:val="24"/>
        </w:rPr>
        <w:t>，</w:t>
      </w:r>
      <w:r>
        <w:rPr>
          <w:rFonts w:ascii="楷体" w:eastAsia="楷体" w:hAnsi="楷体"/>
          <w:sz w:val="24"/>
          <w:szCs w:val="24"/>
        </w:rPr>
        <w:t>设计约束</w:t>
      </w:r>
      <w:r>
        <w:rPr>
          <w:rFonts w:ascii="楷体" w:eastAsia="楷体" w:hAnsi="楷体" w:hint="eastAsia"/>
          <w:sz w:val="24"/>
          <w:szCs w:val="24"/>
        </w:rPr>
        <w:t>和</w:t>
      </w:r>
      <w:r>
        <w:rPr>
          <w:rFonts w:ascii="楷体" w:eastAsia="楷体" w:hAnsi="楷体"/>
          <w:sz w:val="24"/>
          <w:szCs w:val="24"/>
        </w:rPr>
        <w:t>性能</w:t>
      </w:r>
      <w:r>
        <w:rPr>
          <w:rFonts w:ascii="楷体" w:eastAsia="楷体" w:hAnsi="楷体" w:hint="eastAsia"/>
          <w:sz w:val="24"/>
          <w:szCs w:val="24"/>
        </w:rPr>
        <w:t>、</w:t>
      </w:r>
      <w:r>
        <w:rPr>
          <w:rFonts w:ascii="楷体" w:eastAsia="楷体" w:hAnsi="楷体"/>
          <w:sz w:val="24"/>
          <w:szCs w:val="24"/>
        </w:rPr>
        <w:t>界面、交付</w:t>
      </w:r>
      <w:r>
        <w:rPr>
          <w:rFonts w:ascii="楷体" w:eastAsia="楷体" w:hAnsi="楷体" w:hint="eastAsia"/>
          <w:sz w:val="24"/>
          <w:szCs w:val="24"/>
        </w:rPr>
        <w:t>、</w:t>
      </w:r>
      <w:r>
        <w:rPr>
          <w:rFonts w:ascii="楷体" w:eastAsia="楷体" w:hAnsi="楷体"/>
          <w:sz w:val="24"/>
          <w:szCs w:val="24"/>
        </w:rPr>
        <w:t>验收</w:t>
      </w:r>
      <w:r>
        <w:rPr>
          <w:rFonts w:ascii="楷体" w:eastAsia="楷体" w:hAnsi="楷体" w:hint="eastAsia"/>
          <w:sz w:val="24"/>
          <w:szCs w:val="24"/>
        </w:rPr>
        <w:t>四个方面的</w:t>
      </w:r>
      <w:r>
        <w:rPr>
          <w:rFonts w:ascii="楷体" w:eastAsia="楷体" w:hAnsi="楷体"/>
          <w:sz w:val="24"/>
          <w:szCs w:val="24"/>
        </w:rPr>
        <w:t>要求</w:t>
      </w:r>
      <w:r>
        <w:rPr>
          <w:rFonts w:ascii="楷体" w:eastAsia="楷体" w:hAnsi="楷体" w:hint="eastAsia"/>
          <w:sz w:val="24"/>
          <w:szCs w:val="24"/>
        </w:rPr>
        <w:t>。</w:t>
      </w:r>
    </w:p>
    <w:p w:rsidR="001F5591" w:rsidRDefault="001F5591" w:rsidP="001F5591">
      <w:pPr>
        <w:pStyle w:val="21"/>
        <w:ind w:left="0" w:firstLine="540"/>
        <w:rPr>
          <w:rFonts w:ascii="楷体" w:eastAsia="楷体" w:hAnsi="楷体"/>
          <w:sz w:val="24"/>
          <w:szCs w:val="24"/>
        </w:rPr>
      </w:pPr>
      <w:r>
        <w:rPr>
          <w:rFonts w:ascii="楷体" w:eastAsia="楷体" w:hAnsi="楷体" w:hint="eastAsia"/>
          <w:sz w:val="24"/>
          <w:szCs w:val="24"/>
        </w:rPr>
        <w:t>3）其它软件需求描述部分。它包括性能要求、设计约束、界面要求、进度要求、交付要求和验收要求。</w:t>
      </w:r>
    </w:p>
    <w:p w:rsidR="001F5591" w:rsidRDefault="001F5591" w:rsidP="001F5591">
      <w:pPr>
        <w:pStyle w:val="21"/>
        <w:ind w:left="0" w:firstLine="540"/>
        <w:rPr>
          <w:rFonts w:ascii="楷体" w:eastAsia="楷体" w:hAnsi="楷体"/>
          <w:sz w:val="24"/>
          <w:szCs w:val="24"/>
        </w:rPr>
      </w:pPr>
      <w:r>
        <w:rPr>
          <w:rFonts w:ascii="楷体" w:eastAsia="楷体" w:hAnsi="楷体" w:hint="eastAsia"/>
          <w:sz w:val="24"/>
          <w:szCs w:val="24"/>
        </w:rPr>
        <w:t>4）</w:t>
      </w:r>
      <w:r>
        <w:rPr>
          <w:rFonts w:ascii="楷体" w:eastAsia="楷体" w:hAnsi="楷体"/>
          <w:sz w:val="24"/>
          <w:szCs w:val="24"/>
        </w:rPr>
        <w:t>软件原型</w:t>
      </w:r>
      <w:r>
        <w:rPr>
          <w:rFonts w:ascii="楷体" w:eastAsia="楷体" w:hAnsi="楷体" w:hint="eastAsia"/>
          <w:sz w:val="24"/>
          <w:szCs w:val="24"/>
        </w:rPr>
        <w:t>。主要</w:t>
      </w:r>
      <w:r>
        <w:rPr>
          <w:rFonts w:ascii="楷体" w:eastAsia="楷体" w:hAnsi="楷体"/>
          <w:sz w:val="24"/>
          <w:szCs w:val="24"/>
        </w:rPr>
        <w:t>设计了软件运行</w:t>
      </w:r>
      <w:r>
        <w:rPr>
          <w:rFonts w:ascii="楷体" w:eastAsia="楷体" w:hAnsi="楷体" w:hint="eastAsia"/>
          <w:sz w:val="24"/>
          <w:szCs w:val="24"/>
        </w:rPr>
        <w:t>不同</w:t>
      </w:r>
      <w:r>
        <w:rPr>
          <w:rFonts w:ascii="楷体" w:eastAsia="楷体" w:hAnsi="楷体"/>
          <w:sz w:val="24"/>
          <w:szCs w:val="24"/>
        </w:rPr>
        <w:t>功能</w:t>
      </w:r>
      <w:r>
        <w:rPr>
          <w:rFonts w:ascii="楷体" w:eastAsia="楷体" w:hAnsi="楷体" w:hint="eastAsia"/>
          <w:sz w:val="24"/>
          <w:szCs w:val="24"/>
        </w:rPr>
        <w:t>时的</w:t>
      </w:r>
      <w:r>
        <w:rPr>
          <w:rFonts w:ascii="楷体" w:eastAsia="楷体" w:hAnsi="楷体"/>
          <w:sz w:val="24"/>
          <w:szCs w:val="24"/>
        </w:rPr>
        <w:t>界面</w:t>
      </w:r>
      <w:r>
        <w:rPr>
          <w:rFonts w:ascii="楷体" w:eastAsia="楷体" w:hAnsi="楷体" w:hint="eastAsia"/>
          <w:sz w:val="24"/>
          <w:szCs w:val="24"/>
        </w:rPr>
        <w:t>，比如用户</w:t>
      </w:r>
      <w:r>
        <w:rPr>
          <w:rFonts w:ascii="楷体" w:eastAsia="楷体" w:hAnsi="楷体"/>
          <w:sz w:val="24"/>
          <w:szCs w:val="24"/>
        </w:rPr>
        <w:t>登录界面</w:t>
      </w:r>
      <w:r>
        <w:rPr>
          <w:rFonts w:ascii="楷体" w:eastAsia="楷体" w:hAnsi="楷体" w:hint="eastAsia"/>
          <w:sz w:val="24"/>
          <w:szCs w:val="24"/>
        </w:rPr>
        <w:t>。</w:t>
      </w:r>
    </w:p>
    <w:p w:rsidR="001F5591" w:rsidRPr="001F5591" w:rsidRDefault="001F5591">
      <w:pPr>
        <w:pStyle w:val="21"/>
        <w:ind w:left="0" w:firstLine="540"/>
        <w:rPr>
          <w:rFonts w:ascii="楷体" w:eastAsia="楷体" w:hAnsi="楷体" w:cs="楷体"/>
          <w:b/>
          <w:i/>
          <w:color w:val="000000"/>
          <w:sz w:val="24"/>
        </w:rPr>
      </w:pPr>
    </w:p>
    <w:p w:rsidR="00AB6B64" w:rsidRDefault="00EE6EFB" w:rsidP="00DF3940">
      <w:pPr>
        <w:pStyle w:val="3"/>
        <w:spacing w:before="120" w:after="120" w:line="360" w:lineRule="auto"/>
        <w:ind w:leftChars="200" w:left="420"/>
        <w:rPr>
          <w:rFonts w:eastAsia="黑体"/>
          <w:sz w:val="28"/>
          <w:szCs w:val="18"/>
        </w:rPr>
      </w:pPr>
      <w:bookmarkStart w:id="35" w:name="_Toc13378"/>
      <w:r>
        <w:rPr>
          <w:rFonts w:eastAsia="黑体"/>
          <w:sz w:val="28"/>
          <w:szCs w:val="18"/>
        </w:rPr>
        <w:t xml:space="preserve">1.5 </w:t>
      </w:r>
      <w:r>
        <w:rPr>
          <w:rFonts w:eastAsia="黑体" w:hint="eastAsia"/>
          <w:sz w:val="28"/>
          <w:szCs w:val="18"/>
        </w:rPr>
        <w:t>定义</w:t>
      </w:r>
      <w:bookmarkEnd w:id="31"/>
      <w:bookmarkEnd w:id="32"/>
      <w:bookmarkEnd w:id="33"/>
      <w:bookmarkEnd w:id="34"/>
      <w:bookmarkEnd w:id="35"/>
    </w:p>
    <w:p w:rsidR="00AB6B64" w:rsidRDefault="00EE6EFB">
      <w:pPr>
        <w:pStyle w:val="21"/>
        <w:ind w:left="0" w:firstLine="540"/>
        <w:rPr>
          <w:rFonts w:ascii="楷体" w:eastAsia="楷体" w:hAnsi="楷体" w:cs="楷体"/>
          <w:b/>
          <w:i/>
          <w:color w:val="00B050"/>
          <w:sz w:val="24"/>
        </w:rPr>
      </w:pPr>
      <w:r w:rsidRPr="0055292A">
        <w:rPr>
          <w:rFonts w:ascii="楷体" w:eastAsia="楷体" w:hAnsi="楷体" w:cs="楷体" w:hint="eastAsia"/>
          <w:b/>
          <w:i/>
          <w:color w:val="00B050"/>
          <w:sz w:val="24"/>
        </w:rPr>
        <w:t>&lt;定义本文档所涉及的专门术语、概念、关键词缩写及其他需要解释的内容&gt;</w:t>
      </w:r>
    </w:p>
    <w:p w:rsidR="0055292A" w:rsidRDefault="0055292A" w:rsidP="0055292A">
      <w:pPr>
        <w:pStyle w:val="21"/>
        <w:ind w:left="0" w:firstLine="540"/>
        <w:rPr>
          <w:rFonts w:ascii="楷体" w:eastAsia="楷体" w:hAnsi="楷体"/>
          <w:sz w:val="24"/>
        </w:rPr>
      </w:pPr>
      <w:r>
        <w:rPr>
          <w:rFonts w:ascii="楷体" w:eastAsia="楷体" w:hAnsi="楷体" w:hint="eastAsia"/>
          <w:sz w:val="24"/>
        </w:rPr>
        <w:t>无</w:t>
      </w:r>
    </w:p>
    <w:p w:rsidR="0055292A" w:rsidRPr="0055292A" w:rsidRDefault="0055292A">
      <w:pPr>
        <w:pStyle w:val="21"/>
        <w:ind w:left="0" w:firstLine="540"/>
        <w:rPr>
          <w:rFonts w:ascii="楷体" w:eastAsia="楷体" w:hAnsi="楷体" w:cs="楷体"/>
          <w:b/>
          <w:i/>
          <w:color w:val="00B050"/>
          <w:sz w:val="24"/>
        </w:rPr>
      </w:pPr>
    </w:p>
    <w:p w:rsidR="00AB6B64" w:rsidRDefault="00EE6EFB" w:rsidP="00DF3940">
      <w:pPr>
        <w:pStyle w:val="3"/>
        <w:spacing w:before="120" w:after="120" w:line="360" w:lineRule="auto"/>
        <w:ind w:leftChars="200" w:left="420"/>
        <w:rPr>
          <w:rFonts w:eastAsia="黑体"/>
          <w:sz w:val="28"/>
          <w:szCs w:val="18"/>
        </w:rPr>
      </w:pPr>
      <w:bookmarkStart w:id="36" w:name="_Toc472758533"/>
      <w:bookmarkStart w:id="37" w:name="_Toc485198815"/>
      <w:bookmarkStart w:id="38" w:name="_Toc487944051"/>
      <w:bookmarkStart w:id="39" w:name="_Toc529543858"/>
      <w:bookmarkStart w:id="40" w:name="_Toc28689"/>
      <w:r>
        <w:rPr>
          <w:rFonts w:eastAsia="黑体"/>
          <w:sz w:val="28"/>
          <w:szCs w:val="18"/>
        </w:rPr>
        <w:t xml:space="preserve">1.6 </w:t>
      </w:r>
      <w:r>
        <w:rPr>
          <w:rFonts w:eastAsia="黑体" w:hint="eastAsia"/>
          <w:sz w:val="28"/>
          <w:szCs w:val="18"/>
        </w:rPr>
        <w:t>参考资料</w:t>
      </w:r>
      <w:bookmarkEnd w:id="36"/>
      <w:bookmarkEnd w:id="37"/>
      <w:bookmarkEnd w:id="38"/>
      <w:bookmarkEnd w:id="39"/>
      <w:bookmarkEnd w:id="40"/>
    </w:p>
    <w:p w:rsidR="00AB6B64" w:rsidRPr="0055292A" w:rsidRDefault="00EE6EFB">
      <w:pPr>
        <w:pStyle w:val="21"/>
        <w:ind w:left="0" w:firstLine="540"/>
        <w:rPr>
          <w:rFonts w:ascii="楷体" w:eastAsia="楷体" w:hAnsi="楷体" w:cs="楷体"/>
          <w:b/>
          <w:i/>
          <w:color w:val="00B050"/>
          <w:sz w:val="24"/>
        </w:rPr>
      </w:pPr>
      <w:r w:rsidRPr="0055292A">
        <w:rPr>
          <w:rFonts w:ascii="楷体" w:eastAsia="楷体" w:hAnsi="楷体" w:cs="楷体" w:hint="eastAsia"/>
          <w:b/>
          <w:i/>
          <w:color w:val="00B050"/>
          <w:sz w:val="24"/>
        </w:rPr>
        <w:t>&lt;列出本文档的参考资料：名称、作者、单位、出版日期等信息&gt;</w:t>
      </w:r>
    </w:p>
    <w:p w:rsidR="0055292A" w:rsidRDefault="0055292A" w:rsidP="0055292A">
      <w:pPr>
        <w:pStyle w:val="21"/>
        <w:ind w:left="0" w:firstLine="540"/>
        <w:rPr>
          <w:rFonts w:ascii="楷体" w:eastAsia="楷体" w:hAnsi="楷体"/>
          <w:sz w:val="24"/>
          <w:szCs w:val="24"/>
        </w:rPr>
      </w:pPr>
      <w:r>
        <w:rPr>
          <w:rFonts w:ascii="楷体" w:eastAsia="楷体" w:hAnsi="楷体" w:hint="eastAsia"/>
          <w:sz w:val="24"/>
          <w:szCs w:val="24"/>
        </w:rPr>
        <w:t>[1].软件工程.齐治昌，谭庆平，宁洪.北京:高等教育出版社，2012</w:t>
      </w:r>
    </w:p>
    <w:p w:rsidR="0055292A" w:rsidRDefault="0055292A" w:rsidP="0055292A">
      <w:pPr>
        <w:pStyle w:val="21"/>
        <w:ind w:left="0" w:firstLine="540"/>
        <w:rPr>
          <w:rFonts w:ascii="楷体" w:eastAsia="楷体" w:hAnsi="楷体"/>
          <w:sz w:val="24"/>
          <w:szCs w:val="24"/>
        </w:rPr>
      </w:pPr>
      <w:r>
        <w:rPr>
          <w:rFonts w:ascii="楷体" w:eastAsia="楷体" w:hAnsi="楷体" w:hint="eastAsia"/>
          <w:sz w:val="24"/>
          <w:szCs w:val="24"/>
        </w:rPr>
        <w:t>[2].需求分析与设计.马</w:t>
      </w:r>
      <w:proofErr w:type="gramStart"/>
      <w:r>
        <w:rPr>
          <w:rFonts w:ascii="楷体" w:eastAsia="楷体" w:hAnsi="楷体" w:hint="eastAsia"/>
          <w:sz w:val="24"/>
          <w:szCs w:val="24"/>
        </w:rPr>
        <w:t>素霞译</w:t>
      </w:r>
      <w:proofErr w:type="gramEnd"/>
      <w:r>
        <w:rPr>
          <w:rFonts w:ascii="楷体" w:eastAsia="楷体" w:hAnsi="楷体" w:hint="eastAsia"/>
          <w:sz w:val="24"/>
          <w:szCs w:val="24"/>
        </w:rPr>
        <w:t>.北京:机械工业出版社，2009</w:t>
      </w:r>
    </w:p>
    <w:p w:rsidR="0055292A" w:rsidRDefault="0055292A" w:rsidP="0055292A">
      <w:pPr>
        <w:pStyle w:val="21"/>
        <w:ind w:left="0" w:firstLine="540"/>
        <w:rPr>
          <w:rFonts w:ascii="楷体" w:eastAsia="楷体" w:hAnsi="楷体"/>
          <w:sz w:val="24"/>
          <w:szCs w:val="24"/>
        </w:rPr>
      </w:pPr>
      <w:r>
        <w:rPr>
          <w:rFonts w:ascii="楷体" w:eastAsia="楷体" w:hAnsi="楷体" w:hint="eastAsia"/>
          <w:sz w:val="24"/>
          <w:szCs w:val="24"/>
        </w:rPr>
        <w:t>[</w:t>
      </w:r>
      <w:r>
        <w:rPr>
          <w:rFonts w:ascii="楷体" w:eastAsia="楷体" w:hAnsi="楷体"/>
          <w:sz w:val="24"/>
          <w:szCs w:val="24"/>
        </w:rPr>
        <w:t>3</w:t>
      </w:r>
      <w:r>
        <w:rPr>
          <w:rFonts w:ascii="楷体" w:eastAsia="楷体" w:hAnsi="楷体" w:hint="eastAsia"/>
          <w:sz w:val="24"/>
          <w:szCs w:val="24"/>
        </w:rPr>
        <w:t>].面向使用的软件设计.刘</w:t>
      </w:r>
      <w:proofErr w:type="gramStart"/>
      <w:r>
        <w:rPr>
          <w:rFonts w:ascii="楷体" w:eastAsia="楷体" w:hAnsi="楷体" w:hint="eastAsia"/>
          <w:sz w:val="24"/>
          <w:szCs w:val="24"/>
        </w:rPr>
        <w:t>正捷译</w:t>
      </w:r>
      <w:proofErr w:type="gramEnd"/>
      <w:r>
        <w:rPr>
          <w:rFonts w:ascii="楷体" w:eastAsia="楷体" w:hAnsi="楷体" w:hint="eastAsia"/>
          <w:sz w:val="24"/>
          <w:szCs w:val="24"/>
        </w:rPr>
        <w:t>.北京:机械工业出版社，2011</w:t>
      </w:r>
    </w:p>
    <w:p w:rsidR="00AB6B64" w:rsidRDefault="00EE6EFB">
      <w:pPr>
        <w:pStyle w:val="1"/>
      </w:pPr>
      <w:r>
        <w:br w:type="page"/>
      </w:r>
      <w:bookmarkStart w:id="41" w:name="_Toc18036"/>
      <w:bookmarkStart w:id="42" w:name="_Toc529543859"/>
      <w:r>
        <w:rPr>
          <w:rStyle w:val="2Char"/>
          <w:rFonts w:ascii="微软雅黑" w:eastAsia="微软雅黑" w:hAnsi="微软雅黑" w:cs="微软雅黑" w:hint="eastAsia"/>
          <w:b/>
          <w:bCs w:val="0"/>
        </w:rPr>
        <w:lastRenderedPageBreak/>
        <w:t>2. 软件的一般性描述</w:t>
      </w:r>
      <w:bookmarkEnd w:id="41"/>
    </w:p>
    <w:p w:rsidR="00AB6B64" w:rsidRDefault="00EE6EFB" w:rsidP="00DF3940">
      <w:pPr>
        <w:pStyle w:val="3"/>
        <w:spacing w:before="120" w:after="120" w:line="360" w:lineRule="auto"/>
        <w:ind w:leftChars="200" w:left="420"/>
        <w:rPr>
          <w:rFonts w:eastAsia="黑体"/>
          <w:sz w:val="28"/>
          <w:szCs w:val="18"/>
        </w:rPr>
      </w:pPr>
      <w:bookmarkStart w:id="43" w:name="_Toc6023"/>
      <w:r>
        <w:rPr>
          <w:rFonts w:eastAsia="黑体" w:hint="eastAsia"/>
          <w:sz w:val="28"/>
          <w:szCs w:val="18"/>
        </w:rPr>
        <w:t>2.1</w:t>
      </w:r>
      <w:r>
        <w:rPr>
          <w:rFonts w:eastAsia="黑体" w:hint="eastAsia"/>
          <w:sz w:val="28"/>
          <w:szCs w:val="18"/>
        </w:rPr>
        <w:t>软件产品与其环境之间的关系</w:t>
      </w:r>
      <w:bookmarkEnd w:id="43"/>
    </w:p>
    <w:p w:rsidR="00AB6B64" w:rsidRDefault="00EE6EFB">
      <w:pPr>
        <w:pStyle w:val="21"/>
        <w:ind w:left="0" w:firstLine="540"/>
        <w:rPr>
          <w:rFonts w:ascii="楷体" w:eastAsia="楷体" w:hAnsi="楷体" w:cs="楷体"/>
          <w:b/>
          <w:i/>
          <w:color w:val="00B050"/>
          <w:sz w:val="24"/>
        </w:rPr>
      </w:pPr>
      <w:r w:rsidRPr="009B7771">
        <w:rPr>
          <w:rFonts w:ascii="楷体" w:eastAsia="楷体" w:hAnsi="楷体" w:cs="楷体" w:hint="eastAsia"/>
          <w:b/>
          <w:i/>
          <w:color w:val="00B050"/>
          <w:sz w:val="24"/>
        </w:rPr>
        <w:t>&lt;描述待开发的软件与其外部环境(包括其他软件系统、外部用户、硬件系统等等)之间的关系&gt;</w:t>
      </w:r>
    </w:p>
    <w:p w:rsidR="00743203" w:rsidRDefault="00743203" w:rsidP="00743203">
      <w:pPr>
        <w:pStyle w:val="21"/>
        <w:ind w:left="0" w:firstLine="540"/>
        <w:rPr>
          <w:rFonts w:ascii="楷体" w:eastAsia="楷体" w:hAnsi="楷体"/>
          <w:sz w:val="24"/>
          <w:szCs w:val="24"/>
        </w:rPr>
      </w:pPr>
      <w:bookmarkStart w:id="44" w:name="_Toc459110524"/>
      <w:r>
        <w:rPr>
          <w:rFonts w:ascii="楷体" w:eastAsia="楷体" w:hAnsi="楷体" w:hint="eastAsia"/>
          <w:sz w:val="24"/>
          <w:szCs w:val="24"/>
        </w:rPr>
        <w:t>本软件借助于机器人，代表老人健康安全状况的利益相关方自主完成老人的安全健康监测和反馈处理。它所运行的外部环境如下表：</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4264"/>
      </w:tblGrid>
      <w:tr w:rsidR="00743203" w:rsidTr="00CB5CEB">
        <w:tc>
          <w:tcPr>
            <w:tcW w:w="4264" w:type="dxa"/>
            <w:shd w:val="clear" w:color="auto" w:fill="FFFFFF"/>
          </w:tcPr>
          <w:p w:rsidR="00743203" w:rsidRDefault="00743203" w:rsidP="00CB5CEB">
            <w:pPr>
              <w:pStyle w:val="21"/>
              <w:ind w:left="0" w:firstLine="0"/>
              <w:jc w:val="center"/>
              <w:rPr>
                <w:rFonts w:ascii="楷体" w:eastAsia="楷体" w:hAnsi="楷体"/>
                <w:sz w:val="28"/>
                <w:szCs w:val="28"/>
              </w:rPr>
            </w:pPr>
            <w:r>
              <w:rPr>
                <w:rFonts w:ascii="楷体" w:eastAsia="楷体" w:hAnsi="楷体" w:hint="eastAsia"/>
                <w:sz w:val="28"/>
                <w:szCs w:val="28"/>
              </w:rPr>
              <w:t>系统</w:t>
            </w:r>
            <w:r>
              <w:rPr>
                <w:rFonts w:ascii="楷体" w:eastAsia="楷体" w:hAnsi="楷体"/>
                <w:sz w:val="28"/>
                <w:szCs w:val="28"/>
              </w:rPr>
              <w:t>组成部分</w:t>
            </w:r>
          </w:p>
        </w:tc>
        <w:tc>
          <w:tcPr>
            <w:tcW w:w="4264" w:type="dxa"/>
            <w:shd w:val="clear" w:color="auto" w:fill="FFFFFF"/>
          </w:tcPr>
          <w:p w:rsidR="00743203" w:rsidRDefault="00743203" w:rsidP="00CB5CEB">
            <w:pPr>
              <w:pStyle w:val="21"/>
              <w:ind w:left="0" w:firstLine="0"/>
              <w:jc w:val="center"/>
              <w:rPr>
                <w:rFonts w:ascii="楷体" w:eastAsia="楷体" w:hAnsi="楷体"/>
                <w:sz w:val="28"/>
                <w:szCs w:val="28"/>
              </w:rPr>
            </w:pPr>
            <w:r>
              <w:rPr>
                <w:rFonts w:ascii="楷体" w:eastAsia="楷体" w:hAnsi="楷体" w:hint="eastAsia"/>
                <w:sz w:val="28"/>
                <w:szCs w:val="28"/>
              </w:rPr>
              <w:t>外部环境</w:t>
            </w:r>
          </w:p>
        </w:tc>
      </w:tr>
      <w:tr w:rsidR="00743203" w:rsidTr="00CB5CEB">
        <w:tc>
          <w:tcPr>
            <w:tcW w:w="4264" w:type="dxa"/>
          </w:tcPr>
          <w:p w:rsidR="00743203" w:rsidRDefault="00743203" w:rsidP="00CB5CEB">
            <w:pPr>
              <w:pStyle w:val="21"/>
              <w:ind w:left="0" w:firstLine="0"/>
              <w:jc w:val="center"/>
              <w:rPr>
                <w:rFonts w:ascii="楷体" w:eastAsia="楷体" w:hAnsi="楷体"/>
                <w:sz w:val="28"/>
                <w:szCs w:val="28"/>
              </w:rPr>
            </w:pPr>
            <w:r>
              <w:rPr>
                <w:rFonts w:ascii="楷体" w:eastAsia="楷体" w:hAnsi="楷体" w:hint="eastAsia"/>
                <w:sz w:val="28"/>
                <w:szCs w:val="28"/>
              </w:rPr>
              <w:t>机器人端服务器</w:t>
            </w:r>
          </w:p>
        </w:tc>
        <w:tc>
          <w:tcPr>
            <w:tcW w:w="4264" w:type="dxa"/>
          </w:tcPr>
          <w:p w:rsidR="00743203" w:rsidRDefault="00743203" w:rsidP="00CB5CEB">
            <w:pPr>
              <w:pStyle w:val="21"/>
              <w:ind w:left="0" w:firstLine="0"/>
              <w:jc w:val="center"/>
              <w:rPr>
                <w:rFonts w:ascii="楷体" w:eastAsia="楷体" w:hAnsi="楷体"/>
                <w:sz w:val="28"/>
                <w:szCs w:val="28"/>
              </w:rPr>
            </w:pPr>
            <w:r>
              <w:rPr>
                <w:rFonts w:ascii="楷体" w:eastAsia="楷体" w:hAnsi="楷体"/>
                <w:sz w:val="28"/>
                <w:szCs w:val="28"/>
              </w:rPr>
              <w:t>R</w:t>
            </w:r>
            <w:r>
              <w:rPr>
                <w:rFonts w:ascii="楷体" w:eastAsia="楷体" w:hAnsi="楷体" w:hint="eastAsia"/>
                <w:sz w:val="28"/>
                <w:szCs w:val="28"/>
              </w:rPr>
              <w:t>OS操作系统</w:t>
            </w:r>
          </w:p>
        </w:tc>
      </w:tr>
      <w:tr w:rsidR="00743203" w:rsidTr="00CB5CEB">
        <w:tc>
          <w:tcPr>
            <w:tcW w:w="4264" w:type="dxa"/>
          </w:tcPr>
          <w:p w:rsidR="00743203" w:rsidRDefault="00743203" w:rsidP="00CB5CEB">
            <w:pPr>
              <w:pStyle w:val="21"/>
              <w:ind w:left="0" w:firstLine="0"/>
              <w:jc w:val="center"/>
              <w:rPr>
                <w:rFonts w:ascii="楷体" w:eastAsia="楷体" w:hAnsi="楷体"/>
                <w:sz w:val="28"/>
                <w:szCs w:val="28"/>
              </w:rPr>
            </w:pPr>
            <w:r>
              <w:rPr>
                <w:rFonts w:ascii="楷体" w:eastAsia="楷体" w:hAnsi="楷体" w:hint="eastAsia"/>
                <w:sz w:val="28"/>
                <w:szCs w:val="28"/>
              </w:rPr>
              <w:t>云端服务器</w:t>
            </w:r>
          </w:p>
        </w:tc>
        <w:tc>
          <w:tcPr>
            <w:tcW w:w="4264" w:type="dxa"/>
          </w:tcPr>
          <w:p w:rsidR="00743203" w:rsidRDefault="00743203" w:rsidP="00CB5CEB">
            <w:pPr>
              <w:pStyle w:val="21"/>
              <w:ind w:left="0" w:firstLine="0"/>
              <w:jc w:val="center"/>
              <w:rPr>
                <w:rFonts w:ascii="楷体" w:eastAsia="楷体" w:hAnsi="楷体"/>
                <w:sz w:val="28"/>
                <w:szCs w:val="28"/>
              </w:rPr>
            </w:pPr>
            <w:r>
              <w:rPr>
                <w:rFonts w:ascii="楷体" w:eastAsia="楷体" w:hAnsi="楷体"/>
                <w:sz w:val="28"/>
                <w:szCs w:val="28"/>
              </w:rPr>
              <w:t>Ubuntu操作系统</w:t>
            </w:r>
          </w:p>
        </w:tc>
      </w:tr>
      <w:tr w:rsidR="00743203" w:rsidTr="00CB5CEB">
        <w:tc>
          <w:tcPr>
            <w:tcW w:w="4264" w:type="dxa"/>
          </w:tcPr>
          <w:p w:rsidR="00743203" w:rsidRDefault="00743203" w:rsidP="00CB5CEB">
            <w:pPr>
              <w:pStyle w:val="21"/>
              <w:ind w:left="0" w:firstLine="0"/>
              <w:jc w:val="center"/>
              <w:rPr>
                <w:rFonts w:ascii="楷体" w:eastAsia="楷体" w:hAnsi="楷体"/>
                <w:sz w:val="28"/>
                <w:szCs w:val="28"/>
              </w:rPr>
            </w:pPr>
            <w:r>
              <w:rPr>
                <w:rFonts w:ascii="楷体" w:eastAsia="楷体" w:hAnsi="楷体" w:hint="eastAsia"/>
                <w:sz w:val="28"/>
                <w:szCs w:val="28"/>
              </w:rPr>
              <w:t>手机客户端</w:t>
            </w:r>
          </w:p>
        </w:tc>
        <w:tc>
          <w:tcPr>
            <w:tcW w:w="4264" w:type="dxa"/>
          </w:tcPr>
          <w:p w:rsidR="00743203" w:rsidRDefault="00743203" w:rsidP="00CB5CEB">
            <w:pPr>
              <w:pStyle w:val="21"/>
              <w:ind w:left="0" w:firstLine="0"/>
              <w:jc w:val="center"/>
              <w:rPr>
                <w:rFonts w:ascii="楷体" w:eastAsia="楷体" w:hAnsi="楷体"/>
                <w:sz w:val="28"/>
                <w:szCs w:val="28"/>
              </w:rPr>
            </w:pPr>
            <w:r>
              <w:rPr>
                <w:rFonts w:ascii="楷体" w:eastAsia="楷体" w:hAnsi="楷体" w:hint="eastAsia"/>
                <w:sz w:val="28"/>
                <w:szCs w:val="28"/>
              </w:rPr>
              <w:t>Android</w:t>
            </w:r>
            <w:r>
              <w:rPr>
                <w:rFonts w:ascii="楷体" w:eastAsia="楷体" w:hAnsi="楷体"/>
                <w:sz w:val="28"/>
                <w:szCs w:val="28"/>
              </w:rPr>
              <w:t>操作系统</w:t>
            </w:r>
          </w:p>
        </w:tc>
      </w:tr>
    </w:tbl>
    <w:p w:rsidR="00743203" w:rsidRDefault="00743203" w:rsidP="00743203">
      <w:pPr>
        <w:pStyle w:val="21"/>
        <w:ind w:left="0" w:firstLine="540"/>
        <w:jc w:val="center"/>
        <w:rPr>
          <w:rFonts w:ascii="楷体" w:eastAsia="楷体" w:hAnsi="楷体"/>
          <w:sz w:val="22"/>
          <w:szCs w:val="28"/>
        </w:rPr>
      </w:pPr>
      <w:r>
        <w:rPr>
          <w:rFonts w:ascii="楷体" w:eastAsia="楷体" w:hAnsi="楷体" w:hint="eastAsia"/>
          <w:sz w:val="22"/>
          <w:szCs w:val="28"/>
        </w:rPr>
        <w:t>表1：</w:t>
      </w:r>
      <w:r>
        <w:rPr>
          <w:rFonts w:ascii="楷体" w:eastAsia="楷体" w:hAnsi="楷体"/>
          <w:sz w:val="22"/>
          <w:szCs w:val="28"/>
        </w:rPr>
        <w:t>软件与外界环境的</w:t>
      </w:r>
      <w:r>
        <w:rPr>
          <w:rFonts w:ascii="楷体" w:eastAsia="楷体" w:hAnsi="楷体" w:hint="eastAsia"/>
          <w:sz w:val="22"/>
          <w:szCs w:val="28"/>
        </w:rPr>
        <w:t>交互</w:t>
      </w:r>
      <w:r>
        <w:rPr>
          <w:rFonts w:ascii="楷体" w:eastAsia="楷体" w:hAnsi="楷体"/>
          <w:sz w:val="22"/>
          <w:szCs w:val="28"/>
        </w:rPr>
        <w:t>关系</w:t>
      </w:r>
    </w:p>
    <w:bookmarkEnd w:id="44"/>
    <w:p w:rsidR="00743203" w:rsidRPr="00743203" w:rsidRDefault="00743203">
      <w:pPr>
        <w:pStyle w:val="21"/>
        <w:ind w:left="0" w:firstLine="540"/>
        <w:rPr>
          <w:rFonts w:ascii="楷体" w:eastAsia="楷体" w:hAnsi="楷体" w:cs="楷体"/>
          <w:b/>
          <w:i/>
          <w:color w:val="00B050"/>
          <w:sz w:val="24"/>
        </w:rPr>
      </w:pPr>
    </w:p>
    <w:p w:rsidR="00AB6B64" w:rsidRDefault="00EE6EFB" w:rsidP="00DF3940">
      <w:pPr>
        <w:pStyle w:val="3"/>
        <w:spacing w:before="120" w:after="120" w:line="360" w:lineRule="auto"/>
        <w:ind w:leftChars="200" w:left="420"/>
        <w:rPr>
          <w:rFonts w:eastAsia="黑体"/>
          <w:sz w:val="28"/>
          <w:szCs w:val="18"/>
        </w:rPr>
      </w:pPr>
      <w:bookmarkStart w:id="45" w:name="_Toc4740"/>
      <w:r>
        <w:rPr>
          <w:rFonts w:eastAsia="黑体" w:hint="eastAsia"/>
          <w:sz w:val="28"/>
          <w:szCs w:val="18"/>
        </w:rPr>
        <w:t>2.2</w:t>
      </w:r>
      <w:r>
        <w:rPr>
          <w:rFonts w:eastAsia="黑体" w:hint="eastAsia"/>
          <w:sz w:val="28"/>
          <w:szCs w:val="18"/>
        </w:rPr>
        <w:t>限制与约束</w:t>
      </w:r>
      <w:bookmarkEnd w:id="45"/>
    </w:p>
    <w:p w:rsidR="00AB6B64" w:rsidRDefault="00EE6EFB">
      <w:pPr>
        <w:pStyle w:val="21"/>
        <w:ind w:left="0" w:firstLine="540"/>
        <w:rPr>
          <w:rFonts w:ascii="楷体" w:eastAsia="楷体" w:hAnsi="楷体" w:cs="楷体"/>
          <w:b/>
          <w:i/>
          <w:color w:val="00B050"/>
          <w:sz w:val="24"/>
        </w:rPr>
      </w:pPr>
      <w:r w:rsidRPr="00107A53">
        <w:rPr>
          <w:rFonts w:ascii="楷体" w:eastAsia="楷体" w:hAnsi="楷体" w:cs="楷体" w:hint="eastAsia"/>
          <w:b/>
          <w:i/>
          <w:color w:val="00B050"/>
          <w:sz w:val="24"/>
        </w:rPr>
        <w:t>&lt;描述对该软件功能和性能等方面需求的限制和约束&gt;</w:t>
      </w:r>
    </w:p>
    <w:p w:rsidR="00743203" w:rsidRPr="00EC33F2" w:rsidRDefault="00EC33F2">
      <w:pPr>
        <w:pStyle w:val="21"/>
        <w:ind w:left="0" w:firstLine="540"/>
        <w:rPr>
          <w:rFonts w:ascii="楷体" w:eastAsia="楷体" w:hAnsi="楷体"/>
          <w:sz w:val="24"/>
        </w:rPr>
      </w:pPr>
      <w:r w:rsidRPr="00EC33F2">
        <w:rPr>
          <w:rFonts w:ascii="楷体" w:eastAsia="楷体" w:hAnsi="楷体"/>
          <w:sz w:val="24"/>
        </w:rPr>
        <w:t>无</w:t>
      </w:r>
    </w:p>
    <w:p w:rsidR="00EC33F2" w:rsidRPr="00743203" w:rsidRDefault="00EC33F2">
      <w:pPr>
        <w:pStyle w:val="21"/>
        <w:ind w:left="0" w:firstLine="540"/>
        <w:rPr>
          <w:rFonts w:ascii="楷体" w:eastAsia="楷体" w:hAnsi="楷体" w:cs="楷体"/>
          <w:b/>
          <w:i/>
          <w:color w:val="00B050"/>
          <w:sz w:val="24"/>
        </w:rPr>
      </w:pPr>
    </w:p>
    <w:p w:rsidR="00AB6B64" w:rsidRDefault="00EE6EFB" w:rsidP="00DF3940">
      <w:pPr>
        <w:pStyle w:val="3"/>
        <w:spacing w:before="120" w:after="120" w:line="360" w:lineRule="auto"/>
        <w:ind w:leftChars="200" w:left="420"/>
        <w:rPr>
          <w:rFonts w:eastAsia="黑体"/>
          <w:sz w:val="28"/>
          <w:szCs w:val="18"/>
        </w:rPr>
      </w:pPr>
      <w:bookmarkStart w:id="46" w:name="_Toc22044"/>
      <w:r>
        <w:rPr>
          <w:rFonts w:eastAsia="黑体" w:hint="eastAsia"/>
          <w:sz w:val="28"/>
          <w:szCs w:val="18"/>
        </w:rPr>
        <w:t>2.3</w:t>
      </w:r>
      <w:r>
        <w:rPr>
          <w:rFonts w:eastAsia="黑体" w:hint="eastAsia"/>
          <w:sz w:val="28"/>
          <w:szCs w:val="18"/>
        </w:rPr>
        <w:t>假设与前提条件</w:t>
      </w:r>
      <w:bookmarkEnd w:id="46"/>
    </w:p>
    <w:p w:rsidR="00AB6B64" w:rsidRPr="00107A53" w:rsidRDefault="00EE6EFB">
      <w:pPr>
        <w:pStyle w:val="21"/>
        <w:ind w:left="0" w:firstLine="540"/>
        <w:rPr>
          <w:rFonts w:ascii="楷体" w:eastAsia="楷体" w:hAnsi="楷体" w:cs="楷体"/>
          <w:b/>
          <w:i/>
          <w:color w:val="00B050"/>
          <w:sz w:val="24"/>
        </w:rPr>
      </w:pPr>
      <w:r w:rsidRPr="00107A53">
        <w:rPr>
          <w:rFonts w:ascii="楷体" w:eastAsia="楷体" w:hAnsi="楷体" w:cs="楷体" w:hint="eastAsia"/>
          <w:b/>
          <w:i/>
          <w:color w:val="00B050"/>
          <w:sz w:val="24"/>
        </w:rPr>
        <w:t>&lt;描述开发和使用该软件的假设和前提&gt;</w:t>
      </w:r>
    </w:p>
    <w:p w:rsidR="00EC33F2" w:rsidRDefault="00EC33F2" w:rsidP="00EC33F2">
      <w:pPr>
        <w:pStyle w:val="21"/>
        <w:ind w:left="0" w:firstLine="540"/>
        <w:rPr>
          <w:rFonts w:ascii="楷体" w:eastAsia="楷体" w:hAnsi="楷体" w:cs="楷体"/>
          <w:b/>
          <w:i/>
          <w:color w:val="000000"/>
          <w:sz w:val="24"/>
        </w:rPr>
      </w:pPr>
      <w:r>
        <w:rPr>
          <w:rFonts w:ascii="楷体" w:eastAsia="楷体" w:hAnsi="楷体" w:hint="eastAsia"/>
          <w:sz w:val="24"/>
        </w:rPr>
        <w:t>在开发这个软件时,我们假设老人愿意配合机器人的工作,移动客户端使用者熟悉基本的移动客户端操作,管理员能够熟练的进行后台调试维护。</w:t>
      </w:r>
    </w:p>
    <w:p w:rsidR="00AB6B64" w:rsidRDefault="00AB6B64"/>
    <w:p w:rsidR="00AB6B64" w:rsidRDefault="00EE6EFB">
      <w:pPr>
        <w:pStyle w:val="1"/>
      </w:pPr>
      <w:bookmarkStart w:id="47" w:name="_Toc12315"/>
      <w:r>
        <w:rPr>
          <w:rStyle w:val="2Char"/>
          <w:rFonts w:ascii="微软雅黑" w:eastAsia="微软雅黑" w:hAnsi="微软雅黑" w:cs="微软雅黑" w:hint="eastAsia"/>
          <w:b/>
          <w:bCs w:val="0"/>
        </w:rPr>
        <w:lastRenderedPageBreak/>
        <w:t>3. 软件功能需求描述</w:t>
      </w:r>
      <w:bookmarkEnd w:id="42"/>
      <w:bookmarkEnd w:id="47"/>
    </w:p>
    <w:p w:rsidR="00AB6B64" w:rsidRDefault="00EE6EFB" w:rsidP="00DF3940">
      <w:pPr>
        <w:pStyle w:val="3"/>
        <w:spacing w:before="120" w:after="120" w:line="360" w:lineRule="auto"/>
        <w:ind w:leftChars="200" w:left="420"/>
        <w:rPr>
          <w:rFonts w:eastAsia="黑体"/>
          <w:sz w:val="28"/>
          <w:szCs w:val="18"/>
        </w:rPr>
      </w:pPr>
      <w:bookmarkStart w:id="48" w:name="_Toc11386"/>
      <w:r>
        <w:rPr>
          <w:rFonts w:eastAsia="黑体" w:hint="eastAsia"/>
          <w:sz w:val="28"/>
          <w:szCs w:val="18"/>
        </w:rPr>
        <w:t xml:space="preserve">3.1 </w:t>
      </w:r>
      <w:r>
        <w:rPr>
          <w:rFonts w:eastAsia="黑体"/>
          <w:sz w:val="28"/>
          <w:szCs w:val="18"/>
        </w:rPr>
        <w:t>软件功能概述</w:t>
      </w:r>
      <w:bookmarkEnd w:id="48"/>
    </w:p>
    <w:p w:rsidR="00AB6B64" w:rsidRPr="00107A53" w:rsidRDefault="00EE6EFB">
      <w:pPr>
        <w:pStyle w:val="21"/>
        <w:ind w:left="0" w:firstLine="540"/>
        <w:rPr>
          <w:rFonts w:ascii="楷体" w:eastAsia="楷体" w:hAnsi="楷体" w:cs="楷体"/>
          <w:b/>
          <w:i/>
          <w:color w:val="00B050"/>
          <w:sz w:val="24"/>
        </w:rPr>
      </w:pPr>
      <w:r w:rsidRPr="00107A53">
        <w:rPr>
          <w:rFonts w:ascii="楷体" w:eastAsia="楷体" w:hAnsi="楷体" w:cs="楷体" w:hint="eastAsia"/>
          <w:b/>
          <w:i/>
          <w:color w:val="00B050"/>
          <w:sz w:val="24"/>
        </w:rPr>
        <w:t>&lt;</w:t>
      </w:r>
      <w:r w:rsidRPr="00107A53">
        <w:rPr>
          <w:rFonts w:ascii="楷体" w:eastAsia="楷体" w:hAnsi="楷体" w:cs="楷体"/>
          <w:b/>
          <w:i/>
          <w:color w:val="00B050"/>
          <w:sz w:val="24"/>
        </w:rPr>
        <w:t>以简洁、易理解的方式描述软件产品的功能，包括每项功能的标识、描述、优先级、使用场景等</w:t>
      </w:r>
      <w:r w:rsidRPr="00107A53">
        <w:rPr>
          <w:rFonts w:ascii="楷体" w:eastAsia="楷体" w:hAnsi="楷体" w:cs="楷体" w:hint="eastAsia"/>
          <w:b/>
          <w:i/>
          <w:color w:val="00B050"/>
          <w:sz w:val="24"/>
        </w:rPr>
        <w:t>&gt;</w:t>
      </w:r>
    </w:p>
    <w:p w:rsidR="00AB6B64" w:rsidRDefault="00EE6EFB" w:rsidP="00DF3940">
      <w:pPr>
        <w:pStyle w:val="3"/>
        <w:spacing w:before="120" w:after="120" w:line="360" w:lineRule="auto"/>
        <w:ind w:leftChars="200" w:left="420"/>
        <w:rPr>
          <w:rFonts w:eastAsia="黑体"/>
          <w:sz w:val="28"/>
          <w:szCs w:val="18"/>
        </w:rPr>
      </w:pPr>
      <w:bookmarkStart w:id="49" w:name="_Toc28214"/>
      <w:r>
        <w:rPr>
          <w:rFonts w:eastAsia="黑体" w:hint="eastAsia"/>
          <w:sz w:val="28"/>
          <w:szCs w:val="18"/>
        </w:rPr>
        <w:t xml:space="preserve">3.2 </w:t>
      </w:r>
      <w:r>
        <w:rPr>
          <w:rFonts w:eastAsia="黑体"/>
          <w:sz w:val="28"/>
          <w:szCs w:val="18"/>
        </w:rPr>
        <w:t>软件需求的用例模型</w:t>
      </w:r>
      <w:bookmarkEnd w:id="49"/>
    </w:p>
    <w:p w:rsidR="00AB6B64" w:rsidRDefault="00EE6EFB">
      <w:pPr>
        <w:pStyle w:val="21"/>
        <w:ind w:left="0" w:firstLine="540"/>
        <w:rPr>
          <w:rFonts w:ascii="楷体" w:eastAsia="楷体" w:hAnsi="楷体" w:cs="楷体"/>
          <w:b/>
          <w:i/>
          <w:color w:val="00B050"/>
          <w:sz w:val="24"/>
        </w:rPr>
      </w:pPr>
      <w:r w:rsidRPr="00107A53">
        <w:rPr>
          <w:rFonts w:ascii="楷体" w:eastAsia="楷体" w:hAnsi="楷体" w:cs="楷体" w:hint="eastAsia"/>
          <w:b/>
          <w:i/>
          <w:color w:val="00B050"/>
          <w:sz w:val="24"/>
        </w:rPr>
        <w:t>&lt;</w:t>
      </w:r>
      <w:r w:rsidRPr="00107A53">
        <w:rPr>
          <w:rFonts w:ascii="楷体" w:eastAsia="楷体" w:hAnsi="楷体" w:cs="楷体"/>
          <w:b/>
          <w:i/>
          <w:color w:val="00B050"/>
          <w:sz w:val="24"/>
        </w:rPr>
        <w:t>描述软件需求的用例图</w:t>
      </w:r>
      <w:r w:rsidRPr="00107A53">
        <w:rPr>
          <w:rFonts w:ascii="楷体" w:eastAsia="楷体" w:hAnsi="楷体" w:cs="楷体" w:hint="eastAsia"/>
          <w:b/>
          <w:i/>
          <w:color w:val="00B050"/>
          <w:sz w:val="24"/>
        </w:rPr>
        <w:t>,用自然语言描述各个具体的用例&gt;</w:t>
      </w:r>
    </w:p>
    <w:p w:rsidR="00EC33F2" w:rsidRDefault="00EC33F2" w:rsidP="00EC33F2">
      <w:pPr>
        <w:jc w:val="center"/>
      </w:pPr>
      <w:r>
        <w:rPr>
          <w:rFonts w:hint="eastAsia"/>
        </w:rPr>
        <w:object w:dxaOrig="8306" w:dyaOrig="60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9pt;height:303.05pt" o:ole="">
            <v:imagedata r:id="rId9" o:title=""/>
            <o:lock v:ext="edit" aspectratio="f"/>
          </v:shape>
          <o:OLEObject Type="Embed" ProgID="Visio.Drawing.15" ShapeID="_x0000_i1025" DrawAspect="Content" ObjectID="_1664173875" r:id="rId10"/>
        </w:object>
      </w:r>
    </w:p>
    <w:p w:rsidR="00EC33F2" w:rsidRDefault="00EC33F2" w:rsidP="00EC33F2">
      <w:pPr>
        <w:pStyle w:val="a0"/>
        <w:ind w:firstLineChars="0" w:firstLine="0"/>
        <w:jc w:val="center"/>
      </w:pPr>
      <w:r>
        <w:rPr>
          <w:rFonts w:hint="eastAsia"/>
        </w:rPr>
        <w:t>图</w:t>
      </w:r>
      <w:r>
        <w:rPr>
          <w:rFonts w:hint="eastAsia"/>
        </w:rPr>
        <w:t>1</w:t>
      </w:r>
      <w:r>
        <w:rPr>
          <w:rFonts w:hint="eastAsia"/>
        </w:rPr>
        <w:t>：空巢老人看护系统</w:t>
      </w:r>
      <w:r>
        <w:rPr>
          <w:rFonts w:hint="eastAsia"/>
        </w:rPr>
        <w:t>-</w:t>
      </w:r>
      <w:r>
        <w:t>-</w:t>
      </w:r>
      <w:r>
        <w:t>用例图</w:t>
      </w:r>
    </w:p>
    <w:p w:rsidR="00EC33F2" w:rsidRPr="00EC33F2" w:rsidRDefault="00EC33F2">
      <w:pPr>
        <w:pStyle w:val="21"/>
        <w:ind w:left="0" w:firstLine="540"/>
        <w:rPr>
          <w:rFonts w:ascii="楷体" w:eastAsia="楷体" w:hAnsi="楷体" w:cs="楷体"/>
          <w:b/>
          <w:i/>
          <w:color w:val="00B050"/>
          <w:sz w:val="24"/>
        </w:rPr>
      </w:pPr>
    </w:p>
    <w:p w:rsidR="00AB6B64" w:rsidRPr="00766BDA" w:rsidRDefault="00EE6EFB" w:rsidP="00DF3940">
      <w:pPr>
        <w:pStyle w:val="3"/>
        <w:spacing w:before="120" w:after="120" w:line="360" w:lineRule="auto"/>
        <w:ind w:leftChars="200" w:left="420"/>
        <w:rPr>
          <w:rFonts w:eastAsia="黑体"/>
          <w:color w:val="FF0000"/>
          <w:sz w:val="28"/>
          <w:szCs w:val="18"/>
        </w:rPr>
      </w:pPr>
      <w:bookmarkStart w:id="50" w:name="_Toc17062"/>
      <w:r w:rsidRPr="00766BDA">
        <w:rPr>
          <w:rFonts w:eastAsia="黑体" w:hint="eastAsia"/>
          <w:color w:val="FF0000"/>
          <w:sz w:val="28"/>
          <w:szCs w:val="18"/>
        </w:rPr>
        <w:t xml:space="preserve">3.3 </w:t>
      </w:r>
      <w:r w:rsidRPr="00766BDA">
        <w:rPr>
          <w:rFonts w:eastAsia="黑体"/>
          <w:color w:val="FF0000"/>
          <w:sz w:val="28"/>
          <w:szCs w:val="18"/>
        </w:rPr>
        <w:t>软件需求的分析模型</w:t>
      </w:r>
      <w:bookmarkEnd w:id="50"/>
      <w:r w:rsidR="00B2769E">
        <w:rPr>
          <w:rFonts w:eastAsia="黑体" w:hint="eastAsia"/>
          <w:color w:val="FF0000"/>
          <w:sz w:val="28"/>
          <w:szCs w:val="18"/>
        </w:rPr>
        <w:t>（各小节需完成的内容不同，请仔细看要求）</w:t>
      </w:r>
    </w:p>
    <w:p w:rsidR="00AB6B64" w:rsidRDefault="00EE6EFB">
      <w:pPr>
        <w:pStyle w:val="21"/>
        <w:ind w:left="0" w:firstLine="540"/>
        <w:rPr>
          <w:rFonts w:ascii="楷体" w:eastAsia="楷体" w:hAnsi="楷体" w:cs="楷体"/>
          <w:b/>
          <w:i/>
          <w:color w:val="00B050"/>
          <w:sz w:val="24"/>
        </w:rPr>
      </w:pPr>
      <w:r w:rsidRPr="00107A53">
        <w:rPr>
          <w:rFonts w:ascii="楷体" w:eastAsia="楷体" w:hAnsi="楷体" w:cs="楷体" w:hint="eastAsia"/>
          <w:b/>
          <w:i/>
          <w:color w:val="00B050"/>
          <w:sz w:val="24"/>
        </w:rPr>
        <w:t>&lt;</w:t>
      </w:r>
      <w:r w:rsidRPr="00107A53">
        <w:rPr>
          <w:rFonts w:ascii="楷体" w:eastAsia="楷体" w:hAnsi="楷体" w:cs="楷体"/>
          <w:b/>
          <w:i/>
          <w:color w:val="00B050"/>
          <w:sz w:val="24"/>
        </w:rPr>
        <w:t>描述</w:t>
      </w:r>
      <w:r w:rsidRPr="00107A53">
        <w:rPr>
          <w:rFonts w:ascii="楷体" w:eastAsia="楷体" w:hAnsi="楷体" w:cs="楷体" w:hint="eastAsia"/>
          <w:b/>
          <w:i/>
          <w:color w:val="00B050"/>
          <w:sz w:val="24"/>
        </w:rPr>
        <w:t>各个用例</w:t>
      </w:r>
      <w:r w:rsidRPr="00107A53">
        <w:rPr>
          <w:rFonts w:ascii="楷体" w:eastAsia="楷体" w:hAnsi="楷体" w:cs="楷体"/>
          <w:b/>
          <w:i/>
          <w:color w:val="00B050"/>
          <w:sz w:val="24"/>
        </w:rPr>
        <w:t>的交互图</w:t>
      </w:r>
      <w:r w:rsidRPr="00107A53">
        <w:rPr>
          <w:rFonts w:ascii="楷体" w:eastAsia="楷体" w:hAnsi="楷体" w:cs="楷体" w:hint="eastAsia"/>
          <w:b/>
          <w:i/>
          <w:color w:val="00B050"/>
          <w:sz w:val="24"/>
        </w:rPr>
        <w:t>，给出软件需求的</w:t>
      </w:r>
      <w:r w:rsidRPr="00107A53">
        <w:rPr>
          <w:rFonts w:ascii="楷体" w:eastAsia="楷体" w:hAnsi="楷体" w:cs="楷体"/>
          <w:b/>
          <w:i/>
          <w:color w:val="00B050"/>
          <w:sz w:val="24"/>
        </w:rPr>
        <w:t>分析类图</w:t>
      </w:r>
      <w:r w:rsidRPr="00107A53">
        <w:rPr>
          <w:rFonts w:ascii="楷体" w:eastAsia="楷体" w:hAnsi="楷体" w:cs="楷体" w:hint="eastAsia"/>
          <w:b/>
          <w:i/>
          <w:color w:val="00B050"/>
          <w:sz w:val="24"/>
        </w:rPr>
        <w:t>，必要时提供某些对象的</w:t>
      </w:r>
      <w:r w:rsidRPr="00107A53">
        <w:rPr>
          <w:rFonts w:ascii="楷体" w:eastAsia="楷体" w:hAnsi="楷体" w:cs="楷体"/>
          <w:b/>
          <w:i/>
          <w:color w:val="00B050"/>
          <w:sz w:val="24"/>
        </w:rPr>
        <w:t>状态图等</w:t>
      </w:r>
      <w:r w:rsidRPr="00107A53">
        <w:rPr>
          <w:rFonts w:ascii="楷体" w:eastAsia="楷体" w:hAnsi="楷体" w:cs="楷体" w:hint="eastAsia"/>
          <w:b/>
          <w:i/>
          <w:color w:val="00B050"/>
          <w:sz w:val="24"/>
        </w:rPr>
        <w:t>&gt;</w:t>
      </w:r>
    </w:p>
    <w:p w:rsidR="00766BDA" w:rsidRPr="009B3DDC" w:rsidRDefault="00766BDA" w:rsidP="00766BDA">
      <w:pPr>
        <w:pStyle w:val="21"/>
        <w:ind w:left="0" w:firstLineChars="200" w:firstLine="480"/>
        <w:rPr>
          <w:rFonts w:ascii="楷体" w:eastAsia="楷体" w:hAnsi="楷体"/>
          <w:sz w:val="24"/>
          <w:szCs w:val="24"/>
        </w:rPr>
      </w:pPr>
      <w:r w:rsidRPr="009B3DDC">
        <w:rPr>
          <w:rFonts w:ascii="楷体" w:eastAsia="楷体" w:hAnsi="楷体" w:hint="eastAsia"/>
          <w:sz w:val="24"/>
          <w:szCs w:val="24"/>
        </w:rPr>
        <w:lastRenderedPageBreak/>
        <w:t>本部分描述系统的9个用例的设计。</w:t>
      </w:r>
    </w:p>
    <w:p w:rsidR="00766BDA" w:rsidRPr="008D3458" w:rsidRDefault="00D15E1F" w:rsidP="00766BDA">
      <w:pPr>
        <w:pStyle w:val="3"/>
        <w:spacing w:before="120" w:after="0" w:line="240" w:lineRule="auto"/>
        <w:ind w:firstLine="420"/>
        <w:rPr>
          <w:rFonts w:ascii="黑体" w:eastAsia="黑体" w:hAnsi="黑体" w:cs="黑体"/>
          <w:sz w:val="28"/>
          <w:szCs w:val="28"/>
        </w:rPr>
      </w:pPr>
      <w:bookmarkStart w:id="51" w:name="_Toc10322"/>
      <w:bookmarkStart w:id="52" w:name="_Toc3155"/>
      <w:r w:rsidRPr="008D3458">
        <w:rPr>
          <w:rFonts w:eastAsia="黑体" w:hint="eastAsia"/>
          <w:bCs/>
          <w:kern w:val="2"/>
          <w:sz w:val="28"/>
          <w:szCs w:val="18"/>
        </w:rPr>
        <w:t>3.3</w:t>
      </w:r>
      <w:r w:rsidR="00766BDA" w:rsidRPr="008D3458">
        <w:rPr>
          <w:rFonts w:eastAsia="黑体" w:hint="eastAsia"/>
          <w:bCs/>
          <w:kern w:val="2"/>
          <w:sz w:val="28"/>
          <w:szCs w:val="18"/>
        </w:rPr>
        <w:t>.1</w:t>
      </w:r>
      <w:r w:rsidR="00766BDA" w:rsidRPr="008D3458">
        <w:rPr>
          <w:rFonts w:ascii="黑体" w:eastAsia="黑体" w:hAnsi="黑体" w:cs="黑体" w:hint="eastAsia"/>
          <w:sz w:val="28"/>
          <w:szCs w:val="28"/>
        </w:rPr>
        <w:t>“监视老人状况”的用例描述</w:t>
      </w:r>
      <w:bookmarkEnd w:id="51"/>
      <w:bookmarkEnd w:id="52"/>
      <w:r w:rsidR="004F19A5" w:rsidRPr="00B2769E">
        <w:rPr>
          <w:rFonts w:ascii="黑体" w:eastAsia="黑体" w:hAnsi="黑体" w:cs="黑体" w:hint="eastAsia"/>
          <w:color w:val="FF0000"/>
          <w:sz w:val="28"/>
          <w:szCs w:val="28"/>
        </w:rPr>
        <w:t>（该小节</w:t>
      </w:r>
      <w:r w:rsidR="00B2769E">
        <w:rPr>
          <w:rFonts w:ascii="黑体" w:eastAsia="黑体" w:hAnsi="黑体" w:cs="黑体" w:hint="eastAsia"/>
          <w:color w:val="FF0000"/>
          <w:sz w:val="28"/>
          <w:szCs w:val="28"/>
        </w:rPr>
        <w:t>已填写</w:t>
      </w:r>
      <w:r w:rsidR="004F19A5" w:rsidRPr="00B2769E">
        <w:rPr>
          <w:rFonts w:ascii="黑体" w:eastAsia="黑体" w:hAnsi="黑体" w:cs="黑体" w:hint="eastAsia"/>
          <w:color w:val="FF0000"/>
          <w:sz w:val="28"/>
          <w:szCs w:val="28"/>
        </w:rPr>
        <w:t>完整</w:t>
      </w:r>
      <w:r w:rsidR="00B2769E">
        <w:rPr>
          <w:rFonts w:ascii="黑体" w:eastAsia="黑体" w:hAnsi="黑体" w:cs="黑体" w:hint="eastAsia"/>
          <w:color w:val="FF0000"/>
          <w:sz w:val="28"/>
          <w:szCs w:val="28"/>
        </w:rPr>
        <w:t>，供参考</w:t>
      </w:r>
      <w:r w:rsidR="004F19A5" w:rsidRPr="00B2769E">
        <w:rPr>
          <w:rFonts w:ascii="黑体" w:eastAsia="黑体" w:hAnsi="黑体" w:cs="黑体" w:hint="eastAsia"/>
          <w:color w:val="FF0000"/>
          <w:sz w:val="28"/>
          <w:szCs w:val="28"/>
        </w:rPr>
        <w:t>）</w:t>
      </w:r>
    </w:p>
    <w:p w:rsidR="00766BDA" w:rsidRDefault="00766BDA" w:rsidP="00766BDA">
      <w:pPr>
        <w:pStyle w:val="a0"/>
        <w:ind w:firstLineChars="0" w:firstLine="0"/>
        <w:jc w:val="center"/>
      </w:pPr>
      <w:r>
        <w:object w:dxaOrig="8309" w:dyaOrig="4608">
          <v:shape id="_x0000_i1026" type="#_x0000_t75" style="width:415.35pt;height:230.5pt" o:ole="">
            <v:imagedata r:id="rId11" o:title=""/>
            <o:lock v:ext="edit" aspectratio="f"/>
          </v:shape>
          <o:OLEObject Type="Embed" ProgID="Visio.Drawing.15" ShapeID="_x0000_i1026" DrawAspect="Content" ObjectID="_1664173876" r:id="rId12"/>
        </w:object>
      </w:r>
    </w:p>
    <w:p w:rsidR="00766BDA" w:rsidRDefault="00766BDA" w:rsidP="00766BDA">
      <w:pPr>
        <w:pStyle w:val="a0"/>
        <w:jc w:val="center"/>
      </w:pPr>
      <w:r>
        <w:rPr>
          <w:rFonts w:hint="eastAsia"/>
        </w:rPr>
        <w:t>图</w:t>
      </w:r>
      <w:r>
        <w:rPr>
          <w:rFonts w:hint="eastAsia"/>
        </w:rPr>
        <w:t>2</w:t>
      </w:r>
      <w:r>
        <w:rPr>
          <w:rFonts w:hint="eastAsia"/>
        </w:rPr>
        <w:t>：空巢老人看护系统</w:t>
      </w:r>
      <w:r>
        <w:t>—“</w:t>
      </w:r>
      <w:r>
        <w:rPr>
          <w:rFonts w:hint="eastAsia"/>
        </w:rPr>
        <w:t>监视老人状况</w:t>
      </w:r>
      <w:r>
        <w:t>”</w:t>
      </w:r>
      <w:r>
        <w:rPr>
          <w:rFonts w:hint="eastAsia"/>
        </w:rPr>
        <w:t>顺序图</w:t>
      </w:r>
    </w:p>
    <w:tbl>
      <w:tblPr>
        <w:tblW w:w="92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33"/>
        <w:gridCol w:w="5022"/>
      </w:tblGrid>
      <w:tr w:rsidR="00766BDA" w:rsidTr="00CB5CEB">
        <w:trPr>
          <w:trHeight w:val="437"/>
          <w:jc w:val="center"/>
        </w:trPr>
        <w:tc>
          <w:tcPr>
            <w:tcW w:w="4233" w:type="dxa"/>
          </w:tcPr>
          <w:p w:rsidR="00766BDA" w:rsidRDefault="00766BDA" w:rsidP="00CB5CEB">
            <w:pPr>
              <w:pStyle w:val="21"/>
              <w:ind w:left="0" w:firstLine="0"/>
              <w:jc w:val="center"/>
              <w:rPr>
                <w:rFonts w:ascii="楷体" w:eastAsia="楷体" w:hAnsi="楷体"/>
                <w:sz w:val="28"/>
                <w:szCs w:val="28"/>
              </w:rPr>
            </w:pPr>
            <w:proofErr w:type="gramStart"/>
            <w:r>
              <w:rPr>
                <w:rFonts w:ascii="楷体" w:eastAsia="楷体" w:hAnsi="楷体" w:hint="eastAsia"/>
                <w:sz w:val="28"/>
                <w:szCs w:val="28"/>
              </w:rPr>
              <w:t>用例名</w:t>
            </w:r>
            <w:proofErr w:type="gramEnd"/>
          </w:p>
        </w:tc>
        <w:tc>
          <w:tcPr>
            <w:tcW w:w="5022"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监视老人情况</w:t>
            </w:r>
          </w:p>
        </w:tc>
      </w:tr>
      <w:tr w:rsidR="00766BDA" w:rsidTr="00CB5CEB">
        <w:trPr>
          <w:trHeight w:val="686"/>
          <w:jc w:val="center"/>
        </w:trPr>
        <w:tc>
          <w:tcPr>
            <w:tcW w:w="4233"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用例描述</w:t>
            </w:r>
          </w:p>
        </w:tc>
        <w:tc>
          <w:tcPr>
            <w:tcW w:w="5022"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掌握老人状况，获取异常状况信息</w:t>
            </w:r>
          </w:p>
        </w:tc>
      </w:tr>
      <w:tr w:rsidR="00766BDA" w:rsidTr="00CB5CEB">
        <w:trPr>
          <w:trHeight w:val="614"/>
          <w:jc w:val="center"/>
        </w:trPr>
        <w:tc>
          <w:tcPr>
            <w:tcW w:w="4233"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参与者</w:t>
            </w:r>
          </w:p>
        </w:tc>
        <w:tc>
          <w:tcPr>
            <w:tcW w:w="5022"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家属、医生</w:t>
            </w:r>
          </w:p>
        </w:tc>
      </w:tr>
      <w:tr w:rsidR="00766BDA" w:rsidTr="00CB5CEB">
        <w:trPr>
          <w:trHeight w:val="638"/>
          <w:jc w:val="center"/>
        </w:trPr>
        <w:tc>
          <w:tcPr>
            <w:tcW w:w="4233"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过程</w:t>
            </w:r>
          </w:p>
        </w:tc>
        <w:tc>
          <w:tcPr>
            <w:tcW w:w="5022" w:type="dxa"/>
          </w:tcPr>
          <w:p w:rsidR="00766BDA" w:rsidRDefault="00766BDA" w:rsidP="00CB5CEB">
            <w:pPr>
              <w:pStyle w:val="21"/>
              <w:numPr>
                <w:ilvl w:val="0"/>
                <w:numId w:val="2"/>
              </w:numPr>
              <w:jc w:val="left"/>
              <w:rPr>
                <w:rFonts w:ascii="楷体" w:eastAsia="楷体" w:hAnsi="楷体"/>
                <w:sz w:val="28"/>
                <w:szCs w:val="28"/>
              </w:rPr>
            </w:pPr>
            <w:r>
              <w:rPr>
                <w:rFonts w:ascii="楷体" w:eastAsia="楷体" w:hAnsi="楷体" w:hint="eastAsia"/>
                <w:sz w:val="28"/>
                <w:szCs w:val="28"/>
              </w:rPr>
              <w:t>机器人感知和获取老人的视频、图像和声音信息</w:t>
            </w:r>
          </w:p>
          <w:p w:rsidR="00766BDA" w:rsidRDefault="00766BDA" w:rsidP="00CB5CEB">
            <w:pPr>
              <w:pStyle w:val="21"/>
              <w:numPr>
                <w:ilvl w:val="0"/>
                <w:numId w:val="2"/>
              </w:numPr>
              <w:jc w:val="left"/>
              <w:rPr>
                <w:rFonts w:ascii="楷体" w:eastAsia="楷体" w:hAnsi="楷体"/>
                <w:sz w:val="28"/>
                <w:szCs w:val="28"/>
              </w:rPr>
            </w:pPr>
            <w:r>
              <w:rPr>
                <w:rFonts w:ascii="楷体" w:eastAsia="楷体" w:hAnsi="楷体" w:hint="eastAsia"/>
                <w:sz w:val="28"/>
                <w:szCs w:val="28"/>
              </w:rPr>
              <w:t>系统将感知到的老人信息传送到远端手机APP 上</w:t>
            </w:r>
          </w:p>
          <w:p w:rsidR="00766BDA" w:rsidRDefault="00766BDA" w:rsidP="00CB5CEB">
            <w:pPr>
              <w:pStyle w:val="21"/>
              <w:numPr>
                <w:ilvl w:val="0"/>
                <w:numId w:val="2"/>
              </w:numPr>
              <w:jc w:val="left"/>
              <w:rPr>
                <w:rFonts w:ascii="楷体" w:eastAsia="楷体" w:hAnsi="楷体"/>
                <w:sz w:val="28"/>
                <w:szCs w:val="28"/>
              </w:rPr>
            </w:pPr>
            <w:r>
              <w:rPr>
                <w:rFonts w:ascii="楷体" w:eastAsia="楷体" w:hAnsi="楷体" w:hint="eastAsia"/>
                <w:sz w:val="28"/>
                <w:szCs w:val="28"/>
              </w:rPr>
              <w:t>系统对老人信息进行分析，检测老人是否出现异常（如摔倒）</w:t>
            </w:r>
          </w:p>
          <w:p w:rsidR="00766BDA" w:rsidRDefault="00766BDA" w:rsidP="00CB5CEB">
            <w:pPr>
              <w:pStyle w:val="21"/>
              <w:numPr>
                <w:ilvl w:val="0"/>
                <w:numId w:val="2"/>
              </w:numPr>
              <w:jc w:val="left"/>
              <w:rPr>
                <w:rFonts w:ascii="楷体" w:eastAsia="楷体" w:hAnsi="楷体"/>
                <w:sz w:val="28"/>
                <w:szCs w:val="28"/>
              </w:rPr>
            </w:pPr>
            <w:r>
              <w:rPr>
                <w:rFonts w:ascii="楷体" w:eastAsia="楷体" w:hAnsi="楷体" w:hint="eastAsia"/>
                <w:sz w:val="28"/>
                <w:szCs w:val="28"/>
              </w:rPr>
              <w:t>如果出现异常，将该异常信息通知给远端手机APP</w:t>
            </w:r>
          </w:p>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重复执行以上步骤，直至用户选择退出</w:t>
            </w:r>
          </w:p>
        </w:tc>
      </w:tr>
    </w:tbl>
    <w:p w:rsidR="00C06097" w:rsidRDefault="00766BDA" w:rsidP="00C06097">
      <w:pPr>
        <w:pStyle w:val="21"/>
        <w:ind w:left="0" w:firstLine="0"/>
        <w:jc w:val="center"/>
        <w:rPr>
          <w:rFonts w:ascii="楷体" w:eastAsia="楷体" w:hAnsi="楷体"/>
          <w:szCs w:val="28"/>
        </w:rPr>
      </w:pPr>
      <w:r>
        <w:rPr>
          <w:rFonts w:ascii="楷体" w:eastAsia="楷体" w:hAnsi="楷体" w:hint="eastAsia"/>
          <w:szCs w:val="28"/>
        </w:rPr>
        <w:lastRenderedPageBreak/>
        <w:t>表</w:t>
      </w:r>
      <w:r>
        <w:rPr>
          <w:rFonts w:ascii="楷体" w:eastAsia="楷体" w:hAnsi="楷体"/>
          <w:szCs w:val="28"/>
        </w:rPr>
        <w:t>2</w:t>
      </w:r>
      <w:r>
        <w:rPr>
          <w:rFonts w:ascii="楷体" w:eastAsia="楷体" w:hAnsi="楷体" w:hint="eastAsia"/>
          <w:szCs w:val="28"/>
        </w:rPr>
        <w:t>：“监视老人状况”</w:t>
      </w:r>
      <w:r>
        <w:rPr>
          <w:rFonts w:ascii="楷体" w:eastAsia="楷体" w:hAnsi="楷体"/>
          <w:szCs w:val="28"/>
        </w:rPr>
        <w:t>用例描述</w:t>
      </w:r>
      <w:r>
        <w:rPr>
          <w:rFonts w:ascii="楷体" w:eastAsia="楷体" w:hAnsi="楷体" w:hint="eastAsia"/>
          <w:szCs w:val="28"/>
        </w:rPr>
        <w:t>表</w:t>
      </w:r>
    </w:p>
    <w:p w:rsidR="00766BDA" w:rsidRPr="00925070" w:rsidRDefault="00D15E1F" w:rsidP="00766BDA">
      <w:pPr>
        <w:pStyle w:val="3"/>
        <w:spacing w:before="120" w:after="0" w:line="240" w:lineRule="auto"/>
        <w:ind w:firstLine="420"/>
        <w:rPr>
          <w:rFonts w:eastAsia="黑体"/>
          <w:bCs/>
          <w:color w:val="FF0000"/>
          <w:kern w:val="2"/>
          <w:sz w:val="28"/>
          <w:szCs w:val="18"/>
        </w:rPr>
      </w:pPr>
      <w:bookmarkStart w:id="53" w:name="_Toc8519"/>
      <w:bookmarkStart w:id="54" w:name="_Toc9589"/>
      <w:r w:rsidRPr="00925070">
        <w:rPr>
          <w:rFonts w:eastAsia="黑体" w:hint="eastAsia"/>
          <w:bCs/>
          <w:color w:val="FF0000"/>
          <w:kern w:val="2"/>
          <w:sz w:val="28"/>
          <w:szCs w:val="18"/>
        </w:rPr>
        <w:t>3.3</w:t>
      </w:r>
      <w:r w:rsidR="00766BDA" w:rsidRPr="00925070">
        <w:rPr>
          <w:rFonts w:eastAsia="黑体" w:hint="eastAsia"/>
          <w:bCs/>
          <w:color w:val="FF0000"/>
          <w:kern w:val="2"/>
          <w:sz w:val="28"/>
          <w:szCs w:val="18"/>
        </w:rPr>
        <w:t>.2</w:t>
      </w:r>
      <w:r w:rsidR="00766BDA" w:rsidRPr="00925070">
        <w:rPr>
          <w:rFonts w:eastAsia="黑体" w:hint="eastAsia"/>
          <w:bCs/>
          <w:color w:val="FF0000"/>
          <w:kern w:val="2"/>
          <w:sz w:val="28"/>
          <w:szCs w:val="18"/>
        </w:rPr>
        <w:t>“远程控制机器人”的用例描述</w:t>
      </w:r>
      <w:bookmarkEnd w:id="53"/>
      <w:bookmarkEnd w:id="54"/>
      <w:r w:rsidR="00B2769E">
        <w:rPr>
          <w:rFonts w:eastAsia="黑体" w:hint="eastAsia"/>
          <w:bCs/>
          <w:color w:val="FF0000"/>
          <w:kern w:val="2"/>
          <w:sz w:val="28"/>
          <w:szCs w:val="18"/>
        </w:rPr>
        <w:t>（参照填写素材，将内容补充</w:t>
      </w:r>
      <w:r w:rsidR="00641F17">
        <w:rPr>
          <w:rFonts w:eastAsia="黑体" w:hint="eastAsia"/>
          <w:bCs/>
          <w:color w:val="FF0000"/>
          <w:kern w:val="2"/>
          <w:sz w:val="28"/>
          <w:szCs w:val="18"/>
        </w:rPr>
        <w:t>完整</w:t>
      </w:r>
      <w:r w:rsidR="00B2769E">
        <w:rPr>
          <w:rFonts w:eastAsia="黑体" w:hint="eastAsia"/>
          <w:bCs/>
          <w:color w:val="FF0000"/>
          <w:kern w:val="2"/>
          <w:sz w:val="28"/>
          <w:szCs w:val="18"/>
        </w:rPr>
        <w:t>）</w:t>
      </w:r>
    </w:p>
    <w:p w:rsidR="00766BDA" w:rsidRDefault="00925070" w:rsidP="00766BDA">
      <w:pPr>
        <w:pStyle w:val="a0"/>
        <w:ind w:firstLineChars="0" w:firstLine="0"/>
      </w:pPr>
      <w:r>
        <w:rPr>
          <w:noProof/>
        </w:rPr>
        <w:drawing>
          <wp:inline distT="0" distB="0" distL="0" distR="0">
            <wp:extent cx="5155809" cy="3118321"/>
            <wp:effectExtent l="0" t="0" r="698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6511" cy="3118746"/>
                    </a:xfrm>
                    <a:prstGeom prst="rect">
                      <a:avLst/>
                    </a:prstGeom>
                    <a:noFill/>
                    <a:ln>
                      <a:noFill/>
                    </a:ln>
                  </pic:spPr>
                </pic:pic>
              </a:graphicData>
            </a:graphic>
          </wp:inline>
        </w:drawing>
      </w:r>
    </w:p>
    <w:p w:rsidR="00766BDA" w:rsidRDefault="00766BDA" w:rsidP="00766BDA">
      <w:pPr>
        <w:pStyle w:val="a0"/>
        <w:ind w:firstLineChars="0" w:firstLine="0"/>
        <w:jc w:val="center"/>
      </w:pPr>
      <w:r>
        <w:rPr>
          <w:rFonts w:hint="eastAsia"/>
        </w:rPr>
        <w:t>图</w:t>
      </w:r>
      <w:r>
        <w:rPr>
          <w:rFonts w:hint="eastAsia"/>
        </w:rPr>
        <w:t>3</w:t>
      </w:r>
      <w:r>
        <w:rPr>
          <w:rFonts w:hint="eastAsia"/>
        </w:rPr>
        <w:t>：空巢老人看护系统</w:t>
      </w:r>
      <w:r>
        <w:t>—“</w:t>
      </w:r>
      <w:r>
        <w:rPr>
          <w:rFonts w:hint="eastAsia"/>
        </w:rPr>
        <w:t>远程控制机器人</w:t>
      </w:r>
      <w:r>
        <w:t>”</w:t>
      </w:r>
      <w:r>
        <w:rPr>
          <w:rFonts w:hint="eastAsia"/>
        </w:rPr>
        <w:t>顺序图</w:t>
      </w: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5058"/>
      </w:tblGrid>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proofErr w:type="gramStart"/>
            <w:r>
              <w:rPr>
                <w:rFonts w:ascii="楷体" w:eastAsia="楷体" w:hAnsi="楷体" w:hint="eastAsia"/>
                <w:sz w:val="28"/>
                <w:szCs w:val="28"/>
              </w:rPr>
              <w:t>用例名</w:t>
            </w:r>
            <w:proofErr w:type="gramEnd"/>
          </w:p>
        </w:tc>
        <w:tc>
          <w:tcPr>
            <w:tcW w:w="5058"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远程控制机器人</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用例描述</w:t>
            </w:r>
          </w:p>
        </w:tc>
        <w:tc>
          <w:tcPr>
            <w:tcW w:w="5058"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控制机器人运动以在适当的位置监视老人的状况、获取老人的信息</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参与者</w:t>
            </w:r>
          </w:p>
        </w:tc>
        <w:tc>
          <w:tcPr>
            <w:tcW w:w="5058"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家属、医生</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过程</w:t>
            </w:r>
          </w:p>
        </w:tc>
        <w:tc>
          <w:tcPr>
            <w:tcW w:w="5058" w:type="dxa"/>
          </w:tcPr>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1</w:t>
            </w:r>
            <w:r>
              <w:rPr>
                <w:rFonts w:ascii="楷体" w:eastAsia="楷体" w:hAnsi="楷体"/>
                <w:sz w:val="28"/>
                <w:szCs w:val="28"/>
              </w:rPr>
              <w:t>.</w:t>
            </w:r>
            <w:r>
              <w:rPr>
                <w:rFonts w:ascii="楷体" w:eastAsia="楷体" w:hAnsi="楷体" w:hint="eastAsia"/>
                <w:sz w:val="28"/>
                <w:szCs w:val="28"/>
              </w:rPr>
              <w:t>用户通过手机客户端</w:t>
            </w:r>
            <w:r>
              <w:rPr>
                <w:rFonts w:ascii="楷体" w:eastAsia="楷体" w:hAnsi="楷体"/>
                <w:sz w:val="28"/>
                <w:szCs w:val="28"/>
              </w:rPr>
              <w:t>输入移动命令</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2.手机</w:t>
            </w:r>
            <w:r>
              <w:rPr>
                <w:rFonts w:ascii="楷体" w:eastAsia="楷体" w:hAnsi="楷体"/>
                <w:sz w:val="28"/>
                <w:szCs w:val="28"/>
              </w:rPr>
              <w:t>经过</w:t>
            </w:r>
            <w:r>
              <w:rPr>
                <w:rFonts w:ascii="楷体" w:eastAsia="楷体" w:hAnsi="楷体" w:hint="eastAsia"/>
                <w:sz w:val="28"/>
                <w:szCs w:val="28"/>
              </w:rPr>
              <w:t>云端</w:t>
            </w:r>
            <w:r>
              <w:rPr>
                <w:rFonts w:ascii="楷体" w:eastAsia="楷体" w:hAnsi="楷体"/>
                <w:sz w:val="28"/>
                <w:szCs w:val="28"/>
              </w:rPr>
              <w:t>服务器</w:t>
            </w:r>
            <w:r>
              <w:rPr>
                <w:rFonts w:ascii="楷体" w:eastAsia="楷体" w:hAnsi="楷体" w:hint="eastAsia"/>
                <w:sz w:val="28"/>
                <w:szCs w:val="28"/>
              </w:rPr>
              <w:t>将</w:t>
            </w:r>
            <w:r>
              <w:rPr>
                <w:rFonts w:ascii="楷体" w:eastAsia="楷体" w:hAnsi="楷体"/>
                <w:sz w:val="28"/>
                <w:szCs w:val="28"/>
              </w:rPr>
              <w:t>命令发给机器人</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3．</w:t>
            </w:r>
            <w:r>
              <w:rPr>
                <w:rFonts w:ascii="楷体" w:eastAsia="楷体" w:hAnsi="楷体"/>
                <w:sz w:val="28"/>
                <w:szCs w:val="28"/>
              </w:rPr>
              <w:t>机器人</w:t>
            </w:r>
            <w:r>
              <w:rPr>
                <w:rFonts w:ascii="楷体" w:eastAsia="楷体" w:hAnsi="楷体" w:hint="eastAsia"/>
                <w:sz w:val="28"/>
                <w:szCs w:val="28"/>
              </w:rPr>
              <w:t>执行</w:t>
            </w:r>
            <w:r>
              <w:rPr>
                <w:rFonts w:ascii="楷体" w:eastAsia="楷体" w:hAnsi="楷体"/>
                <w:sz w:val="28"/>
                <w:szCs w:val="28"/>
              </w:rPr>
              <w:t>移动的动作</w:t>
            </w:r>
          </w:p>
        </w:tc>
      </w:tr>
    </w:tbl>
    <w:p w:rsidR="00766BDA" w:rsidRDefault="00766BDA" w:rsidP="00766BDA">
      <w:pPr>
        <w:pStyle w:val="21"/>
        <w:ind w:left="0" w:firstLine="0"/>
        <w:jc w:val="center"/>
        <w:rPr>
          <w:rFonts w:ascii="楷体" w:eastAsia="楷体" w:hAnsi="楷体"/>
          <w:szCs w:val="28"/>
        </w:rPr>
      </w:pPr>
      <w:r>
        <w:rPr>
          <w:rFonts w:ascii="楷体" w:eastAsia="楷体" w:hAnsi="楷体" w:hint="eastAsia"/>
          <w:szCs w:val="28"/>
        </w:rPr>
        <w:t>表</w:t>
      </w:r>
      <w:r w:rsidR="00EE6DA3">
        <w:rPr>
          <w:rFonts w:ascii="楷体" w:eastAsia="楷体" w:hAnsi="楷体" w:hint="eastAsia"/>
          <w:szCs w:val="28"/>
        </w:rPr>
        <w:t>3</w:t>
      </w:r>
      <w:r>
        <w:rPr>
          <w:rFonts w:ascii="楷体" w:eastAsia="楷体" w:hAnsi="楷体" w:hint="eastAsia"/>
          <w:szCs w:val="28"/>
        </w:rPr>
        <w:t>:“远程控制机器人”</w:t>
      </w:r>
      <w:r>
        <w:rPr>
          <w:rFonts w:ascii="楷体" w:eastAsia="楷体" w:hAnsi="楷体"/>
          <w:szCs w:val="28"/>
        </w:rPr>
        <w:t>用例描述</w:t>
      </w:r>
    </w:p>
    <w:p w:rsidR="00766BDA" w:rsidRDefault="00766BDA" w:rsidP="00766BDA">
      <w:pPr>
        <w:pStyle w:val="a0"/>
        <w:ind w:firstLineChars="0" w:firstLine="0"/>
      </w:pPr>
    </w:p>
    <w:p w:rsidR="00766BDA" w:rsidRPr="0080161E" w:rsidRDefault="00D15E1F" w:rsidP="0080161E">
      <w:pPr>
        <w:pStyle w:val="3"/>
        <w:spacing w:before="120" w:after="0" w:line="240" w:lineRule="auto"/>
        <w:ind w:firstLine="420"/>
        <w:rPr>
          <w:rFonts w:eastAsia="黑体"/>
          <w:bCs/>
          <w:color w:val="FF0000"/>
          <w:kern w:val="2"/>
          <w:sz w:val="28"/>
          <w:szCs w:val="18"/>
        </w:rPr>
      </w:pPr>
      <w:bookmarkStart w:id="55" w:name="_Toc8723"/>
      <w:bookmarkStart w:id="56" w:name="_Toc31303"/>
      <w:r w:rsidRPr="0080161E">
        <w:rPr>
          <w:rFonts w:eastAsia="黑体" w:hint="eastAsia"/>
          <w:bCs/>
          <w:color w:val="FF0000"/>
          <w:kern w:val="2"/>
          <w:sz w:val="28"/>
          <w:szCs w:val="18"/>
        </w:rPr>
        <w:lastRenderedPageBreak/>
        <w:t>3.3</w:t>
      </w:r>
      <w:r w:rsidR="00766BDA" w:rsidRPr="0080161E">
        <w:rPr>
          <w:rFonts w:eastAsia="黑体" w:hint="eastAsia"/>
          <w:bCs/>
          <w:color w:val="FF0000"/>
          <w:kern w:val="2"/>
          <w:sz w:val="28"/>
          <w:szCs w:val="18"/>
        </w:rPr>
        <w:t>.3</w:t>
      </w:r>
      <w:r w:rsidR="00766BDA" w:rsidRPr="0080161E">
        <w:rPr>
          <w:rFonts w:eastAsia="黑体" w:hint="eastAsia"/>
          <w:bCs/>
          <w:color w:val="FF0000"/>
          <w:kern w:val="2"/>
          <w:sz w:val="28"/>
          <w:szCs w:val="18"/>
        </w:rPr>
        <w:t>“</w:t>
      </w:r>
      <w:r w:rsidR="00766BDA" w:rsidRPr="0080161E">
        <w:rPr>
          <w:rFonts w:eastAsia="黑体" w:hint="eastAsia"/>
          <w:bCs/>
          <w:color w:val="FF0000"/>
          <w:kern w:val="2"/>
          <w:sz w:val="28"/>
          <w:szCs w:val="18"/>
          <w:lang w:val="zh-CN"/>
        </w:rPr>
        <w:t>语音</w:t>
      </w:r>
      <w:r w:rsidR="00766BDA" w:rsidRPr="0080161E">
        <w:rPr>
          <w:rFonts w:eastAsia="黑体" w:hint="eastAsia"/>
          <w:bCs/>
          <w:color w:val="FF0000"/>
          <w:kern w:val="2"/>
          <w:sz w:val="28"/>
          <w:szCs w:val="18"/>
          <w:lang w:val="zh-CN"/>
        </w:rPr>
        <w:t>/</w:t>
      </w:r>
      <w:r w:rsidR="00766BDA" w:rsidRPr="0080161E">
        <w:rPr>
          <w:rFonts w:eastAsia="黑体" w:hint="eastAsia"/>
          <w:bCs/>
          <w:color w:val="FF0000"/>
          <w:kern w:val="2"/>
          <w:sz w:val="28"/>
          <w:szCs w:val="18"/>
          <w:lang w:val="zh-CN"/>
        </w:rPr>
        <w:t>视频双向交互</w:t>
      </w:r>
      <w:r w:rsidR="00766BDA" w:rsidRPr="0080161E">
        <w:rPr>
          <w:rFonts w:eastAsia="黑体" w:hint="eastAsia"/>
          <w:bCs/>
          <w:color w:val="FF0000"/>
          <w:kern w:val="2"/>
          <w:sz w:val="28"/>
          <w:szCs w:val="18"/>
        </w:rPr>
        <w:t>”的用例描述</w:t>
      </w:r>
      <w:bookmarkEnd w:id="55"/>
      <w:bookmarkEnd w:id="56"/>
      <w:r w:rsidR="0080161E">
        <w:rPr>
          <w:rFonts w:eastAsia="黑体" w:hint="eastAsia"/>
          <w:bCs/>
          <w:color w:val="FF0000"/>
          <w:kern w:val="2"/>
          <w:sz w:val="28"/>
          <w:szCs w:val="18"/>
        </w:rPr>
        <w:t>（参照填写素材，将内容补充</w:t>
      </w:r>
      <w:r w:rsidR="00641F17">
        <w:rPr>
          <w:rFonts w:eastAsia="黑体" w:hint="eastAsia"/>
          <w:bCs/>
          <w:color w:val="FF0000"/>
          <w:kern w:val="2"/>
          <w:sz w:val="28"/>
          <w:szCs w:val="18"/>
        </w:rPr>
        <w:t>完整</w:t>
      </w:r>
      <w:r w:rsidR="0080161E">
        <w:rPr>
          <w:rFonts w:eastAsia="黑体" w:hint="eastAsia"/>
          <w:bCs/>
          <w:color w:val="FF0000"/>
          <w:kern w:val="2"/>
          <w:sz w:val="28"/>
          <w:szCs w:val="18"/>
        </w:rPr>
        <w:t>）</w:t>
      </w:r>
    </w:p>
    <w:p w:rsidR="00766BDA" w:rsidRDefault="0080161E" w:rsidP="00766BDA">
      <w:pPr>
        <w:pStyle w:val="a0"/>
        <w:ind w:firstLineChars="0" w:firstLine="0"/>
        <w:jc w:val="center"/>
      </w:pPr>
      <w:r>
        <w:rPr>
          <w:noProof/>
        </w:rPr>
        <w:drawing>
          <wp:inline distT="0" distB="0" distL="0" distR="0">
            <wp:extent cx="5421294" cy="3492647"/>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2450" cy="3493392"/>
                    </a:xfrm>
                    <a:prstGeom prst="rect">
                      <a:avLst/>
                    </a:prstGeom>
                    <a:noFill/>
                    <a:ln>
                      <a:noFill/>
                    </a:ln>
                  </pic:spPr>
                </pic:pic>
              </a:graphicData>
            </a:graphic>
          </wp:inline>
        </w:drawing>
      </w:r>
    </w:p>
    <w:p w:rsidR="00766BDA" w:rsidRDefault="00766BDA" w:rsidP="00766BDA">
      <w:pPr>
        <w:pStyle w:val="a0"/>
        <w:ind w:firstLineChars="0" w:firstLine="0"/>
        <w:jc w:val="center"/>
      </w:pPr>
      <w:r>
        <w:rPr>
          <w:rFonts w:hint="eastAsia"/>
        </w:rPr>
        <w:t>图</w:t>
      </w:r>
      <w:r>
        <w:rPr>
          <w:rFonts w:hint="eastAsia"/>
        </w:rPr>
        <w:t>4</w:t>
      </w:r>
      <w:r>
        <w:t xml:space="preserve"> </w:t>
      </w:r>
      <w:r>
        <w:rPr>
          <w:rFonts w:hint="eastAsia"/>
        </w:rPr>
        <w:t>：空巢老人看护系统</w:t>
      </w:r>
      <w:r>
        <w:t>—“</w:t>
      </w:r>
      <w:r>
        <w:rPr>
          <w:rFonts w:hint="eastAsia"/>
          <w:lang w:val="zh-CN"/>
        </w:rPr>
        <w:t>语音</w:t>
      </w:r>
      <w:r>
        <w:rPr>
          <w:lang w:val="zh-CN"/>
        </w:rPr>
        <w:t>/</w:t>
      </w:r>
      <w:r>
        <w:rPr>
          <w:rFonts w:hint="eastAsia"/>
          <w:lang w:val="zh-CN"/>
        </w:rPr>
        <w:t>视频双向交互</w:t>
      </w:r>
      <w:r>
        <w:t>”</w:t>
      </w:r>
      <w:r>
        <w:rPr>
          <w:rFonts w:hint="eastAsia"/>
        </w:rPr>
        <w:t>顺序图</w:t>
      </w:r>
    </w:p>
    <w:p w:rsidR="00766BDA" w:rsidRDefault="00766BDA" w:rsidP="00766BDA">
      <w:pPr>
        <w:pStyle w:val="a0"/>
        <w:ind w:firstLineChars="0" w:firstLine="0"/>
        <w:jc w:val="center"/>
      </w:pPr>
    </w:p>
    <w:tbl>
      <w:tblPr>
        <w:tblW w:w="9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3"/>
        <w:gridCol w:w="5034"/>
      </w:tblGrid>
      <w:tr w:rsidR="00766BDA" w:rsidTr="00CB5CEB">
        <w:trPr>
          <w:trHeight w:val="90"/>
          <w:jc w:val="center"/>
        </w:trPr>
        <w:tc>
          <w:tcPr>
            <w:tcW w:w="4243" w:type="dxa"/>
          </w:tcPr>
          <w:p w:rsidR="00766BDA" w:rsidRDefault="00766BDA" w:rsidP="00CB5CEB">
            <w:pPr>
              <w:pStyle w:val="21"/>
              <w:ind w:left="0" w:firstLine="0"/>
              <w:jc w:val="center"/>
              <w:rPr>
                <w:rFonts w:ascii="楷体" w:eastAsia="楷体" w:hAnsi="楷体"/>
                <w:sz w:val="28"/>
                <w:szCs w:val="28"/>
              </w:rPr>
            </w:pPr>
            <w:proofErr w:type="gramStart"/>
            <w:r>
              <w:rPr>
                <w:rFonts w:ascii="楷体" w:eastAsia="楷体" w:hAnsi="楷体" w:hint="eastAsia"/>
                <w:sz w:val="28"/>
                <w:szCs w:val="28"/>
              </w:rPr>
              <w:t>用例名</w:t>
            </w:r>
            <w:proofErr w:type="gramEnd"/>
          </w:p>
        </w:tc>
        <w:tc>
          <w:tcPr>
            <w:tcW w:w="503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lang w:val="zh-CN"/>
              </w:rPr>
              <w:t>语音/视频双向交互</w:t>
            </w:r>
          </w:p>
        </w:tc>
      </w:tr>
      <w:tr w:rsidR="00766BDA" w:rsidTr="00CB5CEB">
        <w:trPr>
          <w:trHeight w:val="1007"/>
          <w:jc w:val="center"/>
        </w:trPr>
        <w:tc>
          <w:tcPr>
            <w:tcW w:w="4243"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用例描述</w:t>
            </w:r>
          </w:p>
        </w:tc>
        <w:tc>
          <w:tcPr>
            <w:tcW w:w="5034"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家属、医生、老人之间通过语音和视频进行交互</w:t>
            </w:r>
          </w:p>
        </w:tc>
      </w:tr>
      <w:tr w:rsidR="00766BDA" w:rsidTr="00CB5CEB">
        <w:trPr>
          <w:trHeight w:val="437"/>
          <w:jc w:val="center"/>
        </w:trPr>
        <w:tc>
          <w:tcPr>
            <w:tcW w:w="4243"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参与者</w:t>
            </w:r>
          </w:p>
        </w:tc>
        <w:tc>
          <w:tcPr>
            <w:tcW w:w="5034" w:type="dxa"/>
          </w:tcPr>
          <w:p w:rsidR="00766BDA" w:rsidRDefault="00766BDA" w:rsidP="00CB5CEB">
            <w:pPr>
              <w:pStyle w:val="21"/>
              <w:ind w:left="0" w:firstLine="0"/>
              <w:jc w:val="left"/>
              <w:rPr>
                <w:rFonts w:ascii="楷体" w:eastAsia="楷体" w:hAnsi="楷体"/>
                <w:sz w:val="28"/>
                <w:szCs w:val="28"/>
              </w:rPr>
            </w:pPr>
            <w:r>
              <w:rPr>
                <w:rFonts w:ascii="楷体" w:eastAsia="楷体" w:hAnsi="楷体"/>
                <w:sz w:val="28"/>
                <w:szCs w:val="28"/>
              </w:rPr>
              <w:t>老人</w:t>
            </w:r>
            <w:r>
              <w:rPr>
                <w:rFonts w:ascii="楷体" w:eastAsia="楷体" w:hAnsi="楷体" w:hint="eastAsia"/>
                <w:sz w:val="28"/>
                <w:szCs w:val="28"/>
              </w:rPr>
              <w:t>、家属和医生</w:t>
            </w:r>
          </w:p>
        </w:tc>
      </w:tr>
      <w:tr w:rsidR="00766BDA" w:rsidTr="00CB5CEB">
        <w:trPr>
          <w:trHeight w:val="3362"/>
          <w:jc w:val="center"/>
        </w:trPr>
        <w:tc>
          <w:tcPr>
            <w:tcW w:w="4243"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过程</w:t>
            </w:r>
          </w:p>
        </w:tc>
        <w:tc>
          <w:tcPr>
            <w:tcW w:w="5034" w:type="dxa"/>
          </w:tcPr>
          <w:p w:rsidR="00766BDA" w:rsidRDefault="00766BDA" w:rsidP="00CB5CEB">
            <w:pPr>
              <w:pStyle w:val="21"/>
              <w:numPr>
                <w:ilvl w:val="0"/>
                <w:numId w:val="3"/>
              </w:numPr>
              <w:jc w:val="left"/>
              <w:rPr>
                <w:rFonts w:ascii="楷体" w:eastAsia="楷体" w:hAnsi="楷体"/>
                <w:sz w:val="28"/>
                <w:szCs w:val="28"/>
              </w:rPr>
            </w:pPr>
            <w:r>
              <w:rPr>
                <w:rFonts w:ascii="楷体" w:eastAsia="楷体" w:hAnsi="楷体" w:hint="eastAsia"/>
                <w:sz w:val="28"/>
                <w:szCs w:val="28"/>
              </w:rPr>
              <w:t>用户</w:t>
            </w:r>
            <w:r>
              <w:rPr>
                <w:rFonts w:ascii="楷体" w:eastAsia="楷体" w:hAnsi="楷体"/>
                <w:sz w:val="28"/>
                <w:szCs w:val="28"/>
              </w:rPr>
              <w:t>跟</w:t>
            </w:r>
            <w:r>
              <w:rPr>
                <w:rFonts w:ascii="楷体" w:eastAsia="楷体" w:hAnsi="楷体" w:hint="eastAsia"/>
                <w:sz w:val="28"/>
                <w:szCs w:val="28"/>
              </w:rPr>
              <w:t>“语音通话”</w:t>
            </w:r>
            <w:r>
              <w:rPr>
                <w:rFonts w:ascii="楷体" w:eastAsia="楷体" w:hAnsi="楷体"/>
                <w:sz w:val="28"/>
                <w:szCs w:val="28"/>
              </w:rPr>
              <w:t>界面交互</w:t>
            </w:r>
          </w:p>
          <w:p w:rsidR="00766BDA" w:rsidRDefault="00766BDA" w:rsidP="00CB5CEB">
            <w:pPr>
              <w:pStyle w:val="21"/>
              <w:numPr>
                <w:ilvl w:val="0"/>
                <w:numId w:val="3"/>
              </w:numPr>
              <w:jc w:val="left"/>
              <w:rPr>
                <w:rFonts w:ascii="楷体" w:eastAsia="楷体" w:hAnsi="楷体"/>
                <w:sz w:val="28"/>
                <w:szCs w:val="28"/>
              </w:rPr>
            </w:pPr>
            <w:r>
              <w:rPr>
                <w:rFonts w:ascii="楷体" w:eastAsia="楷体" w:hAnsi="楷体" w:hint="eastAsia"/>
                <w:sz w:val="28"/>
                <w:szCs w:val="28"/>
              </w:rPr>
              <w:t>手机客户端</w:t>
            </w:r>
            <w:r>
              <w:rPr>
                <w:rFonts w:ascii="楷体" w:eastAsia="楷体" w:hAnsi="楷体"/>
                <w:sz w:val="28"/>
                <w:szCs w:val="28"/>
              </w:rPr>
              <w:t>将</w:t>
            </w:r>
            <w:r>
              <w:rPr>
                <w:rFonts w:ascii="楷体" w:eastAsia="楷体" w:hAnsi="楷体" w:hint="eastAsia"/>
                <w:sz w:val="28"/>
                <w:szCs w:val="28"/>
              </w:rPr>
              <w:t>通话请求</w:t>
            </w:r>
            <w:r>
              <w:rPr>
                <w:rFonts w:ascii="楷体" w:eastAsia="楷体" w:hAnsi="楷体"/>
                <w:sz w:val="28"/>
                <w:szCs w:val="28"/>
              </w:rPr>
              <w:t>发</w:t>
            </w:r>
            <w:r>
              <w:rPr>
                <w:rFonts w:ascii="楷体" w:eastAsia="楷体" w:hAnsi="楷体" w:hint="eastAsia"/>
                <w:sz w:val="28"/>
                <w:szCs w:val="28"/>
              </w:rPr>
              <w:t>送</w:t>
            </w:r>
            <w:r>
              <w:rPr>
                <w:rFonts w:ascii="楷体" w:eastAsia="楷体" w:hAnsi="楷体"/>
                <w:sz w:val="28"/>
                <w:szCs w:val="28"/>
              </w:rPr>
              <w:t>给</w:t>
            </w:r>
            <w:r>
              <w:rPr>
                <w:rFonts w:ascii="楷体" w:eastAsia="楷体" w:hAnsi="楷体" w:hint="eastAsia"/>
                <w:sz w:val="28"/>
                <w:szCs w:val="28"/>
              </w:rPr>
              <w:t>云端</w:t>
            </w:r>
            <w:r>
              <w:rPr>
                <w:rFonts w:ascii="楷体" w:eastAsia="楷体" w:hAnsi="楷体"/>
                <w:sz w:val="28"/>
                <w:szCs w:val="28"/>
              </w:rPr>
              <w:t>服务器</w:t>
            </w:r>
          </w:p>
          <w:p w:rsidR="00766BDA" w:rsidRDefault="00766BDA" w:rsidP="00CB5CEB">
            <w:pPr>
              <w:pStyle w:val="21"/>
              <w:numPr>
                <w:ilvl w:val="0"/>
                <w:numId w:val="3"/>
              </w:numPr>
              <w:jc w:val="left"/>
              <w:rPr>
                <w:rFonts w:ascii="楷体" w:eastAsia="楷体" w:hAnsi="楷体"/>
                <w:sz w:val="28"/>
                <w:szCs w:val="28"/>
              </w:rPr>
            </w:pPr>
            <w:r>
              <w:rPr>
                <w:rFonts w:ascii="楷体" w:eastAsia="楷体" w:hAnsi="楷体" w:hint="eastAsia"/>
                <w:sz w:val="28"/>
                <w:szCs w:val="28"/>
              </w:rPr>
              <w:t>建立手机客户端与云端服务器同asterisk服务器的</w:t>
            </w:r>
            <w:proofErr w:type="spellStart"/>
            <w:r>
              <w:rPr>
                <w:rFonts w:ascii="楷体" w:eastAsia="楷体" w:hAnsi="楷体" w:hint="eastAsia"/>
                <w:sz w:val="28"/>
                <w:szCs w:val="28"/>
              </w:rPr>
              <w:t>voip</w:t>
            </w:r>
            <w:proofErr w:type="spellEnd"/>
            <w:r>
              <w:rPr>
                <w:rFonts w:ascii="楷体" w:eastAsia="楷体" w:hAnsi="楷体" w:hint="eastAsia"/>
                <w:sz w:val="28"/>
                <w:szCs w:val="28"/>
              </w:rPr>
              <w:t>链接，实时通话开始</w:t>
            </w:r>
          </w:p>
        </w:tc>
      </w:tr>
    </w:tbl>
    <w:p w:rsidR="00766BDA" w:rsidRDefault="00766BDA" w:rsidP="00766BDA">
      <w:pPr>
        <w:pStyle w:val="21"/>
        <w:ind w:left="0" w:firstLine="0"/>
        <w:jc w:val="center"/>
        <w:rPr>
          <w:rFonts w:ascii="楷体" w:eastAsia="楷体" w:hAnsi="楷体"/>
          <w:szCs w:val="28"/>
        </w:rPr>
      </w:pPr>
      <w:r>
        <w:rPr>
          <w:rFonts w:ascii="楷体" w:eastAsia="楷体" w:hAnsi="楷体" w:hint="eastAsia"/>
          <w:szCs w:val="28"/>
        </w:rPr>
        <w:lastRenderedPageBreak/>
        <w:t>表4:</w:t>
      </w:r>
      <w:r>
        <w:rPr>
          <w:rFonts w:hint="eastAsia"/>
        </w:rPr>
        <w:t>“</w:t>
      </w:r>
      <w:r>
        <w:rPr>
          <w:rFonts w:hint="eastAsia"/>
          <w:lang w:val="zh-CN"/>
        </w:rPr>
        <w:t>语音</w:t>
      </w:r>
      <w:r>
        <w:rPr>
          <w:rFonts w:hint="eastAsia"/>
          <w:lang w:val="zh-CN"/>
        </w:rPr>
        <w:t>/</w:t>
      </w:r>
      <w:r>
        <w:rPr>
          <w:rFonts w:hint="eastAsia"/>
          <w:lang w:val="zh-CN"/>
        </w:rPr>
        <w:t>视频双向交互</w:t>
      </w:r>
      <w:r>
        <w:rPr>
          <w:rFonts w:hint="eastAsia"/>
        </w:rPr>
        <w:t>”</w:t>
      </w:r>
      <w:r>
        <w:rPr>
          <w:rFonts w:ascii="楷体" w:eastAsia="楷体" w:hAnsi="楷体"/>
          <w:szCs w:val="28"/>
        </w:rPr>
        <w:t>用例描述</w:t>
      </w:r>
    </w:p>
    <w:p w:rsidR="00766BDA" w:rsidRDefault="00766BDA" w:rsidP="00766BDA">
      <w:pPr>
        <w:pStyle w:val="a0"/>
        <w:ind w:firstLineChars="0" w:firstLine="0"/>
        <w:jc w:val="center"/>
      </w:pPr>
    </w:p>
    <w:p w:rsidR="00766BDA" w:rsidRDefault="00D15E1F" w:rsidP="00766BDA">
      <w:pPr>
        <w:pStyle w:val="3"/>
        <w:spacing w:before="120" w:after="0" w:line="240" w:lineRule="auto"/>
        <w:ind w:firstLine="420"/>
        <w:rPr>
          <w:rFonts w:eastAsia="黑体"/>
          <w:bCs/>
          <w:kern w:val="2"/>
          <w:sz w:val="28"/>
          <w:szCs w:val="18"/>
        </w:rPr>
      </w:pPr>
      <w:bookmarkStart w:id="57" w:name="_Toc2722"/>
      <w:bookmarkStart w:id="58" w:name="_Toc6804"/>
      <w:r w:rsidRPr="002E24C7">
        <w:rPr>
          <w:rFonts w:eastAsia="黑体" w:hint="eastAsia"/>
          <w:bCs/>
          <w:color w:val="FF0000"/>
          <w:kern w:val="2"/>
          <w:sz w:val="28"/>
          <w:szCs w:val="18"/>
        </w:rPr>
        <w:t>3.3</w:t>
      </w:r>
      <w:r w:rsidR="00766BDA" w:rsidRPr="002E24C7">
        <w:rPr>
          <w:rFonts w:eastAsia="黑体" w:hint="eastAsia"/>
          <w:bCs/>
          <w:color w:val="FF0000"/>
          <w:kern w:val="2"/>
          <w:sz w:val="28"/>
          <w:szCs w:val="18"/>
        </w:rPr>
        <w:t>.4</w:t>
      </w:r>
      <w:r w:rsidR="00766BDA" w:rsidRPr="002E24C7">
        <w:rPr>
          <w:rFonts w:eastAsia="黑体" w:hint="eastAsia"/>
          <w:bCs/>
          <w:color w:val="FF0000"/>
          <w:kern w:val="2"/>
          <w:sz w:val="28"/>
          <w:szCs w:val="18"/>
        </w:rPr>
        <w:t>“检测和通知异常情况”的用例描述</w:t>
      </w:r>
      <w:bookmarkEnd w:id="57"/>
      <w:bookmarkEnd w:id="58"/>
      <w:r w:rsidR="00590F8B" w:rsidRPr="002E24C7">
        <w:rPr>
          <w:rFonts w:eastAsia="黑体" w:hint="eastAsia"/>
          <w:bCs/>
          <w:color w:val="FF0000"/>
          <w:kern w:val="2"/>
          <w:sz w:val="28"/>
          <w:szCs w:val="18"/>
        </w:rPr>
        <w:t>（参照填写素材，使用</w:t>
      </w:r>
      <w:r w:rsidR="00590F8B">
        <w:rPr>
          <w:rFonts w:eastAsia="黑体" w:hint="eastAsia"/>
          <w:bCs/>
          <w:color w:val="FF0000"/>
          <w:kern w:val="2"/>
          <w:sz w:val="28"/>
          <w:szCs w:val="18"/>
        </w:rPr>
        <w:t>Visio</w:t>
      </w:r>
      <w:r w:rsidR="00590F8B">
        <w:rPr>
          <w:rFonts w:eastAsia="黑体" w:hint="eastAsia"/>
          <w:bCs/>
          <w:color w:val="FF0000"/>
          <w:kern w:val="2"/>
          <w:sz w:val="28"/>
          <w:szCs w:val="18"/>
        </w:rPr>
        <w:t>绘制图</w:t>
      </w:r>
      <w:r w:rsidR="00590F8B">
        <w:rPr>
          <w:rFonts w:eastAsia="黑体" w:hint="eastAsia"/>
          <w:bCs/>
          <w:color w:val="FF0000"/>
          <w:kern w:val="2"/>
          <w:sz w:val="28"/>
          <w:szCs w:val="18"/>
        </w:rPr>
        <w:t>5</w:t>
      </w:r>
      <w:r w:rsidR="00590F8B">
        <w:rPr>
          <w:rFonts w:eastAsia="黑体" w:hint="eastAsia"/>
          <w:bCs/>
          <w:color w:val="FF0000"/>
          <w:kern w:val="2"/>
          <w:sz w:val="28"/>
          <w:szCs w:val="18"/>
        </w:rPr>
        <w:t>，并</w:t>
      </w:r>
      <w:r w:rsidR="002E24C7">
        <w:rPr>
          <w:rFonts w:eastAsia="黑体" w:hint="eastAsia"/>
          <w:bCs/>
          <w:color w:val="FF0000"/>
          <w:kern w:val="2"/>
          <w:sz w:val="28"/>
          <w:szCs w:val="18"/>
        </w:rPr>
        <w:t>补充到文档中来</w:t>
      </w:r>
      <w:r w:rsidR="00590F8B">
        <w:rPr>
          <w:rFonts w:eastAsia="黑体" w:hint="eastAsia"/>
          <w:bCs/>
          <w:kern w:val="2"/>
          <w:sz w:val="28"/>
          <w:szCs w:val="18"/>
        </w:rPr>
        <w:t>）</w:t>
      </w:r>
    </w:p>
    <w:p w:rsidR="002E24C7" w:rsidRDefault="002E24C7" w:rsidP="00766BDA">
      <w:pPr>
        <w:pStyle w:val="a0"/>
        <w:ind w:firstLineChars="0" w:firstLine="0"/>
      </w:pPr>
    </w:p>
    <w:p w:rsidR="002E24C7" w:rsidRDefault="002E24C7" w:rsidP="00766BDA">
      <w:pPr>
        <w:pStyle w:val="a0"/>
        <w:ind w:firstLineChars="0" w:firstLine="0"/>
      </w:pPr>
    </w:p>
    <w:p w:rsidR="002E24C7" w:rsidRDefault="002E24C7" w:rsidP="002E24C7">
      <w:pPr>
        <w:pStyle w:val="a0"/>
        <w:ind w:firstLineChars="0" w:firstLine="0"/>
        <w:jc w:val="center"/>
        <w:rPr>
          <w:color w:val="FF0000"/>
        </w:rPr>
      </w:pPr>
      <w:r w:rsidRPr="002E24C7">
        <w:rPr>
          <w:rFonts w:hint="eastAsia"/>
          <w:color w:val="FF0000"/>
        </w:rPr>
        <w:t>此处贴图</w:t>
      </w:r>
    </w:p>
    <w:p w:rsidR="00EE6DA3" w:rsidRPr="002E24C7" w:rsidRDefault="00EE6DA3" w:rsidP="002E24C7">
      <w:pPr>
        <w:pStyle w:val="a0"/>
        <w:ind w:firstLineChars="0" w:firstLine="0"/>
        <w:jc w:val="center"/>
        <w:rPr>
          <w:color w:val="FF0000"/>
        </w:rPr>
      </w:pPr>
    </w:p>
    <w:p w:rsidR="002E24C7" w:rsidRDefault="002E24C7" w:rsidP="00766BDA">
      <w:pPr>
        <w:pStyle w:val="a0"/>
        <w:ind w:firstLineChars="0" w:firstLine="0"/>
      </w:pPr>
    </w:p>
    <w:p w:rsidR="00766BDA" w:rsidRDefault="00766BDA" w:rsidP="00766BDA">
      <w:pPr>
        <w:pStyle w:val="a0"/>
        <w:jc w:val="center"/>
      </w:pPr>
      <w:r>
        <w:rPr>
          <w:rFonts w:hint="eastAsia"/>
        </w:rPr>
        <w:t>图</w:t>
      </w:r>
      <w:r>
        <w:rPr>
          <w:rFonts w:hint="eastAsia"/>
        </w:rPr>
        <w:t>5</w:t>
      </w:r>
      <w:r>
        <w:t xml:space="preserve"> </w:t>
      </w:r>
      <w:r>
        <w:rPr>
          <w:rFonts w:hint="eastAsia"/>
        </w:rPr>
        <w:t>：空巢老人看护系统</w:t>
      </w:r>
      <w:r>
        <w:t>—“</w:t>
      </w:r>
      <w:r>
        <w:rPr>
          <w:rFonts w:hint="eastAsia"/>
        </w:rPr>
        <w:t>检测和通知异常情况</w:t>
      </w:r>
      <w:r>
        <w:t>”</w:t>
      </w:r>
      <w:r>
        <w:rPr>
          <w:rFonts w:hint="eastAsia"/>
        </w:rPr>
        <w:t>顺序图</w:t>
      </w:r>
    </w:p>
    <w:p w:rsidR="00766BDA" w:rsidRDefault="00766BDA" w:rsidP="00766BDA">
      <w:pPr>
        <w:pStyle w:val="21"/>
        <w:ind w:left="0" w:firstLine="0"/>
        <w:rPr>
          <w:rFonts w:ascii="楷体" w:eastAsia="楷体" w:hAnsi="楷体"/>
          <w:szCs w:val="28"/>
        </w:rPr>
      </w:pPr>
    </w:p>
    <w:tbl>
      <w:tblPr>
        <w:tblW w:w="92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33"/>
        <w:gridCol w:w="5022"/>
      </w:tblGrid>
      <w:tr w:rsidR="00766BDA" w:rsidTr="00CB5CEB">
        <w:trPr>
          <w:trHeight w:val="614"/>
          <w:jc w:val="center"/>
        </w:trPr>
        <w:tc>
          <w:tcPr>
            <w:tcW w:w="4233" w:type="dxa"/>
          </w:tcPr>
          <w:p w:rsidR="00766BDA" w:rsidRDefault="00766BDA" w:rsidP="00CB5CEB">
            <w:pPr>
              <w:pStyle w:val="21"/>
              <w:ind w:left="0" w:firstLine="0"/>
              <w:jc w:val="center"/>
              <w:rPr>
                <w:rFonts w:ascii="楷体" w:eastAsia="楷体" w:hAnsi="楷体"/>
                <w:sz w:val="28"/>
                <w:szCs w:val="28"/>
              </w:rPr>
            </w:pPr>
            <w:proofErr w:type="gramStart"/>
            <w:r>
              <w:rPr>
                <w:rFonts w:ascii="楷体" w:eastAsia="楷体" w:hAnsi="楷体" w:hint="eastAsia"/>
                <w:sz w:val="28"/>
                <w:szCs w:val="28"/>
              </w:rPr>
              <w:t>用例名</w:t>
            </w:r>
            <w:proofErr w:type="gramEnd"/>
          </w:p>
        </w:tc>
        <w:tc>
          <w:tcPr>
            <w:tcW w:w="5022"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检测和通知异常情况</w:t>
            </w:r>
          </w:p>
        </w:tc>
      </w:tr>
      <w:tr w:rsidR="00766BDA" w:rsidTr="00CB5CEB">
        <w:trPr>
          <w:trHeight w:val="1250"/>
          <w:jc w:val="center"/>
        </w:trPr>
        <w:tc>
          <w:tcPr>
            <w:tcW w:w="4233"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用例描述</w:t>
            </w:r>
          </w:p>
        </w:tc>
        <w:tc>
          <w:tcPr>
            <w:tcW w:w="5022"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机器人</w:t>
            </w:r>
            <w:r>
              <w:rPr>
                <w:rFonts w:ascii="楷体" w:eastAsia="楷体" w:hAnsi="楷体"/>
                <w:sz w:val="28"/>
                <w:szCs w:val="28"/>
              </w:rPr>
              <w:t>检测</w:t>
            </w:r>
            <w:r>
              <w:rPr>
                <w:rFonts w:ascii="楷体" w:eastAsia="楷体" w:hAnsi="楷体" w:hint="eastAsia"/>
                <w:sz w:val="28"/>
                <w:szCs w:val="28"/>
              </w:rPr>
              <w:t>到</w:t>
            </w:r>
            <w:r>
              <w:rPr>
                <w:rFonts w:ascii="楷体" w:eastAsia="楷体" w:hAnsi="楷体"/>
                <w:sz w:val="28"/>
                <w:szCs w:val="28"/>
              </w:rPr>
              <w:t>老人摔倒</w:t>
            </w:r>
            <w:r>
              <w:rPr>
                <w:rFonts w:ascii="楷体" w:eastAsia="楷体" w:hAnsi="楷体" w:hint="eastAsia"/>
                <w:sz w:val="28"/>
                <w:szCs w:val="28"/>
              </w:rPr>
              <w:t>后发送报警信息，用户通过手机客户端接收报警信息</w:t>
            </w:r>
          </w:p>
        </w:tc>
      </w:tr>
      <w:tr w:rsidR="00766BDA" w:rsidTr="00CB5CEB">
        <w:trPr>
          <w:trHeight w:val="614"/>
          <w:jc w:val="center"/>
        </w:trPr>
        <w:tc>
          <w:tcPr>
            <w:tcW w:w="4233"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参与者</w:t>
            </w:r>
          </w:p>
        </w:tc>
        <w:tc>
          <w:tcPr>
            <w:tcW w:w="5022"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机器人</w:t>
            </w:r>
          </w:p>
        </w:tc>
      </w:tr>
      <w:tr w:rsidR="00766BDA" w:rsidTr="00CB5CEB">
        <w:trPr>
          <w:trHeight w:val="652"/>
          <w:jc w:val="center"/>
        </w:trPr>
        <w:tc>
          <w:tcPr>
            <w:tcW w:w="4233"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过程</w:t>
            </w:r>
          </w:p>
        </w:tc>
        <w:tc>
          <w:tcPr>
            <w:tcW w:w="5022" w:type="dxa"/>
          </w:tcPr>
          <w:p w:rsidR="00766BDA" w:rsidRDefault="00766BDA" w:rsidP="00CB5CEB">
            <w:pPr>
              <w:pStyle w:val="21"/>
              <w:numPr>
                <w:ilvl w:val="0"/>
                <w:numId w:val="4"/>
              </w:numPr>
              <w:ind w:left="0" w:firstLine="0"/>
              <w:jc w:val="left"/>
              <w:rPr>
                <w:rFonts w:ascii="楷体" w:eastAsia="楷体" w:hAnsi="楷体"/>
                <w:sz w:val="28"/>
                <w:szCs w:val="28"/>
              </w:rPr>
            </w:pPr>
            <w:r>
              <w:rPr>
                <w:rFonts w:ascii="楷体" w:eastAsia="楷体" w:hAnsi="楷体" w:hint="eastAsia"/>
                <w:sz w:val="28"/>
                <w:szCs w:val="28"/>
              </w:rPr>
              <w:t>系统对老人信息进行分析，检测老人是否出现异常（如摔倒）</w:t>
            </w:r>
          </w:p>
          <w:p w:rsidR="00766BDA" w:rsidRDefault="00766BDA" w:rsidP="00CB5CEB">
            <w:pPr>
              <w:pStyle w:val="21"/>
              <w:numPr>
                <w:ilvl w:val="0"/>
                <w:numId w:val="4"/>
              </w:numPr>
              <w:ind w:left="0" w:firstLine="0"/>
              <w:jc w:val="left"/>
              <w:rPr>
                <w:rFonts w:ascii="楷体" w:eastAsia="楷体" w:hAnsi="楷体"/>
                <w:sz w:val="28"/>
                <w:szCs w:val="28"/>
              </w:rPr>
            </w:pPr>
            <w:r>
              <w:rPr>
                <w:rFonts w:ascii="楷体" w:eastAsia="楷体" w:hAnsi="楷体" w:hint="eastAsia"/>
                <w:sz w:val="28"/>
                <w:szCs w:val="28"/>
              </w:rPr>
              <w:t>如果出现异常，将该异常信息通知给远端手机APP</w:t>
            </w:r>
          </w:p>
        </w:tc>
      </w:tr>
    </w:tbl>
    <w:p w:rsidR="00766BDA" w:rsidRDefault="00766BDA" w:rsidP="00766BDA">
      <w:pPr>
        <w:pStyle w:val="21"/>
        <w:ind w:left="0" w:firstLine="0"/>
        <w:jc w:val="center"/>
        <w:rPr>
          <w:rFonts w:ascii="楷体" w:eastAsia="楷体" w:hAnsi="楷体"/>
          <w:szCs w:val="28"/>
        </w:rPr>
      </w:pPr>
      <w:r>
        <w:rPr>
          <w:rFonts w:ascii="楷体" w:eastAsia="楷体" w:hAnsi="楷体" w:hint="eastAsia"/>
          <w:szCs w:val="28"/>
        </w:rPr>
        <w:t>表</w:t>
      </w:r>
      <w:r w:rsidR="00EE6DA3">
        <w:rPr>
          <w:rFonts w:ascii="楷体" w:eastAsia="楷体" w:hAnsi="楷体" w:hint="eastAsia"/>
          <w:szCs w:val="28"/>
        </w:rPr>
        <w:t>5</w:t>
      </w:r>
      <w:r>
        <w:rPr>
          <w:rFonts w:ascii="楷体" w:eastAsia="楷体" w:hAnsi="楷体" w:hint="eastAsia"/>
          <w:szCs w:val="28"/>
        </w:rPr>
        <w:t>：“检测和通知异常情况”</w:t>
      </w:r>
      <w:r>
        <w:rPr>
          <w:rFonts w:ascii="楷体" w:eastAsia="楷体" w:hAnsi="楷体"/>
          <w:szCs w:val="28"/>
        </w:rPr>
        <w:t>用例描述</w:t>
      </w:r>
      <w:r>
        <w:rPr>
          <w:rFonts w:ascii="楷体" w:eastAsia="楷体" w:hAnsi="楷体" w:hint="eastAsia"/>
          <w:szCs w:val="28"/>
        </w:rPr>
        <w:t>表</w:t>
      </w:r>
    </w:p>
    <w:p w:rsidR="00766BDA" w:rsidRPr="002E24C7" w:rsidRDefault="00D15E1F" w:rsidP="00766BDA">
      <w:pPr>
        <w:pStyle w:val="3"/>
        <w:spacing w:before="120" w:after="0" w:line="240" w:lineRule="auto"/>
        <w:ind w:firstLine="420"/>
        <w:rPr>
          <w:rFonts w:eastAsia="黑体"/>
          <w:bCs/>
          <w:color w:val="FF0000"/>
          <w:kern w:val="2"/>
          <w:sz w:val="28"/>
          <w:szCs w:val="18"/>
        </w:rPr>
      </w:pPr>
      <w:bookmarkStart w:id="59" w:name="_Toc7852"/>
      <w:bookmarkStart w:id="60" w:name="_Toc28575"/>
      <w:r w:rsidRPr="002E24C7">
        <w:rPr>
          <w:rFonts w:eastAsia="黑体" w:hint="eastAsia"/>
          <w:bCs/>
          <w:color w:val="FF0000"/>
          <w:kern w:val="2"/>
          <w:sz w:val="28"/>
          <w:szCs w:val="18"/>
        </w:rPr>
        <w:t>3.3</w:t>
      </w:r>
      <w:r w:rsidR="00766BDA" w:rsidRPr="002E24C7">
        <w:rPr>
          <w:rFonts w:eastAsia="黑体" w:hint="eastAsia"/>
          <w:bCs/>
          <w:color w:val="FF0000"/>
          <w:kern w:val="2"/>
          <w:sz w:val="28"/>
          <w:szCs w:val="18"/>
        </w:rPr>
        <w:t>.5</w:t>
      </w:r>
      <w:r w:rsidR="00766BDA" w:rsidRPr="002E24C7">
        <w:rPr>
          <w:rFonts w:eastAsia="黑体" w:hint="eastAsia"/>
          <w:bCs/>
          <w:color w:val="FF0000"/>
          <w:kern w:val="2"/>
          <w:sz w:val="28"/>
          <w:szCs w:val="18"/>
        </w:rPr>
        <w:t>“自主跟随老人”的用例描述</w:t>
      </w:r>
      <w:bookmarkEnd w:id="59"/>
      <w:bookmarkEnd w:id="60"/>
      <w:r w:rsidR="002E24C7" w:rsidRPr="002E24C7">
        <w:rPr>
          <w:rFonts w:eastAsia="黑体" w:hint="eastAsia"/>
          <w:bCs/>
          <w:color w:val="FF0000"/>
          <w:kern w:val="2"/>
          <w:sz w:val="28"/>
          <w:szCs w:val="18"/>
        </w:rPr>
        <w:t>（参照填写素材，使用</w:t>
      </w:r>
      <w:r w:rsidR="002E24C7" w:rsidRPr="002E24C7">
        <w:rPr>
          <w:rFonts w:eastAsia="黑体" w:hint="eastAsia"/>
          <w:bCs/>
          <w:color w:val="FF0000"/>
          <w:kern w:val="2"/>
          <w:sz w:val="28"/>
          <w:szCs w:val="18"/>
        </w:rPr>
        <w:t>Visio</w:t>
      </w:r>
      <w:r w:rsidR="002E24C7" w:rsidRPr="002E24C7">
        <w:rPr>
          <w:rFonts w:eastAsia="黑体" w:hint="eastAsia"/>
          <w:bCs/>
          <w:color w:val="FF0000"/>
          <w:kern w:val="2"/>
          <w:sz w:val="28"/>
          <w:szCs w:val="18"/>
        </w:rPr>
        <w:t>绘制图</w:t>
      </w:r>
      <w:r w:rsidR="008972CF">
        <w:rPr>
          <w:rFonts w:eastAsia="黑体" w:hint="eastAsia"/>
          <w:bCs/>
          <w:color w:val="FF0000"/>
          <w:kern w:val="2"/>
          <w:sz w:val="28"/>
          <w:szCs w:val="18"/>
        </w:rPr>
        <w:t>6</w:t>
      </w:r>
      <w:r w:rsidR="002E24C7" w:rsidRPr="002E24C7">
        <w:rPr>
          <w:rFonts w:eastAsia="黑体" w:hint="eastAsia"/>
          <w:bCs/>
          <w:color w:val="FF0000"/>
          <w:kern w:val="2"/>
          <w:sz w:val="28"/>
          <w:szCs w:val="18"/>
        </w:rPr>
        <w:t>，并补充到文档中来）</w:t>
      </w:r>
    </w:p>
    <w:p w:rsidR="00EE6DA3" w:rsidRDefault="00EE6DA3" w:rsidP="00766BDA">
      <w:pPr>
        <w:pStyle w:val="a0"/>
        <w:ind w:firstLineChars="0" w:firstLine="0"/>
        <w:jc w:val="center"/>
      </w:pPr>
    </w:p>
    <w:p w:rsidR="00EE6DA3" w:rsidRDefault="00EE6DA3" w:rsidP="00766BDA">
      <w:pPr>
        <w:pStyle w:val="a0"/>
        <w:ind w:firstLineChars="0" w:firstLine="0"/>
        <w:jc w:val="center"/>
        <w:rPr>
          <w:color w:val="FF0000"/>
        </w:rPr>
      </w:pPr>
    </w:p>
    <w:p w:rsidR="00766BDA" w:rsidRPr="00EE6DA3" w:rsidRDefault="00EE6DA3" w:rsidP="00766BDA">
      <w:pPr>
        <w:pStyle w:val="a0"/>
        <w:ind w:firstLineChars="0" w:firstLine="0"/>
        <w:jc w:val="center"/>
        <w:rPr>
          <w:color w:val="FF0000"/>
        </w:rPr>
      </w:pPr>
      <w:r w:rsidRPr="00EE6DA3">
        <w:rPr>
          <w:rFonts w:hint="eastAsia"/>
          <w:color w:val="FF0000"/>
        </w:rPr>
        <w:t>此处贴图</w:t>
      </w:r>
    </w:p>
    <w:p w:rsidR="00EE6DA3" w:rsidRDefault="00EE6DA3" w:rsidP="00766BDA">
      <w:pPr>
        <w:pStyle w:val="a0"/>
        <w:ind w:firstLineChars="0" w:firstLine="0"/>
        <w:jc w:val="center"/>
      </w:pPr>
    </w:p>
    <w:p w:rsidR="00EE6DA3" w:rsidRDefault="00EE6DA3" w:rsidP="00766BDA">
      <w:pPr>
        <w:pStyle w:val="a0"/>
        <w:ind w:firstLineChars="0" w:firstLine="0"/>
        <w:jc w:val="center"/>
      </w:pPr>
    </w:p>
    <w:p w:rsidR="00766BDA" w:rsidRDefault="00766BDA" w:rsidP="00766BDA">
      <w:pPr>
        <w:pStyle w:val="a0"/>
        <w:ind w:firstLineChars="0" w:firstLine="0"/>
        <w:jc w:val="center"/>
      </w:pPr>
      <w:r>
        <w:rPr>
          <w:rFonts w:hint="eastAsia"/>
        </w:rPr>
        <w:t>图</w:t>
      </w:r>
      <w:r>
        <w:rPr>
          <w:rFonts w:hint="eastAsia"/>
        </w:rPr>
        <w:t>6</w:t>
      </w:r>
      <w:r>
        <w:rPr>
          <w:rFonts w:hint="eastAsia"/>
        </w:rPr>
        <w:t>：空巢老人看护系统</w:t>
      </w:r>
      <w:r>
        <w:t>—“</w:t>
      </w:r>
      <w:r>
        <w:rPr>
          <w:rFonts w:hint="eastAsia"/>
        </w:rPr>
        <w:t>自主跟随老人</w:t>
      </w:r>
      <w:r>
        <w:t>”</w:t>
      </w:r>
      <w:r>
        <w:rPr>
          <w:rFonts w:hint="eastAsia"/>
        </w:rPr>
        <w:t>顺序图</w:t>
      </w: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5058"/>
      </w:tblGrid>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proofErr w:type="gramStart"/>
            <w:r>
              <w:rPr>
                <w:rFonts w:ascii="楷体" w:eastAsia="楷体" w:hAnsi="楷体" w:hint="eastAsia"/>
                <w:sz w:val="28"/>
                <w:szCs w:val="28"/>
              </w:rPr>
              <w:lastRenderedPageBreak/>
              <w:t>用例名</w:t>
            </w:r>
            <w:proofErr w:type="gramEnd"/>
          </w:p>
        </w:tc>
        <w:tc>
          <w:tcPr>
            <w:tcW w:w="5058"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自主跟随老人</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用例描述</w:t>
            </w:r>
          </w:p>
        </w:tc>
        <w:tc>
          <w:tcPr>
            <w:tcW w:w="5058"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机器人随老人的移动而移动，以在安全距离观察老人</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参与者</w:t>
            </w:r>
          </w:p>
        </w:tc>
        <w:tc>
          <w:tcPr>
            <w:tcW w:w="5058"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机器人</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过程</w:t>
            </w:r>
          </w:p>
        </w:tc>
        <w:tc>
          <w:tcPr>
            <w:tcW w:w="5058"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1</w:t>
            </w:r>
            <w:r>
              <w:rPr>
                <w:rFonts w:ascii="楷体" w:eastAsia="楷体" w:hAnsi="楷体"/>
                <w:sz w:val="28"/>
                <w:szCs w:val="28"/>
              </w:rPr>
              <w:t>.</w:t>
            </w:r>
            <w:r>
              <w:rPr>
                <w:rFonts w:ascii="楷体" w:eastAsia="楷体" w:hAnsi="楷体" w:hint="eastAsia"/>
                <w:sz w:val="28"/>
                <w:szCs w:val="28"/>
              </w:rPr>
              <w:t>用户</w:t>
            </w:r>
            <w:r>
              <w:rPr>
                <w:rFonts w:ascii="楷体" w:eastAsia="楷体" w:hAnsi="楷体"/>
                <w:sz w:val="28"/>
                <w:szCs w:val="28"/>
              </w:rPr>
              <w:t>通过手机“</w:t>
            </w:r>
            <w:r>
              <w:rPr>
                <w:rFonts w:ascii="楷体" w:eastAsia="楷体" w:hAnsi="楷体" w:hint="eastAsia"/>
                <w:sz w:val="28"/>
                <w:szCs w:val="28"/>
              </w:rPr>
              <w:t>移动控制</w:t>
            </w:r>
            <w:r>
              <w:rPr>
                <w:rFonts w:ascii="楷体" w:eastAsia="楷体" w:hAnsi="楷体"/>
                <w:sz w:val="28"/>
                <w:szCs w:val="28"/>
              </w:rPr>
              <w:t>”</w:t>
            </w:r>
            <w:r>
              <w:rPr>
                <w:rFonts w:ascii="楷体" w:eastAsia="楷体" w:hAnsi="楷体" w:hint="eastAsia"/>
                <w:sz w:val="28"/>
                <w:szCs w:val="28"/>
              </w:rPr>
              <w:t>界面</w:t>
            </w:r>
            <w:r>
              <w:rPr>
                <w:rFonts w:ascii="楷体" w:eastAsia="楷体" w:hAnsi="楷体"/>
                <w:sz w:val="28"/>
                <w:szCs w:val="28"/>
              </w:rPr>
              <w:t>发出</w:t>
            </w:r>
            <w:r>
              <w:rPr>
                <w:rFonts w:ascii="楷体" w:eastAsia="楷体" w:hAnsi="楷体" w:hint="eastAsia"/>
                <w:sz w:val="28"/>
                <w:szCs w:val="28"/>
              </w:rPr>
              <w:t>自动跟随</w:t>
            </w:r>
            <w:r>
              <w:rPr>
                <w:rFonts w:ascii="楷体" w:eastAsia="楷体" w:hAnsi="楷体"/>
                <w:sz w:val="28"/>
                <w:szCs w:val="28"/>
              </w:rPr>
              <w:t>请求</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2</w:t>
            </w:r>
            <w:r>
              <w:rPr>
                <w:rFonts w:ascii="楷体" w:eastAsia="楷体" w:hAnsi="楷体"/>
                <w:sz w:val="28"/>
                <w:szCs w:val="28"/>
              </w:rPr>
              <w:t>.</w:t>
            </w:r>
            <w:r>
              <w:rPr>
                <w:rFonts w:ascii="楷体" w:eastAsia="楷体" w:hAnsi="楷体" w:hint="eastAsia"/>
                <w:sz w:val="28"/>
                <w:szCs w:val="28"/>
              </w:rPr>
              <w:t>云端服务器</w:t>
            </w:r>
            <w:r>
              <w:rPr>
                <w:rFonts w:ascii="楷体" w:eastAsia="楷体" w:hAnsi="楷体"/>
                <w:sz w:val="28"/>
                <w:szCs w:val="28"/>
              </w:rPr>
              <w:t>将请求</w:t>
            </w:r>
            <w:r>
              <w:rPr>
                <w:rFonts w:ascii="楷体" w:eastAsia="楷体" w:hAnsi="楷体" w:hint="eastAsia"/>
                <w:sz w:val="28"/>
                <w:szCs w:val="28"/>
              </w:rPr>
              <w:t>转发给机器人</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sz w:val="28"/>
                <w:szCs w:val="28"/>
              </w:rPr>
              <w:t>3.</w:t>
            </w:r>
            <w:r>
              <w:rPr>
                <w:rFonts w:ascii="楷体" w:eastAsia="楷体" w:hAnsi="楷体" w:hint="eastAsia"/>
                <w:sz w:val="28"/>
                <w:szCs w:val="28"/>
              </w:rPr>
              <w:t>机器人开启</w:t>
            </w:r>
            <w:r>
              <w:rPr>
                <w:rFonts w:ascii="楷体" w:eastAsia="楷体" w:hAnsi="楷体"/>
                <w:sz w:val="28"/>
                <w:szCs w:val="28"/>
              </w:rPr>
              <w:t>自主移动</w:t>
            </w:r>
            <w:r>
              <w:rPr>
                <w:rFonts w:ascii="楷体" w:eastAsia="楷体" w:hAnsi="楷体" w:hint="eastAsia"/>
                <w:sz w:val="28"/>
                <w:szCs w:val="28"/>
              </w:rPr>
              <w:t>模式，开始自动跟随老人</w:t>
            </w:r>
          </w:p>
        </w:tc>
      </w:tr>
    </w:tbl>
    <w:p w:rsidR="00766BDA" w:rsidRDefault="00766BDA" w:rsidP="00766BDA">
      <w:pPr>
        <w:pStyle w:val="21"/>
        <w:ind w:left="0" w:firstLine="0"/>
        <w:jc w:val="center"/>
        <w:rPr>
          <w:rFonts w:ascii="楷体" w:eastAsia="楷体" w:hAnsi="楷体"/>
          <w:szCs w:val="28"/>
        </w:rPr>
      </w:pPr>
      <w:r>
        <w:rPr>
          <w:rFonts w:ascii="楷体" w:eastAsia="楷体" w:hAnsi="楷体" w:hint="eastAsia"/>
          <w:szCs w:val="28"/>
        </w:rPr>
        <w:t>表6:“自主跟随老人”</w:t>
      </w:r>
      <w:r>
        <w:rPr>
          <w:rFonts w:ascii="楷体" w:eastAsia="楷体" w:hAnsi="楷体"/>
          <w:szCs w:val="28"/>
        </w:rPr>
        <w:t>用例描述</w:t>
      </w:r>
    </w:p>
    <w:p w:rsidR="00766BDA" w:rsidRDefault="00766BDA" w:rsidP="00766BDA">
      <w:pPr>
        <w:pStyle w:val="21"/>
        <w:ind w:left="0" w:firstLine="0"/>
        <w:rPr>
          <w:rFonts w:ascii="楷体" w:eastAsia="楷体" w:hAnsi="楷体"/>
          <w:szCs w:val="28"/>
        </w:rPr>
      </w:pPr>
    </w:p>
    <w:p w:rsidR="00766BDA" w:rsidRDefault="00D15E1F" w:rsidP="00766BDA">
      <w:pPr>
        <w:pStyle w:val="3"/>
        <w:spacing w:before="120" w:after="0" w:line="240" w:lineRule="auto"/>
        <w:ind w:firstLine="420"/>
        <w:rPr>
          <w:rFonts w:eastAsia="黑体"/>
          <w:bCs/>
          <w:kern w:val="2"/>
          <w:sz w:val="28"/>
          <w:szCs w:val="18"/>
        </w:rPr>
      </w:pPr>
      <w:bookmarkStart w:id="61" w:name="_Toc3500"/>
      <w:r>
        <w:rPr>
          <w:rFonts w:eastAsia="黑体" w:hint="eastAsia"/>
          <w:bCs/>
          <w:kern w:val="2"/>
          <w:sz w:val="28"/>
          <w:szCs w:val="18"/>
        </w:rPr>
        <w:t>3.3</w:t>
      </w:r>
      <w:r w:rsidR="00766BDA">
        <w:rPr>
          <w:rFonts w:eastAsia="黑体" w:hint="eastAsia"/>
          <w:bCs/>
          <w:kern w:val="2"/>
          <w:sz w:val="28"/>
          <w:szCs w:val="18"/>
        </w:rPr>
        <w:t>.6</w:t>
      </w:r>
      <w:r w:rsidR="00766BDA">
        <w:rPr>
          <w:rFonts w:eastAsia="黑体" w:hint="eastAsia"/>
          <w:bCs/>
          <w:kern w:val="2"/>
          <w:sz w:val="28"/>
          <w:szCs w:val="18"/>
        </w:rPr>
        <w:t>“用户登录”的用例描述</w:t>
      </w:r>
      <w:bookmarkEnd w:id="61"/>
      <w:r w:rsidR="008972CF" w:rsidRPr="00B2769E">
        <w:rPr>
          <w:rFonts w:ascii="黑体" w:eastAsia="黑体" w:hAnsi="黑体" w:cs="黑体" w:hint="eastAsia"/>
          <w:color w:val="FF0000"/>
          <w:sz w:val="28"/>
          <w:szCs w:val="28"/>
        </w:rPr>
        <w:t>（该小节</w:t>
      </w:r>
      <w:r w:rsidR="008972CF">
        <w:rPr>
          <w:rFonts w:ascii="黑体" w:eastAsia="黑体" w:hAnsi="黑体" w:cs="黑体" w:hint="eastAsia"/>
          <w:color w:val="FF0000"/>
          <w:sz w:val="28"/>
          <w:szCs w:val="28"/>
        </w:rPr>
        <w:t>已填写</w:t>
      </w:r>
      <w:r w:rsidR="008972CF" w:rsidRPr="00B2769E">
        <w:rPr>
          <w:rFonts w:ascii="黑体" w:eastAsia="黑体" w:hAnsi="黑体" w:cs="黑体" w:hint="eastAsia"/>
          <w:color w:val="FF0000"/>
          <w:sz w:val="28"/>
          <w:szCs w:val="28"/>
        </w:rPr>
        <w:t>完整</w:t>
      </w:r>
      <w:r w:rsidR="008972CF">
        <w:rPr>
          <w:rFonts w:ascii="黑体" w:eastAsia="黑体" w:hAnsi="黑体" w:cs="黑体" w:hint="eastAsia"/>
          <w:color w:val="FF0000"/>
          <w:sz w:val="28"/>
          <w:szCs w:val="28"/>
        </w:rPr>
        <w:t>，供参考</w:t>
      </w:r>
      <w:r w:rsidR="008972CF" w:rsidRPr="00B2769E">
        <w:rPr>
          <w:rFonts w:ascii="黑体" w:eastAsia="黑体" w:hAnsi="黑体" w:cs="黑体" w:hint="eastAsia"/>
          <w:color w:val="FF0000"/>
          <w:sz w:val="28"/>
          <w:szCs w:val="28"/>
        </w:rPr>
        <w:t>）</w:t>
      </w:r>
    </w:p>
    <w:p w:rsidR="00766BDA" w:rsidRDefault="00766BDA" w:rsidP="00766BDA">
      <w:pPr>
        <w:pStyle w:val="a0"/>
        <w:ind w:firstLineChars="0" w:firstLine="0"/>
        <w:jc w:val="center"/>
      </w:pPr>
      <w:r>
        <w:rPr>
          <w:rFonts w:hint="eastAsia"/>
        </w:rPr>
        <w:object w:dxaOrig="8309" w:dyaOrig="3608">
          <v:shape id="_x0000_i1027" type="#_x0000_t75" style="width:415.35pt;height:180.55pt" o:ole="">
            <v:imagedata r:id="rId15" o:title=""/>
            <o:lock v:ext="edit" aspectratio="f"/>
          </v:shape>
          <o:OLEObject Type="Embed" ProgID="Visio.Drawing.15" ShapeID="_x0000_i1027" DrawAspect="Content" ObjectID="_1664173877" r:id="rId16"/>
        </w:object>
      </w:r>
    </w:p>
    <w:p w:rsidR="00766BDA" w:rsidRDefault="00766BDA" w:rsidP="00766BDA">
      <w:pPr>
        <w:pStyle w:val="a0"/>
        <w:ind w:firstLineChars="0" w:firstLine="0"/>
        <w:jc w:val="center"/>
      </w:pPr>
      <w:r>
        <w:rPr>
          <w:rFonts w:hint="eastAsia"/>
        </w:rPr>
        <w:t>图</w:t>
      </w:r>
      <w:r>
        <w:rPr>
          <w:rFonts w:hint="eastAsia"/>
        </w:rPr>
        <w:t>7</w:t>
      </w:r>
      <w:r>
        <w:rPr>
          <w:rFonts w:hint="eastAsia"/>
        </w:rPr>
        <w:t>：空巢老人看护系统</w:t>
      </w:r>
      <w:r>
        <w:t>—“</w:t>
      </w:r>
      <w:r>
        <w:rPr>
          <w:rFonts w:hint="eastAsia"/>
        </w:rPr>
        <w:t>用户登录</w:t>
      </w:r>
      <w:r>
        <w:t>”</w:t>
      </w:r>
      <w:r>
        <w:rPr>
          <w:rFonts w:hint="eastAsia"/>
        </w:rPr>
        <w:t>顺序图</w:t>
      </w:r>
    </w:p>
    <w:p w:rsidR="00766BDA" w:rsidRDefault="00766BDA" w:rsidP="00766BDA">
      <w:pPr>
        <w:pStyle w:val="a0"/>
        <w:ind w:firstLineChars="0" w:firstLine="0"/>
        <w:jc w:val="center"/>
      </w:pP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5058"/>
      </w:tblGrid>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proofErr w:type="gramStart"/>
            <w:r>
              <w:rPr>
                <w:rFonts w:ascii="楷体" w:eastAsia="楷体" w:hAnsi="楷体" w:hint="eastAsia"/>
                <w:sz w:val="28"/>
                <w:szCs w:val="28"/>
              </w:rPr>
              <w:t>用例名</w:t>
            </w:r>
            <w:proofErr w:type="gramEnd"/>
          </w:p>
        </w:tc>
        <w:tc>
          <w:tcPr>
            <w:tcW w:w="5058"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用户登录</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用例描述</w:t>
            </w:r>
          </w:p>
        </w:tc>
        <w:tc>
          <w:tcPr>
            <w:tcW w:w="5058"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用户通过账号和密码登录系统</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参与者</w:t>
            </w:r>
          </w:p>
        </w:tc>
        <w:tc>
          <w:tcPr>
            <w:tcW w:w="5058"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家属、医生</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lastRenderedPageBreak/>
              <w:t>过程</w:t>
            </w:r>
          </w:p>
        </w:tc>
        <w:tc>
          <w:tcPr>
            <w:tcW w:w="5058" w:type="dxa"/>
          </w:tcPr>
          <w:p w:rsidR="00766BDA" w:rsidRDefault="00766BDA" w:rsidP="00CB5CEB">
            <w:pPr>
              <w:pStyle w:val="21"/>
              <w:ind w:left="420" w:hangingChars="150" w:hanging="420"/>
              <w:jc w:val="left"/>
              <w:rPr>
                <w:rFonts w:ascii="楷体" w:eastAsia="楷体" w:hAnsi="楷体"/>
                <w:sz w:val="28"/>
                <w:szCs w:val="28"/>
              </w:rPr>
            </w:pPr>
            <w:r>
              <w:rPr>
                <w:rFonts w:ascii="楷体" w:eastAsia="楷体" w:hAnsi="楷体" w:hint="eastAsia"/>
                <w:sz w:val="28"/>
                <w:szCs w:val="28"/>
              </w:rPr>
              <w:t>1</w:t>
            </w:r>
            <w:r>
              <w:rPr>
                <w:rFonts w:ascii="楷体" w:eastAsia="楷体" w:hAnsi="楷体"/>
                <w:sz w:val="28"/>
                <w:szCs w:val="28"/>
              </w:rPr>
              <w:t>.</w:t>
            </w:r>
            <w:r>
              <w:rPr>
                <w:rFonts w:hint="eastAsia"/>
              </w:rPr>
              <w:t xml:space="preserve"> </w:t>
            </w:r>
            <w:r>
              <w:rPr>
                <w:rFonts w:ascii="楷体" w:eastAsia="楷体" w:hAnsi="楷体" w:hint="eastAsia"/>
                <w:sz w:val="28"/>
                <w:szCs w:val="28"/>
              </w:rPr>
              <w:t>用户输入账号和密码</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2</w:t>
            </w:r>
            <w:r>
              <w:rPr>
                <w:rFonts w:ascii="楷体" w:eastAsia="楷体" w:hAnsi="楷体"/>
                <w:sz w:val="28"/>
                <w:szCs w:val="28"/>
              </w:rPr>
              <w:t>.</w:t>
            </w:r>
            <w:r>
              <w:rPr>
                <w:rFonts w:hint="eastAsia"/>
              </w:rPr>
              <w:t xml:space="preserve"> </w:t>
            </w:r>
            <w:r>
              <w:rPr>
                <w:rFonts w:ascii="楷体" w:eastAsia="楷体" w:hAnsi="楷体" w:hint="eastAsia"/>
                <w:sz w:val="28"/>
                <w:szCs w:val="28"/>
              </w:rPr>
              <w:t>系统验证用户账号和密码的正确性和合法性</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sz w:val="28"/>
                <w:szCs w:val="28"/>
              </w:rPr>
              <w:t xml:space="preserve">3. </w:t>
            </w:r>
            <w:r>
              <w:rPr>
                <w:rFonts w:ascii="楷体" w:eastAsia="楷体" w:hAnsi="楷体" w:hint="eastAsia"/>
                <w:sz w:val="28"/>
                <w:szCs w:val="28"/>
              </w:rPr>
              <w:t>如正确则登录成功，否则提示用户重新输入账号和密码</w:t>
            </w:r>
          </w:p>
        </w:tc>
      </w:tr>
    </w:tbl>
    <w:p w:rsidR="00766BDA" w:rsidRDefault="00766BDA" w:rsidP="00766BDA">
      <w:pPr>
        <w:pStyle w:val="21"/>
        <w:ind w:left="0" w:firstLine="0"/>
        <w:jc w:val="center"/>
        <w:rPr>
          <w:rFonts w:ascii="楷体" w:eastAsia="楷体" w:hAnsi="楷体"/>
          <w:szCs w:val="28"/>
        </w:rPr>
      </w:pPr>
      <w:r>
        <w:rPr>
          <w:rFonts w:ascii="楷体" w:eastAsia="楷体" w:hAnsi="楷体" w:hint="eastAsia"/>
          <w:szCs w:val="28"/>
        </w:rPr>
        <w:t>表7:“用户登录”</w:t>
      </w:r>
      <w:r>
        <w:rPr>
          <w:rFonts w:ascii="楷体" w:eastAsia="楷体" w:hAnsi="楷体"/>
          <w:szCs w:val="28"/>
        </w:rPr>
        <w:t>用例描述</w:t>
      </w:r>
    </w:p>
    <w:p w:rsidR="00766BDA" w:rsidRDefault="00766BDA" w:rsidP="00766BDA">
      <w:pPr>
        <w:pStyle w:val="21"/>
        <w:ind w:left="0" w:firstLine="0"/>
        <w:rPr>
          <w:rFonts w:ascii="楷体" w:eastAsia="楷体" w:hAnsi="楷体"/>
          <w:szCs w:val="28"/>
        </w:rPr>
      </w:pPr>
    </w:p>
    <w:p w:rsidR="00766BDA" w:rsidRDefault="00D15E1F" w:rsidP="00766BDA">
      <w:pPr>
        <w:pStyle w:val="3"/>
        <w:spacing w:before="120" w:after="0" w:line="240" w:lineRule="auto"/>
        <w:ind w:firstLine="420"/>
        <w:rPr>
          <w:rFonts w:eastAsia="黑体"/>
          <w:bCs/>
          <w:kern w:val="2"/>
          <w:sz w:val="28"/>
          <w:szCs w:val="18"/>
        </w:rPr>
      </w:pPr>
      <w:bookmarkStart w:id="62" w:name="_Toc4102"/>
      <w:r w:rsidRPr="00B2172C">
        <w:rPr>
          <w:rFonts w:eastAsia="黑体" w:hint="eastAsia"/>
          <w:bCs/>
          <w:color w:val="FF0000"/>
          <w:kern w:val="2"/>
          <w:sz w:val="28"/>
          <w:szCs w:val="18"/>
        </w:rPr>
        <w:t>3.3</w:t>
      </w:r>
      <w:r w:rsidR="00766BDA" w:rsidRPr="00B2172C">
        <w:rPr>
          <w:rFonts w:eastAsia="黑体" w:hint="eastAsia"/>
          <w:bCs/>
          <w:color w:val="FF0000"/>
          <w:kern w:val="2"/>
          <w:sz w:val="28"/>
          <w:szCs w:val="18"/>
        </w:rPr>
        <w:t>.7</w:t>
      </w:r>
      <w:r w:rsidR="00766BDA" w:rsidRPr="00B2172C">
        <w:rPr>
          <w:rFonts w:eastAsia="黑体" w:hint="eastAsia"/>
          <w:bCs/>
          <w:color w:val="FF0000"/>
          <w:kern w:val="2"/>
          <w:sz w:val="28"/>
          <w:szCs w:val="18"/>
        </w:rPr>
        <w:t>“获取老人信息”的用例描述</w:t>
      </w:r>
      <w:bookmarkEnd w:id="62"/>
      <w:r w:rsidR="00B2172C" w:rsidRPr="00B2172C">
        <w:rPr>
          <w:rFonts w:eastAsia="黑体" w:hint="eastAsia"/>
          <w:bCs/>
          <w:color w:val="FF0000"/>
          <w:kern w:val="2"/>
          <w:sz w:val="28"/>
          <w:szCs w:val="18"/>
        </w:rPr>
        <w:t>（参照填写素材，将内容补充完整</w:t>
      </w:r>
      <w:r w:rsidR="00B2172C" w:rsidRPr="00B2172C">
        <w:rPr>
          <w:rFonts w:eastAsia="黑体" w:hint="eastAsia"/>
          <w:bCs/>
          <w:kern w:val="2"/>
          <w:sz w:val="28"/>
          <w:szCs w:val="18"/>
        </w:rPr>
        <w:t>）</w:t>
      </w:r>
    </w:p>
    <w:p w:rsidR="00766BDA" w:rsidRDefault="00B2172C" w:rsidP="00766BDA">
      <w:pPr>
        <w:pStyle w:val="a0"/>
        <w:ind w:firstLineChars="0" w:firstLine="0"/>
        <w:jc w:val="center"/>
      </w:pPr>
      <w:r>
        <w:rPr>
          <w:noProof/>
        </w:rPr>
        <w:drawing>
          <wp:inline distT="0" distB="0" distL="0" distR="0">
            <wp:extent cx="5444197" cy="3143009"/>
            <wp:effectExtent l="0" t="0" r="444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2604" cy="3147862"/>
                    </a:xfrm>
                    <a:prstGeom prst="rect">
                      <a:avLst/>
                    </a:prstGeom>
                    <a:noFill/>
                    <a:ln>
                      <a:noFill/>
                    </a:ln>
                  </pic:spPr>
                </pic:pic>
              </a:graphicData>
            </a:graphic>
          </wp:inline>
        </w:drawing>
      </w:r>
    </w:p>
    <w:p w:rsidR="00766BDA" w:rsidRDefault="00766BDA" w:rsidP="00766BDA">
      <w:pPr>
        <w:pStyle w:val="a0"/>
        <w:ind w:firstLineChars="0" w:firstLine="0"/>
        <w:jc w:val="center"/>
      </w:pPr>
      <w:r>
        <w:rPr>
          <w:rFonts w:hint="eastAsia"/>
        </w:rPr>
        <w:t>图</w:t>
      </w:r>
      <w:r>
        <w:rPr>
          <w:rFonts w:hint="eastAsia"/>
        </w:rPr>
        <w:t>8</w:t>
      </w:r>
      <w:r>
        <w:rPr>
          <w:rFonts w:hint="eastAsia"/>
        </w:rPr>
        <w:t>：空巢老人看护系统</w:t>
      </w:r>
      <w:r>
        <w:t>—“</w:t>
      </w:r>
      <w:r>
        <w:rPr>
          <w:rFonts w:hint="eastAsia"/>
        </w:rPr>
        <w:t>获取老人信息</w:t>
      </w:r>
      <w:r>
        <w:t>”</w:t>
      </w:r>
      <w:r>
        <w:rPr>
          <w:rFonts w:hint="eastAsia"/>
        </w:rPr>
        <w:t>顺序图</w:t>
      </w:r>
    </w:p>
    <w:p w:rsidR="00766BDA" w:rsidRDefault="00766BDA" w:rsidP="00766BDA">
      <w:pPr>
        <w:pStyle w:val="a0"/>
        <w:ind w:firstLineChars="0" w:firstLine="0"/>
        <w:jc w:val="center"/>
      </w:pPr>
    </w:p>
    <w:p w:rsidR="00766BDA" w:rsidRDefault="00766BDA" w:rsidP="00766BDA">
      <w:pPr>
        <w:pStyle w:val="a0"/>
        <w:ind w:firstLineChars="0" w:firstLine="0"/>
      </w:pP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5058"/>
      </w:tblGrid>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proofErr w:type="gramStart"/>
            <w:r>
              <w:rPr>
                <w:rFonts w:ascii="楷体" w:eastAsia="楷体" w:hAnsi="楷体" w:hint="eastAsia"/>
                <w:sz w:val="28"/>
                <w:szCs w:val="28"/>
              </w:rPr>
              <w:t>用例名</w:t>
            </w:r>
            <w:proofErr w:type="gramEnd"/>
          </w:p>
        </w:tc>
        <w:tc>
          <w:tcPr>
            <w:tcW w:w="5058"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获取老人信息</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用例描述</w:t>
            </w:r>
          </w:p>
        </w:tc>
        <w:tc>
          <w:tcPr>
            <w:tcW w:w="5058"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获得老人的视频、图像和语音等信息</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参与者</w:t>
            </w:r>
          </w:p>
        </w:tc>
        <w:tc>
          <w:tcPr>
            <w:tcW w:w="5058" w:type="dxa"/>
          </w:tcPr>
          <w:p w:rsidR="00766BDA" w:rsidRDefault="00766BDA" w:rsidP="00CB5CEB">
            <w:pPr>
              <w:pStyle w:val="21"/>
              <w:ind w:left="0" w:firstLine="0"/>
              <w:jc w:val="left"/>
              <w:rPr>
                <w:rFonts w:ascii="楷体" w:eastAsia="楷体" w:hAnsi="楷体"/>
                <w:sz w:val="28"/>
                <w:szCs w:val="28"/>
              </w:rPr>
            </w:pPr>
            <w:r>
              <w:rPr>
                <w:rFonts w:ascii="楷体" w:eastAsia="楷体" w:hAnsi="楷体"/>
                <w:sz w:val="28"/>
                <w:szCs w:val="28"/>
              </w:rPr>
              <w:t>机器人</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lastRenderedPageBreak/>
              <w:t>过程</w:t>
            </w:r>
          </w:p>
        </w:tc>
        <w:tc>
          <w:tcPr>
            <w:tcW w:w="5058" w:type="dxa"/>
          </w:tcPr>
          <w:p w:rsidR="00766BDA" w:rsidRDefault="00766BDA" w:rsidP="00CB5CEB">
            <w:pPr>
              <w:pStyle w:val="21"/>
              <w:numPr>
                <w:ilvl w:val="0"/>
                <w:numId w:val="5"/>
              </w:numPr>
              <w:ind w:left="280" w:hangingChars="100" w:hanging="280"/>
              <w:jc w:val="left"/>
              <w:rPr>
                <w:rFonts w:ascii="楷体" w:eastAsia="楷体" w:hAnsi="楷体"/>
                <w:sz w:val="28"/>
                <w:szCs w:val="28"/>
              </w:rPr>
            </w:pPr>
            <w:r>
              <w:rPr>
                <w:rFonts w:ascii="楷体" w:eastAsia="楷体" w:hAnsi="楷体" w:hint="eastAsia"/>
                <w:sz w:val="28"/>
                <w:szCs w:val="28"/>
              </w:rPr>
              <w:t>机器人运动到可观察老人的安全距离</w:t>
            </w:r>
          </w:p>
          <w:p w:rsidR="00766BDA" w:rsidRDefault="00766BDA" w:rsidP="00CB5CEB">
            <w:pPr>
              <w:pStyle w:val="21"/>
              <w:numPr>
                <w:ilvl w:val="0"/>
                <w:numId w:val="5"/>
              </w:numPr>
              <w:ind w:left="280" w:hangingChars="100" w:hanging="280"/>
              <w:jc w:val="left"/>
              <w:rPr>
                <w:rFonts w:ascii="楷体" w:eastAsia="楷体" w:hAnsi="楷体"/>
                <w:sz w:val="28"/>
                <w:szCs w:val="28"/>
              </w:rPr>
            </w:pPr>
            <w:r>
              <w:rPr>
                <w:rFonts w:ascii="楷体" w:eastAsia="楷体" w:hAnsi="楷体" w:hint="eastAsia"/>
                <w:sz w:val="28"/>
                <w:szCs w:val="28"/>
              </w:rPr>
              <w:t>通过传感器获得老人的视频、图像和语音等信息</w:t>
            </w:r>
          </w:p>
          <w:p w:rsidR="00766BDA" w:rsidRDefault="00766BDA" w:rsidP="00CB5CEB">
            <w:pPr>
              <w:pStyle w:val="21"/>
              <w:numPr>
                <w:ilvl w:val="0"/>
                <w:numId w:val="5"/>
              </w:numPr>
              <w:ind w:left="280" w:hangingChars="100" w:hanging="280"/>
              <w:jc w:val="left"/>
              <w:rPr>
                <w:rFonts w:ascii="楷体" w:eastAsia="楷体" w:hAnsi="楷体"/>
                <w:sz w:val="28"/>
                <w:szCs w:val="28"/>
              </w:rPr>
            </w:pPr>
            <w:r>
              <w:rPr>
                <w:rFonts w:ascii="楷体" w:eastAsia="楷体" w:hAnsi="楷体" w:hint="eastAsia"/>
                <w:sz w:val="28"/>
                <w:szCs w:val="28"/>
              </w:rPr>
              <w:t>将获取的老人信息通过互联网传送到远端的移动APP 上</w:t>
            </w:r>
          </w:p>
        </w:tc>
      </w:tr>
    </w:tbl>
    <w:p w:rsidR="00766BDA" w:rsidRDefault="00766BDA" w:rsidP="00766BDA">
      <w:pPr>
        <w:pStyle w:val="21"/>
        <w:ind w:left="0" w:firstLine="0"/>
        <w:jc w:val="center"/>
        <w:rPr>
          <w:rFonts w:ascii="楷体" w:eastAsia="楷体" w:hAnsi="楷体"/>
          <w:szCs w:val="28"/>
        </w:rPr>
      </w:pPr>
      <w:r>
        <w:rPr>
          <w:rFonts w:ascii="楷体" w:eastAsia="楷体" w:hAnsi="楷体" w:hint="eastAsia"/>
          <w:szCs w:val="28"/>
        </w:rPr>
        <w:t>表</w:t>
      </w:r>
      <w:r w:rsidR="00571A69">
        <w:rPr>
          <w:rFonts w:ascii="楷体" w:eastAsia="楷体" w:hAnsi="楷体" w:hint="eastAsia"/>
          <w:szCs w:val="28"/>
        </w:rPr>
        <w:t>8</w:t>
      </w:r>
      <w:r>
        <w:rPr>
          <w:rFonts w:ascii="楷体" w:eastAsia="楷体" w:hAnsi="楷体" w:hint="eastAsia"/>
          <w:szCs w:val="28"/>
        </w:rPr>
        <w:t>:“获取老人信息”</w:t>
      </w:r>
      <w:r>
        <w:rPr>
          <w:rFonts w:ascii="楷体" w:eastAsia="楷体" w:hAnsi="楷体"/>
          <w:szCs w:val="28"/>
        </w:rPr>
        <w:t>用例描述</w:t>
      </w:r>
    </w:p>
    <w:p w:rsidR="00766BDA" w:rsidRDefault="00766BDA" w:rsidP="00766BDA">
      <w:pPr>
        <w:pStyle w:val="21"/>
        <w:ind w:left="0" w:firstLine="0"/>
        <w:rPr>
          <w:rFonts w:ascii="楷体" w:eastAsia="楷体" w:hAnsi="楷体"/>
          <w:szCs w:val="28"/>
        </w:rPr>
      </w:pPr>
    </w:p>
    <w:p w:rsidR="00766BDA" w:rsidRPr="002D4883" w:rsidRDefault="00D15E1F" w:rsidP="00766BDA">
      <w:pPr>
        <w:pStyle w:val="3"/>
        <w:spacing w:before="120" w:after="0" w:line="240" w:lineRule="auto"/>
        <w:ind w:firstLine="420"/>
        <w:rPr>
          <w:rFonts w:eastAsia="黑体"/>
          <w:bCs/>
          <w:color w:val="FF0000"/>
          <w:kern w:val="2"/>
          <w:sz w:val="28"/>
          <w:szCs w:val="18"/>
        </w:rPr>
      </w:pPr>
      <w:bookmarkStart w:id="63" w:name="_Toc26840"/>
      <w:r>
        <w:rPr>
          <w:rFonts w:eastAsia="黑体" w:hint="eastAsia"/>
          <w:bCs/>
          <w:kern w:val="2"/>
          <w:sz w:val="28"/>
          <w:szCs w:val="18"/>
        </w:rPr>
        <w:t>3.3</w:t>
      </w:r>
      <w:r w:rsidR="00766BDA">
        <w:rPr>
          <w:rFonts w:eastAsia="黑体" w:hint="eastAsia"/>
          <w:bCs/>
          <w:kern w:val="2"/>
          <w:sz w:val="28"/>
          <w:szCs w:val="18"/>
        </w:rPr>
        <w:t>.8</w:t>
      </w:r>
      <w:r w:rsidR="00766BDA">
        <w:rPr>
          <w:rFonts w:eastAsia="黑体" w:hint="eastAsia"/>
          <w:bCs/>
          <w:kern w:val="2"/>
          <w:sz w:val="28"/>
          <w:szCs w:val="18"/>
        </w:rPr>
        <w:t>“提醒服务”的用例描述</w:t>
      </w:r>
      <w:bookmarkEnd w:id="63"/>
      <w:r w:rsidR="002D4883" w:rsidRPr="002D4883">
        <w:rPr>
          <w:rFonts w:eastAsia="黑体" w:hint="eastAsia"/>
          <w:bCs/>
          <w:color w:val="FF0000"/>
          <w:kern w:val="2"/>
          <w:sz w:val="28"/>
          <w:szCs w:val="18"/>
        </w:rPr>
        <w:t>（该小节已填写完整，供参考）</w:t>
      </w:r>
    </w:p>
    <w:p w:rsidR="00766BDA" w:rsidRDefault="00766BDA" w:rsidP="00766BDA">
      <w:pPr>
        <w:pStyle w:val="a0"/>
        <w:ind w:firstLineChars="0" w:firstLine="0"/>
        <w:jc w:val="center"/>
      </w:pPr>
      <w:r>
        <w:rPr>
          <w:rFonts w:hint="eastAsia"/>
        </w:rPr>
        <w:object w:dxaOrig="8310" w:dyaOrig="3303">
          <v:shape id="_x0000_i1028" type="#_x0000_t75" style="width:415.35pt;height:165.5pt" o:ole="">
            <v:imagedata r:id="rId18" o:title=""/>
            <o:lock v:ext="edit" aspectratio="f"/>
          </v:shape>
          <o:OLEObject Type="Embed" ProgID="Visio.Drawing.15" ShapeID="_x0000_i1028" DrawAspect="Content" ObjectID="_1664173878" r:id="rId19"/>
        </w:object>
      </w:r>
    </w:p>
    <w:p w:rsidR="00766BDA" w:rsidRDefault="00766BDA" w:rsidP="00766BDA">
      <w:pPr>
        <w:pStyle w:val="a0"/>
        <w:ind w:firstLineChars="0" w:firstLine="0"/>
        <w:jc w:val="center"/>
      </w:pPr>
      <w:r>
        <w:rPr>
          <w:rFonts w:hint="eastAsia"/>
        </w:rPr>
        <w:t>图</w:t>
      </w:r>
      <w:r>
        <w:rPr>
          <w:rFonts w:hint="eastAsia"/>
        </w:rPr>
        <w:t>9</w:t>
      </w:r>
      <w:r>
        <w:rPr>
          <w:rFonts w:hint="eastAsia"/>
        </w:rPr>
        <w:t>：空巢老人看护系统</w:t>
      </w:r>
      <w:r>
        <w:t>—“</w:t>
      </w:r>
      <w:r>
        <w:rPr>
          <w:rFonts w:hint="eastAsia"/>
        </w:rPr>
        <w:t>提醒服务</w:t>
      </w:r>
      <w:r>
        <w:t>”</w:t>
      </w:r>
      <w:r>
        <w:rPr>
          <w:rFonts w:hint="eastAsia"/>
        </w:rPr>
        <w:t>顺序图</w:t>
      </w:r>
    </w:p>
    <w:p w:rsidR="00766BDA" w:rsidRDefault="00766BDA" w:rsidP="00766BDA">
      <w:pPr>
        <w:pStyle w:val="a0"/>
        <w:ind w:firstLineChars="0" w:firstLine="0"/>
        <w:jc w:val="center"/>
      </w:pPr>
    </w:p>
    <w:p w:rsidR="00766BDA" w:rsidRDefault="00766BDA" w:rsidP="00766BDA">
      <w:pPr>
        <w:pStyle w:val="a0"/>
        <w:ind w:firstLineChars="0" w:firstLine="0"/>
      </w:pP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5058"/>
      </w:tblGrid>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proofErr w:type="gramStart"/>
            <w:r>
              <w:rPr>
                <w:rFonts w:ascii="楷体" w:eastAsia="楷体" w:hAnsi="楷体" w:hint="eastAsia"/>
                <w:sz w:val="28"/>
                <w:szCs w:val="28"/>
              </w:rPr>
              <w:t>用例名</w:t>
            </w:r>
            <w:proofErr w:type="gramEnd"/>
          </w:p>
        </w:tc>
        <w:tc>
          <w:tcPr>
            <w:tcW w:w="5058"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提醒服务</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用例描述</w:t>
            </w:r>
          </w:p>
        </w:tc>
        <w:tc>
          <w:tcPr>
            <w:tcW w:w="5058"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提醒老人按时服药和保健</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参与者</w:t>
            </w:r>
          </w:p>
        </w:tc>
        <w:tc>
          <w:tcPr>
            <w:tcW w:w="5058"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定时器</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过程</w:t>
            </w:r>
          </w:p>
        </w:tc>
        <w:tc>
          <w:tcPr>
            <w:tcW w:w="5058" w:type="dxa"/>
          </w:tcPr>
          <w:p w:rsidR="00766BDA" w:rsidRDefault="00766BDA" w:rsidP="00CB5CEB">
            <w:pPr>
              <w:pStyle w:val="21"/>
              <w:numPr>
                <w:ilvl w:val="0"/>
                <w:numId w:val="6"/>
              </w:numPr>
              <w:ind w:left="280" w:hangingChars="100" w:hanging="280"/>
              <w:jc w:val="left"/>
              <w:rPr>
                <w:rFonts w:ascii="楷体" w:eastAsia="楷体" w:hAnsi="楷体"/>
                <w:sz w:val="28"/>
                <w:szCs w:val="28"/>
              </w:rPr>
            </w:pPr>
            <w:r>
              <w:rPr>
                <w:rFonts w:ascii="楷体" w:eastAsia="楷体" w:hAnsi="楷体" w:hint="eastAsia"/>
                <w:sz w:val="28"/>
                <w:szCs w:val="28"/>
              </w:rPr>
              <w:t>机器人移动到接近老人的安全距离</w:t>
            </w:r>
          </w:p>
          <w:p w:rsidR="00766BDA" w:rsidRDefault="00766BDA" w:rsidP="00CB5CEB">
            <w:pPr>
              <w:pStyle w:val="21"/>
              <w:numPr>
                <w:ilvl w:val="0"/>
                <w:numId w:val="6"/>
              </w:numPr>
              <w:ind w:left="280" w:hangingChars="100" w:hanging="280"/>
              <w:jc w:val="left"/>
              <w:rPr>
                <w:rFonts w:ascii="楷体" w:eastAsia="楷体" w:hAnsi="楷体"/>
                <w:sz w:val="28"/>
                <w:szCs w:val="28"/>
              </w:rPr>
            </w:pPr>
            <w:r>
              <w:rPr>
                <w:rFonts w:ascii="楷体" w:eastAsia="楷体" w:hAnsi="楷体" w:hint="eastAsia"/>
                <w:sz w:val="28"/>
                <w:szCs w:val="28"/>
              </w:rPr>
              <w:t>播放语音提醒老人按时完成相关事务（如服药和保健）</w:t>
            </w:r>
          </w:p>
        </w:tc>
      </w:tr>
    </w:tbl>
    <w:p w:rsidR="00766BDA" w:rsidRDefault="00766BDA" w:rsidP="002D4883">
      <w:pPr>
        <w:pStyle w:val="21"/>
        <w:ind w:left="0" w:firstLine="0"/>
        <w:jc w:val="center"/>
        <w:rPr>
          <w:rFonts w:ascii="楷体" w:eastAsia="楷体" w:hAnsi="楷体"/>
          <w:szCs w:val="28"/>
        </w:rPr>
      </w:pPr>
      <w:r>
        <w:rPr>
          <w:rFonts w:ascii="楷体" w:eastAsia="楷体" w:hAnsi="楷体" w:hint="eastAsia"/>
          <w:szCs w:val="28"/>
        </w:rPr>
        <w:t>表7:“提醒服务”</w:t>
      </w:r>
      <w:r>
        <w:rPr>
          <w:rFonts w:ascii="楷体" w:eastAsia="楷体" w:hAnsi="楷体"/>
          <w:szCs w:val="28"/>
        </w:rPr>
        <w:t>用例描述</w:t>
      </w:r>
    </w:p>
    <w:p w:rsidR="00766BDA" w:rsidRDefault="00D15E1F" w:rsidP="00766BDA">
      <w:pPr>
        <w:pStyle w:val="3"/>
        <w:spacing w:before="120" w:after="0" w:line="240" w:lineRule="auto"/>
        <w:ind w:firstLine="420"/>
        <w:rPr>
          <w:rFonts w:eastAsia="黑体"/>
          <w:bCs/>
          <w:kern w:val="2"/>
          <w:sz w:val="28"/>
          <w:szCs w:val="18"/>
        </w:rPr>
      </w:pPr>
      <w:bookmarkStart w:id="64" w:name="_Toc5363"/>
      <w:bookmarkStart w:id="65" w:name="_Toc28256"/>
      <w:r>
        <w:rPr>
          <w:rFonts w:eastAsia="黑体" w:hint="eastAsia"/>
          <w:bCs/>
          <w:kern w:val="2"/>
          <w:sz w:val="28"/>
          <w:szCs w:val="18"/>
        </w:rPr>
        <w:lastRenderedPageBreak/>
        <w:t>3.3</w:t>
      </w:r>
      <w:r w:rsidR="00766BDA">
        <w:rPr>
          <w:rFonts w:eastAsia="黑体" w:hint="eastAsia"/>
          <w:bCs/>
          <w:kern w:val="2"/>
          <w:sz w:val="28"/>
          <w:szCs w:val="18"/>
        </w:rPr>
        <w:t>.9</w:t>
      </w:r>
      <w:r w:rsidR="00766BDA">
        <w:rPr>
          <w:rFonts w:eastAsia="黑体" w:hint="eastAsia"/>
          <w:bCs/>
          <w:kern w:val="2"/>
          <w:sz w:val="28"/>
          <w:szCs w:val="18"/>
        </w:rPr>
        <w:t>“系统设置”的用例描述</w:t>
      </w:r>
      <w:bookmarkEnd w:id="64"/>
      <w:bookmarkEnd w:id="65"/>
      <w:r w:rsidR="002D4883" w:rsidRPr="002D4883">
        <w:rPr>
          <w:rFonts w:eastAsia="黑体" w:hint="eastAsia"/>
          <w:bCs/>
          <w:color w:val="FF0000"/>
          <w:kern w:val="2"/>
          <w:sz w:val="28"/>
          <w:szCs w:val="18"/>
        </w:rPr>
        <w:t>（该小节已填写完整，供参考）</w:t>
      </w:r>
    </w:p>
    <w:p w:rsidR="00766BDA" w:rsidRDefault="00766BDA" w:rsidP="00766BDA">
      <w:pPr>
        <w:pStyle w:val="a0"/>
        <w:ind w:firstLineChars="0" w:firstLine="0"/>
        <w:jc w:val="center"/>
      </w:pPr>
      <w:r>
        <w:rPr>
          <w:rFonts w:hint="eastAsia"/>
        </w:rPr>
        <w:object w:dxaOrig="8309" w:dyaOrig="3480">
          <v:shape id="_x0000_i1029" type="#_x0000_t75" style="width:415.35pt;height:174.1pt" o:ole="">
            <v:imagedata r:id="rId20" o:title=""/>
            <o:lock v:ext="edit" aspectratio="f"/>
          </v:shape>
          <o:OLEObject Type="Embed" ProgID="Visio.Drawing.15" ShapeID="_x0000_i1029" DrawAspect="Content" ObjectID="_1664173879" r:id="rId21"/>
        </w:object>
      </w:r>
    </w:p>
    <w:p w:rsidR="00766BDA" w:rsidRDefault="00766BDA" w:rsidP="00766BDA">
      <w:pPr>
        <w:pStyle w:val="a0"/>
        <w:ind w:firstLineChars="0" w:firstLine="0"/>
        <w:jc w:val="center"/>
      </w:pPr>
      <w:r>
        <w:rPr>
          <w:rFonts w:hint="eastAsia"/>
        </w:rPr>
        <w:t>图</w:t>
      </w:r>
      <w:r>
        <w:rPr>
          <w:rFonts w:hint="eastAsia"/>
        </w:rPr>
        <w:t>10</w:t>
      </w:r>
      <w:r>
        <w:rPr>
          <w:rFonts w:hint="eastAsia"/>
        </w:rPr>
        <w:t>：空巢老人看护系统</w:t>
      </w:r>
      <w:r>
        <w:t>—“</w:t>
      </w:r>
      <w:r>
        <w:rPr>
          <w:rFonts w:hint="eastAsia"/>
        </w:rPr>
        <w:t>系统设置</w:t>
      </w:r>
      <w:r>
        <w:t>”</w:t>
      </w:r>
      <w:r>
        <w:rPr>
          <w:rFonts w:hint="eastAsia"/>
        </w:rPr>
        <w:t>顺序图</w:t>
      </w:r>
    </w:p>
    <w:p w:rsidR="00766BDA" w:rsidRDefault="00766BDA" w:rsidP="00766BDA">
      <w:pPr>
        <w:pStyle w:val="a0"/>
        <w:ind w:firstLineChars="0" w:firstLine="0"/>
      </w:pP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5058"/>
      </w:tblGrid>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proofErr w:type="gramStart"/>
            <w:r>
              <w:rPr>
                <w:rFonts w:ascii="楷体" w:eastAsia="楷体" w:hAnsi="楷体" w:hint="eastAsia"/>
                <w:sz w:val="28"/>
                <w:szCs w:val="28"/>
              </w:rPr>
              <w:t>用例名</w:t>
            </w:r>
            <w:proofErr w:type="gramEnd"/>
          </w:p>
        </w:tc>
        <w:tc>
          <w:tcPr>
            <w:tcW w:w="5058"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系统设置</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用例描述</w:t>
            </w:r>
          </w:p>
        </w:tc>
        <w:tc>
          <w:tcPr>
            <w:tcW w:w="5058"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配置系统，设置系统参数</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参与者</w:t>
            </w:r>
          </w:p>
        </w:tc>
        <w:tc>
          <w:tcPr>
            <w:tcW w:w="5058"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系统管理员</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过程</w:t>
            </w:r>
          </w:p>
        </w:tc>
        <w:tc>
          <w:tcPr>
            <w:tcW w:w="5058" w:type="dxa"/>
          </w:tcPr>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1. 设置机器人控制软件的IP 地址和端口号</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2. 设置机器人与老人的安全距离</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（1）设置机器人与老人的安全距离</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（2）检查安全距离设置是否超出预定的范围</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（3）提示操作成功或者重新输入</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3. 设置机器人的移动速度</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（1）设置机器人的移动速度</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（2）检查速度设置是否超出预定的范围</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（3）提示操作成功或者重新输入</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lastRenderedPageBreak/>
              <w:t>4. 设置用户账号和密码</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（1）设置用户的账号和密码</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（2）检查账号和密码的输入是否合法</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（3）提示操作成功或者重新输入</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重复执行步骤1至4，直至用户选择退出设置。</w:t>
            </w:r>
          </w:p>
        </w:tc>
      </w:tr>
    </w:tbl>
    <w:p w:rsidR="00766BDA" w:rsidRDefault="00766BDA" w:rsidP="00766BDA">
      <w:pPr>
        <w:pStyle w:val="21"/>
        <w:ind w:left="0" w:firstLine="0"/>
        <w:jc w:val="center"/>
        <w:rPr>
          <w:rFonts w:ascii="楷体" w:eastAsia="楷体" w:hAnsi="楷体"/>
          <w:szCs w:val="28"/>
        </w:rPr>
      </w:pPr>
      <w:r>
        <w:rPr>
          <w:rFonts w:ascii="楷体" w:eastAsia="楷体" w:hAnsi="楷体" w:hint="eastAsia"/>
          <w:szCs w:val="28"/>
        </w:rPr>
        <w:lastRenderedPageBreak/>
        <w:t>表</w:t>
      </w:r>
      <w:r w:rsidR="005C7761">
        <w:rPr>
          <w:rFonts w:ascii="楷体" w:eastAsia="楷体" w:hAnsi="楷体" w:hint="eastAsia"/>
          <w:szCs w:val="28"/>
        </w:rPr>
        <w:t>10</w:t>
      </w:r>
      <w:r>
        <w:rPr>
          <w:rFonts w:ascii="楷体" w:eastAsia="楷体" w:hAnsi="楷体" w:hint="eastAsia"/>
          <w:szCs w:val="28"/>
        </w:rPr>
        <w:t>:“系统设置”</w:t>
      </w:r>
      <w:r>
        <w:rPr>
          <w:rFonts w:ascii="楷体" w:eastAsia="楷体" w:hAnsi="楷体"/>
          <w:szCs w:val="28"/>
        </w:rPr>
        <w:t>用例描述</w:t>
      </w:r>
    </w:p>
    <w:p w:rsidR="00766BDA" w:rsidRPr="00766BDA" w:rsidRDefault="00766BDA">
      <w:pPr>
        <w:pStyle w:val="21"/>
        <w:ind w:left="0" w:firstLine="540"/>
        <w:rPr>
          <w:rFonts w:ascii="楷体" w:eastAsia="楷体" w:hAnsi="楷体" w:cs="楷体"/>
          <w:b/>
          <w:i/>
          <w:color w:val="00B050"/>
          <w:sz w:val="24"/>
        </w:rPr>
      </w:pPr>
    </w:p>
    <w:p w:rsidR="00AB6B64" w:rsidRPr="00BA0283" w:rsidRDefault="00EE6EFB">
      <w:pPr>
        <w:pStyle w:val="1"/>
        <w:rPr>
          <w:rFonts w:ascii="Times New Roman" w:eastAsia="黑体" w:hAnsi="Times New Roman"/>
          <w:color w:val="548DD4" w:themeColor="text2" w:themeTint="99"/>
        </w:rPr>
      </w:pPr>
      <w:bookmarkStart w:id="66" w:name="_Toc529543860"/>
      <w:bookmarkStart w:id="67" w:name="_Toc32221"/>
      <w:r w:rsidRPr="00BA0283">
        <w:rPr>
          <w:rStyle w:val="2Char"/>
          <w:rFonts w:ascii="微软雅黑" w:eastAsia="微软雅黑" w:hAnsi="微软雅黑" w:cs="微软雅黑" w:hint="eastAsia"/>
          <w:b/>
          <w:bCs w:val="0"/>
          <w:color w:val="548DD4" w:themeColor="text2" w:themeTint="99"/>
        </w:rPr>
        <w:t>4. 其它软件需求</w:t>
      </w:r>
      <w:bookmarkEnd w:id="66"/>
      <w:r w:rsidRPr="00BA0283">
        <w:rPr>
          <w:rStyle w:val="2Char"/>
          <w:rFonts w:ascii="微软雅黑" w:eastAsia="微软雅黑" w:hAnsi="微软雅黑" w:cs="微软雅黑" w:hint="eastAsia"/>
          <w:b/>
          <w:bCs w:val="0"/>
          <w:color w:val="548DD4" w:themeColor="text2" w:themeTint="99"/>
        </w:rPr>
        <w:t>描述</w:t>
      </w:r>
      <w:bookmarkEnd w:id="67"/>
      <w:r w:rsidR="00192A68" w:rsidRPr="00BA0283">
        <w:rPr>
          <w:rStyle w:val="2Char"/>
          <w:rFonts w:ascii="微软雅黑" w:eastAsia="微软雅黑" w:hAnsi="微软雅黑" w:cs="微软雅黑" w:hint="eastAsia"/>
          <w:b/>
          <w:bCs w:val="0"/>
          <w:color w:val="548DD4" w:themeColor="text2" w:themeTint="99"/>
        </w:rPr>
        <w:t>（选择</w:t>
      </w:r>
      <w:r w:rsidR="00AC18EE" w:rsidRPr="00BA0283">
        <w:rPr>
          <w:rStyle w:val="2Char"/>
          <w:rFonts w:ascii="微软雅黑" w:eastAsia="微软雅黑" w:hAnsi="微软雅黑" w:cs="微软雅黑" w:hint="eastAsia"/>
          <w:b/>
          <w:bCs w:val="0"/>
          <w:color w:val="548DD4" w:themeColor="text2" w:themeTint="99"/>
        </w:rPr>
        <w:t>填写素材</w:t>
      </w:r>
      <w:r w:rsidR="00192A68" w:rsidRPr="00BA0283">
        <w:rPr>
          <w:rStyle w:val="2Char"/>
          <w:rFonts w:ascii="微软雅黑" w:eastAsia="微软雅黑" w:hAnsi="微软雅黑" w:cs="微软雅黑" w:hint="eastAsia"/>
          <w:b/>
          <w:bCs w:val="0"/>
          <w:color w:val="548DD4" w:themeColor="text2" w:themeTint="99"/>
        </w:rPr>
        <w:t>中合适的段落</w:t>
      </w:r>
      <w:r w:rsidR="00AC18EE" w:rsidRPr="00BA0283">
        <w:rPr>
          <w:rStyle w:val="2Char"/>
          <w:rFonts w:ascii="微软雅黑" w:eastAsia="微软雅黑" w:hAnsi="微软雅黑" w:cs="微软雅黑" w:hint="eastAsia"/>
          <w:b/>
          <w:bCs w:val="0"/>
          <w:color w:val="548DD4" w:themeColor="text2" w:themeTint="99"/>
        </w:rPr>
        <w:t>，将内容补充完整）</w:t>
      </w:r>
    </w:p>
    <w:p w:rsidR="00AB6B64" w:rsidRPr="00BA0283" w:rsidRDefault="00EE6EFB" w:rsidP="00DF3940">
      <w:pPr>
        <w:pStyle w:val="3"/>
        <w:spacing w:before="120" w:after="120" w:line="360" w:lineRule="auto"/>
        <w:ind w:leftChars="200" w:left="420"/>
        <w:rPr>
          <w:rFonts w:eastAsia="黑体"/>
          <w:color w:val="548DD4" w:themeColor="text2" w:themeTint="99"/>
          <w:sz w:val="28"/>
          <w:szCs w:val="18"/>
        </w:rPr>
      </w:pPr>
      <w:bookmarkStart w:id="68" w:name="_Toc529543861"/>
      <w:bookmarkStart w:id="69" w:name="_Toc21071"/>
      <w:r w:rsidRPr="00BA0283">
        <w:rPr>
          <w:rFonts w:eastAsia="黑体" w:hint="eastAsia"/>
          <w:color w:val="548DD4" w:themeColor="text2" w:themeTint="99"/>
          <w:sz w:val="28"/>
          <w:szCs w:val="18"/>
        </w:rPr>
        <w:t xml:space="preserve">4.1 </w:t>
      </w:r>
      <w:r w:rsidRPr="00BA0283">
        <w:rPr>
          <w:rFonts w:eastAsia="黑体" w:hint="eastAsia"/>
          <w:color w:val="548DD4" w:themeColor="text2" w:themeTint="99"/>
          <w:sz w:val="28"/>
          <w:szCs w:val="18"/>
        </w:rPr>
        <w:t>性能要求</w:t>
      </w:r>
      <w:bookmarkEnd w:id="68"/>
      <w:bookmarkEnd w:id="69"/>
    </w:p>
    <w:p w:rsidR="00AB6B64" w:rsidRDefault="00EE6EFB">
      <w:pPr>
        <w:pStyle w:val="21"/>
        <w:ind w:left="0" w:firstLine="540"/>
        <w:rPr>
          <w:rFonts w:ascii="楷体" w:eastAsia="楷体" w:hAnsi="楷体" w:cs="楷体"/>
          <w:b/>
          <w:i/>
          <w:color w:val="00B050"/>
          <w:sz w:val="24"/>
        </w:rPr>
      </w:pPr>
      <w:r w:rsidRPr="00107A53">
        <w:rPr>
          <w:rFonts w:ascii="楷体" w:eastAsia="楷体" w:hAnsi="楷体" w:cs="楷体" w:hint="eastAsia"/>
          <w:b/>
          <w:i/>
          <w:color w:val="00B050"/>
          <w:sz w:val="24"/>
        </w:rPr>
        <w:t>&lt;描述用户对目标软件系统的性能要求，</w:t>
      </w:r>
      <w:proofErr w:type="gramStart"/>
      <w:r w:rsidRPr="00107A53">
        <w:rPr>
          <w:rFonts w:ascii="楷体" w:eastAsia="楷体" w:hAnsi="楷体" w:cs="楷体" w:hint="eastAsia"/>
          <w:b/>
          <w:i/>
          <w:color w:val="00B050"/>
          <w:sz w:val="24"/>
        </w:rPr>
        <w:t>如运行</w:t>
      </w:r>
      <w:proofErr w:type="gramEnd"/>
      <w:r w:rsidRPr="00107A53">
        <w:rPr>
          <w:rFonts w:ascii="楷体" w:eastAsia="楷体" w:hAnsi="楷体" w:cs="楷体" w:hint="eastAsia"/>
          <w:b/>
          <w:i/>
          <w:color w:val="00B050"/>
          <w:sz w:val="24"/>
        </w:rPr>
        <w:t>效率、响应速度等&gt;</w:t>
      </w:r>
    </w:p>
    <w:p w:rsidR="00000000" w:rsidRPr="00FA6977" w:rsidRDefault="00412617" w:rsidP="00FA6977">
      <w:pPr>
        <w:pStyle w:val="21"/>
        <w:numPr>
          <w:ilvl w:val="0"/>
          <w:numId w:val="13"/>
        </w:numPr>
        <w:rPr>
          <w:rFonts w:ascii="楷体" w:eastAsia="楷体" w:hAnsi="楷体"/>
          <w:sz w:val="28"/>
          <w:szCs w:val="28"/>
        </w:rPr>
      </w:pPr>
      <w:r w:rsidRPr="00FA6977">
        <w:rPr>
          <w:rFonts w:ascii="楷体" w:eastAsia="楷体" w:hAnsi="楷体" w:hint="eastAsia"/>
          <w:sz w:val="28"/>
          <w:szCs w:val="28"/>
        </w:rPr>
        <w:t>1).</w:t>
      </w:r>
      <w:r w:rsidRPr="00FA6977">
        <w:rPr>
          <w:rFonts w:ascii="楷体" w:eastAsia="楷体" w:hAnsi="楷体" w:hint="eastAsia"/>
          <w:sz w:val="28"/>
          <w:szCs w:val="28"/>
        </w:rPr>
        <w:t>硬件约束</w:t>
      </w:r>
      <w:r w:rsidRPr="00FA6977">
        <w:rPr>
          <w:rFonts w:ascii="楷体" w:eastAsia="楷体" w:hAnsi="楷体" w:hint="eastAsia"/>
          <w:sz w:val="28"/>
          <w:szCs w:val="28"/>
        </w:rPr>
        <w:t>:</w:t>
      </w:r>
      <w:r w:rsidRPr="00FA6977">
        <w:rPr>
          <w:rFonts w:ascii="楷体" w:eastAsia="楷体" w:hAnsi="楷体" w:hint="eastAsia"/>
          <w:sz w:val="28"/>
          <w:szCs w:val="28"/>
        </w:rPr>
        <w:t>对</w:t>
      </w:r>
      <w:r w:rsidRPr="00FA6977">
        <w:rPr>
          <w:rFonts w:ascii="楷体" w:eastAsia="楷体" w:hAnsi="楷体" w:hint="eastAsia"/>
          <w:sz w:val="28"/>
          <w:szCs w:val="28"/>
        </w:rPr>
        <w:t>TurtleBot2</w:t>
      </w:r>
      <w:r w:rsidRPr="00FA6977">
        <w:rPr>
          <w:rFonts w:ascii="楷体" w:eastAsia="楷体" w:hAnsi="楷体" w:hint="eastAsia"/>
          <w:sz w:val="28"/>
          <w:szCs w:val="28"/>
        </w:rPr>
        <w:t>机器人进行应用设计时需要考虑很多复杂和困难的问题</w:t>
      </w:r>
      <w:r w:rsidRPr="00FA6977">
        <w:rPr>
          <w:rFonts w:ascii="楷体" w:eastAsia="楷体" w:hAnsi="楷体" w:hint="eastAsia"/>
          <w:sz w:val="28"/>
          <w:szCs w:val="28"/>
        </w:rPr>
        <w:t>,</w:t>
      </w:r>
      <w:r w:rsidRPr="00FA6977">
        <w:rPr>
          <w:rFonts w:ascii="楷体" w:eastAsia="楷体" w:hAnsi="楷体" w:hint="eastAsia"/>
          <w:sz w:val="28"/>
          <w:szCs w:val="28"/>
        </w:rPr>
        <w:t>如机器人动作控制</w:t>
      </w:r>
      <w:r w:rsidRPr="00FA6977">
        <w:rPr>
          <w:rFonts w:ascii="楷体" w:eastAsia="楷体" w:hAnsi="楷体" w:hint="eastAsia"/>
          <w:sz w:val="28"/>
          <w:szCs w:val="28"/>
        </w:rPr>
        <w:t>,</w:t>
      </w:r>
      <w:r w:rsidRPr="00FA6977">
        <w:rPr>
          <w:rFonts w:ascii="楷体" w:eastAsia="楷体" w:hAnsi="楷体" w:hint="eastAsia"/>
          <w:sz w:val="28"/>
          <w:szCs w:val="28"/>
        </w:rPr>
        <w:t>各种场景处置。</w:t>
      </w:r>
    </w:p>
    <w:p w:rsidR="00000000" w:rsidRPr="00FA6977" w:rsidRDefault="00412617" w:rsidP="00FA6977">
      <w:pPr>
        <w:pStyle w:val="21"/>
        <w:numPr>
          <w:ilvl w:val="0"/>
          <w:numId w:val="13"/>
        </w:numPr>
        <w:rPr>
          <w:rFonts w:ascii="楷体" w:eastAsia="楷体" w:hAnsi="楷体"/>
          <w:sz w:val="28"/>
          <w:szCs w:val="28"/>
        </w:rPr>
      </w:pPr>
      <w:r w:rsidRPr="00FA6977">
        <w:rPr>
          <w:rFonts w:ascii="楷体" w:eastAsia="楷体" w:hAnsi="楷体" w:hint="eastAsia"/>
          <w:sz w:val="28"/>
          <w:szCs w:val="28"/>
        </w:rPr>
        <w:t>2).</w:t>
      </w:r>
      <w:r w:rsidRPr="00FA6977">
        <w:rPr>
          <w:rFonts w:ascii="楷体" w:eastAsia="楷体" w:hAnsi="楷体" w:hint="eastAsia"/>
          <w:sz w:val="28"/>
          <w:szCs w:val="28"/>
        </w:rPr>
        <w:t>时间约束</w:t>
      </w:r>
      <w:r w:rsidRPr="00FA6977">
        <w:rPr>
          <w:rFonts w:ascii="楷体" w:eastAsia="楷体" w:hAnsi="楷体" w:hint="eastAsia"/>
          <w:sz w:val="28"/>
          <w:szCs w:val="28"/>
        </w:rPr>
        <w:t>:</w:t>
      </w:r>
      <w:r w:rsidRPr="00FA6977">
        <w:rPr>
          <w:rFonts w:ascii="楷体" w:eastAsia="楷体" w:hAnsi="楷体" w:hint="eastAsia"/>
          <w:sz w:val="28"/>
          <w:szCs w:val="28"/>
        </w:rPr>
        <w:t>必须要在</w:t>
      </w:r>
      <w:r w:rsidRPr="00FA6977">
        <w:rPr>
          <w:rFonts w:ascii="楷体" w:eastAsia="楷体" w:hAnsi="楷体" w:hint="eastAsia"/>
          <w:sz w:val="28"/>
          <w:szCs w:val="28"/>
        </w:rPr>
        <w:t>2018</w:t>
      </w:r>
      <w:r w:rsidRPr="00FA6977">
        <w:rPr>
          <w:rFonts w:ascii="楷体" w:eastAsia="楷体" w:hAnsi="楷体" w:hint="eastAsia"/>
          <w:sz w:val="28"/>
          <w:szCs w:val="28"/>
        </w:rPr>
        <w:t>年</w:t>
      </w:r>
      <w:r w:rsidRPr="00FA6977">
        <w:rPr>
          <w:rFonts w:ascii="楷体" w:eastAsia="楷体" w:hAnsi="楷体" w:hint="eastAsia"/>
          <w:sz w:val="28"/>
          <w:szCs w:val="28"/>
        </w:rPr>
        <w:t>6</w:t>
      </w:r>
      <w:r w:rsidRPr="00FA6977">
        <w:rPr>
          <w:rFonts w:ascii="楷体" w:eastAsia="楷体" w:hAnsi="楷体" w:hint="eastAsia"/>
          <w:sz w:val="28"/>
          <w:szCs w:val="28"/>
        </w:rPr>
        <w:t>月初完成这项开发工作的主要任务。</w:t>
      </w:r>
    </w:p>
    <w:p w:rsidR="00AC18EE" w:rsidRPr="00FA6977" w:rsidRDefault="00412617" w:rsidP="00FA6977">
      <w:pPr>
        <w:pStyle w:val="21"/>
        <w:numPr>
          <w:ilvl w:val="0"/>
          <w:numId w:val="13"/>
        </w:numPr>
        <w:rPr>
          <w:rFonts w:ascii="楷体" w:eastAsia="楷体" w:hAnsi="楷体"/>
          <w:sz w:val="28"/>
          <w:szCs w:val="28"/>
        </w:rPr>
      </w:pPr>
      <w:r w:rsidRPr="00FA6977">
        <w:rPr>
          <w:rFonts w:ascii="楷体" w:eastAsia="楷体" w:hAnsi="楷体" w:hint="eastAsia"/>
          <w:sz w:val="28"/>
          <w:szCs w:val="28"/>
        </w:rPr>
        <w:t>3).</w:t>
      </w:r>
      <w:r w:rsidRPr="00FA6977">
        <w:rPr>
          <w:rFonts w:ascii="楷体" w:eastAsia="楷体" w:hAnsi="楷体" w:hint="eastAsia"/>
          <w:sz w:val="28"/>
          <w:szCs w:val="28"/>
        </w:rPr>
        <w:t>技术约束</w:t>
      </w:r>
      <w:r w:rsidRPr="00FA6977">
        <w:rPr>
          <w:rFonts w:ascii="楷体" w:eastAsia="楷体" w:hAnsi="楷体" w:hint="eastAsia"/>
          <w:sz w:val="28"/>
          <w:szCs w:val="28"/>
        </w:rPr>
        <w:t>:</w:t>
      </w:r>
      <w:r w:rsidRPr="00FA6977">
        <w:rPr>
          <w:rFonts w:ascii="楷体" w:eastAsia="楷体" w:hAnsi="楷体" w:hint="eastAsia"/>
          <w:sz w:val="28"/>
          <w:szCs w:val="28"/>
        </w:rPr>
        <w:t>精细地控制机器人的运动是一项复杂的工作</w:t>
      </w:r>
      <w:r w:rsidRPr="00FA6977">
        <w:rPr>
          <w:rFonts w:ascii="楷体" w:eastAsia="楷体" w:hAnsi="楷体" w:hint="eastAsia"/>
          <w:sz w:val="28"/>
          <w:szCs w:val="28"/>
        </w:rPr>
        <w:t>,</w:t>
      </w:r>
      <w:r w:rsidRPr="00FA6977">
        <w:rPr>
          <w:rFonts w:ascii="楷体" w:eastAsia="楷体" w:hAnsi="楷体" w:hint="eastAsia"/>
          <w:sz w:val="28"/>
          <w:szCs w:val="28"/>
        </w:rPr>
        <w:t>现在我们必须高效利用现有的高质量开源代码去合理重组改造</w:t>
      </w:r>
      <w:r w:rsidRPr="00FA6977">
        <w:rPr>
          <w:rFonts w:ascii="楷体" w:eastAsia="楷体" w:hAnsi="楷体" w:hint="eastAsia"/>
          <w:sz w:val="28"/>
          <w:szCs w:val="28"/>
        </w:rPr>
        <w:t>,</w:t>
      </w:r>
      <w:r w:rsidRPr="00FA6977">
        <w:rPr>
          <w:rFonts w:ascii="楷体" w:eastAsia="楷体" w:hAnsi="楷体" w:hint="eastAsia"/>
          <w:sz w:val="28"/>
          <w:szCs w:val="28"/>
        </w:rPr>
        <w:t>圆满完成我们的工作。</w:t>
      </w:r>
    </w:p>
    <w:p w:rsidR="00AB6B64" w:rsidRPr="00BA0283" w:rsidRDefault="00EE6EFB" w:rsidP="00DF3940">
      <w:pPr>
        <w:pStyle w:val="3"/>
        <w:spacing w:before="120" w:after="120" w:line="360" w:lineRule="auto"/>
        <w:ind w:leftChars="200" w:left="420"/>
        <w:rPr>
          <w:rFonts w:eastAsia="黑体"/>
          <w:color w:val="548DD4" w:themeColor="text2" w:themeTint="99"/>
          <w:sz w:val="28"/>
          <w:szCs w:val="18"/>
        </w:rPr>
      </w:pPr>
      <w:bookmarkStart w:id="70" w:name="_Toc529543862"/>
      <w:bookmarkStart w:id="71" w:name="_Toc29604"/>
      <w:r w:rsidRPr="00BA0283">
        <w:rPr>
          <w:rFonts w:eastAsia="黑体" w:hint="eastAsia"/>
          <w:color w:val="548DD4" w:themeColor="text2" w:themeTint="99"/>
          <w:sz w:val="28"/>
          <w:szCs w:val="18"/>
        </w:rPr>
        <w:t xml:space="preserve">4.2 </w:t>
      </w:r>
      <w:r w:rsidRPr="00BA0283">
        <w:rPr>
          <w:rFonts w:eastAsia="黑体" w:hint="eastAsia"/>
          <w:color w:val="548DD4" w:themeColor="text2" w:themeTint="99"/>
          <w:sz w:val="28"/>
          <w:szCs w:val="18"/>
        </w:rPr>
        <w:t>设计约束</w:t>
      </w:r>
      <w:bookmarkEnd w:id="70"/>
      <w:bookmarkEnd w:id="71"/>
    </w:p>
    <w:p w:rsidR="00AB6B64" w:rsidRDefault="00EE6EFB">
      <w:pPr>
        <w:pStyle w:val="21"/>
        <w:ind w:left="0" w:firstLine="540"/>
        <w:rPr>
          <w:rFonts w:ascii="楷体" w:eastAsia="楷体" w:hAnsi="楷体" w:cs="楷体"/>
          <w:b/>
          <w:i/>
          <w:color w:val="00B050"/>
          <w:sz w:val="24"/>
        </w:rPr>
      </w:pPr>
      <w:r w:rsidRPr="00107A53">
        <w:rPr>
          <w:rFonts w:ascii="楷体" w:eastAsia="楷体" w:hAnsi="楷体" w:cs="楷体" w:hint="eastAsia"/>
          <w:b/>
          <w:i/>
          <w:color w:val="00B050"/>
          <w:sz w:val="24"/>
        </w:rPr>
        <w:t>&lt;描述用户对目标软件系统的设计约束，如：开发工具/运行环境/安全性/可靠性要求等等&gt;</w:t>
      </w:r>
    </w:p>
    <w:p w:rsidR="00000000" w:rsidRPr="00FA6977" w:rsidRDefault="00412617" w:rsidP="00FA6977">
      <w:pPr>
        <w:pStyle w:val="21"/>
        <w:numPr>
          <w:ilvl w:val="0"/>
          <w:numId w:val="12"/>
        </w:numPr>
        <w:rPr>
          <w:rFonts w:ascii="楷体" w:eastAsia="楷体" w:hAnsi="楷体"/>
          <w:sz w:val="28"/>
          <w:szCs w:val="28"/>
        </w:rPr>
      </w:pPr>
      <w:r w:rsidRPr="00FA6977">
        <w:rPr>
          <w:rFonts w:ascii="楷体" w:eastAsia="楷体" w:hAnsi="楷体" w:hint="eastAsia"/>
          <w:sz w:val="28"/>
          <w:szCs w:val="28"/>
        </w:rPr>
        <w:lastRenderedPageBreak/>
        <w:t>1).</w:t>
      </w:r>
      <w:r w:rsidRPr="00FA6977">
        <w:rPr>
          <w:rFonts w:ascii="楷体" w:eastAsia="楷体" w:hAnsi="楷体" w:hint="eastAsia"/>
          <w:sz w:val="28"/>
          <w:szCs w:val="28"/>
        </w:rPr>
        <w:t>功能响应时间要求</w:t>
      </w:r>
      <w:r w:rsidRPr="00FA6977">
        <w:rPr>
          <w:rFonts w:ascii="楷体" w:eastAsia="楷体" w:hAnsi="楷体" w:hint="eastAsia"/>
          <w:sz w:val="28"/>
          <w:szCs w:val="28"/>
        </w:rPr>
        <w:t>:</w:t>
      </w:r>
      <w:r w:rsidRPr="00FA6977">
        <w:rPr>
          <w:rFonts w:ascii="楷体" w:eastAsia="楷体" w:hAnsi="楷体" w:hint="eastAsia"/>
          <w:sz w:val="28"/>
          <w:szCs w:val="28"/>
        </w:rPr>
        <w:t>网络连接建立后，云端服务器一定可以响应用户发送的请求</w:t>
      </w:r>
      <w:r w:rsidRPr="00FA6977">
        <w:rPr>
          <w:rFonts w:ascii="楷体" w:eastAsia="楷体" w:hAnsi="楷体" w:hint="eastAsia"/>
          <w:sz w:val="28"/>
          <w:szCs w:val="28"/>
        </w:rPr>
        <w:t>;</w:t>
      </w:r>
      <w:r w:rsidRPr="00FA6977">
        <w:rPr>
          <w:rFonts w:ascii="楷体" w:eastAsia="楷体" w:hAnsi="楷体" w:hint="eastAsia"/>
          <w:sz w:val="28"/>
          <w:szCs w:val="28"/>
        </w:rPr>
        <w:t>非常重要的功能不超过</w:t>
      </w:r>
      <w:r w:rsidRPr="00FA6977">
        <w:rPr>
          <w:rFonts w:ascii="楷体" w:eastAsia="楷体" w:hAnsi="楷体" w:hint="eastAsia"/>
          <w:sz w:val="28"/>
          <w:szCs w:val="28"/>
        </w:rPr>
        <w:t>100ms,</w:t>
      </w:r>
      <w:r w:rsidRPr="00FA6977">
        <w:rPr>
          <w:rFonts w:ascii="楷体" w:eastAsia="楷体" w:hAnsi="楷体" w:hint="eastAsia"/>
          <w:sz w:val="28"/>
          <w:szCs w:val="28"/>
        </w:rPr>
        <w:t>其余功能不超过</w:t>
      </w:r>
      <w:r w:rsidRPr="00FA6977">
        <w:rPr>
          <w:rFonts w:ascii="楷体" w:eastAsia="楷体" w:hAnsi="楷体" w:hint="eastAsia"/>
          <w:sz w:val="28"/>
          <w:szCs w:val="28"/>
        </w:rPr>
        <w:t>460ms</w:t>
      </w:r>
      <w:r w:rsidRPr="00FA6977">
        <w:rPr>
          <w:rFonts w:ascii="楷体" w:eastAsia="楷体" w:hAnsi="楷体" w:hint="eastAsia"/>
          <w:sz w:val="28"/>
          <w:szCs w:val="28"/>
        </w:rPr>
        <w:t>。</w:t>
      </w:r>
    </w:p>
    <w:p w:rsidR="00000000" w:rsidRPr="00FA6977" w:rsidRDefault="00412617" w:rsidP="00FA6977">
      <w:pPr>
        <w:pStyle w:val="21"/>
        <w:numPr>
          <w:ilvl w:val="0"/>
          <w:numId w:val="12"/>
        </w:numPr>
        <w:rPr>
          <w:rFonts w:ascii="楷体" w:eastAsia="楷体" w:hAnsi="楷体"/>
          <w:sz w:val="28"/>
          <w:szCs w:val="28"/>
        </w:rPr>
      </w:pPr>
      <w:r w:rsidRPr="00FA6977">
        <w:rPr>
          <w:rFonts w:ascii="楷体" w:eastAsia="楷体" w:hAnsi="楷体" w:hint="eastAsia"/>
          <w:sz w:val="28"/>
          <w:szCs w:val="28"/>
        </w:rPr>
        <w:t>2).</w:t>
      </w:r>
      <w:r w:rsidRPr="00FA6977">
        <w:rPr>
          <w:rFonts w:ascii="楷体" w:eastAsia="楷体" w:hAnsi="楷体" w:hint="eastAsia"/>
          <w:sz w:val="28"/>
          <w:szCs w:val="28"/>
        </w:rPr>
        <w:t>视频清晰度要求</w:t>
      </w:r>
      <w:r w:rsidRPr="00FA6977">
        <w:rPr>
          <w:rFonts w:ascii="楷体" w:eastAsia="楷体" w:hAnsi="楷体" w:hint="eastAsia"/>
          <w:sz w:val="28"/>
          <w:szCs w:val="28"/>
        </w:rPr>
        <w:t>:</w:t>
      </w:r>
      <w:r w:rsidRPr="00FA6977">
        <w:rPr>
          <w:rFonts w:ascii="楷体" w:eastAsia="楷体" w:hAnsi="楷体" w:hint="eastAsia"/>
          <w:sz w:val="28"/>
          <w:szCs w:val="28"/>
        </w:rPr>
        <w:t>支持</w:t>
      </w:r>
      <w:r w:rsidRPr="00FA6977">
        <w:rPr>
          <w:rFonts w:ascii="楷体" w:eastAsia="楷体" w:hAnsi="楷体" w:hint="eastAsia"/>
          <w:sz w:val="28"/>
          <w:szCs w:val="28"/>
        </w:rPr>
        <w:t>720p</w:t>
      </w:r>
      <w:r w:rsidRPr="00FA6977">
        <w:rPr>
          <w:rFonts w:ascii="楷体" w:eastAsia="楷体" w:hAnsi="楷体" w:hint="eastAsia"/>
          <w:sz w:val="28"/>
          <w:szCs w:val="28"/>
        </w:rPr>
        <w:t>清晰度</w:t>
      </w:r>
      <w:r w:rsidRPr="00FA6977">
        <w:rPr>
          <w:rFonts w:ascii="楷体" w:eastAsia="楷体" w:hAnsi="楷体" w:hint="eastAsia"/>
          <w:sz w:val="28"/>
          <w:szCs w:val="28"/>
        </w:rPr>
        <w:t>,</w:t>
      </w:r>
      <w:r w:rsidRPr="00FA6977">
        <w:rPr>
          <w:rFonts w:ascii="楷体" w:eastAsia="楷体" w:hAnsi="楷体" w:hint="eastAsia"/>
          <w:sz w:val="28"/>
          <w:szCs w:val="28"/>
        </w:rPr>
        <w:t>信号传输流畅</w:t>
      </w:r>
      <w:r w:rsidRPr="00FA6977">
        <w:rPr>
          <w:rFonts w:ascii="楷体" w:eastAsia="楷体" w:hAnsi="楷体" w:hint="eastAsia"/>
          <w:sz w:val="28"/>
          <w:szCs w:val="28"/>
        </w:rPr>
        <w:t>(</w:t>
      </w:r>
      <w:r w:rsidRPr="00FA6977">
        <w:rPr>
          <w:rFonts w:ascii="楷体" w:eastAsia="楷体" w:hAnsi="楷体" w:hint="eastAsia"/>
          <w:sz w:val="28"/>
          <w:szCs w:val="28"/>
        </w:rPr>
        <w:t>对应的延迟要求为</w:t>
      </w:r>
      <w:r w:rsidRPr="00FA6977">
        <w:rPr>
          <w:rFonts w:ascii="楷体" w:eastAsia="楷体" w:hAnsi="楷体" w:hint="eastAsia"/>
          <w:sz w:val="28"/>
          <w:szCs w:val="28"/>
        </w:rPr>
        <w:t>,</w:t>
      </w:r>
      <w:r w:rsidRPr="00FA6977">
        <w:rPr>
          <w:rFonts w:ascii="楷体" w:eastAsia="楷体" w:hAnsi="楷体" w:hint="eastAsia"/>
          <w:sz w:val="28"/>
          <w:szCs w:val="28"/>
        </w:rPr>
        <w:t>在网络信号满格或少一格时不超过</w:t>
      </w:r>
      <w:r w:rsidRPr="00FA6977">
        <w:rPr>
          <w:rFonts w:ascii="楷体" w:eastAsia="楷体" w:hAnsi="楷体" w:hint="eastAsia"/>
          <w:sz w:val="28"/>
          <w:szCs w:val="28"/>
        </w:rPr>
        <w:t>120ms),</w:t>
      </w:r>
      <w:r w:rsidRPr="00FA6977">
        <w:rPr>
          <w:rFonts w:ascii="楷体" w:eastAsia="楷体" w:hAnsi="楷体" w:hint="eastAsia"/>
          <w:sz w:val="28"/>
          <w:szCs w:val="28"/>
        </w:rPr>
        <w:t>无卡顿无花屏。</w:t>
      </w:r>
    </w:p>
    <w:p w:rsidR="00000000" w:rsidRPr="00FA6977" w:rsidRDefault="00412617" w:rsidP="00FA6977">
      <w:pPr>
        <w:pStyle w:val="21"/>
        <w:numPr>
          <w:ilvl w:val="0"/>
          <w:numId w:val="12"/>
        </w:numPr>
        <w:rPr>
          <w:rFonts w:ascii="楷体" w:eastAsia="楷体" w:hAnsi="楷体"/>
          <w:sz w:val="28"/>
          <w:szCs w:val="28"/>
        </w:rPr>
      </w:pPr>
      <w:r w:rsidRPr="00FA6977">
        <w:rPr>
          <w:rFonts w:ascii="楷体" w:eastAsia="楷体" w:hAnsi="楷体" w:hint="eastAsia"/>
          <w:sz w:val="28"/>
          <w:szCs w:val="28"/>
        </w:rPr>
        <w:t>3).</w:t>
      </w:r>
      <w:r w:rsidRPr="00FA6977">
        <w:rPr>
          <w:rFonts w:ascii="楷体" w:eastAsia="楷体" w:hAnsi="楷体" w:hint="eastAsia"/>
          <w:sz w:val="28"/>
          <w:szCs w:val="28"/>
        </w:rPr>
        <w:t>语音通讯质量要求</w:t>
      </w:r>
      <w:r w:rsidRPr="00FA6977">
        <w:rPr>
          <w:rFonts w:ascii="楷体" w:eastAsia="楷体" w:hAnsi="楷体" w:hint="eastAsia"/>
          <w:sz w:val="28"/>
          <w:szCs w:val="28"/>
        </w:rPr>
        <w:t>:</w:t>
      </w:r>
      <w:r w:rsidRPr="00FA6977">
        <w:rPr>
          <w:rFonts w:ascii="楷体" w:eastAsia="楷体" w:hAnsi="楷体" w:hint="eastAsia"/>
          <w:sz w:val="28"/>
          <w:szCs w:val="28"/>
        </w:rPr>
        <w:t>语音清晰可辨</w:t>
      </w:r>
      <w:r w:rsidRPr="00FA6977">
        <w:rPr>
          <w:rFonts w:ascii="楷体" w:eastAsia="楷体" w:hAnsi="楷体" w:hint="eastAsia"/>
          <w:sz w:val="28"/>
          <w:szCs w:val="28"/>
        </w:rPr>
        <w:t>,</w:t>
      </w:r>
      <w:r w:rsidRPr="00FA6977">
        <w:rPr>
          <w:rFonts w:ascii="楷体" w:eastAsia="楷体" w:hAnsi="楷体" w:hint="eastAsia"/>
          <w:sz w:val="28"/>
          <w:szCs w:val="28"/>
        </w:rPr>
        <w:t>信号传输流畅（延迟在网络信号满格或少一格时不超过</w:t>
      </w:r>
      <w:r w:rsidRPr="00FA6977">
        <w:rPr>
          <w:rFonts w:ascii="楷体" w:eastAsia="楷体" w:hAnsi="楷体" w:hint="eastAsia"/>
          <w:sz w:val="28"/>
          <w:szCs w:val="28"/>
        </w:rPr>
        <w:t>100ms</w:t>
      </w:r>
      <w:r w:rsidRPr="00FA6977">
        <w:rPr>
          <w:rFonts w:ascii="楷体" w:eastAsia="楷体" w:hAnsi="楷体" w:hint="eastAsia"/>
          <w:sz w:val="28"/>
          <w:szCs w:val="28"/>
        </w:rPr>
        <w:t>）。</w:t>
      </w:r>
    </w:p>
    <w:p w:rsidR="00AC18EE" w:rsidRPr="00FA6977" w:rsidRDefault="00FA6977" w:rsidP="00FA6977">
      <w:pPr>
        <w:pStyle w:val="21"/>
        <w:ind w:left="0" w:firstLine="540"/>
        <w:rPr>
          <w:rFonts w:ascii="楷体" w:eastAsia="楷体" w:hAnsi="楷体"/>
          <w:sz w:val="28"/>
          <w:szCs w:val="28"/>
        </w:rPr>
      </w:pPr>
      <w:r w:rsidRPr="00FA6977">
        <w:rPr>
          <w:rFonts w:ascii="楷体" w:eastAsia="楷体" w:hAnsi="楷体" w:hint="eastAsia"/>
          <w:sz w:val="28"/>
          <w:szCs w:val="28"/>
        </w:rPr>
        <w:t>4).可靠性要求:用户使用该系统时,云端服务器和手机客户端能够访问,机器人正常运行。系统支持7*24长期稳定运行,并且系统维护不能影响到机器人的性能发挥</w:t>
      </w:r>
    </w:p>
    <w:p w:rsidR="00AB6B64" w:rsidRPr="00BA0283" w:rsidRDefault="00EE6EFB" w:rsidP="00DF3940">
      <w:pPr>
        <w:pStyle w:val="3"/>
        <w:spacing w:before="120" w:after="120" w:line="360" w:lineRule="auto"/>
        <w:ind w:leftChars="200" w:left="420"/>
        <w:rPr>
          <w:rFonts w:eastAsia="黑体"/>
          <w:color w:val="548DD4" w:themeColor="text2" w:themeTint="99"/>
          <w:sz w:val="28"/>
          <w:szCs w:val="18"/>
        </w:rPr>
      </w:pPr>
      <w:bookmarkStart w:id="72" w:name="_Toc529543863"/>
      <w:bookmarkStart w:id="73" w:name="_Toc24793"/>
      <w:r w:rsidRPr="00BA0283">
        <w:rPr>
          <w:rFonts w:eastAsia="黑体" w:hint="eastAsia"/>
          <w:color w:val="548DD4" w:themeColor="text2" w:themeTint="99"/>
          <w:sz w:val="28"/>
          <w:szCs w:val="18"/>
        </w:rPr>
        <w:t xml:space="preserve">4.3 </w:t>
      </w:r>
      <w:r w:rsidRPr="00BA0283">
        <w:rPr>
          <w:rFonts w:eastAsia="黑体" w:hint="eastAsia"/>
          <w:color w:val="548DD4" w:themeColor="text2" w:themeTint="99"/>
          <w:sz w:val="28"/>
          <w:szCs w:val="18"/>
        </w:rPr>
        <w:t>界面要求</w:t>
      </w:r>
      <w:bookmarkEnd w:id="72"/>
      <w:bookmarkEnd w:id="73"/>
    </w:p>
    <w:p w:rsidR="00AB6B64" w:rsidRDefault="00EE6EFB">
      <w:pPr>
        <w:pStyle w:val="21"/>
        <w:ind w:left="0" w:firstLine="540"/>
        <w:rPr>
          <w:rFonts w:ascii="楷体" w:eastAsia="楷体" w:hAnsi="楷体" w:cs="楷体" w:hint="eastAsia"/>
          <w:b/>
          <w:i/>
          <w:color w:val="00B050"/>
          <w:sz w:val="24"/>
        </w:rPr>
      </w:pPr>
      <w:r w:rsidRPr="00107A53">
        <w:rPr>
          <w:rFonts w:ascii="楷体" w:eastAsia="楷体" w:hAnsi="楷体" w:cs="楷体" w:hint="eastAsia"/>
          <w:b/>
          <w:i/>
          <w:color w:val="00B050"/>
          <w:sz w:val="24"/>
        </w:rPr>
        <w:t>&lt;描述用户对目标软件系统界面要求，可在此处描述目标软件系统的原型&gt;</w:t>
      </w:r>
    </w:p>
    <w:p w:rsidR="00000000" w:rsidRPr="00FA6977" w:rsidRDefault="00412617" w:rsidP="00FA6977">
      <w:pPr>
        <w:pStyle w:val="21"/>
        <w:numPr>
          <w:ilvl w:val="0"/>
          <w:numId w:val="11"/>
        </w:numPr>
        <w:rPr>
          <w:rFonts w:ascii="楷体" w:eastAsia="楷体" w:hAnsi="楷体"/>
          <w:sz w:val="28"/>
          <w:szCs w:val="28"/>
        </w:rPr>
      </w:pPr>
      <w:r w:rsidRPr="00FA6977">
        <w:rPr>
          <w:rFonts w:ascii="楷体" w:eastAsia="楷体" w:hAnsi="楷体" w:hint="eastAsia"/>
          <w:sz w:val="28"/>
          <w:szCs w:val="28"/>
        </w:rPr>
        <w:t>1</w:t>
      </w:r>
      <w:r w:rsidRPr="00FA6977">
        <w:rPr>
          <w:rFonts w:ascii="楷体" w:eastAsia="楷体" w:hAnsi="楷体" w:hint="eastAsia"/>
          <w:sz w:val="28"/>
          <w:szCs w:val="28"/>
        </w:rPr>
        <w:t>）机器人端和电脑端软件：没有界面需求，故</w:t>
      </w:r>
      <w:proofErr w:type="gramStart"/>
      <w:r w:rsidRPr="00FA6977">
        <w:rPr>
          <w:rFonts w:ascii="楷体" w:eastAsia="楷体" w:hAnsi="楷体" w:hint="eastAsia"/>
          <w:sz w:val="28"/>
          <w:szCs w:val="28"/>
        </w:rPr>
        <w:t>未设计</w:t>
      </w:r>
      <w:proofErr w:type="gramEnd"/>
      <w:r w:rsidRPr="00FA6977">
        <w:rPr>
          <w:rFonts w:ascii="楷体" w:eastAsia="楷体" w:hAnsi="楷体" w:hint="eastAsia"/>
          <w:sz w:val="28"/>
          <w:szCs w:val="28"/>
        </w:rPr>
        <w:t>界面。</w:t>
      </w:r>
    </w:p>
    <w:p w:rsidR="00FA6977" w:rsidRPr="00FA6977" w:rsidRDefault="00412617" w:rsidP="00FA6977">
      <w:pPr>
        <w:pStyle w:val="21"/>
        <w:numPr>
          <w:ilvl w:val="0"/>
          <w:numId w:val="11"/>
        </w:numPr>
        <w:rPr>
          <w:rFonts w:ascii="楷体" w:eastAsia="楷体" w:hAnsi="楷体"/>
          <w:sz w:val="28"/>
          <w:szCs w:val="28"/>
        </w:rPr>
      </w:pPr>
      <w:r w:rsidRPr="00FA6977">
        <w:rPr>
          <w:rFonts w:ascii="楷体" w:eastAsia="楷体" w:hAnsi="楷体" w:hint="eastAsia"/>
          <w:sz w:val="28"/>
          <w:szCs w:val="28"/>
        </w:rPr>
        <w:t>2</w:t>
      </w:r>
      <w:r w:rsidRPr="00FA6977">
        <w:rPr>
          <w:rFonts w:ascii="楷体" w:eastAsia="楷体" w:hAnsi="楷体" w:hint="eastAsia"/>
          <w:sz w:val="28"/>
          <w:szCs w:val="28"/>
        </w:rPr>
        <w:t>）手机客户端软件：用户的主要可视化界面，要求具有较高的观赏性。布局紧凑，有联系的组件尽量布局在一个页面中。针对机器人操控及功能选择菜单界面进行界面美化、优化，着重关注用户使用手机客户端软件关注老人实况的整个流程中的各个界面。</w:t>
      </w:r>
    </w:p>
    <w:p w:rsidR="00AB6B64" w:rsidRPr="00BA0283" w:rsidRDefault="00EE6EFB" w:rsidP="00DF3940">
      <w:pPr>
        <w:pStyle w:val="3"/>
        <w:spacing w:before="120" w:after="120" w:line="360" w:lineRule="auto"/>
        <w:ind w:leftChars="200" w:left="420"/>
        <w:rPr>
          <w:rFonts w:eastAsia="黑体"/>
          <w:color w:val="548DD4" w:themeColor="text2" w:themeTint="99"/>
          <w:sz w:val="28"/>
          <w:szCs w:val="18"/>
        </w:rPr>
      </w:pPr>
      <w:bookmarkStart w:id="74" w:name="_Toc529543864"/>
      <w:bookmarkStart w:id="75" w:name="_Toc24079"/>
      <w:r w:rsidRPr="00BA0283">
        <w:rPr>
          <w:rFonts w:eastAsia="黑体" w:hint="eastAsia"/>
          <w:color w:val="548DD4" w:themeColor="text2" w:themeTint="99"/>
          <w:sz w:val="28"/>
          <w:szCs w:val="18"/>
        </w:rPr>
        <w:t xml:space="preserve">4.4 </w:t>
      </w:r>
      <w:r w:rsidRPr="00BA0283">
        <w:rPr>
          <w:rFonts w:eastAsia="黑体" w:hint="eastAsia"/>
          <w:color w:val="548DD4" w:themeColor="text2" w:themeTint="99"/>
          <w:sz w:val="28"/>
          <w:szCs w:val="18"/>
        </w:rPr>
        <w:t>进度要求</w:t>
      </w:r>
      <w:bookmarkEnd w:id="74"/>
      <w:bookmarkEnd w:id="75"/>
    </w:p>
    <w:p w:rsidR="00FA6977" w:rsidRDefault="00EE6EFB" w:rsidP="00FA6977">
      <w:pPr>
        <w:pStyle w:val="21"/>
        <w:rPr>
          <w:rFonts w:ascii="楷体" w:eastAsia="楷体" w:hAnsi="楷体" w:cs="楷体" w:hint="eastAsia"/>
          <w:b/>
          <w:i/>
          <w:color w:val="00B050"/>
          <w:sz w:val="24"/>
        </w:rPr>
      </w:pPr>
      <w:r w:rsidRPr="00107A53">
        <w:rPr>
          <w:rFonts w:ascii="楷体" w:eastAsia="楷体" w:hAnsi="楷体" w:cs="楷体" w:hint="eastAsia"/>
          <w:b/>
          <w:i/>
          <w:color w:val="00B050"/>
          <w:sz w:val="24"/>
        </w:rPr>
        <w:t>&lt;描述用户对目标软件系统的开发进度要求&gt;</w:t>
      </w:r>
    </w:p>
    <w:p w:rsidR="00AB6B64" w:rsidRPr="00FA6977" w:rsidRDefault="00412617" w:rsidP="00FA6977">
      <w:pPr>
        <w:pStyle w:val="21"/>
        <w:ind w:left="360" w:firstLine="0"/>
        <w:rPr>
          <w:rFonts w:ascii="楷体" w:eastAsia="楷体" w:hAnsi="楷体"/>
          <w:sz w:val="28"/>
          <w:szCs w:val="28"/>
        </w:rPr>
      </w:pPr>
      <w:r w:rsidRPr="00FA6977">
        <w:rPr>
          <w:rFonts w:ascii="楷体" w:eastAsia="楷体" w:hAnsi="楷体" w:hint="eastAsia"/>
          <w:sz w:val="28"/>
          <w:szCs w:val="28"/>
        </w:rPr>
        <w:t>需要开发者在</w:t>
      </w:r>
      <w:r w:rsidRPr="00FA6977">
        <w:rPr>
          <w:rFonts w:ascii="楷体" w:eastAsia="楷体" w:hAnsi="楷体" w:hint="eastAsia"/>
          <w:sz w:val="28"/>
          <w:szCs w:val="28"/>
        </w:rPr>
        <w:t>2018</w:t>
      </w:r>
      <w:r w:rsidRPr="00FA6977">
        <w:rPr>
          <w:rFonts w:ascii="楷体" w:eastAsia="楷体" w:hAnsi="楷体" w:hint="eastAsia"/>
          <w:sz w:val="28"/>
          <w:szCs w:val="28"/>
        </w:rPr>
        <w:t>年</w:t>
      </w:r>
      <w:r w:rsidRPr="00FA6977">
        <w:rPr>
          <w:rFonts w:ascii="楷体" w:eastAsia="楷体" w:hAnsi="楷体" w:hint="eastAsia"/>
          <w:sz w:val="28"/>
          <w:szCs w:val="28"/>
        </w:rPr>
        <w:t>1</w:t>
      </w:r>
      <w:r w:rsidRPr="00FA6977">
        <w:rPr>
          <w:rFonts w:ascii="楷体" w:eastAsia="楷体" w:hAnsi="楷体" w:hint="eastAsia"/>
          <w:sz w:val="28"/>
          <w:szCs w:val="28"/>
        </w:rPr>
        <w:t>月中旬给出软件原型</w:t>
      </w:r>
      <w:r w:rsidRPr="00FA6977">
        <w:rPr>
          <w:rFonts w:ascii="楷体" w:eastAsia="楷体" w:hAnsi="楷体" w:hint="eastAsia"/>
          <w:sz w:val="28"/>
          <w:szCs w:val="28"/>
        </w:rPr>
        <w:t>,</w:t>
      </w:r>
      <w:r w:rsidRPr="00FA6977">
        <w:rPr>
          <w:rFonts w:ascii="楷体" w:eastAsia="楷体" w:hAnsi="楷体" w:hint="eastAsia"/>
          <w:sz w:val="28"/>
          <w:szCs w:val="28"/>
        </w:rPr>
        <w:t>并在同年</w:t>
      </w:r>
      <w:r w:rsidRPr="00FA6977">
        <w:rPr>
          <w:rFonts w:ascii="楷体" w:eastAsia="楷体" w:hAnsi="楷体" w:hint="eastAsia"/>
          <w:sz w:val="28"/>
          <w:szCs w:val="28"/>
        </w:rPr>
        <w:t>5</w:t>
      </w:r>
      <w:r w:rsidRPr="00FA6977">
        <w:rPr>
          <w:rFonts w:ascii="楷体" w:eastAsia="楷体" w:hAnsi="楷体" w:hint="eastAsia"/>
          <w:sz w:val="28"/>
          <w:szCs w:val="28"/>
        </w:rPr>
        <w:t>月中旬</w:t>
      </w:r>
      <w:r w:rsidRPr="00FA6977">
        <w:rPr>
          <w:rFonts w:ascii="楷体" w:eastAsia="楷体" w:hAnsi="楷体" w:hint="eastAsia"/>
          <w:sz w:val="28"/>
          <w:szCs w:val="28"/>
        </w:rPr>
        <w:lastRenderedPageBreak/>
        <w:t>完成全部软件开发工作</w:t>
      </w:r>
      <w:r w:rsidRPr="00FA6977">
        <w:rPr>
          <w:rFonts w:ascii="楷体" w:eastAsia="楷体" w:hAnsi="楷体" w:hint="eastAsia"/>
          <w:sz w:val="28"/>
          <w:szCs w:val="28"/>
        </w:rPr>
        <w:t>,</w:t>
      </w:r>
      <w:r w:rsidRPr="00FA6977">
        <w:rPr>
          <w:rFonts w:ascii="楷体" w:eastAsia="楷体" w:hAnsi="楷体" w:hint="eastAsia"/>
          <w:sz w:val="28"/>
          <w:szCs w:val="28"/>
        </w:rPr>
        <w:t>完成验收与交付。</w:t>
      </w:r>
    </w:p>
    <w:p w:rsidR="00AB6B64" w:rsidRPr="00BA0283" w:rsidRDefault="00EE6EFB" w:rsidP="00DF3940">
      <w:pPr>
        <w:pStyle w:val="3"/>
        <w:spacing w:before="120" w:after="120" w:line="360" w:lineRule="auto"/>
        <w:ind w:leftChars="200" w:left="420"/>
        <w:rPr>
          <w:rFonts w:eastAsia="黑体"/>
          <w:color w:val="548DD4" w:themeColor="text2" w:themeTint="99"/>
          <w:sz w:val="28"/>
          <w:szCs w:val="18"/>
        </w:rPr>
      </w:pPr>
      <w:bookmarkStart w:id="76" w:name="_Toc529543865"/>
      <w:bookmarkStart w:id="77" w:name="_Toc11933"/>
      <w:r w:rsidRPr="00BA0283">
        <w:rPr>
          <w:rFonts w:eastAsia="黑体" w:hint="eastAsia"/>
          <w:color w:val="548DD4" w:themeColor="text2" w:themeTint="99"/>
          <w:sz w:val="28"/>
          <w:szCs w:val="18"/>
        </w:rPr>
        <w:t xml:space="preserve">4.5 </w:t>
      </w:r>
      <w:r w:rsidRPr="00BA0283">
        <w:rPr>
          <w:rFonts w:eastAsia="黑体" w:hint="eastAsia"/>
          <w:color w:val="548DD4" w:themeColor="text2" w:themeTint="99"/>
          <w:sz w:val="28"/>
          <w:szCs w:val="18"/>
        </w:rPr>
        <w:t>交付要求</w:t>
      </w:r>
      <w:bookmarkEnd w:id="76"/>
      <w:bookmarkEnd w:id="77"/>
    </w:p>
    <w:p w:rsidR="00AB6B64" w:rsidRPr="00107A53" w:rsidRDefault="00EE6EFB">
      <w:pPr>
        <w:pStyle w:val="21"/>
        <w:ind w:left="0" w:firstLine="540"/>
        <w:rPr>
          <w:rFonts w:ascii="楷体" w:eastAsia="楷体" w:hAnsi="楷体" w:cs="楷体"/>
          <w:b/>
          <w:i/>
          <w:color w:val="00B050"/>
          <w:sz w:val="24"/>
        </w:rPr>
      </w:pPr>
      <w:r w:rsidRPr="00107A53">
        <w:rPr>
          <w:rFonts w:ascii="楷体" w:eastAsia="楷体" w:hAnsi="楷体" w:cs="楷体" w:hint="eastAsia"/>
          <w:b/>
          <w:i/>
          <w:color w:val="00B050"/>
          <w:sz w:val="24"/>
        </w:rPr>
        <w:t>&lt;描述用户对目标软件系统的最终交付要求，包括：</w:t>
      </w:r>
    </w:p>
    <w:p w:rsidR="00AB6B64" w:rsidRPr="00107A53" w:rsidRDefault="00EE6EFB">
      <w:pPr>
        <w:pStyle w:val="21"/>
        <w:ind w:left="0" w:firstLine="540"/>
        <w:rPr>
          <w:rFonts w:ascii="楷体" w:eastAsia="楷体" w:hAnsi="楷体" w:cs="楷体"/>
          <w:b/>
          <w:i/>
          <w:color w:val="00B050"/>
          <w:sz w:val="24"/>
        </w:rPr>
      </w:pPr>
      <w:r w:rsidRPr="00107A53">
        <w:rPr>
          <w:rFonts w:ascii="楷体" w:eastAsia="楷体" w:hAnsi="楷体" w:cs="楷体" w:hint="eastAsia"/>
          <w:b/>
          <w:i/>
          <w:color w:val="00B050"/>
          <w:sz w:val="24"/>
        </w:rPr>
        <w:t>需交付哪些内容</w:t>
      </w:r>
    </w:p>
    <w:p w:rsidR="00AB6B64" w:rsidRDefault="00EE6EFB">
      <w:pPr>
        <w:pStyle w:val="21"/>
        <w:ind w:left="0" w:firstLine="540"/>
        <w:rPr>
          <w:rFonts w:ascii="楷体" w:eastAsia="楷体" w:hAnsi="楷体" w:cs="楷体" w:hint="eastAsia"/>
          <w:b/>
          <w:i/>
          <w:color w:val="00B050"/>
          <w:sz w:val="24"/>
        </w:rPr>
      </w:pPr>
      <w:r w:rsidRPr="00107A53">
        <w:rPr>
          <w:rFonts w:ascii="楷体" w:eastAsia="楷体" w:hAnsi="楷体" w:cs="楷体" w:hint="eastAsia"/>
          <w:b/>
          <w:i/>
          <w:color w:val="00B050"/>
          <w:sz w:val="24"/>
        </w:rPr>
        <w:t>这些内容以何种形式交付：电子文件、打印材料 &gt;</w:t>
      </w:r>
    </w:p>
    <w:p w:rsidR="00000000" w:rsidRPr="00FA6977" w:rsidRDefault="00412617" w:rsidP="00FA6977">
      <w:pPr>
        <w:pStyle w:val="21"/>
        <w:numPr>
          <w:ilvl w:val="0"/>
          <w:numId w:val="9"/>
        </w:numPr>
        <w:rPr>
          <w:rFonts w:ascii="楷体" w:eastAsia="楷体" w:hAnsi="楷体"/>
          <w:sz w:val="28"/>
          <w:szCs w:val="28"/>
        </w:rPr>
      </w:pPr>
      <w:r w:rsidRPr="00FA6977">
        <w:rPr>
          <w:rFonts w:ascii="楷体" w:eastAsia="楷体" w:hAnsi="楷体" w:hint="eastAsia"/>
          <w:sz w:val="28"/>
          <w:szCs w:val="28"/>
        </w:rPr>
        <w:t>1</w:t>
      </w:r>
      <w:r w:rsidRPr="00FA6977">
        <w:rPr>
          <w:rFonts w:ascii="楷体" w:eastAsia="楷体" w:hAnsi="楷体" w:hint="eastAsia"/>
          <w:sz w:val="28"/>
          <w:szCs w:val="28"/>
        </w:rPr>
        <w:t>）</w:t>
      </w:r>
      <w:r w:rsidRPr="00FA6977">
        <w:rPr>
          <w:rFonts w:ascii="楷体" w:eastAsia="楷体" w:hAnsi="楷体" w:hint="eastAsia"/>
          <w:sz w:val="28"/>
          <w:szCs w:val="28"/>
        </w:rPr>
        <w:t>.</w:t>
      </w:r>
      <w:r w:rsidRPr="00FA6977">
        <w:rPr>
          <w:rFonts w:ascii="楷体" w:eastAsia="楷体" w:hAnsi="楷体" w:hint="eastAsia"/>
          <w:sz w:val="28"/>
          <w:szCs w:val="28"/>
        </w:rPr>
        <w:t>机器人端服务器软件、云端服务器软件、手机客户端软件。</w:t>
      </w:r>
    </w:p>
    <w:p w:rsidR="00000000" w:rsidRPr="00FA6977" w:rsidRDefault="00412617" w:rsidP="00FA6977">
      <w:pPr>
        <w:pStyle w:val="21"/>
        <w:numPr>
          <w:ilvl w:val="0"/>
          <w:numId w:val="9"/>
        </w:numPr>
        <w:rPr>
          <w:rFonts w:ascii="楷体" w:eastAsia="楷体" w:hAnsi="楷体"/>
          <w:sz w:val="28"/>
          <w:szCs w:val="28"/>
        </w:rPr>
      </w:pPr>
      <w:r w:rsidRPr="00FA6977">
        <w:rPr>
          <w:rFonts w:ascii="楷体" w:eastAsia="楷体" w:hAnsi="楷体" w:hint="eastAsia"/>
          <w:sz w:val="28"/>
          <w:szCs w:val="28"/>
        </w:rPr>
        <w:t>2</w:t>
      </w:r>
      <w:r w:rsidRPr="00FA6977">
        <w:rPr>
          <w:rFonts w:ascii="楷体" w:eastAsia="楷体" w:hAnsi="楷体" w:hint="eastAsia"/>
          <w:sz w:val="28"/>
          <w:szCs w:val="28"/>
        </w:rPr>
        <w:t>）</w:t>
      </w:r>
      <w:r w:rsidRPr="00FA6977">
        <w:rPr>
          <w:rFonts w:ascii="楷体" w:eastAsia="楷体" w:hAnsi="楷体" w:hint="eastAsia"/>
          <w:sz w:val="28"/>
          <w:szCs w:val="28"/>
        </w:rPr>
        <w:t>.</w:t>
      </w:r>
      <w:r w:rsidRPr="00FA6977">
        <w:rPr>
          <w:rFonts w:ascii="楷体" w:eastAsia="楷体" w:hAnsi="楷体" w:hint="eastAsia"/>
          <w:sz w:val="28"/>
          <w:szCs w:val="28"/>
        </w:rPr>
        <w:t>软件设计规格说明书的电子文档</w:t>
      </w:r>
    </w:p>
    <w:p w:rsidR="00FA6977" w:rsidRPr="00FA6977" w:rsidRDefault="00412617" w:rsidP="00FA6977">
      <w:pPr>
        <w:pStyle w:val="21"/>
        <w:numPr>
          <w:ilvl w:val="0"/>
          <w:numId w:val="9"/>
        </w:numPr>
        <w:rPr>
          <w:rFonts w:ascii="楷体" w:eastAsia="楷体" w:hAnsi="楷体"/>
          <w:sz w:val="28"/>
          <w:szCs w:val="28"/>
        </w:rPr>
      </w:pPr>
      <w:r w:rsidRPr="00FA6977">
        <w:rPr>
          <w:rFonts w:ascii="楷体" w:eastAsia="楷体" w:hAnsi="楷体" w:hint="eastAsia"/>
          <w:sz w:val="28"/>
          <w:szCs w:val="28"/>
        </w:rPr>
        <w:t>3</w:t>
      </w:r>
      <w:r w:rsidRPr="00FA6977">
        <w:rPr>
          <w:rFonts w:ascii="楷体" w:eastAsia="楷体" w:hAnsi="楷体" w:hint="eastAsia"/>
          <w:sz w:val="28"/>
          <w:szCs w:val="28"/>
        </w:rPr>
        <w:t>）</w:t>
      </w:r>
      <w:r w:rsidRPr="00FA6977">
        <w:rPr>
          <w:rFonts w:ascii="楷体" w:eastAsia="楷体" w:hAnsi="楷体" w:hint="eastAsia"/>
          <w:sz w:val="28"/>
          <w:szCs w:val="28"/>
        </w:rPr>
        <w:t>.</w:t>
      </w:r>
      <w:r w:rsidRPr="00FA6977">
        <w:rPr>
          <w:rFonts w:ascii="楷体" w:eastAsia="楷体" w:hAnsi="楷体" w:hint="eastAsia"/>
          <w:sz w:val="28"/>
          <w:szCs w:val="28"/>
        </w:rPr>
        <w:t>使用说明书的电子文档和纸质文档</w:t>
      </w:r>
    </w:p>
    <w:p w:rsidR="00AB6B64" w:rsidRPr="00BA0283" w:rsidRDefault="00EE6EFB" w:rsidP="00DF3940">
      <w:pPr>
        <w:pStyle w:val="3"/>
        <w:spacing w:before="120" w:after="120" w:line="360" w:lineRule="auto"/>
        <w:ind w:leftChars="200" w:left="420"/>
        <w:rPr>
          <w:rFonts w:eastAsia="黑体"/>
          <w:color w:val="548DD4" w:themeColor="text2" w:themeTint="99"/>
          <w:sz w:val="28"/>
          <w:szCs w:val="18"/>
        </w:rPr>
      </w:pPr>
      <w:bookmarkStart w:id="78" w:name="_Toc529543866"/>
      <w:bookmarkStart w:id="79" w:name="_Toc24664"/>
      <w:r w:rsidRPr="00BA0283">
        <w:rPr>
          <w:rFonts w:eastAsia="黑体" w:hint="eastAsia"/>
          <w:color w:val="548DD4" w:themeColor="text2" w:themeTint="99"/>
          <w:sz w:val="28"/>
          <w:szCs w:val="18"/>
        </w:rPr>
        <w:t xml:space="preserve">4.6 </w:t>
      </w:r>
      <w:r w:rsidRPr="00BA0283">
        <w:rPr>
          <w:rFonts w:eastAsia="黑体" w:hint="eastAsia"/>
          <w:color w:val="548DD4" w:themeColor="text2" w:themeTint="99"/>
          <w:sz w:val="28"/>
          <w:szCs w:val="18"/>
        </w:rPr>
        <w:t>验收</w:t>
      </w:r>
      <w:bookmarkEnd w:id="78"/>
      <w:r w:rsidRPr="00BA0283">
        <w:rPr>
          <w:rFonts w:eastAsia="黑体" w:hint="eastAsia"/>
          <w:color w:val="548DD4" w:themeColor="text2" w:themeTint="99"/>
          <w:sz w:val="28"/>
          <w:szCs w:val="18"/>
        </w:rPr>
        <w:t>要求</w:t>
      </w:r>
      <w:bookmarkEnd w:id="79"/>
    </w:p>
    <w:p w:rsidR="00AB6B64" w:rsidRDefault="00EE6EFB">
      <w:pPr>
        <w:pStyle w:val="21"/>
        <w:ind w:left="0" w:firstLine="540"/>
        <w:rPr>
          <w:rFonts w:ascii="楷体" w:eastAsia="楷体" w:hAnsi="楷体" w:cs="楷体" w:hint="eastAsia"/>
          <w:b/>
          <w:i/>
          <w:color w:val="00B050"/>
          <w:sz w:val="24"/>
        </w:rPr>
      </w:pPr>
      <w:r w:rsidRPr="00107A53">
        <w:rPr>
          <w:rFonts w:ascii="楷体" w:eastAsia="楷体" w:hAnsi="楷体" w:cs="楷体" w:hint="eastAsia"/>
          <w:b/>
          <w:i/>
          <w:color w:val="00B050"/>
          <w:sz w:val="24"/>
        </w:rPr>
        <w:t>&lt;说明</w:t>
      </w:r>
      <w:proofErr w:type="gramStart"/>
      <w:r w:rsidRPr="00107A53">
        <w:rPr>
          <w:rFonts w:ascii="楷体" w:eastAsia="楷体" w:hAnsi="楷体" w:cs="楷体" w:hint="eastAsia"/>
          <w:b/>
          <w:i/>
          <w:color w:val="00B050"/>
          <w:sz w:val="24"/>
        </w:rPr>
        <w:t>最终项目</w:t>
      </w:r>
      <w:proofErr w:type="gramEnd"/>
      <w:r w:rsidRPr="00107A53">
        <w:rPr>
          <w:rFonts w:ascii="楷体" w:eastAsia="楷体" w:hAnsi="楷体" w:cs="楷体" w:hint="eastAsia"/>
          <w:b/>
          <w:i/>
          <w:color w:val="00B050"/>
          <w:sz w:val="24"/>
        </w:rPr>
        <w:t>验收的依据和准则&gt;</w:t>
      </w:r>
    </w:p>
    <w:p w:rsidR="00FA6977" w:rsidRPr="00FA6977" w:rsidRDefault="00FA6977" w:rsidP="00FA6977">
      <w:pPr>
        <w:pStyle w:val="21"/>
        <w:numPr>
          <w:ilvl w:val="0"/>
          <w:numId w:val="9"/>
        </w:numPr>
        <w:rPr>
          <w:rFonts w:ascii="楷体" w:eastAsia="楷体" w:hAnsi="楷体"/>
          <w:sz w:val="28"/>
          <w:szCs w:val="28"/>
        </w:rPr>
      </w:pPr>
      <w:r w:rsidRPr="00FA6977">
        <w:rPr>
          <w:rFonts w:ascii="楷体" w:eastAsia="楷体" w:hAnsi="楷体" w:hint="eastAsia"/>
          <w:sz w:val="28"/>
          <w:szCs w:val="28"/>
        </w:rPr>
        <w:t>1).要求整个系统正常运行过程中无Bug，能在用户非正常操作的情况</w:t>
      </w:r>
      <w:proofErr w:type="gramStart"/>
      <w:r w:rsidRPr="00FA6977">
        <w:rPr>
          <w:rFonts w:ascii="楷体" w:eastAsia="楷体" w:hAnsi="楷体" w:hint="eastAsia"/>
          <w:sz w:val="28"/>
          <w:szCs w:val="28"/>
        </w:rPr>
        <w:t>下报告</w:t>
      </w:r>
      <w:proofErr w:type="gramEnd"/>
      <w:r w:rsidRPr="00FA6977">
        <w:rPr>
          <w:rFonts w:ascii="楷体" w:eastAsia="楷体" w:hAnsi="楷体" w:hint="eastAsia"/>
          <w:sz w:val="28"/>
          <w:szCs w:val="28"/>
        </w:rPr>
        <w:t>错误但不至于崩溃。</w:t>
      </w:r>
    </w:p>
    <w:p w:rsidR="00FA6977" w:rsidRPr="00FA6977" w:rsidRDefault="00FA6977" w:rsidP="00FA6977">
      <w:pPr>
        <w:pStyle w:val="21"/>
        <w:numPr>
          <w:ilvl w:val="0"/>
          <w:numId w:val="9"/>
        </w:numPr>
        <w:rPr>
          <w:rFonts w:ascii="楷体" w:eastAsia="楷体" w:hAnsi="楷体"/>
          <w:sz w:val="28"/>
          <w:szCs w:val="28"/>
        </w:rPr>
      </w:pPr>
      <w:r w:rsidRPr="00FA6977">
        <w:rPr>
          <w:rFonts w:ascii="楷体" w:eastAsia="楷体" w:hAnsi="楷体" w:hint="eastAsia"/>
          <w:sz w:val="28"/>
          <w:szCs w:val="28"/>
        </w:rPr>
        <w:t>2).要求在不同的实际场景检测中，整个系统确实能够完成看护空巢老人的设计功能。</w:t>
      </w:r>
    </w:p>
    <w:p w:rsidR="00FA6977" w:rsidRPr="00FA6977" w:rsidRDefault="00FA6977" w:rsidP="00FA6977">
      <w:pPr>
        <w:pStyle w:val="21"/>
        <w:numPr>
          <w:ilvl w:val="0"/>
          <w:numId w:val="9"/>
        </w:numPr>
        <w:rPr>
          <w:rFonts w:ascii="楷体" w:eastAsia="楷体" w:hAnsi="楷体"/>
          <w:sz w:val="28"/>
          <w:szCs w:val="28"/>
        </w:rPr>
      </w:pPr>
      <w:r w:rsidRPr="00FA6977">
        <w:rPr>
          <w:rFonts w:ascii="楷体" w:eastAsia="楷体" w:hAnsi="楷体" w:hint="eastAsia"/>
          <w:sz w:val="28"/>
          <w:szCs w:val="28"/>
        </w:rPr>
        <w:t>3).要求整个系统各部分优化完毕，不存在编程过程中遗留的调试代码等影响用户体验的部分。</w:t>
      </w:r>
      <w:bookmarkStart w:id="80" w:name="_GoBack"/>
      <w:bookmarkEnd w:id="80"/>
    </w:p>
    <w:p w:rsidR="00AB6B64" w:rsidRDefault="00EE6EFB">
      <w:pPr>
        <w:pStyle w:val="1"/>
        <w:rPr>
          <w:rStyle w:val="2Char"/>
          <w:rFonts w:ascii="微软雅黑" w:eastAsia="微软雅黑" w:hAnsi="微软雅黑" w:cs="微软雅黑"/>
          <w:b/>
          <w:bCs w:val="0"/>
        </w:rPr>
      </w:pPr>
      <w:bookmarkStart w:id="81" w:name="_Toc11559"/>
      <w:bookmarkStart w:id="82" w:name="_Toc529543867"/>
      <w:r>
        <w:rPr>
          <w:rStyle w:val="2Char"/>
          <w:rFonts w:ascii="微软雅黑" w:eastAsia="微软雅黑" w:hAnsi="微软雅黑" w:cs="微软雅黑" w:hint="eastAsia"/>
          <w:b/>
          <w:bCs w:val="0"/>
        </w:rPr>
        <w:t>5. 软件原型</w:t>
      </w:r>
      <w:bookmarkEnd w:id="81"/>
    </w:p>
    <w:p w:rsidR="00AB6B64" w:rsidRPr="00107A53" w:rsidRDefault="00EE6EFB">
      <w:pPr>
        <w:pStyle w:val="21"/>
        <w:ind w:left="0" w:firstLine="540"/>
        <w:rPr>
          <w:rFonts w:ascii="楷体" w:eastAsia="楷体" w:hAnsi="楷体" w:cs="楷体"/>
          <w:b/>
          <w:i/>
          <w:color w:val="00B050"/>
          <w:sz w:val="24"/>
        </w:rPr>
      </w:pPr>
      <w:r w:rsidRPr="00107A53">
        <w:rPr>
          <w:rFonts w:ascii="楷体" w:eastAsia="楷体" w:hAnsi="楷体" w:cs="楷体" w:hint="eastAsia"/>
          <w:b/>
          <w:i/>
          <w:color w:val="00B050"/>
          <w:sz w:val="24"/>
        </w:rPr>
        <w:t>&lt;提供软件原型，并做必要的解释和说明&gt;</w:t>
      </w:r>
    </w:p>
    <w:p w:rsidR="003B0149" w:rsidRDefault="003B0149" w:rsidP="003B0149">
      <w:pPr>
        <w:pStyle w:val="21"/>
        <w:ind w:left="0" w:firstLine="540"/>
        <w:rPr>
          <w:rFonts w:ascii="楷体" w:eastAsia="楷体" w:hAnsi="楷体"/>
          <w:sz w:val="24"/>
        </w:rPr>
      </w:pPr>
      <w:r>
        <w:rPr>
          <w:rFonts w:ascii="楷体" w:eastAsia="楷体" w:hAnsi="楷体" w:hint="eastAsia"/>
          <w:sz w:val="24"/>
        </w:rPr>
        <w:t>1</w:t>
      </w:r>
      <w:r>
        <w:rPr>
          <w:rFonts w:ascii="楷体" w:eastAsia="楷体" w:hAnsi="楷体"/>
          <w:sz w:val="24"/>
        </w:rPr>
        <w:t>）</w:t>
      </w:r>
      <w:r>
        <w:rPr>
          <w:rFonts w:ascii="楷体" w:eastAsia="楷体" w:hAnsi="楷体" w:hint="eastAsia"/>
          <w:sz w:val="24"/>
        </w:rPr>
        <w:t>本界面为本软件的欢迎界面。</w:t>
      </w:r>
    </w:p>
    <w:p w:rsidR="003B0149" w:rsidRDefault="003B0149" w:rsidP="003B0149">
      <w:pPr>
        <w:pStyle w:val="21"/>
        <w:ind w:left="0" w:firstLine="0"/>
        <w:jc w:val="center"/>
        <w:rPr>
          <w:rFonts w:ascii="楷体" w:eastAsia="楷体" w:hAnsi="楷体"/>
          <w:sz w:val="24"/>
        </w:rPr>
      </w:pPr>
      <w:r>
        <w:rPr>
          <w:rFonts w:ascii="楷体" w:eastAsia="楷体" w:hAnsi="楷体" w:hint="eastAsia"/>
          <w:noProof/>
          <w:sz w:val="24"/>
        </w:rPr>
        <w:lastRenderedPageBreak/>
        <w:drawing>
          <wp:inline distT="0" distB="0" distL="114300" distR="114300" wp14:anchorId="1A839DF9" wp14:editId="46500F68">
            <wp:extent cx="1762760" cy="3136265"/>
            <wp:effectExtent l="0" t="0" r="8890" b="6985"/>
            <wp:docPr id="5" name="图片 11" descr="欢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欢迎"/>
                    <pic:cNvPicPr>
                      <a:picLocks noChangeAspect="1"/>
                    </pic:cNvPicPr>
                  </pic:nvPicPr>
                  <pic:blipFill>
                    <a:blip r:embed="rId22"/>
                    <a:stretch>
                      <a:fillRect/>
                    </a:stretch>
                  </pic:blipFill>
                  <pic:spPr>
                    <a:xfrm>
                      <a:off x="0" y="0"/>
                      <a:ext cx="1762760" cy="3136265"/>
                    </a:xfrm>
                    <a:prstGeom prst="rect">
                      <a:avLst/>
                    </a:prstGeom>
                    <a:noFill/>
                    <a:ln>
                      <a:noFill/>
                    </a:ln>
                  </pic:spPr>
                </pic:pic>
              </a:graphicData>
            </a:graphic>
          </wp:inline>
        </w:drawing>
      </w:r>
    </w:p>
    <w:p w:rsidR="003B0149" w:rsidRDefault="003B0149" w:rsidP="003B0149">
      <w:pPr>
        <w:pStyle w:val="21"/>
        <w:ind w:left="0" w:firstLine="540"/>
        <w:jc w:val="center"/>
        <w:rPr>
          <w:rFonts w:ascii="楷体" w:eastAsia="楷体" w:hAnsi="楷体"/>
          <w:sz w:val="24"/>
        </w:rPr>
      </w:pPr>
      <w:r>
        <w:rPr>
          <w:rFonts w:ascii="楷体" w:eastAsia="楷体" w:hAnsi="楷体" w:hint="eastAsia"/>
          <w:sz w:val="24"/>
        </w:rPr>
        <w:t>图</w:t>
      </w:r>
      <w:r>
        <w:rPr>
          <w:rFonts w:ascii="楷体" w:eastAsia="楷体" w:hAnsi="楷体"/>
          <w:sz w:val="24"/>
        </w:rPr>
        <w:t>1</w:t>
      </w:r>
      <w:r>
        <w:rPr>
          <w:rFonts w:ascii="楷体" w:eastAsia="楷体" w:hAnsi="楷体" w:hint="eastAsia"/>
          <w:sz w:val="24"/>
        </w:rPr>
        <w:t>1：空巢老人看护系统用户端软件功能菜单界面</w:t>
      </w:r>
    </w:p>
    <w:p w:rsidR="003B0149" w:rsidRDefault="003B0149" w:rsidP="003B0149">
      <w:pPr>
        <w:pStyle w:val="21"/>
        <w:ind w:left="0" w:firstLine="540"/>
        <w:rPr>
          <w:rFonts w:ascii="楷体" w:eastAsia="楷体" w:hAnsi="楷体"/>
          <w:sz w:val="24"/>
        </w:rPr>
      </w:pPr>
      <w:r>
        <w:rPr>
          <w:rFonts w:ascii="楷体" w:eastAsia="楷体" w:hAnsi="楷体"/>
          <w:sz w:val="24"/>
        </w:rPr>
        <w:t>2）</w:t>
      </w:r>
      <w:r>
        <w:rPr>
          <w:rFonts w:ascii="楷体" w:eastAsia="楷体" w:hAnsi="楷体" w:hint="eastAsia"/>
          <w:sz w:val="24"/>
        </w:rPr>
        <w:t>本界面为用户进行登录的界面，用户需要输入注册时所选用的用户名并输入设定的密码即可。</w:t>
      </w:r>
    </w:p>
    <w:p w:rsidR="003B0149" w:rsidRDefault="003B0149" w:rsidP="003B0149">
      <w:pPr>
        <w:pStyle w:val="21"/>
        <w:ind w:left="0" w:firstLine="0"/>
        <w:jc w:val="center"/>
        <w:rPr>
          <w:rFonts w:ascii="楷体" w:eastAsia="楷体" w:hAnsi="楷体"/>
          <w:sz w:val="24"/>
        </w:rPr>
      </w:pPr>
      <w:r>
        <w:rPr>
          <w:rFonts w:ascii="楷体" w:eastAsia="楷体" w:hAnsi="楷体" w:hint="eastAsia"/>
          <w:noProof/>
          <w:sz w:val="24"/>
        </w:rPr>
        <w:drawing>
          <wp:inline distT="0" distB="0" distL="114300" distR="114300" wp14:anchorId="086BDA3B" wp14:editId="2C9FCDEB">
            <wp:extent cx="1873885" cy="3333115"/>
            <wp:effectExtent l="0" t="0" r="12065" b="635"/>
            <wp:docPr id="6" name="图片 12"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登录"/>
                    <pic:cNvPicPr>
                      <a:picLocks noChangeAspect="1"/>
                    </pic:cNvPicPr>
                  </pic:nvPicPr>
                  <pic:blipFill>
                    <a:blip r:embed="rId23"/>
                    <a:stretch>
                      <a:fillRect/>
                    </a:stretch>
                  </pic:blipFill>
                  <pic:spPr>
                    <a:xfrm>
                      <a:off x="0" y="0"/>
                      <a:ext cx="1873885" cy="3333115"/>
                    </a:xfrm>
                    <a:prstGeom prst="rect">
                      <a:avLst/>
                    </a:prstGeom>
                    <a:noFill/>
                    <a:ln>
                      <a:noFill/>
                    </a:ln>
                  </pic:spPr>
                </pic:pic>
              </a:graphicData>
            </a:graphic>
          </wp:inline>
        </w:drawing>
      </w:r>
    </w:p>
    <w:p w:rsidR="003B0149" w:rsidRDefault="003B0149" w:rsidP="003B0149">
      <w:pPr>
        <w:pStyle w:val="21"/>
        <w:ind w:left="0" w:firstLine="540"/>
        <w:jc w:val="center"/>
        <w:rPr>
          <w:rFonts w:ascii="楷体" w:eastAsia="楷体" w:hAnsi="楷体"/>
          <w:sz w:val="24"/>
        </w:rPr>
      </w:pPr>
      <w:r>
        <w:rPr>
          <w:rFonts w:ascii="楷体" w:eastAsia="楷体" w:hAnsi="楷体" w:hint="eastAsia"/>
          <w:sz w:val="24"/>
        </w:rPr>
        <w:t>图12：空巢老人看护系统手机端软件登录界面</w:t>
      </w:r>
    </w:p>
    <w:p w:rsidR="003B0149" w:rsidRDefault="003B0149" w:rsidP="003B0149">
      <w:pPr>
        <w:pStyle w:val="21"/>
        <w:ind w:left="0" w:firstLine="540"/>
        <w:rPr>
          <w:rFonts w:ascii="楷体" w:eastAsia="楷体" w:hAnsi="楷体"/>
          <w:sz w:val="24"/>
        </w:rPr>
      </w:pPr>
      <w:r>
        <w:rPr>
          <w:rFonts w:ascii="楷体" w:eastAsia="楷体" w:hAnsi="楷体" w:hint="eastAsia"/>
          <w:sz w:val="24"/>
        </w:rPr>
        <w:t>3</w:t>
      </w:r>
      <w:r>
        <w:rPr>
          <w:rFonts w:ascii="楷体" w:eastAsia="楷体" w:hAnsi="楷体"/>
          <w:sz w:val="24"/>
        </w:rPr>
        <w:t>）</w:t>
      </w:r>
      <w:r>
        <w:rPr>
          <w:rFonts w:ascii="楷体" w:eastAsia="楷体" w:hAnsi="楷体" w:hint="eastAsia"/>
          <w:sz w:val="24"/>
        </w:rPr>
        <w:t>下图为本软件“监视老人状况”的功能界面。</w:t>
      </w:r>
    </w:p>
    <w:p w:rsidR="003B0149" w:rsidRDefault="003B0149" w:rsidP="003B0149">
      <w:pPr>
        <w:pStyle w:val="21"/>
        <w:ind w:left="0" w:firstLine="0"/>
        <w:jc w:val="center"/>
        <w:rPr>
          <w:rFonts w:ascii="楷体" w:eastAsia="楷体" w:hAnsi="楷体"/>
          <w:sz w:val="24"/>
        </w:rPr>
      </w:pPr>
      <w:r>
        <w:rPr>
          <w:rFonts w:ascii="楷体" w:eastAsia="楷体" w:hAnsi="楷体" w:hint="eastAsia"/>
          <w:noProof/>
          <w:sz w:val="24"/>
        </w:rPr>
        <w:lastRenderedPageBreak/>
        <w:drawing>
          <wp:inline distT="0" distB="0" distL="114300" distR="114300" wp14:anchorId="09AB8AF7" wp14:editId="14FECA00">
            <wp:extent cx="1941195" cy="3462655"/>
            <wp:effectExtent l="0" t="0" r="1905" b="4445"/>
            <wp:docPr id="7" name="图片 13" descr="监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3" descr="监视"/>
                    <pic:cNvPicPr>
                      <a:picLocks noChangeAspect="1"/>
                    </pic:cNvPicPr>
                  </pic:nvPicPr>
                  <pic:blipFill>
                    <a:blip r:embed="rId24"/>
                    <a:stretch>
                      <a:fillRect/>
                    </a:stretch>
                  </pic:blipFill>
                  <pic:spPr>
                    <a:xfrm>
                      <a:off x="0" y="0"/>
                      <a:ext cx="1941195" cy="3462655"/>
                    </a:xfrm>
                    <a:prstGeom prst="rect">
                      <a:avLst/>
                    </a:prstGeom>
                    <a:noFill/>
                    <a:ln>
                      <a:noFill/>
                    </a:ln>
                  </pic:spPr>
                </pic:pic>
              </a:graphicData>
            </a:graphic>
          </wp:inline>
        </w:drawing>
      </w:r>
    </w:p>
    <w:p w:rsidR="003B0149" w:rsidRDefault="003B0149" w:rsidP="003B0149">
      <w:pPr>
        <w:pStyle w:val="21"/>
        <w:ind w:left="0" w:firstLine="540"/>
        <w:jc w:val="center"/>
        <w:rPr>
          <w:rFonts w:ascii="楷体" w:eastAsia="楷体" w:hAnsi="楷体"/>
          <w:sz w:val="24"/>
        </w:rPr>
      </w:pPr>
      <w:r>
        <w:rPr>
          <w:rFonts w:ascii="楷体" w:eastAsia="楷体" w:hAnsi="楷体" w:hint="eastAsia"/>
          <w:sz w:val="24"/>
        </w:rPr>
        <w:t>图</w:t>
      </w:r>
      <w:r>
        <w:rPr>
          <w:rFonts w:ascii="楷体" w:eastAsia="楷体" w:hAnsi="楷体"/>
          <w:sz w:val="24"/>
        </w:rPr>
        <w:t>1</w:t>
      </w:r>
      <w:r>
        <w:rPr>
          <w:rFonts w:ascii="楷体" w:eastAsia="楷体" w:hAnsi="楷体" w:hint="eastAsia"/>
          <w:sz w:val="24"/>
        </w:rPr>
        <w:t>3：空巢老人看护系统手机端软件“监视老人状况”界面</w:t>
      </w:r>
    </w:p>
    <w:p w:rsidR="003B0149" w:rsidRDefault="003B0149" w:rsidP="003B0149">
      <w:pPr>
        <w:pStyle w:val="21"/>
        <w:ind w:left="0" w:firstLine="540"/>
        <w:rPr>
          <w:rFonts w:ascii="楷体" w:eastAsia="楷体" w:hAnsi="楷体"/>
          <w:sz w:val="24"/>
        </w:rPr>
      </w:pPr>
      <w:r>
        <w:rPr>
          <w:rFonts w:ascii="楷体" w:eastAsia="楷体" w:hAnsi="楷体" w:hint="eastAsia"/>
          <w:sz w:val="24"/>
        </w:rPr>
        <w:t>4</w:t>
      </w:r>
      <w:r>
        <w:rPr>
          <w:rFonts w:ascii="楷体" w:eastAsia="楷体" w:hAnsi="楷体"/>
          <w:sz w:val="24"/>
        </w:rPr>
        <w:t>）</w:t>
      </w:r>
      <w:r>
        <w:rPr>
          <w:rFonts w:ascii="楷体" w:eastAsia="楷体" w:hAnsi="楷体" w:hint="eastAsia"/>
          <w:sz w:val="24"/>
        </w:rPr>
        <w:t>下图为本软件“远程控制机器人”的功能界面。</w:t>
      </w:r>
    </w:p>
    <w:p w:rsidR="003B0149" w:rsidRDefault="003B0149" w:rsidP="003B0149">
      <w:pPr>
        <w:pStyle w:val="21"/>
        <w:ind w:left="0" w:firstLine="0"/>
        <w:jc w:val="center"/>
        <w:rPr>
          <w:rFonts w:ascii="楷体" w:eastAsia="楷体" w:hAnsi="楷体"/>
          <w:sz w:val="24"/>
        </w:rPr>
      </w:pPr>
      <w:r>
        <w:rPr>
          <w:rFonts w:ascii="楷体" w:eastAsia="楷体" w:hAnsi="楷体" w:hint="eastAsia"/>
          <w:noProof/>
          <w:sz w:val="24"/>
        </w:rPr>
        <w:drawing>
          <wp:inline distT="0" distB="0" distL="114300" distR="114300" wp14:anchorId="0D98122F" wp14:editId="1DFE40AF">
            <wp:extent cx="2000885" cy="3571240"/>
            <wp:effectExtent l="0" t="0" r="18415" b="10160"/>
            <wp:docPr id="8" name="图片 14" descr="远程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descr="远程控制"/>
                    <pic:cNvPicPr>
                      <a:picLocks noChangeAspect="1"/>
                    </pic:cNvPicPr>
                  </pic:nvPicPr>
                  <pic:blipFill>
                    <a:blip r:embed="rId25"/>
                    <a:stretch>
                      <a:fillRect/>
                    </a:stretch>
                  </pic:blipFill>
                  <pic:spPr>
                    <a:xfrm>
                      <a:off x="0" y="0"/>
                      <a:ext cx="2000885" cy="3571240"/>
                    </a:xfrm>
                    <a:prstGeom prst="rect">
                      <a:avLst/>
                    </a:prstGeom>
                    <a:noFill/>
                    <a:ln>
                      <a:noFill/>
                    </a:ln>
                  </pic:spPr>
                </pic:pic>
              </a:graphicData>
            </a:graphic>
          </wp:inline>
        </w:drawing>
      </w:r>
    </w:p>
    <w:p w:rsidR="003B0149" w:rsidRDefault="003B0149" w:rsidP="003B0149">
      <w:pPr>
        <w:pStyle w:val="21"/>
        <w:ind w:left="0" w:firstLine="540"/>
        <w:jc w:val="center"/>
        <w:rPr>
          <w:rFonts w:ascii="楷体" w:eastAsia="楷体" w:hAnsi="楷体"/>
          <w:sz w:val="24"/>
        </w:rPr>
      </w:pPr>
      <w:r>
        <w:rPr>
          <w:rFonts w:ascii="楷体" w:eastAsia="楷体" w:hAnsi="楷体" w:hint="eastAsia"/>
          <w:sz w:val="24"/>
        </w:rPr>
        <w:t>图14：空巢老人看护系统手机端软件“远程控制机器人”界面</w:t>
      </w:r>
    </w:p>
    <w:p w:rsidR="003B0149" w:rsidRDefault="003B0149" w:rsidP="003B0149">
      <w:pPr>
        <w:pStyle w:val="21"/>
        <w:ind w:left="0" w:firstLine="540"/>
        <w:rPr>
          <w:rFonts w:ascii="楷体" w:eastAsia="楷体" w:hAnsi="楷体"/>
          <w:sz w:val="24"/>
        </w:rPr>
      </w:pPr>
      <w:r>
        <w:rPr>
          <w:rFonts w:ascii="楷体" w:eastAsia="楷体" w:hAnsi="楷体" w:hint="eastAsia"/>
          <w:sz w:val="24"/>
        </w:rPr>
        <w:t>5</w:t>
      </w:r>
      <w:r>
        <w:rPr>
          <w:rFonts w:ascii="楷体" w:eastAsia="楷体" w:hAnsi="楷体"/>
          <w:sz w:val="24"/>
        </w:rPr>
        <w:t>）</w:t>
      </w:r>
      <w:r>
        <w:rPr>
          <w:rFonts w:ascii="楷体" w:eastAsia="楷体" w:hAnsi="楷体" w:hint="eastAsia"/>
          <w:sz w:val="24"/>
        </w:rPr>
        <w:t>下图为本软件“视频/语音双向交互”功能的界面。</w:t>
      </w:r>
    </w:p>
    <w:p w:rsidR="003B0149" w:rsidRDefault="003B0149" w:rsidP="003B0149">
      <w:pPr>
        <w:pStyle w:val="21"/>
        <w:ind w:left="0" w:firstLine="0"/>
        <w:jc w:val="center"/>
        <w:rPr>
          <w:rFonts w:ascii="楷体" w:eastAsia="楷体" w:hAnsi="楷体"/>
          <w:sz w:val="24"/>
        </w:rPr>
      </w:pPr>
      <w:r>
        <w:rPr>
          <w:rFonts w:ascii="楷体" w:eastAsia="楷体" w:hAnsi="楷体" w:hint="eastAsia"/>
          <w:noProof/>
          <w:sz w:val="24"/>
        </w:rPr>
        <w:lastRenderedPageBreak/>
        <w:drawing>
          <wp:inline distT="0" distB="0" distL="114300" distR="114300" wp14:anchorId="3E044879" wp14:editId="455D2E10">
            <wp:extent cx="1862455" cy="3320415"/>
            <wp:effectExtent l="0" t="0" r="4445" b="13335"/>
            <wp:docPr id="9" name="图片 15" descr="通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5" descr="通话"/>
                    <pic:cNvPicPr>
                      <a:picLocks noChangeAspect="1"/>
                    </pic:cNvPicPr>
                  </pic:nvPicPr>
                  <pic:blipFill>
                    <a:blip r:embed="rId26"/>
                    <a:stretch>
                      <a:fillRect/>
                    </a:stretch>
                  </pic:blipFill>
                  <pic:spPr>
                    <a:xfrm>
                      <a:off x="0" y="0"/>
                      <a:ext cx="1862455" cy="3320415"/>
                    </a:xfrm>
                    <a:prstGeom prst="rect">
                      <a:avLst/>
                    </a:prstGeom>
                    <a:noFill/>
                    <a:ln>
                      <a:noFill/>
                    </a:ln>
                  </pic:spPr>
                </pic:pic>
              </a:graphicData>
            </a:graphic>
          </wp:inline>
        </w:drawing>
      </w:r>
    </w:p>
    <w:p w:rsidR="003B0149" w:rsidRDefault="003B0149" w:rsidP="003B0149">
      <w:pPr>
        <w:pStyle w:val="21"/>
        <w:ind w:left="0" w:firstLine="540"/>
        <w:jc w:val="center"/>
        <w:rPr>
          <w:rFonts w:ascii="楷体" w:eastAsia="楷体" w:hAnsi="楷体"/>
          <w:sz w:val="24"/>
        </w:rPr>
      </w:pPr>
      <w:r>
        <w:rPr>
          <w:rFonts w:ascii="楷体" w:eastAsia="楷体" w:hAnsi="楷体" w:hint="eastAsia"/>
          <w:sz w:val="24"/>
        </w:rPr>
        <w:t>图</w:t>
      </w:r>
      <w:r>
        <w:rPr>
          <w:rFonts w:ascii="楷体" w:eastAsia="楷体" w:hAnsi="楷体"/>
          <w:sz w:val="24"/>
        </w:rPr>
        <w:t>1</w:t>
      </w:r>
      <w:r>
        <w:rPr>
          <w:rFonts w:ascii="楷体" w:eastAsia="楷体" w:hAnsi="楷体" w:hint="eastAsia"/>
          <w:sz w:val="24"/>
        </w:rPr>
        <w:t>5：空巢老人看护系统手机端软件“视频/语音双向交互”界面</w:t>
      </w:r>
    </w:p>
    <w:p w:rsidR="003B0149" w:rsidRDefault="003B0149" w:rsidP="003B0149">
      <w:pPr>
        <w:pStyle w:val="21"/>
        <w:ind w:left="0" w:firstLine="540"/>
        <w:rPr>
          <w:rFonts w:ascii="楷体" w:eastAsia="楷体" w:hAnsi="楷体"/>
          <w:sz w:val="24"/>
        </w:rPr>
      </w:pPr>
      <w:r>
        <w:rPr>
          <w:rFonts w:ascii="楷体" w:eastAsia="楷体" w:hAnsi="楷体" w:hint="eastAsia"/>
          <w:sz w:val="24"/>
        </w:rPr>
        <w:t>6</w:t>
      </w:r>
      <w:r>
        <w:rPr>
          <w:rFonts w:ascii="楷体" w:eastAsia="楷体" w:hAnsi="楷体"/>
          <w:sz w:val="24"/>
        </w:rPr>
        <w:t>）</w:t>
      </w:r>
      <w:r>
        <w:rPr>
          <w:rFonts w:ascii="楷体" w:eastAsia="楷体" w:hAnsi="楷体" w:hint="eastAsia"/>
          <w:sz w:val="24"/>
        </w:rPr>
        <w:t>下图为“系统设置”功能界面，可以进行系统参数的</w:t>
      </w:r>
      <w:r>
        <w:rPr>
          <w:rFonts w:ascii="楷体" w:eastAsia="楷体" w:hAnsi="楷体"/>
          <w:sz w:val="24"/>
        </w:rPr>
        <w:t>设置</w:t>
      </w:r>
      <w:r>
        <w:rPr>
          <w:rFonts w:ascii="楷体" w:eastAsia="楷体" w:hAnsi="楷体" w:hint="eastAsia"/>
          <w:sz w:val="24"/>
        </w:rPr>
        <w:t>。</w:t>
      </w:r>
    </w:p>
    <w:p w:rsidR="003B0149" w:rsidRDefault="003B0149" w:rsidP="003B0149">
      <w:pPr>
        <w:pStyle w:val="21"/>
        <w:ind w:left="0" w:firstLine="0"/>
        <w:jc w:val="center"/>
        <w:rPr>
          <w:rFonts w:ascii="楷体" w:eastAsia="楷体" w:hAnsi="楷体"/>
          <w:b/>
          <w:i/>
          <w:color w:val="FF0000"/>
          <w:sz w:val="24"/>
        </w:rPr>
      </w:pPr>
      <w:r>
        <w:rPr>
          <w:rFonts w:ascii="楷体" w:eastAsia="楷体" w:hAnsi="楷体" w:hint="eastAsia"/>
          <w:b/>
          <w:i/>
          <w:noProof/>
          <w:color w:val="FF0000"/>
          <w:sz w:val="24"/>
        </w:rPr>
        <w:drawing>
          <wp:inline distT="0" distB="0" distL="114300" distR="114300" wp14:anchorId="22BCE911" wp14:editId="4445EF11">
            <wp:extent cx="2030095" cy="3631565"/>
            <wp:effectExtent l="0" t="0" r="8255" b="6985"/>
            <wp:docPr id="3" name="图片 16" descr="系统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6" descr="系统设置"/>
                    <pic:cNvPicPr>
                      <a:picLocks noChangeAspect="1"/>
                    </pic:cNvPicPr>
                  </pic:nvPicPr>
                  <pic:blipFill>
                    <a:blip r:embed="rId27"/>
                    <a:stretch>
                      <a:fillRect/>
                    </a:stretch>
                  </pic:blipFill>
                  <pic:spPr>
                    <a:xfrm>
                      <a:off x="0" y="0"/>
                      <a:ext cx="2030095" cy="3631565"/>
                    </a:xfrm>
                    <a:prstGeom prst="rect">
                      <a:avLst/>
                    </a:prstGeom>
                    <a:noFill/>
                    <a:ln>
                      <a:noFill/>
                    </a:ln>
                  </pic:spPr>
                </pic:pic>
              </a:graphicData>
            </a:graphic>
          </wp:inline>
        </w:drawing>
      </w:r>
    </w:p>
    <w:p w:rsidR="003B0149" w:rsidRDefault="003B0149" w:rsidP="003B0149">
      <w:pPr>
        <w:pStyle w:val="21"/>
        <w:ind w:left="0" w:firstLine="540"/>
        <w:rPr>
          <w:rFonts w:ascii="楷体" w:eastAsia="楷体" w:hAnsi="楷体"/>
          <w:b/>
          <w:i/>
          <w:color w:val="FF0000"/>
          <w:sz w:val="24"/>
        </w:rPr>
      </w:pPr>
      <w:r>
        <w:rPr>
          <w:rFonts w:ascii="楷体" w:eastAsia="楷体" w:hAnsi="楷体" w:hint="eastAsia"/>
          <w:sz w:val="24"/>
        </w:rPr>
        <w:t>图16：空巢老人看护系统手机端软件“系统设置”界面</w:t>
      </w:r>
    </w:p>
    <w:p w:rsidR="00AB6B64" w:rsidRDefault="00AB6B64">
      <w:pPr>
        <w:pStyle w:val="21"/>
        <w:ind w:left="0" w:firstLine="540"/>
        <w:rPr>
          <w:rFonts w:ascii="楷体" w:eastAsia="楷体" w:hAnsi="楷体"/>
          <w:b/>
          <w:i/>
          <w:color w:val="FF0000"/>
          <w:sz w:val="24"/>
        </w:rPr>
      </w:pPr>
    </w:p>
    <w:p w:rsidR="00AB6B64" w:rsidRDefault="00AB6B64">
      <w:pPr>
        <w:pStyle w:val="21"/>
        <w:ind w:left="0" w:firstLine="540"/>
        <w:rPr>
          <w:rFonts w:ascii="楷体" w:eastAsia="楷体" w:hAnsi="楷体"/>
          <w:b/>
          <w:i/>
          <w:color w:val="FF0000"/>
          <w:sz w:val="24"/>
        </w:rPr>
      </w:pPr>
    </w:p>
    <w:bookmarkEnd w:id="82"/>
    <w:p w:rsidR="00B03516" w:rsidRDefault="00B03516" w:rsidP="00B03516">
      <w:pPr>
        <w:jc w:val="left"/>
        <w:rPr>
          <w:rFonts w:ascii="楷体" w:eastAsia="楷体" w:hAnsi="楷体" w:cs="楷体"/>
          <w:b/>
          <w:color w:val="FF0000"/>
          <w:szCs w:val="21"/>
        </w:rPr>
      </w:pPr>
      <w:r w:rsidRPr="00B2735B">
        <w:rPr>
          <w:rFonts w:ascii="楷体" w:eastAsia="楷体" w:hAnsi="楷体" w:cs="楷体" w:hint="eastAsia"/>
          <w:b/>
          <w:color w:val="FF0000"/>
          <w:szCs w:val="21"/>
        </w:rPr>
        <w:lastRenderedPageBreak/>
        <w:t>注：</w:t>
      </w:r>
    </w:p>
    <w:p w:rsidR="00B03516" w:rsidRPr="00B2735B" w:rsidRDefault="00B03516" w:rsidP="00BA0283">
      <w:pPr>
        <w:pStyle w:val="ab"/>
        <w:numPr>
          <w:ilvl w:val="0"/>
          <w:numId w:val="7"/>
        </w:numPr>
        <w:ind w:firstLineChars="0"/>
        <w:jc w:val="left"/>
        <w:rPr>
          <w:rFonts w:ascii="楷体" w:eastAsia="楷体" w:hAnsi="楷体" w:cs="楷体"/>
          <w:b/>
          <w:color w:val="FF0000"/>
          <w:szCs w:val="21"/>
        </w:rPr>
      </w:pPr>
      <w:r w:rsidRPr="00B2735B">
        <w:rPr>
          <w:rFonts w:ascii="楷体" w:eastAsia="楷体" w:hAnsi="楷体" w:cs="楷体" w:hint="eastAsia"/>
          <w:b/>
          <w:color w:val="FF0000"/>
          <w:szCs w:val="21"/>
        </w:rPr>
        <w:t>蓝笔标注的</w:t>
      </w:r>
      <w:r w:rsidR="00BA0283" w:rsidRPr="0059035B">
        <w:rPr>
          <w:rFonts w:ascii="楷体" w:eastAsia="楷体" w:hAnsi="楷体" w:cs="楷体" w:hint="eastAsia"/>
          <w:b/>
          <w:color w:val="548DD4" w:themeColor="text2" w:themeTint="99"/>
          <w:szCs w:val="21"/>
        </w:rPr>
        <w:t>“4. 其它软件需求描述”</w:t>
      </w:r>
      <w:r w:rsidRPr="00B2735B">
        <w:rPr>
          <w:rFonts w:ascii="楷体" w:eastAsia="楷体" w:hAnsi="楷体" w:cs="楷体" w:hint="eastAsia"/>
          <w:b/>
          <w:color w:val="FF0000"/>
          <w:szCs w:val="21"/>
        </w:rPr>
        <w:t>部分，可从“</w:t>
      </w:r>
      <w:r>
        <w:rPr>
          <w:rFonts w:ascii="楷体" w:eastAsia="楷体" w:hAnsi="楷体" w:cs="楷体" w:hint="eastAsia"/>
          <w:b/>
          <w:color w:val="FF0000"/>
          <w:szCs w:val="21"/>
        </w:rPr>
        <w:t>3</w:t>
      </w:r>
      <w:r w:rsidRPr="00B2735B">
        <w:rPr>
          <w:rFonts w:ascii="楷体" w:eastAsia="楷体" w:hAnsi="楷体" w:cs="楷体" w:hint="eastAsia"/>
          <w:b/>
          <w:color w:val="FF0000"/>
          <w:szCs w:val="21"/>
        </w:rPr>
        <w:t>02 空巢老人智能看护系统-填写素材</w:t>
      </w:r>
      <w:r w:rsidRPr="00B2735B">
        <w:rPr>
          <w:rFonts w:ascii="楷体" w:eastAsia="楷体" w:hAnsi="楷体" w:cs="楷体"/>
          <w:b/>
          <w:color w:val="FF0000"/>
          <w:szCs w:val="21"/>
        </w:rPr>
        <w:t>.</w:t>
      </w:r>
      <w:proofErr w:type="spellStart"/>
      <w:r w:rsidRPr="00B2735B">
        <w:rPr>
          <w:rFonts w:ascii="楷体" w:eastAsia="楷体" w:hAnsi="楷体" w:cs="楷体" w:hint="eastAsia"/>
          <w:b/>
          <w:color w:val="FF0000"/>
          <w:szCs w:val="21"/>
        </w:rPr>
        <w:t>ppt</w:t>
      </w:r>
      <w:proofErr w:type="spellEnd"/>
      <w:r w:rsidRPr="00B2735B">
        <w:rPr>
          <w:rFonts w:ascii="楷体" w:eastAsia="楷体" w:hAnsi="楷体" w:cs="楷体" w:hint="eastAsia"/>
          <w:b/>
          <w:color w:val="FF0000"/>
          <w:szCs w:val="21"/>
        </w:rPr>
        <w:t>”中，选择合适的段落进行填写，也可在此基础上自由发挥。</w:t>
      </w:r>
    </w:p>
    <w:p w:rsidR="00B03516" w:rsidRDefault="00B03516" w:rsidP="00B03516">
      <w:pPr>
        <w:pStyle w:val="ab"/>
        <w:numPr>
          <w:ilvl w:val="0"/>
          <w:numId w:val="7"/>
        </w:numPr>
        <w:ind w:firstLineChars="0"/>
        <w:jc w:val="left"/>
        <w:rPr>
          <w:rFonts w:ascii="楷体" w:eastAsia="楷体" w:hAnsi="楷体" w:cs="楷体"/>
          <w:b/>
          <w:color w:val="FF0000"/>
          <w:szCs w:val="21"/>
        </w:rPr>
      </w:pPr>
      <w:r>
        <w:rPr>
          <w:rFonts w:ascii="楷体" w:eastAsia="楷体" w:hAnsi="楷体" w:cs="楷体"/>
          <w:b/>
          <w:color w:val="FF0000"/>
          <w:szCs w:val="21"/>
        </w:rPr>
        <w:t>绿色字体为每部分的填写解释</w:t>
      </w:r>
      <w:r>
        <w:rPr>
          <w:rFonts w:ascii="楷体" w:eastAsia="楷体" w:hAnsi="楷体" w:cs="楷体" w:hint="eastAsia"/>
          <w:b/>
          <w:color w:val="FF0000"/>
          <w:szCs w:val="21"/>
        </w:rPr>
        <w:t>，</w:t>
      </w:r>
      <w:r>
        <w:rPr>
          <w:rFonts w:ascii="楷体" w:eastAsia="楷体" w:hAnsi="楷体" w:cs="楷体"/>
          <w:b/>
          <w:color w:val="FF0000"/>
          <w:szCs w:val="21"/>
        </w:rPr>
        <w:t>可删除</w:t>
      </w:r>
      <w:r>
        <w:rPr>
          <w:rFonts w:ascii="楷体" w:eastAsia="楷体" w:hAnsi="楷体" w:cs="楷体" w:hint="eastAsia"/>
          <w:b/>
          <w:color w:val="FF0000"/>
          <w:szCs w:val="21"/>
        </w:rPr>
        <w:t>。</w:t>
      </w:r>
    </w:p>
    <w:p w:rsidR="00BA0283" w:rsidRDefault="00BA0283" w:rsidP="00BA0283">
      <w:pPr>
        <w:pStyle w:val="ab"/>
        <w:numPr>
          <w:ilvl w:val="0"/>
          <w:numId w:val="7"/>
        </w:numPr>
        <w:ind w:firstLineChars="0"/>
        <w:jc w:val="left"/>
        <w:rPr>
          <w:rFonts w:ascii="楷体" w:eastAsia="楷体" w:hAnsi="楷体" w:cs="楷体"/>
          <w:b/>
          <w:color w:val="FF0000"/>
          <w:szCs w:val="21"/>
        </w:rPr>
      </w:pPr>
      <w:r>
        <w:rPr>
          <w:rFonts w:ascii="楷体" w:eastAsia="楷体" w:hAnsi="楷体" w:cs="楷体" w:hint="eastAsia"/>
          <w:b/>
          <w:color w:val="FF0000"/>
          <w:szCs w:val="21"/>
        </w:rPr>
        <w:t>红笔标注的</w:t>
      </w:r>
      <w:r w:rsidRPr="0059035B">
        <w:rPr>
          <w:rFonts w:ascii="楷体" w:eastAsia="楷体" w:hAnsi="楷体" w:cs="楷体" w:hint="eastAsia"/>
          <w:b/>
          <w:color w:val="548DD4" w:themeColor="text2" w:themeTint="99"/>
          <w:szCs w:val="21"/>
        </w:rPr>
        <w:t>“3.3 软件需求的分析模型”</w:t>
      </w:r>
      <w:r>
        <w:rPr>
          <w:rFonts w:ascii="楷体" w:eastAsia="楷体" w:hAnsi="楷体" w:cs="楷体" w:hint="eastAsia"/>
          <w:b/>
          <w:color w:val="FF0000"/>
          <w:szCs w:val="21"/>
        </w:rPr>
        <w:t>需要完成顺序图</w:t>
      </w:r>
      <w:r w:rsidRPr="00BA0283">
        <w:rPr>
          <w:rFonts w:ascii="楷体" w:eastAsia="楷体" w:hAnsi="楷体" w:cs="楷体" w:hint="eastAsia"/>
          <w:b/>
          <w:color w:val="FF0000"/>
          <w:szCs w:val="21"/>
        </w:rPr>
        <w:t>（各小节需完成的内容不同，请仔细看要求）</w:t>
      </w:r>
    </w:p>
    <w:p w:rsidR="00B03516" w:rsidRPr="00DF6D48" w:rsidRDefault="00BA0283" w:rsidP="00B03516">
      <w:pPr>
        <w:pStyle w:val="ab"/>
        <w:numPr>
          <w:ilvl w:val="0"/>
          <w:numId w:val="7"/>
        </w:numPr>
        <w:ind w:firstLineChars="0"/>
        <w:rPr>
          <w:rFonts w:ascii="楷体" w:eastAsia="楷体" w:hAnsi="楷体" w:cs="楷体"/>
          <w:b/>
          <w:color w:val="FF0000"/>
          <w:szCs w:val="21"/>
        </w:rPr>
      </w:pPr>
      <w:r>
        <w:rPr>
          <w:rFonts w:ascii="楷体" w:eastAsia="楷体" w:hAnsi="楷体" w:cs="楷体" w:hint="eastAsia"/>
          <w:b/>
          <w:color w:val="FF0000"/>
          <w:szCs w:val="21"/>
        </w:rPr>
        <w:t>其</w:t>
      </w:r>
      <w:r>
        <w:rPr>
          <w:rFonts w:ascii="楷体" w:eastAsia="楷体" w:hAnsi="楷体" w:cs="楷体"/>
          <w:b/>
          <w:color w:val="FF0000"/>
          <w:szCs w:val="21"/>
        </w:rPr>
        <w:t>它没有特别标注的黑色字体</w:t>
      </w:r>
      <w:r w:rsidR="00B03516">
        <w:rPr>
          <w:rFonts w:ascii="楷体" w:eastAsia="楷体" w:hAnsi="楷体" w:cs="楷体" w:hint="eastAsia"/>
          <w:b/>
          <w:color w:val="FF0000"/>
          <w:szCs w:val="21"/>
        </w:rPr>
        <w:t>，已经填写完整</w:t>
      </w:r>
      <w:r>
        <w:rPr>
          <w:rFonts w:ascii="楷体" w:eastAsia="楷体" w:hAnsi="楷体" w:cs="楷体" w:hint="eastAsia"/>
          <w:b/>
          <w:color w:val="FF0000"/>
          <w:szCs w:val="21"/>
        </w:rPr>
        <w:t>，</w:t>
      </w:r>
      <w:r w:rsidR="00B03516">
        <w:rPr>
          <w:rFonts w:ascii="楷体" w:eastAsia="楷体" w:hAnsi="楷体" w:cs="楷体" w:hint="eastAsia"/>
          <w:b/>
          <w:color w:val="FF0000"/>
          <w:szCs w:val="21"/>
        </w:rPr>
        <w:t>。</w:t>
      </w:r>
    </w:p>
    <w:p w:rsidR="00AB6B64" w:rsidRDefault="00AB6B64"/>
    <w:sectPr w:rsidR="00AB6B64">
      <w:footerReference w:type="default" r:id="rId28"/>
      <w:pgSz w:w="11906" w:h="16838"/>
      <w:pgMar w:top="1440" w:right="1797" w:bottom="1440" w:left="1797" w:header="851" w:footer="992" w:gutter="0"/>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2617" w:rsidRDefault="00412617">
      <w:r>
        <w:separator/>
      </w:r>
    </w:p>
  </w:endnote>
  <w:endnote w:type="continuationSeparator" w:id="0">
    <w:p w:rsidR="00412617" w:rsidRDefault="00412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6B64" w:rsidRDefault="00EE6EFB">
    <w:pPr>
      <w:pStyle w:val="a4"/>
      <w:jc w:val="center"/>
    </w:pPr>
    <w:r>
      <w:fldChar w:fldCharType="begin"/>
    </w:r>
    <w:r>
      <w:rPr>
        <w:rStyle w:val="a7"/>
      </w:rPr>
      <w:instrText xml:space="preserve"> PAGE </w:instrText>
    </w:r>
    <w:r>
      <w:fldChar w:fldCharType="separate"/>
    </w:r>
    <w:r w:rsidR="00FA6977">
      <w:rPr>
        <w:rStyle w:val="a7"/>
        <w:noProof/>
      </w:rPr>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2617" w:rsidRDefault="00412617">
      <w:r>
        <w:separator/>
      </w:r>
    </w:p>
  </w:footnote>
  <w:footnote w:type="continuationSeparator" w:id="0">
    <w:p w:rsidR="00412617" w:rsidRDefault="004126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50B859"/>
    <w:multiLevelType w:val="singleLevel"/>
    <w:tmpl w:val="B950B859"/>
    <w:lvl w:ilvl="0">
      <w:start w:val="1"/>
      <w:numFmt w:val="decimal"/>
      <w:suff w:val="space"/>
      <w:lvlText w:val="%1."/>
      <w:lvlJc w:val="left"/>
    </w:lvl>
  </w:abstractNum>
  <w:abstractNum w:abstractNumId="1">
    <w:nsid w:val="12BA1F67"/>
    <w:multiLevelType w:val="hybridMultilevel"/>
    <w:tmpl w:val="EFC88A54"/>
    <w:lvl w:ilvl="0" w:tplc="56AEA5D8">
      <w:start w:val="1"/>
      <w:numFmt w:val="bullet"/>
      <w:lvlText w:val=""/>
      <w:lvlJc w:val="left"/>
      <w:pPr>
        <w:tabs>
          <w:tab w:val="num" w:pos="720"/>
        </w:tabs>
        <w:ind w:left="720" w:hanging="360"/>
      </w:pPr>
      <w:rPr>
        <w:rFonts w:ascii="Wingdings" w:hAnsi="Wingdings" w:hint="default"/>
      </w:rPr>
    </w:lvl>
    <w:lvl w:ilvl="1" w:tplc="F260EA92" w:tentative="1">
      <w:start w:val="1"/>
      <w:numFmt w:val="bullet"/>
      <w:lvlText w:val=""/>
      <w:lvlJc w:val="left"/>
      <w:pPr>
        <w:tabs>
          <w:tab w:val="num" w:pos="1440"/>
        </w:tabs>
        <w:ind w:left="1440" w:hanging="360"/>
      </w:pPr>
      <w:rPr>
        <w:rFonts w:ascii="Wingdings" w:hAnsi="Wingdings" w:hint="default"/>
      </w:rPr>
    </w:lvl>
    <w:lvl w:ilvl="2" w:tplc="A6BAA540" w:tentative="1">
      <w:start w:val="1"/>
      <w:numFmt w:val="bullet"/>
      <w:lvlText w:val=""/>
      <w:lvlJc w:val="left"/>
      <w:pPr>
        <w:tabs>
          <w:tab w:val="num" w:pos="2160"/>
        </w:tabs>
        <w:ind w:left="2160" w:hanging="360"/>
      </w:pPr>
      <w:rPr>
        <w:rFonts w:ascii="Wingdings" w:hAnsi="Wingdings" w:hint="default"/>
      </w:rPr>
    </w:lvl>
    <w:lvl w:ilvl="3" w:tplc="187A4FCC" w:tentative="1">
      <w:start w:val="1"/>
      <w:numFmt w:val="bullet"/>
      <w:lvlText w:val=""/>
      <w:lvlJc w:val="left"/>
      <w:pPr>
        <w:tabs>
          <w:tab w:val="num" w:pos="2880"/>
        </w:tabs>
        <w:ind w:left="2880" w:hanging="360"/>
      </w:pPr>
      <w:rPr>
        <w:rFonts w:ascii="Wingdings" w:hAnsi="Wingdings" w:hint="default"/>
      </w:rPr>
    </w:lvl>
    <w:lvl w:ilvl="4" w:tplc="94E8319C" w:tentative="1">
      <w:start w:val="1"/>
      <w:numFmt w:val="bullet"/>
      <w:lvlText w:val=""/>
      <w:lvlJc w:val="left"/>
      <w:pPr>
        <w:tabs>
          <w:tab w:val="num" w:pos="3600"/>
        </w:tabs>
        <w:ind w:left="3600" w:hanging="360"/>
      </w:pPr>
      <w:rPr>
        <w:rFonts w:ascii="Wingdings" w:hAnsi="Wingdings" w:hint="default"/>
      </w:rPr>
    </w:lvl>
    <w:lvl w:ilvl="5" w:tplc="7E68BCBE" w:tentative="1">
      <w:start w:val="1"/>
      <w:numFmt w:val="bullet"/>
      <w:lvlText w:val=""/>
      <w:lvlJc w:val="left"/>
      <w:pPr>
        <w:tabs>
          <w:tab w:val="num" w:pos="4320"/>
        </w:tabs>
        <w:ind w:left="4320" w:hanging="360"/>
      </w:pPr>
      <w:rPr>
        <w:rFonts w:ascii="Wingdings" w:hAnsi="Wingdings" w:hint="default"/>
      </w:rPr>
    </w:lvl>
    <w:lvl w:ilvl="6" w:tplc="764CC6DA" w:tentative="1">
      <w:start w:val="1"/>
      <w:numFmt w:val="bullet"/>
      <w:lvlText w:val=""/>
      <w:lvlJc w:val="left"/>
      <w:pPr>
        <w:tabs>
          <w:tab w:val="num" w:pos="5040"/>
        </w:tabs>
        <w:ind w:left="5040" w:hanging="360"/>
      </w:pPr>
      <w:rPr>
        <w:rFonts w:ascii="Wingdings" w:hAnsi="Wingdings" w:hint="default"/>
      </w:rPr>
    </w:lvl>
    <w:lvl w:ilvl="7" w:tplc="3BE06390" w:tentative="1">
      <w:start w:val="1"/>
      <w:numFmt w:val="bullet"/>
      <w:lvlText w:val=""/>
      <w:lvlJc w:val="left"/>
      <w:pPr>
        <w:tabs>
          <w:tab w:val="num" w:pos="5760"/>
        </w:tabs>
        <w:ind w:left="5760" w:hanging="360"/>
      </w:pPr>
      <w:rPr>
        <w:rFonts w:ascii="Wingdings" w:hAnsi="Wingdings" w:hint="default"/>
      </w:rPr>
    </w:lvl>
    <w:lvl w:ilvl="8" w:tplc="15164A58" w:tentative="1">
      <w:start w:val="1"/>
      <w:numFmt w:val="bullet"/>
      <w:lvlText w:val=""/>
      <w:lvlJc w:val="left"/>
      <w:pPr>
        <w:tabs>
          <w:tab w:val="num" w:pos="6480"/>
        </w:tabs>
        <w:ind w:left="6480" w:hanging="360"/>
      </w:pPr>
      <w:rPr>
        <w:rFonts w:ascii="Wingdings" w:hAnsi="Wingdings" w:hint="default"/>
      </w:rPr>
    </w:lvl>
  </w:abstractNum>
  <w:abstractNum w:abstractNumId="2">
    <w:nsid w:val="288E082F"/>
    <w:multiLevelType w:val="hybridMultilevel"/>
    <w:tmpl w:val="29B691A8"/>
    <w:lvl w:ilvl="0" w:tplc="5D7AA3A0">
      <w:start w:val="1"/>
      <w:numFmt w:val="bullet"/>
      <w:lvlText w:val=""/>
      <w:lvlJc w:val="left"/>
      <w:pPr>
        <w:tabs>
          <w:tab w:val="num" w:pos="720"/>
        </w:tabs>
        <w:ind w:left="720" w:hanging="360"/>
      </w:pPr>
      <w:rPr>
        <w:rFonts w:ascii="Wingdings" w:hAnsi="Wingdings" w:hint="default"/>
      </w:rPr>
    </w:lvl>
    <w:lvl w:ilvl="1" w:tplc="CBB8F3C2" w:tentative="1">
      <w:start w:val="1"/>
      <w:numFmt w:val="bullet"/>
      <w:lvlText w:val=""/>
      <w:lvlJc w:val="left"/>
      <w:pPr>
        <w:tabs>
          <w:tab w:val="num" w:pos="1440"/>
        </w:tabs>
        <w:ind w:left="1440" w:hanging="360"/>
      </w:pPr>
      <w:rPr>
        <w:rFonts w:ascii="Wingdings" w:hAnsi="Wingdings" w:hint="default"/>
      </w:rPr>
    </w:lvl>
    <w:lvl w:ilvl="2" w:tplc="09288490" w:tentative="1">
      <w:start w:val="1"/>
      <w:numFmt w:val="bullet"/>
      <w:lvlText w:val=""/>
      <w:lvlJc w:val="left"/>
      <w:pPr>
        <w:tabs>
          <w:tab w:val="num" w:pos="2160"/>
        </w:tabs>
        <w:ind w:left="2160" w:hanging="360"/>
      </w:pPr>
      <w:rPr>
        <w:rFonts w:ascii="Wingdings" w:hAnsi="Wingdings" w:hint="default"/>
      </w:rPr>
    </w:lvl>
    <w:lvl w:ilvl="3" w:tplc="0F2ED134" w:tentative="1">
      <w:start w:val="1"/>
      <w:numFmt w:val="bullet"/>
      <w:lvlText w:val=""/>
      <w:lvlJc w:val="left"/>
      <w:pPr>
        <w:tabs>
          <w:tab w:val="num" w:pos="2880"/>
        </w:tabs>
        <w:ind w:left="2880" w:hanging="360"/>
      </w:pPr>
      <w:rPr>
        <w:rFonts w:ascii="Wingdings" w:hAnsi="Wingdings" w:hint="default"/>
      </w:rPr>
    </w:lvl>
    <w:lvl w:ilvl="4" w:tplc="44DACCC8" w:tentative="1">
      <w:start w:val="1"/>
      <w:numFmt w:val="bullet"/>
      <w:lvlText w:val=""/>
      <w:lvlJc w:val="left"/>
      <w:pPr>
        <w:tabs>
          <w:tab w:val="num" w:pos="3600"/>
        </w:tabs>
        <w:ind w:left="3600" w:hanging="360"/>
      </w:pPr>
      <w:rPr>
        <w:rFonts w:ascii="Wingdings" w:hAnsi="Wingdings" w:hint="default"/>
      </w:rPr>
    </w:lvl>
    <w:lvl w:ilvl="5" w:tplc="8DC8CE46" w:tentative="1">
      <w:start w:val="1"/>
      <w:numFmt w:val="bullet"/>
      <w:lvlText w:val=""/>
      <w:lvlJc w:val="left"/>
      <w:pPr>
        <w:tabs>
          <w:tab w:val="num" w:pos="4320"/>
        </w:tabs>
        <w:ind w:left="4320" w:hanging="360"/>
      </w:pPr>
      <w:rPr>
        <w:rFonts w:ascii="Wingdings" w:hAnsi="Wingdings" w:hint="default"/>
      </w:rPr>
    </w:lvl>
    <w:lvl w:ilvl="6" w:tplc="CC1AB2A6" w:tentative="1">
      <w:start w:val="1"/>
      <w:numFmt w:val="bullet"/>
      <w:lvlText w:val=""/>
      <w:lvlJc w:val="left"/>
      <w:pPr>
        <w:tabs>
          <w:tab w:val="num" w:pos="5040"/>
        </w:tabs>
        <w:ind w:left="5040" w:hanging="360"/>
      </w:pPr>
      <w:rPr>
        <w:rFonts w:ascii="Wingdings" w:hAnsi="Wingdings" w:hint="default"/>
      </w:rPr>
    </w:lvl>
    <w:lvl w:ilvl="7" w:tplc="21424AEE" w:tentative="1">
      <w:start w:val="1"/>
      <w:numFmt w:val="bullet"/>
      <w:lvlText w:val=""/>
      <w:lvlJc w:val="left"/>
      <w:pPr>
        <w:tabs>
          <w:tab w:val="num" w:pos="5760"/>
        </w:tabs>
        <w:ind w:left="5760" w:hanging="360"/>
      </w:pPr>
      <w:rPr>
        <w:rFonts w:ascii="Wingdings" w:hAnsi="Wingdings" w:hint="default"/>
      </w:rPr>
    </w:lvl>
    <w:lvl w:ilvl="8" w:tplc="F4FE6116" w:tentative="1">
      <w:start w:val="1"/>
      <w:numFmt w:val="bullet"/>
      <w:lvlText w:val=""/>
      <w:lvlJc w:val="left"/>
      <w:pPr>
        <w:tabs>
          <w:tab w:val="num" w:pos="6480"/>
        </w:tabs>
        <w:ind w:left="6480" w:hanging="360"/>
      </w:pPr>
      <w:rPr>
        <w:rFonts w:ascii="Wingdings" w:hAnsi="Wingdings" w:hint="default"/>
      </w:rPr>
    </w:lvl>
  </w:abstractNum>
  <w:abstractNum w:abstractNumId="3">
    <w:nsid w:val="36017A11"/>
    <w:multiLevelType w:val="hybridMultilevel"/>
    <w:tmpl w:val="5658FC42"/>
    <w:lvl w:ilvl="0" w:tplc="39FA7526">
      <w:start w:val="1"/>
      <w:numFmt w:val="bullet"/>
      <w:lvlText w:val=""/>
      <w:lvlJc w:val="left"/>
      <w:pPr>
        <w:tabs>
          <w:tab w:val="num" w:pos="720"/>
        </w:tabs>
        <w:ind w:left="720" w:hanging="360"/>
      </w:pPr>
      <w:rPr>
        <w:rFonts w:ascii="Wingdings" w:hAnsi="Wingdings" w:hint="default"/>
      </w:rPr>
    </w:lvl>
    <w:lvl w:ilvl="1" w:tplc="B4B29234" w:tentative="1">
      <w:start w:val="1"/>
      <w:numFmt w:val="bullet"/>
      <w:lvlText w:val=""/>
      <w:lvlJc w:val="left"/>
      <w:pPr>
        <w:tabs>
          <w:tab w:val="num" w:pos="1440"/>
        </w:tabs>
        <w:ind w:left="1440" w:hanging="360"/>
      </w:pPr>
      <w:rPr>
        <w:rFonts w:ascii="Wingdings" w:hAnsi="Wingdings" w:hint="default"/>
      </w:rPr>
    </w:lvl>
    <w:lvl w:ilvl="2" w:tplc="772E79BC" w:tentative="1">
      <w:start w:val="1"/>
      <w:numFmt w:val="bullet"/>
      <w:lvlText w:val=""/>
      <w:lvlJc w:val="left"/>
      <w:pPr>
        <w:tabs>
          <w:tab w:val="num" w:pos="2160"/>
        </w:tabs>
        <w:ind w:left="2160" w:hanging="360"/>
      </w:pPr>
      <w:rPr>
        <w:rFonts w:ascii="Wingdings" w:hAnsi="Wingdings" w:hint="default"/>
      </w:rPr>
    </w:lvl>
    <w:lvl w:ilvl="3" w:tplc="BEB25522" w:tentative="1">
      <w:start w:val="1"/>
      <w:numFmt w:val="bullet"/>
      <w:lvlText w:val=""/>
      <w:lvlJc w:val="left"/>
      <w:pPr>
        <w:tabs>
          <w:tab w:val="num" w:pos="2880"/>
        </w:tabs>
        <w:ind w:left="2880" w:hanging="360"/>
      </w:pPr>
      <w:rPr>
        <w:rFonts w:ascii="Wingdings" w:hAnsi="Wingdings" w:hint="default"/>
      </w:rPr>
    </w:lvl>
    <w:lvl w:ilvl="4" w:tplc="77903BDA" w:tentative="1">
      <w:start w:val="1"/>
      <w:numFmt w:val="bullet"/>
      <w:lvlText w:val=""/>
      <w:lvlJc w:val="left"/>
      <w:pPr>
        <w:tabs>
          <w:tab w:val="num" w:pos="3600"/>
        </w:tabs>
        <w:ind w:left="3600" w:hanging="360"/>
      </w:pPr>
      <w:rPr>
        <w:rFonts w:ascii="Wingdings" w:hAnsi="Wingdings" w:hint="default"/>
      </w:rPr>
    </w:lvl>
    <w:lvl w:ilvl="5" w:tplc="A2E0DC88" w:tentative="1">
      <w:start w:val="1"/>
      <w:numFmt w:val="bullet"/>
      <w:lvlText w:val=""/>
      <w:lvlJc w:val="left"/>
      <w:pPr>
        <w:tabs>
          <w:tab w:val="num" w:pos="4320"/>
        </w:tabs>
        <w:ind w:left="4320" w:hanging="360"/>
      </w:pPr>
      <w:rPr>
        <w:rFonts w:ascii="Wingdings" w:hAnsi="Wingdings" w:hint="default"/>
      </w:rPr>
    </w:lvl>
    <w:lvl w:ilvl="6" w:tplc="C7B269A0" w:tentative="1">
      <w:start w:val="1"/>
      <w:numFmt w:val="bullet"/>
      <w:lvlText w:val=""/>
      <w:lvlJc w:val="left"/>
      <w:pPr>
        <w:tabs>
          <w:tab w:val="num" w:pos="5040"/>
        </w:tabs>
        <w:ind w:left="5040" w:hanging="360"/>
      </w:pPr>
      <w:rPr>
        <w:rFonts w:ascii="Wingdings" w:hAnsi="Wingdings" w:hint="default"/>
      </w:rPr>
    </w:lvl>
    <w:lvl w:ilvl="7" w:tplc="9A96DA50" w:tentative="1">
      <w:start w:val="1"/>
      <w:numFmt w:val="bullet"/>
      <w:lvlText w:val=""/>
      <w:lvlJc w:val="left"/>
      <w:pPr>
        <w:tabs>
          <w:tab w:val="num" w:pos="5760"/>
        </w:tabs>
        <w:ind w:left="5760" w:hanging="360"/>
      </w:pPr>
      <w:rPr>
        <w:rFonts w:ascii="Wingdings" w:hAnsi="Wingdings" w:hint="default"/>
      </w:rPr>
    </w:lvl>
    <w:lvl w:ilvl="8" w:tplc="F2ECFA84" w:tentative="1">
      <w:start w:val="1"/>
      <w:numFmt w:val="bullet"/>
      <w:lvlText w:val=""/>
      <w:lvlJc w:val="left"/>
      <w:pPr>
        <w:tabs>
          <w:tab w:val="num" w:pos="6480"/>
        </w:tabs>
        <w:ind w:left="6480" w:hanging="360"/>
      </w:pPr>
      <w:rPr>
        <w:rFonts w:ascii="Wingdings" w:hAnsi="Wingdings" w:hint="default"/>
      </w:rPr>
    </w:lvl>
  </w:abstractNum>
  <w:abstractNum w:abstractNumId="4">
    <w:nsid w:val="404241A6"/>
    <w:multiLevelType w:val="singleLevel"/>
    <w:tmpl w:val="404241A6"/>
    <w:lvl w:ilvl="0">
      <w:start w:val="1"/>
      <w:numFmt w:val="bullet"/>
      <w:lvlText w:val="-"/>
      <w:lvlJc w:val="left"/>
      <w:pPr>
        <w:ind w:left="420" w:hanging="420"/>
      </w:pPr>
      <w:rPr>
        <w:rFonts w:ascii="Symbol" w:hAnsi="Symbol" w:cs="Symbol" w:hint="default"/>
      </w:rPr>
    </w:lvl>
  </w:abstractNum>
  <w:abstractNum w:abstractNumId="5">
    <w:nsid w:val="44EB1FB8"/>
    <w:multiLevelType w:val="hybridMultilevel"/>
    <w:tmpl w:val="9666391E"/>
    <w:lvl w:ilvl="0" w:tplc="54D621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2346939"/>
    <w:multiLevelType w:val="multilevel"/>
    <w:tmpl w:val="5234693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53DB5183"/>
    <w:multiLevelType w:val="hybridMultilevel"/>
    <w:tmpl w:val="A41E9B34"/>
    <w:lvl w:ilvl="0" w:tplc="A7727116">
      <w:start w:val="1"/>
      <w:numFmt w:val="bullet"/>
      <w:lvlText w:val=""/>
      <w:lvlJc w:val="left"/>
      <w:pPr>
        <w:tabs>
          <w:tab w:val="num" w:pos="720"/>
        </w:tabs>
        <w:ind w:left="720" w:hanging="360"/>
      </w:pPr>
      <w:rPr>
        <w:rFonts w:ascii="Wingdings" w:hAnsi="Wingdings" w:hint="default"/>
      </w:rPr>
    </w:lvl>
    <w:lvl w:ilvl="1" w:tplc="E0B63CFA" w:tentative="1">
      <w:start w:val="1"/>
      <w:numFmt w:val="bullet"/>
      <w:lvlText w:val=""/>
      <w:lvlJc w:val="left"/>
      <w:pPr>
        <w:tabs>
          <w:tab w:val="num" w:pos="1440"/>
        </w:tabs>
        <w:ind w:left="1440" w:hanging="360"/>
      </w:pPr>
      <w:rPr>
        <w:rFonts w:ascii="Wingdings" w:hAnsi="Wingdings" w:hint="default"/>
      </w:rPr>
    </w:lvl>
    <w:lvl w:ilvl="2" w:tplc="AFA0275C" w:tentative="1">
      <w:start w:val="1"/>
      <w:numFmt w:val="bullet"/>
      <w:lvlText w:val=""/>
      <w:lvlJc w:val="left"/>
      <w:pPr>
        <w:tabs>
          <w:tab w:val="num" w:pos="2160"/>
        </w:tabs>
        <w:ind w:left="2160" w:hanging="360"/>
      </w:pPr>
      <w:rPr>
        <w:rFonts w:ascii="Wingdings" w:hAnsi="Wingdings" w:hint="default"/>
      </w:rPr>
    </w:lvl>
    <w:lvl w:ilvl="3" w:tplc="4C5CE028" w:tentative="1">
      <w:start w:val="1"/>
      <w:numFmt w:val="bullet"/>
      <w:lvlText w:val=""/>
      <w:lvlJc w:val="left"/>
      <w:pPr>
        <w:tabs>
          <w:tab w:val="num" w:pos="2880"/>
        </w:tabs>
        <w:ind w:left="2880" w:hanging="360"/>
      </w:pPr>
      <w:rPr>
        <w:rFonts w:ascii="Wingdings" w:hAnsi="Wingdings" w:hint="default"/>
      </w:rPr>
    </w:lvl>
    <w:lvl w:ilvl="4" w:tplc="E3E21810" w:tentative="1">
      <w:start w:val="1"/>
      <w:numFmt w:val="bullet"/>
      <w:lvlText w:val=""/>
      <w:lvlJc w:val="left"/>
      <w:pPr>
        <w:tabs>
          <w:tab w:val="num" w:pos="3600"/>
        </w:tabs>
        <w:ind w:left="3600" w:hanging="360"/>
      </w:pPr>
      <w:rPr>
        <w:rFonts w:ascii="Wingdings" w:hAnsi="Wingdings" w:hint="default"/>
      </w:rPr>
    </w:lvl>
    <w:lvl w:ilvl="5" w:tplc="9CA264EC" w:tentative="1">
      <w:start w:val="1"/>
      <w:numFmt w:val="bullet"/>
      <w:lvlText w:val=""/>
      <w:lvlJc w:val="left"/>
      <w:pPr>
        <w:tabs>
          <w:tab w:val="num" w:pos="4320"/>
        </w:tabs>
        <w:ind w:left="4320" w:hanging="360"/>
      </w:pPr>
      <w:rPr>
        <w:rFonts w:ascii="Wingdings" w:hAnsi="Wingdings" w:hint="default"/>
      </w:rPr>
    </w:lvl>
    <w:lvl w:ilvl="6" w:tplc="1D7EB72E" w:tentative="1">
      <w:start w:val="1"/>
      <w:numFmt w:val="bullet"/>
      <w:lvlText w:val=""/>
      <w:lvlJc w:val="left"/>
      <w:pPr>
        <w:tabs>
          <w:tab w:val="num" w:pos="5040"/>
        </w:tabs>
        <w:ind w:left="5040" w:hanging="360"/>
      </w:pPr>
      <w:rPr>
        <w:rFonts w:ascii="Wingdings" w:hAnsi="Wingdings" w:hint="default"/>
      </w:rPr>
    </w:lvl>
    <w:lvl w:ilvl="7" w:tplc="CD7212BE" w:tentative="1">
      <w:start w:val="1"/>
      <w:numFmt w:val="bullet"/>
      <w:lvlText w:val=""/>
      <w:lvlJc w:val="left"/>
      <w:pPr>
        <w:tabs>
          <w:tab w:val="num" w:pos="5760"/>
        </w:tabs>
        <w:ind w:left="5760" w:hanging="360"/>
      </w:pPr>
      <w:rPr>
        <w:rFonts w:ascii="Wingdings" w:hAnsi="Wingdings" w:hint="default"/>
      </w:rPr>
    </w:lvl>
    <w:lvl w:ilvl="8" w:tplc="62966A5A" w:tentative="1">
      <w:start w:val="1"/>
      <w:numFmt w:val="bullet"/>
      <w:lvlText w:val=""/>
      <w:lvlJc w:val="left"/>
      <w:pPr>
        <w:tabs>
          <w:tab w:val="num" w:pos="6480"/>
        </w:tabs>
        <w:ind w:left="6480" w:hanging="360"/>
      </w:pPr>
      <w:rPr>
        <w:rFonts w:ascii="Wingdings" w:hAnsi="Wingdings" w:hint="default"/>
      </w:rPr>
    </w:lvl>
  </w:abstractNum>
  <w:abstractNum w:abstractNumId="8">
    <w:nsid w:val="58933CD1"/>
    <w:multiLevelType w:val="multilevel"/>
    <w:tmpl w:val="58933CD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58E05807"/>
    <w:multiLevelType w:val="hybridMultilevel"/>
    <w:tmpl w:val="7E782136"/>
    <w:lvl w:ilvl="0" w:tplc="7072612A">
      <w:start w:val="1"/>
      <w:numFmt w:val="bullet"/>
      <w:lvlText w:val=""/>
      <w:lvlJc w:val="left"/>
      <w:pPr>
        <w:tabs>
          <w:tab w:val="num" w:pos="720"/>
        </w:tabs>
        <w:ind w:left="720" w:hanging="360"/>
      </w:pPr>
      <w:rPr>
        <w:rFonts w:ascii="Wingdings" w:hAnsi="Wingdings" w:hint="default"/>
      </w:rPr>
    </w:lvl>
    <w:lvl w:ilvl="1" w:tplc="EDE655FC" w:tentative="1">
      <w:start w:val="1"/>
      <w:numFmt w:val="bullet"/>
      <w:lvlText w:val=""/>
      <w:lvlJc w:val="left"/>
      <w:pPr>
        <w:tabs>
          <w:tab w:val="num" w:pos="1440"/>
        </w:tabs>
        <w:ind w:left="1440" w:hanging="360"/>
      </w:pPr>
      <w:rPr>
        <w:rFonts w:ascii="Wingdings" w:hAnsi="Wingdings" w:hint="default"/>
      </w:rPr>
    </w:lvl>
    <w:lvl w:ilvl="2" w:tplc="074E97AC" w:tentative="1">
      <w:start w:val="1"/>
      <w:numFmt w:val="bullet"/>
      <w:lvlText w:val=""/>
      <w:lvlJc w:val="left"/>
      <w:pPr>
        <w:tabs>
          <w:tab w:val="num" w:pos="2160"/>
        </w:tabs>
        <w:ind w:left="2160" w:hanging="360"/>
      </w:pPr>
      <w:rPr>
        <w:rFonts w:ascii="Wingdings" w:hAnsi="Wingdings" w:hint="default"/>
      </w:rPr>
    </w:lvl>
    <w:lvl w:ilvl="3" w:tplc="47DA07B0" w:tentative="1">
      <w:start w:val="1"/>
      <w:numFmt w:val="bullet"/>
      <w:lvlText w:val=""/>
      <w:lvlJc w:val="left"/>
      <w:pPr>
        <w:tabs>
          <w:tab w:val="num" w:pos="2880"/>
        </w:tabs>
        <w:ind w:left="2880" w:hanging="360"/>
      </w:pPr>
      <w:rPr>
        <w:rFonts w:ascii="Wingdings" w:hAnsi="Wingdings" w:hint="default"/>
      </w:rPr>
    </w:lvl>
    <w:lvl w:ilvl="4" w:tplc="348C3042" w:tentative="1">
      <w:start w:val="1"/>
      <w:numFmt w:val="bullet"/>
      <w:lvlText w:val=""/>
      <w:lvlJc w:val="left"/>
      <w:pPr>
        <w:tabs>
          <w:tab w:val="num" w:pos="3600"/>
        </w:tabs>
        <w:ind w:left="3600" w:hanging="360"/>
      </w:pPr>
      <w:rPr>
        <w:rFonts w:ascii="Wingdings" w:hAnsi="Wingdings" w:hint="default"/>
      </w:rPr>
    </w:lvl>
    <w:lvl w:ilvl="5" w:tplc="98883216" w:tentative="1">
      <w:start w:val="1"/>
      <w:numFmt w:val="bullet"/>
      <w:lvlText w:val=""/>
      <w:lvlJc w:val="left"/>
      <w:pPr>
        <w:tabs>
          <w:tab w:val="num" w:pos="4320"/>
        </w:tabs>
        <w:ind w:left="4320" w:hanging="360"/>
      </w:pPr>
      <w:rPr>
        <w:rFonts w:ascii="Wingdings" w:hAnsi="Wingdings" w:hint="default"/>
      </w:rPr>
    </w:lvl>
    <w:lvl w:ilvl="6" w:tplc="FCF030FC" w:tentative="1">
      <w:start w:val="1"/>
      <w:numFmt w:val="bullet"/>
      <w:lvlText w:val=""/>
      <w:lvlJc w:val="left"/>
      <w:pPr>
        <w:tabs>
          <w:tab w:val="num" w:pos="5040"/>
        </w:tabs>
        <w:ind w:left="5040" w:hanging="360"/>
      </w:pPr>
      <w:rPr>
        <w:rFonts w:ascii="Wingdings" w:hAnsi="Wingdings" w:hint="default"/>
      </w:rPr>
    </w:lvl>
    <w:lvl w:ilvl="7" w:tplc="A89AB968" w:tentative="1">
      <w:start w:val="1"/>
      <w:numFmt w:val="bullet"/>
      <w:lvlText w:val=""/>
      <w:lvlJc w:val="left"/>
      <w:pPr>
        <w:tabs>
          <w:tab w:val="num" w:pos="5760"/>
        </w:tabs>
        <w:ind w:left="5760" w:hanging="360"/>
      </w:pPr>
      <w:rPr>
        <w:rFonts w:ascii="Wingdings" w:hAnsi="Wingdings" w:hint="default"/>
      </w:rPr>
    </w:lvl>
    <w:lvl w:ilvl="8" w:tplc="7174F4D2" w:tentative="1">
      <w:start w:val="1"/>
      <w:numFmt w:val="bullet"/>
      <w:lvlText w:val=""/>
      <w:lvlJc w:val="left"/>
      <w:pPr>
        <w:tabs>
          <w:tab w:val="num" w:pos="6480"/>
        </w:tabs>
        <w:ind w:left="6480" w:hanging="360"/>
      </w:pPr>
      <w:rPr>
        <w:rFonts w:ascii="Wingdings" w:hAnsi="Wingdings" w:hint="default"/>
      </w:rPr>
    </w:lvl>
  </w:abstractNum>
  <w:abstractNum w:abstractNumId="10">
    <w:nsid w:val="5D9F5CA9"/>
    <w:multiLevelType w:val="singleLevel"/>
    <w:tmpl w:val="5D9F5CA9"/>
    <w:lvl w:ilvl="0">
      <w:start w:val="1"/>
      <w:numFmt w:val="decimal"/>
      <w:suff w:val="space"/>
      <w:lvlText w:val="%1."/>
      <w:lvlJc w:val="left"/>
    </w:lvl>
  </w:abstractNum>
  <w:abstractNum w:abstractNumId="11">
    <w:nsid w:val="6A1E4392"/>
    <w:multiLevelType w:val="singleLevel"/>
    <w:tmpl w:val="6A1E4392"/>
    <w:lvl w:ilvl="0">
      <w:start w:val="1"/>
      <w:numFmt w:val="decimal"/>
      <w:lvlText w:val="%1."/>
      <w:lvlJc w:val="left"/>
      <w:pPr>
        <w:tabs>
          <w:tab w:val="left" w:pos="312"/>
        </w:tabs>
      </w:pPr>
    </w:lvl>
  </w:abstractNum>
  <w:abstractNum w:abstractNumId="12">
    <w:nsid w:val="789E0DC1"/>
    <w:multiLevelType w:val="hybridMultilevel"/>
    <w:tmpl w:val="B3D0A11E"/>
    <w:lvl w:ilvl="0" w:tplc="A7A85E9A">
      <w:start w:val="1"/>
      <w:numFmt w:val="bullet"/>
      <w:lvlText w:val=""/>
      <w:lvlJc w:val="left"/>
      <w:pPr>
        <w:tabs>
          <w:tab w:val="num" w:pos="720"/>
        </w:tabs>
        <w:ind w:left="720" w:hanging="360"/>
      </w:pPr>
      <w:rPr>
        <w:rFonts w:ascii="Wingdings" w:hAnsi="Wingdings" w:hint="default"/>
      </w:rPr>
    </w:lvl>
    <w:lvl w:ilvl="1" w:tplc="9B4056FA" w:tentative="1">
      <w:start w:val="1"/>
      <w:numFmt w:val="bullet"/>
      <w:lvlText w:val=""/>
      <w:lvlJc w:val="left"/>
      <w:pPr>
        <w:tabs>
          <w:tab w:val="num" w:pos="1440"/>
        </w:tabs>
        <w:ind w:left="1440" w:hanging="360"/>
      </w:pPr>
      <w:rPr>
        <w:rFonts w:ascii="Wingdings" w:hAnsi="Wingdings" w:hint="default"/>
      </w:rPr>
    </w:lvl>
    <w:lvl w:ilvl="2" w:tplc="1458CB9A" w:tentative="1">
      <w:start w:val="1"/>
      <w:numFmt w:val="bullet"/>
      <w:lvlText w:val=""/>
      <w:lvlJc w:val="left"/>
      <w:pPr>
        <w:tabs>
          <w:tab w:val="num" w:pos="2160"/>
        </w:tabs>
        <w:ind w:left="2160" w:hanging="360"/>
      </w:pPr>
      <w:rPr>
        <w:rFonts w:ascii="Wingdings" w:hAnsi="Wingdings" w:hint="default"/>
      </w:rPr>
    </w:lvl>
    <w:lvl w:ilvl="3" w:tplc="7304C70A" w:tentative="1">
      <w:start w:val="1"/>
      <w:numFmt w:val="bullet"/>
      <w:lvlText w:val=""/>
      <w:lvlJc w:val="left"/>
      <w:pPr>
        <w:tabs>
          <w:tab w:val="num" w:pos="2880"/>
        </w:tabs>
        <w:ind w:left="2880" w:hanging="360"/>
      </w:pPr>
      <w:rPr>
        <w:rFonts w:ascii="Wingdings" w:hAnsi="Wingdings" w:hint="default"/>
      </w:rPr>
    </w:lvl>
    <w:lvl w:ilvl="4" w:tplc="7D2223D0" w:tentative="1">
      <w:start w:val="1"/>
      <w:numFmt w:val="bullet"/>
      <w:lvlText w:val=""/>
      <w:lvlJc w:val="left"/>
      <w:pPr>
        <w:tabs>
          <w:tab w:val="num" w:pos="3600"/>
        </w:tabs>
        <w:ind w:left="3600" w:hanging="360"/>
      </w:pPr>
      <w:rPr>
        <w:rFonts w:ascii="Wingdings" w:hAnsi="Wingdings" w:hint="default"/>
      </w:rPr>
    </w:lvl>
    <w:lvl w:ilvl="5" w:tplc="377E253C" w:tentative="1">
      <w:start w:val="1"/>
      <w:numFmt w:val="bullet"/>
      <w:lvlText w:val=""/>
      <w:lvlJc w:val="left"/>
      <w:pPr>
        <w:tabs>
          <w:tab w:val="num" w:pos="4320"/>
        </w:tabs>
        <w:ind w:left="4320" w:hanging="360"/>
      </w:pPr>
      <w:rPr>
        <w:rFonts w:ascii="Wingdings" w:hAnsi="Wingdings" w:hint="default"/>
      </w:rPr>
    </w:lvl>
    <w:lvl w:ilvl="6" w:tplc="C54A4AEE" w:tentative="1">
      <w:start w:val="1"/>
      <w:numFmt w:val="bullet"/>
      <w:lvlText w:val=""/>
      <w:lvlJc w:val="left"/>
      <w:pPr>
        <w:tabs>
          <w:tab w:val="num" w:pos="5040"/>
        </w:tabs>
        <w:ind w:left="5040" w:hanging="360"/>
      </w:pPr>
      <w:rPr>
        <w:rFonts w:ascii="Wingdings" w:hAnsi="Wingdings" w:hint="default"/>
      </w:rPr>
    </w:lvl>
    <w:lvl w:ilvl="7" w:tplc="0A548AE6" w:tentative="1">
      <w:start w:val="1"/>
      <w:numFmt w:val="bullet"/>
      <w:lvlText w:val=""/>
      <w:lvlJc w:val="left"/>
      <w:pPr>
        <w:tabs>
          <w:tab w:val="num" w:pos="5760"/>
        </w:tabs>
        <w:ind w:left="5760" w:hanging="360"/>
      </w:pPr>
      <w:rPr>
        <w:rFonts w:ascii="Wingdings" w:hAnsi="Wingdings" w:hint="default"/>
      </w:rPr>
    </w:lvl>
    <w:lvl w:ilvl="8" w:tplc="41782120"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8"/>
  </w:num>
  <w:num w:numId="3">
    <w:abstractNumId w:val="6"/>
  </w:num>
  <w:num w:numId="4">
    <w:abstractNumId w:val="11"/>
  </w:num>
  <w:num w:numId="5">
    <w:abstractNumId w:val="0"/>
  </w:num>
  <w:num w:numId="6">
    <w:abstractNumId w:val="10"/>
  </w:num>
  <w:num w:numId="7">
    <w:abstractNumId w:val="5"/>
  </w:num>
  <w:num w:numId="8">
    <w:abstractNumId w:val="7"/>
  </w:num>
  <w:num w:numId="9">
    <w:abstractNumId w:val="3"/>
  </w:num>
  <w:num w:numId="10">
    <w:abstractNumId w:val="2"/>
  </w:num>
  <w:num w:numId="11">
    <w:abstractNumId w:val="9"/>
  </w:num>
  <w:num w:numId="12">
    <w:abstractNumId w:val="1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3BA4"/>
    <w:rsid w:val="00092A68"/>
    <w:rsid w:val="000C0B2E"/>
    <w:rsid w:val="000D15D7"/>
    <w:rsid w:val="00107A53"/>
    <w:rsid w:val="00127C35"/>
    <w:rsid w:val="00160373"/>
    <w:rsid w:val="00192A68"/>
    <w:rsid w:val="001C437D"/>
    <w:rsid w:val="001C5949"/>
    <w:rsid w:val="001F5591"/>
    <w:rsid w:val="00224D7E"/>
    <w:rsid w:val="00256084"/>
    <w:rsid w:val="0026365D"/>
    <w:rsid w:val="0026376F"/>
    <w:rsid w:val="002A3EB9"/>
    <w:rsid w:val="002D4883"/>
    <w:rsid w:val="002E24C7"/>
    <w:rsid w:val="00373174"/>
    <w:rsid w:val="003A1195"/>
    <w:rsid w:val="003B0149"/>
    <w:rsid w:val="003C0A91"/>
    <w:rsid w:val="003F01AD"/>
    <w:rsid w:val="00405ED2"/>
    <w:rsid w:val="00412617"/>
    <w:rsid w:val="00462ACC"/>
    <w:rsid w:val="00474048"/>
    <w:rsid w:val="004B0854"/>
    <w:rsid w:val="004C1958"/>
    <w:rsid w:val="004F19A5"/>
    <w:rsid w:val="0055292A"/>
    <w:rsid w:val="00552C43"/>
    <w:rsid w:val="00571297"/>
    <w:rsid w:val="00571A69"/>
    <w:rsid w:val="0059035B"/>
    <w:rsid w:val="00590F8B"/>
    <w:rsid w:val="005B02E8"/>
    <w:rsid w:val="005B6C96"/>
    <w:rsid w:val="005C7761"/>
    <w:rsid w:val="0060155D"/>
    <w:rsid w:val="00604E55"/>
    <w:rsid w:val="00641F17"/>
    <w:rsid w:val="00654D35"/>
    <w:rsid w:val="00673CA3"/>
    <w:rsid w:val="00696751"/>
    <w:rsid w:val="006B15C8"/>
    <w:rsid w:val="00743203"/>
    <w:rsid w:val="00760A17"/>
    <w:rsid w:val="00766BDA"/>
    <w:rsid w:val="00774789"/>
    <w:rsid w:val="00780586"/>
    <w:rsid w:val="007F182F"/>
    <w:rsid w:val="007F64B1"/>
    <w:rsid w:val="0080161E"/>
    <w:rsid w:val="008369FE"/>
    <w:rsid w:val="00837E0B"/>
    <w:rsid w:val="00874B5A"/>
    <w:rsid w:val="00874E5D"/>
    <w:rsid w:val="00894883"/>
    <w:rsid w:val="008972CF"/>
    <w:rsid w:val="008A5533"/>
    <w:rsid w:val="008D3458"/>
    <w:rsid w:val="00900BDD"/>
    <w:rsid w:val="00925070"/>
    <w:rsid w:val="0094053E"/>
    <w:rsid w:val="0095108F"/>
    <w:rsid w:val="009B3DDC"/>
    <w:rsid w:val="009B7771"/>
    <w:rsid w:val="009D303E"/>
    <w:rsid w:val="009E325D"/>
    <w:rsid w:val="00AB1A9C"/>
    <w:rsid w:val="00AB1E39"/>
    <w:rsid w:val="00AB6B64"/>
    <w:rsid w:val="00AC18EE"/>
    <w:rsid w:val="00B03516"/>
    <w:rsid w:val="00B2172C"/>
    <w:rsid w:val="00B2769E"/>
    <w:rsid w:val="00B3768D"/>
    <w:rsid w:val="00B45910"/>
    <w:rsid w:val="00BA0283"/>
    <w:rsid w:val="00BC7F55"/>
    <w:rsid w:val="00C00AF5"/>
    <w:rsid w:val="00C06097"/>
    <w:rsid w:val="00C35AD7"/>
    <w:rsid w:val="00D147F7"/>
    <w:rsid w:val="00D15E1F"/>
    <w:rsid w:val="00D17E1B"/>
    <w:rsid w:val="00D43E8A"/>
    <w:rsid w:val="00D53BA4"/>
    <w:rsid w:val="00DB598A"/>
    <w:rsid w:val="00DC318A"/>
    <w:rsid w:val="00DC544A"/>
    <w:rsid w:val="00DF3940"/>
    <w:rsid w:val="00EC33F2"/>
    <w:rsid w:val="00EE20D5"/>
    <w:rsid w:val="00EE6DA3"/>
    <w:rsid w:val="00EE6EFB"/>
    <w:rsid w:val="00EF6492"/>
    <w:rsid w:val="00EF7421"/>
    <w:rsid w:val="00F142AC"/>
    <w:rsid w:val="00F70215"/>
    <w:rsid w:val="00FA6977"/>
    <w:rsid w:val="00FB05BA"/>
    <w:rsid w:val="00FB2EF0"/>
    <w:rsid w:val="00FD20D6"/>
    <w:rsid w:val="00FD2810"/>
    <w:rsid w:val="00FD381A"/>
    <w:rsid w:val="00FD5156"/>
    <w:rsid w:val="00FF194E"/>
    <w:rsid w:val="0AF75AE4"/>
    <w:rsid w:val="3E3105B2"/>
    <w:rsid w:val="50417062"/>
    <w:rsid w:val="74D726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adjustRightInd w:val="0"/>
      <w:spacing w:before="120" w:line="540" w:lineRule="atLeast"/>
      <w:textAlignment w:val="baseline"/>
      <w:outlineLvl w:val="0"/>
    </w:pPr>
    <w:rPr>
      <w:rFonts w:ascii="宋体" w:hAnsi="宋体"/>
      <w:b/>
      <w:kern w:val="44"/>
      <w:sz w:val="44"/>
      <w:szCs w:val="20"/>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0"/>
    <w:qFormat/>
    <w:pPr>
      <w:keepNext/>
      <w:keepLines/>
      <w:widowControl/>
      <w:spacing w:before="260" w:after="260" w:line="416" w:lineRule="auto"/>
      <w:jc w:val="left"/>
      <w:outlineLvl w:val="2"/>
    </w:pPr>
    <w:rPr>
      <w:b/>
      <w:kern w:val="0"/>
      <w:sz w:val="32"/>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firstLineChars="200" w:firstLine="420"/>
    </w:pPr>
  </w:style>
  <w:style w:type="paragraph" w:styleId="7">
    <w:name w:val="toc 7"/>
    <w:basedOn w:val="a"/>
    <w:next w:val="a"/>
    <w:semiHidden/>
    <w:pPr>
      <w:ind w:leftChars="1200" w:left="2520"/>
    </w:pPr>
  </w:style>
  <w:style w:type="paragraph" w:styleId="5">
    <w:name w:val="toc 5"/>
    <w:basedOn w:val="a"/>
    <w:next w:val="a"/>
    <w:semiHidden/>
    <w:pPr>
      <w:ind w:leftChars="800" w:left="1680"/>
    </w:pPr>
  </w:style>
  <w:style w:type="paragraph" w:styleId="30">
    <w:name w:val="toc 3"/>
    <w:basedOn w:val="a"/>
    <w:next w:val="a"/>
    <w:uiPriority w:val="39"/>
    <w:pPr>
      <w:ind w:leftChars="400" w:left="840"/>
    </w:pPr>
  </w:style>
  <w:style w:type="paragraph" w:styleId="8">
    <w:name w:val="toc 8"/>
    <w:basedOn w:val="a"/>
    <w:next w:val="a"/>
    <w:semiHidden/>
    <w:pPr>
      <w:ind w:leftChars="1400" w:left="2940"/>
    </w:pPr>
  </w:style>
  <w:style w:type="paragraph" w:styleId="a4">
    <w:name w:val="footer"/>
    <w:basedOn w:val="a"/>
    <w:pPr>
      <w:tabs>
        <w:tab w:val="center" w:pos="4153"/>
        <w:tab w:val="right" w:pos="8306"/>
      </w:tabs>
      <w:snapToGrid w:val="0"/>
      <w:jc w:val="left"/>
    </w:pPr>
    <w:rPr>
      <w:sz w:val="18"/>
      <w:szCs w:val="18"/>
    </w:r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4">
    <w:name w:val="toc 4"/>
    <w:basedOn w:val="a"/>
    <w:next w:val="a"/>
    <w:semiHidden/>
    <w:pPr>
      <w:ind w:leftChars="600" w:left="1260"/>
    </w:pPr>
  </w:style>
  <w:style w:type="paragraph" w:styleId="6">
    <w:name w:val="toc 6"/>
    <w:basedOn w:val="a"/>
    <w:next w:val="a"/>
    <w:semiHidden/>
    <w:pPr>
      <w:ind w:leftChars="1000" w:left="2100"/>
    </w:pPr>
  </w:style>
  <w:style w:type="paragraph" w:styleId="20">
    <w:name w:val="toc 2"/>
    <w:basedOn w:val="a"/>
    <w:next w:val="a"/>
    <w:uiPriority w:val="39"/>
    <w:pPr>
      <w:ind w:leftChars="200" w:left="420"/>
    </w:pPr>
  </w:style>
  <w:style w:type="paragraph" w:styleId="9">
    <w:name w:val="toc 9"/>
    <w:basedOn w:val="a"/>
    <w:next w:val="a"/>
    <w:semiHidden/>
    <w:pPr>
      <w:ind w:leftChars="1600" w:left="3360"/>
    </w:pPr>
  </w:style>
  <w:style w:type="table" w:styleId="a6">
    <w:name w:val="Table Grid"/>
    <w:basedOn w:val="a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page number"/>
    <w:basedOn w:val="a1"/>
  </w:style>
  <w:style w:type="character" w:styleId="a8">
    <w:name w:val="FollowedHyperlink"/>
    <w:rPr>
      <w:color w:val="800080"/>
      <w:u w:val="single"/>
    </w:rPr>
  </w:style>
  <w:style w:type="character" w:styleId="a9">
    <w:name w:val="Hyperlink"/>
    <w:uiPriority w:val="99"/>
    <w:rPr>
      <w:color w:val="0000FF"/>
      <w:u w:val="single"/>
    </w:rPr>
  </w:style>
  <w:style w:type="paragraph" w:customStyle="1" w:styleId="11">
    <w:name w:val="附1"/>
    <w:basedOn w:val="a"/>
    <w:pPr>
      <w:keepNext/>
      <w:keepLines/>
      <w:adjustRightInd w:val="0"/>
      <w:spacing w:before="120" w:after="120" w:line="540" w:lineRule="atLeast"/>
      <w:jc w:val="center"/>
      <w:textAlignment w:val="baseline"/>
    </w:pPr>
    <w:rPr>
      <w:rFonts w:eastAsia="幼圆"/>
      <w:b/>
      <w:kern w:val="44"/>
      <w:sz w:val="32"/>
      <w:szCs w:val="20"/>
    </w:rPr>
  </w:style>
  <w:style w:type="paragraph" w:customStyle="1" w:styleId="12">
    <w:name w:val="表1"/>
    <w:basedOn w:val="a"/>
    <w:pPr>
      <w:adjustRightInd w:val="0"/>
      <w:spacing w:line="480" w:lineRule="atLeast"/>
      <w:textAlignment w:val="baseline"/>
    </w:pPr>
    <w:rPr>
      <w:rFonts w:ascii="幼圆" w:eastAsia="幼圆"/>
      <w:kern w:val="0"/>
      <w:szCs w:val="20"/>
    </w:rPr>
  </w:style>
  <w:style w:type="paragraph" w:customStyle="1" w:styleId="2CU">
    <w:name w:val="表2CU"/>
    <w:basedOn w:val="a"/>
    <w:pPr>
      <w:tabs>
        <w:tab w:val="right" w:pos="9600"/>
      </w:tabs>
      <w:adjustRightInd w:val="0"/>
      <w:spacing w:line="480" w:lineRule="atLeast"/>
      <w:jc w:val="center"/>
      <w:textAlignment w:val="baseline"/>
    </w:pPr>
    <w:rPr>
      <w:rFonts w:ascii="幼圆" w:eastAsia="幼圆"/>
      <w:b/>
      <w:kern w:val="0"/>
      <w:szCs w:val="20"/>
    </w:rPr>
  </w:style>
  <w:style w:type="paragraph" w:customStyle="1" w:styleId="21">
    <w:name w:val="正文2"/>
    <w:basedOn w:val="a"/>
    <w:pPr>
      <w:adjustRightInd w:val="0"/>
      <w:spacing w:line="520" w:lineRule="atLeast"/>
      <w:ind w:left="480" w:firstLine="360"/>
      <w:textAlignment w:val="baseline"/>
    </w:pPr>
    <w:rPr>
      <w:rFonts w:eastAsia="楷体_GB2312"/>
      <w:kern w:val="0"/>
      <w:szCs w:val="20"/>
    </w:rPr>
  </w:style>
  <w:style w:type="paragraph" w:customStyle="1" w:styleId="48CharCharChar">
    <w:name w:val="样式48 Char Char Char"/>
    <w:basedOn w:val="a"/>
    <w:qFormat/>
    <w:pPr>
      <w:adjustRightInd w:val="0"/>
      <w:snapToGrid w:val="0"/>
      <w:spacing w:line="360" w:lineRule="auto"/>
      <w:ind w:firstLineChars="200" w:firstLine="420"/>
    </w:pPr>
    <w:rPr>
      <w:szCs w:val="21"/>
    </w:rPr>
  </w:style>
  <w:style w:type="character" w:customStyle="1" w:styleId="2Char">
    <w:name w:val="标题 2 Char"/>
    <w:link w:val="2"/>
    <w:rPr>
      <w:rFonts w:ascii="Arial" w:eastAsia="黑体" w:hAnsi="Arial"/>
      <w:b/>
      <w:bCs/>
      <w:sz w:val="32"/>
      <w:szCs w:val="32"/>
    </w:rPr>
  </w:style>
  <w:style w:type="paragraph" w:styleId="aa">
    <w:name w:val="Balloon Text"/>
    <w:basedOn w:val="a"/>
    <w:link w:val="Char"/>
    <w:rsid w:val="00925070"/>
    <w:rPr>
      <w:sz w:val="18"/>
      <w:szCs w:val="18"/>
    </w:rPr>
  </w:style>
  <w:style w:type="character" w:customStyle="1" w:styleId="Char">
    <w:name w:val="批注框文本 Char"/>
    <w:basedOn w:val="a1"/>
    <w:link w:val="aa"/>
    <w:rsid w:val="00925070"/>
    <w:rPr>
      <w:kern w:val="2"/>
      <w:sz w:val="18"/>
      <w:szCs w:val="18"/>
    </w:rPr>
  </w:style>
  <w:style w:type="paragraph" w:styleId="ab">
    <w:name w:val="List Paragraph"/>
    <w:basedOn w:val="a"/>
    <w:uiPriority w:val="34"/>
    <w:unhideWhenUsed/>
    <w:qFormat/>
    <w:rsid w:val="00B03516"/>
    <w:pPr>
      <w:ind w:firstLineChars="200" w:firstLine="420"/>
    </w:pPr>
    <w:rPr>
      <w:rFonts w:asciiTheme="minorHAnsi" w:eastAsiaTheme="minorEastAsia" w:hAnsiTheme="minorHAnsi" w:cstheme="minorBidi"/>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adjustRightInd w:val="0"/>
      <w:spacing w:before="120" w:line="540" w:lineRule="atLeast"/>
      <w:textAlignment w:val="baseline"/>
      <w:outlineLvl w:val="0"/>
    </w:pPr>
    <w:rPr>
      <w:rFonts w:ascii="宋体" w:hAnsi="宋体"/>
      <w:b/>
      <w:kern w:val="44"/>
      <w:sz w:val="44"/>
      <w:szCs w:val="20"/>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0"/>
    <w:qFormat/>
    <w:pPr>
      <w:keepNext/>
      <w:keepLines/>
      <w:widowControl/>
      <w:spacing w:before="260" w:after="260" w:line="416" w:lineRule="auto"/>
      <w:jc w:val="left"/>
      <w:outlineLvl w:val="2"/>
    </w:pPr>
    <w:rPr>
      <w:b/>
      <w:kern w:val="0"/>
      <w:sz w:val="32"/>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firstLineChars="200" w:firstLine="420"/>
    </w:pPr>
  </w:style>
  <w:style w:type="paragraph" w:styleId="7">
    <w:name w:val="toc 7"/>
    <w:basedOn w:val="a"/>
    <w:next w:val="a"/>
    <w:semiHidden/>
    <w:pPr>
      <w:ind w:leftChars="1200" w:left="2520"/>
    </w:pPr>
  </w:style>
  <w:style w:type="paragraph" w:styleId="5">
    <w:name w:val="toc 5"/>
    <w:basedOn w:val="a"/>
    <w:next w:val="a"/>
    <w:semiHidden/>
    <w:pPr>
      <w:ind w:leftChars="800" w:left="1680"/>
    </w:pPr>
  </w:style>
  <w:style w:type="paragraph" w:styleId="30">
    <w:name w:val="toc 3"/>
    <w:basedOn w:val="a"/>
    <w:next w:val="a"/>
    <w:uiPriority w:val="39"/>
    <w:pPr>
      <w:ind w:leftChars="400" w:left="840"/>
    </w:pPr>
  </w:style>
  <w:style w:type="paragraph" w:styleId="8">
    <w:name w:val="toc 8"/>
    <w:basedOn w:val="a"/>
    <w:next w:val="a"/>
    <w:semiHidden/>
    <w:pPr>
      <w:ind w:leftChars="1400" w:left="2940"/>
    </w:pPr>
  </w:style>
  <w:style w:type="paragraph" w:styleId="a4">
    <w:name w:val="footer"/>
    <w:basedOn w:val="a"/>
    <w:pPr>
      <w:tabs>
        <w:tab w:val="center" w:pos="4153"/>
        <w:tab w:val="right" w:pos="8306"/>
      </w:tabs>
      <w:snapToGrid w:val="0"/>
      <w:jc w:val="left"/>
    </w:pPr>
    <w:rPr>
      <w:sz w:val="18"/>
      <w:szCs w:val="18"/>
    </w:r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4">
    <w:name w:val="toc 4"/>
    <w:basedOn w:val="a"/>
    <w:next w:val="a"/>
    <w:semiHidden/>
    <w:pPr>
      <w:ind w:leftChars="600" w:left="1260"/>
    </w:pPr>
  </w:style>
  <w:style w:type="paragraph" w:styleId="6">
    <w:name w:val="toc 6"/>
    <w:basedOn w:val="a"/>
    <w:next w:val="a"/>
    <w:semiHidden/>
    <w:pPr>
      <w:ind w:leftChars="1000" w:left="2100"/>
    </w:pPr>
  </w:style>
  <w:style w:type="paragraph" w:styleId="20">
    <w:name w:val="toc 2"/>
    <w:basedOn w:val="a"/>
    <w:next w:val="a"/>
    <w:uiPriority w:val="39"/>
    <w:pPr>
      <w:ind w:leftChars="200" w:left="420"/>
    </w:pPr>
  </w:style>
  <w:style w:type="paragraph" w:styleId="9">
    <w:name w:val="toc 9"/>
    <w:basedOn w:val="a"/>
    <w:next w:val="a"/>
    <w:semiHidden/>
    <w:pPr>
      <w:ind w:leftChars="1600" w:left="3360"/>
    </w:pPr>
  </w:style>
  <w:style w:type="table" w:styleId="a6">
    <w:name w:val="Table Grid"/>
    <w:basedOn w:val="a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page number"/>
    <w:basedOn w:val="a1"/>
  </w:style>
  <w:style w:type="character" w:styleId="a8">
    <w:name w:val="FollowedHyperlink"/>
    <w:rPr>
      <w:color w:val="800080"/>
      <w:u w:val="single"/>
    </w:rPr>
  </w:style>
  <w:style w:type="character" w:styleId="a9">
    <w:name w:val="Hyperlink"/>
    <w:uiPriority w:val="99"/>
    <w:rPr>
      <w:color w:val="0000FF"/>
      <w:u w:val="single"/>
    </w:rPr>
  </w:style>
  <w:style w:type="paragraph" w:customStyle="1" w:styleId="11">
    <w:name w:val="附1"/>
    <w:basedOn w:val="a"/>
    <w:pPr>
      <w:keepNext/>
      <w:keepLines/>
      <w:adjustRightInd w:val="0"/>
      <w:spacing w:before="120" w:after="120" w:line="540" w:lineRule="atLeast"/>
      <w:jc w:val="center"/>
      <w:textAlignment w:val="baseline"/>
    </w:pPr>
    <w:rPr>
      <w:rFonts w:eastAsia="幼圆"/>
      <w:b/>
      <w:kern w:val="44"/>
      <w:sz w:val="32"/>
      <w:szCs w:val="20"/>
    </w:rPr>
  </w:style>
  <w:style w:type="paragraph" w:customStyle="1" w:styleId="12">
    <w:name w:val="表1"/>
    <w:basedOn w:val="a"/>
    <w:pPr>
      <w:adjustRightInd w:val="0"/>
      <w:spacing w:line="480" w:lineRule="atLeast"/>
      <w:textAlignment w:val="baseline"/>
    </w:pPr>
    <w:rPr>
      <w:rFonts w:ascii="幼圆" w:eastAsia="幼圆"/>
      <w:kern w:val="0"/>
      <w:szCs w:val="20"/>
    </w:rPr>
  </w:style>
  <w:style w:type="paragraph" w:customStyle="1" w:styleId="2CU">
    <w:name w:val="表2CU"/>
    <w:basedOn w:val="a"/>
    <w:pPr>
      <w:tabs>
        <w:tab w:val="right" w:pos="9600"/>
      </w:tabs>
      <w:adjustRightInd w:val="0"/>
      <w:spacing w:line="480" w:lineRule="atLeast"/>
      <w:jc w:val="center"/>
      <w:textAlignment w:val="baseline"/>
    </w:pPr>
    <w:rPr>
      <w:rFonts w:ascii="幼圆" w:eastAsia="幼圆"/>
      <w:b/>
      <w:kern w:val="0"/>
      <w:szCs w:val="20"/>
    </w:rPr>
  </w:style>
  <w:style w:type="paragraph" w:customStyle="1" w:styleId="21">
    <w:name w:val="正文2"/>
    <w:basedOn w:val="a"/>
    <w:pPr>
      <w:adjustRightInd w:val="0"/>
      <w:spacing w:line="520" w:lineRule="atLeast"/>
      <w:ind w:left="480" w:firstLine="360"/>
      <w:textAlignment w:val="baseline"/>
    </w:pPr>
    <w:rPr>
      <w:rFonts w:eastAsia="楷体_GB2312"/>
      <w:kern w:val="0"/>
      <w:szCs w:val="20"/>
    </w:rPr>
  </w:style>
  <w:style w:type="paragraph" w:customStyle="1" w:styleId="48CharCharChar">
    <w:name w:val="样式48 Char Char Char"/>
    <w:basedOn w:val="a"/>
    <w:qFormat/>
    <w:pPr>
      <w:adjustRightInd w:val="0"/>
      <w:snapToGrid w:val="0"/>
      <w:spacing w:line="360" w:lineRule="auto"/>
      <w:ind w:firstLineChars="200" w:firstLine="420"/>
    </w:pPr>
    <w:rPr>
      <w:szCs w:val="21"/>
    </w:rPr>
  </w:style>
  <w:style w:type="character" w:customStyle="1" w:styleId="2Char">
    <w:name w:val="标题 2 Char"/>
    <w:link w:val="2"/>
    <w:rPr>
      <w:rFonts w:ascii="Arial" w:eastAsia="黑体" w:hAnsi="Arial"/>
      <w:b/>
      <w:bCs/>
      <w:sz w:val="32"/>
      <w:szCs w:val="32"/>
    </w:rPr>
  </w:style>
  <w:style w:type="paragraph" w:styleId="aa">
    <w:name w:val="Balloon Text"/>
    <w:basedOn w:val="a"/>
    <w:link w:val="Char"/>
    <w:rsid w:val="00925070"/>
    <w:rPr>
      <w:sz w:val="18"/>
      <w:szCs w:val="18"/>
    </w:rPr>
  </w:style>
  <w:style w:type="character" w:customStyle="1" w:styleId="Char">
    <w:name w:val="批注框文本 Char"/>
    <w:basedOn w:val="a1"/>
    <w:link w:val="aa"/>
    <w:rsid w:val="00925070"/>
    <w:rPr>
      <w:kern w:val="2"/>
      <w:sz w:val="18"/>
      <w:szCs w:val="18"/>
    </w:rPr>
  </w:style>
  <w:style w:type="paragraph" w:styleId="ab">
    <w:name w:val="List Paragraph"/>
    <w:basedOn w:val="a"/>
    <w:uiPriority w:val="34"/>
    <w:unhideWhenUsed/>
    <w:qFormat/>
    <w:rsid w:val="00B03516"/>
    <w:pPr>
      <w:ind w:firstLineChars="200" w:firstLine="42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42265">
      <w:bodyDiv w:val="1"/>
      <w:marLeft w:val="0"/>
      <w:marRight w:val="0"/>
      <w:marTop w:val="0"/>
      <w:marBottom w:val="0"/>
      <w:divBdr>
        <w:top w:val="none" w:sz="0" w:space="0" w:color="auto"/>
        <w:left w:val="none" w:sz="0" w:space="0" w:color="auto"/>
        <w:bottom w:val="none" w:sz="0" w:space="0" w:color="auto"/>
        <w:right w:val="none" w:sz="0" w:space="0" w:color="auto"/>
      </w:divBdr>
      <w:divsChild>
        <w:div w:id="570844817">
          <w:marLeft w:val="576"/>
          <w:marRight w:val="0"/>
          <w:marTop w:val="240"/>
          <w:marBottom w:val="0"/>
          <w:divBdr>
            <w:top w:val="none" w:sz="0" w:space="0" w:color="auto"/>
            <w:left w:val="none" w:sz="0" w:space="0" w:color="auto"/>
            <w:bottom w:val="none" w:sz="0" w:space="0" w:color="auto"/>
            <w:right w:val="none" w:sz="0" w:space="0" w:color="auto"/>
          </w:divBdr>
        </w:div>
      </w:divsChild>
    </w:div>
    <w:div w:id="49423472">
      <w:bodyDiv w:val="1"/>
      <w:marLeft w:val="0"/>
      <w:marRight w:val="0"/>
      <w:marTop w:val="0"/>
      <w:marBottom w:val="0"/>
      <w:divBdr>
        <w:top w:val="none" w:sz="0" w:space="0" w:color="auto"/>
        <w:left w:val="none" w:sz="0" w:space="0" w:color="auto"/>
        <w:bottom w:val="none" w:sz="0" w:space="0" w:color="auto"/>
        <w:right w:val="none" w:sz="0" w:space="0" w:color="auto"/>
      </w:divBdr>
      <w:divsChild>
        <w:div w:id="1163744148">
          <w:marLeft w:val="576"/>
          <w:marRight w:val="0"/>
          <w:marTop w:val="240"/>
          <w:marBottom w:val="0"/>
          <w:divBdr>
            <w:top w:val="none" w:sz="0" w:space="0" w:color="auto"/>
            <w:left w:val="none" w:sz="0" w:space="0" w:color="auto"/>
            <w:bottom w:val="none" w:sz="0" w:space="0" w:color="auto"/>
            <w:right w:val="none" w:sz="0" w:space="0" w:color="auto"/>
          </w:divBdr>
        </w:div>
      </w:divsChild>
    </w:div>
    <w:div w:id="536966299">
      <w:bodyDiv w:val="1"/>
      <w:marLeft w:val="0"/>
      <w:marRight w:val="0"/>
      <w:marTop w:val="0"/>
      <w:marBottom w:val="0"/>
      <w:divBdr>
        <w:top w:val="none" w:sz="0" w:space="0" w:color="auto"/>
        <w:left w:val="none" w:sz="0" w:space="0" w:color="auto"/>
        <w:bottom w:val="none" w:sz="0" w:space="0" w:color="auto"/>
        <w:right w:val="none" w:sz="0" w:space="0" w:color="auto"/>
      </w:divBdr>
      <w:divsChild>
        <w:div w:id="1539658104">
          <w:marLeft w:val="576"/>
          <w:marRight w:val="0"/>
          <w:marTop w:val="240"/>
          <w:marBottom w:val="0"/>
          <w:divBdr>
            <w:top w:val="none" w:sz="0" w:space="0" w:color="auto"/>
            <w:left w:val="none" w:sz="0" w:space="0" w:color="auto"/>
            <w:bottom w:val="none" w:sz="0" w:space="0" w:color="auto"/>
            <w:right w:val="none" w:sz="0" w:space="0" w:color="auto"/>
          </w:divBdr>
        </w:div>
        <w:div w:id="364990800">
          <w:marLeft w:val="576"/>
          <w:marRight w:val="0"/>
          <w:marTop w:val="240"/>
          <w:marBottom w:val="0"/>
          <w:divBdr>
            <w:top w:val="none" w:sz="0" w:space="0" w:color="auto"/>
            <w:left w:val="none" w:sz="0" w:space="0" w:color="auto"/>
            <w:bottom w:val="none" w:sz="0" w:space="0" w:color="auto"/>
            <w:right w:val="none" w:sz="0" w:space="0" w:color="auto"/>
          </w:divBdr>
        </w:div>
        <w:div w:id="434592755">
          <w:marLeft w:val="576"/>
          <w:marRight w:val="0"/>
          <w:marTop w:val="240"/>
          <w:marBottom w:val="0"/>
          <w:divBdr>
            <w:top w:val="none" w:sz="0" w:space="0" w:color="auto"/>
            <w:left w:val="none" w:sz="0" w:space="0" w:color="auto"/>
            <w:bottom w:val="none" w:sz="0" w:space="0" w:color="auto"/>
            <w:right w:val="none" w:sz="0" w:space="0" w:color="auto"/>
          </w:divBdr>
        </w:div>
      </w:divsChild>
    </w:div>
    <w:div w:id="549339150">
      <w:bodyDiv w:val="1"/>
      <w:marLeft w:val="0"/>
      <w:marRight w:val="0"/>
      <w:marTop w:val="0"/>
      <w:marBottom w:val="0"/>
      <w:divBdr>
        <w:top w:val="none" w:sz="0" w:space="0" w:color="auto"/>
        <w:left w:val="none" w:sz="0" w:space="0" w:color="auto"/>
        <w:bottom w:val="none" w:sz="0" w:space="0" w:color="auto"/>
        <w:right w:val="none" w:sz="0" w:space="0" w:color="auto"/>
      </w:divBdr>
      <w:divsChild>
        <w:div w:id="339966870">
          <w:marLeft w:val="576"/>
          <w:marRight w:val="0"/>
          <w:marTop w:val="240"/>
          <w:marBottom w:val="0"/>
          <w:divBdr>
            <w:top w:val="none" w:sz="0" w:space="0" w:color="auto"/>
            <w:left w:val="none" w:sz="0" w:space="0" w:color="auto"/>
            <w:bottom w:val="none" w:sz="0" w:space="0" w:color="auto"/>
            <w:right w:val="none" w:sz="0" w:space="0" w:color="auto"/>
          </w:divBdr>
        </w:div>
        <w:div w:id="1291126994">
          <w:marLeft w:val="576"/>
          <w:marRight w:val="0"/>
          <w:marTop w:val="240"/>
          <w:marBottom w:val="0"/>
          <w:divBdr>
            <w:top w:val="none" w:sz="0" w:space="0" w:color="auto"/>
            <w:left w:val="none" w:sz="0" w:space="0" w:color="auto"/>
            <w:bottom w:val="none" w:sz="0" w:space="0" w:color="auto"/>
            <w:right w:val="none" w:sz="0" w:space="0" w:color="auto"/>
          </w:divBdr>
        </w:div>
        <w:div w:id="1693875666">
          <w:marLeft w:val="576"/>
          <w:marRight w:val="0"/>
          <w:marTop w:val="240"/>
          <w:marBottom w:val="0"/>
          <w:divBdr>
            <w:top w:val="none" w:sz="0" w:space="0" w:color="auto"/>
            <w:left w:val="none" w:sz="0" w:space="0" w:color="auto"/>
            <w:bottom w:val="none" w:sz="0" w:space="0" w:color="auto"/>
            <w:right w:val="none" w:sz="0" w:space="0" w:color="auto"/>
          </w:divBdr>
        </w:div>
      </w:divsChild>
    </w:div>
    <w:div w:id="890772571">
      <w:bodyDiv w:val="1"/>
      <w:marLeft w:val="0"/>
      <w:marRight w:val="0"/>
      <w:marTop w:val="0"/>
      <w:marBottom w:val="0"/>
      <w:divBdr>
        <w:top w:val="none" w:sz="0" w:space="0" w:color="auto"/>
        <w:left w:val="none" w:sz="0" w:space="0" w:color="auto"/>
        <w:bottom w:val="none" w:sz="0" w:space="0" w:color="auto"/>
        <w:right w:val="none" w:sz="0" w:space="0" w:color="auto"/>
      </w:divBdr>
      <w:divsChild>
        <w:div w:id="904798288">
          <w:marLeft w:val="576"/>
          <w:marRight w:val="0"/>
          <w:marTop w:val="240"/>
          <w:marBottom w:val="0"/>
          <w:divBdr>
            <w:top w:val="none" w:sz="0" w:space="0" w:color="auto"/>
            <w:left w:val="none" w:sz="0" w:space="0" w:color="auto"/>
            <w:bottom w:val="none" w:sz="0" w:space="0" w:color="auto"/>
            <w:right w:val="none" w:sz="0" w:space="0" w:color="auto"/>
          </w:divBdr>
        </w:div>
        <w:div w:id="1676376714">
          <w:marLeft w:val="576"/>
          <w:marRight w:val="0"/>
          <w:marTop w:val="240"/>
          <w:marBottom w:val="0"/>
          <w:divBdr>
            <w:top w:val="none" w:sz="0" w:space="0" w:color="auto"/>
            <w:left w:val="none" w:sz="0" w:space="0" w:color="auto"/>
            <w:bottom w:val="none" w:sz="0" w:space="0" w:color="auto"/>
            <w:right w:val="none" w:sz="0" w:space="0" w:color="auto"/>
          </w:divBdr>
        </w:div>
      </w:divsChild>
    </w:div>
    <w:div w:id="1180393744">
      <w:bodyDiv w:val="1"/>
      <w:marLeft w:val="0"/>
      <w:marRight w:val="0"/>
      <w:marTop w:val="0"/>
      <w:marBottom w:val="0"/>
      <w:divBdr>
        <w:top w:val="none" w:sz="0" w:space="0" w:color="auto"/>
        <w:left w:val="none" w:sz="0" w:space="0" w:color="auto"/>
        <w:bottom w:val="none" w:sz="0" w:space="0" w:color="auto"/>
        <w:right w:val="none" w:sz="0" w:space="0" w:color="auto"/>
      </w:divBdr>
      <w:divsChild>
        <w:div w:id="1393768929">
          <w:marLeft w:val="576"/>
          <w:marRight w:val="0"/>
          <w:marTop w:val="240"/>
          <w:marBottom w:val="0"/>
          <w:divBdr>
            <w:top w:val="none" w:sz="0" w:space="0" w:color="auto"/>
            <w:left w:val="none" w:sz="0" w:space="0" w:color="auto"/>
            <w:bottom w:val="none" w:sz="0" w:space="0" w:color="auto"/>
            <w:right w:val="none" w:sz="0" w:space="0" w:color="auto"/>
          </w:divBdr>
        </w:div>
        <w:div w:id="549151654">
          <w:marLeft w:val="576"/>
          <w:marRight w:val="0"/>
          <w:marTop w:val="240"/>
          <w:marBottom w:val="0"/>
          <w:divBdr>
            <w:top w:val="none" w:sz="0" w:space="0" w:color="auto"/>
            <w:left w:val="none" w:sz="0" w:space="0" w:color="auto"/>
            <w:bottom w:val="none" w:sz="0" w:space="0" w:color="auto"/>
            <w:right w:val="none" w:sz="0" w:space="0" w:color="auto"/>
          </w:divBdr>
        </w:div>
        <w:div w:id="1686133912">
          <w:marLeft w:val="576"/>
          <w:marRight w:val="0"/>
          <w:marTop w:val="240"/>
          <w:marBottom w:val="0"/>
          <w:divBdr>
            <w:top w:val="none" w:sz="0" w:space="0" w:color="auto"/>
            <w:left w:val="none" w:sz="0" w:space="0" w:color="auto"/>
            <w:bottom w:val="none" w:sz="0" w:space="0" w:color="auto"/>
            <w:right w:val="none" w:sz="0" w:space="0" w:color="auto"/>
          </w:divBdr>
        </w:div>
      </w:divsChild>
    </w:div>
    <w:div w:id="1324046448">
      <w:bodyDiv w:val="1"/>
      <w:marLeft w:val="0"/>
      <w:marRight w:val="0"/>
      <w:marTop w:val="0"/>
      <w:marBottom w:val="0"/>
      <w:divBdr>
        <w:top w:val="none" w:sz="0" w:space="0" w:color="auto"/>
        <w:left w:val="none" w:sz="0" w:space="0" w:color="auto"/>
        <w:bottom w:val="none" w:sz="0" w:space="0" w:color="auto"/>
        <w:right w:val="none" w:sz="0" w:space="0" w:color="auto"/>
      </w:divBdr>
      <w:divsChild>
        <w:div w:id="1047143693">
          <w:marLeft w:val="576"/>
          <w:marRight w:val="0"/>
          <w:marTop w:val="240"/>
          <w:marBottom w:val="0"/>
          <w:divBdr>
            <w:top w:val="none" w:sz="0" w:space="0" w:color="auto"/>
            <w:left w:val="none" w:sz="0" w:space="0" w:color="auto"/>
            <w:bottom w:val="none" w:sz="0" w:space="0" w:color="auto"/>
            <w:right w:val="none" w:sz="0" w:space="0" w:color="auto"/>
          </w:divBdr>
        </w:div>
        <w:div w:id="587883506">
          <w:marLeft w:val="576"/>
          <w:marRight w:val="0"/>
          <w:marTop w:val="240"/>
          <w:marBottom w:val="0"/>
          <w:divBdr>
            <w:top w:val="none" w:sz="0" w:space="0" w:color="auto"/>
            <w:left w:val="none" w:sz="0" w:space="0" w:color="auto"/>
            <w:bottom w:val="none" w:sz="0" w:space="0" w:color="auto"/>
            <w:right w:val="none" w:sz="0" w:space="0" w:color="auto"/>
          </w:divBdr>
        </w:div>
        <w:div w:id="596331594">
          <w:marLeft w:val="576"/>
          <w:marRight w:val="0"/>
          <w:marTop w:val="240"/>
          <w:marBottom w:val="0"/>
          <w:divBdr>
            <w:top w:val="none" w:sz="0" w:space="0" w:color="auto"/>
            <w:left w:val="none" w:sz="0" w:space="0" w:color="auto"/>
            <w:bottom w:val="none" w:sz="0" w:space="0" w:color="auto"/>
            <w:right w:val="none" w:sz="0" w:space="0" w:color="auto"/>
          </w:divBdr>
        </w:div>
      </w:divsChild>
    </w:div>
    <w:div w:id="1579055935">
      <w:bodyDiv w:val="1"/>
      <w:marLeft w:val="0"/>
      <w:marRight w:val="0"/>
      <w:marTop w:val="0"/>
      <w:marBottom w:val="0"/>
      <w:divBdr>
        <w:top w:val="none" w:sz="0" w:space="0" w:color="auto"/>
        <w:left w:val="none" w:sz="0" w:space="0" w:color="auto"/>
        <w:bottom w:val="none" w:sz="0" w:space="0" w:color="auto"/>
        <w:right w:val="none" w:sz="0" w:space="0" w:color="auto"/>
      </w:divBdr>
      <w:divsChild>
        <w:div w:id="892424197">
          <w:marLeft w:val="576"/>
          <w:marRight w:val="0"/>
          <w:marTop w:val="240"/>
          <w:marBottom w:val="0"/>
          <w:divBdr>
            <w:top w:val="none" w:sz="0" w:space="0" w:color="auto"/>
            <w:left w:val="none" w:sz="0" w:space="0" w:color="auto"/>
            <w:bottom w:val="none" w:sz="0" w:space="0" w:color="auto"/>
            <w:right w:val="none" w:sz="0" w:space="0" w:color="auto"/>
          </w:divBdr>
        </w:div>
        <w:div w:id="620961648">
          <w:marLeft w:val="576"/>
          <w:marRight w:val="0"/>
          <w:marTop w:val="240"/>
          <w:marBottom w:val="0"/>
          <w:divBdr>
            <w:top w:val="none" w:sz="0" w:space="0" w:color="auto"/>
            <w:left w:val="none" w:sz="0" w:space="0" w:color="auto"/>
            <w:bottom w:val="none" w:sz="0" w:space="0" w:color="auto"/>
            <w:right w:val="none" w:sz="0" w:space="0" w:color="auto"/>
          </w:divBdr>
        </w:div>
        <w:div w:id="1252738188">
          <w:marLeft w:val="576"/>
          <w:marRight w:val="0"/>
          <w:marTop w:val="24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8.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oleObject" Target="embeddings/oleObject4.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23</Pages>
  <Words>1122</Words>
  <Characters>6396</Characters>
  <Application>Microsoft Office Word</Application>
  <DocSecurity>0</DocSecurity>
  <Lines>53</Lines>
  <Paragraphs>15</Paragraphs>
  <ScaleCrop>false</ScaleCrop>
  <Company>NUDT</Company>
  <LinksUpToDate>false</LinksUpToDate>
  <CharactersWithSpaces>7503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文档编号：项目名称 – PD – SRS – 版本</dc:title>
  <dc:creator>mxj</dc:creator>
  <cp:lastModifiedBy>user</cp:lastModifiedBy>
  <cp:revision>22</cp:revision>
  <dcterms:created xsi:type="dcterms:W3CDTF">2019-10-08T12:19:00Z</dcterms:created>
  <dcterms:modified xsi:type="dcterms:W3CDTF">2020-10-14T01:45:00Z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