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F000" w14:textId="2D49B292" w:rsidR="00ED2443" w:rsidRDefault="0098639C" w:rsidP="00631A18">
      <w:pPr>
        <w:sectPr w:rsidR="00ED2443" w:rsidSect="00743B54">
          <w:pgSz w:w="12240" w:h="15840"/>
          <w:pgMar w:top="1440" w:right="1800" w:bottom="1440" w:left="1800" w:header="0" w:footer="0" w:gutter="0"/>
          <w:cols w:space="720"/>
          <w:formProt w:val="0"/>
          <w:docGrid w:linePitch="360" w:charSpace="4096"/>
        </w:sectPr>
      </w:pPr>
      <w:r>
        <w:rPr>
          <w:rFonts w:ascii="Cambria" w:hAnsi="Cambria"/>
          <w:color w:val="17365D"/>
          <w:spacing w:val="5"/>
          <w:sz w:val="52"/>
          <w:szCs w:val="52"/>
        </w:rPr>
        <w:t xml:space="preserve">Plagiarism Validation </w:t>
      </w:r>
    </w:p>
    <w:p w14:paraId="69B52082" w14:textId="73C6B92E" w:rsidR="00D9617F" w:rsidRDefault="006759BA">
      <w:pPr>
        <w:pStyle w:val="TOC1"/>
        <w:tabs>
          <w:tab w:val="right" w:pos="8630"/>
        </w:tabs>
        <w:rPr>
          <w:rFonts w:asciiTheme="minorHAnsi" w:hAnsiTheme="minorHAnsi" w:cstheme="minorBidi"/>
          <w:b w:val="0"/>
          <w:bCs w:val="0"/>
          <w:caps w:val="0"/>
          <w:noProof/>
          <w:kern w:val="2"/>
          <w:szCs w:val="24"/>
          <w:lang w:val="en-AE" w:eastAsia="en-AE"/>
          <w14:ligatures w14:val="standardContextual"/>
        </w:rPr>
      </w:pPr>
      <w:r>
        <w:fldChar w:fldCharType="begin"/>
      </w:r>
      <w:r w:rsidR="00280FB9">
        <w:instrText xml:space="preserve"> TOC \o "1-2" \h \z </w:instrText>
      </w:r>
      <w:r>
        <w:fldChar w:fldCharType="separate"/>
      </w:r>
      <w:hyperlink w:anchor="_Toc164724682" w:history="1">
        <w:r w:rsidR="00D9617F" w:rsidRPr="00411DF7">
          <w:rPr>
            <w:rStyle w:val="Hyperlink"/>
            <w:noProof/>
            <w:lang w:bidi="en-US"/>
          </w:rPr>
          <w:t>Problem Definition</w:t>
        </w:r>
        <w:r w:rsidR="00D9617F">
          <w:rPr>
            <w:noProof/>
            <w:webHidden/>
          </w:rPr>
          <w:tab/>
        </w:r>
        <w:r w:rsidR="00D9617F">
          <w:rPr>
            <w:noProof/>
            <w:webHidden/>
          </w:rPr>
          <w:fldChar w:fldCharType="begin"/>
        </w:r>
        <w:r w:rsidR="00D9617F">
          <w:rPr>
            <w:noProof/>
            <w:webHidden/>
          </w:rPr>
          <w:instrText xml:space="preserve"> PAGEREF _Toc164724682 \h </w:instrText>
        </w:r>
        <w:r w:rsidR="00D9617F">
          <w:rPr>
            <w:noProof/>
            <w:webHidden/>
          </w:rPr>
        </w:r>
        <w:r w:rsidR="00D9617F">
          <w:rPr>
            <w:noProof/>
            <w:webHidden/>
          </w:rPr>
          <w:fldChar w:fldCharType="separate"/>
        </w:r>
        <w:r w:rsidR="00D9617F">
          <w:rPr>
            <w:noProof/>
            <w:webHidden/>
          </w:rPr>
          <w:t>2</w:t>
        </w:r>
        <w:r w:rsidR="00D9617F">
          <w:rPr>
            <w:noProof/>
            <w:webHidden/>
          </w:rPr>
          <w:fldChar w:fldCharType="end"/>
        </w:r>
      </w:hyperlink>
    </w:p>
    <w:p w14:paraId="64AD0C37" w14:textId="319DAFCC" w:rsidR="00D9617F" w:rsidRDefault="00D9617F">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4724683" w:history="1">
        <w:r w:rsidRPr="00411DF7">
          <w:rPr>
            <w:rStyle w:val="Hyperlink"/>
            <w:noProof/>
            <w:lang w:bidi="en-US"/>
          </w:rPr>
          <w:t>General Idea</w:t>
        </w:r>
        <w:r>
          <w:rPr>
            <w:noProof/>
            <w:webHidden/>
          </w:rPr>
          <w:tab/>
        </w:r>
        <w:r>
          <w:rPr>
            <w:noProof/>
            <w:webHidden/>
          </w:rPr>
          <w:fldChar w:fldCharType="begin"/>
        </w:r>
        <w:r>
          <w:rPr>
            <w:noProof/>
            <w:webHidden/>
          </w:rPr>
          <w:instrText xml:space="preserve"> PAGEREF _Toc164724683 \h </w:instrText>
        </w:r>
        <w:r>
          <w:rPr>
            <w:noProof/>
            <w:webHidden/>
          </w:rPr>
        </w:r>
        <w:r>
          <w:rPr>
            <w:noProof/>
            <w:webHidden/>
          </w:rPr>
          <w:fldChar w:fldCharType="separate"/>
        </w:r>
        <w:r>
          <w:rPr>
            <w:noProof/>
            <w:webHidden/>
          </w:rPr>
          <w:t>2</w:t>
        </w:r>
        <w:r>
          <w:rPr>
            <w:noProof/>
            <w:webHidden/>
          </w:rPr>
          <w:fldChar w:fldCharType="end"/>
        </w:r>
      </w:hyperlink>
    </w:p>
    <w:p w14:paraId="5DBA96E2" w14:textId="048FBCA2" w:rsidR="00D9617F" w:rsidRDefault="00D9617F">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4724684" w:history="1">
        <w:r w:rsidRPr="00411DF7">
          <w:rPr>
            <w:rStyle w:val="Hyperlink"/>
            <w:noProof/>
            <w:lang w:bidi="en-US"/>
          </w:rPr>
          <w:t>Main Goals in Details</w:t>
        </w:r>
        <w:r>
          <w:rPr>
            <w:noProof/>
            <w:webHidden/>
          </w:rPr>
          <w:tab/>
        </w:r>
        <w:r>
          <w:rPr>
            <w:noProof/>
            <w:webHidden/>
          </w:rPr>
          <w:fldChar w:fldCharType="begin"/>
        </w:r>
        <w:r>
          <w:rPr>
            <w:noProof/>
            <w:webHidden/>
          </w:rPr>
          <w:instrText xml:space="preserve"> PAGEREF _Toc164724684 \h </w:instrText>
        </w:r>
        <w:r>
          <w:rPr>
            <w:noProof/>
            <w:webHidden/>
          </w:rPr>
        </w:r>
        <w:r>
          <w:rPr>
            <w:noProof/>
            <w:webHidden/>
          </w:rPr>
          <w:fldChar w:fldCharType="separate"/>
        </w:r>
        <w:r>
          <w:rPr>
            <w:noProof/>
            <w:webHidden/>
          </w:rPr>
          <w:t>3</w:t>
        </w:r>
        <w:r>
          <w:rPr>
            <w:noProof/>
            <w:webHidden/>
          </w:rPr>
          <w:fldChar w:fldCharType="end"/>
        </w:r>
      </w:hyperlink>
    </w:p>
    <w:p w14:paraId="5A3B546F" w14:textId="114347A2" w:rsidR="00D9617F" w:rsidRDefault="00D9617F">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4724685" w:history="1">
        <w:r w:rsidRPr="00411DF7">
          <w:rPr>
            <w:rStyle w:val="Hyperlink"/>
            <w:noProof/>
            <w:lang w:bidi="en-US"/>
          </w:rPr>
          <w:t>Project Requirements</w:t>
        </w:r>
        <w:r>
          <w:rPr>
            <w:noProof/>
            <w:webHidden/>
          </w:rPr>
          <w:tab/>
        </w:r>
        <w:r>
          <w:rPr>
            <w:noProof/>
            <w:webHidden/>
          </w:rPr>
          <w:fldChar w:fldCharType="begin"/>
        </w:r>
        <w:r>
          <w:rPr>
            <w:noProof/>
            <w:webHidden/>
          </w:rPr>
          <w:instrText xml:space="preserve"> PAGEREF _Toc164724685 \h </w:instrText>
        </w:r>
        <w:r>
          <w:rPr>
            <w:noProof/>
            <w:webHidden/>
          </w:rPr>
        </w:r>
        <w:r>
          <w:rPr>
            <w:noProof/>
            <w:webHidden/>
          </w:rPr>
          <w:fldChar w:fldCharType="separate"/>
        </w:r>
        <w:r>
          <w:rPr>
            <w:noProof/>
            <w:webHidden/>
          </w:rPr>
          <w:t>4</w:t>
        </w:r>
        <w:r>
          <w:rPr>
            <w:noProof/>
            <w:webHidden/>
          </w:rPr>
          <w:fldChar w:fldCharType="end"/>
        </w:r>
      </w:hyperlink>
    </w:p>
    <w:p w14:paraId="31231B97" w14:textId="55D514C4" w:rsidR="00D9617F" w:rsidRDefault="00D9617F">
      <w:pPr>
        <w:pStyle w:val="TOC2"/>
        <w:tabs>
          <w:tab w:val="right" w:pos="8630"/>
        </w:tabs>
        <w:rPr>
          <w:rFonts w:cstheme="minorBidi"/>
          <w:b w:val="0"/>
          <w:bCs w:val="0"/>
          <w:noProof/>
          <w:kern w:val="2"/>
          <w:sz w:val="24"/>
          <w:lang w:val="en-AE" w:eastAsia="en-AE"/>
          <w14:ligatures w14:val="standardContextual"/>
        </w:rPr>
      </w:pPr>
      <w:hyperlink w:anchor="_Toc164724686" w:history="1">
        <w:r w:rsidRPr="00411DF7">
          <w:rPr>
            <w:rStyle w:val="Hyperlink"/>
            <w:noProof/>
            <w:lang w:bidi="en-US"/>
          </w:rPr>
          <w:t>Required Implementation</w:t>
        </w:r>
        <w:r>
          <w:rPr>
            <w:noProof/>
            <w:webHidden/>
          </w:rPr>
          <w:tab/>
        </w:r>
        <w:r>
          <w:rPr>
            <w:noProof/>
            <w:webHidden/>
          </w:rPr>
          <w:fldChar w:fldCharType="begin"/>
        </w:r>
        <w:r>
          <w:rPr>
            <w:noProof/>
            <w:webHidden/>
          </w:rPr>
          <w:instrText xml:space="preserve"> PAGEREF _Toc164724686 \h </w:instrText>
        </w:r>
        <w:r>
          <w:rPr>
            <w:noProof/>
            <w:webHidden/>
          </w:rPr>
        </w:r>
        <w:r>
          <w:rPr>
            <w:noProof/>
            <w:webHidden/>
          </w:rPr>
          <w:fldChar w:fldCharType="separate"/>
        </w:r>
        <w:r>
          <w:rPr>
            <w:noProof/>
            <w:webHidden/>
          </w:rPr>
          <w:t>4</w:t>
        </w:r>
        <w:r>
          <w:rPr>
            <w:noProof/>
            <w:webHidden/>
          </w:rPr>
          <w:fldChar w:fldCharType="end"/>
        </w:r>
      </w:hyperlink>
    </w:p>
    <w:p w14:paraId="2AE62D99" w14:textId="46F6A527" w:rsidR="00D9617F" w:rsidRDefault="00D9617F">
      <w:pPr>
        <w:pStyle w:val="TOC2"/>
        <w:tabs>
          <w:tab w:val="right" w:pos="8630"/>
        </w:tabs>
        <w:rPr>
          <w:rFonts w:cstheme="minorBidi"/>
          <w:b w:val="0"/>
          <w:bCs w:val="0"/>
          <w:noProof/>
          <w:kern w:val="2"/>
          <w:sz w:val="24"/>
          <w:lang w:val="en-AE" w:eastAsia="en-AE"/>
          <w14:ligatures w14:val="standardContextual"/>
        </w:rPr>
      </w:pPr>
      <w:hyperlink w:anchor="_Toc164724687" w:history="1">
        <w:r w:rsidRPr="00411DF7">
          <w:rPr>
            <w:rStyle w:val="Hyperlink"/>
            <w:noProof/>
            <w:lang w:bidi="en-US"/>
          </w:rPr>
          <w:t>Input</w:t>
        </w:r>
        <w:r>
          <w:rPr>
            <w:noProof/>
            <w:webHidden/>
          </w:rPr>
          <w:tab/>
        </w:r>
        <w:r>
          <w:rPr>
            <w:noProof/>
            <w:webHidden/>
          </w:rPr>
          <w:fldChar w:fldCharType="begin"/>
        </w:r>
        <w:r>
          <w:rPr>
            <w:noProof/>
            <w:webHidden/>
          </w:rPr>
          <w:instrText xml:space="preserve"> PAGEREF _Toc164724687 \h </w:instrText>
        </w:r>
        <w:r>
          <w:rPr>
            <w:noProof/>
            <w:webHidden/>
          </w:rPr>
        </w:r>
        <w:r>
          <w:rPr>
            <w:noProof/>
            <w:webHidden/>
          </w:rPr>
          <w:fldChar w:fldCharType="separate"/>
        </w:r>
        <w:r>
          <w:rPr>
            <w:noProof/>
            <w:webHidden/>
          </w:rPr>
          <w:t>4</w:t>
        </w:r>
        <w:r>
          <w:rPr>
            <w:noProof/>
            <w:webHidden/>
          </w:rPr>
          <w:fldChar w:fldCharType="end"/>
        </w:r>
      </w:hyperlink>
    </w:p>
    <w:p w14:paraId="5B7013D5" w14:textId="3DE1E098" w:rsidR="00D9617F" w:rsidRDefault="00D9617F">
      <w:pPr>
        <w:pStyle w:val="TOC2"/>
        <w:tabs>
          <w:tab w:val="right" w:pos="8630"/>
        </w:tabs>
        <w:rPr>
          <w:rFonts w:cstheme="minorBidi"/>
          <w:b w:val="0"/>
          <w:bCs w:val="0"/>
          <w:noProof/>
          <w:kern w:val="2"/>
          <w:sz w:val="24"/>
          <w:lang w:val="en-AE" w:eastAsia="en-AE"/>
          <w14:ligatures w14:val="standardContextual"/>
        </w:rPr>
      </w:pPr>
      <w:hyperlink w:anchor="_Toc164724688" w:history="1">
        <w:r w:rsidRPr="00411DF7">
          <w:rPr>
            <w:rStyle w:val="Hyperlink"/>
            <w:noProof/>
            <w:lang w:bidi="en-US"/>
          </w:rPr>
          <w:t>Output</w:t>
        </w:r>
        <w:r>
          <w:rPr>
            <w:noProof/>
            <w:webHidden/>
          </w:rPr>
          <w:tab/>
        </w:r>
        <w:r>
          <w:rPr>
            <w:noProof/>
            <w:webHidden/>
          </w:rPr>
          <w:fldChar w:fldCharType="begin"/>
        </w:r>
        <w:r>
          <w:rPr>
            <w:noProof/>
            <w:webHidden/>
          </w:rPr>
          <w:instrText xml:space="preserve"> PAGEREF _Toc164724688 \h </w:instrText>
        </w:r>
        <w:r>
          <w:rPr>
            <w:noProof/>
            <w:webHidden/>
          </w:rPr>
        </w:r>
        <w:r>
          <w:rPr>
            <w:noProof/>
            <w:webHidden/>
          </w:rPr>
          <w:fldChar w:fldCharType="separate"/>
        </w:r>
        <w:r>
          <w:rPr>
            <w:noProof/>
            <w:webHidden/>
          </w:rPr>
          <w:t>5</w:t>
        </w:r>
        <w:r>
          <w:rPr>
            <w:noProof/>
            <w:webHidden/>
          </w:rPr>
          <w:fldChar w:fldCharType="end"/>
        </w:r>
      </w:hyperlink>
    </w:p>
    <w:p w14:paraId="75B5B6A1" w14:textId="29063960" w:rsidR="00D9617F" w:rsidRDefault="00D9617F">
      <w:pPr>
        <w:pStyle w:val="TOC2"/>
        <w:tabs>
          <w:tab w:val="right" w:pos="8630"/>
        </w:tabs>
        <w:rPr>
          <w:rFonts w:cstheme="minorBidi"/>
          <w:b w:val="0"/>
          <w:bCs w:val="0"/>
          <w:noProof/>
          <w:kern w:val="2"/>
          <w:sz w:val="24"/>
          <w:lang w:val="en-AE" w:eastAsia="en-AE"/>
          <w14:ligatures w14:val="standardContextual"/>
        </w:rPr>
      </w:pPr>
      <w:hyperlink w:anchor="_Toc164724689" w:history="1">
        <w:r w:rsidRPr="00411DF7">
          <w:rPr>
            <w:rStyle w:val="Hyperlink"/>
            <w:noProof/>
            <w:lang w:bidi="en-US"/>
          </w:rPr>
          <w:t>Test Cases</w:t>
        </w:r>
        <w:r>
          <w:rPr>
            <w:noProof/>
            <w:webHidden/>
          </w:rPr>
          <w:tab/>
        </w:r>
        <w:r>
          <w:rPr>
            <w:noProof/>
            <w:webHidden/>
          </w:rPr>
          <w:fldChar w:fldCharType="begin"/>
        </w:r>
        <w:r>
          <w:rPr>
            <w:noProof/>
            <w:webHidden/>
          </w:rPr>
          <w:instrText xml:space="preserve"> PAGEREF _Toc164724689 \h </w:instrText>
        </w:r>
        <w:r>
          <w:rPr>
            <w:noProof/>
            <w:webHidden/>
          </w:rPr>
        </w:r>
        <w:r>
          <w:rPr>
            <w:noProof/>
            <w:webHidden/>
          </w:rPr>
          <w:fldChar w:fldCharType="separate"/>
        </w:r>
        <w:r>
          <w:rPr>
            <w:noProof/>
            <w:webHidden/>
          </w:rPr>
          <w:t>5</w:t>
        </w:r>
        <w:r>
          <w:rPr>
            <w:noProof/>
            <w:webHidden/>
          </w:rPr>
          <w:fldChar w:fldCharType="end"/>
        </w:r>
      </w:hyperlink>
    </w:p>
    <w:p w14:paraId="572C400A" w14:textId="67A08354" w:rsidR="00D9617F" w:rsidRDefault="00D9617F">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4724690" w:history="1">
        <w:r w:rsidRPr="00411DF7">
          <w:rPr>
            <w:rStyle w:val="Hyperlink"/>
            <w:noProof/>
            <w:lang w:bidi="en-US"/>
          </w:rPr>
          <w:t>Deliverables</w:t>
        </w:r>
        <w:r>
          <w:rPr>
            <w:noProof/>
            <w:webHidden/>
          </w:rPr>
          <w:tab/>
        </w:r>
        <w:r>
          <w:rPr>
            <w:noProof/>
            <w:webHidden/>
          </w:rPr>
          <w:fldChar w:fldCharType="begin"/>
        </w:r>
        <w:r>
          <w:rPr>
            <w:noProof/>
            <w:webHidden/>
          </w:rPr>
          <w:instrText xml:space="preserve"> PAGEREF _Toc164724690 \h </w:instrText>
        </w:r>
        <w:r>
          <w:rPr>
            <w:noProof/>
            <w:webHidden/>
          </w:rPr>
        </w:r>
        <w:r>
          <w:rPr>
            <w:noProof/>
            <w:webHidden/>
          </w:rPr>
          <w:fldChar w:fldCharType="separate"/>
        </w:r>
        <w:r>
          <w:rPr>
            <w:noProof/>
            <w:webHidden/>
          </w:rPr>
          <w:t>6</w:t>
        </w:r>
        <w:r>
          <w:rPr>
            <w:noProof/>
            <w:webHidden/>
          </w:rPr>
          <w:fldChar w:fldCharType="end"/>
        </w:r>
      </w:hyperlink>
    </w:p>
    <w:p w14:paraId="57A19BB8" w14:textId="1B797A13" w:rsidR="00D9617F" w:rsidRDefault="00D9617F">
      <w:pPr>
        <w:pStyle w:val="TOC2"/>
        <w:tabs>
          <w:tab w:val="right" w:pos="8630"/>
        </w:tabs>
        <w:rPr>
          <w:rFonts w:cstheme="minorBidi"/>
          <w:b w:val="0"/>
          <w:bCs w:val="0"/>
          <w:noProof/>
          <w:kern w:val="2"/>
          <w:sz w:val="24"/>
          <w:lang w:val="en-AE" w:eastAsia="en-AE"/>
          <w14:ligatures w14:val="standardContextual"/>
        </w:rPr>
      </w:pPr>
      <w:hyperlink w:anchor="_Toc164724691" w:history="1">
        <w:r w:rsidRPr="00411DF7">
          <w:rPr>
            <w:rStyle w:val="Hyperlink"/>
            <w:noProof/>
            <w:lang w:bidi="en-US"/>
          </w:rPr>
          <w:t>Implementation (60%)</w:t>
        </w:r>
        <w:r>
          <w:rPr>
            <w:noProof/>
            <w:webHidden/>
          </w:rPr>
          <w:tab/>
        </w:r>
        <w:r>
          <w:rPr>
            <w:noProof/>
            <w:webHidden/>
          </w:rPr>
          <w:fldChar w:fldCharType="begin"/>
        </w:r>
        <w:r>
          <w:rPr>
            <w:noProof/>
            <w:webHidden/>
          </w:rPr>
          <w:instrText xml:space="preserve"> PAGEREF _Toc164724691 \h </w:instrText>
        </w:r>
        <w:r>
          <w:rPr>
            <w:noProof/>
            <w:webHidden/>
          </w:rPr>
        </w:r>
        <w:r>
          <w:rPr>
            <w:noProof/>
            <w:webHidden/>
          </w:rPr>
          <w:fldChar w:fldCharType="separate"/>
        </w:r>
        <w:r>
          <w:rPr>
            <w:noProof/>
            <w:webHidden/>
          </w:rPr>
          <w:t>6</w:t>
        </w:r>
        <w:r>
          <w:rPr>
            <w:noProof/>
            <w:webHidden/>
          </w:rPr>
          <w:fldChar w:fldCharType="end"/>
        </w:r>
      </w:hyperlink>
    </w:p>
    <w:p w14:paraId="6DDFC4BF" w14:textId="545B25AD" w:rsidR="00D9617F" w:rsidRDefault="00D9617F">
      <w:pPr>
        <w:pStyle w:val="TOC2"/>
        <w:tabs>
          <w:tab w:val="right" w:pos="8630"/>
        </w:tabs>
        <w:rPr>
          <w:rFonts w:cstheme="minorBidi"/>
          <w:b w:val="0"/>
          <w:bCs w:val="0"/>
          <w:noProof/>
          <w:kern w:val="2"/>
          <w:sz w:val="24"/>
          <w:lang w:val="en-AE" w:eastAsia="en-AE"/>
          <w14:ligatures w14:val="standardContextual"/>
        </w:rPr>
      </w:pPr>
      <w:hyperlink w:anchor="_Toc164724692" w:history="1">
        <w:r w:rsidRPr="00411DF7">
          <w:rPr>
            <w:rStyle w:val="Hyperlink"/>
            <w:noProof/>
            <w:lang w:bidi="en-US"/>
          </w:rPr>
          <w:t>Document (40%)</w:t>
        </w:r>
        <w:r>
          <w:rPr>
            <w:noProof/>
            <w:webHidden/>
          </w:rPr>
          <w:tab/>
        </w:r>
        <w:r>
          <w:rPr>
            <w:noProof/>
            <w:webHidden/>
          </w:rPr>
          <w:fldChar w:fldCharType="begin"/>
        </w:r>
        <w:r>
          <w:rPr>
            <w:noProof/>
            <w:webHidden/>
          </w:rPr>
          <w:instrText xml:space="preserve"> PAGEREF _Toc164724692 \h </w:instrText>
        </w:r>
        <w:r>
          <w:rPr>
            <w:noProof/>
            <w:webHidden/>
          </w:rPr>
        </w:r>
        <w:r>
          <w:rPr>
            <w:noProof/>
            <w:webHidden/>
          </w:rPr>
          <w:fldChar w:fldCharType="separate"/>
        </w:r>
        <w:r>
          <w:rPr>
            <w:noProof/>
            <w:webHidden/>
          </w:rPr>
          <w:t>6</w:t>
        </w:r>
        <w:r>
          <w:rPr>
            <w:noProof/>
            <w:webHidden/>
          </w:rPr>
          <w:fldChar w:fldCharType="end"/>
        </w:r>
      </w:hyperlink>
    </w:p>
    <w:p w14:paraId="3C8BCA99" w14:textId="0E21E124" w:rsidR="00D9617F" w:rsidRDefault="00D9617F">
      <w:pPr>
        <w:pStyle w:val="TOC2"/>
        <w:tabs>
          <w:tab w:val="right" w:pos="8630"/>
        </w:tabs>
        <w:rPr>
          <w:rFonts w:cstheme="minorBidi"/>
          <w:b w:val="0"/>
          <w:bCs w:val="0"/>
          <w:noProof/>
          <w:kern w:val="2"/>
          <w:sz w:val="24"/>
          <w:lang w:val="en-AE" w:eastAsia="en-AE"/>
          <w14:ligatures w14:val="standardContextual"/>
        </w:rPr>
      </w:pPr>
      <w:hyperlink w:anchor="_Toc164724693" w:history="1">
        <w:r w:rsidRPr="00411DF7">
          <w:rPr>
            <w:rStyle w:val="Hyperlink"/>
            <w:noProof/>
            <w:lang w:bidi="en-US"/>
          </w:rPr>
          <w:t>Allowed Codes</w:t>
        </w:r>
        <w:r>
          <w:rPr>
            <w:noProof/>
            <w:webHidden/>
          </w:rPr>
          <w:tab/>
        </w:r>
        <w:r>
          <w:rPr>
            <w:noProof/>
            <w:webHidden/>
          </w:rPr>
          <w:fldChar w:fldCharType="begin"/>
        </w:r>
        <w:r>
          <w:rPr>
            <w:noProof/>
            <w:webHidden/>
          </w:rPr>
          <w:instrText xml:space="preserve"> PAGEREF _Toc164724693 \h </w:instrText>
        </w:r>
        <w:r>
          <w:rPr>
            <w:noProof/>
            <w:webHidden/>
          </w:rPr>
        </w:r>
        <w:r>
          <w:rPr>
            <w:noProof/>
            <w:webHidden/>
          </w:rPr>
          <w:fldChar w:fldCharType="separate"/>
        </w:r>
        <w:r>
          <w:rPr>
            <w:noProof/>
            <w:webHidden/>
          </w:rPr>
          <w:t>6</w:t>
        </w:r>
        <w:r>
          <w:rPr>
            <w:noProof/>
            <w:webHidden/>
          </w:rPr>
          <w:fldChar w:fldCharType="end"/>
        </w:r>
      </w:hyperlink>
    </w:p>
    <w:p w14:paraId="59E8291F" w14:textId="409A11B5" w:rsidR="00D9617F" w:rsidRDefault="00D9617F">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4724694" w:history="1">
        <w:r w:rsidRPr="00411DF7">
          <w:rPr>
            <w:rStyle w:val="Hyperlink"/>
            <w:noProof/>
            <w:lang w:bidi="en-US"/>
          </w:rPr>
          <w:t>Milestones</w:t>
        </w:r>
        <w:r>
          <w:rPr>
            <w:noProof/>
            <w:webHidden/>
          </w:rPr>
          <w:tab/>
        </w:r>
        <w:r>
          <w:rPr>
            <w:noProof/>
            <w:webHidden/>
          </w:rPr>
          <w:fldChar w:fldCharType="begin"/>
        </w:r>
        <w:r>
          <w:rPr>
            <w:noProof/>
            <w:webHidden/>
          </w:rPr>
          <w:instrText xml:space="preserve"> PAGEREF _Toc164724694 \h </w:instrText>
        </w:r>
        <w:r>
          <w:rPr>
            <w:noProof/>
            <w:webHidden/>
          </w:rPr>
        </w:r>
        <w:r>
          <w:rPr>
            <w:noProof/>
            <w:webHidden/>
          </w:rPr>
          <w:fldChar w:fldCharType="separate"/>
        </w:r>
        <w:r>
          <w:rPr>
            <w:noProof/>
            <w:webHidden/>
          </w:rPr>
          <w:t>6</w:t>
        </w:r>
        <w:r>
          <w:rPr>
            <w:noProof/>
            <w:webHidden/>
          </w:rPr>
          <w:fldChar w:fldCharType="end"/>
        </w:r>
      </w:hyperlink>
    </w:p>
    <w:p w14:paraId="3A7E666D" w14:textId="5B9CC8F7" w:rsidR="00D9617F" w:rsidRDefault="00D9617F">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4724695" w:history="1">
        <w:r w:rsidRPr="00411DF7">
          <w:rPr>
            <w:rStyle w:val="Hyperlink"/>
            <w:noProof/>
            <w:lang w:bidi="en-US"/>
          </w:rPr>
          <w:t>BONUSES</w:t>
        </w:r>
        <w:r>
          <w:rPr>
            <w:noProof/>
            <w:webHidden/>
          </w:rPr>
          <w:tab/>
        </w:r>
        <w:r>
          <w:rPr>
            <w:noProof/>
            <w:webHidden/>
          </w:rPr>
          <w:fldChar w:fldCharType="begin"/>
        </w:r>
        <w:r>
          <w:rPr>
            <w:noProof/>
            <w:webHidden/>
          </w:rPr>
          <w:instrText xml:space="preserve"> PAGEREF _Toc164724695 \h </w:instrText>
        </w:r>
        <w:r>
          <w:rPr>
            <w:noProof/>
            <w:webHidden/>
          </w:rPr>
        </w:r>
        <w:r>
          <w:rPr>
            <w:noProof/>
            <w:webHidden/>
          </w:rPr>
          <w:fldChar w:fldCharType="separate"/>
        </w:r>
        <w:r>
          <w:rPr>
            <w:noProof/>
            <w:webHidden/>
          </w:rPr>
          <w:t>6</w:t>
        </w:r>
        <w:r>
          <w:rPr>
            <w:noProof/>
            <w:webHidden/>
          </w:rPr>
          <w:fldChar w:fldCharType="end"/>
        </w:r>
      </w:hyperlink>
    </w:p>
    <w:p w14:paraId="46CDDE4F" w14:textId="1E2C271C" w:rsidR="00ED2443" w:rsidRDefault="006759BA">
      <w:pPr>
        <w:pStyle w:val="Contents1"/>
        <w:tabs>
          <w:tab w:val="right" w:leader="dot" w:pos="8640"/>
        </w:tabs>
        <w:rPr>
          <w:rStyle w:val="IndexLink"/>
        </w:rPr>
      </w:pPr>
      <w:r>
        <w:rPr>
          <w:rFonts w:asciiTheme="majorHAnsi" w:hAnsiTheme="majorHAnsi" w:cs="Times New Roman"/>
          <w:sz w:val="24"/>
          <w:szCs w:val="28"/>
          <w:lang w:bidi="ar-SA"/>
        </w:rPr>
        <w:fldChar w:fldCharType="end"/>
      </w:r>
    </w:p>
    <w:p w14:paraId="62D65EDA" w14:textId="77777777" w:rsidR="00ED2443" w:rsidRDefault="00ED2443">
      <w:pPr>
        <w:sectPr w:rsidR="00ED2443" w:rsidSect="00743B54">
          <w:type w:val="continuous"/>
          <w:pgSz w:w="12240" w:h="15840"/>
          <w:pgMar w:top="1440" w:right="1800" w:bottom="1440" w:left="1800" w:header="0" w:footer="0" w:gutter="0"/>
          <w:cols w:space="720"/>
          <w:docGrid w:linePitch="360" w:charSpace="4096"/>
        </w:sectPr>
      </w:pPr>
    </w:p>
    <w:p w14:paraId="5501CF73" w14:textId="77777777" w:rsidR="00ED2443" w:rsidRDefault="00ED2443">
      <w:pPr>
        <w:pStyle w:val="Heading1"/>
      </w:pPr>
    </w:p>
    <w:p w14:paraId="41804B17" w14:textId="77777777" w:rsidR="00ED2443" w:rsidRDefault="00ED2443">
      <w:pPr>
        <w:rPr>
          <w:rFonts w:ascii="Cambria" w:hAnsi="Cambria"/>
          <w:b/>
          <w:bCs/>
          <w:color w:val="365F91"/>
          <w:sz w:val="28"/>
          <w:szCs w:val="28"/>
        </w:rPr>
      </w:pPr>
    </w:p>
    <w:p w14:paraId="71CD82CD" w14:textId="77777777" w:rsidR="00ED2443" w:rsidRDefault="00744BE0">
      <w:pPr>
        <w:pStyle w:val="Heading1"/>
        <w:pageBreakBefore/>
      </w:pPr>
      <w:bookmarkStart w:id="0" w:name="_Toc373440992"/>
      <w:bookmarkStart w:id="1" w:name="_Toc164724682"/>
      <w:bookmarkEnd w:id="0"/>
      <w:r>
        <w:lastRenderedPageBreak/>
        <w:t>Problem Definition</w:t>
      </w:r>
      <w:bookmarkEnd w:id="1"/>
    </w:p>
    <w:p w14:paraId="5AA77E15" w14:textId="77777777" w:rsidR="003F0347" w:rsidRPr="003F0347" w:rsidRDefault="003F0347" w:rsidP="00504A9D">
      <w:pPr>
        <w:jc w:val="both"/>
        <w:rPr>
          <w:rFonts w:eastAsia="Times New Roman"/>
        </w:rPr>
      </w:pPr>
      <w:bookmarkStart w:id="2" w:name="_Toc373440995"/>
      <w:bookmarkEnd w:id="2"/>
      <w:r w:rsidRPr="003F0347">
        <w:rPr>
          <w:rFonts w:eastAsia="Times New Roman"/>
        </w:rPr>
        <w:t xml:space="preserve">In our project, we leverage MOSS (Measure of Software Similarity), a system designed to detect similarities in software. Our goal is to enhance the review process by making it more efficient and manageable for evaluators. MOSS helps us identify matching pairs that exhibit similarities. However, among these pairs, some matches are deemed insignificant, and cyclical patterns can emerge—for instance, if file 1 is </w:t>
      </w:r>
      <w:proofErr w:type="gramStart"/>
      <w:r w:rsidRPr="003F0347">
        <w:rPr>
          <w:rFonts w:eastAsia="Times New Roman"/>
        </w:rPr>
        <w:t>similar to</w:t>
      </w:r>
      <w:proofErr w:type="gramEnd"/>
      <w:r w:rsidRPr="003F0347">
        <w:rPr>
          <w:rFonts w:eastAsia="Times New Roman"/>
        </w:rPr>
        <w:t xml:space="preserve"> file 2, file 2 to file 3, and file 3 back to file 1, creating a cycle. The aim of our project is to address these issues by filtering out such cycles and prioritizing the matching pairs that show the highest degree of similarity, while disregarding the lower and less consequential pairs that do not significantly impact the analysis.</w:t>
      </w:r>
    </w:p>
    <w:p w14:paraId="669CBFB2" w14:textId="0153F2B0" w:rsidR="003F0347" w:rsidRPr="003F0347" w:rsidRDefault="003F0347" w:rsidP="00504A9D">
      <w:pPr>
        <w:jc w:val="both"/>
        <w:rPr>
          <w:rFonts w:eastAsia="Times New Roman"/>
        </w:rPr>
      </w:pPr>
      <w:r w:rsidRPr="003F0347">
        <w:rPr>
          <w:rFonts w:eastAsia="Times New Roman"/>
        </w:rPr>
        <w:t>To achieve this, we propose an optimized approach that not only identifies all connected components within the similarity graph generated by MOSS but also refines these components by removing cycles. This refinement process involves constructing a Maximum Spanning Tree (MST) for each component, focusing on the edges with the highest similarity scores to eliminate redundancy. By doing so, we can ensure that the evaluators are presented with the most pertinent and impactful matches, streamlining the review process, and enhancing the overall efficiency of similarity detection.</w:t>
      </w:r>
    </w:p>
    <w:p w14:paraId="2673083A" w14:textId="77777777" w:rsidR="003F0347" w:rsidRPr="003F0347" w:rsidRDefault="003F0347" w:rsidP="00504A9D">
      <w:pPr>
        <w:jc w:val="both"/>
        <w:rPr>
          <w:rFonts w:eastAsia="Times New Roman"/>
        </w:rPr>
      </w:pPr>
      <w:r w:rsidRPr="003F0347">
        <w:rPr>
          <w:rFonts w:eastAsia="Times New Roman"/>
        </w:rPr>
        <w:t>This project is expected to significantly reduce the workload on evaluators by automating the process of sifting through numerous matches to identify the ones that truly matter. Through intelligent filtering and prioritization, we can focus on the similarities that warrant further investigation, thereby making the best use of the evaluators' time and resources.</w:t>
      </w:r>
    </w:p>
    <w:p w14:paraId="40FC4F12" w14:textId="77777777" w:rsidR="001F7860" w:rsidRDefault="001F7860" w:rsidP="001F7860">
      <w:pPr>
        <w:pStyle w:val="Heading1"/>
      </w:pPr>
      <w:bookmarkStart w:id="3" w:name="_Toc164724683"/>
      <w:r>
        <w:t>General Idea</w:t>
      </w:r>
      <w:bookmarkEnd w:id="3"/>
    </w:p>
    <w:p w14:paraId="23B5CE9F" w14:textId="77777777" w:rsidR="00F60950" w:rsidRPr="00F60950" w:rsidRDefault="00F60950" w:rsidP="004209FE">
      <w:pPr>
        <w:jc w:val="both"/>
      </w:pPr>
      <w:r w:rsidRPr="00F60950">
        <w:t>The general idea of our project revolves around the sophisticated analysis of software similarity by employing a two-step optimization process within the framework provided by MOSS (Measure of Software Similarity). Initially, our approach seeks to meticulously identify all connected components within the similarity graph generated by MOSS. A connected component is a subset of files or software snippets where each pair within the subset shares a direct or indirect similarity, forming a cohesive cluster within the larger network of comparisons.</w:t>
      </w:r>
    </w:p>
    <w:p w14:paraId="10C4693B" w14:textId="5FD921DE" w:rsidR="00F60950" w:rsidRPr="00F60950" w:rsidRDefault="00F60950" w:rsidP="004209FE">
      <w:pPr>
        <w:jc w:val="both"/>
      </w:pPr>
      <w:r w:rsidRPr="00F60950">
        <w:t>Once these connected components are identified, the next pivotal step involves the exclusion of cyclical redundancy within each component. These cycles can obscure the clarity of results and may lead to inefficiencies in the evaluation process.</w:t>
      </w:r>
    </w:p>
    <w:p w14:paraId="5A05AA23" w14:textId="202C3CCB" w:rsidR="00F60950" w:rsidRPr="00F60950" w:rsidRDefault="00F60950" w:rsidP="004209FE">
      <w:pPr>
        <w:jc w:val="both"/>
      </w:pPr>
      <w:r w:rsidRPr="00F60950">
        <w:t xml:space="preserve">To address this challenge, </w:t>
      </w:r>
      <w:r w:rsidR="004209FE">
        <w:t xml:space="preserve">it’s required to construct </w:t>
      </w:r>
      <w:r w:rsidRPr="00F60950">
        <w:t>a Maximum Spanning Tree (MST) for each connected component. The MST is a concept borrowed from graph theory, which in our context, is applied to prune the similarity graph by retaining only the most significant similarity connections, or "edges," within each component. The goal here is to maximize the sum of the similarity scores in the tree, ensuring that the retained similarities are those with the highest values, hence the term "Maximum Spanning Tree." This process effectively eliminates less significant and redundant similarities, streamlining the component to its most essential connections without compromising the integrity of the similarity analysis.</w:t>
      </w:r>
    </w:p>
    <w:p w14:paraId="2A3E0C53" w14:textId="77777777" w:rsidR="00F60950" w:rsidRPr="00F60950" w:rsidRDefault="00F60950" w:rsidP="00F60950"/>
    <w:p w14:paraId="11B7B3AE" w14:textId="77777777" w:rsidR="00643F37" w:rsidRDefault="00643F37" w:rsidP="00EF4081">
      <w:pPr>
        <w:pStyle w:val="Heading1"/>
      </w:pPr>
      <w:bookmarkStart w:id="4" w:name="_Toc164724684"/>
      <w:r>
        <w:lastRenderedPageBreak/>
        <w:t>Main Goals</w:t>
      </w:r>
      <w:r w:rsidR="001F7860">
        <w:t xml:space="preserve"> in Details</w:t>
      </w:r>
      <w:bookmarkEnd w:id="4"/>
    </w:p>
    <w:p w14:paraId="4F74C897" w14:textId="41DCF827" w:rsidR="001F7860" w:rsidRDefault="00643F37" w:rsidP="004209FE">
      <w:pPr>
        <w:spacing w:after="0"/>
        <w:jc w:val="both"/>
      </w:pPr>
      <w:r>
        <w:t xml:space="preserve">Your task is </w:t>
      </w:r>
      <w:r w:rsidRPr="6D673453">
        <w:rPr>
          <w:b/>
          <w:bCs/>
        </w:rPr>
        <w:t xml:space="preserve">to read in </w:t>
      </w:r>
      <w:r w:rsidR="000D023D" w:rsidRPr="6D673453">
        <w:rPr>
          <w:b/>
          <w:bCs/>
        </w:rPr>
        <w:t>an excel</w:t>
      </w:r>
      <w:r w:rsidR="00F60950" w:rsidRPr="6D673453">
        <w:rPr>
          <w:b/>
          <w:bCs/>
        </w:rPr>
        <w:t xml:space="preserve"> </w:t>
      </w:r>
      <w:r w:rsidRPr="6D673453">
        <w:rPr>
          <w:b/>
          <w:bCs/>
        </w:rPr>
        <w:t>file</w:t>
      </w:r>
      <w:r>
        <w:t xml:space="preserve"> containing </w:t>
      </w:r>
      <w:r w:rsidR="00987E2A">
        <w:t>an</w:t>
      </w:r>
      <w:r w:rsidR="00457A15">
        <w:t xml:space="preserve"> </w:t>
      </w:r>
      <w:r w:rsidR="69F05F19">
        <w:t>N pair of files</w:t>
      </w:r>
      <w:r w:rsidR="00F60950">
        <w:t xml:space="preserve"> which each of them contain the hyperlink of the file followed by its similarity</w:t>
      </w:r>
      <w:r w:rsidR="00495E69">
        <w:t xml:space="preserve">. </w:t>
      </w:r>
      <w:r w:rsidR="001F7860">
        <w:t xml:space="preserve">To </w:t>
      </w:r>
      <w:r w:rsidR="00A6311A">
        <w:t xml:space="preserve">achieve this concept </w:t>
      </w:r>
      <w:r w:rsidR="097BF057">
        <w:t>on the</w:t>
      </w:r>
      <w:r w:rsidR="001F7860">
        <w:t xml:space="preserve"> </w:t>
      </w:r>
      <w:r w:rsidR="00F60950">
        <w:t>following</w:t>
      </w:r>
      <w:r w:rsidR="00A6311A">
        <w:t xml:space="preserve"> file we should follow these </w:t>
      </w:r>
      <w:r w:rsidR="5677F7EF">
        <w:t>steps:</w:t>
      </w:r>
    </w:p>
    <w:p w14:paraId="573E2924" w14:textId="7AA706B0" w:rsidR="00A6311A" w:rsidRPr="004209FE" w:rsidRDefault="00A6311A" w:rsidP="004209FE">
      <w:pPr>
        <w:numPr>
          <w:ilvl w:val="0"/>
          <w:numId w:val="17"/>
        </w:numPr>
        <w:spacing w:after="0"/>
        <w:jc w:val="both"/>
      </w:pPr>
      <w:r w:rsidRPr="6D673453">
        <w:rPr>
          <w:b/>
          <w:bCs/>
        </w:rPr>
        <w:t xml:space="preserve">Find Groups: </w:t>
      </w:r>
      <w:r w:rsidRPr="004209FE">
        <w:t xml:space="preserve">First, we find all groups of </w:t>
      </w:r>
      <w:r w:rsidR="004209FE">
        <w:t>files</w:t>
      </w:r>
      <w:r w:rsidRPr="004209FE">
        <w:t xml:space="preserve"> that are </w:t>
      </w:r>
      <w:proofErr w:type="gramStart"/>
      <w:r w:rsidRPr="004209FE">
        <w:t>similar to</w:t>
      </w:r>
      <w:proofErr w:type="gramEnd"/>
      <w:r w:rsidRPr="004209FE">
        <w:t xml:space="preserve"> each other in some way, making </w:t>
      </w:r>
      <w:r w:rsidR="26DC9F6D" w:rsidRPr="004209FE">
        <w:t>an extensive network</w:t>
      </w:r>
      <w:r w:rsidRPr="004209FE">
        <w:t xml:space="preserve"> of connections.</w:t>
      </w:r>
      <w:r w:rsidR="004209FE">
        <w:t xml:space="preserve"> Next, for each group, shows its </w:t>
      </w:r>
      <w:r w:rsidR="00495E69">
        <w:t xml:space="preserve">file IDs and their </w:t>
      </w:r>
      <w:r w:rsidR="004209FE">
        <w:t>average matching similarity</w:t>
      </w:r>
      <w:r w:rsidR="00495E69">
        <w:t>.</w:t>
      </w:r>
    </w:p>
    <w:p w14:paraId="24C98322" w14:textId="57B9F1FE" w:rsidR="00A6311A" w:rsidRDefault="004209FE" w:rsidP="004209FE">
      <w:pPr>
        <w:numPr>
          <w:ilvl w:val="0"/>
          <w:numId w:val="17"/>
        </w:numPr>
        <w:spacing w:after="0"/>
        <w:jc w:val="both"/>
      </w:pPr>
      <w:r>
        <w:rPr>
          <w:b/>
          <w:bCs/>
        </w:rPr>
        <w:t>Refine Groups</w:t>
      </w:r>
      <w:r w:rsidR="00A6311A" w:rsidRPr="00A6311A">
        <w:rPr>
          <w:b/>
          <w:bCs/>
        </w:rPr>
        <w:t xml:space="preserve">: </w:t>
      </w:r>
      <w:r w:rsidR="00A6311A" w:rsidRPr="004209FE">
        <w:t xml:space="preserve">In these groups, sometimes things are going in circles - like when A is </w:t>
      </w:r>
      <w:proofErr w:type="gramStart"/>
      <w:r w:rsidR="00A6311A" w:rsidRPr="004209FE">
        <w:t>similar to</w:t>
      </w:r>
      <w:proofErr w:type="gramEnd"/>
      <w:r w:rsidR="00A6311A" w:rsidRPr="004209FE">
        <w:t xml:space="preserve"> B, B to C, and C back to A. These circles don't add much value, so we want to get rid of them.</w:t>
      </w:r>
      <w:r>
        <w:t xml:space="preserve"> </w:t>
      </w:r>
      <w:r w:rsidR="00A6311A" w:rsidRPr="004209FE">
        <w:t>To simplify these groups, we only keep the strongest similarities and remove the weaker ones. It's like pruning a tree to keep only the best branches. This step makes sure we focus on the most important similarities.</w:t>
      </w:r>
    </w:p>
    <w:p w14:paraId="038DA04B" w14:textId="77777777" w:rsidR="00495E69" w:rsidRDefault="00495E69" w:rsidP="00495E69">
      <w:pPr>
        <w:spacing w:after="0"/>
        <w:jc w:val="both"/>
      </w:pPr>
    </w:p>
    <w:p w14:paraId="3B9F05EE" w14:textId="48A2FA65" w:rsidR="00495E69" w:rsidRPr="00495E69" w:rsidRDefault="00495E69" w:rsidP="00495E69">
      <w:pPr>
        <w:shd w:val="clear" w:color="auto" w:fill="FDE9D9" w:themeFill="accent6" w:themeFillTint="33"/>
        <w:spacing w:after="0"/>
        <w:jc w:val="center"/>
        <w:rPr>
          <w:sz w:val="24"/>
          <w:szCs w:val="24"/>
        </w:rPr>
      </w:pPr>
      <w:r w:rsidRPr="00495E69">
        <w:rPr>
          <w:b/>
          <w:bCs/>
          <w:sz w:val="24"/>
          <w:szCs w:val="24"/>
        </w:rPr>
        <w:t>NOTE:</w:t>
      </w:r>
      <w:r w:rsidRPr="00495E69">
        <w:rPr>
          <w:sz w:val="24"/>
          <w:szCs w:val="24"/>
        </w:rPr>
        <w:t xml:space="preserve"> during the </w:t>
      </w:r>
      <w:r w:rsidR="008D5AF5">
        <w:rPr>
          <w:sz w:val="24"/>
          <w:szCs w:val="24"/>
        </w:rPr>
        <w:t>step2 (MST)</w:t>
      </w:r>
      <w:r w:rsidRPr="00495E69">
        <w:rPr>
          <w:sz w:val="24"/>
          <w:szCs w:val="24"/>
        </w:rPr>
        <w:t>, consider the max similarity of each pair as its representative similarity.</w:t>
      </w:r>
    </w:p>
    <w:p w14:paraId="02B01FC8" w14:textId="3F815C28" w:rsidR="004209FE" w:rsidRPr="004209FE" w:rsidRDefault="004209FE" w:rsidP="00495E69">
      <w:pPr>
        <w:spacing w:before="240" w:after="0"/>
        <w:jc w:val="both"/>
      </w:pPr>
      <w:r>
        <w:t>The following figures show the expected input &amp; output of such idea.</w:t>
      </w:r>
    </w:p>
    <w:tbl>
      <w:tblPr>
        <w:tblW w:w="5160" w:type="dxa"/>
        <w:jc w:val="center"/>
        <w:tblLook w:val="04A0" w:firstRow="1" w:lastRow="0" w:firstColumn="1" w:lastColumn="0" w:noHBand="0" w:noVBand="1"/>
      </w:tblPr>
      <w:tblGrid>
        <w:gridCol w:w="2140"/>
        <w:gridCol w:w="2040"/>
        <w:gridCol w:w="980"/>
      </w:tblGrid>
      <w:tr w:rsidR="00526558" w:rsidRPr="00526558" w14:paraId="3D2ED03D" w14:textId="77777777" w:rsidTr="00D35088">
        <w:trPr>
          <w:trHeight w:val="552"/>
          <w:jc w:val="center"/>
        </w:trPr>
        <w:tc>
          <w:tcPr>
            <w:tcW w:w="214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5C3F2216" w14:textId="77777777" w:rsidR="00526558" w:rsidRPr="00526558" w:rsidRDefault="00526558" w:rsidP="00526558">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File 1</w:t>
            </w:r>
          </w:p>
        </w:tc>
        <w:tc>
          <w:tcPr>
            <w:tcW w:w="2040" w:type="dxa"/>
            <w:tcBorders>
              <w:top w:val="single" w:sz="8" w:space="0" w:color="CCCCCC"/>
              <w:left w:val="nil"/>
              <w:bottom w:val="single" w:sz="8" w:space="0" w:color="CCCCCC"/>
              <w:right w:val="single" w:sz="8" w:space="0" w:color="CCCCCC"/>
            </w:tcBorders>
            <w:shd w:val="clear" w:color="auto" w:fill="auto"/>
            <w:vAlign w:val="bottom"/>
            <w:hideMark/>
          </w:tcPr>
          <w:p w14:paraId="7D0B86A5" w14:textId="77777777" w:rsidR="00526558" w:rsidRPr="00526558" w:rsidRDefault="00526558" w:rsidP="00526558">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File 2</w:t>
            </w:r>
          </w:p>
        </w:tc>
        <w:tc>
          <w:tcPr>
            <w:tcW w:w="980" w:type="dxa"/>
            <w:tcBorders>
              <w:top w:val="single" w:sz="8" w:space="0" w:color="CCCCCC"/>
              <w:left w:val="nil"/>
              <w:bottom w:val="single" w:sz="8" w:space="0" w:color="CCCCCC"/>
              <w:right w:val="single" w:sz="8" w:space="0" w:color="CCCCCC"/>
            </w:tcBorders>
            <w:shd w:val="clear" w:color="auto" w:fill="auto"/>
            <w:vAlign w:val="bottom"/>
            <w:hideMark/>
          </w:tcPr>
          <w:p w14:paraId="3E397448" w14:textId="77777777" w:rsidR="00526558" w:rsidRPr="00526558" w:rsidRDefault="00526558" w:rsidP="00526558">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Lines Matched</w:t>
            </w:r>
          </w:p>
        </w:tc>
      </w:tr>
      <w:tr w:rsidR="00526558" w:rsidRPr="00526558" w14:paraId="2679B99F"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47F78515"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6" w:history="1">
              <w:r w:rsidRPr="00526558">
                <w:rPr>
                  <w:rFonts w:ascii="Calibri" w:eastAsia="Times New Roman" w:hAnsi="Calibri" w:cs="Calibri"/>
                  <w:color w:val="0563C1"/>
                  <w:u w:val="single"/>
                  <w:lang w:val="en-AE" w:eastAsia="en-AE" w:bidi="ar-SA"/>
                </w:rPr>
                <w:t>D:/Source/1/ (25%)</w:t>
              </w:r>
            </w:hyperlink>
          </w:p>
        </w:tc>
        <w:tc>
          <w:tcPr>
            <w:tcW w:w="2040" w:type="dxa"/>
            <w:tcBorders>
              <w:top w:val="nil"/>
              <w:left w:val="nil"/>
              <w:bottom w:val="single" w:sz="8" w:space="0" w:color="CCCCCC"/>
              <w:right w:val="single" w:sz="8" w:space="0" w:color="CCCCCC"/>
            </w:tcBorders>
            <w:shd w:val="clear" w:color="auto" w:fill="auto"/>
            <w:vAlign w:val="bottom"/>
            <w:hideMark/>
          </w:tcPr>
          <w:p w14:paraId="7DB9570F"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7" w:history="1">
              <w:r w:rsidRPr="00526558">
                <w:rPr>
                  <w:rFonts w:ascii="Calibri" w:eastAsia="Times New Roman" w:hAnsi="Calibri" w:cs="Calibri"/>
                  <w:color w:val="0563C1"/>
                  <w:u w:val="single"/>
                  <w:lang w:val="en-AE" w:eastAsia="en-AE" w:bidi="ar-SA"/>
                </w:rPr>
                <w:t>D:/Source/2/ (36%)</w:t>
              </w:r>
            </w:hyperlink>
          </w:p>
        </w:tc>
        <w:tc>
          <w:tcPr>
            <w:tcW w:w="980" w:type="dxa"/>
            <w:tcBorders>
              <w:top w:val="nil"/>
              <w:left w:val="nil"/>
              <w:bottom w:val="single" w:sz="8" w:space="0" w:color="CCCCCC"/>
              <w:right w:val="single" w:sz="8" w:space="0" w:color="CCCCCC"/>
            </w:tcBorders>
            <w:shd w:val="clear" w:color="auto" w:fill="auto"/>
            <w:vAlign w:val="bottom"/>
            <w:hideMark/>
          </w:tcPr>
          <w:p w14:paraId="4A4DD1E2" w14:textId="47DD95ED"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84</w:t>
            </w:r>
          </w:p>
        </w:tc>
      </w:tr>
      <w:tr w:rsidR="00526558" w:rsidRPr="00526558" w14:paraId="4F09204C"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26D2DF88"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8" w:history="1">
              <w:r w:rsidRPr="00526558">
                <w:rPr>
                  <w:rFonts w:ascii="Calibri" w:eastAsia="Times New Roman" w:hAnsi="Calibri" w:cs="Calibri"/>
                  <w:color w:val="0563C1"/>
                  <w:u w:val="single"/>
                  <w:lang w:val="en-AE" w:eastAsia="en-AE" w:bidi="ar-SA"/>
                </w:rPr>
                <w:t>D:/Source/2/ (75%)</w:t>
              </w:r>
            </w:hyperlink>
          </w:p>
        </w:tc>
        <w:tc>
          <w:tcPr>
            <w:tcW w:w="2040" w:type="dxa"/>
            <w:tcBorders>
              <w:top w:val="nil"/>
              <w:left w:val="nil"/>
              <w:bottom w:val="single" w:sz="8" w:space="0" w:color="CCCCCC"/>
              <w:right w:val="single" w:sz="8" w:space="0" w:color="CCCCCC"/>
            </w:tcBorders>
            <w:shd w:val="clear" w:color="auto" w:fill="auto"/>
            <w:vAlign w:val="bottom"/>
            <w:hideMark/>
          </w:tcPr>
          <w:p w14:paraId="02D624EC"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9" w:history="1">
              <w:r w:rsidRPr="00526558">
                <w:rPr>
                  <w:rFonts w:ascii="Calibri" w:eastAsia="Times New Roman" w:hAnsi="Calibri" w:cs="Calibri"/>
                  <w:color w:val="0563C1"/>
                  <w:u w:val="single"/>
                  <w:lang w:val="en-AE" w:eastAsia="en-AE" w:bidi="ar-SA"/>
                </w:rPr>
                <w:t>D:/Source/3/ (76%)</w:t>
              </w:r>
            </w:hyperlink>
          </w:p>
        </w:tc>
        <w:tc>
          <w:tcPr>
            <w:tcW w:w="980" w:type="dxa"/>
            <w:tcBorders>
              <w:top w:val="nil"/>
              <w:left w:val="nil"/>
              <w:bottom w:val="single" w:sz="8" w:space="0" w:color="CCCCCC"/>
              <w:right w:val="single" w:sz="8" w:space="0" w:color="CCCCCC"/>
            </w:tcBorders>
            <w:shd w:val="clear" w:color="auto" w:fill="auto"/>
            <w:vAlign w:val="bottom"/>
            <w:hideMark/>
          </w:tcPr>
          <w:p w14:paraId="6C533445" w14:textId="1ACD7A5E"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52</w:t>
            </w:r>
          </w:p>
        </w:tc>
      </w:tr>
      <w:tr w:rsidR="00526558" w:rsidRPr="00526558" w14:paraId="032BC672"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2C28DD4D"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10" w:history="1">
              <w:r w:rsidRPr="00526558">
                <w:rPr>
                  <w:rFonts w:ascii="Calibri" w:eastAsia="Times New Roman" w:hAnsi="Calibri" w:cs="Calibri"/>
                  <w:color w:val="0563C1"/>
                  <w:u w:val="single"/>
                  <w:lang w:val="en-AE" w:eastAsia="en-AE" w:bidi="ar-SA"/>
                </w:rPr>
                <w:t>D:/Source/3/ (64%)</w:t>
              </w:r>
            </w:hyperlink>
          </w:p>
        </w:tc>
        <w:tc>
          <w:tcPr>
            <w:tcW w:w="2040" w:type="dxa"/>
            <w:tcBorders>
              <w:top w:val="nil"/>
              <w:left w:val="nil"/>
              <w:bottom w:val="single" w:sz="8" w:space="0" w:color="CCCCCC"/>
              <w:right w:val="single" w:sz="8" w:space="0" w:color="CCCCCC"/>
            </w:tcBorders>
            <w:shd w:val="clear" w:color="auto" w:fill="auto"/>
            <w:vAlign w:val="bottom"/>
            <w:hideMark/>
          </w:tcPr>
          <w:p w14:paraId="36BE96B5"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11" w:history="1">
              <w:r w:rsidRPr="00526558">
                <w:rPr>
                  <w:rFonts w:ascii="Calibri" w:eastAsia="Times New Roman" w:hAnsi="Calibri" w:cs="Calibri"/>
                  <w:color w:val="0563C1"/>
                  <w:u w:val="single"/>
                  <w:lang w:val="en-AE" w:eastAsia="en-AE" w:bidi="ar-SA"/>
                </w:rPr>
                <w:t>D:/Source/1/ (13%)</w:t>
              </w:r>
            </w:hyperlink>
          </w:p>
        </w:tc>
        <w:tc>
          <w:tcPr>
            <w:tcW w:w="980" w:type="dxa"/>
            <w:tcBorders>
              <w:top w:val="nil"/>
              <w:left w:val="nil"/>
              <w:bottom w:val="single" w:sz="8" w:space="0" w:color="CCCCCC"/>
              <w:right w:val="single" w:sz="8" w:space="0" w:color="CCCCCC"/>
            </w:tcBorders>
            <w:shd w:val="clear" w:color="auto" w:fill="auto"/>
            <w:vAlign w:val="bottom"/>
            <w:hideMark/>
          </w:tcPr>
          <w:p w14:paraId="48A87F63" w14:textId="57DC36BF"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28</w:t>
            </w:r>
          </w:p>
        </w:tc>
      </w:tr>
      <w:tr w:rsidR="00526558" w:rsidRPr="00526558" w14:paraId="2773F34B"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4168AFD9"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12" w:history="1">
              <w:r w:rsidRPr="00526558">
                <w:rPr>
                  <w:rFonts w:ascii="Calibri" w:eastAsia="Times New Roman" w:hAnsi="Calibri" w:cs="Calibri"/>
                  <w:color w:val="0563C1"/>
                  <w:u w:val="single"/>
                  <w:lang w:val="en-AE" w:eastAsia="en-AE" w:bidi="ar-SA"/>
                </w:rPr>
                <w:t>D:/Source/4/ (64%)</w:t>
              </w:r>
            </w:hyperlink>
          </w:p>
        </w:tc>
        <w:tc>
          <w:tcPr>
            <w:tcW w:w="2040" w:type="dxa"/>
            <w:tcBorders>
              <w:top w:val="nil"/>
              <w:left w:val="nil"/>
              <w:bottom w:val="single" w:sz="8" w:space="0" w:color="CCCCCC"/>
              <w:right w:val="single" w:sz="8" w:space="0" w:color="CCCCCC"/>
            </w:tcBorders>
            <w:shd w:val="clear" w:color="auto" w:fill="auto"/>
            <w:vAlign w:val="bottom"/>
            <w:hideMark/>
          </w:tcPr>
          <w:p w14:paraId="682EE6A8"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13" w:history="1">
              <w:r w:rsidRPr="00526558">
                <w:rPr>
                  <w:rFonts w:ascii="Calibri" w:eastAsia="Times New Roman" w:hAnsi="Calibri" w:cs="Calibri"/>
                  <w:color w:val="0563C1"/>
                  <w:u w:val="single"/>
                  <w:lang w:val="en-AE" w:eastAsia="en-AE" w:bidi="ar-SA"/>
                </w:rPr>
                <w:t>D:/Source/5/ (13%)</w:t>
              </w:r>
            </w:hyperlink>
          </w:p>
        </w:tc>
        <w:tc>
          <w:tcPr>
            <w:tcW w:w="980" w:type="dxa"/>
            <w:tcBorders>
              <w:top w:val="nil"/>
              <w:left w:val="nil"/>
              <w:bottom w:val="single" w:sz="8" w:space="0" w:color="CCCCCC"/>
              <w:right w:val="single" w:sz="8" w:space="0" w:color="CCCCCC"/>
            </w:tcBorders>
            <w:shd w:val="clear" w:color="auto" w:fill="auto"/>
            <w:vAlign w:val="bottom"/>
            <w:hideMark/>
          </w:tcPr>
          <w:p w14:paraId="6A53AF2B" w14:textId="362D2BFB"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28</w:t>
            </w:r>
          </w:p>
        </w:tc>
      </w:tr>
      <w:tr w:rsidR="00526558" w:rsidRPr="00526558" w14:paraId="40D8479D"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26494297"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14" w:history="1">
              <w:r w:rsidRPr="00526558">
                <w:rPr>
                  <w:rFonts w:ascii="Calibri" w:eastAsia="Times New Roman" w:hAnsi="Calibri" w:cs="Calibri"/>
                  <w:color w:val="0563C1"/>
                  <w:u w:val="single"/>
                  <w:lang w:val="en-AE" w:eastAsia="en-AE" w:bidi="ar-SA"/>
                </w:rPr>
                <w:t>D:/Source/5/ (47%)</w:t>
              </w:r>
            </w:hyperlink>
          </w:p>
        </w:tc>
        <w:tc>
          <w:tcPr>
            <w:tcW w:w="2040" w:type="dxa"/>
            <w:tcBorders>
              <w:top w:val="nil"/>
              <w:left w:val="nil"/>
              <w:bottom w:val="single" w:sz="8" w:space="0" w:color="CCCCCC"/>
              <w:right w:val="single" w:sz="8" w:space="0" w:color="CCCCCC"/>
            </w:tcBorders>
            <w:shd w:val="clear" w:color="auto" w:fill="auto"/>
            <w:vAlign w:val="bottom"/>
            <w:hideMark/>
          </w:tcPr>
          <w:p w14:paraId="638C5320"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15" w:history="1">
              <w:r w:rsidRPr="00526558">
                <w:rPr>
                  <w:rFonts w:ascii="Calibri" w:eastAsia="Times New Roman" w:hAnsi="Calibri" w:cs="Calibri"/>
                  <w:color w:val="0563C1"/>
                  <w:u w:val="single"/>
                  <w:lang w:val="en-AE" w:eastAsia="en-AE" w:bidi="ar-SA"/>
                </w:rPr>
                <w:t>D:/Source/6/ (49%)</w:t>
              </w:r>
            </w:hyperlink>
          </w:p>
        </w:tc>
        <w:tc>
          <w:tcPr>
            <w:tcW w:w="980" w:type="dxa"/>
            <w:tcBorders>
              <w:top w:val="nil"/>
              <w:left w:val="nil"/>
              <w:bottom w:val="single" w:sz="8" w:space="0" w:color="CCCCCC"/>
              <w:right w:val="single" w:sz="8" w:space="0" w:color="CCCCCC"/>
            </w:tcBorders>
            <w:shd w:val="clear" w:color="auto" w:fill="auto"/>
            <w:vAlign w:val="bottom"/>
            <w:hideMark/>
          </w:tcPr>
          <w:p w14:paraId="195DDC47" w14:textId="7DFD19EA"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40</w:t>
            </w:r>
          </w:p>
        </w:tc>
      </w:tr>
      <w:tr w:rsidR="00526558" w:rsidRPr="00526558" w14:paraId="1784C896"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4440383D"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16" w:history="1">
              <w:r w:rsidRPr="00526558">
                <w:rPr>
                  <w:rFonts w:ascii="Calibri" w:eastAsia="Times New Roman" w:hAnsi="Calibri" w:cs="Calibri"/>
                  <w:color w:val="0563C1"/>
                  <w:u w:val="single"/>
                  <w:lang w:val="en-AE" w:eastAsia="en-AE" w:bidi="ar-SA"/>
                </w:rPr>
                <w:t>D:/Source/6/ (47%)</w:t>
              </w:r>
            </w:hyperlink>
          </w:p>
        </w:tc>
        <w:tc>
          <w:tcPr>
            <w:tcW w:w="2040" w:type="dxa"/>
            <w:tcBorders>
              <w:top w:val="nil"/>
              <w:left w:val="nil"/>
              <w:bottom w:val="single" w:sz="8" w:space="0" w:color="CCCCCC"/>
              <w:right w:val="single" w:sz="8" w:space="0" w:color="CCCCCC"/>
            </w:tcBorders>
            <w:shd w:val="clear" w:color="auto" w:fill="auto"/>
            <w:vAlign w:val="bottom"/>
            <w:hideMark/>
          </w:tcPr>
          <w:p w14:paraId="6EBA4CB5" w14:textId="77777777" w:rsidR="00526558" w:rsidRPr="00526558" w:rsidRDefault="00526558" w:rsidP="00526558">
            <w:pPr>
              <w:spacing w:after="0" w:line="240" w:lineRule="auto"/>
              <w:rPr>
                <w:rFonts w:ascii="Calibri" w:eastAsia="Times New Roman" w:hAnsi="Calibri" w:cs="Calibri"/>
                <w:color w:val="0563C1"/>
                <w:u w:val="single"/>
                <w:lang w:val="en-AE" w:eastAsia="en-AE" w:bidi="ar-SA"/>
              </w:rPr>
            </w:pPr>
            <w:hyperlink r:id="rId17" w:history="1">
              <w:r w:rsidRPr="00526558">
                <w:rPr>
                  <w:rFonts w:ascii="Calibri" w:eastAsia="Times New Roman" w:hAnsi="Calibri" w:cs="Calibri"/>
                  <w:color w:val="0563C1"/>
                  <w:u w:val="single"/>
                  <w:lang w:val="en-AE" w:eastAsia="en-AE" w:bidi="ar-SA"/>
                </w:rPr>
                <w:t>D:/Source/4/ (48%)</w:t>
              </w:r>
            </w:hyperlink>
          </w:p>
        </w:tc>
        <w:tc>
          <w:tcPr>
            <w:tcW w:w="980" w:type="dxa"/>
            <w:tcBorders>
              <w:top w:val="nil"/>
              <w:left w:val="nil"/>
              <w:bottom w:val="single" w:sz="8" w:space="0" w:color="CCCCCC"/>
              <w:right w:val="single" w:sz="8" w:space="0" w:color="CCCCCC"/>
            </w:tcBorders>
            <w:shd w:val="clear" w:color="auto" w:fill="auto"/>
            <w:vAlign w:val="bottom"/>
            <w:hideMark/>
          </w:tcPr>
          <w:p w14:paraId="7C1D9FB4" w14:textId="71D82F20"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41</w:t>
            </w:r>
          </w:p>
        </w:tc>
      </w:tr>
    </w:tbl>
    <w:p w14:paraId="5CF27AD0" w14:textId="2369B69D" w:rsidR="00F56820" w:rsidRDefault="00F56820" w:rsidP="00495E69">
      <w:pPr>
        <w:spacing w:after="0"/>
        <w:jc w:val="center"/>
      </w:pPr>
      <w:r w:rsidRPr="007245E0">
        <w:t>.</w:t>
      </w:r>
    </w:p>
    <w:p w14:paraId="5D5E53E1" w14:textId="121F17B9" w:rsidR="00F56820" w:rsidRDefault="00495E69" w:rsidP="00F56820">
      <w:pPr>
        <w:pStyle w:val="ListParagraph"/>
        <w:spacing w:after="0"/>
        <w:jc w:val="center"/>
        <w:rPr>
          <w:noProof/>
          <w:lang w:bidi="ar-SA"/>
        </w:rPr>
      </w:pPr>
      <w:r>
        <w:rPr>
          <w:noProof/>
        </w:rPr>
        <mc:AlternateContent>
          <mc:Choice Requires="wps">
            <w:drawing>
              <wp:anchor distT="0" distB="0" distL="114300" distR="114300" simplePos="0" relativeHeight="251658240" behindDoc="0" locked="0" layoutInCell="1" allowOverlap="1" wp14:anchorId="1645FCFD" wp14:editId="4DDDD82B">
                <wp:simplePos x="0" y="0"/>
                <wp:positionH relativeFrom="margin">
                  <wp:align>center</wp:align>
                </wp:positionH>
                <wp:positionV relativeFrom="paragraph">
                  <wp:posOffset>5080</wp:posOffset>
                </wp:positionV>
                <wp:extent cx="1249680" cy="635"/>
                <wp:effectExtent l="0" t="0" r="762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722CC" w14:textId="2CE23AE1" w:rsidR="00A6311A" w:rsidRPr="00752FAD" w:rsidRDefault="00A6311A" w:rsidP="00A6311A">
                            <w:pPr>
                              <w:pStyle w:val="Caption"/>
                              <w:rPr>
                                <w:noProof/>
                                <w:sz w:val="22"/>
                                <w:szCs w:val="22"/>
                              </w:rPr>
                            </w:pPr>
                            <w:r>
                              <w:t>Figure</w:t>
                            </w:r>
                            <w:r>
                              <w:fldChar w:fldCharType="begin"/>
                            </w:r>
                            <w:r>
                              <w:instrText xml:space="preserve"> SEQ Figure \* ARABIC </w:instrText>
                            </w:r>
                            <w:r>
                              <w:fldChar w:fldCharType="separate"/>
                            </w:r>
                            <w:r w:rsidR="004209FE">
                              <w:rPr>
                                <w:noProof/>
                              </w:rPr>
                              <w:t>1</w:t>
                            </w:r>
                            <w:r>
                              <w:fldChar w:fldCharType="end"/>
                            </w:r>
                            <w:r>
                              <w:rPr>
                                <w:noProof/>
                              </w:rPr>
                              <w:t>: Input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645FCFD" id="_x0000_t202" coordsize="21600,21600" o:spt="202" path="m,l,21600r21600,l21600,xe">
                <v:stroke joinstyle="miter"/>
                <v:path gradientshapeok="t" o:connecttype="rect"/>
              </v:shapetype>
              <v:shape id="Text Box 5" o:spid="_x0000_s1026" type="#_x0000_t202" style="position:absolute;left:0;text-align:left;margin-left:0;margin-top:.4pt;width:98.4pt;height:.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" stroked="f">
                <v:textbox style="mso-fit-shape-to-text:t" inset="0,0,0,0">
                  <w:txbxContent>
                    <w:p w14:paraId="160722CC" w14:textId="2CE23AE1" w:rsidR="00A6311A" w:rsidRPr="00752FAD" w:rsidRDefault="00A6311A" w:rsidP="00A6311A">
                      <w:pPr>
                        <w:pStyle w:val="Caption"/>
                        <w:rPr>
                          <w:noProof/>
                          <w:sz w:val="22"/>
                          <w:szCs w:val="22"/>
                        </w:rPr>
                      </w:pPr>
                      <w:r>
                        <w:t>Figure</w:t>
                      </w:r>
                      <w:r>
                        <w:fldChar w:fldCharType="begin"/>
                      </w:r>
                      <w:r>
                        <w:instrText xml:space="preserve"> SEQ Figure \* ARABIC </w:instrText>
                      </w:r>
                      <w:r>
                        <w:fldChar w:fldCharType="separate"/>
                      </w:r>
                      <w:r w:rsidR="004209FE">
                        <w:rPr>
                          <w:noProof/>
                        </w:rPr>
                        <w:t>1</w:t>
                      </w:r>
                      <w:r>
                        <w:fldChar w:fldCharType="end"/>
                      </w:r>
                      <w:r>
                        <w:rPr>
                          <w:noProof/>
                        </w:rPr>
                        <w:t>: Input File</w:t>
                      </w:r>
                    </w:p>
                  </w:txbxContent>
                </v:textbox>
                <w10:wrap anchorx="margin"/>
              </v:shape>
            </w:pict>
          </mc:Fallback>
        </mc:AlternateContent>
      </w:r>
    </w:p>
    <w:p w14:paraId="0DAB8F64" w14:textId="17FB2CA2" w:rsidR="00A6311A" w:rsidRDefault="00A6311A" w:rsidP="004209FE">
      <w:pPr>
        <w:spacing w:after="0"/>
        <w:rPr>
          <w:noProof/>
          <w:lang w:bidi="ar-SA"/>
        </w:rPr>
      </w:pPr>
    </w:p>
    <w:tbl>
      <w:tblPr>
        <w:tblStyle w:val="TableGrid"/>
        <w:tblW w:w="0" w:type="auto"/>
        <w:tblLook w:val="04A0" w:firstRow="1" w:lastRow="0" w:firstColumn="1" w:lastColumn="0" w:noHBand="0" w:noVBand="1"/>
      </w:tblPr>
      <w:tblGrid>
        <w:gridCol w:w="4106"/>
        <w:gridCol w:w="5874"/>
      </w:tblGrid>
      <w:tr w:rsidR="00495E69" w:rsidRPr="00495E69" w14:paraId="28A10CDD" w14:textId="77777777" w:rsidTr="00495E69">
        <w:tc>
          <w:tcPr>
            <w:tcW w:w="4106" w:type="dxa"/>
            <w:shd w:val="clear" w:color="auto" w:fill="BFBFBF" w:themeFill="background1" w:themeFillShade="BF"/>
          </w:tcPr>
          <w:p w14:paraId="729FCA8B" w14:textId="3339D56C" w:rsidR="00495E69" w:rsidRPr="00495E69" w:rsidRDefault="00495E69" w:rsidP="00495E69">
            <w:pPr>
              <w:jc w:val="center"/>
              <w:rPr>
                <w:b/>
                <w:bCs/>
                <w:noProof/>
                <w:sz w:val="24"/>
                <w:szCs w:val="24"/>
                <w:lang w:bidi="ar-SA"/>
              </w:rPr>
            </w:pPr>
            <w:r w:rsidRPr="00495E69">
              <w:rPr>
                <w:b/>
                <w:bCs/>
                <w:noProof/>
                <w:sz w:val="24"/>
                <w:szCs w:val="24"/>
                <w:lang w:bidi="ar-SA"/>
              </w:rPr>
              <w:t>FIRST: Groups Stats</w:t>
            </w:r>
          </w:p>
        </w:tc>
        <w:tc>
          <w:tcPr>
            <w:tcW w:w="5874" w:type="dxa"/>
            <w:shd w:val="clear" w:color="auto" w:fill="BFBFBF" w:themeFill="background1" w:themeFillShade="BF"/>
          </w:tcPr>
          <w:p w14:paraId="772A30DA" w14:textId="3036522A" w:rsidR="00495E69" w:rsidRPr="00495E69" w:rsidRDefault="00495E69" w:rsidP="00495E69">
            <w:pPr>
              <w:jc w:val="center"/>
              <w:rPr>
                <w:noProof/>
                <w:sz w:val="24"/>
                <w:szCs w:val="24"/>
                <w:lang w:bidi="ar-SA"/>
              </w:rPr>
            </w:pPr>
            <w:r w:rsidRPr="00495E69">
              <w:rPr>
                <w:b/>
                <w:bCs/>
                <w:noProof/>
                <w:sz w:val="24"/>
                <w:szCs w:val="24"/>
                <w:lang w:bidi="ar-SA"/>
              </w:rPr>
              <w:t>SECOND: Refined Pairs (MST)</w:t>
            </w:r>
          </w:p>
        </w:tc>
      </w:tr>
      <w:tr w:rsidR="00495E69" w14:paraId="4A3E1725" w14:textId="77777777" w:rsidTr="00495E69">
        <w:tc>
          <w:tcPr>
            <w:tcW w:w="4106" w:type="dxa"/>
          </w:tcPr>
          <w:tbl>
            <w:tblPr>
              <w:tblStyle w:val="TableGrid"/>
              <w:tblW w:w="0" w:type="auto"/>
              <w:tblLook w:val="04A0" w:firstRow="1" w:lastRow="0" w:firstColumn="1" w:lastColumn="0" w:noHBand="0" w:noVBand="1"/>
            </w:tblPr>
            <w:tblGrid>
              <w:gridCol w:w="880"/>
              <w:gridCol w:w="992"/>
              <w:gridCol w:w="1984"/>
            </w:tblGrid>
            <w:tr w:rsidR="00495E69" w14:paraId="202FD412" w14:textId="77777777" w:rsidTr="00495E69">
              <w:tc>
                <w:tcPr>
                  <w:tcW w:w="880" w:type="dxa"/>
                </w:tcPr>
                <w:p w14:paraId="3BE195D6" w14:textId="31BF171C" w:rsidR="00495E69" w:rsidRPr="00495E69" w:rsidRDefault="00495E69" w:rsidP="00495E69">
                  <w:pPr>
                    <w:jc w:val="center"/>
                    <w:rPr>
                      <w:b/>
                      <w:bCs/>
                      <w:noProof/>
                      <w:lang w:bidi="ar-SA"/>
                    </w:rPr>
                  </w:pPr>
                  <w:r w:rsidRPr="00495E69">
                    <w:rPr>
                      <w:b/>
                      <w:bCs/>
                      <w:noProof/>
                      <w:lang w:bidi="ar-SA"/>
                    </w:rPr>
                    <w:t>Group Index</w:t>
                  </w:r>
                </w:p>
              </w:tc>
              <w:tc>
                <w:tcPr>
                  <w:tcW w:w="992" w:type="dxa"/>
                </w:tcPr>
                <w:p w14:paraId="583E1559" w14:textId="0C1BF852" w:rsidR="00495E69" w:rsidRPr="00495E69" w:rsidRDefault="00495E69" w:rsidP="00495E69">
                  <w:pPr>
                    <w:jc w:val="center"/>
                    <w:rPr>
                      <w:b/>
                      <w:bCs/>
                      <w:noProof/>
                      <w:lang w:bidi="ar-SA"/>
                    </w:rPr>
                  </w:pPr>
                  <w:r w:rsidRPr="00495E69">
                    <w:rPr>
                      <w:b/>
                      <w:bCs/>
                      <w:noProof/>
                      <w:lang w:bidi="ar-SA"/>
                    </w:rPr>
                    <w:t>Files</w:t>
                  </w:r>
                </w:p>
              </w:tc>
              <w:tc>
                <w:tcPr>
                  <w:tcW w:w="1984" w:type="dxa"/>
                </w:tcPr>
                <w:p w14:paraId="60C5D2AB" w14:textId="55BC3FB5" w:rsidR="00495E69" w:rsidRPr="00495E69" w:rsidRDefault="00495E69" w:rsidP="00495E69">
                  <w:pPr>
                    <w:jc w:val="center"/>
                    <w:rPr>
                      <w:b/>
                      <w:bCs/>
                      <w:noProof/>
                      <w:lang w:bidi="ar-SA"/>
                    </w:rPr>
                  </w:pPr>
                  <w:r w:rsidRPr="00495E69">
                    <w:rPr>
                      <w:b/>
                      <w:bCs/>
                      <w:noProof/>
                      <w:lang w:bidi="ar-SA"/>
                    </w:rPr>
                    <w:t>Average Similarity</w:t>
                  </w:r>
                </w:p>
              </w:tc>
            </w:tr>
            <w:tr w:rsidR="00495E69" w14:paraId="3A0024F2" w14:textId="77777777" w:rsidTr="00495E69">
              <w:tc>
                <w:tcPr>
                  <w:tcW w:w="880" w:type="dxa"/>
                </w:tcPr>
                <w:p w14:paraId="65E78A3B" w14:textId="31E4EA02" w:rsidR="00495E69" w:rsidRDefault="00495E69" w:rsidP="00495E69">
                  <w:pPr>
                    <w:rPr>
                      <w:noProof/>
                      <w:lang w:bidi="ar-SA"/>
                    </w:rPr>
                  </w:pPr>
                  <w:r>
                    <w:rPr>
                      <w:noProof/>
                      <w:lang w:bidi="ar-SA"/>
                    </w:rPr>
                    <w:t>1</w:t>
                  </w:r>
                </w:p>
              </w:tc>
              <w:tc>
                <w:tcPr>
                  <w:tcW w:w="992" w:type="dxa"/>
                </w:tcPr>
                <w:p w14:paraId="7EAEF583" w14:textId="46F407A0" w:rsidR="00495E69" w:rsidRDefault="00495E69" w:rsidP="00495E69">
                  <w:pPr>
                    <w:rPr>
                      <w:noProof/>
                      <w:lang w:bidi="ar-SA"/>
                    </w:rPr>
                  </w:pPr>
                  <w:r>
                    <w:rPr>
                      <w:noProof/>
                      <w:lang w:bidi="ar-SA"/>
                    </w:rPr>
                    <w:t>2, 1, 3</w:t>
                  </w:r>
                </w:p>
              </w:tc>
              <w:tc>
                <w:tcPr>
                  <w:tcW w:w="1984" w:type="dxa"/>
                </w:tcPr>
                <w:p w14:paraId="190D9B01" w14:textId="5B440005" w:rsidR="00495E69" w:rsidRDefault="008D5AF5" w:rsidP="00495E69">
                  <w:pPr>
                    <w:rPr>
                      <w:noProof/>
                      <w:lang w:bidi="ar-SA"/>
                    </w:rPr>
                  </w:pPr>
                  <w:r>
                    <w:rPr>
                      <w:noProof/>
                      <w:lang w:bidi="ar-SA"/>
                    </w:rPr>
                    <w:t>48.2</w:t>
                  </w:r>
                </w:p>
              </w:tc>
            </w:tr>
            <w:tr w:rsidR="00495E69" w14:paraId="60986809" w14:textId="77777777" w:rsidTr="00495E69">
              <w:tc>
                <w:tcPr>
                  <w:tcW w:w="880" w:type="dxa"/>
                </w:tcPr>
                <w:p w14:paraId="32961881" w14:textId="35F20DBE" w:rsidR="00495E69" w:rsidRDefault="00495E69" w:rsidP="00495E69">
                  <w:pPr>
                    <w:rPr>
                      <w:noProof/>
                      <w:lang w:bidi="ar-SA"/>
                    </w:rPr>
                  </w:pPr>
                  <w:r>
                    <w:rPr>
                      <w:noProof/>
                      <w:lang w:bidi="ar-SA"/>
                    </w:rPr>
                    <w:t>2</w:t>
                  </w:r>
                </w:p>
              </w:tc>
              <w:tc>
                <w:tcPr>
                  <w:tcW w:w="992" w:type="dxa"/>
                </w:tcPr>
                <w:p w14:paraId="4336D65E" w14:textId="178C1049" w:rsidR="00495E69" w:rsidRDefault="00495E69" w:rsidP="00495E69">
                  <w:pPr>
                    <w:rPr>
                      <w:noProof/>
                      <w:lang w:bidi="ar-SA"/>
                    </w:rPr>
                  </w:pPr>
                  <w:r>
                    <w:rPr>
                      <w:noProof/>
                      <w:lang w:bidi="ar-SA"/>
                    </w:rPr>
                    <w:t>4, 5, 6</w:t>
                  </w:r>
                </w:p>
              </w:tc>
              <w:tc>
                <w:tcPr>
                  <w:tcW w:w="1984" w:type="dxa"/>
                </w:tcPr>
                <w:p w14:paraId="29CAB542" w14:textId="73CA142B" w:rsidR="00495E69" w:rsidRDefault="000D023D" w:rsidP="00495E69">
                  <w:pPr>
                    <w:rPr>
                      <w:noProof/>
                      <w:lang w:bidi="ar-SA"/>
                    </w:rPr>
                  </w:pPr>
                  <w:r>
                    <w:rPr>
                      <w:noProof/>
                      <w:lang w:bidi="ar-SA"/>
                    </w:rPr>
                    <w:t>44.7</w:t>
                  </w:r>
                </w:p>
              </w:tc>
            </w:tr>
          </w:tbl>
          <w:p w14:paraId="457742E4" w14:textId="77777777" w:rsidR="00495E69" w:rsidRDefault="00495E69" w:rsidP="00495E69">
            <w:pPr>
              <w:rPr>
                <w:noProof/>
                <w:lang w:bidi="ar-SA"/>
              </w:rPr>
            </w:pPr>
          </w:p>
        </w:tc>
        <w:tc>
          <w:tcPr>
            <w:tcW w:w="5874" w:type="dxa"/>
          </w:tcPr>
          <w:tbl>
            <w:tblPr>
              <w:tblW w:w="5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1957"/>
              <w:gridCol w:w="1280"/>
            </w:tblGrid>
            <w:tr w:rsidR="00A11230" w:rsidRPr="00A11230" w14:paraId="3E24B163" w14:textId="77777777" w:rsidTr="00A11230">
              <w:trPr>
                <w:trHeight w:val="288"/>
              </w:trPr>
              <w:tc>
                <w:tcPr>
                  <w:tcW w:w="1957" w:type="dxa"/>
                  <w:shd w:val="clear" w:color="auto" w:fill="auto"/>
                  <w:noWrap/>
                  <w:vAlign w:val="bottom"/>
                  <w:hideMark/>
                </w:tcPr>
                <w:p w14:paraId="44EFA8DA" w14:textId="77777777" w:rsidR="00A11230" w:rsidRPr="00A11230" w:rsidRDefault="00A11230" w:rsidP="00A11230">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File 1</w:t>
                  </w:r>
                </w:p>
              </w:tc>
              <w:tc>
                <w:tcPr>
                  <w:tcW w:w="1957" w:type="dxa"/>
                  <w:shd w:val="clear" w:color="auto" w:fill="auto"/>
                  <w:noWrap/>
                  <w:vAlign w:val="bottom"/>
                  <w:hideMark/>
                </w:tcPr>
                <w:p w14:paraId="392D9B1F" w14:textId="77777777" w:rsidR="00A11230" w:rsidRPr="00A11230" w:rsidRDefault="00A11230" w:rsidP="00A11230">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File 2</w:t>
                  </w:r>
                </w:p>
              </w:tc>
              <w:tc>
                <w:tcPr>
                  <w:tcW w:w="1280" w:type="dxa"/>
                  <w:shd w:val="clear" w:color="auto" w:fill="auto"/>
                  <w:noWrap/>
                  <w:vAlign w:val="bottom"/>
                  <w:hideMark/>
                </w:tcPr>
                <w:p w14:paraId="25A4CBA1" w14:textId="77777777" w:rsidR="00A11230" w:rsidRPr="00A11230" w:rsidRDefault="00A11230" w:rsidP="00A11230">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Line Matches</w:t>
                  </w:r>
                </w:p>
              </w:tc>
            </w:tr>
            <w:tr w:rsidR="00A11230" w:rsidRPr="00A11230" w14:paraId="18C73B51" w14:textId="77777777" w:rsidTr="00A11230">
              <w:trPr>
                <w:trHeight w:val="288"/>
              </w:trPr>
              <w:tc>
                <w:tcPr>
                  <w:tcW w:w="1957" w:type="dxa"/>
                  <w:shd w:val="clear" w:color="auto" w:fill="auto"/>
                  <w:noWrap/>
                  <w:vAlign w:val="bottom"/>
                  <w:hideMark/>
                </w:tcPr>
                <w:p w14:paraId="20B5EAE6" w14:textId="77777777" w:rsidR="00A11230" w:rsidRPr="00A11230" w:rsidRDefault="00A11230" w:rsidP="00A11230">
                  <w:pPr>
                    <w:spacing w:after="0" w:line="240" w:lineRule="auto"/>
                    <w:rPr>
                      <w:rFonts w:ascii="Calibri" w:eastAsia="Times New Roman" w:hAnsi="Calibri" w:cs="Calibri"/>
                      <w:color w:val="0000FF"/>
                      <w:u w:val="single"/>
                      <w:lang w:val="en-AE" w:eastAsia="en-AE" w:bidi="ar-SA"/>
                    </w:rPr>
                  </w:pPr>
                  <w:hyperlink r:id="rId18" w:history="1">
                    <w:r w:rsidRPr="00A11230">
                      <w:rPr>
                        <w:rFonts w:ascii="Calibri" w:eastAsia="Times New Roman" w:hAnsi="Calibri" w:cs="Calibri"/>
                        <w:color w:val="0000FF"/>
                        <w:u w:val="single"/>
                        <w:lang w:val="en-AE" w:eastAsia="en-AE" w:bidi="ar-SA"/>
                      </w:rPr>
                      <w:t>D:/Source/2/ (75%)</w:t>
                    </w:r>
                  </w:hyperlink>
                </w:p>
              </w:tc>
              <w:tc>
                <w:tcPr>
                  <w:tcW w:w="1957" w:type="dxa"/>
                  <w:shd w:val="clear" w:color="auto" w:fill="auto"/>
                  <w:noWrap/>
                  <w:vAlign w:val="bottom"/>
                  <w:hideMark/>
                </w:tcPr>
                <w:p w14:paraId="7E013B6A" w14:textId="77777777" w:rsidR="00A11230" w:rsidRPr="00A11230" w:rsidRDefault="00A11230" w:rsidP="00A11230">
                  <w:pPr>
                    <w:spacing w:after="0" w:line="240" w:lineRule="auto"/>
                    <w:rPr>
                      <w:rFonts w:ascii="Calibri" w:eastAsia="Times New Roman" w:hAnsi="Calibri" w:cs="Calibri"/>
                      <w:color w:val="0000FF"/>
                      <w:u w:val="single"/>
                      <w:lang w:val="en-AE" w:eastAsia="en-AE" w:bidi="ar-SA"/>
                    </w:rPr>
                  </w:pPr>
                  <w:hyperlink r:id="rId19" w:history="1">
                    <w:r w:rsidRPr="00A11230">
                      <w:rPr>
                        <w:rFonts w:ascii="Calibri" w:eastAsia="Times New Roman" w:hAnsi="Calibri" w:cs="Calibri"/>
                        <w:color w:val="0000FF"/>
                        <w:u w:val="single"/>
                        <w:lang w:val="en-AE" w:eastAsia="en-AE" w:bidi="ar-SA"/>
                      </w:rPr>
                      <w:t>D:/Source/3/ (76%)</w:t>
                    </w:r>
                  </w:hyperlink>
                </w:p>
              </w:tc>
              <w:tc>
                <w:tcPr>
                  <w:tcW w:w="1280" w:type="dxa"/>
                  <w:shd w:val="clear" w:color="auto" w:fill="auto"/>
                  <w:noWrap/>
                  <w:vAlign w:val="bottom"/>
                  <w:hideMark/>
                </w:tcPr>
                <w:p w14:paraId="105144C0" w14:textId="77777777" w:rsidR="00A11230" w:rsidRPr="00A11230" w:rsidRDefault="00A11230" w:rsidP="00A11230">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52</w:t>
                  </w:r>
                </w:p>
              </w:tc>
            </w:tr>
            <w:tr w:rsidR="00A11230" w:rsidRPr="00A11230" w14:paraId="1080BA6C" w14:textId="77777777" w:rsidTr="00A11230">
              <w:trPr>
                <w:trHeight w:val="288"/>
              </w:trPr>
              <w:tc>
                <w:tcPr>
                  <w:tcW w:w="1957" w:type="dxa"/>
                  <w:shd w:val="clear" w:color="auto" w:fill="auto"/>
                  <w:noWrap/>
                  <w:vAlign w:val="bottom"/>
                  <w:hideMark/>
                </w:tcPr>
                <w:p w14:paraId="2E3B436E" w14:textId="77777777" w:rsidR="00A11230" w:rsidRPr="00A11230" w:rsidRDefault="00A11230" w:rsidP="00A11230">
                  <w:pPr>
                    <w:spacing w:after="0" w:line="240" w:lineRule="auto"/>
                    <w:rPr>
                      <w:rFonts w:ascii="Calibri" w:eastAsia="Times New Roman" w:hAnsi="Calibri" w:cs="Calibri"/>
                      <w:color w:val="0000FF"/>
                      <w:u w:val="single"/>
                      <w:lang w:val="en-AE" w:eastAsia="en-AE" w:bidi="ar-SA"/>
                    </w:rPr>
                  </w:pPr>
                  <w:hyperlink r:id="rId20" w:history="1">
                    <w:r w:rsidRPr="00A11230">
                      <w:rPr>
                        <w:rFonts w:ascii="Calibri" w:eastAsia="Times New Roman" w:hAnsi="Calibri" w:cs="Calibri"/>
                        <w:color w:val="0000FF"/>
                        <w:u w:val="single"/>
                        <w:lang w:val="en-AE" w:eastAsia="en-AE" w:bidi="ar-SA"/>
                      </w:rPr>
                      <w:t>D:/Source/3/ (64%)</w:t>
                    </w:r>
                  </w:hyperlink>
                </w:p>
              </w:tc>
              <w:tc>
                <w:tcPr>
                  <w:tcW w:w="1957" w:type="dxa"/>
                  <w:shd w:val="clear" w:color="auto" w:fill="auto"/>
                  <w:noWrap/>
                  <w:vAlign w:val="bottom"/>
                  <w:hideMark/>
                </w:tcPr>
                <w:p w14:paraId="3296A4DC" w14:textId="77777777" w:rsidR="00A11230" w:rsidRPr="00A11230" w:rsidRDefault="00A11230" w:rsidP="00A11230">
                  <w:pPr>
                    <w:spacing w:after="0" w:line="240" w:lineRule="auto"/>
                    <w:rPr>
                      <w:rFonts w:ascii="Calibri" w:eastAsia="Times New Roman" w:hAnsi="Calibri" w:cs="Calibri"/>
                      <w:color w:val="0000FF"/>
                      <w:u w:val="single"/>
                      <w:lang w:val="en-AE" w:eastAsia="en-AE" w:bidi="ar-SA"/>
                    </w:rPr>
                  </w:pPr>
                  <w:hyperlink r:id="rId21" w:history="1">
                    <w:r w:rsidRPr="00A11230">
                      <w:rPr>
                        <w:rFonts w:ascii="Calibri" w:eastAsia="Times New Roman" w:hAnsi="Calibri" w:cs="Calibri"/>
                        <w:color w:val="0000FF"/>
                        <w:u w:val="single"/>
                        <w:lang w:val="en-AE" w:eastAsia="en-AE" w:bidi="ar-SA"/>
                      </w:rPr>
                      <w:t>D:/Source/1/ (13%)</w:t>
                    </w:r>
                  </w:hyperlink>
                </w:p>
              </w:tc>
              <w:tc>
                <w:tcPr>
                  <w:tcW w:w="1280" w:type="dxa"/>
                  <w:shd w:val="clear" w:color="auto" w:fill="auto"/>
                  <w:noWrap/>
                  <w:vAlign w:val="bottom"/>
                  <w:hideMark/>
                </w:tcPr>
                <w:p w14:paraId="583F53DA" w14:textId="77777777" w:rsidR="00A11230" w:rsidRPr="00A11230" w:rsidRDefault="00A11230" w:rsidP="00A11230">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28</w:t>
                  </w:r>
                </w:p>
              </w:tc>
            </w:tr>
            <w:tr w:rsidR="00A11230" w:rsidRPr="00A11230" w14:paraId="34D9E7E5" w14:textId="77777777" w:rsidTr="00A11230">
              <w:trPr>
                <w:trHeight w:val="288"/>
              </w:trPr>
              <w:tc>
                <w:tcPr>
                  <w:tcW w:w="1957" w:type="dxa"/>
                  <w:shd w:val="clear" w:color="auto" w:fill="auto"/>
                  <w:noWrap/>
                  <w:vAlign w:val="bottom"/>
                  <w:hideMark/>
                </w:tcPr>
                <w:p w14:paraId="357C8E1D" w14:textId="77777777" w:rsidR="00A11230" w:rsidRPr="00A11230" w:rsidRDefault="00A11230" w:rsidP="00A11230">
                  <w:pPr>
                    <w:spacing w:after="0" w:line="240" w:lineRule="auto"/>
                    <w:rPr>
                      <w:rFonts w:ascii="Calibri" w:eastAsia="Times New Roman" w:hAnsi="Calibri" w:cs="Calibri"/>
                      <w:color w:val="0000FF"/>
                      <w:u w:val="single"/>
                      <w:lang w:val="en-AE" w:eastAsia="en-AE" w:bidi="ar-SA"/>
                    </w:rPr>
                  </w:pPr>
                  <w:hyperlink r:id="rId22" w:history="1">
                    <w:r w:rsidRPr="00A11230">
                      <w:rPr>
                        <w:rFonts w:ascii="Calibri" w:eastAsia="Times New Roman" w:hAnsi="Calibri" w:cs="Calibri"/>
                        <w:color w:val="0000FF"/>
                        <w:u w:val="single"/>
                        <w:lang w:val="en-AE" w:eastAsia="en-AE" w:bidi="ar-SA"/>
                      </w:rPr>
                      <w:t>D:/Source/4/ (64%)</w:t>
                    </w:r>
                  </w:hyperlink>
                </w:p>
              </w:tc>
              <w:tc>
                <w:tcPr>
                  <w:tcW w:w="1957" w:type="dxa"/>
                  <w:shd w:val="clear" w:color="auto" w:fill="auto"/>
                  <w:noWrap/>
                  <w:vAlign w:val="bottom"/>
                  <w:hideMark/>
                </w:tcPr>
                <w:p w14:paraId="0664AFF4" w14:textId="77777777" w:rsidR="00A11230" w:rsidRPr="00A11230" w:rsidRDefault="00A11230" w:rsidP="00A11230">
                  <w:pPr>
                    <w:spacing w:after="0" w:line="240" w:lineRule="auto"/>
                    <w:rPr>
                      <w:rFonts w:ascii="Calibri" w:eastAsia="Times New Roman" w:hAnsi="Calibri" w:cs="Calibri"/>
                      <w:color w:val="0000FF"/>
                      <w:u w:val="single"/>
                      <w:lang w:val="en-AE" w:eastAsia="en-AE" w:bidi="ar-SA"/>
                    </w:rPr>
                  </w:pPr>
                  <w:hyperlink r:id="rId23" w:history="1">
                    <w:r w:rsidRPr="00A11230">
                      <w:rPr>
                        <w:rFonts w:ascii="Calibri" w:eastAsia="Times New Roman" w:hAnsi="Calibri" w:cs="Calibri"/>
                        <w:color w:val="0000FF"/>
                        <w:u w:val="single"/>
                        <w:lang w:val="en-AE" w:eastAsia="en-AE" w:bidi="ar-SA"/>
                      </w:rPr>
                      <w:t>D:/Source/5/ (13%)</w:t>
                    </w:r>
                  </w:hyperlink>
                </w:p>
              </w:tc>
              <w:tc>
                <w:tcPr>
                  <w:tcW w:w="1280" w:type="dxa"/>
                  <w:shd w:val="clear" w:color="auto" w:fill="auto"/>
                  <w:noWrap/>
                  <w:vAlign w:val="bottom"/>
                  <w:hideMark/>
                </w:tcPr>
                <w:p w14:paraId="5FBEC6B5" w14:textId="77777777" w:rsidR="00A11230" w:rsidRPr="00A11230" w:rsidRDefault="00A11230" w:rsidP="00A11230">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28</w:t>
                  </w:r>
                </w:p>
              </w:tc>
            </w:tr>
            <w:tr w:rsidR="00A11230" w:rsidRPr="00A11230" w14:paraId="0BEBE745" w14:textId="77777777" w:rsidTr="00A11230">
              <w:trPr>
                <w:trHeight w:val="288"/>
              </w:trPr>
              <w:tc>
                <w:tcPr>
                  <w:tcW w:w="1957" w:type="dxa"/>
                  <w:shd w:val="clear" w:color="auto" w:fill="auto"/>
                  <w:noWrap/>
                  <w:vAlign w:val="bottom"/>
                  <w:hideMark/>
                </w:tcPr>
                <w:p w14:paraId="26A20360" w14:textId="77777777" w:rsidR="00A11230" w:rsidRPr="00A11230" w:rsidRDefault="00A11230" w:rsidP="00A11230">
                  <w:pPr>
                    <w:spacing w:after="0" w:line="240" w:lineRule="auto"/>
                    <w:rPr>
                      <w:rFonts w:ascii="Calibri" w:eastAsia="Times New Roman" w:hAnsi="Calibri" w:cs="Calibri"/>
                      <w:color w:val="0000FF"/>
                      <w:u w:val="single"/>
                      <w:lang w:val="en-AE" w:eastAsia="en-AE" w:bidi="ar-SA"/>
                    </w:rPr>
                  </w:pPr>
                  <w:hyperlink r:id="rId24" w:history="1">
                    <w:r w:rsidRPr="00A11230">
                      <w:rPr>
                        <w:rFonts w:ascii="Calibri" w:eastAsia="Times New Roman" w:hAnsi="Calibri" w:cs="Calibri"/>
                        <w:color w:val="0000FF"/>
                        <w:u w:val="single"/>
                        <w:lang w:val="en-AE" w:eastAsia="en-AE" w:bidi="ar-SA"/>
                      </w:rPr>
                      <w:t>D:/Source/5/ (47%)</w:t>
                    </w:r>
                  </w:hyperlink>
                </w:p>
              </w:tc>
              <w:tc>
                <w:tcPr>
                  <w:tcW w:w="1957" w:type="dxa"/>
                  <w:shd w:val="clear" w:color="auto" w:fill="auto"/>
                  <w:noWrap/>
                  <w:vAlign w:val="bottom"/>
                  <w:hideMark/>
                </w:tcPr>
                <w:p w14:paraId="306842C8" w14:textId="77777777" w:rsidR="00A11230" w:rsidRPr="00A11230" w:rsidRDefault="00A11230" w:rsidP="00A11230">
                  <w:pPr>
                    <w:spacing w:after="0" w:line="240" w:lineRule="auto"/>
                    <w:rPr>
                      <w:rFonts w:ascii="Calibri" w:eastAsia="Times New Roman" w:hAnsi="Calibri" w:cs="Calibri"/>
                      <w:color w:val="0000FF"/>
                      <w:u w:val="single"/>
                      <w:lang w:val="en-AE" w:eastAsia="en-AE" w:bidi="ar-SA"/>
                    </w:rPr>
                  </w:pPr>
                  <w:hyperlink r:id="rId25" w:history="1">
                    <w:r w:rsidRPr="00A11230">
                      <w:rPr>
                        <w:rFonts w:ascii="Calibri" w:eastAsia="Times New Roman" w:hAnsi="Calibri" w:cs="Calibri"/>
                        <w:color w:val="0000FF"/>
                        <w:u w:val="single"/>
                        <w:lang w:val="en-AE" w:eastAsia="en-AE" w:bidi="ar-SA"/>
                      </w:rPr>
                      <w:t>D:/Source/6/ (49%)</w:t>
                    </w:r>
                  </w:hyperlink>
                </w:p>
              </w:tc>
              <w:tc>
                <w:tcPr>
                  <w:tcW w:w="1280" w:type="dxa"/>
                  <w:shd w:val="clear" w:color="auto" w:fill="auto"/>
                  <w:noWrap/>
                  <w:vAlign w:val="bottom"/>
                  <w:hideMark/>
                </w:tcPr>
                <w:p w14:paraId="2AD6C262" w14:textId="77777777" w:rsidR="00A11230" w:rsidRPr="00A11230" w:rsidRDefault="00A11230" w:rsidP="00A11230">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40</w:t>
                  </w:r>
                </w:p>
              </w:tc>
            </w:tr>
          </w:tbl>
          <w:p w14:paraId="0B4DFF0C" w14:textId="701BD907" w:rsidR="00495E69" w:rsidRDefault="00495E69" w:rsidP="00495E69">
            <w:pPr>
              <w:jc w:val="center"/>
              <w:rPr>
                <w:noProof/>
                <w:lang w:bidi="ar-SA"/>
              </w:rPr>
            </w:pPr>
          </w:p>
        </w:tc>
      </w:tr>
    </w:tbl>
    <w:p w14:paraId="351933D5" w14:textId="20EC95A1" w:rsidR="004209FE" w:rsidRDefault="000D023D" w:rsidP="004209FE">
      <w:pPr>
        <w:spacing w:after="0"/>
        <w:rPr>
          <w:noProof/>
          <w:lang w:bidi="ar-SA"/>
        </w:rPr>
      </w:pPr>
      <w:r>
        <w:rPr>
          <w:noProof/>
        </w:rPr>
        <mc:AlternateContent>
          <mc:Choice Requires="wps">
            <w:drawing>
              <wp:anchor distT="0" distB="0" distL="114300" distR="114300" simplePos="0" relativeHeight="251658241" behindDoc="0" locked="0" layoutInCell="1" allowOverlap="1" wp14:anchorId="2D741560" wp14:editId="13501B89">
                <wp:simplePos x="0" y="0"/>
                <wp:positionH relativeFrom="column">
                  <wp:posOffset>931545</wp:posOffset>
                </wp:positionH>
                <wp:positionV relativeFrom="paragraph">
                  <wp:posOffset>110490</wp:posOffset>
                </wp:positionV>
                <wp:extent cx="4133850" cy="635"/>
                <wp:effectExtent l="0" t="0" r="0" b="63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4C8F5" w14:textId="2B4299BB" w:rsidR="00A6311A" w:rsidRPr="00C5312C" w:rsidRDefault="00A6311A" w:rsidP="000D023D">
                            <w:pPr>
                              <w:pStyle w:val="Caption"/>
                              <w:jc w:val="center"/>
                              <w:rPr>
                                <w:noProof/>
                                <w:sz w:val="22"/>
                                <w:szCs w:val="22"/>
                              </w:rPr>
                            </w:pPr>
                            <w:r>
                              <w:t>Figure 2: The Expected result.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741560" id="Text Box 6" o:spid="_x0000_s1027" type="#_x0000_t202" style="position:absolute;margin-left:73.35pt;margin-top:8.7pt;width:325.5pt;height:.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" stroked="f">
                <v:textbox style="mso-fit-shape-to-text:t" inset="0,0,0,0">
                  <w:txbxContent>
                    <w:p w14:paraId="5964C8F5" w14:textId="2B4299BB" w:rsidR="00A6311A" w:rsidRPr="00C5312C" w:rsidRDefault="00A6311A" w:rsidP="000D023D">
                      <w:pPr>
                        <w:pStyle w:val="Caption"/>
                        <w:jc w:val="center"/>
                        <w:rPr>
                          <w:noProof/>
                          <w:sz w:val="22"/>
                          <w:szCs w:val="22"/>
                        </w:rPr>
                      </w:pPr>
                      <w:r>
                        <w:t>Figure 2: The Expected result.</w:t>
                      </w:r>
                    </w:p>
                  </w:txbxContent>
                </v:textbox>
              </v:shape>
            </w:pict>
          </mc:Fallback>
        </mc:AlternateContent>
      </w:r>
    </w:p>
    <w:p w14:paraId="4CA0D714" w14:textId="77777777" w:rsidR="002C4ABB" w:rsidRDefault="002C4ABB">
      <w:pPr>
        <w:rPr>
          <w:rFonts w:asciiTheme="majorHAnsi" w:eastAsiaTheme="majorEastAsia" w:hAnsiTheme="majorHAnsi" w:cstheme="majorBidi"/>
          <w:b/>
          <w:bCs/>
          <w:color w:val="365F91" w:themeColor="accent1" w:themeShade="BF"/>
          <w:sz w:val="28"/>
          <w:szCs w:val="28"/>
        </w:rPr>
      </w:pPr>
      <w:r>
        <w:br w:type="page"/>
      </w:r>
    </w:p>
    <w:p w14:paraId="202FAF16" w14:textId="34FF9917" w:rsidR="009B5902" w:rsidRDefault="009B5902" w:rsidP="009B5902">
      <w:pPr>
        <w:pStyle w:val="Heading1"/>
      </w:pPr>
      <w:bookmarkStart w:id="5" w:name="_Toc164724685"/>
      <w:r>
        <w:lastRenderedPageBreak/>
        <w:t>Project Requirements</w:t>
      </w:r>
      <w:bookmarkEnd w:id="5"/>
    </w:p>
    <w:p w14:paraId="605C9071" w14:textId="2F3F6C71" w:rsidR="00B02CAE" w:rsidRDefault="00B02CAE" w:rsidP="00B02CAE">
      <w:pPr>
        <w:pStyle w:val="Heading2"/>
      </w:pPr>
      <w:bookmarkStart w:id="6" w:name="_Toc164724686"/>
      <w:r>
        <w:t>Required Implementation</w:t>
      </w:r>
      <w:bookmarkEnd w:id="6"/>
      <w:r>
        <w:t xml:space="preserve"> </w:t>
      </w:r>
    </w:p>
    <w:tbl>
      <w:tblPr>
        <w:tblStyle w:val="TableGrid"/>
        <w:tblW w:w="10065" w:type="dxa"/>
        <w:tblInd w:w="-5" w:type="dxa"/>
        <w:tblLook w:val="04A0" w:firstRow="1" w:lastRow="0" w:firstColumn="1" w:lastColumn="0" w:noHBand="0" w:noVBand="1"/>
      </w:tblPr>
      <w:tblGrid>
        <w:gridCol w:w="5670"/>
        <w:gridCol w:w="4395"/>
      </w:tblGrid>
      <w:tr w:rsidR="00E32BB4" w:rsidRPr="00C91AE1" w14:paraId="5B8BC950" w14:textId="77777777" w:rsidTr="00FF51C1">
        <w:tc>
          <w:tcPr>
            <w:tcW w:w="5670" w:type="dxa"/>
            <w:shd w:val="clear" w:color="auto" w:fill="D9D9D9" w:themeFill="background1" w:themeFillShade="D9"/>
          </w:tcPr>
          <w:p w14:paraId="76A3CC79" w14:textId="77777777" w:rsidR="00E32BB4" w:rsidRPr="00C91AE1" w:rsidRDefault="00E32BB4" w:rsidP="008E727E">
            <w:pPr>
              <w:jc w:val="center"/>
              <w:rPr>
                <w:b/>
                <w:bCs/>
              </w:rPr>
            </w:pPr>
            <w:r w:rsidRPr="00C91AE1">
              <w:rPr>
                <w:b/>
                <w:bCs/>
              </w:rPr>
              <w:t>Requirement</w:t>
            </w:r>
          </w:p>
        </w:tc>
        <w:tc>
          <w:tcPr>
            <w:tcW w:w="4395" w:type="dxa"/>
            <w:shd w:val="clear" w:color="auto" w:fill="D9D9D9" w:themeFill="background1" w:themeFillShade="D9"/>
          </w:tcPr>
          <w:p w14:paraId="04E836D2" w14:textId="77777777" w:rsidR="00E32BB4" w:rsidRPr="00C91AE1" w:rsidRDefault="00E32BB4" w:rsidP="008E727E">
            <w:pPr>
              <w:jc w:val="center"/>
              <w:rPr>
                <w:b/>
                <w:bCs/>
              </w:rPr>
            </w:pPr>
            <w:r w:rsidRPr="00C91AE1">
              <w:rPr>
                <w:b/>
                <w:bCs/>
              </w:rPr>
              <w:t>Performance</w:t>
            </w:r>
          </w:p>
        </w:tc>
      </w:tr>
      <w:tr w:rsidR="00E32BB4" w14:paraId="3E4B6B36" w14:textId="77777777" w:rsidTr="00FF51C1">
        <w:trPr>
          <w:trHeight w:val="435"/>
        </w:trPr>
        <w:tc>
          <w:tcPr>
            <w:tcW w:w="5670" w:type="dxa"/>
          </w:tcPr>
          <w:p w14:paraId="1CB6F6A7" w14:textId="3E68D290" w:rsidR="00E32BB4" w:rsidRDefault="00E32BB4" w:rsidP="00E32BB4">
            <w:pPr>
              <w:pStyle w:val="ListParagraph"/>
              <w:numPr>
                <w:ilvl w:val="0"/>
                <w:numId w:val="14"/>
              </w:numPr>
              <w:ind w:left="360"/>
            </w:pPr>
            <w:r w:rsidRPr="007E4484">
              <w:rPr>
                <w:b/>
                <w:bCs/>
              </w:rPr>
              <w:t>Read</w:t>
            </w:r>
            <w:r w:rsidRPr="0045193B">
              <w:t xml:space="preserve"> a </w:t>
            </w:r>
            <w:r w:rsidRPr="00C24404">
              <w:rPr>
                <w:b/>
                <w:bCs/>
              </w:rPr>
              <w:t>html file (or excel)</w:t>
            </w:r>
            <w:r>
              <w:t xml:space="preserve"> </w:t>
            </w:r>
            <w:r w:rsidRPr="0045193B">
              <w:t xml:space="preserve">containing </w:t>
            </w:r>
            <w:r w:rsidR="000D023D">
              <w:t>N</w:t>
            </w:r>
            <w:r>
              <w:t xml:space="preserve"> matching pairs</w:t>
            </w:r>
            <w:r w:rsidRPr="0045193B">
              <w:t>.</w:t>
            </w:r>
            <w:r>
              <w:t xml:space="preserve"> Each pair consists of file1 path, file2 path, file1 hyperlink, file2 hyperlink, </w:t>
            </w:r>
            <w:r w:rsidR="000D023D">
              <w:t>similarity percentage (%) of each file</w:t>
            </w:r>
          </w:p>
        </w:tc>
        <w:tc>
          <w:tcPr>
            <w:tcW w:w="4395" w:type="dxa"/>
          </w:tcPr>
          <w:p w14:paraId="3221306C" w14:textId="636C30A2" w:rsidR="00E32BB4" w:rsidRDefault="00E32BB4" w:rsidP="008E727E">
            <w:r w:rsidRPr="00C91AE1">
              <w:rPr>
                <w:b/>
                <w:bCs/>
              </w:rPr>
              <w:t>Time:</w:t>
            </w:r>
            <w:r>
              <w:t xml:space="preserve"> should be </w:t>
            </w:r>
            <w:r>
              <w:rPr>
                <w:b/>
                <w:bCs/>
                <w:color w:val="FF0000"/>
              </w:rPr>
              <w:t xml:space="preserve">bounded by </w:t>
            </w:r>
            <w:r w:rsidRPr="0094599E">
              <w:rPr>
                <w:b/>
                <w:bCs/>
              </w:rPr>
              <w:t>O(</w:t>
            </w:r>
            <w:r w:rsidR="000D023D">
              <w:rPr>
                <w:b/>
                <w:bCs/>
              </w:rPr>
              <w:t>N</w:t>
            </w:r>
            <w:r w:rsidRPr="0094599E">
              <w:rPr>
                <w:b/>
                <w:bCs/>
              </w:rPr>
              <w:t>)</w:t>
            </w:r>
            <w:r>
              <w:t xml:space="preserve">, </w:t>
            </w:r>
            <w:r w:rsidR="000D023D">
              <w:t>N</w:t>
            </w:r>
            <w:r>
              <w:t xml:space="preserve"> is the number of matching pairs</w:t>
            </w:r>
          </w:p>
        </w:tc>
      </w:tr>
      <w:tr w:rsidR="000D023D" w14:paraId="50C07B75" w14:textId="77777777" w:rsidTr="00FF51C1">
        <w:trPr>
          <w:trHeight w:val="375"/>
        </w:trPr>
        <w:tc>
          <w:tcPr>
            <w:tcW w:w="5670" w:type="dxa"/>
          </w:tcPr>
          <w:p w14:paraId="6E5CD77F" w14:textId="77777777" w:rsidR="000D023D" w:rsidRDefault="000D023D" w:rsidP="000D023D">
            <w:pPr>
              <w:pStyle w:val="ListParagraph"/>
              <w:numPr>
                <w:ilvl w:val="0"/>
                <w:numId w:val="14"/>
              </w:numPr>
              <w:ind w:left="360"/>
            </w:pPr>
            <w:r>
              <w:rPr>
                <w:b/>
                <w:bCs/>
              </w:rPr>
              <w:t xml:space="preserve">Construct </w:t>
            </w:r>
            <w:r w:rsidRPr="00DC4A01">
              <w:t>the Graph</w:t>
            </w:r>
          </w:p>
        </w:tc>
        <w:tc>
          <w:tcPr>
            <w:tcW w:w="4395" w:type="dxa"/>
          </w:tcPr>
          <w:p w14:paraId="7AC41E04" w14:textId="7E5BFD4E" w:rsidR="000D023D" w:rsidRDefault="000D023D" w:rsidP="000D023D">
            <w:r w:rsidRPr="00C91AE1">
              <w:rPr>
                <w:b/>
                <w:bCs/>
              </w:rPr>
              <w:t>Time:</w:t>
            </w:r>
            <w:r>
              <w:t xml:space="preserve"> should be </w:t>
            </w:r>
            <w:r>
              <w:rPr>
                <w:b/>
                <w:bCs/>
                <w:color w:val="FF0000"/>
              </w:rPr>
              <w:t xml:space="preserve">bounded by </w:t>
            </w:r>
            <w:r w:rsidRPr="0094599E">
              <w:rPr>
                <w:b/>
                <w:bCs/>
              </w:rPr>
              <w:t>O(</w:t>
            </w:r>
            <w:r>
              <w:rPr>
                <w:b/>
                <w:bCs/>
              </w:rPr>
              <w:t>N</w:t>
            </w:r>
            <w:r w:rsidRPr="0094599E">
              <w:rPr>
                <w:b/>
                <w:bCs/>
              </w:rPr>
              <w:t>)</w:t>
            </w:r>
            <w:r>
              <w:t>, N is the number of matching pairs</w:t>
            </w:r>
          </w:p>
        </w:tc>
      </w:tr>
      <w:tr w:rsidR="000D023D" w14:paraId="1AB7D86C" w14:textId="77777777" w:rsidTr="00FF51C1">
        <w:trPr>
          <w:trHeight w:val="315"/>
        </w:trPr>
        <w:tc>
          <w:tcPr>
            <w:tcW w:w="5670" w:type="dxa"/>
          </w:tcPr>
          <w:p w14:paraId="034D2906" w14:textId="504908F4" w:rsidR="000D023D" w:rsidRPr="0045193B" w:rsidRDefault="000D023D" w:rsidP="000D023D">
            <w:pPr>
              <w:pStyle w:val="ListParagraph"/>
              <w:numPr>
                <w:ilvl w:val="0"/>
                <w:numId w:val="14"/>
              </w:numPr>
              <w:ind w:left="360"/>
            </w:pPr>
            <w:r w:rsidRPr="00DC4A01">
              <w:t>Find</w:t>
            </w:r>
            <w:r>
              <w:rPr>
                <w:b/>
                <w:bCs/>
              </w:rPr>
              <w:t xml:space="preserve"> ALL groups and their statistics </w:t>
            </w:r>
          </w:p>
        </w:tc>
        <w:tc>
          <w:tcPr>
            <w:tcW w:w="4395" w:type="dxa"/>
          </w:tcPr>
          <w:p w14:paraId="422B85C6" w14:textId="282342A5" w:rsidR="000D023D" w:rsidRDefault="000D023D" w:rsidP="000D023D">
            <w:r w:rsidRPr="00C91AE1">
              <w:rPr>
                <w:b/>
                <w:bCs/>
              </w:rPr>
              <w:t>Time:</w:t>
            </w:r>
            <w:r>
              <w:t xml:space="preserve"> should be </w:t>
            </w:r>
            <w:r>
              <w:rPr>
                <w:b/>
                <w:bCs/>
                <w:color w:val="FF0000"/>
              </w:rPr>
              <w:t xml:space="preserve">bounded by </w:t>
            </w:r>
            <w:r w:rsidRPr="0094599E">
              <w:rPr>
                <w:b/>
                <w:bCs/>
              </w:rPr>
              <w:t>O(</w:t>
            </w:r>
            <w:r>
              <w:rPr>
                <w:b/>
                <w:bCs/>
              </w:rPr>
              <w:t>N</w:t>
            </w:r>
            <w:r w:rsidRPr="0094599E">
              <w:rPr>
                <w:b/>
                <w:bCs/>
              </w:rPr>
              <w:t>)</w:t>
            </w:r>
            <w:r>
              <w:t>, N is the number of matching pairs</w:t>
            </w:r>
          </w:p>
        </w:tc>
      </w:tr>
      <w:tr w:rsidR="000D023D" w14:paraId="214A98E6" w14:textId="77777777" w:rsidTr="00FF51C1">
        <w:trPr>
          <w:trHeight w:val="1245"/>
        </w:trPr>
        <w:tc>
          <w:tcPr>
            <w:tcW w:w="5670" w:type="dxa"/>
          </w:tcPr>
          <w:p w14:paraId="19F66966" w14:textId="609D70EF" w:rsidR="000D023D" w:rsidRPr="0045193B" w:rsidRDefault="000D023D" w:rsidP="000D023D">
            <w:pPr>
              <w:pStyle w:val="ListParagraph"/>
              <w:numPr>
                <w:ilvl w:val="0"/>
                <w:numId w:val="14"/>
              </w:numPr>
              <w:ind w:left="360"/>
              <w:jc w:val="both"/>
            </w:pPr>
            <w:r>
              <w:t xml:space="preserve">Refine </w:t>
            </w:r>
            <w:r w:rsidRPr="00A5019F">
              <w:t xml:space="preserve">each </w:t>
            </w:r>
            <w:r>
              <w:t>group</w:t>
            </w:r>
            <w:r w:rsidRPr="00A5019F">
              <w:t>,</w:t>
            </w:r>
            <w:r>
              <w:rPr>
                <w:b/>
                <w:bCs/>
              </w:rPr>
              <w:t xml:space="preserve"> by </w:t>
            </w:r>
            <w:r w:rsidRPr="00A5019F">
              <w:t>find</w:t>
            </w:r>
            <w:r>
              <w:t>ing</w:t>
            </w:r>
            <w:r w:rsidRPr="00A5019F">
              <w:t xml:space="preserve"> its</w:t>
            </w:r>
            <w:r>
              <w:rPr>
                <w:b/>
                <w:bCs/>
              </w:rPr>
              <w:t xml:space="preserve"> max spanning tree</w:t>
            </w:r>
          </w:p>
        </w:tc>
        <w:tc>
          <w:tcPr>
            <w:tcW w:w="4395" w:type="dxa"/>
          </w:tcPr>
          <w:p w14:paraId="1D363072" w14:textId="4584BB1B" w:rsidR="000D023D" w:rsidRDefault="000D023D" w:rsidP="000D023D">
            <w:r w:rsidRPr="00C91AE1">
              <w:rPr>
                <w:b/>
                <w:bCs/>
              </w:rPr>
              <w:t>Time:</w:t>
            </w:r>
            <w:r>
              <w:t xml:space="preserve"> should be </w:t>
            </w:r>
            <w:r>
              <w:rPr>
                <w:b/>
                <w:bCs/>
                <w:color w:val="FF0000"/>
              </w:rPr>
              <w:t xml:space="preserve">bounded by </w:t>
            </w:r>
            <m:oMath>
              <m:r>
                <w:rPr>
                  <w:rFonts w:ascii="Cambria Math" w:hAnsi="Cambria Math"/>
                </w:rPr>
                <m:t>O</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c=1</m:t>
                      </m:r>
                    </m:sub>
                    <m:sup>
                      <m:r>
                        <w:rPr>
                          <w:rFonts w:ascii="Cambria Math" w:hAnsi="Cambria Math"/>
                        </w:rPr>
                        <m:t>#groups</m:t>
                      </m:r>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e>
                          </m:func>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c</m:t>
                                  </m:r>
                                </m:sub>
                              </m:sSub>
                            </m:e>
                            <m:sup>
                              <m:r>
                                <w:rPr>
                                  <w:rFonts w:ascii="Cambria Math" w:hAnsi="Cambria Math"/>
                                </w:rPr>
                                <m:t>2</m:t>
                              </m:r>
                            </m:sup>
                          </m:sSup>
                        </m:e>
                      </m:d>
                    </m:e>
                  </m:nary>
                </m:e>
              </m:d>
            </m:oMath>
          </w:p>
          <w:p w14:paraId="42ED3658" w14:textId="005B6C08" w:rsidR="000D023D" w:rsidRDefault="000D023D" w:rsidP="000D023D">
            <w:pPr>
              <w:rPr>
                <w:b/>
                <w:bCs/>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xml:space="preserve"> &amp; </m:t>
              </m:r>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are number of pairs &amp; files of each group</w:t>
            </w:r>
          </w:p>
        </w:tc>
      </w:tr>
      <w:tr w:rsidR="000D023D" w14:paraId="4306E24B" w14:textId="77777777" w:rsidTr="00FF51C1">
        <w:trPr>
          <w:trHeight w:val="540"/>
        </w:trPr>
        <w:tc>
          <w:tcPr>
            <w:tcW w:w="5670" w:type="dxa"/>
          </w:tcPr>
          <w:p w14:paraId="57F8707C" w14:textId="77777777" w:rsidR="000D023D" w:rsidRDefault="000D023D" w:rsidP="000D023D">
            <w:pPr>
              <w:pStyle w:val="ListParagraph"/>
              <w:numPr>
                <w:ilvl w:val="0"/>
                <w:numId w:val="14"/>
              </w:numPr>
              <w:ind w:left="360"/>
              <w:jc w:val="both"/>
            </w:pPr>
            <w:r w:rsidRPr="00CB1AAD">
              <w:rPr>
                <w:b/>
                <w:bCs/>
              </w:rPr>
              <w:t>Output</w:t>
            </w:r>
            <w:r>
              <w:t xml:space="preserve"> </w:t>
            </w:r>
          </w:p>
          <w:p w14:paraId="307FD7C8" w14:textId="07BBDFEE" w:rsidR="000D023D" w:rsidRDefault="000D023D" w:rsidP="000D023D">
            <w:pPr>
              <w:pStyle w:val="ListParagraph"/>
              <w:numPr>
                <w:ilvl w:val="1"/>
                <w:numId w:val="14"/>
              </w:numPr>
              <w:jc w:val="both"/>
            </w:pPr>
            <w:r>
              <w:t xml:space="preserve">Group statistics </w:t>
            </w:r>
            <w:r w:rsidR="002C4ABB">
              <w:t>file.</w:t>
            </w:r>
          </w:p>
          <w:p w14:paraId="45D87B9B" w14:textId="47FE2E84" w:rsidR="000D023D" w:rsidRPr="00A5019F" w:rsidRDefault="000D023D" w:rsidP="000D023D">
            <w:pPr>
              <w:pStyle w:val="ListParagraph"/>
              <w:numPr>
                <w:ilvl w:val="1"/>
                <w:numId w:val="14"/>
              </w:numPr>
              <w:jc w:val="both"/>
            </w:pPr>
            <w:r>
              <w:t>Refined matching pairs</w:t>
            </w:r>
            <w:r w:rsidR="002C4ABB">
              <w:t xml:space="preserve"> file</w:t>
            </w:r>
            <w:r>
              <w:t xml:space="preserve">. </w:t>
            </w:r>
          </w:p>
        </w:tc>
        <w:tc>
          <w:tcPr>
            <w:tcW w:w="4395" w:type="dxa"/>
          </w:tcPr>
          <w:p w14:paraId="1D0AD129" w14:textId="77777777" w:rsidR="000D023D" w:rsidRDefault="000D023D" w:rsidP="000D023D">
            <w:pPr>
              <w:rPr>
                <w:b/>
                <w:bCs/>
              </w:rPr>
            </w:pPr>
          </w:p>
        </w:tc>
      </w:tr>
    </w:tbl>
    <w:p w14:paraId="05C9A519" w14:textId="6694887C" w:rsidR="00ED2443" w:rsidRDefault="00744BE0">
      <w:pPr>
        <w:pStyle w:val="Heading2"/>
      </w:pPr>
      <w:bookmarkStart w:id="7" w:name="_Toc164724687"/>
      <w:r>
        <w:t>Input</w:t>
      </w:r>
      <w:bookmarkEnd w:id="7"/>
    </w:p>
    <w:p w14:paraId="23CF5C38" w14:textId="7C2DF711" w:rsidR="0060504B" w:rsidRDefault="00E32BB4" w:rsidP="000D023D">
      <w:r>
        <w:rPr>
          <w:b/>
          <w:bCs/>
          <w:sz w:val="24"/>
          <w:szCs w:val="24"/>
        </w:rPr>
        <w:t>Matching Excel File</w:t>
      </w:r>
      <w:r w:rsidR="000C29F8" w:rsidRPr="000C29F8">
        <w:rPr>
          <w:b/>
          <w:bCs/>
          <w:sz w:val="24"/>
          <w:szCs w:val="24"/>
        </w:rPr>
        <w:t>:</w:t>
      </w:r>
      <w:r w:rsidR="0060504B">
        <w:t xml:space="preserve"> </w:t>
      </w:r>
    </w:p>
    <w:p w14:paraId="344A5C88" w14:textId="250EC3C9" w:rsidR="000D023D" w:rsidRDefault="00E32BB4" w:rsidP="000D023D">
      <w:pPr>
        <w:jc w:val="both"/>
      </w:pPr>
      <w:r w:rsidRPr="000D023D">
        <w:t xml:space="preserve">Given an Excel file with </w:t>
      </w:r>
      <w:r w:rsidR="000D023D">
        <w:t>N</w:t>
      </w:r>
      <w:r w:rsidRPr="000D023D">
        <w:t xml:space="preserve"> rows, each consisting of </w:t>
      </w:r>
      <w:r w:rsidR="000D023D">
        <w:t>three</w:t>
      </w:r>
      <w:r w:rsidRPr="000D023D">
        <w:t xml:space="preserve"> columns</w:t>
      </w:r>
      <w:r w:rsidR="00FF51C1">
        <w:t xml:space="preserve">, as shown </w:t>
      </w:r>
      <w:proofErr w:type="gramStart"/>
      <w:r w:rsidR="00FF51C1">
        <w:t>below</w:t>
      </w:r>
      <w:proofErr w:type="gramEnd"/>
    </w:p>
    <w:p w14:paraId="738A5F93" w14:textId="77777777" w:rsidR="00AA1D10" w:rsidRDefault="00E32BB4" w:rsidP="00AA1D10">
      <w:pPr>
        <w:pStyle w:val="ListParagraph"/>
        <w:numPr>
          <w:ilvl w:val="0"/>
          <w:numId w:val="19"/>
        </w:numPr>
        <w:jc w:val="both"/>
      </w:pPr>
      <w:r w:rsidRPr="000D023D">
        <w:t xml:space="preserve">file one, which includes hyperlink1 and similarity1, </w:t>
      </w:r>
    </w:p>
    <w:p w14:paraId="6B41C788" w14:textId="317329EE" w:rsidR="00AA1D10" w:rsidRDefault="00E32BB4" w:rsidP="00AA1D10">
      <w:pPr>
        <w:pStyle w:val="ListParagraph"/>
        <w:numPr>
          <w:ilvl w:val="0"/>
          <w:numId w:val="19"/>
        </w:numPr>
        <w:jc w:val="both"/>
      </w:pPr>
      <w:r w:rsidRPr="000D023D">
        <w:t>file two, which also includes hyperlink2 and similarity2</w:t>
      </w:r>
      <w:r w:rsidR="002C4ABB">
        <w:t>,</w:t>
      </w:r>
    </w:p>
    <w:p w14:paraId="297FD6E7" w14:textId="63809781" w:rsidR="00AA1D10" w:rsidRDefault="00AA1D10" w:rsidP="00AA1D10">
      <w:pPr>
        <w:pStyle w:val="ListParagraph"/>
        <w:numPr>
          <w:ilvl w:val="0"/>
          <w:numId w:val="19"/>
        </w:numPr>
        <w:jc w:val="both"/>
      </w:pPr>
      <w:r>
        <w:t>Lines matched.</w:t>
      </w:r>
    </w:p>
    <w:p w14:paraId="6580AD6E" w14:textId="411619E4" w:rsidR="000C29F8" w:rsidRPr="0061488D" w:rsidRDefault="00E32BB4" w:rsidP="0061488D">
      <w:pPr>
        <w:spacing w:after="0"/>
        <w:ind w:left="720"/>
        <w:rPr>
          <w:b/>
          <w:bCs/>
          <w:sz w:val="24"/>
          <w:szCs w:val="24"/>
        </w:rPr>
      </w:pPr>
      <w:r>
        <w:rPr>
          <w:b/>
          <w:bCs/>
          <w:sz w:val="24"/>
          <w:szCs w:val="24"/>
        </w:rPr>
        <w:t>Text1</w:t>
      </w:r>
      <w:r w:rsidR="000C29F8" w:rsidRPr="0061488D">
        <w:rPr>
          <w:b/>
          <w:bCs/>
          <w:sz w:val="24"/>
          <w:szCs w:val="24"/>
        </w:rPr>
        <w:t>.</w:t>
      </w:r>
      <w:r>
        <w:rPr>
          <w:b/>
          <w:bCs/>
          <w:sz w:val="24"/>
          <w:szCs w:val="24"/>
        </w:rPr>
        <w:t>x</w:t>
      </w:r>
      <w:r w:rsidR="000D023D">
        <w:rPr>
          <w:b/>
          <w:bCs/>
          <w:sz w:val="24"/>
          <w:szCs w:val="24"/>
        </w:rPr>
        <w:t>l</w:t>
      </w:r>
      <w:r>
        <w:rPr>
          <w:b/>
          <w:bCs/>
          <w:sz w:val="24"/>
          <w:szCs w:val="24"/>
        </w:rPr>
        <w:t>sx</w:t>
      </w:r>
      <w:r w:rsidR="0061488D">
        <w:rPr>
          <w:b/>
          <w:bCs/>
          <w:sz w:val="24"/>
          <w:szCs w:val="24"/>
        </w:rPr>
        <w:t>:</w:t>
      </w:r>
    </w:p>
    <w:p w14:paraId="4A2FD909" w14:textId="77777777" w:rsidR="00922EF7" w:rsidRDefault="00DC394F" w:rsidP="00E32BB4">
      <w:pPr>
        <w:spacing w:after="0" w:line="240" w:lineRule="auto"/>
        <w:ind w:left="990"/>
        <w:rPr>
          <w:rFonts w:ascii="Courier New" w:hAnsi="Courier New" w:cs="Courier New"/>
          <w:b/>
          <w:bCs/>
        </w:rPr>
      </w:pPr>
      <w:r w:rsidRPr="05ED6BA0">
        <w:rPr>
          <w:rFonts w:ascii="Courier New" w:hAnsi="Courier New" w:cs="Courier New"/>
        </w:rPr>
        <w:t xml:space="preserve"> </w:t>
      </w:r>
    </w:p>
    <w:tbl>
      <w:tblPr>
        <w:tblW w:w="5160" w:type="dxa"/>
        <w:jc w:val="center"/>
        <w:tblLook w:val="04A0" w:firstRow="1" w:lastRow="0" w:firstColumn="1" w:lastColumn="0" w:noHBand="0" w:noVBand="1"/>
      </w:tblPr>
      <w:tblGrid>
        <w:gridCol w:w="2140"/>
        <w:gridCol w:w="2040"/>
        <w:gridCol w:w="980"/>
      </w:tblGrid>
      <w:tr w:rsidR="00922EF7" w:rsidRPr="00526558" w14:paraId="5D42ABE3" w14:textId="77777777" w:rsidTr="009F1837">
        <w:trPr>
          <w:trHeight w:val="552"/>
          <w:jc w:val="center"/>
        </w:trPr>
        <w:tc>
          <w:tcPr>
            <w:tcW w:w="214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28A616CC" w14:textId="77777777" w:rsidR="00922EF7" w:rsidRPr="00526558" w:rsidRDefault="00922EF7" w:rsidP="009F1837">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File 1</w:t>
            </w:r>
          </w:p>
        </w:tc>
        <w:tc>
          <w:tcPr>
            <w:tcW w:w="2040" w:type="dxa"/>
            <w:tcBorders>
              <w:top w:val="single" w:sz="8" w:space="0" w:color="CCCCCC"/>
              <w:left w:val="nil"/>
              <w:bottom w:val="single" w:sz="8" w:space="0" w:color="CCCCCC"/>
              <w:right w:val="single" w:sz="8" w:space="0" w:color="CCCCCC"/>
            </w:tcBorders>
            <w:shd w:val="clear" w:color="auto" w:fill="auto"/>
            <w:vAlign w:val="bottom"/>
            <w:hideMark/>
          </w:tcPr>
          <w:p w14:paraId="06C55280" w14:textId="77777777" w:rsidR="00922EF7" w:rsidRPr="00526558" w:rsidRDefault="00922EF7" w:rsidP="009F1837">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File 2</w:t>
            </w:r>
          </w:p>
        </w:tc>
        <w:tc>
          <w:tcPr>
            <w:tcW w:w="980" w:type="dxa"/>
            <w:tcBorders>
              <w:top w:val="single" w:sz="8" w:space="0" w:color="CCCCCC"/>
              <w:left w:val="nil"/>
              <w:bottom w:val="single" w:sz="8" w:space="0" w:color="CCCCCC"/>
              <w:right w:val="single" w:sz="8" w:space="0" w:color="CCCCCC"/>
            </w:tcBorders>
            <w:shd w:val="clear" w:color="auto" w:fill="auto"/>
            <w:vAlign w:val="bottom"/>
            <w:hideMark/>
          </w:tcPr>
          <w:p w14:paraId="5AFAA96D" w14:textId="77777777" w:rsidR="00922EF7" w:rsidRPr="00526558" w:rsidRDefault="00922EF7" w:rsidP="009F1837">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Lines Matched</w:t>
            </w:r>
          </w:p>
        </w:tc>
      </w:tr>
      <w:tr w:rsidR="00922EF7" w:rsidRPr="00526558" w14:paraId="6E0FE0B4"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61C915E1"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26" w:history="1">
              <w:r w:rsidRPr="00526558">
                <w:rPr>
                  <w:rFonts w:ascii="Calibri" w:eastAsia="Times New Roman" w:hAnsi="Calibri" w:cs="Calibri"/>
                  <w:color w:val="0563C1"/>
                  <w:u w:val="single"/>
                  <w:lang w:val="en-AE" w:eastAsia="en-AE" w:bidi="ar-SA"/>
                </w:rPr>
                <w:t>D:/Source/1/ (25%)</w:t>
              </w:r>
            </w:hyperlink>
          </w:p>
        </w:tc>
        <w:tc>
          <w:tcPr>
            <w:tcW w:w="2040" w:type="dxa"/>
            <w:tcBorders>
              <w:top w:val="nil"/>
              <w:left w:val="nil"/>
              <w:bottom w:val="single" w:sz="8" w:space="0" w:color="CCCCCC"/>
              <w:right w:val="single" w:sz="8" w:space="0" w:color="CCCCCC"/>
            </w:tcBorders>
            <w:shd w:val="clear" w:color="auto" w:fill="auto"/>
            <w:vAlign w:val="bottom"/>
            <w:hideMark/>
          </w:tcPr>
          <w:p w14:paraId="7A594096"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27" w:history="1">
              <w:r w:rsidRPr="00526558">
                <w:rPr>
                  <w:rFonts w:ascii="Calibri" w:eastAsia="Times New Roman" w:hAnsi="Calibri" w:cs="Calibri"/>
                  <w:color w:val="0563C1"/>
                  <w:u w:val="single"/>
                  <w:lang w:val="en-AE" w:eastAsia="en-AE" w:bidi="ar-SA"/>
                </w:rPr>
                <w:t>D:/Source/2/ (36%)</w:t>
              </w:r>
            </w:hyperlink>
          </w:p>
        </w:tc>
        <w:tc>
          <w:tcPr>
            <w:tcW w:w="980" w:type="dxa"/>
            <w:tcBorders>
              <w:top w:val="nil"/>
              <w:left w:val="nil"/>
              <w:bottom w:val="single" w:sz="8" w:space="0" w:color="CCCCCC"/>
              <w:right w:val="single" w:sz="8" w:space="0" w:color="CCCCCC"/>
            </w:tcBorders>
            <w:shd w:val="clear" w:color="auto" w:fill="auto"/>
            <w:vAlign w:val="bottom"/>
            <w:hideMark/>
          </w:tcPr>
          <w:p w14:paraId="4D0FB141"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84</w:t>
            </w:r>
          </w:p>
        </w:tc>
      </w:tr>
      <w:tr w:rsidR="00922EF7" w:rsidRPr="00526558" w14:paraId="3D514CD3"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722C4E47"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28" w:history="1">
              <w:r w:rsidRPr="00526558">
                <w:rPr>
                  <w:rFonts w:ascii="Calibri" w:eastAsia="Times New Roman" w:hAnsi="Calibri" w:cs="Calibri"/>
                  <w:color w:val="0563C1"/>
                  <w:u w:val="single"/>
                  <w:lang w:val="en-AE" w:eastAsia="en-AE" w:bidi="ar-SA"/>
                </w:rPr>
                <w:t>D:/Source/2/ (75%)</w:t>
              </w:r>
            </w:hyperlink>
          </w:p>
        </w:tc>
        <w:tc>
          <w:tcPr>
            <w:tcW w:w="2040" w:type="dxa"/>
            <w:tcBorders>
              <w:top w:val="nil"/>
              <w:left w:val="nil"/>
              <w:bottom w:val="single" w:sz="8" w:space="0" w:color="CCCCCC"/>
              <w:right w:val="single" w:sz="8" w:space="0" w:color="CCCCCC"/>
            </w:tcBorders>
            <w:shd w:val="clear" w:color="auto" w:fill="auto"/>
            <w:vAlign w:val="bottom"/>
            <w:hideMark/>
          </w:tcPr>
          <w:p w14:paraId="28C3E16C"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29" w:history="1">
              <w:r w:rsidRPr="00526558">
                <w:rPr>
                  <w:rFonts w:ascii="Calibri" w:eastAsia="Times New Roman" w:hAnsi="Calibri" w:cs="Calibri"/>
                  <w:color w:val="0563C1"/>
                  <w:u w:val="single"/>
                  <w:lang w:val="en-AE" w:eastAsia="en-AE" w:bidi="ar-SA"/>
                </w:rPr>
                <w:t>D:/Source/3/ (76%)</w:t>
              </w:r>
            </w:hyperlink>
          </w:p>
        </w:tc>
        <w:tc>
          <w:tcPr>
            <w:tcW w:w="980" w:type="dxa"/>
            <w:tcBorders>
              <w:top w:val="nil"/>
              <w:left w:val="nil"/>
              <w:bottom w:val="single" w:sz="8" w:space="0" w:color="CCCCCC"/>
              <w:right w:val="single" w:sz="8" w:space="0" w:color="CCCCCC"/>
            </w:tcBorders>
            <w:shd w:val="clear" w:color="auto" w:fill="auto"/>
            <w:vAlign w:val="bottom"/>
            <w:hideMark/>
          </w:tcPr>
          <w:p w14:paraId="7DABA7CD"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52</w:t>
            </w:r>
          </w:p>
        </w:tc>
      </w:tr>
      <w:tr w:rsidR="00922EF7" w:rsidRPr="00526558" w14:paraId="13FF129E"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72FCFD1C"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30" w:history="1">
              <w:r w:rsidRPr="00526558">
                <w:rPr>
                  <w:rFonts w:ascii="Calibri" w:eastAsia="Times New Roman" w:hAnsi="Calibri" w:cs="Calibri"/>
                  <w:color w:val="0563C1"/>
                  <w:u w:val="single"/>
                  <w:lang w:val="en-AE" w:eastAsia="en-AE" w:bidi="ar-SA"/>
                </w:rPr>
                <w:t>D:/Source/3/ (64%)</w:t>
              </w:r>
            </w:hyperlink>
          </w:p>
        </w:tc>
        <w:tc>
          <w:tcPr>
            <w:tcW w:w="2040" w:type="dxa"/>
            <w:tcBorders>
              <w:top w:val="nil"/>
              <w:left w:val="nil"/>
              <w:bottom w:val="single" w:sz="8" w:space="0" w:color="CCCCCC"/>
              <w:right w:val="single" w:sz="8" w:space="0" w:color="CCCCCC"/>
            </w:tcBorders>
            <w:shd w:val="clear" w:color="auto" w:fill="auto"/>
            <w:vAlign w:val="bottom"/>
            <w:hideMark/>
          </w:tcPr>
          <w:p w14:paraId="6E871FCB"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31" w:history="1">
              <w:r w:rsidRPr="00526558">
                <w:rPr>
                  <w:rFonts w:ascii="Calibri" w:eastAsia="Times New Roman" w:hAnsi="Calibri" w:cs="Calibri"/>
                  <w:color w:val="0563C1"/>
                  <w:u w:val="single"/>
                  <w:lang w:val="en-AE" w:eastAsia="en-AE" w:bidi="ar-SA"/>
                </w:rPr>
                <w:t>D:/Source/1/ (13%)</w:t>
              </w:r>
            </w:hyperlink>
          </w:p>
        </w:tc>
        <w:tc>
          <w:tcPr>
            <w:tcW w:w="980" w:type="dxa"/>
            <w:tcBorders>
              <w:top w:val="nil"/>
              <w:left w:val="nil"/>
              <w:bottom w:val="single" w:sz="8" w:space="0" w:color="CCCCCC"/>
              <w:right w:val="single" w:sz="8" w:space="0" w:color="CCCCCC"/>
            </w:tcBorders>
            <w:shd w:val="clear" w:color="auto" w:fill="auto"/>
            <w:vAlign w:val="bottom"/>
            <w:hideMark/>
          </w:tcPr>
          <w:p w14:paraId="50DB9C11"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28</w:t>
            </w:r>
          </w:p>
        </w:tc>
      </w:tr>
      <w:tr w:rsidR="00922EF7" w:rsidRPr="00526558" w14:paraId="6B585AEA"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3B79F417"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32" w:history="1">
              <w:r w:rsidRPr="00526558">
                <w:rPr>
                  <w:rFonts w:ascii="Calibri" w:eastAsia="Times New Roman" w:hAnsi="Calibri" w:cs="Calibri"/>
                  <w:color w:val="0563C1"/>
                  <w:u w:val="single"/>
                  <w:lang w:val="en-AE" w:eastAsia="en-AE" w:bidi="ar-SA"/>
                </w:rPr>
                <w:t>D:/Source/4/ (64%)</w:t>
              </w:r>
            </w:hyperlink>
          </w:p>
        </w:tc>
        <w:tc>
          <w:tcPr>
            <w:tcW w:w="2040" w:type="dxa"/>
            <w:tcBorders>
              <w:top w:val="nil"/>
              <w:left w:val="nil"/>
              <w:bottom w:val="single" w:sz="8" w:space="0" w:color="CCCCCC"/>
              <w:right w:val="single" w:sz="8" w:space="0" w:color="CCCCCC"/>
            </w:tcBorders>
            <w:shd w:val="clear" w:color="auto" w:fill="auto"/>
            <w:vAlign w:val="bottom"/>
            <w:hideMark/>
          </w:tcPr>
          <w:p w14:paraId="5095F524"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33" w:history="1">
              <w:r w:rsidRPr="00526558">
                <w:rPr>
                  <w:rFonts w:ascii="Calibri" w:eastAsia="Times New Roman" w:hAnsi="Calibri" w:cs="Calibri"/>
                  <w:color w:val="0563C1"/>
                  <w:u w:val="single"/>
                  <w:lang w:val="en-AE" w:eastAsia="en-AE" w:bidi="ar-SA"/>
                </w:rPr>
                <w:t>D:/Source/5/ (13%)</w:t>
              </w:r>
            </w:hyperlink>
          </w:p>
        </w:tc>
        <w:tc>
          <w:tcPr>
            <w:tcW w:w="980" w:type="dxa"/>
            <w:tcBorders>
              <w:top w:val="nil"/>
              <w:left w:val="nil"/>
              <w:bottom w:val="single" w:sz="8" w:space="0" w:color="CCCCCC"/>
              <w:right w:val="single" w:sz="8" w:space="0" w:color="CCCCCC"/>
            </w:tcBorders>
            <w:shd w:val="clear" w:color="auto" w:fill="auto"/>
            <w:vAlign w:val="bottom"/>
            <w:hideMark/>
          </w:tcPr>
          <w:p w14:paraId="23EA374D"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28</w:t>
            </w:r>
          </w:p>
        </w:tc>
      </w:tr>
      <w:tr w:rsidR="00922EF7" w:rsidRPr="00526558" w14:paraId="17807B1B"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37A4A9F6"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34" w:history="1">
              <w:r w:rsidRPr="00526558">
                <w:rPr>
                  <w:rFonts w:ascii="Calibri" w:eastAsia="Times New Roman" w:hAnsi="Calibri" w:cs="Calibri"/>
                  <w:color w:val="0563C1"/>
                  <w:u w:val="single"/>
                  <w:lang w:val="en-AE" w:eastAsia="en-AE" w:bidi="ar-SA"/>
                </w:rPr>
                <w:t>D:/Source/5/ (47%)</w:t>
              </w:r>
            </w:hyperlink>
          </w:p>
        </w:tc>
        <w:tc>
          <w:tcPr>
            <w:tcW w:w="2040" w:type="dxa"/>
            <w:tcBorders>
              <w:top w:val="nil"/>
              <w:left w:val="nil"/>
              <w:bottom w:val="single" w:sz="8" w:space="0" w:color="CCCCCC"/>
              <w:right w:val="single" w:sz="8" w:space="0" w:color="CCCCCC"/>
            </w:tcBorders>
            <w:shd w:val="clear" w:color="auto" w:fill="auto"/>
            <w:vAlign w:val="bottom"/>
            <w:hideMark/>
          </w:tcPr>
          <w:p w14:paraId="43190C06"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35" w:history="1">
              <w:r w:rsidRPr="00526558">
                <w:rPr>
                  <w:rFonts w:ascii="Calibri" w:eastAsia="Times New Roman" w:hAnsi="Calibri" w:cs="Calibri"/>
                  <w:color w:val="0563C1"/>
                  <w:u w:val="single"/>
                  <w:lang w:val="en-AE" w:eastAsia="en-AE" w:bidi="ar-SA"/>
                </w:rPr>
                <w:t>D:/Source/6/ (49%)</w:t>
              </w:r>
            </w:hyperlink>
          </w:p>
        </w:tc>
        <w:tc>
          <w:tcPr>
            <w:tcW w:w="980" w:type="dxa"/>
            <w:tcBorders>
              <w:top w:val="nil"/>
              <w:left w:val="nil"/>
              <w:bottom w:val="single" w:sz="8" w:space="0" w:color="CCCCCC"/>
              <w:right w:val="single" w:sz="8" w:space="0" w:color="CCCCCC"/>
            </w:tcBorders>
            <w:shd w:val="clear" w:color="auto" w:fill="auto"/>
            <w:vAlign w:val="bottom"/>
            <w:hideMark/>
          </w:tcPr>
          <w:p w14:paraId="32EF0ADC"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40</w:t>
            </w:r>
          </w:p>
        </w:tc>
      </w:tr>
      <w:tr w:rsidR="00922EF7" w:rsidRPr="00526558" w14:paraId="2A38B80F"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36FF84D7"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36" w:history="1">
              <w:r w:rsidRPr="00526558">
                <w:rPr>
                  <w:rFonts w:ascii="Calibri" w:eastAsia="Times New Roman" w:hAnsi="Calibri" w:cs="Calibri"/>
                  <w:color w:val="0563C1"/>
                  <w:u w:val="single"/>
                  <w:lang w:val="en-AE" w:eastAsia="en-AE" w:bidi="ar-SA"/>
                </w:rPr>
                <w:t>D:/Source/6/ (47%)</w:t>
              </w:r>
            </w:hyperlink>
          </w:p>
        </w:tc>
        <w:tc>
          <w:tcPr>
            <w:tcW w:w="2040" w:type="dxa"/>
            <w:tcBorders>
              <w:top w:val="nil"/>
              <w:left w:val="nil"/>
              <w:bottom w:val="single" w:sz="8" w:space="0" w:color="CCCCCC"/>
              <w:right w:val="single" w:sz="8" w:space="0" w:color="CCCCCC"/>
            </w:tcBorders>
            <w:shd w:val="clear" w:color="auto" w:fill="auto"/>
            <w:vAlign w:val="bottom"/>
            <w:hideMark/>
          </w:tcPr>
          <w:p w14:paraId="0397F145" w14:textId="77777777" w:rsidR="00922EF7" w:rsidRPr="00526558" w:rsidRDefault="00922EF7" w:rsidP="009F1837">
            <w:pPr>
              <w:spacing w:after="0" w:line="240" w:lineRule="auto"/>
              <w:rPr>
                <w:rFonts w:ascii="Calibri" w:eastAsia="Times New Roman" w:hAnsi="Calibri" w:cs="Calibri"/>
                <w:color w:val="0563C1"/>
                <w:u w:val="single"/>
                <w:lang w:val="en-AE" w:eastAsia="en-AE" w:bidi="ar-SA"/>
              </w:rPr>
            </w:pPr>
            <w:hyperlink r:id="rId37" w:history="1">
              <w:r w:rsidRPr="00526558">
                <w:rPr>
                  <w:rFonts w:ascii="Calibri" w:eastAsia="Times New Roman" w:hAnsi="Calibri" w:cs="Calibri"/>
                  <w:color w:val="0563C1"/>
                  <w:u w:val="single"/>
                  <w:lang w:val="en-AE" w:eastAsia="en-AE" w:bidi="ar-SA"/>
                </w:rPr>
                <w:t>D:/Source/4/ (48%)</w:t>
              </w:r>
            </w:hyperlink>
          </w:p>
        </w:tc>
        <w:tc>
          <w:tcPr>
            <w:tcW w:w="980" w:type="dxa"/>
            <w:tcBorders>
              <w:top w:val="nil"/>
              <w:left w:val="nil"/>
              <w:bottom w:val="single" w:sz="8" w:space="0" w:color="CCCCCC"/>
              <w:right w:val="single" w:sz="8" w:space="0" w:color="CCCCCC"/>
            </w:tcBorders>
            <w:shd w:val="clear" w:color="auto" w:fill="auto"/>
            <w:vAlign w:val="bottom"/>
            <w:hideMark/>
          </w:tcPr>
          <w:p w14:paraId="770F8A47"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41</w:t>
            </w:r>
          </w:p>
        </w:tc>
      </w:tr>
    </w:tbl>
    <w:p w14:paraId="4EF77540" w14:textId="77777777" w:rsidR="005A29F7" w:rsidRDefault="005A29F7" w:rsidP="00A75E66">
      <w:pPr>
        <w:pStyle w:val="Heading2"/>
      </w:pPr>
    </w:p>
    <w:p w14:paraId="42A0B9ED" w14:textId="77777777" w:rsidR="005A29F7" w:rsidRDefault="005A29F7">
      <w:pPr>
        <w:rPr>
          <w:rFonts w:asciiTheme="majorHAnsi" w:eastAsiaTheme="majorEastAsia" w:hAnsiTheme="majorHAnsi" w:cstheme="majorBidi"/>
          <w:b/>
          <w:bCs/>
          <w:color w:val="4F81BD" w:themeColor="accent1"/>
          <w:sz w:val="26"/>
          <w:szCs w:val="26"/>
        </w:rPr>
      </w:pPr>
      <w:r>
        <w:br w:type="page"/>
      </w:r>
    </w:p>
    <w:p w14:paraId="329D4B32" w14:textId="0659EB33" w:rsidR="00A75E66" w:rsidRDefault="00744BE0" w:rsidP="00A75E66">
      <w:pPr>
        <w:pStyle w:val="Heading2"/>
      </w:pPr>
      <w:bookmarkStart w:id="8" w:name="_Toc164724688"/>
      <w:r>
        <w:lastRenderedPageBreak/>
        <w:t>Output</w:t>
      </w:r>
      <w:bookmarkEnd w:id="8"/>
    </w:p>
    <w:p w14:paraId="3CC92B9A" w14:textId="65D5253A" w:rsidR="000D023D" w:rsidRDefault="000D023D" w:rsidP="00EB1501">
      <w:pPr>
        <w:spacing w:after="0"/>
      </w:pPr>
      <w:r>
        <w:t>Two excel files</w:t>
      </w:r>
      <w:r w:rsidR="005A29F7">
        <w:t xml:space="preserve">, as shown in the </w:t>
      </w:r>
      <w:proofErr w:type="gramStart"/>
      <w:r w:rsidR="005A29F7">
        <w:t>example</w:t>
      </w:r>
      <w:proofErr w:type="gramEnd"/>
    </w:p>
    <w:p w14:paraId="187AAC7D" w14:textId="650B8F29" w:rsidR="00E32BB4" w:rsidRDefault="000D023D" w:rsidP="008B6BB0">
      <w:pPr>
        <w:pStyle w:val="ListParagraph"/>
        <w:numPr>
          <w:ilvl w:val="0"/>
          <w:numId w:val="6"/>
        </w:numPr>
        <w:jc w:val="both"/>
      </w:pPr>
      <w:r w:rsidRPr="000D023D">
        <w:rPr>
          <w:b/>
          <w:bCs/>
        </w:rPr>
        <w:t xml:space="preserve">Groups </w:t>
      </w:r>
      <w:r w:rsidR="00D42A48" w:rsidRPr="000D023D">
        <w:rPr>
          <w:b/>
          <w:bCs/>
        </w:rPr>
        <w:t xml:space="preserve">Statistics </w:t>
      </w:r>
      <w:r w:rsidR="0A99879A" w:rsidRPr="000D023D">
        <w:rPr>
          <w:b/>
          <w:bCs/>
        </w:rPr>
        <w:t>file:</w:t>
      </w:r>
      <w:r>
        <w:t xml:space="preserve"> with three columns</w:t>
      </w:r>
    </w:p>
    <w:p w14:paraId="58DD339C" w14:textId="739688C3" w:rsidR="0AA21F2B" w:rsidRDefault="0AA21F2B" w:rsidP="000D023D">
      <w:pPr>
        <w:pStyle w:val="ListParagraph"/>
        <w:numPr>
          <w:ilvl w:val="1"/>
          <w:numId w:val="6"/>
        </w:numPr>
        <w:jc w:val="both"/>
      </w:pPr>
      <w:r>
        <w:t xml:space="preserve">the </w:t>
      </w:r>
      <w:r w:rsidR="000D023D">
        <w:t xml:space="preserve">group </w:t>
      </w:r>
      <w:proofErr w:type="gramStart"/>
      <w:r w:rsidR="000D023D">
        <w:t>index</w:t>
      </w:r>
      <w:proofErr w:type="gramEnd"/>
      <w:r>
        <w:t>.</w:t>
      </w:r>
    </w:p>
    <w:p w14:paraId="693CF1A2" w14:textId="4E936866" w:rsidR="5B643278" w:rsidRDefault="5B643278" w:rsidP="000D023D">
      <w:pPr>
        <w:pStyle w:val="ListParagraph"/>
        <w:numPr>
          <w:ilvl w:val="1"/>
          <w:numId w:val="6"/>
        </w:numPr>
        <w:jc w:val="both"/>
      </w:pPr>
      <w:r>
        <w:t xml:space="preserve">ids (submissions) of every </w:t>
      </w:r>
      <w:r w:rsidR="000D023D">
        <w:t>group</w:t>
      </w:r>
      <w:r>
        <w:t>.</w:t>
      </w:r>
    </w:p>
    <w:p w14:paraId="4A171972" w14:textId="67B7F36F" w:rsidR="000D023D" w:rsidRDefault="000D023D" w:rsidP="000D023D">
      <w:pPr>
        <w:pStyle w:val="ListParagraph"/>
        <w:numPr>
          <w:ilvl w:val="1"/>
          <w:numId w:val="6"/>
        </w:numPr>
        <w:jc w:val="both"/>
      </w:pPr>
      <w:r>
        <w:t>the average matching similarity of each group.</w:t>
      </w:r>
    </w:p>
    <w:tbl>
      <w:tblPr>
        <w:tblStyle w:val="TableGrid"/>
        <w:tblW w:w="0" w:type="auto"/>
        <w:jc w:val="center"/>
        <w:tblLook w:val="04A0" w:firstRow="1" w:lastRow="0" w:firstColumn="1" w:lastColumn="0" w:noHBand="0" w:noVBand="1"/>
      </w:tblPr>
      <w:tblGrid>
        <w:gridCol w:w="880"/>
        <w:gridCol w:w="992"/>
        <w:gridCol w:w="1984"/>
      </w:tblGrid>
      <w:tr w:rsidR="005A29F7" w14:paraId="7D737CEE" w14:textId="77777777" w:rsidTr="005A29F7">
        <w:trPr>
          <w:jc w:val="center"/>
        </w:trPr>
        <w:tc>
          <w:tcPr>
            <w:tcW w:w="880" w:type="dxa"/>
          </w:tcPr>
          <w:p w14:paraId="698DAE4E" w14:textId="77777777" w:rsidR="005A29F7" w:rsidRPr="00495E69" w:rsidRDefault="005A29F7" w:rsidP="009F1837">
            <w:pPr>
              <w:jc w:val="center"/>
              <w:rPr>
                <w:b/>
                <w:bCs/>
                <w:noProof/>
                <w:lang w:bidi="ar-SA"/>
              </w:rPr>
            </w:pPr>
            <w:r w:rsidRPr="00495E69">
              <w:rPr>
                <w:b/>
                <w:bCs/>
                <w:noProof/>
                <w:lang w:bidi="ar-SA"/>
              </w:rPr>
              <w:t>Group Index</w:t>
            </w:r>
          </w:p>
        </w:tc>
        <w:tc>
          <w:tcPr>
            <w:tcW w:w="992" w:type="dxa"/>
          </w:tcPr>
          <w:p w14:paraId="7B64D0CE" w14:textId="77777777" w:rsidR="005A29F7" w:rsidRPr="00495E69" w:rsidRDefault="005A29F7" w:rsidP="009F1837">
            <w:pPr>
              <w:jc w:val="center"/>
              <w:rPr>
                <w:b/>
                <w:bCs/>
                <w:noProof/>
                <w:lang w:bidi="ar-SA"/>
              </w:rPr>
            </w:pPr>
            <w:r w:rsidRPr="00495E69">
              <w:rPr>
                <w:b/>
                <w:bCs/>
                <w:noProof/>
                <w:lang w:bidi="ar-SA"/>
              </w:rPr>
              <w:t>Files</w:t>
            </w:r>
          </w:p>
        </w:tc>
        <w:tc>
          <w:tcPr>
            <w:tcW w:w="1984" w:type="dxa"/>
          </w:tcPr>
          <w:p w14:paraId="65AB734F" w14:textId="77777777" w:rsidR="005A29F7" w:rsidRPr="00495E69" w:rsidRDefault="005A29F7" w:rsidP="009F1837">
            <w:pPr>
              <w:jc w:val="center"/>
              <w:rPr>
                <w:b/>
                <w:bCs/>
                <w:noProof/>
                <w:lang w:bidi="ar-SA"/>
              </w:rPr>
            </w:pPr>
            <w:r w:rsidRPr="00495E69">
              <w:rPr>
                <w:b/>
                <w:bCs/>
                <w:noProof/>
                <w:lang w:bidi="ar-SA"/>
              </w:rPr>
              <w:t>Average Similarity</w:t>
            </w:r>
          </w:p>
        </w:tc>
      </w:tr>
      <w:tr w:rsidR="005A29F7" w14:paraId="60BAD2DC" w14:textId="77777777" w:rsidTr="005A29F7">
        <w:trPr>
          <w:jc w:val="center"/>
        </w:trPr>
        <w:tc>
          <w:tcPr>
            <w:tcW w:w="880" w:type="dxa"/>
          </w:tcPr>
          <w:p w14:paraId="528CB17E" w14:textId="77777777" w:rsidR="005A29F7" w:rsidRDefault="005A29F7" w:rsidP="009F1837">
            <w:pPr>
              <w:rPr>
                <w:noProof/>
                <w:lang w:bidi="ar-SA"/>
              </w:rPr>
            </w:pPr>
            <w:r>
              <w:rPr>
                <w:noProof/>
                <w:lang w:bidi="ar-SA"/>
              </w:rPr>
              <w:t>1</w:t>
            </w:r>
          </w:p>
        </w:tc>
        <w:tc>
          <w:tcPr>
            <w:tcW w:w="992" w:type="dxa"/>
          </w:tcPr>
          <w:p w14:paraId="7A821280" w14:textId="77777777" w:rsidR="005A29F7" w:rsidRDefault="005A29F7" w:rsidP="009F1837">
            <w:pPr>
              <w:rPr>
                <w:noProof/>
                <w:lang w:bidi="ar-SA"/>
              </w:rPr>
            </w:pPr>
            <w:r>
              <w:rPr>
                <w:noProof/>
                <w:lang w:bidi="ar-SA"/>
              </w:rPr>
              <w:t>2, 1, 3</w:t>
            </w:r>
          </w:p>
        </w:tc>
        <w:tc>
          <w:tcPr>
            <w:tcW w:w="1984" w:type="dxa"/>
          </w:tcPr>
          <w:p w14:paraId="6B0CAFA2" w14:textId="77777777" w:rsidR="005A29F7" w:rsidRDefault="005A29F7" w:rsidP="009F1837">
            <w:pPr>
              <w:rPr>
                <w:noProof/>
                <w:lang w:bidi="ar-SA"/>
              </w:rPr>
            </w:pPr>
            <w:r>
              <w:rPr>
                <w:noProof/>
                <w:lang w:bidi="ar-SA"/>
              </w:rPr>
              <w:t>48.2</w:t>
            </w:r>
          </w:p>
        </w:tc>
      </w:tr>
      <w:tr w:rsidR="005A29F7" w14:paraId="665D42A5" w14:textId="77777777" w:rsidTr="005A29F7">
        <w:trPr>
          <w:jc w:val="center"/>
        </w:trPr>
        <w:tc>
          <w:tcPr>
            <w:tcW w:w="880" w:type="dxa"/>
          </w:tcPr>
          <w:p w14:paraId="7A38293F" w14:textId="77777777" w:rsidR="005A29F7" w:rsidRDefault="005A29F7" w:rsidP="009F1837">
            <w:pPr>
              <w:rPr>
                <w:noProof/>
                <w:lang w:bidi="ar-SA"/>
              </w:rPr>
            </w:pPr>
            <w:r>
              <w:rPr>
                <w:noProof/>
                <w:lang w:bidi="ar-SA"/>
              </w:rPr>
              <w:t>2</w:t>
            </w:r>
          </w:p>
        </w:tc>
        <w:tc>
          <w:tcPr>
            <w:tcW w:w="992" w:type="dxa"/>
          </w:tcPr>
          <w:p w14:paraId="5793423B" w14:textId="77777777" w:rsidR="005A29F7" w:rsidRDefault="005A29F7" w:rsidP="009F1837">
            <w:pPr>
              <w:rPr>
                <w:noProof/>
                <w:lang w:bidi="ar-SA"/>
              </w:rPr>
            </w:pPr>
            <w:r>
              <w:rPr>
                <w:noProof/>
                <w:lang w:bidi="ar-SA"/>
              </w:rPr>
              <w:t>4, 5, 6</w:t>
            </w:r>
          </w:p>
        </w:tc>
        <w:tc>
          <w:tcPr>
            <w:tcW w:w="1984" w:type="dxa"/>
          </w:tcPr>
          <w:p w14:paraId="4760C473" w14:textId="77777777" w:rsidR="005A29F7" w:rsidRDefault="005A29F7" w:rsidP="009F1837">
            <w:pPr>
              <w:rPr>
                <w:noProof/>
                <w:lang w:bidi="ar-SA"/>
              </w:rPr>
            </w:pPr>
            <w:r>
              <w:rPr>
                <w:noProof/>
                <w:lang w:bidi="ar-SA"/>
              </w:rPr>
              <w:t>44.7</w:t>
            </w:r>
          </w:p>
        </w:tc>
      </w:tr>
    </w:tbl>
    <w:p w14:paraId="4B673A55" w14:textId="77777777" w:rsidR="005A29F7" w:rsidRDefault="005A29F7" w:rsidP="005A29F7">
      <w:pPr>
        <w:jc w:val="center"/>
      </w:pPr>
    </w:p>
    <w:p w14:paraId="404595DD" w14:textId="1A1936F8" w:rsidR="000D023D" w:rsidRDefault="000D023D" w:rsidP="000D023D">
      <w:pPr>
        <w:pStyle w:val="ListParagraph"/>
        <w:numPr>
          <w:ilvl w:val="0"/>
          <w:numId w:val="6"/>
        </w:numPr>
        <w:jc w:val="both"/>
      </w:pPr>
      <w:r>
        <w:rPr>
          <w:b/>
          <w:bCs/>
        </w:rPr>
        <w:t xml:space="preserve">Refined Matches </w:t>
      </w:r>
      <w:r w:rsidRPr="000D023D">
        <w:rPr>
          <w:b/>
          <w:bCs/>
        </w:rPr>
        <w:t>file:</w:t>
      </w:r>
      <w:r>
        <w:t xml:space="preserve"> </w:t>
      </w:r>
      <w:r w:rsidR="002C4ABB">
        <w:t xml:space="preserve">containing the pairs after MST, </w:t>
      </w:r>
      <w:r>
        <w:t>with three columns</w:t>
      </w:r>
      <w:r w:rsidR="002C4ABB">
        <w:t>:</w:t>
      </w:r>
    </w:p>
    <w:p w14:paraId="56D01C70" w14:textId="77777777" w:rsidR="002C4ABB" w:rsidRDefault="002C4ABB" w:rsidP="002C4ABB">
      <w:pPr>
        <w:pStyle w:val="ListParagraph"/>
        <w:numPr>
          <w:ilvl w:val="1"/>
          <w:numId w:val="6"/>
        </w:numPr>
        <w:jc w:val="both"/>
      </w:pPr>
      <w:r w:rsidRPr="000D023D">
        <w:t xml:space="preserve">file one, which includes hyperlink1 and similarity1, </w:t>
      </w:r>
    </w:p>
    <w:p w14:paraId="08DFDD37" w14:textId="77777777" w:rsidR="002C4ABB" w:rsidRDefault="002C4ABB" w:rsidP="002C4ABB">
      <w:pPr>
        <w:pStyle w:val="ListParagraph"/>
        <w:numPr>
          <w:ilvl w:val="1"/>
          <w:numId w:val="6"/>
        </w:numPr>
        <w:jc w:val="both"/>
      </w:pPr>
      <w:r w:rsidRPr="000D023D">
        <w:t>file two, which also includes hyperlink2 and similarity2</w:t>
      </w:r>
      <w:r>
        <w:t>,</w:t>
      </w:r>
    </w:p>
    <w:p w14:paraId="0BD130D5" w14:textId="2968CFFB" w:rsidR="00E44E4B" w:rsidRDefault="002C4ABB" w:rsidP="002C4ABB">
      <w:pPr>
        <w:pStyle w:val="ListParagraph"/>
        <w:numPr>
          <w:ilvl w:val="1"/>
          <w:numId w:val="6"/>
        </w:numPr>
        <w:jc w:val="both"/>
      </w:pPr>
      <w:r>
        <w:t>Lines matched.</w:t>
      </w:r>
    </w:p>
    <w:tbl>
      <w:tblPr>
        <w:tblW w:w="5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1957"/>
        <w:gridCol w:w="1280"/>
      </w:tblGrid>
      <w:tr w:rsidR="00942FCE" w:rsidRPr="00A11230" w14:paraId="74C1F472" w14:textId="77777777" w:rsidTr="00942FCE">
        <w:trPr>
          <w:trHeight w:val="288"/>
          <w:jc w:val="center"/>
        </w:trPr>
        <w:tc>
          <w:tcPr>
            <w:tcW w:w="1957" w:type="dxa"/>
            <w:shd w:val="clear" w:color="auto" w:fill="auto"/>
            <w:noWrap/>
            <w:vAlign w:val="bottom"/>
            <w:hideMark/>
          </w:tcPr>
          <w:p w14:paraId="064EDFA1" w14:textId="77777777" w:rsidR="00942FCE" w:rsidRPr="00A11230" w:rsidRDefault="00942FCE" w:rsidP="009F1837">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File 1</w:t>
            </w:r>
          </w:p>
        </w:tc>
        <w:tc>
          <w:tcPr>
            <w:tcW w:w="1957" w:type="dxa"/>
            <w:shd w:val="clear" w:color="auto" w:fill="auto"/>
            <w:noWrap/>
            <w:vAlign w:val="bottom"/>
            <w:hideMark/>
          </w:tcPr>
          <w:p w14:paraId="1AE5DAA3" w14:textId="77777777" w:rsidR="00942FCE" w:rsidRPr="00A11230" w:rsidRDefault="00942FCE" w:rsidP="009F1837">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File 2</w:t>
            </w:r>
          </w:p>
        </w:tc>
        <w:tc>
          <w:tcPr>
            <w:tcW w:w="1280" w:type="dxa"/>
            <w:shd w:val="clear" w:color="auto" w:fill="auto"/>
            <w:noWrap/>
            <w:vAlign w:val="bottom"/>
            <w:hideMark/>
          </w:tcPr>
          <w:p w14:paraId="7F016D10" w14:textId="77777777" w:rsidR="00942FCE" w:rsidRPr="00A11230" w:rsidRDefault="00942FCE" w:rsidP="009F1837">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Line Matches</w:t>
            </w:r>
          </w:p>
        </w:tc>
      </w:tr>
      <w:tr w:rsidR="00942FCE" w:rsidRPr="00A11230" w14:paraId="1118883C" w14:textId="77777777" w:rsidTr="00942FCE">
        <w:trPr>
          <w:trHeight w:val="288"/>
          <w:jc w:val="center"/>
        </w:trPr>
        <w:tc>
          <w:tcPr>
            <w:tcW w:w="1957" w:type="dxa"/>
            <w:shd w:val="clear" w:color="auto" w:fill="auto"/>
            <w:noWrap/>
            <w:vAlign w:val="bottom"/>
            <w:hideMark/>
          </w:tcPr>
          <w:p w14:paraId="4FCBC082" w14:textId="77777777" w:rsidR="00942FCE" w:rsidRPr="00A11230" w:rsidRDefault="00942FCE" w:rsidP="009F1837">
            <w:pPr>
              <w:spacing w:after="0" w:line="240" w:lineRule="auto"/>
              <w:rPr>
                <w:rFonts w:ascii="Calibri" w:eastAsia="Times New Roman" w:hAnsi="Calibri" w:cs="Calibri"/>
                <w:color w:val="0000FF"/>
                <w:u w:val="single"/>
                <w:lang w:val="en-AE" w:eastAsia="en-AE" w:bidi="ar-SA"/>
              </w:rPr>
            </w:pPr>
            <w:hyperlink r:id="rId38" w:history="1">
              <w:r w:rsidRPr="00A11230">
                <w:rPr>
                  <w:rFonts w:ascii="Calibri" w:eastAsia="Times New Roman" w:hAnsi="Calibri" w:cs="Calibri"/>
                  <w:color w:val="0000FF"/>
                  <w:u w:val="single"/>
                  <w:lang w:val="en-AE" w:eastAsia="en-AE" w:bidi="ar-SA"/>
                </w:rPr>
                <w:t>D:/Source/2/ (75%)</w:t>
              </w:r>
            </w:hyperlink>
          </w:p>
        </w:tc>
        <w:tc>
          <w:tcPr>
            <w:tcW w:w="1957" w:type="dxa"/>
            <w:shd w:val="clear" w:color="auto" w:fill="auto"/>
            <w:noWrap/>
            <w:vAlign w:val="bottom"/>
            <w:hideMark/>
          </w:tcPr>
          <w:p w14:paraId="56A5283F" w14:textId="77777777" w:rsidR="00942FCE" w:rsidRPr="00A11230" w:rsidRDefault="00942FCE" w:rsidP="009F1837">
            <w:pPr>
              <w:spacing w:after="0" w:line="240" w:lineRule="auto"/>
              <w:rPr>
                <w:rFonts w:ascii="Calibri" w:eastAsia="Times New Roman" w:hAnsi="Calibri" w:cs="Calibri"/>
                <w:color w:val="0000FF"/>
                <w:u w:val="single"/>
                <w:lang w:val="en-AE" w:eastAsia="en-AE" w:bidi="ar-SA"/>
              </w:rPr>
            </w:pPr>
            <w:hyperlink r:id="rId39" w:history="1">
              <w:r w:rsidRPr="00A11230">
                <w:rPr>
                  <w:rFonts w:ascii="Calibri" w:eastAsia="Times New Roman" w:hAnsi="Calibri" w:cs="Calibri"/>
                  <w:color w:val="0000FF"/>
                  <w:u w:val="single"/>
                  <w:lang w:val="en-AE" w:eastAsia="en-AE" w:bidi="ar-SA"/>
                </w:rPr>
                <w:t>D:/Source/3/ (76%)</w:t>
              </w:r>
            </w:hyperlink>
          </w:p>
        </w:tc>
        <w:tc>
          <w:tcPr>
            <w:tcW w:w="1280" w:type="dxa"/>
            <w:shd w:val="clear" w:color="auto" w:fill="auto"/>
            <w:noWrap/>
            <w:vAlign w:val="bottom"/>
            <w:hideMark/>
          </w:tcPr>
          <w:p w14:paraId="1905DDBE" w14:textId="77777777" w:rsidR="00942FCE" w:rsidRPr="00A11230" w:rsidRDefault="00942FCE" w:rsidP="009F1837">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52</w:t>
            </w:r>
          </w:p>
        </w:tc>
      </w:tr>
      <w:tr w:rsidR="00942FCE" w:rsidRPr="00A11230" w14:paraId="55A7EE51" w14:textId="77777777" w:rsidTr="00942FCE">
        <w:trPr>
          <w:trHeight w:val="288"/>
          <w:jc w:val="center"/>
        </w:trPr>
        <w:tc>
          <w:tcPr>
            <w:tcW w:w="1957" w:type="dxa"/>
            <w:shd w:val="clear" w:color="auto" w:fill="auto"/>
            <w:noWrap/>
            <w:vAlign w:val="bottom"/>
            <w:hideMark/>
          </w:tcPr>
          <w:p w14:paraId="752F20D6" w14:textId="77777777" w:rsidR="00942FCE" w:rsidRPr="00A11230" w:rsidRDefault="00942FCE" w:rsidP="009F1837">
            <w:pPr>
              <w:spacing w:after="0" w:line="240" w:lineRule="auto"/>
              <w:rPr>
                <w:rFonts w:ascii="Calibri" w:eastAsia="Times New Roman" w:hAnsi="Calibri" w:cs="Calibri"/>
                <w:color w:val="0000FF"/>
                <w:u w:val="single"/>
                <w:lang w:val="en-AE" w:eastAsia="en-AE" w:bidi="ar-SA"/>
              </w:rPr>
            </w:pPr>
            <w:hyperlink r:id="rId40" w:history="1">
              <w:r w:rsidRPr="00A11230">
                <w:rPr>
                  <w:rFonts w:ascii="Calibri" w:eastAsia="Times New Roman" w:hAnsi="Calibri" w:cs="Calibri"/>
                  <w:color w:val="0000FF"/>
                  <w:u w:val="single"/>
                  <w:lang w:val="en-AE" w:eastAsia="en-AE" w:bidi="ar-SA"/>
                </w:rPr>
                <w:t>D:/Source/3/ (64%)</w:t>
              </w:r>
            </w:hyperlink>
          </w:p>
        </w:tc>
        <w:tc>
          <w:tcPr>
            <w:tcW w:w="1957" w:type="dxa"/>
            <w:shd w:val="clear" w:color="auto" w:fill="auto"/>
            <w:noWrap/>
            <w:vAlign w:val="bottom"/>
            <w:hideMark/>
          </w:tcPr>
          <w:p w14:paraId="2C0BB70B" w14:textId="77777777" w:rsidR="00942FCE" w:rsidRPr="00A11230" w:rsidRDefault="00942FCE" w:rsidP="009F1837">
            <w:pPr>
              <w:spacing w:after="0" w:line="240" w:lineRule="auto"/>
              <w:rPr>
                <w:rFonts w:ascii="Calibri" w:eastAsia="Times New Roman" w:hAnsi="Calibri" w:cs="Calibri"/>
                <w:color w:val="0000FF"/>
                <w:u w:val="single"/>
                <w:lang w:val="en-AE" w:eastAsia="en-AE" w:bidi="ar-SA"/>
              </w:rPr>
            </w:pPr>
            <w:hyperlink r:id="rId41" w:history="1">
              <w:r w:rsidRPr="00A11230">
                <w:rPr>
                  <w:rFonts w:ascii="Calibri" w:eastAsia="Times New Roman" w:hAnsi="Calibri" w:cs="Calibri"/>
                  <w:color w:val="0000FF"/>
                  <w:u w:val="single"/>
                  <w:lang w:val="en-AE" w:eastAsia="en-AE" w:bidi="ar-SA"/>
                </w:rPr>
                <w:t>D:/Source/1/ (13%)</w:t>
              </w:r>
            </w:hyperlink>
          </w:p>
        </w:tc>
        <w:tc>
          <w:tcPr>
            <w:tcW w:w="1280" w:type="dxa"/>
            <w:shd w:val="clear" w:color="auto" w:fill="auto"/>
            <w:noWrap/>
            <w:vAlign w:val="bottom"/>
            <w:hideMark/>
          </w:tcPr>
          <w:p w14:paraId="5879D9DE" w14:textId="77777777" w:rsidR="00942FCE" w:rsidRPr="00A11230" w:rsidRDefault="00942FCE" w:rsidP="009F1837">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28</w:t>
            </w:r>
          </w:p>
        </w:tc>
      </w:tr>
      <w:tr w:rsidR="00942FCE" w:rsidRPr="00A11230" w14:paraId="3E2F565D" w14:textId="77777777" w:rsidTr="00942FCE">
        <w:trPr>
          <w:trHeight w:val="288"/>
          <w:jc w:val="center"/>
        </w:trPr>
        <w:tc>
          <w:tcPr>
            <w:tcW w:w="1957" w:type="dxa"/>
            <w:shd w:val="clear" w:color="auto" w:fill="auto"/>
            <w:noWrap/>
            <w:vAlign w:val="bottom"/>
            <w:hideMark/>
          </w:tcPr>
          <w:p w14:paraId="266E7D02" w14:textId="77777777" w:rsidR="00942FCE" w:rsidRPr="00A11230" w:rsidRDefault="00942FCE" w:rsidP="009F1837">
            <w:pPr>
              <w:spacing w:after="0" w:line="240" w:lineRule="auto"/>
              <w:rPr>
                <w:rFonts w:ascii="Calibri" w:eastAsia="Times New Roman" w:hAnsi="Calibri" w:cs="Calibri"/>
                <w:color w:val="0000FF"/>
                <w:u w:val="single"/>
                <w:lang w:val="en-AE" w:eastAsia="en-AE" w:bidi="ar-SA"/>
              </w:rPr>
            </w:pPr>
            <w:hyperlink r:id="rId42" w:history="1">
              <w:r w:rsidRPr="00A11230">
                <w:rPr>
                  <w:rFonts w:ascii="Calibri" w:eastAsia="Times New Roman" w:hAnsi="Calibri" w:cs="Calibri"/>
                  <w:color w:val="0000FF"/>
                  <w:u w:val="single"/>
                  <w:lang w:val="en-AE" w:eastAsia="en-AE" w:bidi="ar-SA"/>
                </w:rPr>
                <w:t>D:/Source/4/ (64%)</w:t>
              </w:r>
            </w:hyperlink>
          </w:p>
        </w:tc>
        <w:tc>
          <w:tcPr>
            <w:tcW w:w="1957" w:type="dxa"/>
            <w:shd w:val="clear" w:color="auto" w:fill="auto"/>
            <w:noWrap/>
            <w:vAlign w:val="bottom"/>
            <w:hideMark/>
          </w:tcPr>
          <w:p w14:paraId="77BE788F" w14:textId="77777777" w:rsidR="00942FCE" w:rsidRPr="00A11230" w:rsidRDefault="00942FCE" w:rsidP="009F1837">
            <w:pPr>
              <w:spacing w:after="0" w:line="240" w:lineRule="auto"/>
              <w:rPr>
                <w:rFonts w:ascii="Calibri" w:eastAsia="Times New Roman" w:hAnsi="Calibri" w:cs="Calibri"/>
                <w:color w:val="0000FF"/>
                <w:u w:val="single"/>
                <w:lang w:val="en-AE" w:eastAsia="en-AE" w:bidi="ar-SA"/>
              </w:rPr>
            </w:pPr>
            <w:hyperlink r:id="rId43" w:history="1">
              <w:r w:rsidRPr="00A11230">
                <w:rPr>
                  <w:rFonts w:ascii="Calibri" w:eastAsia="Times New Roman" w:hAnsi="Calibri" w:cs="Calibri"/>
                  <w:color w:val="0000FF"/>
                  <w:u w:val="single"/>
                  <w:lang w:val="en-AE" w:eastAsia="en-AE" w:bidi="ar-SA"/>
                </w:rPr>
                <w:t>D:/Source/5/ (13%)</w:t>
              </w:r>
            </w:hyperlink>
          </w:p>
        </w:tc>
        <w:tc>
          <w:tcPr>
            <w:tcW w:w="1280" w:type="dxa"/>
            <w:shd w:val="clear" w:color="auto" w:fill="auto"/>
            <w:noWrap/>
            <w:vAlign w:val="bottom"/>
            <w:hideMark/>
          </w:tcPr>
          <w:p w14:paraId="6124070D" w14:textId="77777777" w:rsidR="00942FCE" w:rsidRPr="00A11230" w:rsidRDefault="00942FCE" w:rsidP="009F1837">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28</w:t>
            </w:r>
          </w:p>
        </w:tc>
      </w:tr>
      <w:tr w:rsidR="00942FCE" w:rsidRPr="00A11230" w14:paraId="4128455B" w14:textId="77777777" w:rsidTr="00942FCE">
        <w:trPr>
          <w:trHeight w:val="288"/>
          <w:jc w:val="center"/>
        </w:trPr>
        <w:tc>
          <w:tcPr>
            <w:tcW w:w="1957" w:type="dxa"/>
            <w:shd w:val="clear" w:color="auto" w:fill="auto"/>
            <w:noWrap/>
            <w:vAlign w:val="bottom"/>
            <w:hideMark/>
          </w:tcPr>
          <w:p w14:paraId="3911030E" w14:textId="77777777" w:rsidR="00942FCE" w:rsidRPr="00A11230" w:rsidRDefault="00942FCE" w:rsidP="009F1837">
            <w:pPr>
              <w:spacing w:after="0" w:line="240" w:lineRule="auto"/>
              <w:rPr>
                <w:rFonts w:ascii="Calibri" w:eastAsia="Times New Roman" w:hAnsi="Calibri" w:cs="Calibri"/>
                <w:color w:val="0000FF"/>
                <w:u w:val="single"/>
                <w:lang w:val="en-AE" w:eastAsia="en-AE" w:bidi="ar-SA"/>
              </w:rPr>
            </w:pPr>
            <w:hyperlink r:id="rId44" w:history="1">
              <w:r w:rsidRPr="00A11230">
                <w:rPr>
                  <w:rFonts w:ascii="Calibri" w:eastAsia="Times New Roman" w:hAnsi="Calibri" w:cs="Calibri"/>
                  <w:color w:val="0000FF"/>
                  <w:u w:val="single"/>
                  <w:lang w:val="en-AE" w:eastAsia="en-AE" w:bidi="ar-SA"/>
                </w:rPr>
                <w:t>D:/Source/5/ (47%)</w:t>
              </w:r>
            </w:hyperlink>
          </w:p>
        </w:tc>
        <w:tc>
          <w:tcPr>
            <w:tcW w:w="1957" w:type="dxa"/>
            <w:shd w:val="clear" w:color="auto" w:fill="auto"/>
            <w:noWrap/>
            <w:vAlign w:val="bottom"/>
            <w:hideMark/>
          </w:tcPr>
          <w:p w14:paraId="5CAEFEAF" w14:textId="77777777" w:rsidR="00942FCE" w:rsidRPr="00A11230" w:rsidRDefault="00942FCE" w:rsidP="009F1837">
            <w:pPr>
              <w:spacing w:after="0" w:line="240" w:lineRule="auto"/>
              <w:rPr>
                <w:rFonts w:ascii="Calibri" w:eastAsia="Times New Roman" w:hAnsi="Calibri" w:cs="Calibri"/>
                <w:color w:val="0000FF"/>
                <w:u w:val="single"/>
                <w:lang w:val="en-AE" w:eastAsia="en-AE" w:bidi="ar-SA"/>
              </w:rPr>
            </w:pPr>
            <w:hyperlink r:id="rId45" w:history="1">
              <w:r w:rsidRPr="00A11230">
                <w:rPr>
                  <w:rFonts w:ascii="Calibri" w:eastAsia="Times New Roman" w:hAnsi="Calibri" w:cs="Calibri"/>
                  <w:color w:val="0000FF"/>
                  <w:u w:val="single"/>
                  <w:lang w:val="en-AE" w:eastAsia="en-AE" w:bidi="ar-SA"/>
                </w:rPr>
                <w:t>D:/Source/6/ (49%)</w:t>
              </w:r>
            </w:hyperlink>
          </w:p>
        </w:tc>
        <w:tc>
          <w:tcPr>
            <w:tcW w:w="1280" w:type="dxa"/>
            <w:shd w:val="clear" w:color="auto" w:fill="auto"/>
            <w:noWrap/>
            <w:vAlign w:val="bottom"/>
            <w:hideMark/>
          </w:tcPr>
          <w:p w14:paraId="406D6E2B" w14:textId="77777777" w:rsidR="00942FCE" w:rsidRPr="00A11230" w:rsidRDefault="00942FCE" w:rsidP="009F1837">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40</w:t>
            </w:r>
          </w:p>
        </w:tc>
      </w:tr>
    </w:tbl>
    <w:p w14:paraId="5E215C48" w14:textId="77777777" w:rsidR="00942FCE" w:rsidRPr="002C4ABB" w:rsidRDefault="00942FCE" w:rsidP="00942FCE">
      <w:pPr>
        <w:jc w:val="both"/>
      </w:pPr>
    </w:p>
    <w:p w14:paraId="734B014B" w14:textId="40F996D0" w:rsidR="00ED2443" w:rsidRDefault="00744BE0">
      <w:pPr>
        <w:pStyle w:val="Heading2"/>
      </w:pPr>
      <w:bookmarkStart w:id="9" w:name="_Toc164724689"/>
      <w:r>
        <w:t>Test Cases</w:t>
      </w:r>
      <w:bookmarkEnd w:id="9"/>
      <w:r w:rsidR="005635C4">
        <w:t xml:space="preserve"> </w:t>
      </w:r>
    </w:p>
    <w:p w14:paraId="215292CD" w14:textId="77777777" w:rsidR="004F7AD5" w:rsidRPr="004F7AD5" w:rsidRDefault="004F7AD5" w:rsidP="004F7AD5">
      <w:pPr>
        <w:pStyle w:val="Heading3"/>
      </w:pPr>
      <w:bookmarkStart w:id="10" w:name="_Toc163360410"/>
      <w:r w:rsidRPr="004F7AD5">
        <w:t>Sample Test:</w:t>
      </w:r>
      <w:bookmarkEnd w:id="10"/>
      <w:r w:rsidRPr="004F7AD5">
        <w:t xml:space="preserve"> </w:t>
      </w:r>
    </w:p>
    <w:p w14:paraId="77D685D5" w14:textId="77777777" w:rsidR="004F7AD5" w:rsidRDefault="004F7AD5" w:rsidP="004F7AD5">
      <w:pPr>
        <w:pStyle w:val="ListParagraph"/>
        <w:numPr>
          <w:ilvl w:val="0"/>
          <w:numId w:val="24"/>
        </w:numPr>
      </w:pPr>
      <w:r w:rsidRPr="001909B3">
        <w:rPr>
          <w:b/>
          <w:bCs/>
        </w:rPr>
        <w:t xml:space="preserve">Goal: </w:t>
      </w:r>
      <w:r>
        <w:t xml:space="preserve">test the correctness </w:t>
      </w:r>
    </w:p>
    <w:p w14:paraId="024205CB" w14:textId="77777777" w:rsidR="002A3E8C" w:rsidRDefault="004F7AD5" w:rsidP="004F7AD5">
      <w:pPr>
        <w:pStyle w:val="ListParagraph"/>
        <w:numPr>
          <w:ilvl w:val="0"/>
          <w:numId w:val="24"/>
        </w:numPr>
      </w:pPr>
      <w:r w:rsidRPr="001909B3">
        <w:rPr>
          <w:b/>
          <w:bCs/>
        </w:rPr>
        <w:t xml:space="preserve">Given: </w:t>
      </w:r>
      <w:r w:rsidR="002A3E8C">
        <w:t xml:space="preserve">six </w:t>
      </w:r>
      <w:r>
        <w:t>small-size pairs with the expected O/P</w:t>
      </w:r>
    </w:p>
    <w:p w14:paraId="7BD92187" w14:textId="1EB9482F" w:rsidR="004F7AD5" w:rsidRDefault="002A3E8C" w:rsidP="004F7AD5">
      <w:pPr>
        <w:pStyle w:val="ListParagraph"/>
        <w:numPr>
          <w:ilvl w:val="0"/>
          <w:numId w:val="24"/>
        </w:numPr>
      </w:pPr>
      <w:r>
        <w:rPr>
          <w:b/>
          <w:bCs/>
        </w:rPr>
        <w:t>Location:</w:t>
      </w:r>
      <w:r>
        <w:t xml:space="preserve"> \</w:t>
      </w:r>
      <w:r w:rsidR="00753E07">
        <w:t>Test Cases\</w:t>
      </w:r>
      <w:r>
        <w:t>Sample</w:t>
      </w:r>
      <w:r w:rsidR="004F7AD5">
        <w:t xml:space="preserve"> </w:t>
      </w:r>
    </w:p>
    <w:p w14:paraId="53E840A3" w14:textId="42A123B5" w:rsidR="004F7AD5" w:rsidRPr="004F7AD5" w:rsidRDefault="004F7AD5" w:rsidP="004F7AD5">
      <w:pPr>
        <w:pStyle w:val="Heading3"/>
      </w:pPr>
      <w:bookmarkStart w:id="11" w:name="_Toc163360411"/>
      <w:r w:rsidRPr="004F7AD5">
        <w:t>Complete Test:</w:t>
      </w:r>
      <w:bookmarkEnd w:id="11"/>
      <w:r w:rsidRPr="004F7AD5">
        <w:t xml:space="preserve"> </w:t>
      </w:r>
      <w:r w:rsidR="0044378D">
        <w:t>(TBD…)</w:t>
      </w:r>
    </w:p>
    <w:p w14:paraId="10048C27" w14:textId="77777777" w:rsidR="004F7AD5" w:rsidRDefault="004F7AD5" w:rsidP="004F7AD5">
      <w:pPr>
        <w:pStyle w:val="ListParagraph"/>
        <w:numPr>
          <w:ilvl w:val="0"/>
          <w:numId w:val="24"/>
        </w:numPr>
      </w:pPr>
      <w:r w:rsidRPr="001909B3">
        <w:rPr>
          <w:b/>
          <w:bCs/>
        </w:rPr>
        <w:t xml:space="preserve">Goal: </w:t>
      </w:r>
      <w:r>
        <w:t xml:space="preserve">test the efficiency (beside correctness) </w:t>
      </w:r>
    </w:p>
    <w:p w14:paraId="19816CF7" w14:textId="77777777" w:rsidR="004F7AD5" w:rsidRDefault="004F7AD5" w:rsidP="004F7AD5">
      <w:pPr>
        <w:pStyle w:val="ListParagraph"/>
        <w:numPr>
          <w:ilvl w:val="0"/>
          <w:numId w:val="24"/>
        </w:numPr>
      </w:pPr>
      <w:r w:rsidRPr="001909B3">
        <w:rPr>
          <w:b/>
          <w:bCs/>
        </w:rPr>
        <w:t xml:space="preserve">Given: </w:t>
      </w:r>
      <w:r>
        <w:t xml:space="preserve">3 levels </w:t>
      </w:r>
    </w:p>
    <w:p w14:paraId="153E0D6F" w14:textId="535829F2" w:rsidR="004F7AD5" w:rsidRDefault="004F7AD5" w:rsidP="004F7AD5">
      <w:pPr>
        <w:pStyle w:val="ListParagraph"/>
        <w:numPr>
          <w:ilvl w:val="1"/>
          <w:numId w:val="24"/>
        </w:numPr>
      </w:pPr>
      <w:r>
        <w:t xml:space="preserve">Small: </w:t>
      </w:r>
      <w:r>
        <w:tab/>
        <w:t xml:space="preserve">   </w:t>
      </w:r>
      <w:bookmarkStart w:id="12" w:name="_Hlk163361555"/>
      <w:r>
        <w:t xml:space="preserve"># pairs </w:t>
      </w:r>
      <w:bookmarkEnd w:id="12"/>
      <w:r>
        <w:t>O(100’s)</w:t>
      </w:r>
    </w:p>
    <w:p w14:paraId="08961CAA" w14:textId="784DFD81" w:rsidR="004F7AD5" w:rsidRDefault="004F7AD5" w:rsidP="004F7AD5">
      <w:pPr>
        <w:pStyle w:val="ListParagraph"/>
        <w:numPr>
          <w:ilvl w:val="1"/>
          <w:numId w:val="24"/>
        </w:numPr>
      </w:pPr>
      <w:r>
        <w:t>Medium:</w:t>
      </w:r>
      <w:r w:rsidRPr="00266FDA">
        <w:t xml:space="preserve"> </w:t>
      </w:r>
      <w:r>
        <w:t># pairs O(1000’s)</w:t>
      </w:r>
    </w:p>
    <w:p w14:paraId="01D66839" w14:textId="0EDB3F11" w:rsidR="004F7AD5" w:rsidRPr="009472C6" w:rsidRDefault="004F7AD5" w:rsidP="004F7AD5">
      <w:pPr>
        <w:pStyle w:val="ListParagraph"/>
        <w:numPr>
          <w:ilvl w:val="1"/>
          <w:numId w:val="24"/>
        </w:numPr>
      </w:pPr>
      <w:r>
        <w:t xml:space="preserve">Large: </w:t>
      </w:r>
      <w:r>
        <w:tab/>
        <w:t xml:space="preserve">   # pairs O(100000’s)</w:t>
      </w:r>
    </w:p>
    <w:p w14:paraId="63B86960" w14:textId="08347741" w:rsidR="00B02CAE" w:rsidRDefault="00500D56" w:rsidP="00B02CAE">
      <w:pPr>
        <w:pStyle w:val="Heading1"/>
      </w:pPr>
      <w:bookmarkStart w:id="13" w:name="_Toc164724690"/>
      <w:r>
        <w:lastRenderedPageBreak/>
        <w:t>D</w:t>
      </w:r>
      <w:r w:rsidR="00B02CAE">
        <w:t>eliverables</w:t>
      </w:r>
      <w:bookmarkEnd w:id="13"/>
    </w:p>
    <w:p w14:paraId="34AF61B7" w14:textId="77777777" w:rsidR="00ED2443" w:rsidRDefault="00744BE0">
      <w:pPr>
        <w:pStyle w:val="Heading2"/>
      </w:pPr>
      <w:bookmarkStart w:id="14" w:name="_Toc373441004"/>
      <w:bookmarkStart w:id="15" w:name="_Toc373441005"/>
      <w:bookmarkStart w:id="16" w:name="_Toc164724691"/>
      <w:bookmarkEnd w:id="14"/>
      <w:bookmarkEnd w:id="15"/>
      <w:r>
        <w:t>Implementation (60%)</w:t>
      </w:r>
      <w:bookmarkEnd w:id="16"/>
    </w:p>
    <w:p w14:paraId="2935608F" w14:textId="58ADFEAE" w:rsidR="00AB15F3" w:rsidRDefault="00AB15F3" w:rsidP="00D42A48">
      <w:pPr>
        <w:pStyle w:val="ListParagraph"/>
        <w:numPr>
          <w:ilvl w:val="0"/>
          <w:numId w:val="10"/>
        </w:numPr>
      </w:pPr>
      <w:r w:rsidRPr="00DF762A">
        <w:rPr>
          <w:b/>
          <w:bCs/>
        </w:rPr>
        <w:t>Read</w:t>
      </w:r>
      <w:r w:rsidRPr="00440254">
        <w:t xml:space="preserve"> in a</w:t>
      </w:r>
      <w:r w:rsidR="002B22AB">
        <w:t>n Excel</w:t>
      </w:r>
      <w:r w:rsidRPr="00440254">
        <w:t xml:space="preserve"> file containing </w:t>
      </w:r>
      <w:r>
        <w:t xml:space="preserve">an </w:t>
      </w:r>
      <w:r w:rsidR="00D42A48">
        <w:t xml:space="preserve">N row of </w:t>
      </w:r>
      <w:r w:rsidR="00C211E6">
        <w:t>three</w:t>
      </w:r>
      <w:r w:rsidR="00D42A48">
        <w:t xml:space="preserve"> columns </w:t>
      </w:r>
      <w:r w:rsidR="00C211E6">
        <w:t>(</w:t>
      </w:r>
      <w:r w:rsidR="00D42A48">
        <w:t>file 1</w:t>
      </w:r>
      <w:r w:rsidR="00C211E6">
        <w:t>,</w:t>
      </w:r>
      <w:r w:rsidR="00D42A48">
        <w:t xml:space="preserve"> file 2</w:t>
      </w:r>
      <w:r w:rsidR="00C211E6">
        <w:t>, lines matched)</w:t>
      </w:r>
      <w:r w:rsidR="00D42A48">
        <w:t xml:space="preserve"> </w:t>
      </w:r>
      <w:r>
        <w:t xml:space="preserve">– representing </w:t>
      </w:r>
      <w:r w:rsidR="00D42A48">
        <w:t>the matching pairs.</w:t>
      </w:r>
    </w:p>
    <w:p w14:paraId="547484AF" w14:textId="6C094B36" w:rsidR="002B22AB" w:rsidRPr="002B22AB" w:rsidRDefault="002B22AB" w:rsidP="00895B29">
      <w:pPr>
        <w:pStyle w:val="ListParagraph"/>
        <w:numPr>
          <w:ilvl w:val="0"/>
          <w:numId w:val="10"/>
        </w:numPr>
      </w:pPr>
      <w:r>
        <w:rPr>
          <w:b/>
          <w:bCs/>
        </w:rPr>
        <w:t xml:space="preserve">Find all the groups </w:t>
      </w:r>
      <w:r w:rsidRPr="002B22AB">
        <w:t>and calculate their statistics</w:t>
      </w:r>
      <w:r>
        <w:rPr>
          <w:b/>
          <w:bCs/>
        </w:rPr>
        <w:t>.</w:t>
      </w:r>
    </w:p>
    <w:p w14:paraId="6E33B619" w14:textId="3A5BE89A" w:rsidR="00E2425E" w:rsidRDefault="002B22AB" w:rsidP="00895B29">
      <w:pPr>
        <w:pStyle w:val="ListParagraph"/>
        <w:numPr>
          <w:ilvl w:val="0"/>
          <w:numId w:val="10"/>
        </w:numPr>
      </w:pPr>
      <w:r>
        <w:rPr>
          <w:b/>
          <w:bCs/>
        </w:rPr>
        <w:t xml:space="preserve">Refine the groups by finding </w:t>
      </w:r>
      <w:r w:rsidR="00895B29">
        <w:rPr>
          <w:b/>
          <w:bCs/>
        </w:rPr>
        <w:t xml:space="preserve">MST </w:t>
      </w:r>
      <w:r>
        <w:t>of each group</w:t>
      </w:r>
      <w:r w:rsidR="00895B29">
        <w:t>.</w:t>
      </w:r>
    </w:p>
    <w:p w14:paraId="15E33B4E" w14:textId="485CBDE9" w:rsidR="002B22AB" w:rsidRDefault="002B22AB" w:rsidP="008B6BB0">
      <w:pPr>
        <w:pStyle w:val="ListParagraph"/>
        <w:numPr>
          <w:ilvl w:val="0"/>
          <w:numId w:val="10"/>
        </w:numPr>
        <w:jc w:val="both"/>
      </w:pPr>
      <w:r w:rsidRPr="002B22AB">
        <w:rPr>
          <w:b/>
          <w:bCs/>
        </w:rPr>
        <w:t>Output</w:t>
      </w:r>
      <w:r>
        <w:t xml:space="preserve"> two Excel files: </w:t>
      </w:r>
    </w:p>
    <w:p w14:paraId="526535A0" w14:textId="77777777" w:rsidR="002B22AB" w:rsidRPr="002B22AB" w:rsidRDefault="002B22AB" w:rsidP="002B22AB">
      <w:pPr>
        <w:pStyle w:val="ListParagraph"/>
        <w:numPr>
          <w:ilvl w:val="1"/>
          <w:numId w:val="10"/>
        </w:numPr>
        <w:jc w:val="both"/>
      </w:pPr>
      <w:r w:rsidRPr="002B22AB">
        <w:t>Groups S</w:t>
      </w:r>
      <w:r w:rsidR="00895B29" w:rsidRPr="002B22AB">
        <w:t xml:space="preserve">tatistic </w:t>
      </w:r>
      <w:r w:rsidRPr="002B22AB">
        <w:t>File</w:t>
      </w:r>
    </w:p>
    <w:p w14:paraId="6443F42D" w14:textId="6456FB3E" w:rsidR="00E20603" w:rsidRPr="002B22AB" w:rsidRDefault="002B22AB" w:rsidP="002B22AB">
      <w:pPr>
        <w:pStyle w:val="ListParagraph"/>
        <w:numPr>
          <w:ilvl w:val="1"/>
          <w:numId w:val="10"/>
        </w:numPr>
        <w:jc w:val="both"/>
      </w:pPr>
      <w:r w:rsidRPr="002B22AB">
        <w:t>Refined Matches File</w:t>
      </w:r>
    </w:p>
    <w:p w14:paraId="1DFB5A9C" w14:textId="77777777" w:rsidR="00ED2443" w:rsidRDefault="00744BE0">
      <w:pPr>
        <w:pStyle w:val="Heading2"/>
      </w:pPr>
      <w:bookmarkStart w:id="17" w:name="_Toc373441006"/>
      <w:bookmarkStart w:id="18" w:name="_Toc164724692"/>
      <w:bookmarkEnd w:id="17"/>
      <w:r>
        <w:t>Document (40%)</w:t>
      </w:r>
      <w:bookmarkEnd w:id="18"/>
    </w:p>
    <w:p w14:paraId="4ECFDA9A" w14:textId="77777777" w:rsidR="008307C1" w:rsidRDefault="00951E16" w:rsidP="008B6BB0">
      <w:pPr>
        <w:pStyle w:val="ListParagraph"/>
        <w:numPr>
          <w:ilvl w:val="0"/>
          <w:numId w:val="4"/>
        </w:numPr>
      </w:pPr>
      <w:bookmarkStart w:id="19" w:name="_Toc405711470"/>
      <w:r>
        <w:t xml:space="preserve">Entire </w:t>
      </w:r>
      <w:r w:rsidR="00027381">
        <w:t>Source</w:t>
      </w:r>
      <w:r>
        <w:t xml:space="preserve"> code</w:t>
      </w:r>
      <w:r w:rsidR="00E96CBB">
        <w:t>.</w:t>
      </w:r>
    </w:p>
    <w:p w14:paraId="17022E2C" w14:textId="77777777" w:rsidR="00B02CAE" w:rsidRDefault="00E96CBB" w:rsidP="008B6BB0">
      <w:pPr>
        <w:pStyle w:val="ListParagraph"/>
        <w:numPr>
          <w:ilvl w:val="0"/>
          <w:numId w:val="4"/>
        </w:numPr>
        <w:rPr>
          <w:lang w:bidi="ar-EG"/>
        </w:rPr>
      </w:pPr>
      <w:r>
        <w:t>Detailed a</w:t>
      </w:r>
      <w:r w:rsidRPr="00BD4110">
        <w:t xml:space="preserve">nalysis of </w:t>
      </w:r>
      <w:r w:rsidR="0061444D">
        <w:t>your code</w:t>
      </w:r>
      <w:r>
        <w:t>.</w:t>
      </w:r>
    </w:p>
    <w:p w14:paraId="48D07668" w14:textId="10333207" w:rsidR="008F499B" w:rsidRDefault="00895B29" w:rsidP="00895B29">
      <w:pPr>
        <w:pStyle w:val="ListParagraph"/>
        <w:numPr>
          <w:ilvl w:val="0"/>
          <w:numId w:val="4"/>
        </w:numPr>
      </w:pPr>
      <w:r>
        <w:t>The efficiency of your code through recording execution time of complete cases.</w:t>
      </w:r>
    </w:p>
    <w:p w14:paraId="726E9D16" w14:textId="77777777" w:rsidR="00420F8E" w:rsidRDefault="00420F8E" w:rsidP="00420F8E">
      <w:pPr>
        <w:pStyle w:val="Heading2"/>
      </w:pPr>
      <w:bookmarkStart w:id="20" w:name="_Toc163360694"/>
      <w:bookmarkStart w:id="21" w:name="_Toc164724693"/>
      <w:r>
        <w:t>Allowed Codes</w:t>
      </w:r>
      <w:bookmarkEnd w:id="20"/>
      <w:bookmarkEnd w:id="21"/>
    </w:p>
    <w:p w14:paraId="188D3906" w14:textId="4DCD9AF5" w:rsidR="00420F8E" w:rsidRDefault="00420F8E" w:rsidP="00420F8E">
      <w:pPr>
        <w:pStyle w:val="ListParagraph"/>
        <w:numPr>
          <w:ilvl w:val="0"/>
          <w:numId w:val="20"/>
        </w:numPr>
      </w:pPr>
      <w:r>
        <w:t>Code for dealing with Excel files (read, write…</w:t>
      </w:r>
      <w:proofErr w:type="spellStart"/>
      <w:r>
        <w:t>etc</w:t>
      </w:r>
      <w:proofErr w:type="spellEnd"/>
      <w:r>
        <w:t>)</w:t>
      </w:r>
    </w:p>
    <w:p w14:paraId="7CD16189" w14:textId="1A95F74C" w:rsidR="00420F8E" w:rsidRDefault="00420F8E" w:rsidP="00420F8E">
      <w:pPr>
        <w:pStyle w:val="ListParagraph"/>
        <w:numPr>
          <w:ilvl w:val="0"/>
          <w:numId w:val="20"/>
        </w:numPr>
      </w:pPr>
      <w:r>
        <w:t xml:space="preserve">Open-source code for the </w:t>
      </w:r>
      <w:r w:rsidRPr="00420F8E">
        <w:rPr>
          <w:b/>
          <w:bCs/>
        </w:rPr>
        <w:t>disjoint sets</w:t>
      </w:r>
      <w:r>
        <w:t xml:space="preserve"> and/or </w:t>
      </w:r>
      <w:r w:rsidRPr="00420F8E">
        <w:rPr>
          <w:b/>
          <w:bCs/>
        </w:rPr>
        <w:t>priority queue</w:t>
      </w:r>
      <w:r>
        <w:t>.</w:t>
      </w:r>
      <w:r w:rsidRPr="00E44736">
        <w:t xml:space="preserve"> </w:t>
      </w:r>
      <w:r>
        <w:t xml:space="preserve">You </w:t>
      </w:r>
      <w:r w:rsidRPr="006A696C">
        <w:rPr>
          <w:b/>
          <w:bCs/>
          <w:color w:val="FF0000"/>
        </w:rPr>
        <w:t>MUST</w:t>
      </w:r>
      <w:r>
        <w:t xml:space="preserve"> </w:t>
      </w:r>
      <w:r w:rsidRPr="006A696C">
        <w:rPr>
          <w:b/>
          <w:bCs/>
        </w:rPr>
        <w:t>understand</w:t>
      </w:r>
      <w:r>
        <w:t xml:space="preserve"> and </w:t>
      </w:r>
      <w:r w:rsidRPr="006A696C">
        <w:rPr>
          <w:b/>
          <w:bCs/>
        </w:rPr>
        <w:t>analyze</w:t>
      </w:r>
      <w:r>
        <w:t xml:space="preserve"> it!</w:t>
      </w:r>
    </w:p>
    <w:p w14:paraId="23D890AF" w14:textId="77777777" w:rsidR="002E0DEF" w:rsidRDefault="002E0DEF" w:rsidP="002E0DEF">
      <w:pPr>
        <w:pStyle w:val="Heading1"/>
      </w:pPr>
      <w:bookmarkStart w:id="22" w:name="_Toc164724694"/>
      <w:r>
        <w:t>Milestones</w:t>
      </w:r>
      <w:bookmarkEnd w:id="19"/>
      <w:bookmarkEnd w:id="22"/>
    </w:p>
    <w:tbl>
      <w:tblPr>
        <w:tblStyle w:val="TableGrid"/>
        <w:tblW w:w="10046" w:type="dxa"/>
        <w:tblCellMar>
          <w:left w:w="28" w:type="dxa"/>
          <w:right w:w="28" w:type="dxa"/>
        </w:tblCellMar>
        <w:tblLook w:val="04A0" w:firstRow="1" w:lastRow="0" w:firstColumn="1" w:lastColumn="0" w:noHBand="0" w:noVBand="1"/>
      </w:tblPr>
      <w:tblGrid>
        <w:gridCol w:w="1330"/>
        <w:gridCol w:w="5450"/>
        <w:gridCol w:w="3266"/>
      </w:tblGrid>
      <w:tr w:rsidR="002E0DEF" w:rsidRPr="00BB4DFD" w14:paraId="52CA8F32" w14:textId="77777777" w:rsidTr="6D673453">
        <w:tc>
          <w:tcPr>
            <w:tcW w:w="1330" w:type="dxa"/>
            <w:shd w:val="clear" w:color="auto" w:fill="BFBFBF" w:themeFill="background1" w:themeFillShade="BF"/>
          </w:tcPr>
          <w:p w14:paraId="463340DF" w14:textId="77777777" w:rsidR="002E0DEF" w:rsidRPr="00BB4DFD" w:rsidRDefault="002E0DEF" w:rsidP="002C03EE">
            <w:pPr>
              <w:spacing w:line="276" w:lineRule="auto"/>
              <w:jc w:val="center"/>
              <w:rPr>
                <w:b/>
                <w:bCs/>
              </w:rPr>
            </w:pPr>
          </w:p>
        </w:tc>
        <w:tc>
          <w:tcPr>
            <w:tcW w:w="5450" w:type="dxa"/>
            <w:shd w:val="clear" w:color="auto" w:fill="BFBFBF" w:themeFill="background1" w:themeFillShade="BF"/>
          </w:tcPr>
          <w:p w14:paraId="374C86CD" w14:textId="77777777" w:rsidR="002E0DEF" w:rsidRPr="00BB4DFD" w:rsidRDefault="002E0DEF" w:rsidP="002C03EE">
            <w:pPr>
              <w:spacing w:line="276" w:lineRule="auto"/>
              <w:jc w:val="center"/>
              <w:rPr>
                <w:b/>
                <w:bCs/>
              </w:rPr>
            </w:pPr>
            <w:r w:rsidRPr="00BB4DFD">
              <w:rPr>
                <w:b/>
                <w:bCs/>
              </w:rPr>
              <w:t>Deliverables</w:t>
            </w:r>
          </w:p>
        </w:tc>
        <w:tc>
          <w:tcPr>
            <w:tcW w:w="3266" w:type="dxa"/>
            <w:shd w:val="clear" w:color="auto" w:fill="BFBFBF" w:themeFill="background1" w:themeFillShade="BF"/>
          </w:tcPr>
          <w:p w14:paraId="0DDC2D82" w14:textId="77777777" w:rsidR="002E0DEF" w:rsidRPr="00BB4DFD" w:rsidRDefault="002E0DEF" w:rsidP="002C03EE">
            <w:pPr>
              <w:spacing w:line="276" w:lineRule="auto"/>
              <w:jc w:val="center"/>
              <w:rPr>
                <w:b/>
                <w:bCs/>
              </w:rPr>
            </w:pPr>
            <w:r w:rsidRPr="00BB4DFD">
              <w:rPr>
                <w:b/>
                <w:bCs/>
              </w:rPr>
              <w:t>Due to</w:t>
            </w:r>
          </w:p>
        </w:tc>
      </w:tr>
      <w:tr w:rsidR="003F0128" w14:paraId="2493274D" w14:textId="77777777" w:rsidTr="6D673453">
        <w:tc>
          <w:tcPr>
            <w:tcW w:w="1330" w:type="dxa"/>
            <w:shd w:val="clear" w:color="auto" w:fill="D9D9D9" w:themeFill="background1" w:themeFillShade="D9"/>
            <w:vAlign w:val="center"/>
          </w:tcPr>
          <w:p w14:paraId="3FE44921" w14:textId="77777777" w:rsidR="003F0128" w:rsidRPr="00BB4DFD" w:rsidRDefault="003F0128" w:rsidP="002C03EE">
            <w:pPr>
              <w:spacing w:line="276" w:lineRule="auto"/>
              <w:rPr>
                <w:b/>
                <w:bCs/>
              </w:rPr>
            </w:pPr>
            <w:r w:rsidRPr="00BB4DFD">
              <w:rPr>
                <w:b/>
                <w:bCs/>
              </w:rPr>
              <w:t>Milestone1</w:t>
            </w:r>
          </w:p>
        </w:tc>
        <w:tc>
          <w:tcPr>
            <w:tcW w:w="5450" w:type="dxa"/>
          </w:tcPr>
          <w:p w14:paraId="3CF39170" w14:textId="77777777" w:rsidR="002C03EE" w:rsidRDefault="002C03EE" w:rsidP="002C03EE">
            <w:pPr>
              <w:pStyle w:val="ListParagraph"/>
              <w:numPr>
                <w:ilvl w:val="0"/>
                <w:numId w:val="22"/>
              </w:numPr>
              <w:spacing w:line="276" w:lineRule="auto"/>
            </w:pPr>
            <w:r w:rsidRPr="002C03EE">
              <w:rPr>
                <w:b/>
                <w:bCs/>
              </w:rPr>
              <w:t>Read</w:t>
            </w:r>
            <w:r w:rsidRPr="00440254">
              <w:t xml:space="preserve"> </w:t>
            </w:r>
            <w:r>
              <w:t xml:space="preserve">and parse the Excel </w:t>
            </w:r>
            <w:proofErr w:type="gramStart"/>
            <w:r>
              <w:t>file</w:t>
            </w:r>
            <w:proofErr w:type="gramEnd"/>
            <w:r>
              <w:t xml:space="preserve"> </w:t>
            </w:r>
          </w:p>
          <w:p w14:paraId="671F5D76" w14:textId="77777777" w:rsidR="002C03EE" w:rsidRPr="00210CFA" w:rsidRDefault="002C03EE" w:rsidP="002C03EE">
            <w:pPr>
              <w:pStyle w:val="ListParagraph"/>
              <w:numPr>
                <w:ilvl w:val="0"/>
                <w:numId w:val="22"/>
              </w:numPr>
              <w:spacing w:line="276" w:lineRule="auto"/>
            </w:pPr>
            <w:r>
              <w:rPr>
                <w:b/>
                <w:bCs/>
              </w:rPr>
              <w:t xml:space="preserve">Find all the groups </w:t>
            </w:r>
            <w:r w:rsidRPr="002B22AB">
              <w:t>and calculate their statistics</w:t>
            </w:r>
            <w:r>
              <w:rPr>
                <w:b/>
                <w:bCs/>
              </w:rPr>
              <w:t>.</w:t>
            </w:r>
          </w:p>
          <w:p w14:paraId="395167A9" w14:textId="77777777" w:rsidR="002C03EE" w:rsidRDefault="002C03EE" w:rsidP="002C03EE">
            <w:pPr>
              <w:pStyle w:val="ListParagraph"/>
              <w:numPr>
                <w:ilvl w:val="0"/>
                <w:numId w:val="22"/>
              </w:numPr>
              <w:spacing w:line="276" w:lineRule="auto"/>
            </w:pPr>
            <w:r w:rsidRPr="00210CFA">
              <w:rPr>
                <w:b/>
                <w:bCs/>
              </w:rPr>
              <w:t xml:space="preserve">Refine the groups </w:t>
            </w:r>
            <w:r w:rsidRPr="00210CFA">
              <w:t>by finding MST</w:t>
            </w:r>
            <w:r w:rsidRPr="00210CFA">
              <w:rPr>
                <w:b/>
                <w:bCs/>
              </w:rPr>
              <w:t xml:space="preserve"> </w:t>
            </w:r>
            <w:r>
              <w:t>of each group.</w:t>
            </w:r>
          </w:p>
          <w:p w14:paraId="0302988A" w14:textId="77777777" w:rsidR="002C03EE" w:rsidRDefault="002C03EE" w:rsidP="002C03EE">
            <w:pPr>
              <w:pStyle w:val="ListParagraph"/>
              <w:numPr>
                <w:ilvl w:val="0"/>
                <w:numId w:val="22"/>
              </w:numPr>
              <w:spacing w:line="276" w:lineRule="auto"/>
            </w:pPr>
            <w:r w:rsidRPr="00210CFA">
              <w:rPr>
                <w:b/>
                <w:bCs/>
              </w:rPr>
              <w:t>Output</w:t>
            </w:r>
            <w:r>
              <w:t xml:space="preserve"> two Excel files: </w:t>
            </w:r>
          </w:p>
          <w:p w14:paraId="7A307FBC" w14:textId="77777777" w:rsidR="002C03EE" w:rsidRDefault="002C03EE" w:rsidP="002C03EE">
            <w:pPr>
              <w:pStyle w:val="ListParagraph"/>
              <w:numPr>
                <w:ilvl w:val="0"/>
                <w:numId w:val="23"/>
              </w:numPr>
              <w:spacing w:line="276" w:lineRule="auto"/>
              <w:jc w:val="both"/>
            </w:pPr>
            <w:r w:rsidRPr="002B22AB">
              <w:t>Groups Statistic File</w:t>
            </w:r>
          </w:p>
          <w:p w14:paraId="76CDE949" w14:textId="468F154A" w:rsidR="003F0128" w:rsidRPr="002C03EE" w:rsidRDefault="002C03EE" w:rsidP="002C03EE">
            <w:pPr>
              <w:pStyle w:val="ListParagraph"/>
              <w:numPr>
                <w:ilvl w:val="0"/>
                <w:numId w:val="23"/>
              </w:numPr>
              <w:spacing w:line="276" w:lineRule="auto"/>
              <w:jc w:val="both"/>
            </w:pPr>
            <w:r w:rsidRPr="002B22AB">
              <w:t>Refined Matches File</w:t>
            </w:r>
          </w:p>
        </w:tc>
        <w:tc>
          <w:tcPr>
            <w:tcW w:w="3266" w:type="dxa"/>
            <w:vAlign w:val="center"/>
          </w:tcPr>
          <w:p w14:paraId="547B986B" w14:textId="51DF5656" w:rsidR="003F0128" w:rsidRPr="00BC0813" w:rsidRDefault="003F0128" w:rsidP="002C03EE">
            <w:pPr>
              <w:spacing w:line="276" w:lineRule="auto"/>
              <w:jc w:val="center"/>
            </w:pPr>
            <w:r>
              <w:rPr>
                <w:b/>
                <w:bCs/>
              </w:rPr>
              <w:t xml:space="preserve">(START </w:t>
            </w:r>
            <w:r w:rsidR="000A4D58">
              <w:rPr>
                <w:b/>
                <w:bCs/>
              </w:rPr>
              <w:t xml:space="preserve">of </w:t>
            </w:r>
            <w:r>
              <w:rPr>
                <w:b/>
                <w:bCs/>
              </w:rPr>
              <w:t>Practical Exam</w:t>
            </w:r>
            <w:r w:rsidR="000A4D58">
              <w:rPr>
                <w:b/>
                <w:bCs/>
              </w:rPr>
              <w:t xml:space="preserve"> Week</w:t>
            </w:r>
            <w:r>
              <w:rPr>
                <w:b/>
                <w:bCs/>
              </w:rPr>
              <w:t>)</w:t>
            </w:r>
          </w:p>
        </w:tc>
      </w:tr>
      <w:tr w:rsidR="00FB0D58" w14:paraId="4BD11AFA" w14:textId="77777777" w:rsidTr="6D673453">
        <w:tc>
          <w:tcPr>
            <w:tcW w:w="10046" w:type="dxa"/>
            <w:gridSpan w:val="3"/>
            <w:shd w:val="clear" w:color="auto" w:fill="D9D9D9" w:themeFill="background1" w:themeFillShade="D9"/>
            <w:vAlign w:val="center"/>
          </w:tcPr>
          <w:p w14:paraId="43D5650A" w14:textId="77777777" w:rsidR="00230054" w:rsidRPr="005D45EF" w:rsidRDefault="00230054" w:rsidP="002C03EE">
            <w:pPr>
              <w:spacing w:line="276" w:lineRule="auto"/>
              <w:rPr>
                <w:b/>
                <w:bCs/>
                <w:sz w:val="24"/>
                <w:szCs w:val="24"/>
              </w:rPr>
            </w:pPr>
            <w:r w:rsidRPr="005D45EF">
              <w:rPr>
                <w:b/>
                <w:bCs/>
                <w:sz w:val="24"/>
                <w:szCs w:val="24"/>
              </w:rPr>
              <w:t xml:space="preserve">For Milestone1: </w:t>
            </w:r>
          </w:p>
          <w:p w14:paraId="12B7B02A" w14:textId="637ECAA1" w:rsidR="00230054" w:rsidRPr="00230054" w:rsidRDefault="00230054" w:rsidP="002C03EE">
            <w:pPr>
              <w:pStyle w:val="ListParagraph"/>
              <w:numPr>
                <w:ilvl w:val="1"/>
                <w:numId w:val="2"/>
              </w:numPr>
              <w:spacing w:line="276" w:lineRule="auto"/>
              <w:ind w:left="360"/>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required tasks and </w:t>
            </w:r>
            <w:r w:rsidRPr="00B91B56">
              <w:rPr>
                <w:rFonts w:eastAsia="Times New Roman"/>
                <w:b/>
                <w:bCs/>
                <w:color w:val="FF0000"/>
                <w:sz w:val="24"/>
                <w:szCs w:val="24"/>
              </w:rPr>
              <w:t>ENSURE</w:t>
            </w:r>
            <w:r w:rsidRPr="00B91B56">
              <w:rPr>
                <w:rFonts w:eastAsia="Times New Roman"/>
                <w:b/>
                <w:bCs/>
                <w:sz w:val="24"/>
                <w:szCs w:val="24"/>
              </w:rPr>
              <w:t xml:space="preserve"> </w:t>
            </w:r>
            <w:r w:rsidRPr="00B91B56">
              <w:rPr>
                <w:rFonts w:eastAsia="Times New Roman"/>
                <w:sz w:val="24"/>
                <w:szCs w:val="24"/>
              </w:rPr>
              <w:t xml:space="preserve">it’s worked </w:t>
            </w:r>
            <w:r w:rsidR="00895B29" w:rsidRPr="00B91B56">
              <w:rPr>
                <w:rFonts w:eastAsia="Times New Roman"/>
                <w:sz w:val="24"/>
                <w:szCs w:val="24"/>
              </w:rPr>
              <w:t>correctly.</w:t>
            </w:r>
            <w:r w:rsidRPr="00B91B56">
              <w:rPr>
                <w:rFonts w:eastAsia="Times New Roman"/>
                <w:sz w:val="24"/>
                <w:szCs w:val="24"/>
              </w:rPr>
              <w:t xml:space="preserve"> </w:t>
            </w:r>
          </w:p>
          <w:p w14:paraId="50CFB7F5" w14:textId="1B2FC57B" w:rsidR="00FB0D58" w:rsidRPr="00230054" w:rsidRDefault="00230054" w:rsidP="002C03EE">
            <w:pPr>
              <w:pStyle w:val="ListParagraph"/>
              <w:numPr>
                <w:ilvl w:val="1"/>
                <w:numId w:val="2"/>
              </w:numPr>
              <w:spacing w:line="276" w:lineRule="auto"/>
              <w:ind w:left="360"/>
              <w:rPr>
                <w:sz w:val="24"/>
                <w:szCs w:val="24"/>
              </w:rPr>
            </w:pPr>
            <w:r w:rsidRPr="00230054">
              <w:rPr>
                <w:rFonts w:eastAsia="Times New Roman"/>
                <w:b/>
                <w:bCs/>
                <w:color w:val="FF0000"/>
                <w:sz w:val="24"/>
                <w:szCs w:val="24"/>
              </w:rPr>
              <w:t>MUST</w:t>
            </w:r>
            <w:r w:rsidRPr="00230054">
              <w:rPr>
                <w:rFonts w:eastAsia="Times New Roman"/>
                <w:sz w:val="24"/>
                <w:szCs w:val="24"/>
              </w:rPr>
              <w:t xml:space="preserve"> deliver in your scheduled time (TO BE ANNOUNCED)</w:t>
            </w:r>
          </w:p>
        </w:tc>
      </w:tr>
    </w:tbl>
    <w:p w14:paraId="3004D505" w14:textId="77777777" w:rsidR="00004B0B" w:rsidRDefault="00004B0B" w:rsidP="00004B0B">
      <w:pPr>
        <w:pStyle w:val="Heading1"/>
      </w:pPr>
      <w:bookmarkStart w:id="23" w:name="_Toc164724695"/>
      <w:r>
        <w:t>BONUSES</w:t>
      </w:r>
      <w:bookmarkEnd w:id="23"/>
    </w:p>
    <w:p w14:paraId="3B12C6B1" w14:textId="5E6BA5D0" w:rsidR="00895B29" w:rsidRPr="00895B29" w:rsidRDefault="002B22AB" w:rsidP="00895B29">
      <w:pPr>
        <w:pStyle w:val="ListParagraph"/>
        <w:numPr>
          <w:ilvl w:val="0"/>
          <w:numId w:val="18"/>
        </w:numPr>
        <w:rPr>
          <w:sz w:val="24"/>
          <w:szCs w:val="24"/>
        </w:rPr>
      </w:pPr>
      <w:r>
        <w:rPr>
          <w:sz w:val="24"/>
          <w:szCs w:val="24"/>
        </w:rPr>
        <w:t xml:space="preserve">Compare two (or more) </w:t>
      </w:r>
      <w:r w:rsidR="00895B29" w:rsidRPr="00895B29">
        <w:rPr>
          <w:sz w:val="24"/>
          <w:szCs w:val="24"/>
        </w:rPr>
        <w:t>MST algorithm</w:t>
      </w:r>
      <w:r>
        <w:rPr>
          <w:sz w:val="24"/>
          <w:szCs w:val="24"/>
        </w:rPr>
        <w:t>s</w:t>
      </w:r>
      <w:r w:rsidR="00895B29" w:rsidRPr="00895B29">
        <w:rPr>
          <w:sz w:val="24"/>
          <w:szCs w:val="24"/>
        </w:rPr>
        <w:t xml:space="preserve"> and demonstrate the differences in time</w:t>
      </w:r>
      <w:r>
        <w:rPr>
          <w:sz w:val="24"/>
          <w:szCs w:val="24"/>
        </w:rPr>
        <w:t>.</w:t>
      </w:r>
    </w:p>
    <w:p w14:paraId="5A5D39C2" w14:textId="6BCA9EB5" w:rsidR="00895B29" w:rsidRPr="00895B29" w:rsidRDefault="00895B29" w:rsidP="00895B29">
      <w:pPr>
        <w:pStyle w:val="ListParagraph"/>
        <w:numPr>
          <w:ilvl w:val="0"/>
          <w:numId w:val="18"/>
        </w:numPr>
        <w:rPr>
          <w:sz w:val="24"/>
          <w:szCs w:val="24"/>
        </w:rPr>
      </w:pPr>
      <w:r w:rsidRPr="00895B29">
        <w:rPr>
          <w:sz w:val="24"/>
          <w:szCs w:val="24"/>
        </w:rPr>
        <w:t>Any enhancement that significantly reduces the time improves upon the existing algorithm's performance.</w:t>
      </w:r>
    </w:p>
    <w:p w14:paraId="03ACD295" w14:textId="77777777" w:rsidR="004F4A36" w:rsidRPr="007B11F0" w:rsidRDefault="004F4A36" w:rsidP="004F4A36">
      <w:pPr>
        <w:pStyle w:val="ListParagraph"/>
      </w:pPr>
    </w:p>
    <w:p w14:paraId="18175714" w14:textId="77777777" w:rsidR="004F4A36" w:rsidRPr="004F4A36" w:rsidRDefault="004F4A36" w:rsidP="00262CD2">
      <w:pPr>
        <w:pStyle w:val="ListParagraph"/>
        <w:ind w:left="1440"/>
      </w:pPr>
    </w:p>
    <w:sectPr w:rsidR="004F4A36" w:rsidRPr="004F4A36" w:rsidSect="00743B54">
      <w:type w:val="continuous"/>
      <w:pgSz w:w="12240" w:h="15840"/>
      <w:pgMar w:top="1440" w:right="117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01E9"/>
    <w:multiLevelType w:val="hybridMultilevel"/>
    <w:tmpl w:val="EFC2819E"/>
    <w:lvl w:ilvl="0" w:tplc="0AE2EDAE">
      <w:start w:val="1"/>
      <w:numFmt w:val="bullet"/>
      <w:lvlText w:val="•"/>
      <w:lvlJc w:val="left"/>
      <w:pPr>
        <w:tabs>
          <w:tab w:val="num" w:pos="720"/>
        </w:tabs>
        <w:ind w:left="720" w:hanging="360"/>
      </w:pPr>
      <w:rPr>
        <w:rFonts w:ascii="Arial" w:hAnsi="Arial" w:hint="default"/>
      </w:rPr>
    </w:lvl>
    <w:lvl w:ilvl="1" w:tplc="CD304D28">
      <w:start w:val="1"/>
      <w:numFmt w:val="decimal"/>
      <w:lvlText w:val="%2."/>
      <w:lvlJc w:val="left"/>
      <w:pPr>
        <w:tabs>
          <w:tab w:val="num" w:pos="1440"/>
        </w:tabs>
        <w:ind w:left="1440" w:hanging="360"/>
      </w:pPr>
    </w:lvl>
    <w:lvl w:ilvl="2" w:tplc="61BA99DE">
      <w:start w:val="1485"/>
      <w:numFmt w:val="bullet"/>
      <w:lvlText w:val="•"/>
      <w:lvlJc w:val="left"/>
      <w:pPr>
        <w:tabs>
          <w:tab w:val="num" w:pos="1070"/>
        </w:tabs>
        <w:ind w:left="1070" w:hanging="360"/>
      </w:pPr>
      <w:rPr>
        <w:rFonts w:ascii="Arial" w:hAnsi="Arial" w:hint="default"/>
      </w:rPr>
    </w:lvl>
    <w:lvl w:ilvl="3" w:tplc="456835E8">
      <w:start w:val="1"/>
      <w:numFmt w:val="bullet"/>
      <w:lvlText w:val="•"/>
      <w:lvlJc w:val="left"/>
      <w:pPr>
        <w:tabs>
          <w:tab w:val="num" w:pos="2880"/>
        </w:tabs>
        <w:ind w:left="2880" w:hanging="360"/>
      </w:pPr>
      <w:rPr>
        <w:rFonts w:ascii="Arial" w:hAnsi="Arial" w:hint="default"/>
      </w:rPr>
    </w:lvl>
    <w:lvl w:ilvl="4" w:tplc="7C8A379E">
      <w:start w:val="1"/>
      <w:numFmt w:val="bullet"/>
      <w:lvlText w:val="•"/>
      <w:lvlJc w:val="left"/>
      <w:pPr>
        <w:tabs>
          <w:tab w:val="num" w:pos="3600"/>
        </w:tabs>
        <w:ind w:left="3600" w:hanging="360"/>
      </w:pPr>
      <w:rPr>
        <w:rFonts w:ascii="Arial" w:hAnsi="Arial" w:hint="default"/>
      </w:rPr>
    </w:lvl>
    <w:lvl w:ilvl="5" w:tplc="F7E4AB92">
      <w:start w:val="1"/>
      <w:numFmt w:val="bullet"/>
      <w:lvlText w:val="•"/>
      <w:lvlJc w:val="left"/>
      <w:pPr>
        <w:tabs>
          <w:tab w:val="num" w:pos="4320"/>
        </w:tabs>
        <w:ind w:left="4320" w:hanging="360"/>
      </w:pPr>
      <w:rPr>
        <w:rFonts w:ascii="Arial" w:hAnsi="Arial" w:hint="default"/>
      </w:rPr>
    </w:lvl>
    <w:lvl w:ilvl="6" w:tplc="7158C9DC">
      <w:start w:val="1"/>
      <w:numFmt w:val="bullet"/>
      <w:lvlText w:val="•"/>
      <w:lvlJc w:val="left"/>
      <w:pPr>
        <w:tabs>
          <w:tab w:val="num" w:pos="5040"/>
        </w:tabs>
        <w:ind w:left="5040" w:hanging="360"/>
      </w:pPr>
      <w:rPr>
        <w:rFonts w:ascii="Arial" w:hAnsi="Arial" w:hint="default"/>
      </w:rPr>
    </w:lvl>
    <w:lvl w:ilvl="7" w:tplc="AB4E4E52">
      <w:start w:val="1"/>
      <w:numFmt w:val="bullet"/>
      <w:lvlText w:val="•"/>
      <w:lvlJc w:val="left"/>
      <w:pPr>
        <w:tabs>
          <w:tab w:val="num" w:pos="5760"/>
        </w:tabs>
        <w:ind w:left="5760" w:hanging="360"/>
      </w:pPr>
      <w:rPr>
        <w:rFonts w:ascii="Arial" w:hAnsi="Arial" w:hint="default"/>
      </w:rPr>
    </w:lvl>
    <w:lvl w:ilvl="8" w:tplc="1338984C">
      <w:start w:val="1"/>
      <w:numFmt w:val="bullet"/>
      <w:lvlText w:val="•"/>
      <w:lvlJc w:val="left"/>
      <w:pPr>
        <w:tabs>
          <w:tab w:val="num" w:pos="6480"/>
        </w:tabs>
        <w:ind w:left="6480" w:hanging="360"/>
      </w:pPr>
      <w:rPr>
        <w:rFonts w:ascii="Arial" w:hAnsi="Arial" w:hint="default"/>
      </w:rPr>
    </w:lvl>
  </w:abstractNum>
  <w:abstractNum w:abstractNumId="1" w15:restartNumberingAfterBreak="0">
    <w:nsid w:val="09000802"/>
    <w:multiLevelType w:val="multilevel"/>
    <w:tmpl w:val="EF64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C667F"/>
    <w:multiLevelType w:val="hybridMultilevel"/>
    <w:tmpl w:val="6304EF0C"/>
    <w:lvl w:ilvl="0" w:tplc="4C090005">
      <w:start w:val="1"/>
      <w:numFmt w:val="bullet"/>
      <w:lvlText w:val=""/>
      <w:lvlJc w:val="left"/>
      <w:pPr>
        <w:ind w:left="360" w:hanging="360"/>
      </w:pPr>
      <w:rPr>
        <w:rFonts w:ascii="Wingdings" w:hAnsi="Wingdings" w:hint="default"/>
      </w:rPr>
    </w:lvl>
    <w:lvl w:ilvl="1" w:tplc="4C09000F">
      <w:start w:val="1"/>
      <w:numFmt w:val="decimal"/>
      <w:lvlText w:val="%2."/>
      <w:lvlJc w:val="left"/>
      <w:pPr>
        <w:ind w:left="720" w:hanging="360"/>
      </w:p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3" w15:restartNumberingAfterBreak="0">
    <w:nsid w:val="0EA929EE"/>
    <w:multiLevelType w:val="hybridMultilevel"/>
    <w:tmpl w:val="AA588B38"/>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F6269"/>
    <w:multiLevelType w:val="hybridMultilevel"/>
    <w:tmpl w:val="4BB855E2"/>
    <w:lvl w:ilvl="0" w:tplc="1040B5D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073D3"/>
    <w:multiLevelType w:val="hybridMultilevel"/>
    <w:tmpl w:val="F4D8CA7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83390"/>
    <w:multiLevelType w:val="multilevel"/>
    <w:tmpl w:val="B22493A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9816898"/>
    <w:multiLevelType w:val="multilevel"/>
    <w:tmpl w:val="EFC2819E"/>
    <w:lvl w:ilvl="0">
      <w:start w:val="1"/>
      <w:numFmt w:val="bullet"/>
      <w:lvlText w:val="•"/>
      <w:lvlJc w:val="left"/>
      <w:pPr>
        <w:tabs>
          <w:tab w:val="num" w:pos="1080"/>
        </w:tabs>
        <w:ind w:left="1080" w:hanging="360"/>
      </w:pPr>
      <w:rPr>
        <w:rFonts w:ascii="Arial" w:hAnsi="Arial" w:cs="Arial" w:hint="default"/>
      </w:rPr>
    </w:lvl>
    <w:lvl w:ilvl="1">
      <w:start w:val="1"/>
      <w:numFmt w:val="decimal"/>
      <w:lvlText w:val="%2."/>
      <w:lvlJc w:val="left"/>
      <w:pPr>
        <w:tabs>
          <w:tab w:val="num" w:pos="1800"/>
        </w:tabs>
        <w:ind w:left="1800" w:hanging="360"/>
      </w:p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8" w15:restartNumberingAfterBreak="0">
    <w:nsid w:val="2BEE7491"/>
    <w:multiLevelType w:val="hybridMultilevel"/>
    <w:tmpl w:val="62A8662E"/>
    <w:lvl w:ilvl="0" w:tplc="B9E2C0F0">
      <w:start w:val="1"/>
      <w:numFmt w:val="decimal"/>
      <w:lvlText w:val="%1."/>
      <w:lvlJc w:val="left"/>
      <w:pPr>
        <w:ind w:left="720" w:hanging="360"/>
      </w:pPr>
      <w:rPr>
        <w:b/>
        <w:bCs/>
        <w:sz w:val="22"/>
        <w:szCs w:val="22"/>
      </w:rPr>
    </w:lvl>
    <w:lvl w:ilvl="1" w:tplc="04090019">
      <w:start w:val="1"/>
      <w:numFmt w:val="lowerLetter"/>
      <w:lvlText w:val="%2."/>
      <w:lvlJc w:val="left"/>
      <w:pPr>
        <w:ind w:left="75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F5CCC"/>
    <w:multiLevelType w:val="multilevel"/>
    <w:tmpl w:val="83EC7B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6F34CA3"/>
    <w:multiLevelType w:val="hybridMultilevel"/>
    <w:tmpl w:val="A47CA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811705"/>
    <w:multiLevelType w:val="hybridMultilevel"/>
    <w:tmpl w:val="89A2778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3ABF7AC1"/>
    <w:multiLevelType w:val="hybridMultilevel"/>
    <w:tmpl w:val="3CA01FE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F11B00"/>
    <w:multiLevelType w:val="hybridMultilevel"/>
    <w:tmpl w:val="2D5EE830"/>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4" w15:restartNumberingAfterBreak="0">
    <w:nsid w:val="42951414"/>
    <w:multiLevelType w:val="hybridMultilevel"/>
    <w:tmpl w:val="15C6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E7370"/>
    <w:multiLevelType w:val="hybridMultilevel"/>
    <w:tmpl w:val="138C45C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B0BE4"/>
    <w:multiLevelType w:val="hybridMultilevel"/>
    <w:tmpl w:val="B0508ACA"/>
    <w:lvl w:ilvl="0" w:tplc="058E89BE">
      <w:start w:val="1"/>
      <w:numFmt w:val="decimal"/>
      <w:lvlText w:val="%1."/>
      <w:lvlJc w:val="left"/>
      <w:pPr>
        <w:ind w:left="360" w:hanging="360"/>
      </w:pPr>
      <w:rPr>
        <w:rFonts w:hint="default"/>
        <w:b/>
        <w:bCs/>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EC31CE"/>
    <w:multiLevelType w:val="hybridMultilevel"/>
    <w:tmpl w:val="704A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53A07"/>
    <w:multiLevelType w:val="hybridMultilevel"/>
    <w:tmpl w:val="EC32EA40"/>
    <w:lvl w:ilvl="0" w:tplc="FFFFFFFF">
      <w:start w:val="1"/>
      <w:numFmt w:val="decimal"/>
      <w:lvlText w:val="%1."/>
      <w:lvlJc w:val="left"/>
      <w:pPr>
        <w:ind w:left="360" w:hanging="360"/>
      </w:pPr>
      <w:rPr>
        <w:rFonts w:hint="default"/>
      </w:rPr>
    </w:lvl>
    <w:lvl w:ilvl="1" w:tplc="FFFFFFFF">
      <w:start w:val="1"/>
      <w:numFmt w:val="decimal"/>
      <w:lvlText w:val="%2."/>
      <w:lvlJc w:val="left"/>
      <w:pPr>
        <w:ind w:left="785"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5B21DD"/>
    <w:multiLevelType w:val="hybridMultilevel"/>
    <w:tmpl w:val="F4D8CA7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BA4ED5"/>
    <w:multiLevelType w:val="hybridMultilevel"/>
    <w:tmpl w:val="21F86E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601993"/>
    <w:multiLevelType w:val="hybridMultilevel"/>
    <w:tmpl w:val="A13CEC38"/>
    <w:lvl w:ilvl="0" w:tplc="CE9E1E8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A510EBCA">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A1A1F"/>
    <w:multiLevelType w:val="hybridMultilevel"/>
    <w:tmpl w:val="D668D58C"/>
    <w:lvl w:ilvl="0" w:tplc="4C090011">
      <w:start w:val="1"/>
      <w:numFmt w:val="decimal"/>
      <w:lvlText w:val="%1)"/>
      <w:lvlJc w:val="left"/>
      <w:pPr>
        <w:ind w:left="720" w:hanging="360"/>
      </w:pPr>
      <w:rPr>
        <w:rFonts w:hint="default"/>
      </w:rPr>
    </w:lvl>
    <w:lvl w:ilvl="1" w:tplc="4C09000F">
      <w:start w:val="1"/>
      <w:numFmt w:val="decimal"/>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4677D"/>
    <w:multiLevelType w:val="hybridMultilevel"/>
    <w:tmpl w:val="F6DAD42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69935742">
    <w:abstractNumId w:val="0"/>
  </w:num>
  <w:num w:numId="2" w16cid:durableId="607735796">
    <w:abstractNumId w:val="19"/>
  </w:num>
  <w:num w:numId="3" w16cid:durableId="2127457216">
    <w:abstractNumId w:val="7"/>
  </w:num>
  <w:num w:numId="4" w16cid:durableId="192617529">
    <w:abstractNumId w:val="21"/>
  </w:num>
  <w:num w:numId="5" w16cid:durableId="644820348">
    <w:abstractNumId w:val="14"/>
  </w:num>
  <w:num w:numId="6" w16cid:durableId="1717469068">
    <w:abstractNumId w:val="22"/>
  </w:num>
  <w:num w:numId="7" w16cid:durableId="276300968">
    <w:abstractNumId w:val="17"/>
  </w:num>
  <w:num w:numId="8" w16cid:durableId="393508498">
    <w:abstractNumId w:val="12"/>
  </w:num>
  <w:num w:numId="9" w16cid:durableId="1422919949">
    <w:abstractNumId w:val="20"/>
  </w:num>
  <w:num w:numId="10" w16cid:durableId="503281971">
    <w:abstractNumId w:val="15"/>
  </w:num>
  <w:num w:numId="11" w16cid:durableId="1710644158">
    <w:abstractNumId w:val="23"/>
  </w:num>
  <w:num w:numId="12" w16cid:durableId="1545942110">
    <w:abstractNumId w:val="5"/>
  </w:num>
  <w:num w:numId="13" w16cid:durableId="1450204200">
    <w:abstractNumId w:val="10"/>
  </w:num>
  <w:num w:numId="14" w16cid:durableId="769474554">
    <w:abstractNumId w:val="8"/>
  </w:num>
  <w:num w:numId="15" w16cid:durableId="1709574022">
    <w:abstractNumId w:val="3"/>
  </w:num>
  <w:num w:numId="16" w16cid:durableId="47148835">
    <w:abstractNumId w:val="6"/>
  </w:num>
  <w:num w:numId="17" w16cid:durableId="111290748">
    <w:abstractNumId w:val="9"/>
  </w:num>
  <w:num w:numId="18" w16cid:durableId="2081711579">
    <w:abstractNumId w:val="1"/>
  </w:num>
  <w:num w:numId="19" w16cid:durableId="1549026036">
    <w:abstractNumId w:val="11"/>
  </w:num>
  <w:num w:numId="20" w16cid:durableId="1245609689">
    <w:abstractNumId w:val="4"/>
  </w:num>
  <w:num w:numId="21" w16cid:durableId="1730566225">
    <w:abstractNumId w:val="16"/>
  </w:num>
  <w:num w:numId="22" w16cid:durableId="1739013643">
    <w:abstractNumId w:val="18"/>
  </w:num>
  <w:num w:numId="23" w16cid:durableId="803934066">
    <w:abstractNumId w:val="13"/>
  </w:num>
  <w:num w:numId="24" w16cid:durableId="25370751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3MTUyNDOyMDY2MjFT0lEKTi0uzszPAykwNKgFADbWPIotAAAA"/>
  </w:docVars>
  <w:rsids>
    <w:rsidRoot w:val="00ED2443"/>
    <w:rsid w:val="00004B0B"/>
    <w:rsid w:val="0000771A"/>
    <w:rsid w:val="0001093A"/>
    <w:rsid w:val="000243F8"/>
    <w:rsid w:val="00027381"/>
    <w:rsid w:val="00033C13"/>
    <w:rsid w:val="00034B95"/>
    <w:rsid w:val="000452CC"/>
    <w:rsid w:val="000542C3"/>
    <w:rsid w:val="000610A1"/>
    <w:rsid w:val="00061118"/>
    <w:rsid w:val="00062622"/>
    <w:rsid w:val="00062624"/>
    <w:rsid w:val="00075F17"/>
    <w:rsid w:val="00083C27"/>
    <w:rsid w:val="000956F2"/>
    <w:rsid w:val="000A02A4"/>
    <w:rsid w:val="000A2F0C"/>
    <w:rsid w:val="000A4155"/>
    <w:rsid w:val="000A4D58"/>
    <w:rsid w:val="000C29F8"/>
    <w:rsid w:val="000D023D"/>
    <w:rsid w:val="000D640A"/>
    <w:rsid w:val="000F232E"/>
    <w:rsid w:val="000F550F"/>
    <w:rsid w:val="001025F2"/>
    <w:rsid w:val="001118B0"/>
    <w:rsid w:val="00115CA3"/>
    <w:rsid w:val="00121F7A"/>
    <w:rsid w:val="00140962"/>
    <w:rsid w:val="00173688"/>
    <w:rsid w:val="00181D6C"/>
    <w:rsid w:val="001823A6"/>
    <w:rsid w:val="00190789"/>
    <w:rsid w:val="001B1BE9"/>
    <w:rsid w:val="001B78C6"/>
    <w:rsid w:val="001C29DD"/>
    <w:rsid w:val="001C6636"/>
    <w:rsid w:val="001D29F1"/>
    <w:rsid w:val="001D2AE6"/>
    <w:rsid w:val="001D307B"/>
    <w:rsid w:val="001F7860"/>
    <w:rsid w:val="00204466"/>
    <w:rsid w:val="00225618"/>
    <w:rsid w:val="00230054"/>
    <w:rsid w:val="002411F5"/>
    <w:rsid w:val="00247D59"/>
    <w:rsid w:val="00255F6F"/>
    <w:rsid w:val="00256302"/>
    <w:rsid w:val="00262CD2"/>
    <w:rsid w:val="00263157"/>
    <w:rsid w:val="002673F0"/>
    <w:rsid w:val="00280FB9"/>
    <w:rsid w:val="00284A2C"/>
    <w:rsid w:val="00287EBC"/>
    <w:rsid w:val="0029488D"/>
    <w:rsid w:val="00294C8A"/>
    <w:rsid w:val="002A3E8C"/>
    <w:rsid w:val="002B1001"/>
    <w:rsid w:val="002B1B9F"/>
    <w:rsid w:val="002B22AB"/>
    <w:rsid w:val="002C03EE"/>
    <w:rsid w:val="002C4ABB"/>
    <w:rsid w:val="002E0DEF"/>
    <w:rsid w:val="002F047A"/>
    <w:rsid w:val="002F291E"/>
    <w:rsid w:val="00314E38"/>
    <w:rsid w:val="00323D9E"/>
    <w:rsid w:val="003316B7"/>
    <w:rsid w:val="0035652E"/>
    <w:rsid w:val="003615DD"/>
    <w:rsid w:val="00361EBF"/>
    <w:rsid w:val="00380F04"/>
    <w:rsid w:val="00383714"/>
    <w:rsid w:val="003928F7"/>
    <w:rsid w:val="00392CBD"/>
    <w:rsid w:val="00397BC6"/>
    <w:rsid w:val="003C100F"/>
    <w:rsid w:val="003C10D0"/>
    <w:rsid w:val="003C6A5A"/>
    <w:rsid w:val="003C7F2C"/>
    <w:rsid w:val="003D565B"/>
    <w:rsid w:val="003F0128"/>
    <w:rsid w:val="003F0347"/>
    <w:rsid w:val="004017E1"/>
    <w:rsid w:val="0040761D"/>
    <w:rsid w:val="00410DB1"/>
    <w:rsid w:val="0042053D"/>
    <w:rsid w:val="004209FE"/>
    <w:rsid w:val="00420F8E"/>
    <w:rsid w:val="00423425"/>
    <w:rsid w:val="00424FDC"/>
    <w:rsid w:val="0044378D"/>
    <w:rsid w:val="0045193B"/>
    <w:rsid w:val="00457A15"/>
    <w:rsid w:val="00463F0F"/>
    <w:rsid w:val="00472C67"/>
    <w:rsid w:val="0047695A"/>
    <w:rsid w:val="00495E69"/>
    <w:rsid w:val="004A4484"/>
    <w:rsid w:val="004A53BA"/>
    <w:rsid w:val="004C173F"/>
    <w:rsid w:val="004C47EA"/>
    <w:rsid w:val="004C6628"/>
    <w:rsid w:val="004D61E9"/>
    <w:rsid w:val="004F4A36"/>
    <w:rsid w:val="004F4FF0"/>
    <w:rsid w:val="004F6A24"/>
    <w:rsid w:val="004F7AD5"/>
    <w:rsid w:val="004F7FC1"/>
    <w:rsid w:val="00500D56"/>
    <w:rsid w:val="00504A9D"/>
    <w:rsid w:val="00507EFC"/>
    <w:rsid w:val="00507F9F"/>
    <w:rsid w:val="0051766B"/>
    <w:rsid w:val="00526558"/>
    <w:rsid w:val="00552C1E"/>
    <w:rsid w:val="00554BA3"/>
    <w:rsid w:val="005635C4"/>
    <w:rsid w:val="0056582B"/>
    <w:rsid w:val="00593287"/>
    <w:rsid w:val="005A14F1"/>
    <w:rsid w:val="005A29F7"/>
    <w:rsid w:val="005B30F9"/>
    <w:rsid w:val="005D4336"/>
    <w:rsid w:val="005E6ABD"/>
    <w:rsid w:val="005E7E26"/>
    <w:rsid w:val="00602475"/>
    <w:rsid w:val="00602A14"/>
    <w:rsid w:val="0060504B"/>
    <w:rsid w:val="006130F4"/>
    <w:rsid w:val="0061444D"/>
    <w:rsid w:val="0061488D"/>
    <w:rsid w:val="00631A18"/>
    <w:rsid w:val="00641781"/>
    <w:rsid w:val="006439F8"/>
    <w:rsid w:val="00643F37"/>
    <w:rsid w:val="00660197"/>
    <w:rsid w:val="00661FED"/>
    <w:rsid w:val="006628AB"/>
    <w:rsid w:val="006759BA"/>
    <w:rsid w:val="0067619B"/>
    <w:rsid w:val="006A0C30"/>
    <w:rsid w:val="006A2E80"/>
    <w:rsid w:val="006B02A5"/>
    <w:rsid w:val="006B3EAD"/>
    <w:rsid w:val="006B7486"/>
    <w:rsid w:val="006C7F0E"/>
    <w:rsid w:val="006F01F5"/>
    <w:rsid w:val="006F3450"/>
    <w:rsid w:val="0071031D"/>
    <w:rsid w:val="00711587"/>
    <w:rsid w:val="007245E0"/>
    <w:rsid w:val="0073350E"/>
    <w:rsid w:val="00743B54"/>
    <w:rsid w:val="00744BE0"/>
    <w:rsid w:val="00746D35"/>
    <w:rsid w:val="007473A5"/>
    <w:rsid w:val="00753E07"/>
    <w:rsid w:val="007630A6"/>
    <w:rsid w:val="007759FF"/>
    <w:rsid w:val="00777629"/>
    <w:rsid w:val="007877E4"/>
    <w:rsid w:val="00787D0C"/>
    <w:rsid w:val="00793D3E"/>
    <w:rsid w:val="007B0CC5"/>
    <w:rsid w:val="007B11F0"/>
    <w:rsid w:val="007B58BF"/>
    <w:rsid w:val="007C618D"/>
    <w:rsid w:val="007D1470"/>
    <w:rsid w:val="007D31CE"/>
    <w:rsid w:val="007D5104"/>
    <w:rsid w:val="007F10C1"/>
    <w:rsid w:val="0081688D"/>
    <w:rsid w:val="008234A4"/>
    <w:rsid w:val="008307C1"/>
    <w:rsid w:val="00830E57"/>
    <w:rsid w:val="0083774A"/>
    <w:rsid w:val="00861FEA"/>
    <w:rsid w:val="00874EF2"/>
    <w:rsid w:val="008902CB"/>
    <w:rsid w:val="00894112"/>
    <w:rsid w:val="00895B29"/>
    <w:rsid w:val="008A42EB"/>
    <w:rsid w:val="008A6B08"/>
    <w:rsid w:val="008B6BB0"/>
    <w:rsid w:val="008D5196"/>
    <w:rsid w:val="008D5AF5"/>
    <w:rsid w:val="008D624C"/>
    <w:rsid w:val="008E11C3"/>
    <w:rsid w:val="008E3841"/>
    <w:rsid w:val="008F401F"/>
    <w:rsid w:val="008F499B"/>
    <w:rsid w:val="009110AD"/>
    <w:rsid w:val="00913988"/>
    <w:rsid w:val="00916C92"/>
    <w:rsid w:val="009213AA"/>
    <w:rsid w:val="00922DC2"/>
    <w:rsid w:val="00922EF7"/>
    <w:rsid w:val="00931271"/>
    <w:rsid w:val="009342B2"/>
    <w:rsid w:val="00942FCE"/>
    <w:rsid w:val="009431DA"/>
    <w:rsid w:val="00944E02"/>
    <w:rsid w:val="00950638"/>
    <w:rsid w:val="00951E16"/>
    <w:rsid w:val="00964719"/>
    <w:rsid w:val="0098639C"/>
    <w:rsid w:val="00987E2A"/>
    <w:rsid w:val="00990476"/>
    <w:rsid w:val="009919E1"/>
    <w:rsid w:val="00992E7D"/>
    <w:rsid w:val="009A4C69"/>
    <w:rsid w:val="009A645C"/>
    <w:rsid w:val="009B44EC"/>
    <w:rsid w:val="009B5902"/>
    <w:rsid w:val="009B7D3F"/>
    <w:rsid w:val="009C2DCE"/>
    <w:rsid w:val="009C32B5"/>
    <w:rsid w:val="00A11230"/>
    <w:rsid w:val="00A127C5"/>
    <w:rsid w:val="00A173D3"/>
    <w:rsid w:val="00A22ABA"/>
    <w:rsid w:val="00A24509"/>
    <w:rsid w:val="00A31E58"/>
    <w:rsid w:val="00A323C4"/>
    <w:rsid w:val="00A378C6"/>
    <w:rsid w:val="00A5498F"/>
    <w:rsid w:val="00A57D22"/>
    <w:rsid w:val="00A60D86"/>
    <w:rsid w:val="00A6311A"/>
    <w:rsid w:val="00A75D20"/>
    <w:rsid w:val="00A75E66"/>
    <w:rsid w:val="00A8319F"/>
    <w:rsid w:val="00A83E79"/>
    <w:rsid w:val="00A95542"/>
    <w:rsid w:val="00AA1D10"/>
    <w:rsid w:val="00AB12E1"/>
    <w:rsid w:val="00AB15F3"/>
    <w:rsid w:val="00AD0E49"/>
    <w:rsid w:val="00AE30CC"/>
    <w:rsid w:val="00AF5183"/>
    <w:rsid w:val="00AF5693"/>
    <w:rsid w:val="00B02CAE"/>
    <w:rsid w:val="00B063C1"/>
    <w:rsid w:val="00B105F4"/>
    <w:rsid w:val="00B27003"/>
    <w:rsid w:val="00B7025A"/>
    <w:rsid w:val="00B92403"/>
    <w:rsid w:val="00BB14AD"/>
    <w:rsid w:val="00BB3016"/>
    <w:rsid w:val="00BC0813"/>
    <w:rsid w:val="00BC2A12"/>
    <w:rsid w:val="00BC3747"/>
    <w:rsid w:val="00C211E6"/>
    <w:rsid w:val="00C51CE0"/>
    <w:rsid w:val="00C60976"/>
    <w:rsid w:val="00C82DFE"/>
    <w:rsid w:val="00C832EF"/>
    <w:rsid w:val="00CA0462"/>
    <w:rsid w:val="00CA18FA"/>
    <w:rsid w:val="00CA4EDC"/>
    <w:rsid w:val="00CB7C40"/>
    <w:rsid w:val="00CE6CE4"/>
    <w:rsid w:val="00CF6C5A"/>
    <w:rsid w:val="00D001F5"/>
    <w:rsid w:val="00D014D3"/>
    <w:rsid w:val="00D07CB2"/>
    <w:rsid w:val="00D2121E"/>
    <w:rsid w:val="00D33A91"/>
    <w:rsid w:val="00D35088"/>
    <w:rsid w:val="00D362A7"/>
    <w:rsid w:val="00D37644"/>
    <w:rsid w:val="00D41094"/>
    <w:rsid w:val="00D42A48"/>
    <w:rsid w:val="00D54F56"/>
    <w:rsid w:val="00D648CA"/>
    <w:rsid w:val="00D73B92"/>
    <w:rsid w:val="00D876BA"/>
    <w:rsid w:val="00D87B41"/>
    <w:rsid w:val="00D9257F"/>
    <w:rsid w:val="00D9324D"/>
    <w:rsid w:val="00D9617F"/>
    <w:rsid w:val="00D96FA8"/>
    <w:rsid w:val="00DA447F"/>
    <w:rsid w:val="00DB3ECA"/>
    <w:rsid w:val="00DB45AF"/>
    <w:rsid w:val="00DC1484"/>
    <w:rsid w:val="00DC394F"/>
    <w:rsid w:val="00DD7DDB"/>
    <w:rsid w:val="00DF129B"/>
    <w:rsid w:val="00DF30B0"/>
    <w:rsid w:val="00DF55BB"/>
    <w:rsid w:val="00DF762A"/>
    <w:rsid w:val="00E20603"/>
    <w:rsid w:val="00E2425E"/>
    <w:rsid w:val="00E24309"/>
    <w:rsid w:val="00E24C73"/>
    <w:rsid w:val="00E31C28"/>
    <w:rsid w:val="00E32BB4"/>
    <w:rsid w:val="00E35B63"/>
    <w:rsid w:val="00E420A4"/>
    <w:rsid w:val="00E44372"/>
    <w:rsid w:val="00E44E4B"/>
    <w:rsid w:val="00E91F7F"/>
    <w:rsid w:val="00E94C26"/>
    <w:rsid w:val="00E96CBB"/>
    <w:rsid w:val="00EA483E"/>
    <w:rsid w:val="00EA5EEE"/>
    <w:rsid w:val="00EA7365"/>
    <w:rsid w:val="00EB1501"/>
    <w:rsid w:val="00ED2443"/>
    <w:rsid w:val="00EF4081"/>
    <w:rsid w:val="00F1390D"/>
    <w:rsid w:val="00F267AF"/>
    <w:rsid w:val="00F30795"/>
    <w:rsid w:val="00F52872"/>
    <w:rsid w:val="00F56820"/>
    <w:rsid w:val="00F60950"/>
    <w:rsid w:val="00F74859"/>
    <w:rsid w:val="00F967E7"/>
    <w:rsid w:val="00FB0D58"/>
    <w:rsid w:val="00FB410D"/>
    <w:rsid w:val="00FC479C"/>
    <w:rsid w:val="00FF0687"/>
    <w:rsid w:val="00FF51C1"/>
    <w:rsid w:val="03D57DA1"/>
    <w:rsid w:val="04519B3F"/>
    <w:rsid w:val="0459AFC3"/>
    <w:rsid w:val="048F2A47"/>
    <w:rsid w:val="05ED6BA0"/>
    <w:rsid w:val="0787F3EE"/>
    <w:rsid w:val="087B365C"/>
    <w:rsid w:val="097BF057"/>
    <w:rsid w:val="0A99879A"/>
    <w:rsid w:val="0AA21F2B"/>
    <w:rsid w:val="0E5125DE"/>
    <w:rsid w:val="17808EA5"/>
    <w:rsid w:val="1EE7F3D2"/>
    <w:rsid w:val="22D0D79B"/>
    <w:rsid w:val="26DC9F6D"/>
    <w:rsid w:val="2FEAE929"/>
    <w:rsid w:val="350D86A7"/>
    <w:rsid w:val="3A75590E"/>
    <w:rsid w:val="3C8F0041"/>
    <w:rsid w:val="481A337B"/>
    <w:rsid w:val="4CEDA49E"/>
    <w:rsid w:val="5042CE73"/>
    <w:rsid w:val="51A3F250"/>
    <w:rsid w:val="533FC2B1"/>
    <w:rsid w:val="55BB140E"/>
    <w:rsid w:val="5677F7EF"/>
    <w:rsid w:val="5798A239"/>
    <w:rsid w:val="5834B7FB"/>
    <w:rsid w:val="58B8A949"/>
    <w:rsid w:val="59241A38"/>
    <w:rsid w:val="5B643278"/>
    <w:rsid w:val="62B1D421"/>
    <w:rsid w:val="666257F8"/>
    <w:rsid w:val="67854544"/>
    <w:rsid w:val="69F05F19"/>
    <w:rsid w:val="6D673453"/>
    <w:rsid w:val="6FAB49D4"/>
    <w:rsid w:val="72CC58A1"/>
    <w:rsid w:val="750BC7E1"/>
    <w:rsid w:val="75687F96"/>
    <w:rsid w:val="7AC6EAB9"/>
    <w:rsid w:val="7DFA3A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E3E4"/>
  <w15:docId w15:val="{A9F7019A-1B70-4174-9F9E-1EF980EC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B0B"/>
  </w:style>
  <w:style w:type="paragraph" w:styleId="Heading1">
    <w:name w:val="heading 1"/>
    <w:basedOn w:val="Normal"/>
    <w:next w:val="Normal"/>
    <w:link w:val="Heading1Char"/>
    <w:uiPriority w:val="9"/>
    <w:qFormat/>
    <w:rsid w:val="00004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4B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4B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04B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04B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04B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004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4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4B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4B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4B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04B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04B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04B0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04B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04B0B"/>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004B0B"/>
    <w:rPr>
      <w:i/>
      <w:iCs/>
    </w:rPr>
  </w:style>
  <w:style w:type="character" w:customStyle="1" w:styleId="QuoteChar">
    <w:name w:val="Quote Char"/>
    <w:basedOn w:val="DefaultParagraphFont"/>
    <w:link w:val="Quote"/>
    <w:uiPriority w:val="29"/>
    <w:rsid w:val="00004B0B"/>
    <w:rPr>
      <w:i/>
      <w:iCs/>
      <w:color w:val="000000" w:themeColor="text1"/>
    </w:rPr>
  </w:style>
  <w:style w:type="character" w:customStyle="1" w:styleId="IntenseQuoteChar">
    <w:name w:val="Intense Quote Char"/>
    <w:basedOn w:val="DefaultParagraphFont"/>
    <w:link w:val="IntenseQuote"/>
    <w:uiPriority w:val="30"/>
    <w:rsid w:val="00004B0B"/>
    <w:rPr>
      <w:b/>
      <w:bCs/>
      <w:i/>
      <w:iCs/>
      <w:color w:val="4F81BD" w:themeColor="accent1"/>
    </w:rPr>
  </w:style>
  <w:style w:type="character" w:styleId="SubtleEmphasis">
    <w:name w:val="Subtle Emphasis"/>
    <w:basedOn w:val="DefaultParagraphFont"/>
    <w:uiPriority w:val="19"/>
    <w:qFormat/>
    <w:rsid w:val="00004B0B"/>
    <w:rPr>
      <w:i/>
      <w:iCs/>
      <w:color w:val="808080" w:themeColor="text1" w:themeTint="7F"/>
    </w:rPr>
  </w:style>
  <w:style w:type="character" w:styleId="IntenseEmphasis">
    <w:name w:val="Intense Emphasis"/>
    <w:basedOn w:val="DefaultParagraphFont"/>
    <w:uiPriority w:val="21"/>
    <w:qFormat/>
    <w:rsid w:val="00004B0B"/>
    <w:rPr>
      <w:b/>
      <w:bCs/>
      <w:i/>
      <w:iCs/>
      <w:color w:val="4F81BD" w:themeColor="accent1"/>
    </w:rPr>
  </w:style>
  <w:style w:type="character" w:styleId="SubtleReference">
    <w:name w:val="Subtle Reference"/>
    <w:basedOn w:val="DefaultParagraphFont"/>
    <w:uiPriority w:val="31"/>
    <w:qFormat/>
    <w:rsid w:val="00004B0B"/>
    <w:rPr>
      <w:smallCaps/>
      <w:color w:val="C0504D" w:themeColor="accent2"/>
      <w:u w:val="single"/>
    </w:rPr>
  </w:style>
  <w:style w:type="character" w:styleId="IntenseReference">
    <w:name w:val="Intense Reference"/>
    <w:basedOn w:val="DefaultParagraphFont"/>
    <w:uiPriority w:val="32"/>
    <w:qFormat/>
    <w:rsid w:val="00004B0B"/>
    <w:rPr>
      <w:b/>
      <w:bCs/>
      <w:smallCaps/>
      <w:color w:val="C0504D" w:themeColor="accent2"/>
      <w:spacing w:val="5"/>
      <w:u w:val="single"/>
    </w:rPr>
  </w:style>
  <w:style w:type="character" w:styleId="BookTitle">
    <w:name w:val="Book Title"/>
    <w:basedOn w:val="DefaultParagraphFont"/>
    <w:uiPriority w:val="33"/>
    <w:qFormat/>
    <w:rsid w:val="00004B0B"/>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004B0B"/>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uiPriority w:val="99"/>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004B0B"/>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004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4B0B"/>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4B0B"/>
    <w:pPr>
      <w:spacing w:after="0" w:line="240" w:lineRule="auto"/>
    </w:pPr>
  </w:style>
  <w:style w:type="paragraph" w:styleId="Quote">
    <w:name w:val="Quote"/>
    <w:basedOn w:val="Normal"/>
    <w:next w:val="Normal"/>
    <w:link w:val="QuoteChar"/>
    <w:uiPriority w:val="29"/>
    <w:qFormat/>
    <w:rsid w:val="00004B0B"/>
    <w:rPr>
      <w:i/>
      <w:iCs/>
      <w:color w:val="000000" w:themeColor="text1"/>
    </w:rPr>
  </w:style>
  <w:style w:type="paragraph" w:styleId="IntenseQuote">
    <w:name w:val="Intense Quote"/>
    <w:basedOn w:val="Normal"/>
    <w:next w:val="Normal"/>
    <w:link w:val="IntenseQuoteChar"/>
    <w:uiPriority w:val="30"/>
    <w:qFormat/>
    <w:rsid w:val="00004B0B"/>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paragraph" w:styleId="TOC1">
    <w:name w:val="toc 1"/>
    <w:basedOn w:val="Normal"/>
    <w:next w:val="Normal"/>
    <w:autoRedefine/>
    <w:uiPriority w:val="39"/>
    <w:unhideWhenUsed/>
    <w:rsid w:val="00383714"/>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383714"/>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383714"/>
    <w:pPr>
      <w:spacing w:after="0"/>
      <w:ind w:left="220"/>
    </w:pPr>
    <w:rPr>
      <w:rFonts w:cs="Times New Roman"/>
      <w:sz w:val="20"/>
      <w:szCs w:val="24"/>
      <w:lang w:bidi="ar-SA"/>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pPr>
      <w:spacing w:line="240" w:lineRule="auto"/>
    </w:pPr>
    <w:rPr>
      <w:sz w:val="20"/>
      <w:szCs w:val="20"/>
    </w:rPr>
  </w:style>
  <w:style w:type="character" w:customStyle="1" w:styleId="CommentTextChar">
    <w:name w:val="Comment Text Char"/>
    <w:basedOn w:val="DefaultParagraphFont"/>
    <w:link w:val="CommentText"/>
    <w:uiPriority w:val="99"/>
    <w:semiHidden/>
    <w:rsid w:val="001823A6"/>
    <w:rPr>
      <w:rFonts w:ascii="Calibri" w:eastAsia="DejaVu Sans" w:hAnsi="Calibri"/>
      <w:sz w:val="20"/>
      <w:szCs w:val="20"/>
      <w:lang w:bidi="en-US"/>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rFonts w:ascii="Calibri" w:eastAsia="DejaVu Sans" w:hAnsi="Calibri"/>
      <w:b/>
      <w:bCs/>
      <w:sz w:val="20"/>
      <w:szCs w:val="20"/>
      <w:lang w:bidi="en-US"/>
    </w:rPr>
  </w:style>
  <w:style w:type="character" w:styleId="Strong">
    <w:name w:val="Strong"/>
    <w:basedOn w:val="DefaultParagraphFont"/>
    <w:uiPriority w:val="22"/>
    <w:qFormat/>
    <w:rsid w:val="00004B0B"/>
    <w:rPr>
      <w:b/>
      <w:bCs/>
    </w:rPr>
  </w:style>
  <w:style w:type="paragraph" w:styleId="TOCHeading">
    <w:name w:val="TOC Heading"/>
    <w:basedOn w:val="Heading1"/>
    <w:next w:val="Normal"/>
    <w:uiPriority w:val="39"/>
    <w:semiHidden/>
    <w:unhideWhenUsed/>
    <w:qFormat/>
    <w:rsid w:val="00004B0B"/>
    <w:pPr>
      <w:outlineLvl w:val="9"/>
    </w:pPr>
  </w:style>
  <w:style w:type="character" w:styleId="Hyperlink">
    <w:name w:val="Hyperlink"/>
    <w:basedOn w:val="DefaultParagraphFont"/>
    <w:uiPriority w:val="99"/>
    <w:unhideWhenUsed/>
    <w:rsid w:val="004F4A36"/>
    <w:rPr>
      <w:color w:val="0000FF" w:themeColor="hyperlink"/>
      <w:u w:val="single"/>
    </w:rPr>
  </w:style>
  <w:style w:type="table" w:styleId="TableGrid">
    <w:name w:val="Table Grid"/>
    <w:basedOn w:val="TableNormal"/>
    <w:uiPriority w:val="59"/>
    <w:rsid w:val="002E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80FB9"/>
    <w:pPr>
      <w:spacing w:after="0"/>
      <w:ind w:left="440"/>
    </w:pPr>
    <w:rPr>
      <w:rFonts w:cs="Times New Roman"/>
      <w:sz w:val="20"/>
      <w:szCs w:val="24"/>
      <w:lang w:bidi="ar-SA"/>
    </w:rPr>
  </w:style>
  <w:style w:type="paragraph" w:styleId="TOC5">
    <w:name w:val="toc 5"/>
    <w:basedOn w:val="Normal"/>
    <w:next w:val="Normal"/>
    <w:autoRedefine/>
    <w:uiPriority w:val="39"/>
    <w:unhideWhenUsed/>
    <w:rsid w:val="00280FB9"/>
    <w:pPr>
      <w:spacing w:after="0"/>
      <w:ind w:left="660"/>
    </w:pPr>
    <w:rPr>
      <w:rFonts w:cs="Times New Roman"/>
      <w:sz w:val="20"/>
      <w:szCs w:val="24"/>
      <w:lang w:bidi="ar-SA"/>
    </w:rPr>
  </w:style>
  <w:style w:type="paragraph" w:styleId="TOC6">
    <w:name w:val="toc 6"/>
    <w:basedOn w:val="Normal"/>
    <w:next w:val="Normal"/>
    <w:autoRedefine/>
    <w:uiPriority w:val="39"/>
    <w:unhideWhenUsed/>
    <w:rsid w:val="00280FB9"/>
    <w:pPr>
      <w:spacing w:after="0"/>
      <w:ind w:left="880"/>
    </w:pPr>
    <w:rPr>
      <w:rFonts w:cs="Times New Roman"/>
      <w:sz w:val="20"/>
      <w:szCs w:val="24"/>
      <w:lang w:bidi="ar-SA"/>
    </w:rPr>
  </w:style>
  <w:style w:type="paragraph" w:styleId="TOC7">
    <w:name w:val="toc 7"/>
    <w:basedOn w:val="Normal"/>
    <w:next w:val="Normal"/>
    <w:autoRedefine/>
    <w:uiPriority w:val="39"/>
    <w:unhideWhenUsed/>
    <w:rsid w:val="00280FB9"/>
    <w:pPr>
      <w:spacing w:after="0"/>
      <w:ind w:left="1100"/>
    </w:pPr>
    <w:rPr>
      <w:rFonts w:cs="Times New Roman"/>
      <w:sz w:val="20"/>
      <w:szCs w:val="24"/>
      <w:lang w:bidi="ar-SA"/>
    </w:rPr>
  </w:style>
  <w:style w:type="paragraph" w:styleId="TOC8">
    <w:name w:val="toc 8"/>
    <w:basedOn w:val="Normal"/>
    <w:next w:val="Normal"/>
    <w:autoRedefine/>
    <w:uiPriority w:val="39"/>
    <w:unhideWhenUsed/>
    <w:rsid w:val="00280FB9"/>
    <w:pPr>
      <w:spacing w:after="0"/>
      <w:ind w:left="1320"/>
    </w:pPr>
    <w:rPr>
      <w:rFonts w:cs="Times New Roman"/>
      <w:sz w:val="20"/>
      <w:szCs w:val="24"/>
      <w:lang w:bidi="ar-SA"/>
    </w:rPr>
  </w:style>
  <w:style w:type="paragraph" w:styleId="TOC9">
    <w:name w:val="toc 9"/>
    <w:basedOn w:val="Normal"/>
    <w:next w:val="Normal"/>
    <w:autoRedefine/>
    <w:uiPriority w:val="39"/>
    <w:unhideWhenUsed/>
    <w:rsid w:val="00280FB9"/>
    <w:pPr>
      <w:spacing w:after="0"/>
      <w:ind w:left="1540"/>
    </w:pPr>
    <w:rPr>
      <w:rFonts w:cs="Times New Roman"/>
      <w:sz w:val="20"/>
      <w:szCs w:val="24"/>
      <w:lang w:bidi="ar-SA"/>
    </w:rPr>
  </w:style>
  <w:style w:type="table" w:customStyle="1" w:styleId="PlainTable41">
    <w:name w:val="Plain Table 41"/>
    <w:basedOn w:val="TableNormal"/>
    <w:uiPriority w:val="44"/>
    <w:rsid w:val="00E24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11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70793">
      <w:bodyDiv w:val="1"/>
      <w:marLeft w:val="0"/>
      <w:marRight w:val="0"/>
      <w:marTop w:val="0"/>
      <w:marBottom w:val="0"/>
      <w:divBdr>
        <w:top w:val="none" w:sz="0" w:space="0" w:color="auto"/>
        <w:left w:val="none" w:sz="0" w:space="0" w:color="auto"/>
        <w:bottom w:val="none" w:sz="0" w:space="0" w:color="auto"/>
        <w:right w:val="none" w:sz="0" w:space="0" w:color="auto"/>
      </w:divBdr>
    </w:div>
    <w:div w:id="85032785">
      <w:bodyDiv w:val="1"/>
      <w:marLeft w:val="0"/>
      <w:marRight w:val="0"/>
      <w:marTop w:val="0"/>
      <w:marBottom w:val="0"/>
      <w:divBdr>
        <w:top w:val="none" w:sz="0" w:space="0" w:color="auto"/>
        <w:left w:val="none" w:sz="0" w:space="0" w:color="auto"/>
        <w:bottom w:val="none" w:sz="0" w:space="0" w:color="auto"/>
        <w:right w:val="none" w:sz="0" w:space="0" w:color="auto"/>
      </w:divBdr>
    </w:div>
    <w:div w:id="362099942">
      <w:bodyDiv w:val="1"/>
      <w:marLeft w:val="0"/>
      <w:marRight w:val="0"/>
      <w:marTop w:val="0"/>
      <w:marBottom w:val="0"/>
      <w:divBdr>
        <w:top w:val="none" w:sz="0" w:space="0" w:color="auto"/>
        <w:left w:val="none" w:sz="0" w:space="0" w:color="auto"/>
        <w:bottom w:val="none" w:sz="0" w:space="0" w:color="auto"/>
        <w:right w:val="none" w:sz="0" w:space="0" w:color="auto"/>
      </w:divBdr>
    </w:div>
    <w:div w:id="404500910">
      <w:bodyDiv w:val="1"/>
      <w:marLeft w:val="0"/>
      <w:marRight w:val="0"/>
      <w:marTop w:val="0"/>
      <w:marBottom w:val="0"/>
      <w:divBdr>
        <w:top w:val="none" w:sz="0" w:space="0" w:color="auto"/>
        <w:left w:val="none" w:sz="0" w:space="0" w:color="auto"/>
        <w:bottom w:val="none" w:sz="0" w:space="0" w:color="auto"/>
        <w:right w:val="none" w:sz="0" w:space="0" w:color="auto"/>
      </w:divBdr>
    </w:div>
    <w:div w:id="443572408">
      <w:bodyDiv w:val="1"/>
      <w:marLeft w:val="0"/>
      <w:marRight w:val="0"/>
      <w:marTop w:val="0"/>
      <w:marBottom w:val="0"/>
      <w:divBdr>
        <w:top w:val="none" w:sz="0" w:space="0" w:color="auto"/>
        <w:left w:val="none" w:sz="0" w:space="0" w:color="auto"/>
        <w:bottom w:val="none" w:sz="0" w:space="0" w:color="auto"/>
        <w:right w:val="none" w:sz="0" w:space="0" w:color="auto"/>
      </w:divBdr>
    </w:div>
    <w:div w:id="523791137">
      <w:bodyDiv w:val="1"/>
      <w:marLeft w:val="0"/>
      <w:marRight w:val="0"/>
      <w:marTop w:val="0"/>
      <w:marBottom w:val="0"/>
      <w:divBdr>
        <w:top w:val="none" w:sz="0" w:space="0" w:color="auto"/>
        <w:left w:val="none" w:sz="0" w:space="0" w:color="auto"/>
        <w:bottom w:val="none" w:sz="0" w:space="0" w:color="auto"/>
        <w:right w:val="none" w:sz="0" w:space="0" w:color="auto"/>
      </w:divBdr>
      <w:divsChild>
        <w:div w:id="348726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422720">
      <w:bodyDiv w:val="1"/>
      <w:marLeft w:val="0"/>
      <w:marRight w:val="0"/>
      <w:marTop w:val="0"/>
      <w:marBottom w:val="0"/>
      <w:divBdr>
        <w:top w:val="none" w:sz="0" w:space="0" w:color="auto"/>
        <w:left w:val="none" w:sz="0" w:space="0" w:color="auto"/>
        <w:bottom w:val="none" w:sz="0" w:space="0" w:color="auto"/>
        <w:right w:val="none" w:sz="0" w:space="0" w:color="auto"/>
      </w:divBdr>
    </w:div>
    <w:div w:id="672338174">
      <w:bodyDiv w:val="1"/>
      <w:marLeft w:val="0"/>
      <w:marRight w:val="0"/>
      <w:marTop w:val="0"/>
      <w:marBottom w:val="0"/>
      <w:divBdr>
        <w:top w:val="none" w:sz="0" w:space="0" w:color="auto"/>
        <w:left w:val="none" w:sz="0" w:space="0" w:color="auto"/>
        <w:bottom w:val="none" w:sz="0" w:space="0" w:color="auto"/>
        <w:right w:val="none" w:sz="0" w:space="0" w:color="auto"/>
      </w:divBdr>
    </w:div>
    <w:div w:id="707923482">
      <w:bodyDiv w:val="1"/>
      <w:marLeft w:val="0"/>
      <w:marRight w:val="0"/>
      <w:marTop w:val="0"/>
      <w:marBottom w:val="0"/>
      <w:divBdr>
        <w:top w:val="none" w:sz="0" w:space="0" w:color="auto"/>
        <w:left w:val="none" w:sz="0" w:space="0" w:color="auto"/>
        <w:bottom w:val="none" w:sz="0" w:space="0" w:color="auto"/>
        <w:right w:val="none" w:sz="0" w:space="0" w:color="auto"/>
      </w:divBdr>
      <w:divsChild>
        <w:div w:id="81522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4791">
      <w:bodyDiv w:val="1"/>
      <w:marLeft w:val="0"/>
      <w:marRight w:val="0"/>
      <w:marTop w:val="0"/>
      <w:marBottom w:val="0"/>
      <w:divBdr>
        <w:top w:val="none" w:sz="0" w:space="0" w:color="auto"/>
        <w:left w:val="none" w:sz="0" w:space="0" w:color="auto"/>
        <w:bottom w:val="none" w:sz="0" w:space="0" w:color="auto"/>
        <w:right w:val="none" w:sz="0" w:space="0" w:color="auto"/>
      </w:divBdr>
    </w:div>
    <w:div w:id="798230235">
      <w:bodyDiv w:val="1"/>
      <w:marLeft w:val="0"/>
      <w:marRight w:val="0"/>
      <w:marTop w:val="0"/>
      <w:marBottom w:val="0"/>
      <w:divBdr>
        <w:top w:val="none" w:sz="0" w:space="0" w:color="auto"/>
        <w:left w:val="none" w:sz="0" w:space="0" w:color="auto"/>
        <w:bottom w:val="none" w:sz="0" w:space="0" w:color="auto"/>
        <w:right w:val="none" w:sz="0" w:space="0" w:color="auto"/>
      </w:divBdr>
    </w:div>
    <w:div w:id="913392619">
      <w:bodyDiv w:val="1"/>
      <w:marLeft w:val="0"/>
      <w:marRight w:val="0"/>
      <w:marTop w:val="0"/>
      <w:marBottom w:val="0"/>
      <w:divBdr>
        <w:top w:val="none" w:sz="0" w:space="0" w:color="auto"/>
        <w:left w:val="none" w:sz="0" w:space="0" w:color="auto"/>
        <w:bottom w:val="none" w:sz="0" w:space="0" w:color="auto"/>
        <w:right w:val="none" w:sz="0" w:space="0" w:color="auto"/>
      </w:divBdr>
    </w:div>
    <w:div w:id="1011176149">
      <w:bodyDiv w:val="1"/>
      <w:marLeft w:val="0"/>
      <w:marRight w:val="0"/>
      <w:marTop w:val="0"/>
      <w:marBottom w:val="0"/>
      <w:divBdr>
        <w:top w:val="none" w:sz="0" w:space="0" w:color="auto"/>
        <w:left w:val="none" w:sz="0" w:space="0" w:color="auto"/>
        <w:bottom w:val="none" w:sz="0" w:space="0" w:color="auto"/>
        <w:right w:val="none" w:sz="0" w:space="0" w:color="auto"/>
      </w:divBdr>
      <w:divsChild>
        <w:div w:id="47055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359488">
      <w:bodyDiv w:val="1"/>
      <w:marLeft w:val="0"/>
      <w:marRight w:val="0"/>
      <w:marTop w:val="0"/>
      <w:marBottom w:val="0"/>
      <w:divBdr>
        <w:top w:val="none" w:sz="0" w:space="0" w:color="auto"/>
        <w:left w:val="none" w:sz="0" w:space="0" w:color="auto"/>
        <w:bottom w:val="none" w:sz="0" w:space="0" w:color="auto"/>
        <w:right w:val="none" w:sz="0" w:space="0" w:color="auto"/>
      </w:divBdr>
    </w:div>
    <w:div w:id="1113743963">
      <w:bodyDiv w:val="1"/>
      <w:marLeft w:val="0"/>
      <w:marRight w:val="0"/>
      <w:marTop w:val="0"/>
      <w:marBottom w:val="0"/>
      <w:divBdr>
        <w:top w:val="none" w:sz="0" w:space="0" w:color="auto"/>
        <w:left w:val="none" w:sz="0" w:space="0" w:color="auto"/>
        <w:bottom w:val="none" w:sz="0" w:space="0" w:color="auto"/>
        <w:right w:val="none" w:sz="0" w:space="0" w:color="auto"/>
      </w:divBdr>
      <w:divsChild>
        <w:div w:id="125416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041738">
      <w:bodyDiv w:val="1"/>
      <w:marLeft w:val="0"/>
      <w:marRight w:val="0"/>
      <w:marTop w:val="0"/>
      <w:marBottom w:val="0"/>
      <w:divBdr>
        <w:top w:val="none" w:sz="0" w:space="0" w:color="auto"/>
        <w:left w:val="none" w:sz="0" w:space="0" w:color="auto"/>
        <w:bottom w:val="none" w:sz="0" w:space="0" w:color="auto"/>
        <w:right w:val="none" w:sz="0" w:space="0" w:color="auto"/>
      </w:divBdr>
    </w:div>
    <w:div w:id="1220938753">
      <w:bodyDiv w:val="1"/>
      <w:marLeft w:val="0"/>
      <w:marRight w:val="0"/>
      <w:marTop w:val="0"/>
      <w:marBottom w:val="0"/>
      <w:divBdr>
        <w:top w:val="none" w:sz="0" w:space="0" w:color="auto"/>
        <w:left w:val="none" w:sz="0" w:space="0" w:color="auto"/>
        <w:bottom w:val="none" w:sz="0" w:space="0" w:color="auto"/>
        <w:right w:val="none" w:sz="0" w:space="0" w:color="auto"/>
      </w:divBdr>
    </w:div>
    <w:div w:id="1239241982">
      <w:bodyDiv w:val="1"/>
      <w:marLeft w:val="0"/>
      <w:marRight w:val="0"/>
      <w:marTop w:val="0"/>
      <w:marBottom w:val="0"/>
      <w:divBdr>
        <w:top w:val="none" w:sz="0" w:space="0" w:color="auto"/>
        <w:left w:val="none" w:sz="0" w:space="0" w:color="auto"/>
        <w:bottom w:val="none" w:sz="0" w:space="0" w:color="auto"/>
        <w:right w:val="none" w:sz="0" w:space="0" w:color="auto"/>
      </w:divBdr>
      <w:divsChild>
        <w:div w:id="180704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075998">
      <w:bodyDiv w:val="1"/>
      <w:marLeft w:val="0"/>
      <w:marRight w:val="0"/>
      <w:marTop w:val="0"/>
      <w:marBottom w:val="0"/>
      <w:divBdr>
        <w:top w:val="none" w:sz="0" w:space="0" w:color="auto"/>
        <w:left w:val="none" w:sz="0" w:space="0" w:color="auto"/>
        <w:bottom w:val="none" w:sz="0" w:space="0" w:color="auto"/>
        <w:right w:val="none" w:sz="0" w:space="0" w:color="auto"/>
      </w:divBdr>
    </w:div>
    <w:div w:id="1933514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ss.stanford.edu/results/0/4012916089008/match3.html" TargetMode="External"/><Relationship Id="rId18" Type="http://schemas.openxmlformats.org/officeDocument/2006/relationships/hyperlink" Target="http://moss.stanford.edu/results/0/4012916089008/match1.html" TargetMode="External"/><Relationship Id="rId26" Type="http://schemas.openxmlformats.org/officeDocument/2006/relationships/hyperlink" Target="http://moss.stanford.edu/results/0/4012916089008/match0.html" TargetMode="External"/><Relationship Id="rId39" Type="http://schemas.openxmlformats.org/officeDocument/2006/relationships/hyperlink" Target="http://moss.stanford.edu/results/0/4012916089008/match1.html" TargetMode="External"/><Relationship Id="rId21" Type="http://schemas.openxmlformats.org/officeDocument/2006/relationships/hyperlink" Target="http://moss.stanford.edu/results/0/4012916089008/match2.html" TargetMode="External"/><Relationship Id="rId34" Type="http://schemas.openxmlformats.org/officeDocument/2006/relationships/hyperlink" Target="http://moss.stanford.edu/results/0/4012916089008/match4.html" TargetMode="External"/><Relationship Id="rId42" Type="http://schemas.openxmlformats.org/officeDocument/2006/relationships/hyperlink" Target="http://moss.stanford.edu/results/0/4012916089008/match3.html" TargetMode="External"/><Relationship Id="rId47" Type="http://schemas.openxmlformats.org/officeDocument/2006/relationships/theme" Target="theme/theme1.xml"/><Relationship Id="rId7" Type="http://schemas.openxmlformats.org/officeDocument/2006/relationships/hyperlink" Target="http://moss.stanford.edu/results/0/4012916089008/match0.html" TargetMode="External"/><Relationship Id="rId2" Type="http://schemas.openxmlformats.org/officeDocument/2006/relationships/numbering" Target="numbering.xml"/><Relationship Id="rId16" Type="http://schemas.openxmlformats.org/officeDocument/2006/relationships/hyperlink" Target="http://moss.stanford.edu/results/0/4012916089008/match5.html" TargetMode="External"/><Relationship Id="rId29" Type="http://schemas.openxmlformats.org/officeDocument/2006/relationships/hyperlink" Target="http://moss.stanford.edu/results/0/4012916089008/match1.html" TargetMode="External"/><Relationship Id="rId11" Type="http://schemas.openxmlformats.org/officeDocument/2006/relationships/hyperlink" Target="http://moss.stanford.edu/results/0/4012916089008/match2.html" TargetMode="External"/><Relationship Id="rId24" Type="http://schemas.openxmlformats.org/officeDocument/2006/relationships/hyperlink" Target="http://moss.stanford.edu/results/0/4012916089008/match4.html" TargetMode="External"/><Relationship Id="rId32" Type="http://schemas.openxmlformats.org/officeDocument/2006/relationships/hyperlink" Target="http://moss.stanford.edu/results/0/4012916089008/match3.html" TargetMode="External"/><Relationship Id="rId37" Type="http://schemas.openxmlformats.org/officeDocument/2006/relationships/hyperlink" Target="http://moss.stanford.edu/results/0/4012916089008/match5.html" TargetMode="External"/><Relationship Id="rId40" Type="http://schemas.openxmlformats.org/officeDocument/2006/relationships/hyperlink" Target="http://moss.stanford.edu/results/0/4012916089008/match2.html" TargetMode="External"/><Relationship Id="rId45" Type="http://schemas.openxmlformats.org/officeDocument/2006/relationships/hyperlink" Target="http://moss.stanford.edu/results/0/4012916089008/match4.html" TargetMode="External"/><Relationship Id="rId5" Type="http://schemas.openxmlformats.org/officeDocument/2006/relationships/webSettings" Target="webSettings.xml"/><Relationship Id="rId15" Type="http://schemas.openxmlformats.org/officeDocument/2006/relationships/hyperlink" Target="http://moss.stanford.edu/results/0/4012916089008/match4.html" TargetMode="External"/><Relationship Id="rId23" Type="http://schemas.openxmlformats.org/officeDocument/2006/relationships/hyperlink" Target="http://moss.stanford.edu/results/0/4012916089008/match3.html" TargetMode="External"/><Relationship Id="rId28" Type="http://schemas.openxmlformats.org/officeDocument/2006/relationships/hyperlink" Target="http://moss.stanford.edu/results/0/4012916089008/match1.html" TargetMode="External"/><Relationship Id="rId36" Type="http://schemas.openxmlformats.org/officeDocument/2006/relationships/hyperlink" Target="http://moss.stanford.edu/results/0/4012916089008/match5.html" TargetMode="External"/><Relationship Id="rId49" Type="http://schemas.openxmlformats.org/officeDocument/2006/relationships/customXml" Target="../customXml/item3.xml"/><Relationship Id="rId10" Type="http://schemas.openxmlformats.org/officeDocument/2006/relationships/hyperlink" Target="http://moss.stanford.edu/results/0/4012916089008/match2.html" TargetMode="External"/><Relationship Id="rId19" Type="http://schemas.openxmlformats.org/officeDocument/2006/relationships/hyperlink" Target="http://moss.stanford.edu/results/0/4012916089008/match1.html" TargetMode="External"/><Relationship Id="rId31" Type="http://schemas.openxmlformats.org/officeDocument/2006/relationships/hyperlink" Target="http://moss.stanford.edu/results/0/4012916089008/match2.html" TargetMode="External"/><Relationship Id="rId44" Type="http://schemas.openxmlformats.org/officeDocument/2006/relationships/hyperlink" Target="http://moss.stanford.edu/results/0/4012916089008/match4.html" TargetMode="External"/><Relationship Id="rId4" Type="http://schemas.openxmlformats.org/officeDocument/2006/relationships/settings" Target="settings.xml"/><Relationship Id="rId9" Type="http://schemas.openxmlformats.org/officeDocument/2006/relationships/hyperlink" Target="http://moss.stanford.edu/results/0/4012916089008/match1.html" TargetMode="External"/><Relationship Id="rId14" Type="http://schemas.openxmlformats.org/officeDocument/2006/relationships/hyperlink" Target="http://moss.stanford.edu/results/0/4012916089008/match4.html" TargetMode="External"/><Relationship Id="rId22" Type="http://schemas.openxmlformats.org/officeDocument/2006/relationships/hyperlink" Target="http://moss.stanford.edu/results/0/4012916089008/match3.html" TargetMode="External"/><Relationship Id="rId27" Type="http://schemas.openxmlformats.org/officeDocument/2006/relationships/hyperlink" Target="http://moss.stanford.edu/results/0/4012916089008/match0.html" TargetMode="External"/><Relationship Id="rId30" Type="http://schemas.openxmlformats.org/officeDocument/2006/relationships/hyperlink" Target="http://moss.stanford.edu/results/0/4012916089008/match2.html" TargetMode="External"/><Relationship Id="rId35" Type="http://schemas.openxmlformats.org/officeDocument/2006/relationships/hyperlink" Target="http://moss.stanford.edu/results/0/4012916089008/match4.html" TargetMode="External"/><Relationship Id="rId43" Type="http://schemas.openxmlformats.org/officeDocument/2006/relationships/hyperlink" Target="http://moss.stanford.edu/results/0/4012916089008/match3.html" TargetMode="External"/><Relationship Id="rId48" Type="http://schemas.openxmlformats.org/officeDocument/2006/relationships/customXml" Target="../customXml/item2.xml"/><Relationship Id="rId8" Type="http://schemas.openxmlformats.org/officeDocument/2006/relationships/hyperlink" Target="http://moss.stanford.edu/results/0/4012916089008/match1.html" TargetMode="External"/><Relationship Id="rId3" Type="http://schemas.openxmlformats.org/officeDocument/2006/relationships/styles" Target="styles.xml"/><Relationship Id="rId12" Type="http://schemas.openxmlformats.org/officeDocument/2006/relationships/hyperlink" Target="http://moss.stanford.edu/results/0/4012916089008/match3.html" TargetMode="External"/><Relationship Id="rId17" Type="http://schemas.openxmlformats.org/officeDocument/2006/relationships/hyperlink" Target="http://moss.stanford.edu/results/0/4012916089008/match5.html" TargetMode="External"/><Relationship Id="rId25" Type="http://schemas.openxmlformats.org/officeDocument/2006/relationships/hyperlink" Target="http://moss.stanford.edu/results/0/4012916089008/match4.html" TargetMode="External"/><Relationship Id="rId33" Type="http://schemas.openxmlformats.org/officeDocument/2006/relationships/hyperlink" Target="http://moss.stanford.edu/results/0/4012916089008/match3.html" TargetMode="External"/><Relationship Id="rId38" Type="http://schemas.openxmlformats.org/officeDocument/2006/relationships/hyperlink" Target="http://moss.stanford.edu/results/0/4012916089008/match1.html" TargetMode="External"/><Relationship Id="rId46" Type="http://schemas.openxmlformats.org/officeDocument/2006/relationships/fontTable" Target="fontTable.xml"/><Relationship Id="rId20" Type="http://schemas.openxmlformats.org/officeDocument/2006/relationships/hyperlink" Target="http://moss.stanford.edu/results/0/4012916089008/match2.html" TargetMode="External"/><Relationship Id="rId41" Type="http://schemas.openxmlformats.org/officeDocument/2006/relationships/hyperlink" Target="http://moss.stanford.edu/results/0/4012916089008/match2.html" TargetMode="External"/><Relationship Id="rId1" Type="http://schemas.openxmlformats.org/officeDocument/2006/relationships/customXml" Target="../customXml/item1.xml"/><Relationship Id="rId6" Type="http://schemas.openxmlformats.org/officeDocument/2006/relationships/hyperlink" Target="http://moss.stanford.edu/results/0/4012916089008/match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9D56C6C3D48844B523255EE5F913EA" ma:contentTypeVersion="14" ma:contentTypeDescription="Create a new document." ma:contentTypeScope="" ma:versionID="4e56c70ee8e35d13338cf11322dffd07">
  <xsd:schema xmlns:xsd="http://www.w3.org/2001/XMLSchema" xmlns:xs="http://www.w3.org/2001/XMLSchema" xmlns:p="http://schemas.microsoft.com/office/2006/metadata/properties" xmlns:ns2="1cc1538f-a989-47d6-92fb-89fcd0265031" xmlns:ns3="17eda93a-431a-4573-b14d-5d3253275257" targetNamespace="http://schemas.microsoft.com/office/2006/metadata/properties" ma:root="true" ma:fieldsID="7d841a9c5a1d2da4b318a6080b9af024" ns2:_="" ns3:_="">
    <xsd:import namespace="1cc1538f-a989-47d6-92fb-89fcd0265031"/>
    <xsd:import namespace="17eda93a-431a-4573-b14d-5d32532752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1538f-a989-47d6-92fb-89fcd026503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930ae04d-ef52-49a0-afd7-1bc19a10e317}" ma:internalName="TaxCatchAll" ma:showField="CatchAllData" ma:web="1cc1538f-a989-47d6-92fb-89fcd026503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eda93a-431a-4573-b14d-5d32532752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ca49228-5bdc-43bd-91d8-300555e2f1d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D5F7B8-2F0E-4281-8395-C28ADC381968}">
  <ds:schemaRefs>
    <ds:schemaRef ds:uri="http://schemas.openxmlformats.org/officeDocument/2006/bibliography"/>
  </ds:schemaRefs>
</ds:datastoreItem>
</file>

<file path=customXml/itemProps2.xml><?xml version="1.0" encoding="utf-8"?>
<ds:datastoreItem xmlns:ds="http://schemas.openxmlformats.org/officeDocument/2006/customXml" ds:itemID="{FCBDA6C2-D16E-46F9-8C81-D8786BADD2D5}"/>
</file>

<file path=customXml/itemProps3.xml><?xml version="1.0" encoding="utf-8"?>
<ds:datastoreItem xmlns:ds="http://schemas.openxmlformats.org/officeDocument/2006/customXml" ds:itemID="{878B79EE-9481-4B7C-9398-F81BB72325A0}"/>
</file>

<file path=docProps/app.xml><?xml version="1.0" encoding="utf-8"?>
<Properties xmlns="http://schemas.openxmlformats.org/officeDocument/2006/extended-properties" xmlns:vt="http://schemas.openxmlformats.org/officeDocument/2006/docPropsVTypes">
  <Template>Normal.dotm</Template>
  <TotalTime>817</TotalTime>
  <Pages>6</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Ahmed Salah ELDin</cp:lastModifiedBy>
  <cp:revision>272</cp:revision>
  <cp:lastPrinted>2019-11-24T08:23:00Z</cp:lastPrinted>
  <dcterms:created xsi:type="dcterms:W3CDTF">2024-04-04T19:12:00Z</dcterms:created>
  <dcterms:modified xsi:type="dcterms:W3CDTF">2024-04-22T22:31:00Z</dcterms:modified>
</cp:coreProperties>
</file>