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1DCA" w14:textId="44943F5F" w:rsidR="00C823BE" w:rsidRDefault="00C823BE" w:rsidP="00C823BE">
      <w:pPr>
        <w:ind w:left="0"/>
        <w:rPr>
          <w:rFonts w:asciiTheme="majorBidi" w:hAnsiTheme="majorBidi" w:cstheme="majorBidi"/>
          <w:b/>
          <w:bCs/>
          <w:color w:val="242424"/>
          <w:spacing w:val="-1"/>
          <w:sz w:val="28"/>
          <w:szCs w:val="28"/>
          <w:shd w:val="clear" w:color="auto" w:fill="FFFFFF"/>
          <w:rtl/>
          <w:lang w:bidi="ar-EG"/>
        </w:rPr>
      </w:pPr>
      <w:r>
        <w:rPr>
          <w:rFonts w:asciiTheme="majorBidi" w:hAnsiTheme="majorBidi" w:cstheme="majorBidi" w:hint="cs"/>
          <w:b/>
          <w:bCs/>
          <w:color w:val="242424"/>
          <w:spacing w:val="-1"/>
          <w:sz w:val="28"/>
          <w:szCs w:val="28"/>
          <w:shd w:val="clear" w:color="auto" w:fill="FFFFFF"/>
          <w:rtl/>
          <w:lang w:bidi="ar-EG"/>
        </w:rPr>
        <w:t>محمد أنور محجوب</w:t>
      </w:r>
    </w:p>
    <w:p w14:paraId="6A69479B" w14:textId="77777777" w:rsidR="00C823BE" w:rsidRDefault="00C823BE" w:rsidP="002847D0">
      <w:pPr>
        <w:ind w:left="0"/>
        <w:jc w:val="both"/>
        <w:rPr>
          <w:rFonts w:asciiTheme="majorBidi" w:hAnsiTheme="majorBidi" w:cstheme="majorBidi"/>
          <w:b/>
          <w:bCs/>
          <w:color w:val="242424"/>
          <w:spacing w:val="-1"/>
          <w:sz w:val="28"/>
          <w:szCs w:val="28"/>
          <w:shd w:val="clear" w:color="auto" w:fill="FFFFFF"/>
          <w:rtl/>
          <w:lang w:bidi="ar-EG"/>
        </w:rPr>
      </w:pPr>
    </w:p>
    <w:p w14:paraId="08050659" w14:textId="2F69F466" w:rsidR="00C823BE" w:rsidRDefault="00C823BE" w:rsidP="00C823BE">
      <w:pPr>
        <w:ind w:left="0"/>
        <w:jc w:val="both"/>
        <w:rPr>
          <w:rFonts w:cstheme="minorHAnsi"/>
          <w:b/>
          <w:bCs/>
          <w:sz w:val="40"/>
          <w:szCs w:val="40"/>
        </w:rPr>
      </w:pPr>
      <w:r w:rsidRPr="00C823BE">
        <w:rPr>
          <w:rFonts w:cstheme="minorHAnsi"/>
          <w:b/>
          <w:bCs/>
          <w:color w:val="242424"/>
          <w:spacing w:val="-1"/>
          <w:sz w:val="40"/>
          <w:szCs w:val="40"/>
          <w:shd w:val="clear" w:color="auto" w:fill="FFFFFF"/>
          <w:rtl/>
          <w:lang w:bidi="ar-EG"/>
        </w:rPr>
        <w:t>"</w:t>
      </w:r>
      <w:r w:rsidRPr="00C823BE">
        <w:rPr>
          <w:rFonts w:cstheme="minorHAnsi"/>
          <w:b/>
          <w:bCs/>
          <w:color w:val="242424"/>
          <w:spacing w:val="-1"/>
          <w:sz w:val="40"/>
          <w:szCs w:val="40"/>
          <w:shd w:val="clear" w:color="auto" w:fill="FFFFFF"/>
          <w:rtl/>
          <w:lang w:bidi="ar-EG"/>
        </w:rPr>
        <w:tab/>
      </w:r>
      <w:r w:rsidRPr="00C823BE">
        <w:rPr>
          <w:rFonts w:cstheme="minorHAnsi"/>
          <w:b/>
          <w:bCs/>
          <w:sz w:val="40"/>
          <w:szCs w:val="40"/>
        </w:rPr>
        <w:t xml:space="preserve"> Uses of Bayes' Theorem in Data Science</w:t>
      </w:r>
      <w:r w:rsidRPr="00C823BE">
        <w:rPr>
          <w:rFonts w:cstheme="minorHAnsi"/>
          <w:b/>
          <w:bCs/>
          <w:sz w:val="40"/>
          <w:szCs w:val="40"/>
        </w:rPr>
        <w:tab/>
        <w:t xml:space="preserve"> "</w:t>
      </w:r>
    </w:p>
    <w:p w14:paraId="5EB26018" w14:textId="77777777" w:rsidR="002847D0" w:rsidRPr="00C823BE" w:rsidRDefault="002847D0" w:rsidP="00C823BE">
      <w:pPr>
        <w:ind w:left="0"/>
        <w:jc w:val="both"/>
        <w:rPr>
          <w:rFonts w:cstheme="minorHAnsi"/>
          <w:b/>
          <w:bCs/>
          <w:sz w:val="40"/>
          <w:szCs w:val="40"/>
        </w:rPr>
      </w:pPr>
    </w:p>
    <w:p w14:paraId="404EC9C1" w14:textId="77777777" w:rsidR="002847D0" w:rsidRDefault="002847D0" w:rsidP="002847D0">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Bayes’ Theorem is the most important concept in Data Science. It is most widely used in </w:t>
      </w:r>
      <w:hyperlink r:id="rId5" w:history="1">
        <w:r>
          <w:rPr>
            <w:rStyle w:val="Hyperlink"/>
            <w:rFonts w:ascii="inherit" w:hAnsi="inherit"/>
            <w:b/>
            <w:bCs/>
            <w:color w:val="65ABF6"/>
            <w:sz w:val="27"/>
            <w:szCs w:val="27"/>
            <w:bdr w:val="none" w:sz="0" w:space="0" w:color="auto" w:frame="1"/>
          </w:rPr>
          <w:t>Machine Learning</w:t>
        </w:r>
      </w:hyperlink>
      <w:r>
        <w:rPr>
          <w:rFonts w:ascii="Georgia" w:hAnsi="Georgia"/>
          <w:color w:val="444444"/>
          <w:sz w:val="27"/>
          <w:szCs w:val="27"/>
        </w:rPr>
        <w:t> as a classifier that makes use of Naive Bayes’ Classifier. It has also emerged as an advanced algorithm for the development of Bayesian Neural Networks.</w:t>
      </w:r>
    </w:p>
    <w:p w14:paraId="299ED658" w14:textId="77777777" w:rsidR="002847D0" w:rsidRDefault="002847D0" w:rsidP="002847D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applications of Bayes’ Theorem are everywhere in the field of Data Science.</w:t>
      </w:r>
    </w:p>
    <w:p w14:paraId="79E71772" w14:textId="2A3C42CB" w:rsidR="007A7828" w:rsidRDefault="00B553E3" w:rsidP="00B553E3">
      <w:pPr>
        <w:ind w:left="0"/>
        <w:jc w:val="both"/>
        <w:rPr>
          <w:rFonts w:asciiTheme="majorBidi" w:hAnsiTheme="majorBidi" w:cstheme="majorBidi"/>
          <w:b/>
          <w:bCs/>
          <w:sz w:val="28"/>
          <w:szCs w:val="28"/>
        </w:rPr>
      </w:pPr>
      <w:r w:rsidRPr="00AB6ED0">
        <w:rPr>
          <w:rFonts w:asciiTheme="majorBidi" w:hAnsiTheme="majorBidi" w:cstheme="majorBidi"/>
          <w:b/>
          <w:bCs/>
          <w:color w:val="242424"/>
          <w:spacing w:val="-1"/>
          <w:sz w:val="28"/>
          <w:szCs w:val="28"/>
          <w:shd w:val="clear" w:color="auto" w:fill="FFFFFF"/>
        </w:rPr>
        <w:t>Bayes’ Theorem provides a way to calculate updated probability of an event when new information becomes available. Simply put, it is a way of calculating conditional probability.</w:t>
      </w:r>
    </w:p>
    <w:p w14:paraId="7F4F5C83" w14:textId="6683D09F" w:rsidR="002847D0" w:rsidRPr="002847D0" w:rsidRDefault="002847D0" w:rsidP="002847D0">
      <w:pPr>
        <w:shd w:val="clear" w:color="auto" w:fill="FFFFFF"/>
        <w:spacing w:after="0" w:line="240" w:lineRule="auto"/>
        <w:ind w:left="0"/>
        <w:jc w:val="left"/>
        <w:textAlignment w:val="baseline"/>
        <w:rPr>
          <w:rFonts w:ascii="Georgia" w:eastAsia="Times New Roman" w:hAnsi="Georgia" w:cs="Times New Roman"/>
          <w:color w:val="444444"/>
          <w:kern w:val="0"/>
          <w:sz w:val="27"/>
          <w:szCs w:val="27"/>
          <w14:ligatures w14:val="none"/>
        </w:rPr>
      </w:pPr>
      <w:r>
        <w:rPr>
          <w:rFonts w:ascii="Georgia" w:eastAsia="Times New Roman" w:hAnsi="Georgia" w:cs="Times New Roman"/>
          <w:color w:val="444444"/>
          <w:kern w:val="0"/>
          <w:sz w:val="27"/>
          <w:szCs w:val="27"/>
          <w14:ligatures w14:val="none"/>
        </w:rPr>
        <w:t>It's</w:t>
      </w:r>
      <w:r w:rsidRPr="002847D0">
        <w:rPr>
          <w:rFonts w:ascii="Georgia" w:eastAsia="Times New Roman" w:hAnsi="Georgia" w:cs="Times New Roman"/>
          <w:color w:val="444444"/>
          <w:kern w:val="0"/>
          <w:sz w:val="27"/>
          <w:szCs w:val="27"/>
          <w14:ligatures w14:val="none"/>
        </w:rPr>
        <w:t xml:space="preserve"> the </w:t>
      </w:r>
      <w:proofErr w:type="gramStart"/>
      <w:r w:rsidRPr="002847D0">
        <w:rPr>
          <w:rFonts w:ascii="Georgia" w:eastAsia="Times New Roman" w:hAnsi="Georgia" w:cs="Times New Roman"/>
          <w:color w:val="444444"/>
          <w:kern w:val="0"/>
          <w:sz w:val="27"/>
          <w:szCs w:val="27"/>
          <w14:ligatures w14:val="none"/>
        </w:rPr>
        <w:t>basic foundation</w:t>
      </w:r>
      <w:proofErr w:type="gramEnd"/>
      <w:r w:rsidRPr="002847D0">
        <w:rPr>
          <w:rFonts w:ascii="Georgia" w:eastAsia="Times New Roman" w:hAnsi="Georgia" w:cs="Times New Roman"/>
          <w:color w:val="444444"/>
          <w:kern w:val="0"/>
          <w:sz w:val="27"/>
          <w:szCs w:val="27"/>
          <w14:ligatures w14:val="none"/>
        </w:rPr>
        <w:t xml:space="preserve"> of probability. It is the determination of the conditional probability of an event. This </w:t>
      </w:r>
      <w:r w:rsidRPr="002847D0">
        <w:rPr>
          <w:rFonts w:ascii="inherit" w:eastAsia="Times New Roman" w:hAnsi="inherit" w:cs="Times New Roman"/>
          <w:i/>
          <w:iCs/>
          <w:color w:val="444444"/>
          <w:kern w:val="0"/>
          <w:sz w:val="27"/>
          <w:szCs w:val="27"/>
          <w:bdr w:val="none" w:sz="0" w:space="0" w:color="auto" w:frame="1"/>
          <w14:ligatures w14:val="none"/>
        </w:rPr>
        <w:t>conditional probability is known as a hypothesis</w:t>
      </w:r>
      <w:r w:rsidRPr="002847D0">
        <w:rPr>
          <w:rFonts w:ascii="Georgia" w:eastAsia="Times New Roman" w:hAnsi="Georgia" w:cs="Times New Roman"/>
          <w:color w:val="444444"/>
          <w:kern w:val="0"/>
          <w:sz w:val="27"/>
          <w:szCs w:val="27"/>
          <w14:ligatures w14:val="none"/>
        </w:rPr>
        <w:t>. This hypothesis is calculated through previous evidence or knowledge.</w:t>
      </w:r>
    </w:p>
    <w:p w14:paraId="229D186F" w14:textId="77777777" w:rsidR="002847D0" w:rsidRPr="002847D0" w:rsidRDefault="002847D0" w:rsidP="002847D0">
      <w:pPr>
        <w:shd w:val="clear" w:color="auto" w:fill="FFFFFF"/>
        <w:spacing w:after="240" w:line="240" w:lineRule="auto"/>
        <w:ind w:left="0"/>
        <w:jc w:val="left"/>
        <w:textAlignment w:val="baseline"/>
        <w:rPr>
          <w:rFonts w:ascii="Georgia" w:eastAsia="Times New Roman" w:hAnsi="Georgia" w:cs="Times New Roman"/>
          <w:color w:val="444444"/>
          <w:kern w:val="0"/>
          <w:sz w:val="27"/>
          <w:szCs w:val="27"/>
          <w14:ligatures w14:val="none"/>
        </w:rPr>
      </w:pPr>
      <w:r w:rsidRPr="002847D0">
        <w:rPr>
          <w:rFonts w:ascii="Georgia" w:eastAsia="Times New Roman" w:hAnsi="Georgia" w:cs="Times New Roman"/>
          <w:color w:val="444444"/>
          <w:kern w:val="0"/>
          <w:sz w:val="27"/>
          <w:szCs w:val="27"/>
          <w14:ligatures w14:val="none"/>
        </w:rPr>
        <w:t>This conditional probability is the probability of the occurrence of an event, given that some other event has already happened.</w:t>
      </w:r>
    </w:p>
    <w:p w14:paraId="7FBF2420" w14:textId="77777777" w:rsidR="002847D0" w:rsidRPr="002847D0" w:rsidRDefault="002847D0" w:rsidP="002847D0">
      <w:pPr>
        <w:spacing w:after="0" w:line="195" w:lineRule="atLeast"/>
        <w:ind w:left="0"/>
        <w:jc w:val="left"/>
        <w:textAlignment w:val="baseline"/>
        <w:rPr>
          <w:rFonts w:ascii="Verdana" w:eastAsia="Times New Roman" w:hAnsi="Verdana" w:cs="Times New Roman"/>
          <w:caps/>
          <w:color w:val="FFFFFF"/>
          <w:kern w:val="0"/>
          <w:sz w:val="15"/>
          <w:szCs w:val="15"/>
          <w14:ligatures w14:val="none"/>
        </w:rPr>
      </w:pPr>
      <w:r w:rsidRPr="002847D0">
        <w:rPr>
          <w:rFonts w:ascii="Verdana" w:eastAsia="Times New Roman" w:hAnsi="Verdana" w:cs="Times New Roman"/>
          <w:caps/>
          <w:color w:val="FFFFFF"/>
          <w:kern w:val="0"/>
          <w:sz w:val="15"/>
          <w:szCs w:val="15"/>
          <w14:ligatures w14:val="none"/>
        </w:rPr>
        <w:t>AD</w:t>
      </w:r>
    </w:p>
    <w:p w14:paraId="62D9DC9B" w14:textId="77777777" w:rsidR="002847D0" w:rsidRPr="002847D0" w:rsidRDefault="002847D0" w:rsidP="002847D0">
      <w:pPr>
        <w:shd w:val="clear" w:color="auto" w:fill="FFFFFF"/>
        <w:spacing w:after="0" w:line="240" w:lineRule="auto"/>
        <w:ind w:left="0"/>
        <w:jc w:val="left"/>
        <w:textAlignment w:val="baseline"/>
        <w:rPr>
          <w:rFonts w:ascii="Georgia" w:eastAsia="Times New Roman" w:hAnsi="Georgia" w:cs="Times New Roman"/>
          <w:color w:val="444444"/>
          <w:kern w:val="0"/>
          <w:sz w:val="27"/>
          <w:szCs w:val="27"/>
          <w14:ligatures w14:val="none"/>
        </w:rPr>
      </w:pPr>
      <w:r w:rsidRPr="002847D0">
        <w:rPr>
          <w:rFonts w:ascii="Georgia" w:eastAsia="Times New Roman" w:hAnsi="Georgia" w:cs="Times New Roman"/>
          <w:color w:val="444444"/>
          <w:kern w:val="0"/>
          <w:sz w:val="27"/>
          <w:szCs w:val="27"/>
          <w14:ligatures w14:val="none"/>
        </w:rPr>
        <w:t>The </w:t>
      </w:r>
      <w:r w:rsidRPr="002847D0">
        <w:rPr>
          <w:rFonts w:ascii="inherit" w:eastAsia="Times New Roman" w:hAnsi="inherit" w:cs="Times New Roman"/>
          <w:b/>
          <w:bCs/>
          <w:color w:val="444444"/>
          <w:kern w:val="0"/>
          <w:sz w:val="27"/>
          <w:szCs w:val="27"/>
          <w:bdr w:val="none" w:sz="0" w:space="0" w:color="auto" w:frame="1"/>
          <w14:ligatures w14:val="none"/>
        </w:rPr>
        <w:t>formula of Bayes’ Theorem</w:t>
      </w:r>
      <w:r w:rsidRPr="002847D0">
        <w:rPr>
          <w:rFonts w:ascii="Georgia" w:eastAsia="Times New Roman" w:hAnsi="Georgia" w:cs="Times New Roman"/>
          <w:color w:val="444444"/>
          <w:kern w:val="0"/>
          <w:sz w:val="27"/>
          <w:szCs w:val="27"/>
          <w14:ligatures w14:val="none"/>
        </w:rPr>
        <w:t> involves the posterior probability </w:t>
      </w:r>
      <w:proofErr w:type="gramStart"/>
      <w:r w:rsidRPr="002847D0">
        <w:rPr>
          <w:rFonts w:ascii="inherit" w:eastAsia="Times New Roman" w:hAnsi="inherit" w:cs="Times New Roman"/>
          <w:b/>
          <w:bCs/>
          <w:color w:val="444444"/>
          <w:kern w:val="0"/>
          <w:sz w:val="27"/>
          <w:szCs w:val="27"/>
          <w:bdr w:val="none" w:sz="0" w:space="0" w:color="auto" w:frame="1"/>
          <w14:ligatures w14:val="none"/>
        </w:rPr>
        <w:t>P(</w:t>
      </w:r>
      <w:proofErr w:type="gramEnd"/>
      <w:r w:rsidRPr="002847D0">
        <w:rPr>
          <w:rFonts w:ascii="inherit" w:eastAsia="Times New Roman" w:hAnsi="inherit" w:cs="Times New Roman"/>
          <w:b/>
          <w:bCs/>
          <w:color w:val="444444"/>
          <w:kern w:val="0"/>
          <w:sz w:val="27"/>
          <w:szCs w:val="27"/>
          <w:bdr w:val="none" w:sz="0" w:space="0" w:color="auto" w:frame="1"/>
          <w14:ligatures w14:val="none"/>
        </w:rPr>
        <w:t>H | E)</w:t>
      </w:r>
      <w:r w:rsidRPr="002847D0">
        <w:rPr>
          <w:rFonts w:ascii="Georgia" w:eastAsia="Times New Roman" w:hAnsi="Georgia" w:cs="Times New Roman"/>
          <w:color w:val="444444"/>
          <w:kern w:val="0"/>
          <w:sz w:val="27"/>
          <w:szCs w:val="27"/>
          <w14:ligatures w14:val="none"/>
        </w:rPr>
        <w:t> as the product of the probability of hypothesis</w:t>
      </w:r>
      <w:r w:rsidRPr="002847D0">
        <w:rPr>
          <w:rFonts w:ascii="inherit" w:eastAsia="Times New Roman" w:hAnsi="inherit" w:cs="Times New Roman"/>
          <w:b/>
          <w:bCs/>
          <w:color w:val="444444"/>
          <w:kern w:val="0"/>
          <w:sz w:val="27"/>
          <w:szCs w:val="27"/>
          <w:bdr w:val="none" w:sz="0" w:space="0" w:color="auto" w:frame="1"/>
          <w14:ligatures w14:val="none"/>
        </w:rPr>
        <w:t> P(E | H)</w:t>
      </w:r>
      <w:r w:rsidRPr="002847D0">
        <w:rPr>
          <w:rFonts w:ascii="Georgia" w:eastAsia="Times New Roman" w:hAnsi="Georgia" w:cs="Times New Roman"/>
          <w:color w:val="444444"/>
          <w:kern w:val="0"/>
          <w:sz w:val="27"/>
          <w:szCs w:val="27"/>
          <w14:ligatures w14:val="none"/>
        </w:rPr>
        <w:t>, multiplied by the probability of the hypothesis </w:t>
      </w:r>
      <w:r w:rsidRPr="002847D0">
        <w:rPr>
          <w:rFonts w:ascii="inherit" w:eastAsia="Times New Roman" w:hAnsi="inherit" w:cs="Times New Roman"/>
          <w:b/>
          <w:bCs/>
          <w:color w:val="444444"/>
          <w:kern w:val="0"/>
          <w:sz w:val="27"/>
          <w:szCs w:val="27"/>
          <w:bdr w:val="none" w:sz="0" w:space="0" w:color="auto" w:frame="1"/>
          <w14:ligatures w14:val="none"/>
        </w:rPr>
        <w:t>P(H)</w:t>
      </w:r>
      <w:r w:rsidRPr="002847D0">
        <w:rPr>
          <w:rFonts w:ascii="Georgia" w:eastAsia="Times New Roman" w:hAnsi="Georgia" w:cs="Times New Roman"/>
          <w:color w:val="444444"/>
          <w:kern w:val="0"/>
          <w:sz w:val="27"/>
          <w:szCs w:val="27"/>
          <w14:ligatures w14:val="none"/>
        </w:rPr>
        <w:t> and divided by the probability of the evidence </w:t>
      </w:r>
      <w:r w:rsidRPr="002847D0">
        <w:rPr>
          <w:rFonts w:ascii="inherit" w:eastAsia="Times New Roman" w:hAnsi="inherit" w:cs="Times New Roman"/>
          <w:b/>
          <w:bCs/>
          <w:color w:val="444444"/>
          <w:kern w:val="0"/>
          <w:sz w:val="27"/>
          <w:szCs w:val="27"/>
          <w:bdr w:val="none" w:sz="0" w:space="0" w:color="auto" w:frame="1"/>
          <w14:ligatures w14:val="none"/>
        </w:rPr>
        <w:t>P(E)</w:t>
      </w:r>
      <w:r w:rsidRPr="002847D0">
        <w:rPr>
          <w:rFonts w:ascii="Georgia" w:eastAsia="Times New Roman" w:hAnsi="Georgia" w:cs="Times New Roman"/>
          <w:color w:val="444444"/>
          <w:kern w:val="0"/>
          <w:sz w:val="27"/>
          <w:szCs w:val="27"/>
          <w14:ligatures w14:val="none"/>
        </w:rPr>
        <w:t>.</w:t>
      </w:r>
    </w:p>
    <w:p w14:paraId="5AF0FF3F" w14:textId="2DBA8E4D" w:rsidR="002847D0" w:rsidRPr="002847D0" w:rsidRDefault="002847D0" w:rsidP="002847D0">
      <w:pPr>
        <w:shd w:val="clear" w:color="auto" w:fill="FFFFFF"/>
        <w:spacing w:after="0" w:line="240" w:lineRule="auto"/>
        <w:ind w:left="0"/>
        <w:jc w:val="left"/>
        <w:textAlignment w:val="baseline"/>
        <w:rPr>
          <w:rFonts w:ascii="Georgia" w:eastAsia="Times New Roman" w:hAnsi="Georgia" w:cs="Times New Roman"/>
          <w:color w:val="444444"/>
          <w:kern w:val="0"/>
          <w:sz w:val="27"/>
          <w:szCs w:val="27"/>
          <w14:ligatures w14:val="none"/>
        </w:rPr>
      </w:pPr>
      <w:r w:rsidRPr="002847D0">
        <w:rPr>
          <w:rFonts w:ascii="Georgia" w:eastAsia="Times New Roman" w:hAnsi="Georgia" w:cs="Times New Roman"/>
          <w:noProof/>
          <w:color w:val="65ABF6"/>
          <w:kern w:val="0"/>
          <w:sz w:val="27"/>
          <w:szCs w:val="27"/>
          <w:bdr w:val="none" w:sz="0" w:space="0" w:color="auto" w:frame="1"/>
          <w14:ligatures w14:val="none"/>
        </w:rPr>
        <w:drawing>
          <wp:inline distT="0" distB="0" distL="0" distR="0" wp14:anchorId="49A2A2E1" wp14:editId="424A0BFC">
            <wp:extent cx="4432300" cy="1334135"/>
            <wp:effectExtent l="0" t="0" r="6350" b="0"/>
            <wp:docPr id="1009535773" name="Picture 1" descr="Formulae for Bayes theor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e for Bayes theore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300" cy="1334135"/>
                    </a:xfrm>
                    <a:prstGeom prst="rect">
                      <a:avLst/>
                    </a:prstGeom>
                    <a:noFill/>
                    <a:ln>
                      <a:noFill/>
                    </a:ln>
                  </pic:spPr>
                </pic:pic>
              </a:graphicData>
            </a:graphic>
          </wp:inline>
        </w:drawing>
      </w:r>
    </w:p>
    <w:p w14:paraId="5936C205" w14:textId="77777777" w:rsidR="002847D0" w:rsidRPr="002847D0" w:rsidRDefault="002847D0" w:rsidP="002847D0">
      <w:pPr>
        <w:numPr>
          <w:ilvl w:val="0"/>
          <w:numId w:val="3"/>
        </w:numPr>
        <w:shd w:val="clear" w:color="auto" w:fill="FFFFFF"/>
        <w:spacing w:after="0" w:line="240" w:lineRule="auto"/>
        <w:ind w:left="1170"/>
        <w:jc w:val="left"/>
        <w:textAlignment w:val="baseline"/>
        <w:rPr>
          <w:rFonts w:ascii="Georgia" w:eastAsia="Times New Roman" w:hAnsi="Georgia" w:cs="Times New Roman"/>
          <w:color w:val="444444"/>
          <w:kern w:val="0"/>
          <w:sz w:val="27"/>
          <w:szCs w:val="27"/>
          <w14:ligatures w14:val="none"/>
        </w:rPr>
      </w:pPr>
      <w:proofErr w:type="gramStart"/>
      <w:r w:rsidRPr="002847D0">
        <w:rPr>
          <w:rFonts w:ascii="inherit" w:eastAsia="Times New Roman" w:hAnsi="inherit" w:cs="Times New Roman"/>
          <w:b/>
          <w:bCs/>
          <w:color w:val="444444"/>
          <w:kern w:val="0"/>
          <w:sz w:val="27"/>
          <w:szCs w:val="27"/>
          <w:bdr w:val="none" w:sz="0" w:space="0" w:color="auto" w:frame="1"/>
          <w14:ligatures w14:val="none"/>
        </w:rPr>
        <w:t>P(</w:t>
      </w:r>
      <w:proofErr w:type="gramEnd"/>
      <w:r w:rsidRPr="002847D0">
        <w:rPr>
          <w:rFonts w:ascii="inherit" w:eastAsia="Times New Roman" w:hAnsi="inherit" w:cs="Times New Roman"/>
          <w:b/>
          <w:bCs/>
          <w:color w:val="444444"/>
          <w:kern w:val="0"/>
          <w:sz w:val="27"/>
          <w:szCs w:val="27"/>
          <w:bdr w:val="none" w:sz="0" w:space="0" w:color="auto" w:frame="1"/>
          <w14:ligatures w14:val="none"/>
        </w:rPr>
        <w:t>H | E) –</w:t>
      </w:r>
      <w:r w:rsidRPr="002847D0">
        <w:rPr>
          <w:rFonts w:ascii="Georgia" w:eastAsia="Times New Roman" w:hAnsi="Georgia" w:cs="Times New Roman"/>
          <w:color w:val="444444"/>
          <w:kern w:val="0"/>
          <w:sz w:val="27"/>
          <w:szCs w:val="27"/>
          <w14:ligatures w14:val="none"/>
        </w:rPr>
        <w:t> This is referred to as the posterior probability. Posteriori basically means deriving theory out of given evidence. It denotes the conditional probability of H (hypothesis), given the evidence E.</w:t>
      </w:r>
    </w:p>
    <w:p w14:paraId="24BE29E9" w14:textId="77777777" w:rsidR="002847D0" w:rsidRPr="002847D0" w:rsidRDefault="002847D0" w:rsidP="002847D0">
      <w:pPr>
        <w:numPr>
          <w:ilvl w:val="0"/>
          <w:numId w:val="3"/>
        </w:numPr>
        <w:shd w:val="clear" w:color="auto" w:fill="FFFFFF"/>
        <w:spacing w:after="0" w:line="240" w:lineRule="auto"/>
        <w:ind w:left="1170"/>
        <w:jc w:val="left"/>
        <w:textAlignment w:val="baseline"/>
        <w:rPr>
          <w:rFonts w:ascii="Georgia" w:eastAsia="Times New Roman" w:hAnsi="Georgia" w:cs="Times New Roman"/>
          <w:color w:val="444444"/>
          <w:kern w:val="0"/>
          <w:sz w:val="27"/>
          <w:szCs w:val="27"/>
          <w14:ligatures w14:val="none"/>
        </w:rPr>
      </w:pPr>
      <w:proofErr w:type="gramStart"/>
      <w:r w:rsidRPr="002847D0">
        <w:rPr>
          <w:rFonts w:ascii="inherit" w:eastAsia="Times New Roman" w:hAnsi="inherit" w:cs="Times New Roman"/>
          <w:b/>
          <w:bCs/>
          <w:color w:val="444444"/>
          <w:kern w:val="0"/>
          <w:sz w:val="27"/>
          <w:szCs w:val="27"/>
          <w:bdr w:val="none" w:sz="0" w:space="0" w:color="auto" w:frame="1"/>
          <w14:ligatures w14:val="none"/>
        </w:rPr>
        <w:t>P(</w:t>
      </w:r>
      <w:proofErr w:type="gramEnd"/>
      <w:r w:rsidRPr="002847D0">
        <w:rPr>
          <w:rFonts w:ascii="inherit" w:eastAsia="Times New Roman" w:hAnsi="inherit" w:cs="Times New Roman"/>
          <w:b/>
          <w:bCs/>
          <w:color w:val="444444"/>
          <w:kern w:val="0"/>
          <w:sz w:val="27"/>
          <w:szCs w:val="27"/>
          <w:bdr w:val="none" w:sz="0" w:space="0" w:color="auto" w:frame="1"/>
          <w14:ligatures w14:val="none"/>
        </w:rPr>
        <w:t>E | H) –</w:t>
      </w:r>
      <w:r w:rsidRPr="002847D0">
        <w:rPr>
          <w:rFonts w:ascii="Georgia" w:eastAsia="Times New Roman" w:hAnsi="Georgia" w:cs="Times New Roman"/>
          <w:color w:val="444444"/>
          <w:kern w:val="0"/>
          <w:sz w:val="27"/>
          <w:szCs w:val="27"/>
          <w14:ligatures w14:val="none"/>
        </w:rPr>
        <w:t xml:space="preserve"> This component of our Bayes’ Theorem denotes the likelihood. It is the conditional probability of the occurrence of the evidence, given the hypothesis. It </w:t>
      </w:r>
      <w:r w:rsidRPr="002847D0">
        <w:rPr>
          <w:rFonts w:ascii="Georgia" w:eastAsia="Times New Roman" w:hAnsi="Georgia" w:cs="Times New Roman"/>
          <w:color w:val="444444"/>
          <w:kern w:val="0"/>
          <w:sz w:val="27"/>
          <w:szCs w:val="27"/>
          <w14:ligatures w14:val="none"/>
        </w:rPr>
        <w:lastRenderedPageBreak/>
        <w:t>calculates the probability of the evidence, considering that the assumed hypothesis holds true.</w:t>
      </w:r>
    </w:p>
    <w:p w14:paraId="2E5A9F4B" w14:textId="77777777" w:rsidR="002847D0" w:rsidRPr="002847D0" w:rsidRDefault="002847D0" w:rsidP="002847D0">
      <w:pPr>
        <w:numPr>
          <w:ilvl w:val="0"/>
          <w:numId w:val="3"/>
        </w:numPr>
        <w:shd w:val="clear" w:color="auto" w:fill="FFFFFF"/>
        <w:spacing w:after="0" w:line="240" w:lineRule="auto"/>
        <w:ind w:left="1170"/>
        <w:jc w:val="left"/>
        <w:textAlignment w:val="baseline"/>
        <w:rPr>
          <w:rFonts w:ascii="Georgia" w:eastAsia="Times New Roman" w:hAnsi="Georgia" w:cs="Times New Roman"/>
          <w:color w:val="444444"/>
          <w:kern w:val="0"/>
          <w:sz w:val="27"/>
          <w:szCs w:val="27"/>
          <w14:ligatures w14:val="none"/>
        </w:rPr>
      </w:pPr>
      <w:r w:rsidRPr="002847D0">
        <w:rPr>
          <w:rFonts w:ascii="inherit" w:eastAsia="Times New Roman" w:hAnsi="inherit" w:cs="Times New Roman"/>
          <w:b/>
          <w:bCs/>
          <w:color w:val="444444"/>
          <w:kern w:val="0"/>
          <w:sz w:val="27"/>
          <w:szCs w:val="27"/>
          <w:bdr w:val="none" w:sz="0" w:space="0" w:color="auto" w:frame="1"/>
          <w14:ligatures w14:val="none"/>
        </w:rPr>
        <w:t>P(H) –</w:t>
      </w:r>
      <w:r w:rsidRPr="002847D0">
        <w:rPr>
          <w:rFonts w:ascii="Georgia" w:eastAsia="Times New Roman" w:hAnsi="Georgia" w:cs="Times New Roman"/>
          <w:color w:val="444444"/>
          <w:kern w:val="0"/>
          <w:sz w:val="27"/>
          <w:szCs w:val="27"/>
          <w14:ligatures w14:val="none"/>
        </w:rPr>
        <w:t xml:space="preserve"> This is referred to as the prior probability. It denotes the original probability of the hypothesis H being true before the implementation of Bayes’ Theorem. That is, this probability is without the involvement of </w:t>
      </w:r>
      <w:proofErr w:type="gramStart"/>
      <w:r w:rsidRPr="002847D0">
        <w:rPr>
          <w:rFonts w:ascii="Georgia" w:eastAsia="Times New Roman" w:hAnsi="Georgia" w:cs="Times New Roman"/>
          <w:color w:val="444444"/>
          <w:kern w:val="0"/>
          <w:sz w:val="27"/>
          <w:szCs w:val="27"/>
          <w14:ligatures w14:val="none"/>
        </w:rPr>
        <w:t>the data</w:t>
      </w:r>
      <w:proofErr w:type="gramEnd"/>
      <w:r w:rsidRPr="002847D0">
        <w:rPr>
          <w:rFonts w:ascii="Georgia" w:eastAsia="Times New Roman" w:hAnsi="Georgia" w:cs="Times New Roman"/>
          <w:color w:val="444444"/>
          <w:kern w:val="0"/>
          <w:sz w:val="27"/>
          <w:szCs w:val="27"/>
          <w14:ligatures w14:val="none"/>
        </w:rPr>
        <w:t xml:space="preserve"> or the evidence.</w:t>
      </w:r>
    </w:p>
    <w:p w14:paraId="659DDD4E" w14:textId="77777777" w:rsidR="002847D0" w:rsidRDefault="002847D0" w:rsidP="002847D0">
      <w:pPr>
        <w:numPr>
          <w:ilvl w:val="0"/>
          <w:numId w:val="3"/>
        </w:numPr>
        <w:shd w:val="clear" w:color="auto" w:fill="FFFFFF"/>
        <w:spacing w:after="0" w:line="240" w:lineRule="auto"/>
        <w:ind w:left="1170"/>
        <w:jc w:val="left"/>
        <w:textAlignment w:val="baseline"/>
        <w:rPr>
          <w:rFonts w:ascii="Georgia" w:eastAsia="Times New Roman" w:hAnsi="Georgia" w:cs="Times New Roman"/>
          <w:color w:val="444444"/>
          <w:kern w:val="0"/>
          <w:sz w:val="27"/>
          <w:szCs w:val="27"/>
          <w14:ligatures w14:val="none"/>
        </w:rPr>
      </w:pPr>
      <w:r w:rsidRPr="002847D0">
        <w:rPr>
          <w:rFonts w:ascii="inherit" w:eastAsia="Times New Roman" w:hAnsi="inherit" w:cs="Times New Roman"/>
          <w:b/>
          <w:bCs/>
          <w:color w:val="444444"/>
          <w:kern w:val="0"/>
          <w:sz w:val="27"/>
          <w:szCs w:val="27"/>
          <w:bdr w:val="none" w:sz="0" w:space="0" w:color="auto" w:frame="1"/>
          <w14:ligatures w14:val="none"/>
        </w:rPr>
        <w:t>P(E) –</w:t>
      </w:r>
      <w:r w:rsidRPr="002847D0">
        <w:rPr>
          <w:rFonts w:ascii="Georgia" w:eastAsia="Times New Roman" w:hAnsi="Georgia" w:cs="Times New Roman"/>
          <w:color w:val="444444"/>
          <w:kern w:val="0"/>
          <w:sz w:val="27"/>
          <w:szCs w:val="27"/>
          <w14:ligatures w14:val="none"/>
        </w:rPr>
        <w:t> This is the probability of the occurrence of evidence regardless of the hypothesis.</w:t>
      </w:r>
    </w:p>
    <w:p w14:paraId="3520CBC7" w14:textId="77777777" w:rsidR="002847D0" w:rsidRPr="002847D0" w:rsidRDefault="002847D0" w:rsidP="002847D0">
      <w:pPr>
        <w:shd w:val="clear" w:color="auto" w:fill="FFFFFF"/>
        <w:spacing w:after="0" w:line="240" w:lineRule="auto"/>
        <w:ind w:left="810"/>
        <w:jc w:val="left"/>
        <w:textAlignment w:val="baseline"/>
        <w:rPr>
          <w:rFonts w:ascii="Georgia" w:eastAsia="Times New Roman" w:hAnsi="Georgia" w:cs="Times New Roman"/>
          <w:color w:val="444444"/>
          <w:kern w:val="0"/>
          <w:sz w:val="27"/>
          <w:szCs w:val="27"/>
          <w14:ligatures w14:val="none"/>
        </w:rPr>
      </w:pPr>
    </w:p>
    <w:p w14:paraId="076DA5E8" w14:textId="4F92013B" w:rsidR="00AB6ED0" w:rsidRPr="002847D0" w:rsidRDefault="00AB6ED0" w:rsidP="002847D0">
      <w:pPr>
        <w:ind w:left="0"/>
        <w:jc w:val="center"/>
        <w:rPr>
          <w:rFonts w:asciiTheme="majorBidi" w:hAnsiTheme="majorBidi" w:cstheme="majorBidi"/>
          <w:b/>
          <w:bCs/>
          <w:sz w:val="40"/>
          <w:szCs w:val="40"/>
        </w:rPr>
      </w:pPr>
      <w:r w:rsidRPr="002847D0">
        <w:rPr>
          <w:rFonts w:asciiTheme="majorBidi" w:hAnsiTheme="majorBidi" w:cstheme="majorBidi"/>
          <w:b/>
          <w:bCs/>
          <w:sz w:val="40"/>
          <w:szCs w:val="40"/>
        </w:rPr>
        <w:t xml:space="preserve">Uses of Bayes ' </w:t>
      </w:r>
      <w:r w:rsidR="00C823BE" w:rsidRPr="002847D0">
        <w:rPr>
          <w:rFonts w:asciiTheme="majorBidi" w:hAnsiTheme="majorBidi" w:cstheme="majorBidi"/>
          <w:b/>
          <w:bCs/>
          <w:sz w:val="40"/>
          <w:szCs w:val="40"/>
        </w:rPr>
        <w:t>Theorem</w:t>
      </w:r>
      <w:r w:rsidRPr="002847D0">
        <w:rPr>
          <w:rFonts w:asciiTheme="majorBidi" w:hAnsiTheme="majorBidi" w:cstheme="majorBidi"/>
          <w:b/>
          <w:bCs/>
          <w:sz w:val="40"/>
          <w:szCs w:val="40"/>
        </w:rPr>
        <w:t xml:space="preserve"> in Data </w:t>
      </w:r>
      <w:proofErr w:type="gramStart"/>
      <w:r w:rsidRPr="002847D0">
        <w:rPr>
          <w:rFonts w:asciiTheme="majorBidi" w:hAnsiTheme="majorBidi" w:cstheme="majorBidi"/>
          <w:b/>
          <w:bCs/>
          <w:sz w:val="40"/>
          <w:szCs w:val="40"/>
        </w:rPr>
        <w:t>Science :</w:t>
      </w:r>
      <w:proofErr w:type="gramEnd"/>
    </w:p>
    <w:p w14:paraId="02D0D74E" w14:textId="77777777" w:rsidR="00AB6ED0" w:rsidRPr="00AB6ED0" w:rsidRDefault="00AB6ED0" w:rsidP="00AB6ED0">
      <w:pPr>
        <w:ind w:left="0"/>
        <w:jc w:val="both"/>
        <w:rPr>
          <w:rFonts w:asciiTheme="majorBidi" w:hAnsiTheme="majorBidi" w:cstheme="majorBidi"/>
          <w:sz w:val="28"/>
          <w:szCs w:val="28"/>
        </w:rPr>
      </w:pPr>
    </w:p>
    <w:p w14:paraId="20E06CFB" w14:textId="151EE27E" w:rsidR="00AB6ED0" w:rsidRPr="00AB6ED0" w:rsidRDefault="00AB6ED0" w:rsidP="00AB6ED0">
      <w:pPr>
        <w:ind w:left="0"/>
        <w:jc w:val="both"/>
        <w:rPr>
          <w:rFonts w:asciiTheme="majorBidi" w:hAnsiTheme="majorBidi" w:cstheme="majorBidi"/>
          <w:sz w:val="28"/>
          <w:szCs w:val="28"/>
        </w:rPr>
      </w:pPr>
      <w:r w:rsidRPr="00AB6ED0">
        <w:rPr>
          <w:rFonts w:asciiTheme="majorBidi" w:hAnsiTheme="majorBidi" w:cstheme="majorBidi"/>
          <w:sz w:val="28"/>
          <w:szCs w:val="28"/>
        </w:rPr>
        <w:t xml:space="preserve"> </w:t>
      </w:r>
      <w:r w:rsidRPr="00C823BE">
        <w:rPr>
          <w:rFonts w:asciiTheme="majorBidi" w:hAnsiTheme="majorBidi" w:cstheme="majorBidi"/>
          <w:b/>
          <w:bCs/>
          <w:sz w:val="28"/>
          <w:szCs w:val="28"/>
        </w:rPr>
        <w:t>Bayesian Inference</w:t>
      </w:r>
      <w:r w:rsidRPr="00AB6ED0">
        <w:rPr>
          <w:rFonts w:asciiTheme="majorBidi" w:hAnsiTheme="majorBidi" w:cstheme="majorBidi"/>
          <w:sz w:val="28"/>
          <w:szCs w:val="28"/>
        </w:rPr>
        <w:t>: Bayesian theorem is the foundation of Bayesian inference, a statistical method used to update beliefs about unknown parameters or predictions based on observed data. It allows data scientists to incorporate prior knowledge and continually update their beliefs as more data becomes available.</w:t>
      </w:r>
    </w:p>
    <w:p w14:paraId="5CC1A204" w14:textId="77777777" w:rsidR="00AB6ED0" w:rsidRPr="00AB6ED0" w:rsidRDefault="00AB6ED0" w:rsidP="00AB6ED0">
      <w:pPr>
        <w:ind w:left="0"/>
        <w:jc w:val="both"/>
        <w:rPr>
          <w:rFonts w:asciiTheme="majorBidi" w:hAnsiTheme="majorBidi" w:cstheme="majorBidi"/>
          <w:sz w:val="28"/>
          <w:szCs w:val="28"/>
        </w:rPr>
      </w:pPr>
    </w:p>
    <w:p w14:paraId="136EE65B" w14:textId="67FB2EB8" w:rsidR="00AB6ED0" w:rsidRPr="00AB6ED0" w:rsidRDefault="00AB6ED0" w:rsidP="00C823BE">
      <w:pPr>
        <w:ind w:left="0"/>
        <w:jc w:val="both"/>
        <w:rPr>
          <w:rFonts w:asciiTheme="majorBidi" w:hAnsiTheme="majorBidi" w:cstheme="majorBidi"/>
          <w:sz w:val="28"/>
          <w:szCs w:val="28"/>
        </w:rPr>
      </w:pPr>
      <w:r w:rsidRPr="00C823BE">
        <w:rPr>
          <w:rFonts w:asciiTheme="majorBidi" w:hAnsiTheme="majorBidi" w:cstheme="majorBidi"/>
          <w:b/>
          <w:bCs/>
          <w:sz w:val="28"/>
          <w:szCs w:val="28"/>
        </w:rPr>
        <w:t>Bayesian Networks</w:t>
      </w:r>
      <w:r w:rsidRPr="00AB6ED0">
        <w:rPr>
          <w:rFonts w:asciiTheme="majorBidi" w:hAnsiTheme="majorBidi" w:cstheme="majorBidi"/>
          <w:sz w:val="28"/>
          <w:szCs w:val="28"/>
        </w:rPr>
        <w:t>: Bayesian networks are graphical models that use Bayesian theorem to represent and reason about uncertain relationships between variables. They are widely used for probabilistic reasoning, decision making, and predictive modeling.</w:t>
      </w:r>
    </w:p>
    <w:p w14:paraId="1BEF040F" w14:textId="77777777" w:rsidR="00AB6ED0" w:rsidRPr="00AB6ED0" w:rsidRDefault="00AB6ED0" w:rsidP="00AB6ED0">
      <w:pPr>
        <w:ind w:left="0"/>
        <w:jc w:val="both"/>
        <w:rPr>
          <w:rFonts w:asciiTheme="majorBidi" w:hAnsiTheme="majorBidi" w:cstheme="majorBidi"/>
          <w:sz w:val="28"/>
          <w:szCs w:val="28"/>
        </w:rPr>
      </w:pPr>
    </w:p>
    <w:p w14:paraId="3B7B7E74" w14:textId="6BB00AC7" w:rsidR="00AB6ED0" w:rsidRPr="00AB6ED0" w:rsidRDefault="00AB6ED0" w:rsidP="00AB6ED0">
      <w:pPr>
        <w:ind w:left="0"/>
        <w:jc w:val="both"/>
        <w:rPr>
          <w:rFonts w:asciiTheme="majorBidi" w:hAnsiTheme="majorBidi" w:cstheme="majorBidi"/>
          <w:sz w:val="28"/>
          <w:szCs w:val="28"/>
        </w:rPr>
      </w:pPr>
      <w:r w:rsidRPr="00C823BE">
        <w:rPr>
          <w:rFonts w:asciiTheme="majorBidi" w:hAnsiTheme="majorBidi" w:cstheme="majorBidi"/>
          <w:b/>
          <w:bCs/>
          <w:sz w:val="28"/>
          <w:szCs w:val="28"/>
        </w:rPr>
        <w:t>Bayesian Decision Theory</w:t>
      </w:r>
      <w:r w:rsidRPr="00AB6ED0">
        <w:rPr>
          <w:rFonts w:asciiTheme="majorBidi" w:hAnsiTheme="majorBidi" w:cstheme="majorBidi"/>
          <w:sz w:val="28"/>
          <w:szCs w:val="28"/>
        </w:rPr>
        <w:t>: Bayesian decision theory is used to make optimal decisions under uncertainty, considering both the probabilities of different outcomes and the associated costs or benefits.</w:t>
      </w:r>
    </w:p>
    <w:p w14:paraId="0BAEFB2A" w14:textId="77777777" w:rsidR="00AB6ED0" w:rsidRPr="00AB6ED0" w:rsidRDefault="00AB6ED0" w:rsidP="00AB6ED0">
      <w:pPr>
        <w:ind w:left="0"/>
        <w:jc w:val="both"/>
        <w:rPr>
          <w:rFonts w:asciiTheme="majorBidi" w:hAnsiTheme="majorBidi" w:cstheme="majorBidi"/>
          <w:sz w:val="28"/>
          <w:szCs w:val="28"/>
        </w:rPr>
      </w:pPr>
    </w:p>
    <w:p w14:paraId="52E637A0" w14:textId="18CEBC7B" w:rsidR="00AB6ED0" w:rsidRPr="00AB6ED0" w:rsidRDefault="00AB6ED0" w:rsidP="00AB6ED0">
      <w:pPr>
        <w:ind w:left="0"/>
        <w:jc w:val="both"/>
        <w:rPr>
          <w:rFonts w:asciiTheme="majorBidi" w:hAnsiTheme="majorBidi" w:cstheme="majorBidi"/>
          <w:sz w:val="28"/>
          <w:szCs w:val="28"/>
        </w:rPr>
      </w:pPr>
      <w:r w:rsidRPr="00C823BE">
        <w:rPr>
          <w:rFonts w:asciiTheme="majorBidi" w:hAnsiTheme="majorBidi" w:cstheme="majorBidi"/>
          <w:b/>
          <w:bCs/>
          <w:sz w:val="28"/>
          <w:szCs w:val="28"/>
        </w:rPr>
        <w:t>Bayesian Time Series Analysis</w:t>
      </w:r>
      <w:r w:rsidRPr="00AB6ED0">
        <w:rPr>
          <w:rFonts w:asciiTheme="majorBidi" w:hAnsiTheme="majorBidi" w:cstheme="majorBidi"/>
          <w:sz w:val="28"/>
          <w:szCs w:val="28"/>
        </w:rPr>
        <w:t>: Bayesian methods are applied in time series analysis for forecasting, anomaly detection, and modeling dynamic systems where uncertainty and sequential dependencies are important.</w:t>
      </w:r>
    </w:p>
    <w:p w14:paraId="64F0C5E5" w14:textId="77777777" w:rsidR="00AB6ED0" w:rsidRPr="00AB6ED0" w:rsidRDefault="00AB6ED0" w:rsidP="00AB6ED0">
      <w:pPr>
        <w:ind w:left="0"/>
        <w:jc w:val="both"/>
        <w:rPr>
          <w:rFonts w:asciiTheme="majorBidi" w:hAnsiTheme="majorBidi" w:cstheme="majorBidi"/>
          <w:sz w:val="28"/>
          <w:szCs w:val="28"/>
        </w:rPr>
      </w:pPr>
    </w:p>
    <w:p w14:paraId="03E4DB0E" w14:textId="2436FC34" w:rsidR="00AB6ED0" w:rsidRPr="00AB6ED0" w:rsidRDefault="00AB6ED0" w:rsidP="00AB6ED0">
      <w:pPr>
        <w:ind w:left="0"/>
        <w:jc w:val="both"/>
        <w:rPr>
          <w:rFonts w:asciiTheme="majorBidi" w:hAnsiTheme="majorBidi" w:cstheme="majorBidi"/>
          <w:sz w:val="28"/>
          <w:szCs w:val="28"/>
        </w:rPr>
      </w:pPr>
      <w:r w:rsidRPr="00C823BE">
        <w:rPr>
          <w:rFonts w:asciiTheme="majorBidi" w:hAnsiTheme="majorBidi" w:cstheme="majorBidi"/>
          <w:b/>
          <w:bCs/>
          <w:sz w:val="28"/>
          <w:szCs w:val="28"/>
        </w:rPr>
        <w:t>Bayesian Reinforcement Learning</w:t>
      </w:r>
      <w:r w:rsidRPr="00AB6ED0">
        <w:rPr>
          <w:rFonts w:asciiTheme="majorBidi" w:hAnsiTheme="majorBidi" w:cstheme="majorBidi"/>
          <w:sz w:val="28"/>
          <w:szCs w:val="28"/>
        </w:rPr>
        <w:t>: In reinforcement learning, Bayesian methods can be used to model and update beliefs about the environment, leading to more robust and efficient learning.</w:t>
      </w:r>
    </w:p>
    <w:p w14:paraId="0B1555E5" w14:textId="13C79D1E" w:rsidR="00AB6ED0" w:rsidRPr="00AB6ED0" w:rsidRDefault="00AB6ED0" w:rsidP="00AB6ED0">
      <w:pPr>
        <w:ind w:left="0"/>
        <w:jc w:val="both"/>
        <w:rPr>
          <w:rFonts w:asciiTheme="majorBidi" w:hAnsiTheme="majorBidi" w:cstheme="majorBidi"/>
          <w:sz w:val="28"/>
          <w:szCs w:val="28"/>
        </w:rPr>
      </w:pPr>
      <w:r w:rsidRPr="00C823BE">
        <w:rPr>
          <w:rFonts w:asciiTheme="majorBidi" w:hAnsiTheme="majorBidi" w:cstheme="majorBidi"/>
          <w:b/>
          <w:bCs/>
          <w:sz w:val="28"/>
          <w:szCs w:val="28"/>
        </w:rPr>
        <w:lastRenderedPageBreak/>
        <w:t>Bayesian Spatial Analysis</w:t>
      </w:r>
      <w:r w:rsidRPr="00AB6ED0">
        <w:rPr>
          <w:rFonts w:asciiTheme="majorBidi" w:hAnsiTheme="majorBidi" w:cstheme="majorBidi"/>
          <w:sz w:val="28"/>
          <w:szCs w:val="28"/>
        </w:rPr>
        <w:t>: Bayesian spatial methods are used to model spatial data, such as geospatial data, to make predictions and estimate parameters while accounting for spatial dependencies.</w:t>
      </w:r>
    </w:p>
    <w:p w14:paraId="160F32CA" w14:textId="77777777" w:rsidR="00C823BE" w:rsidRDefault="00AB6ED0" w:rsidP="00C823BE">
      <w:pPr>
        <w:pStyle w:val="lj"/>
        <w:shd w:val="clear" w:color="auto" w:fill="FFFFFF"/>
        <w:spacing w:before="480" w:beforeAutospacing="0" w:after="0" w:afterAutospacing="0" w:line="480" w:lineRule="atLeast"/>
        <w:rPr>
          <w:rFonts w:asciiTheme="majorBidi" w:hAnsiTheme="majorBidi" w:cstheme="majorBidi"/>
          <w:color w:val="242424"/>
          <w:spacing w:val="-1"/>
          <w:sz w:val="28"/>
          <w:szCs w:val="28"/>
        </w:rPr>
      </w:pPr>
      <w:r w:rsidRPr="00AB6ED0">
        <w:rPr>
          <w:rStyle w:val="Strong"/>
          <w:rFonts w:asciiTheme="majorBidi" w:hAnsiTheme="majorBidi" w:cstheme="majorBidi"/>
          <w:color w:val="242424"/>
          <w:spacing w:val="-1"/>
          <w:sz w:val="28"/>
          <w:szCs w:val="28"/>
        </w:rPr>
        <w:t>Medical diagnosis</w:t>
      </w:r>
      <w:r w:rsidRPr="00AB6ED0">
        <w:rPr>
          <w:rFonts w:asciiTheme="majorBidi" w:hAnsiTheme="majorBidi" w:cstheme="majorBidi"/>
          <w:color w:val="242424"/>
          <w:spacing w:val="-1"/>
          <w:sz w:val="28"/>
          <w:szCs w:val="28"/>
        </w:rPr>
        <w:t>: Bayes’ theorem is widely used in medical diagnosis, where the probability of a particular disease or condition given certain symptoms or test results is calculated. It helps physicians assess the likelihood of a disease based on prior knowledge and test outcomes.</w:t>
      </w:r>
    </w:p>
    <w:p w14:paraId="171E3837" w14:textId="77777777" w:rsidR="00C823BE" w:rsidRDefault="00AB6ED0" w:rsidP="00C823BE">
      <w:pPr>
        <w:pStyle w:val="lj"/>
        <w:shd w:val="clear" w:color="auto" w:fill="FFFFFF"/>
        <w:spacing w:before="480" w:beforeAutospacing="0" w:after="0" w:afterAutospacing="0" w:line="480" w:lineRule="atLeast"/>
        <w:rPr>
          <w:rFonts w:asciiTheme="majorBidi" w:hAnsiTheme="majorBidi" w:cstheme="majorBidi"/>
          <w:color w:val="242424"/>
          <w:spacing w:val="-1"/>
          <w:sz w:val="28"/>
          <w:szCs w:val="28"/>
        </w:rPr>
      </w:pPr>
      <w:r w:rsidRPr="00AB6ED0">
        <w:rPr>
          <w:rStyle w:val="Strong"/>
          <w:rFonts w:asciiTheme="majorBidi" w:hAnsiTheme="majorBidi" w:cstheme="majorBidi"/>
          <w:color w:val="242424"/>
          <w:spacing w:val="-1"/>
          <w:sz w:val="28"/>
          <w:szCs w:val="28"/>
        </w:rPr>
        <w:t>Spam filtering</w:t>
      </w:r>
      <w:r w:rsidRPr="00AB6ED0">
        <w:rPr>
          <w:rFonts w:asciiTheme="majorBidi" w:hAnsiTheme="majorBidi" w:cstheme="majorBidi"/>
          <w:color w:val="242424"/>
          <w:spacing w:val="-1"/>
          <w:sz w:val="28"/>
          <w:szCs w:val="28"/>
        </w:rPr>
        <w:t>: In email spam filtering, Bayes’ theorem is used to classify incoming emails as spam or non-spam. It calculates the probability that an email is spam given the occurrence of certain words or patterns, based on a training dataset of known spam and non-spam emails.</w:t>
      </w:r>
    </w:p>
    <w:p w14:paraId="2EB1499B" w14:textId="315B5024" w:rsidR="00AB6ED0" w:rsidRPr="00AB6ED0" w:rsidRDefault="00AB6ED0" w:rsidP="00C823BE">
      <w:pPr>
        <w:pStyle w:val="lj"/>
        <w:shd w:val="clear" w:color="auto" w:fill="FFFFFF"/>
        <w:spacing w:before="480" w:beforeAutospacing="0" w:after="0" w:afterAutospacing="0" w:line="480" w:lineRule="atLeast"/>
        <w:rPr>
          <w:rFonts w:asciiTheme="majorBidi" w:hAnsiTheme="majorBidi" w:cstheme="majorBidi"/>
          <w:color w:val="242424"/>
          <w:spacing w:val="-1"/>
          <w:sz w:val="28"/>
          <w:szCs w:val="28"/>
        </w:rPr>
      </w:pPr>
      <w:r w:rsidRPr="00AB6ED0">
        <w:rPr>
          <w:rStyle w:val="Strong"/>
          <w:rFonts w:asciiTheme="majorBidi" w:hAnsiTheme="majorBidi" w:cstheme="majorBidi"/>
          <w:color w:val="242424"/>
          <w:spacing w:val="-1"/>
          <w:sz w:val="28"/>
          <w:szCs w:val="28"/>
        </w:rPr>
        <w:t>Document categorization</w:t>
      </w:r>
      <w:r w:rsidRPr="00AB6ED0">
        <w:rPr>
          <w:rFonts w:asciiTheme="majorBidi" w:hAnsiTheme="majorBidi" w:cstheme="majorBidi"/>
          <w:color w:val="242424"/>
          <w:spacing w:val="-1"/>
          <w:sz w:val="28"/>
          <w:szCs w:val="28"/>
        </w:rPr>
        <w:t>: Bayes’ theorem is applied in text mining and natural language processing for document categorization tasks. It can help classify documents into predefined categories by calculating the probability of a document belonging to a category given its content or features.</w:t>
      </w:r>
    </w:p>
    <w:p w14:paraId="62617BD9" w14:textId="77777777" w:rsidR="00AB6ED0" w:rsidRPr="00AB6ED0" w:rsidRDefault="00AB6ED0" w:rsidP="00C823BE">
      <w:pPr>
        <w:pStyle w:val="lj"/>
        <w:shd w:val="clear" w:color="auto" w:fill="FFFFFF"/>
        <w:spacing w:before="252" w:beforeAutospacing="0" w:after="0" w:afterAutospacing="0" w:line="480" w:lineRule="atLeast"/>
        <w:rPr>
          <w:rFonts w:asciiTheme="majorBidi" w:hAnsiTheme="majorBidi" w:cstheme="majorBidi"/>
          <w:color w:val="242424"/>
          <w:spacing w:val="-1"/>
          <w:sz w:val="28"/>
          <w:szCs w:val="28"/>
        </w:rPr>
      </w:pPr>
      <w:r w:rsidRPr="00AB6ED0">
        <w:rPr>
          <w:rStyle w:val="Strong"/>
          <w:rFonts w:asciiTheme="majorBidi" w:hAnsiTheme="majorBidi" w:cstheme="majorBidi"/>
          <w:color w:val="242424"/>
          <w:spacing w:val="-1"/>
          <w:sz w:val="28"/>
          <w:szCs w:val="28"/>
        </w:rPr>
        <w:t>Fraud detection</w:t>
      </w:r>
      <w:r w:rsidRPr="00AB6ED0">
        <w:rPr>
          <w:rFonts w:asciiTheme="majorBidi" w:hAnsiTheme="majorBidi" w:cstheme="majorBidi"/>
          <w:color w:val="242424"/>
          <w:spacing w:val="-1"/>
          <w:sz w:val="28"/>
          <w:szCs w:val="28"/>
        </w:rPr>
        <w:t>: Bayes’ theorem is utilized in fraud detection systems, such as credit card fraud detection or insurance claim fraud detection. It helps assess the probability that a transaction or claim is fraudulent based on historical data and various risk factors.</w:t>
      </w:r>
    </w:p>
    <w:p w14:paraId="50D92B0B" w14:textId="77777777" w:rsidR="00AB6ED0" w:rsidRPr="00AB6ED0" w:rsidRDefault="00AB6ED0" w:rsidP="00C823BE">
      <w:pPr>
        <w:pStyle w:val="lj"/>
        <w:shd w:val="clear" w:color="auto" w:fill="FFFFFF"/>
        <w:spacing w:before="252" w:beforeAutospacing="0" w:after="0" w:afterAutospacing="0" w:line="480" w:lineRule="atLeast"/>
        <w:rPr>
          <w:rFonts w:asciiTheme="majorBidi" w:hAnsiTheme="majorBidi" w:cstheme="majorBidi"/>
          <w:color w:val="242424"/>
          <w:spacing w:val="-1"/>
          <w:sz w:val="28"/>
          <w:szCs w:val="28"/>
        </w:rPr>
      </w:pPr>
      <w:r w:rsidRPr="00AB6ED0">
        <w:rPr>
          <w:rStyle w:val="Strong"/>
          <w:rFonts w:asciiTheme="majorBidi" w:hAnsiTheme="majorBidi" w:cstheme="majorBidi"/>
          <w:color w:val="242424"/>
          <w:spacing w:val="-1"/>
          <w:sz w:val="28"/>
          <w:szCs w:val="28"/>
        </w:rPr>
        <w:t>Search engines</w:t>
      </w:r>
      <w:r w:rsidRPr="00AB6ED0">
        <w:rPr>
          <w:rFonts w:asciiTheme="majorBidi" w:hAnsiTheme="majorBidi" w:cstheme="majorBidi"/>
          <w:color w:val="242424"/>
          <w:spacing w:val="-1"/>
          <w:sz w:val="28"/>
          <w:szCs w:val="28"/>
        </w:rPr>
        <w:t>: Bayes’ theorem is used in search engines to rank and retrieve relevant web pages based on a user’s query. It combines prior probabilities (e.g., page popularity) with conditional probabilities (e.g., relevance of keywords) to estimate the relevance of web pages.</w:t>
      </w:r>
    </w:p>
    <w:p w14:paraId="36551E76" w14:textId="77777777" w:rsidR="00AB6ED0" w:rsidRPr="00AB6ED0" w:rsidRDefault="00AB6ED0" w:rsidP="00C823BE">
      <w:pPr>
        <w:pStyle w:val="lj"/>
        <w:shd w:val="clear" w:color="auto" w:fill="FFFFFF"/>
        <w:spacing w:before="252" w:beforeAutospacing="0" w:after="0" w:afterAutospacing="0" w:line="480" w:lineRule="atLeast"/>
        <w:rPr>
          <w:rFonts w:asciiTheme="majorBidi" w:hAnsiTheme="majorBidi" w:cstheme="majorBidi"/>
          <w:color w:val="242424"/>
          <w:spacing w:val="-1"/>
          <w:sz w:val="28"/>
          <w:szCs w:val="28"/>
        </w:rPr>
      </w:pPr>
      <w:r w:rsidRPr="00AB6ED0">
        <w:rPr>
          <w:rStyle w:val="Strong"/>
          <w:rFonts w:asciiTheme="majorBidi" w:hAnsiTheme="majorBidi" w:cstheme="majorBidi"/>
          <w:color w:val="242424"/>
          <w:spacing w:val="-1"/>
          <w:sz w:val="28"/>
          <w:szCs w:val="28"/>
        </w:rPr>
        <w:lastRenderedPageBreak/>
        <w:t>Weather forecasting</w:t>
      </w:r>
      <w:r w:rsidRPr="00AB6ED0">
        <w:rPr>
          <w:rFonts w:asciiTheme="majorBidi" w:hAnsiTheme="majorBidi" w:cstheme="majorBidi"/>
          <w:color w:val="242424"/>
          <w:spacing w:val="-1"/>
          <w:sz w:val="28"/>
          <w:szCs w:val="28"/>
        </w:rPr>
        <w:t>: Bayes’ theorem is employed in weather forecasting to update the probability of different weather conditions based on new data, such as measurements from weather stations and satellite imagery.</w:t>
      </w:r>
    </w:p>
    <w:p w14:paraId="7A7E6A0F" w14:textId="77777777" w:rsidR="00AB6ED0" w:rsidRPr="00AB6ED0" w:rsidRDefault="00AB6ED0" w:rsidP="00C823BE">
      <w:pPr>
        <w:pStyle w:val="lj"/>
        <w:shd w:val="clear" w:color="auto" w:fill="FFFFFF"/>
        <w:spacing w:before="252" w:beforeAutospacing="0" w:after="0" w:afterAutospacing="0" w:line="480" w:lineRule="atLeast"/>
        <w:rPr>
          <w:rFonts w:asciiTheme="majorBidi" w:hAnsiTheme="majorBidi" w:cstheme="majorBidi"/>
          <w:color w:val="242424"/>
          <w:spacing w:val="-1"/>
          <w:sz w:val="28"/>
          <w:szCs w:val="28"/>
        </w:rPr>
      </w:pPr>
      <w:r w:rsidRPr="00AB6ED0">
        <w:rPr>
          <w:rStyle w:val="Strong"/>
          <w:rFonts w:asciiTheme="majorBidi" w:hAnsiTheme="majorBidi" w:cstheme="majorBidi"/>
          <w:color w:val="242424"/>
          <w:spacing w:val="-1"/>
          <w:sz w:val="28"/>
          <w:szCs w:val="28"/>
        </w:rPr>
        <w:t>Machine learning</w:t>
      </w:r>
      <w:r w:rsidRPr="00AB6ED0">
        <w:rPr>
          <w:rFonts w:asciiTheme="majorBidi" w:hAnsiTheme="majorBidi" w:cstheme="majorBidi"/>
          <w:color w:val="242424"/>
          <w:spacing w:val="-1"/>
          <w:sz w:val="28"/>
          <w:szCs w:val="28"/>
        </w:rPr>
        <w:t>: Bayes’ theorem is a fundamental component of Bayesian machine learning algorithms. It is used for probabilistic modeling, inference, and updating prior beliefs based on observed data.</w:t>
      </w:r>
    </w:p>
    <w:p w14:paraId="5EB7AF71" w14:textId="77777777" w:rsidR="00AB6ED0" w:rsidRPr="00AB6ED0" w:rsidRDefault="00AB6ED0" w:rsidP="00C823BE">
      <w:pPr>
        <w:pStyle w:val="lj"/>
        <w:shd w:val="clear" w:color="auto" w:fill="FFFFFF"/>
        <w:spacing w:before="252" w:beforeAutospacing="0" w:after="0" w:afterAutospacing="0" w:line="480" w:lineRule="atLeast"/>
        <w:rPr>
          <w:rFonts w:asciiTheme="majorBidi" w:hAnsiTheme="majorBidi" w:cstheme="majorBidi"/>
          <w:color w:val="242424"/>
          <w:spacing w:val="-1"/>
          <w:sz w:val="28"/>
          <w:szCs w:val="28"/>
        </w:rPr>
      </w:pPr>
      <w:r w:rsidRPr="00AB6ED0">
        <w:rPr>
          <w:rStyle w:val="Strong"/>
          <w:rFonts w:asciiTheme="majorBidi" w:hAnsiTheme="majorBidi" w:cstheme="majorBidi"/>
          <w:color w:val="242424"/>
          <w:spacing w:val="-1"/>
          <w:sz w:val="28"/>
          <w:szCs w:val="28"/>
        </w:rPr>
        <w:t>A/B testing</w:t>
      </w:r>
      <w:r w:rsidRPr="00AB6ED0">
        <w:rPr>
          <w:rFonts w:asciiTheme="majorBidi" w:hAnsiTheme="majorBidi" w:cstheme="majorBidi"/>
          <w:color w:val="242424"/>
          <w:spacing w:val="-1"/>
          <w:sz w:val="28"/>
          <w:szCs w:val="28"/>
        </w:rPr>
        <w:t>: Bayes’ theorem is used in statistical hypothesis testing and A/B testing to assess the effectiveness of different interventions or strategies. It helps quantify the probability of a certain outcome occurring due to the intervention being tested.</w:t>
      </w:r>
    </w:p>
    <w:p w14:paraId="47D274C4" w14:textId="77777777" w:rsidR="00AB6ED0" w:rsidRPr="00AB6ED0" w:rsidRDefault="00AB6ED0" w:rsidP="00C823BE">
      <w:pPr>
        <w:pStyle w:val="lj"/>
        <w:shd w:val="clear" w:color="auto" w:fill="FFFFFF"/>
        <w:spacing w:before="252" w:beforeAutospacing="0" w:after="0" w:afterAutospacing="0" w:line="480" w:lineRule="atLeast"/>
        <w:rPr>
          <w:rFonts w:asciiTheme="majorBidi" w:hAnsiTheme="majorBidi" w:cstheme="majorBidi"/>
          <w:color w:val="242424"/>
          <w:spacing w:val="-1"/>
          <w:sz w:val="28"/>
          <w:szCs w:val="28"/>
        </w:rPr>
      </w:pPr>
      <w:r w:rsidRPr="00AB6ED0">
        <w:rPr>
          <w:rStyle w:val="Strong"/>
          <w:rFonts w:asciiTheme="majorBidi" w:hAnsiTheme="majorBidi" w:cstheme="majorBidi"/>
          <w:color w:val="242424"/>
          <w:spacing w:val="-1"/>
          <w:sz w:val="28"/>
          <w:szCs w:val="28"/>
        </w:rPr>
        <w:t>Fault diagnosis</w:t>
      </w:r>
      <w:r w:rsidRPr="00AB6ED0">
        <w:rPr>
          <w:rFonts w:asciiTheme="majorBidi" w:hAnsiTheme="majorBidi" w:cstheme="majorBidi"/>
          <w:color w:val="242424"/>
          <w:spacing w:val="-1"/>
          <w:sz w:val="28"/>
          <w:szCs w:val="28"/>
        </w:rPr>
        <w:t>: Bayes’ theorem is applied in fault diagnosis systems to determine the probability of different faults or failures occurring in complex systems based on observed symptoms or sensor readings.</w:t>
      </w:r>
    </w:p>
    <w:p w14:paraId="6FD66090" w14:textId="77777777" w:rsidR="00AB6ED0" w:rsidRPr="00AB6ED0" w:rsidRDefault="00AB6ED0" w:rsidP="00C823BE">
      <w:pPr>
        <w:pStyle w:val="lj"/>
        <w:shd w:val="clear" w:color="auto" w:fill="FFFFFF"/>
        <w:spacing w:before="252" w:beforeAutospacing="0" w:after="0" w:afterAutospacing="0" w:line="480" w:lineRule="atLeast"/>
        <w:rPr>
          <w:rFonts w:asciiTheme="majorBidi" w:hAnsiTheme="majorBidi" w:cstheme="majorBidi"/>
          <w:color w:val="242424"/>
          <w:spacing w:val="-1"/>
          <w:sz w:val="28"/>
          <w:szCs w:val="28"/>
        </w:rPr>
      </w:pPr>
      <w:r w:rsidRPr="00AB6ED0">
        <w:rPr>
          <w:rStyle w:val="Strong"/>
          <w:rFonts w:asciiTheme="majorBidi" w:hAnsiTheme="majorBidi" w:cstheme="majorBidi"/>
          <w:color w:val="242424"/>
          <w:spacing w:val="-1"/>
          <w:sz w:val="28"/>
          <w:szCs w:val="28"/>
        </w:rPr>
        <w:t>Stock market analysis</w:t>
      </w:r>
      <w:r w:rsidRPr="00AB6ED0">
        <w:rPr>
          <w:rFonts w:asciiTheme="majorBidi" w:hAnsiTheme="majorBidi" w:cstheme="majorBidi"/>
          <w:color w:val="242424"/>
          <w:spacing w:val="-1"/>
          <w:sz w:val="28"/>
          <w:szCs w:val="28"/>
        </w:rPr>
        <w:t>: Bayes’ theorem is used in financial modeling and stock market analysis to update beliefs about the probabilities of different market conditions based on new information or market indicators.</w:t>
      </w:r>
    </w:p>
    <w:p w14:paraId="5BFCB5F3" w14:textId="77777777" w:rsidR="00AB6ED0" w:rsidRPr="00AB6ED0" w:rsidRDefault="00AB6ED0" w:rsidP="00AB6ED0">
      <w:pPr>
        <w:ind w:left="0"/>
        <w:jc w:val="both"/>
        <w:rPr>
          <w:rFonts w:asciiTheme="majorBidi" w:hAnsiTheme="majorBidi" w:cstheme="majorBidi"/>
          <w:sz w:val="28"/>
          <w:szCs w:val="28"/>
        </w:rPr>
      </w:pPr>
    </w:p>
    <w:sectPr w:rsidR="00AB6ED0" w:rsidRPr="00AB6ED0" w:rsidSect="00D40EE3">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EF5"/>
    <w:multiLevelType w:val="multilevel"/>
    <w:tmpl w:val="366A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07D78"/>
    <w:multiLevelType w:val="multilevel"/>
    <w:tmpl w:val="6888B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493006"/>
    <w:multiLevelType w:val="multilevel"/>
    <w:tmpl w:val="24C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301610">
    <w:abstractNumId w:val="1"/>
  </w:num>
  <w:num w:numId="2" w16cid:durableId="1788772092">
    <w:abstractNumId w:val="0"/>
  </w:num>
  <w:num w:numId="3" w16cid:durableId="593128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FD"/>
    <w:rsid w:val="001C3562"/>
    <w:rsid w:val="002847D0"/>
    <w:rsid w:val="003B0ECE"/>
    <w:rsid w:val="007A64FD"/>
    <w:rsid w:val="007A7828"/>
    <w:rsid w:val="009D0393"/>
    <w:rsid w:val="00AB6ED0"/>
    <w:rsid w:val="00B553E3"/>
    <w:rsid w:val="00C823BE"/>
    <w:rsid w:val="00D40E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8F7C"/>
  <w15:chartTrackingRefBased/>
  <w15:docId w15:val="{B2659F5D-E106-468C-A2EA-58DBEC50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left="1077"/>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3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j">
    <w:name w:val="lj"/>
    <w:basedOn w:val="Normal"/>
    <w:rsid w:val="00AB6ED0"/>
    <w:pPr>
      <w:spacing w:before="100" w:beforeAutospacing="1" w:after="100" w:afterAutospacing="1" w:line="240" w:lineRule="auto"/>
      <w:ind w:left="0"/>
      <w:jc w:val="left"/>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6ED0"/>
    <w:rPr>
      <w:b/>
      <w:bCs/>
    </w:rPr>
  </w:style>
  <w:style w:type="paragraph" w:styleId="NormalWeb">
    <w:name w:val="Normal (Web)"/>
    <w:basedOn w:val="Normal"/>
    <w:uiPriority w:val="99"/>
    <w:semiHidden/>
    <w:unhideWhenUsed/>
    <w:rsid w:val="002847D0"/>
    <w:pPr>
      <w:spacing w:before="100" w:beforeAutospacing="1" w:after="100" w:afterAutospacing="1" w:line="240" w:lineRule="auto"/>
      <w:ind w:left="0"/>
      <w:jc w:val="left"/>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847D0"/>
    <w:rPr>
      <w:color w:val="0000FF"/>
      <w:u w:val="single"/>
    </w:rPr>
  </w:style>
  <w:style w:type="character" w:styleId="Emphasis">
    <w:name w:val="Emphasis"/>
    <w:basedOn w:val="DefaultParagraphFont"/>
    <w:uiPriority w:val="20"/>
    <w:qFormat/>
    <w:rsid w:val="002847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66765">
      <w:bodyDiv w:val="1"/>
      <w:marLeft w:val="0"/>
      <w:marRight w:val="0"/>
      <w:marTop w:val="0"/>
      <w:marBottom w:val="0"/>
      <w:divBdr>
        <w:top w:val="none" w:sz="0" w:space="0" w:color="auto"/>
        <w:left w:val="none" w:sz="0" w:space="0" w:color="auto"/>
        <w:bottom w:val="none" w:sz="0" w:space="0" w:color="auto"/>
        <w:right w:val="none" w:sz="0" w:space="0" w:color="auto"/>
      </w:divBdr>
    </w:div>
    <w:div w:id="736366934">
      <w:bodyDiv w:val="1"/>
      <w:marLeft w:val="0"/>
      <w:marRight w:val="0"/>
      <w:marTop w:val="0"/>
      <w:marBottom w:val="0"/>
      <w:divBdr>
        <w:top w:val="none" w:sz="0" w:space="0" w:color="auto"/>
        <w:left w:val="none" w:sz="0" w:space="0" w:color="auto"/>
        <w:bottom w:val="none" w:sz="0" w:space="0" w:color="auto"/>
        <w:right w:val="none" w:sz="0" w:space="0" w:color="auto"/>
      </w:divBdr>
    </w:div>
    <w:div w:id="1782068806">
      <w:bodyDiv w:val="1"/>
      <w:marLeft w:val="0"/>
      <w:marRight w:val="0"/>
      <w:marTop w:val="0"/>
      <w:marBottom w:val="0"/>
      <w:divBdr>
        <w:top w:val="none" w:sz="0" w:space="0" w:color="auto"/>
        <w:left w:val="none" w:sz="0" w:space="0" w:color="auto"/>
        <w:bottom w:val="none" w:sz="0" w:space="0" w:color="auto"/>
        <w:right w:val="none" w:sz="0" w:space="0" w:color="auto"/>
      </w:divBdr>
    </w:div>
    <w:div w:id="2105613194">
      <w:bodyDiv w:val="1"/>
      <w:marLeft w:val="0"/>
      <w:marRight w:val="0"/>
      <w:marTop w:val="0"/>
      <w:marBottom w:val="0"/>
      <w:divBdr>
        <w:top w:val="none" w:sz="0" w:space="0" w:color="auto"/>
        <w:left w:val="none" w:sz="0" w:space="0" w:color="auto"/>
        <w:bottom w:val="none" w:sz="0" w:space="0" w:color="auto"/>
        <w:right w:val="none" w:sz="0" w:space="0" w:color="auto"/>
      </w:divBdr>
      <w:divsChild>
        <w:div w:id="95949832">
          <w:marLeft w:val="0"/>
          <w:marRight w:val="0"/>
          <w:marTop w:val="0"/>
          <w:marBottom w:val="0"/>
          <w:divBdr>
            <w:top w:val="none" w:sz="0" w:space="0" w:color="auto"/>
            <w:left w:val="none" w:sz="0" w:space="0" w:color="auto"/>
            <w:bottom w:val="none" w:sz="0" w:space="0" w:color="auto"/>
            <w:right w:val="none" w:sz="0" w:space="0" w:color="auto"/>
          </w:divBdr>
          <w:divsChild>
            <w:div w:id="10004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lair.training/blogs/wp-content/uploads/sites/2/2019/05/bayes-theorem-formula.png" TargetMode="External"/><Relationship Id="rId5" Type="http://schemas.openxmlformats.org/officeDocument/2006/relationships/hyperlink" Target="https://data-flair.training/blogs/machine-learning-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moanwar57357@gmail.com</dc:creator>
  <cp:keywords/>
  <dc:description/>
  <cp:lastModifiedBy>moanwar57357@gmail.com</cp:lastModifiedBy>
  <cp:revision>5</cp:revision>
  <dcterms:created xsi:type="dcterms:W3CDTF">2023-07-29T05:16:00Z</dcterms:created>
  <dcterms:modified xsi:type="dcterms:W3CDTF">2023-07-31T07:55:00Z</dcterms:modified>
</cp:coreProperties>
</file>