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1798"/>
        <w:tblW w:w="0" w:type="auto"/>
        <w:tblBorders>
          <w:top w:val="single" w:sz="4" w:space="0" w:color="566B80"/>
          <w:left w:val="single" w:sz="4" w:space="0" w:color="566B80"/>
          <w:bottom w:val="single" w:sz="4" w:space="0" w:color="566B80"/>
          <w:right w:val="single" w:sz="4" w:space="0" w:color="566B80"/>
        </w:tblBorders>
        <w:tblLook w:val="01E0"/>
      </w:tblPr>
      <w:tblGrid>
        <w:gridCol w:w="3228"/>
        <w:gridCol w:w="6611"/>
      </w:tblGrid>
      <w:tr w:rsidR="00344EF9" w:rsidRPr="003309C3" w:rsidTr="003309C3">
        <w:trPr>
          <w:trHeight w:val="1429"/>
        </w:trPr>
        <w:tc>
          <w:tcPr>
            <w:tcW w:w="9839" w:type="dxa"/>
            <w:gridSpan w:val="2"/>
            <w:tcBorders>
              <w:top w:val="single" w:sz="4" w:space="0" w:color="566B80"/>
              <w:bottom w:val="single" w:sz="4" w:space="0" w:color="566B80"/>
            </w:tcBorders>
            <w:shd w:val="clear" w:color="auto" w:fill="7D92A7"/>
            <w:vAlign w:val="center"/>
          </w:tcPr>
          <w:p w:rsidR="00344EF9" w:rsidRDefault="00F24F0D" w:rsidP="003309C3">
            <w:pPr>
              <w:pStyle w:val="Titre1"/>
            </w:pPr>
            <w:r>
              <w:t>NOM DU CLIENT</w:t>
            </w:r>
          </w:p>
          <w:p w:rsidR="00344EF9" w:rsidRPr="00EC6749" w:rsidRDefault="001B41BC" w:rsidP="001B41BC">
            <w:pPr>
              <w:pStyle w:val="Titre3"/>
            </w:pPr>
            <w:r>
              <w:t xml:space="preserve"> </w:t>
            </w:r>
            <w:fldSimple w:instr=" MERGEFIELD  $project.Name  \* MERGEFORMAT ">
              <w:r>
                <w:rPr>
                  <w:noProof/>
                </w:rPr>
                <w:t>«$project.Name»</w:t>
              </w:r>
            </w:fldSimple>
          </w:p>
        </w:tc>
      </w:tr>
      <w:tr w:rsidR="00344EF9" w:rsidRPr="003309C3" w:rsidTr="003309C3">
        <w:trPr>
          <w:trHeight w:val="1853"/>
        </w:trPr>
        <w:tc>
          <w:tcPr>
            <w:tcW w:w="3228" w:type="dxa"/>
            <w:tcBorders>
              <w:top w:val="single" w:sz="4" w:space="0" w:color="566B80"/>
              <w:right w:val="single" w:sz="4" w:space="0" w:color="566B80"/>
            </w:tcBorders>
            <w:shd w:val="clear" w:color="auto" w:fill="auto"/>
            <w:vAlign w:val="center"/>
          </w:tcPr>
          <w:p w:rsidR="00344EF9" w:rsidRPr="00A250ED" w:rsidRDefault="00344EF9" w:rsidP="003309C3">
            <w:pPr>
              <w:pStyle w:val="Titre2"/>
            </w:pPr>
            <w:r>
              <w:t>La problématique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30AC" w:rsidRPr="008F743F" w:rsidRDefault="00C730AC" w:rsidP="008F743F">
            <w:pPr>
              <w:pStyle w:val="puces"/>
            </w:pPr>
          </w:p>
          <w:p w:rsidR="009743A4" w:rsidRDefault="009743A4" w:rsidP="0038353E">
            <w:pPr>
              <w:pStyle w:val="puces"/>
              <w:rPr>
                <w:rStyle w:val="texte"/>
              </w:rPr>
            </w:pPr>
          </w:p>
          <w:p w:rsidR="009743A4" w:rsidRPr="00894E55" w:rsidRDefault="009743A4" w:rsidP="00894E55">
            <w:pPr>
              <w:pStyle w:val="puces"/>
            </w:pPr>
          </w:p>
        </w:tc>
      </w:tr>
      <w:tr w:rsidR="00344EF9" w:rsidRPr="003309C3" w:rsidTr="003309C3">
        <w:trPr>
          <w:trHeight w:val="1027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344EF9" w:rsidRDefault="00344EF9" w:rsidP="003309C3">
            <w:pPr>
              <w:pStyle w:val="Titre2"/>
            </w:pPr>
            <w:r>
              <w:t>Les contraintes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24F0D" w:rsidRPr="006E6D11" w:rsidRDefault="00F24F0D" w:rsidP="00F24F0D">
            <w:pPr>
              <w:pStyle w:val="puces"/>
            </w:pPr>
          </w:p>
          <w:p w:rsidR="00F24F0D" w:rsidRPr="00D56BB7" w:rsidRDefault="00F24F0D" w:rsidP="00F24F0D">
            <w:pPr>
              <w:pStyle w:val="puces"/>
              <w:rPr>
                <w:rStyle w:val="texte"/>
              </w:rPr>
            </w:pPr>
          </w:p>
          <w:p w:rsidR="00F24F0D" w:rsidRPr="006E6D11" w:rsidRDefault="00F24F0D" w:rsidP="00F24F0D">
            <w:pPr>
              <w:pStyle w:val="puces"/>
            </w:pPr>
          </w:p>
          <w:p w:rsidR="00F24F0D" w:rsidRPr="00894E55" w:rsidRDefault="00F24F0D" w:rsidP="003309C3">
            <w:pPr>
              <w:pStyle w:val="puces"/>
              <w:numPr>
                <w:ilvl w:val="0"/>
                <w:numId w:val="0"/>
              </w:numPr>
              <w:ind w:left="454" w:hanging="454"/>
            </w:pPr>
          </w:p>
        </w:tc>
      </w:tr>
      <w:tr w:rsidR="00344EF9" w:rsidRPr="003309C3" w:rsidTr="003309C3">
        <w:trPr>
          <w:trHeight w:val="1926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344EF9" w:rsidRDefault="00344EF9" w:rsidP="003309C3">
            <w:pPr>
              <w:pStyle w:val="Titre2"/>
            </w:pPr>
            <w:r>
              <w:t>La solution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743A4" w:rsidRPr="006E6D11" w:rsidRDefault="009743A4" w:rsidP="006E6D11">
            <w:pPr>
              <w:pStyle w:val="puces"/>
            </w:pPr>
          </w:p>
          <w:p w:rsidR="009743A4" w:rsidRPr="00D56BB7" w:rsidRDefault="009743A4" w:rsidP="008F743F">
            <w:pPr>
              <w:pStyle w:val="puces"/>
              <w:rPr>
                <w:rStyle w:val="texte"/>
              </w:rPr>
            </w:pPr>
          </w:p>
          <w:p w:rsidR="0038353E" w:rsidRPr="003309C3" w:rsidRDefault="0038353E" w:rsidP="0038353E">
            <w:pPr>
              <w:pStyle w:val="puces"/>
              <w:rPr>
                <w:rFonts w:cs="Arial"/>
                <w:szCs w:val="22"/>
              </w:rPr>
            </w:pPr>
          </w:p>
        </w:tc>
      </w:tr>
      <w:tr w:rsidR="00344EF9" w:rsidRPr="003309C3" w:rsidTr="003309C3">
        <w:trPr>
          <w:trHeight w:val="1086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344EF9" w:rsidRDefault="00344EF9" w:rsidP="003309C3">
            <w:pPr>
              <w:pStyle w:val="Titre2"/>
            </w:pPr>
            <w:r>
              <w:t>Notre valeur ajoutée</w:t>
            </w:r>
          </w:p>
          <w:p w:rsidR="00344EF9" w:rsidRDefault="00344EF9" w:rsidP="003309C3">
            <w:pPr>
              <w:pStyle w:val="Titre2"/>
            </w:pP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872AB" w:rsidRDefault="007872AB" w:rsidP="007872AB">
            <w:pPr>
              <w:pStyle w:val="puces"/>
              <w:rPr>
                <w:rStyle w:val="texte"/>
              </w:rPr>
            </w:pPr>
          </w:p>
          <w:p w:rsidR="008F3FFD" w:rsidRPr="003309C3" w:rsidRDefault="008F3FFD" w:rsidP="007872AB">
            <w:pPr>
              <w:pStyle w:val="puces"/>
              <w:rPr>
                <w:rStyle w:val="texte"/>
                <w:rFonts w:ascii="Times New Roman" w:hAnsi="Times New Roman"/>
                <w:sz w:val="24"/>
              </w:rPr>
            </w:pPr>
          </w:p>
          <w:p w:rsidR="0038353E" w:rsidRPr="003309C3" w:rsidRDefault="0038353E" w:rsidP="0038353E">
            <w:pPr>
              <w:pStyle w:val="puces"/>
              <w:rPr>
                <w:rFonts w:cs="Arial"/>
                <w:szCs w:val="22"/>
              </w:rPr>
            </w:pPr>
          </w:p>
        </w:tc>
      </w:tr>
      <w:tr w:rsidR="00344EF9" w:rsidRPr="003309C3" w:rsidTr="003309C3">
        <w:trPr>
          <w:trHeight w:val="1030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344EF9" w:rsidRDefault="00344EF9" w:rsidP="003309C3">
            <w:pPr>
              <w:pStyle w:val="Titre2"/>
            </w:pPr>
            <w:r>
              <w:t>Le bénéfice du client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F3FFD" w:rsidRPr="00D56BB7" w:rsidRDefault="008F3FFD" w:rsidP="008F743F">
            <w:pPr>
              <w:pStyle w:val="puces"/>
              <w:rPr>
                <w:rStyle w:val="texte"/>
              </w:rPr>
            </w:pPr>
          </w:p>
          <w:p w:rsidR="008F3FFD" w:rsidRPr="00D56BB7" w:rsidRDefault="008F3FFD" w:rsidP="008F743F">
            <w:pPr>
              <w:pStyle w:val="puces"/>
              <w:rPr>
                <w:rStyle w:val="texte"/>
              </w:rPr>
            </w:pPr>
          </w:p>
          <w:p w:rsidR="00344EF9" w:rsidRPr="003309C3" w:rsidRDefault="00344EF9" w:rsidP="008F743F">
            <w:pPr>
              <w:pStyle w:val="puces"/>
              <w:rPr>
                <w:rFonts w:cs="Arial"/>
                <w:szCs w:val="22"/>
              </w:rPr>
            </w:pPr>
          </w:p>
        </w:tc>
      </w:tr>
    </w:tbl>
    <w:p w:rsidR="00856206" w:rsidRDefault="00856206"/>
    <w:p w:rsidR="00753D9E" w:rsidRDefault="00753D9E"/>
    <w:p w:rsidR="00753D9E" w:rsidRDefault="00753D9E"/>
    <w:p w:rsidR="00753D9E" w:rsidRDefault="00753D9E"/>
    <w:p w:rsidR="00753D9E" w:rsidRDefault="00753D9E"/>
    <w:p w:rsidR="00F24F0D" w:rsidRDefault="00F24F0D"/>
    <w:p w:rsidR="00F24F0D" w:rsidRDefault="00F24F0D"/>
    <w:tbl>
      <w:tblPr>
        <w:tblpPr w:leftFromText="141" w:rightFromText="141" w:vertAnchor="text" w:horzAnchor="margin" w:tblpY="159"/>
        <w:tblW w:w="0" w:type="auto"/>
        <w:tblBorders>
          <w:top w:val="single" w:sz="4" w:space="0" w:color="566B80"/>
          <w:left w:val="single" w:sz="4" w:space="0" w:color="566B80"/>
          <w:bottom w:val="single" w:sz="4" w:space="0" w:color="566B80"/>
          <w:right w:val="single" w:sz="4" w:space="0" w:color="566B80"/>
          <w:insideH w:val="single" w:sz="4" w:space="0" w:color="566B80"/>
          <w:insideV w:val="single" w:sz="4" w:space="0" w:color="566B80"/>
        </w:tblBorders>
        <w:tblLook w:val="01E0"/>
      </w:tblPr>
      <w:tblGrid>
        <w:gridCol w:w="2878"/>
        <w:gridCol w:w="3802"/>
        <w:gridCol w:w="3172"/>
      </w:tblGrid>
      <w:tr w:rsidR="00A11294" w:rsidTr="003309C3">
        <w:trPr>
          <w:trHeight w:val="356"/>
        </w:trPr>
        <w:tc>
          <w:tcPr>
            <w:tcW w:w="2878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Charge</w:t>
            </w:r>
          </w:p>
        </w:tc>
        <w:tc>
          <w:tcPr>
            <w:tcW w:w="3802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Livraison</w:t>
            </w:r>
          </w:p>
        </w:tc>
        <w:tc>
          <w:tcPr>
            <w:tcW w:w="3172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Délai</w:t>
            </w:r>
          </w:p>
        </w:tc>
      </w:tr>
      <w:tr w:rsidR="00A11294" w:rsidTr="003309C3">
        <w:trPr>
          <w:trHeight w:val="555"/>
        </w:trPr>
        <w:tc>
          <w:tcPr>
            <w:tcW w:w="2878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  <w:tc>
          <w:tcPr>
            <w:tcW w:w="3802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</w:tr>
      <w:tr w:rsidR="00A11294" w:rsidTr="003309C3">
        <w:trPr>
          <w:trHeight w:val="453"/>
        </w:trPr>
        <w:tc>
          <w:tcPr>
            <w:tcW w:w="9852" w:type="dxa"/>
            <w:gridSpan w:val="3"/>
            <w:shd w:val="clear" w:color="auto" w:fill="7D92A7"/>
            <w:vAlign w:val="center"/>
          </w:tcPr>
          <w:p w:rsidR="00A11294" w:rsidRPr="00326534" w:rsidRDefault="00A11294" w:rsidP="003309C3">
            <w:pPr>
              <w:pStyle w:val="Titre3"/>
            </w:pPr>
            <w:r w:rsidRPr="00326534">
              <w:t>Environnement technique</w:t>
            </w:r>
          </w:p>
        </w:tc>
      </w:tr>
      <w:tr w:rsidR="00A11294" w:rsidRPr="003309C3" w:rsidTr="003309C3">
        <w:trPr>
          <w:trHeight w:val="710"/>
        </w:trPr>
        <w:tc>
          <w:tcPr>
            <w:tcW w:w="9852" w:type="dxa"/>
            <w:gridSpan w:val="3"/>
            <w:shd w:val="clear" w:color="auto" w:fill="auto"/>
            <w:vAlign w:val="center"/>
          </w:tcPr>
          <w:p w:rsidR="00A11294" w:rsidRPr="003309C3" w:rsidRDefault="00A11294" w:rsidP="003309C3">
            <w:pPr>
              <w:pStyle w:val="textecentr"/>
              <w:rPr>
                <w:lang w:val="en-GB"/>
              </w:rPr>
            </w:pPr>
          </w:p>
        </w:tc>
      </w:tr>
    </w:tbl>
    <w:p w:rsidR="00D56BB7" w:rsidRDefault="00D20E76" w:rsidP="00D20E76">
      <w:pPr>
        <w:tabs>
          <w:tab w:val="left" w:pos="720"/>
        </w:tabs>
        <w:rPr>
          <w:lang w:val="en-GB"/>
        </w:rPr>
      </w:pPr>
      <w:r>
        <w:rPr>
          <w:lang w:val="en-GB"/>
        </w:rPr>
        <w:tab/>
      </w:r>
    </w:p>
    <w:p w:rsidR="00A11294" w:rsidRPr="00326534" w:rsidRDefault="00A11294" w:rsidP="00A11294">
      <w:pPr>
        <w:tabs>
          <w:tab w:val="left" w:pos="720"/>
        </w:tabs>
        <w:ind w:left="600" w:right="346"/>
        <w:rPr>
          <w:lang w:val="en-GB"/>
        </w:rPr>
      </w:pPr>
    </w:p>
    <w:sectPr w:rsidR="00A11294" w:rsidRPr="00326534" w:rsidSect="00A11294">
      <w:headerReference w:type="default" r:id="rId7"/>
      <w:footerReference w:type="default" r:id="rId8"/>
      <w:pgSz w:w="11906" w:h="16838" w:code="9"/>
      <w:pgMar w:top="1259" w:right="1134" w:bottom="902" w:left="1134" w:header="567" w:footer="30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19C" w:rsidRDefault="00DF119C">
      <w:r>
        <w:separator/>
      </w:r>
    </w:p>
  </w:endnote>
  <w:endnote w:type="continuationSeparator" w:id="0">
    <w:p w:rsidR="00DF119C" w:rsidRDefault="00DF1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FB2" w:rsidRDefault="000D6398"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-208280</wp:posOffset>
          </wp:positionV>
          <wp:extent cx="7772400" cy="662940"/>
          <wp:effectExtent l="19050" t="0" r="0" b="0"/>
          <wp:wrapNone/>
          <wp:docPr id="2" name="Image 2" descr="bas de page fiche refer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s de page fiche refer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6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19C" w:rsidRDefault="00DF119C">
      <w:r>
        <w:separator/>
      </w:r>
    </w:p>
  </w:footnote>
  <w:footnote w:type="continuationSeparator" w:id="0">
    <w:p w:rsidR="00DF119C" w:rsidRDefault="00DF11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FB2" w:rsidRDefault="000D6398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-360680</wp:posOffset>
          </wp:positionV>
          <wp:extent cx="7620000" cy="1970405"/>
          <wp:effectExtent l="19050" t="0" r="0" b="0"/>
          <wp:wrapNone/>
          <wp:docPr id="3" name="Image 3" descr="Bandeau-référ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deau-référ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97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55B0"/>
    <w:multiLevelType w:val="hybridMultilevel"/>
    <w:tmpl w:val="D7C2E7A6"/>
    <w:lvl w:ilvl="0" w:tplc="831A2536">
      <w:numFmt w:val="bullet"/>
      <w:pStyle w:val="pucesref"/>
      <w:lvlText w:val=""/>
      <w:lvlJc w:val="left"/>
      <w:pPr>
        <w:tabs>
          <w:tab w:val="num" w:pos="359"/>
        </w:tabs>
        <w:ind w:left="359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1">
    <w:nsid w:val="5CFB5415"/>
    <w:multiLevelType w:val="hybridMultilevel"/>
    <w:tmpl w:val="06D45A22"/>
    <w:lvl w:ilvl="0" w:tplc="2C32E896">
      <w:numFmt w:val="bullet"/>
      <w:pStyle w:val="puces"/>
      <w:lvlText w:val=""/>
      <w:lvlJc w:val="left"/>
      <w:pPr>
        <w:tabs>
          <w:tab w:val="num" w:pos="454"/>
        </w:tabs>
        <w:ind w:left="454" w:hanging="456"/>
      </w:pPr>
      <w:rPr>
        <w:rFonts w:ascii="Wingdings" w:eastAsia="Times New Roman" w:hAnsi="Wingdings" w:cs="Times New Roman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00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44EF9"/>
    <w:rsid w:val="000639E9"/>
    <w:rsid w:val="00076410"/>
    <w:rsid w:val="000D6398"/>
    <w:rsid w:val="000E3680"/>
    <w:rsid w:val="001B41BC"/>
    <w:rsid w:val="001C2B75"/>
    <w:rsid w:val="00224348"/>
    <w:rsid w:val="0022585D"/>
    <w:rsid w:val="0028282A"/>
    <w:rsid w:val="002D7D85"/>
    <w:rsid w:val="002F0921"/>
    <w:rsid w:val="00302811"/>
    <w:rsid w:val="00326534"/>
    <w:rsid w:val="003309C3"/>
    <w:rsid w:val="00344EF9"/>
    <w:rsid w:val="0038353E"/>
    <w:rsid w:val="003D4864"/>
    <w:rsid w:val="004B4B09"/>
    <w:rsid w:val="004C5EB5"/>
    <w:rsid w:val="00551E06"/>
    <w:rsid w:val="0056502D"/>
    <w:rsid w:val="005708DC"/>
    <w:rsid w:val="005A3A53"/>
    <w:rsid w:val="005C7D1A"/>
    <w:rsid w:val="00622479"/>
    <w:rsid w:val="006B22CF"/>
    <w:rsid w:val="006D3428"/>
    <w:rsid w:val="006E6D11"/>
    <w:rsid w:val="006F1AD9"/>
    <w:rsid w:val="00721ADB"/>
    <w:rsid w:val="00744134"/>
    <w:rsid w:val="00753D9E"/>
    <w:rsid w:val="0076535C"/>
    <w:rsid w:val="007872AB"/>
    <w:rsid w:val="007B562B"/>
    <w:rsid w:val="007E6787"/>
    <w:rsid w:val="007F24A6"/>
    <w:rsid w:val="00806794"/>
    <w:rsid w:val="00826653"/>
    <w:rsid w:val="00856206"/>
    <w:rsid w:val="00894E55"/>
    <w:rsid w:val="008A2DB4"/>
    <w:rsid w:val="008A758F"/>
    <w:rsid w:val="008E4C9D"/>
    <w:rsid w:val="008F142D"/>
    <w:rsid w:val="008F3FFD"/>
    <w:rsid w:val="008F743F"/>
    <w:rsid w:val="00943055"/>
    <w:rsid w:val="00946AB8"/>
    <w:rsid w:val="009743A4"/>
    <w:rsid w:val="009B3E14"/>
    <w:rsid w:val="00A11294"/>
    <w:rsid w:val="00AA1D0B"/>
    <w:rsid w:val="00AE2C41"/>
    <w:rsid w:val="00B45D97"/>
    <w:rsid w:val="00C44FD6"/>
    <w:rsid w:val="00C61FC4"/>
    <w:rsid w:val="00C730AC"/>
    <w:rsid w:val="00CE3C1F"/>
    <w:rsid w:val="00CF1FB2"/>
    <w:rsid w:val="00D20E76"/>
    <w:rsid w:val="00D56BB7"/>
    <w:rsid w:val="00DE07B9"/>
    <w:rsid w:val="00DF119C"/>
    <w:rsid w:val="00E13D84"/>
    <w:rsid w:val="00E64049"/>
    <w:rsid w:val="00EC6749"/>
    <w:rsid w:val="00F2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EF9"/>
    <w:rPr>
      <w:sz w:val="24"/>
      <w:szCs w:val="24"/>
    </w:rPr>
  </w:style>
  <w:style w:type="paragraph" w:styleId="Titre1">
    <w:name w:val="heading 1"/>
    <w:basedOn w:val="Normal"/>
    <w:next w:val="Normal"/>
    <w:qFormat/>
    <w:rsid w:val="00E13D84"/>
    <w:pPr>
      <w:keepNext/>
      <w:spacing w:before="60" w:after="60"/>
      <w:jc w:val="center"/>
      <w:outlineLvl w:val="0"/>
    </w:pPr>
    <w:rPr>
      <w:rFonts w:ascii="Arial" w:hAnsi="Arial" w:cs="Arial"/>
      <w:b/>
      <w:bCs/>
      <w:color w:val="FFFFFF"/>
      <w:kern w:val="32"/>
      <w:sz w:val="32"/>
      <w:szCs w:val="32"/>
    </w:rPr>
  </w:style>
  <w:style w:type="paragraph" w:styleId="Titre2">
    <w:name w:val="heading 2"/>
    <w:aliases w:val="bleu"/>
    <w:basedOn w:val="Normal"/>
    <w:next w:val="Normal"/>
    <w:qFormat/>
    <w:rsid w:val="00E13D84"/>
    <w:pPr>
      <w:keepNext/>
      <w:spacing w:before="60" w:after="60"/>
      <w:jc w:val="center"/>
      <w:outlineLvl w:val="1"/>
    </w:pPr>
    <w:rPr>
      <w:rFonts w:ascii="Arial" w:hAnsi="Arial" w:cs="Arial"/>
      <w:b/>
      <w:bCs/>
      <w:iCs/>
      <w:color w:val="566B80"/>
      <w:szCs w:val="28"/>
    </w:rPr>
  </w:style>
  <w:style w:type="paragraph" w:styleId="Titre3">
    <w:name w:val="heading 3"/>
    <w:aliases w:val="blanc"/>
    <w:basedOn w:val="Normal"/>
    <w:next w:val="Normal"/>
    <w:qFormat/>
    <w:rsid w:val="00EC6749"/>
    <w:pPr>
      <w:keepNext/>
      <w:spacing w:before="60" w:after="60"/>
      <w:jc w:val="center"/>
      <w:outlineLvl w:val="2"/>
    </w:pPr>
    <w:rPr>
      <w:rFonts w:ascii="Arial" w:hAnsi="Arial" w:cs="Arial"/>
      <w:b/>
      <w:bCs/>
      <w:color w:val="FFFFF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prs4pt">
    <w:name w:val="Style Après : 4 pt"/>
    <w:basedOn w:val="Normal"/>
    <w:link w:val="StyleAprs4ptCar"/>
    <w:rsid w:val="006B22CF"/>
    <w:pPr>
      <w:spacing w:after="80"/>
    </w:pPr>
    <w:rPr>
      <w:szCs w:val="20"/>
    </w:rPr>
  </w:style>
  <w:style w:type="character" w:customStyle="1" w:styleId="StyleAprs4ptCar">
    <w:name w:val="Style Après : 4 pt Car"/>
    <w:link w:val="StyleAprs4pt"/>
    <w:rsid w:val="006B22CF"/>
    <w:rPr>
      <w:sz w:val="24"/>
      <w:lang w:val="fr-FR" w:eastAsia="fr-FR" w:bidi="ar-SA"/>
    </w:rPr>
  </w:style>
  <w:style w:type="table" w:styleId="Grilledutableau">
    <w:name w:val="Table Grid"/>
    <w:basedOn w:val="TableauNormal"/>
    <w:semiHidden/>
    <w:rsid w:val="00344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rsid w:val="00D56BB7"/>
    <w:rPr>
      <w:rFonts w:ascii="Arial" w:hAnsi="Arial"/>
      <w:sz w:val="22"/>
    </w:rPr>
  </w:style>
  <w:style w:type="paragraph" w:customStyle="1" w:styleId="textecentr">
    <w:name w:val="texte centré"/>
    <w:basedOn w:val="Normal"/>
    <w:link w:val="textecentrCar"/>
    <w:rsid w:val="00D56BB7"/>
    <w:pPr>
      <w:jc w:val="center"/>
    </w:pPr>
    <w:rPr>
      <w:rFonts w:ascii="Arial" w:hAnsi="Arial"/>
      <w:sz w:val="22"/>
      <w:szCs w:val="20"/>
    </w:rPr>
  </w:style>
  <w:style w:type="character" w:customStyle="1" w:styleId="textecentrCar">
    <w:name w:val="texte centré Car"/>
    <w:link w:val="textecentr"/>
    <w:rsid w:val="00D56BB7"/>
    <w:rPr>
      <w:rFonts w:ascii="Arial" w:hAnsi="Arial"/>
      <w:sz w:val="22"/>
      <w:lang w:val="fr-FR" w:eastAsia="fr-FR" w:bidi="ar-SA"/>
    </w:rPr>
  </w:style>
  <w:style w:type="paragraph" w:customStyle="1" w:styleId="pucesdanstableau">
    <w:name w:val="puces dans tableau"/>
    <w:basedOn w:val="Normal"/>
    <w:link w:val="pucesdanstableauCar"/>
    <w:semiHidden/>
    <w:rsid w:val="006E6D11"/>
    <w:pPr>
      <w:tabs>
        <w:tab w:val="left" w:pos="453"/>
      </w:tabs>
      <w:ind w:left="453" w:hanging="453"/>
    </w:pPr>
    <w:rPr>
      <w:rFonts w:ascii="Arial" w:hAnsi="Arial"/>
      <w:sz w:val="22"/>
    </w:rPr>
  </w:style>
  <w:style w:type="character" w:customStyle="1" w:styleId="pucesdanstableauCar">
    <w:name w:val="puces dans tableau Car"/>
    <w:link w:val="pucesdanstableau"/>
    <w:rsid w:val="006E6D11"/>
    <w:rPr>
      <w:rFonts w:ascii="Arial" w:hAnsi="Arial"/>
      <w:sz w:val="22"/>
      <w:szCs w:val="24"/>
      <w:lang w:val="fr-FR" w:eastAsia="fr-FR" w:bidi="ar-SA"/>
    </w:rPr>
  </w:style>
  <w:style w:type="paragraph" w:customStyle="1" w:styleId="pucesref">
    <w:name w:val="puces ref"/>
    <w:basedOn w:val="StyleAprs4pt"/>
    <w:semiHidden/>
    <w:rsid w:val="006E6D11"/>
    <w:pPr>
      <w:numPr>
        <w:numId w:val="1"/>
      </w:numPr>
      <w:tabs>
        <w:tab w:val="left" w:pos="453"/>
      </w:tabs>
    </w:pPr>
  </w:style>
  <w:style w:type="paragraph" w:customStyle="1" w:styleId="puces">
    <w:name w:val="puces"/>
    <w:basedOn w:val="StyleAprs4pt"/>
    <w:link w:val="pucesCar"/>
    <w:rsid w:val="006E6D11"/>
    <w:pPr>
      <w:numPr>
        <w:numId w:val="2"/>
      </w:numPr>
    </w:pPr>
    <w:rPr>
      <w:rFonts w:ascii="Arial" w:hAnsi="Arial"/>
      <w:sz w:val="22"/>
    </w:rPr>
  </w:style>
  <w:style w:type="character" w:customStyle="1" w:styleId="pucesCar">
    <w:name w:val="puces Car"/>
    <w:link w:val="puces"/>
    <w:rsid w:val="006E6D11"/>
    <w:rPr>
      <w:rFonts w:ascii="Arial" w:hAnsi="Arial"/>
      <w:sz w:val="22"/>
      <w:lang w:val="fr-FR" w:eastAsia="fr-FR" w:bidi="ar-SA"/>
    </w:rPr>
  </w:style>
  <w:style w:type="paragraph" w:styleId="Pieddepage">
    <w:name w:val="footer"/>
    <w:basedOn w:val="Normal"/>
    <w:rsid w:val="00A11294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A11294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Référence projet</vt:lpstr>
    </vt:vector>
  </TitlesOfParts>
  <Company> 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Référence projet</dc:title>
  <dc:subject/>
  <dc:creator>Service Communication Sodifrance</dc:creator>
  <cp:keywords/>
  <dc:description/>
  <cp:lastModifiedBy>azerr</cp:lastModifiedBy>
  <cp:revision>4</cp:revision>
  <cp:lastPrinted>2009-03-18T15:40:00Z</cp:lastPrinted>
  <dcterms:created xsi:type="dcterms:W3CDTF">2011-12-15T11:53:00Z</dcterms:created>
  <dcterms:modified xsi:type="dcterms:W3CDTF">2011-12-20T15:17:00Z</dcterms:modified>
</cp:coreProperties>
</file>