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B4D1" w14:textId="7633BB09" w:rsidR="00516A52" w:rsidRDefault="00516A52">
      <w:r>
        <w:t>Time Window – 6</w:t>
      </w:r>
    </w:p>
    <w:p w14:paraId="7D41C86B" w14:textId="75005D9C" w:rsidR="00516A52" w:rsidRDefault="00516A52">
      <w:r>
        <w:t>Transformer Model – Optimized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779"/>
        <w:gridCol w:w="1781"/>
      </w:tblGrid>
      <w:tr w:rsidR="006C7C47" w14:paraId="3F1BF724" w14:textId="77777777" w:rsidTr="006C7C47">
        <w:tc>
          <w:tcPr>
            <w:tcW w:w="1875" w:type="dxa"/>
          </w:tcPr>
          <w:p w14:paraId="4A469557" w14:textId="77777777" w:rsidR="006C7C47" w:rsidRDefault="006C7C47" w:rsidP="00BA0AD9">
            <w:r>
              <w:t>Model</w:t>
            </w:r>
          </w:p>
        </w:tc>
        <w:tc>
          <w:tcPr>
            <w:tcW w:w="1779" w:type="dxa"/>
          </w:tcPr>
          <w:p w14:paraId="089FF7D4" w14:textId="77777777" w:rsidR="006C7C47" w:rsidRDefault="006C7C47" w:rsidP="00BA0AD9">
            <w:proofErr w:type="spellStart"/>
            <w:r>
              <w:t>Val_Loss</w:t>
            </w:r>
            <w:proofErr w:type="spellEnd"/>
          </w:p>
        </w:tc>
        <w:tc>
          <w:tcPr>
            <w:tcW w:w="1781" w:type="dxa"/>
          </w:tcPr>
          <w:p w14:paraId="7BF347F2" w14:textId="77777777" w:rsidR="006C7C47" w:rsidRDefault="006C7C47" w:rsidP="00BA0AD9">
            <w:r>
              <w:t>Val-Accuracy</w:t>
            </w:r>
          </w:p>
        </w:tc>
      </w:tr>
      <w:tr w:rsidR="006C7C47" w14:paraId="52E4F3BB" w14:textId="77777777" w:rsidTr="006C7C47">
        <w:tc>
          <w:tcPr>
            <w:tcW w:w="1875" w:type="dxa"/>
          </w:tcPr>
          <w:p w14:paraId="2EE4ED08" w14:textId="2002DE87" w:rsidR="006C7C47" w:rsidRDefault="006C7C47" w:rsidP="00BA0AD9">
            <w:r>
              <w:t>Folder0</w:t>
            </w:r>
          </w:p>
        </w:tc>
        <w:tc>
          <w:tcPr>
            <w:tcW w:w="1779" w:type="dxa"/>
          </w:tcPr>
          <w:p w14:paraId="6D50D250" w14:textId="09608C19" w:rsidR="006C7C47" w:rsidRDefault="006C7C47" w:rsidP="00BA0AD9">
            <w:r>
              <w:t>0.3</w:t>
            </w:r>
            <w:r>
              <w:t>3</w:t>
            </w:r>
          </w:p>
        </w:tc>
        <w:tc>
          <w:tcPr>
            <w:tcW w:w="1781" w:type="dxa"/>
          </w:tcPr>
          <w:p w14:paraId="50A13116" w14:textId="1F06162A" w:rsidR="006C7C47" w:rsidRDefault="006C7C47" w:rsidP="00BA0AD9">
            <w:r>
              <w:t>0.9</w:t>
            </w:r>
            <w:r>
              <w:t>1</w:t>
            </w:r>
          </w:p>
        </w:tc>
      </w:tr>
      <w:tr w:rsidR="006C7C47" w14:paraId="731DD10C" w14:textId="77777777" w:rsidTr="006C7C47">
        <w:tc>
          <w:tcPr>
            <w:tcW w:w="1875" w:type="dxa"/>
          </w:tcPr>
          <w:p w14:paraId="34672580" w14:textId="3DADEBAD" w:rsidR="006C7C47" w:rsidRDefault="006C7C47" w:rsidP="00BA0AD9">
            <w:r>
              <w:t>Folder1</w:t>
            </w:r>
          </w:p>
        </w:tc>
        <w:tc>
          <w:tcPr>
            <w:tcW w:w="1779" w:type="dxa"/>
          </w:tcPr>
          <w:p w14:paraId="779C5A04" w14:textId="7A316A1C" w:rsidR="006C7C47" w:rsidRDefault="006C7C47" w:rsidP="00BA0AD9">
            <w:r>
              <w:t>0.3</w:t>
            </w:r>
            <w:r>
              <w:t>2</w:t>
            </w:r>
          </w:p>
        </w:tc>
        <w:tc>
          <w:tcPr>
            <w:tcW w:w="1781" w:type="dxa"/>
          </w:tcPr>
          <w:p w14:paraId="44365313" w14:textId="5F213527" w:rsidR="006C7C47" w:rsidRDefault="006C7C47" w:rsidP="00BA0AD9">
            <w:r>
              <w:t>0.91</w:t>
            </w:r>
          </w:p>
        </w:tc>
      </w:tr>
      <w:tr w:rsidR="006C7C47" w14:paraId="56C51C67" w14:textId="77777777" w:rsidTr="006C7C47">
        <w:tc>
          <w:tcPr>
            <w:tcW w:w="1875" w:type="dxa"/>
          </w:tcPr>
          <w:p w14:paraId="59E9AEB2" w14:textId="617CF051" w:rsidR="006C7C47" w:rsidRDefault="006C7C47" w:rsidP="00BA0AD9">
            <w:r>
              <w:t>Folder2</w:t>
            </w:r>
          </w:p>
        </w:tc>
        <w:tc>
          <w:tcPr>
            <w:tcW w:w="1779" w:type="dxa"/>
          </w:tcPr>
          <w:p w14:paraId="60B9C1F1" w14:textId="7C8A5E96" w:rsidR="006C7C47" w:rsidRDefault="006C7C47" w:rsidP="00BA0AD9">
            <w:r>
              <w:t>0.</w:t>
            </w:r>
            <w:r>
              <w:t>31</w:t>
            </w:r>
          </w:p>
        </w:tc>
        <w:tc>
          <w:tcPr>
            <w:tcW w:w="1781" w:type="dxa"/>
          </w:tcPr>
          <w:p w14:paraId="515220E7" w14:textId="0A3E1738" w:rsidR="006C7C47" w:rsidRDefault="006C7C47" w:rsidP="00BA0AD9">
            <w:r>
              <w:t>0.</w:t>
            </w:r>
            <w:r>
              <w:t>91</w:t>
            </w:r>
          </w:p>
        </w:tc>
      </w:tr>
      <w:tr w:rsidR="006C7C47" w14:paraId="073363A4" w14:textId="77777777" w:rsidTr="006C7C47">
        <w:tc>
          <w:tcPr>
            <w:tcW w:w="1875" w:type="dxa"/>
          </w:tcPr>
          <w:p w14:paraId="62DF7721" w14:textId="0329428C" w:rsidR="006C7C47" w:rsidRDefault="006C7C47" w:rsidP="00BA0AD9">
            <w:r>
              <w:t>Folder3</w:t>
            </w:r>
          </w:p>
        </w:tc>
        <w:tc>
          <w:tcPr>
            <w:tcW w:w="1779" w:type="dxa"/>
          </w:tcPr>
          <w:p w14:paraId="67FFEAF5" w14:textId="5E3D60CF" w:rsidR="006C7C47" w:rsidRDefault="006C7C47" w:rsidP="00BA0AD9">
            <w:r>
              <w:t>0.3</w:t>
            </w:r>
            <w:r>
              <w:t>3</w:t>
            </w:r>
          </w:p>
        </w:tc>
        <w:tc>
          <w:tcPr>
            <w:tcW w:w="1781" w:type="dxa"/>
          </w:tcPr>
          <w:p w14:paraId="5FE59FE1" w14:textId="7FC48C1A" w:rsidR="006C7C47" w:rsidRDefault="006C7C47" w:rsidP="00BA0AD9">
            <w:r>
              <w:t>0.9</w:t>
            </w:r>
            <w:r>
              <w:t>1</w:t>
            </w:r>
          </w:p>
        </w:tc>
      </w:tr>
      <w:tr w:rsidR="006C7C47" w14:paraId="0703D3A4" w14:textId="77777777" w:rsidTr="006C7C47">
        <w:tc>
          <w:tcPr>
            <w:tcW w:w="1875" w:type="dxa"/>
          </w:tcPr>
          <w:p w14:paraId="59824971" w14:textId="042B464F" w:rsidR="006C7C47" w:rsidRDefault="006C7C47" w:rsidP="00BA0AD9">
            <w:r>
              <w:t>Folder4</w:t>
            </w:r>
          </w:p>
        </w:tc>
        <w:tc>
          <w:tcPr>
            <w:tcW w:w="1779" w:type="dxa"/>
          </w:tcPr>
          <w:p w14:paraId="190D00C6" w14:textId="7FDAFF97" w:rsidR="006C7C47" w:rsidRDefault="006C7C47" w:rsidP="00BA0AD9">
            <w:r>
              <w:t>0.</w:t>
            </w:r>
            <w:r>
              <w:t>32</w:t>
            </w:r>
          </w:p>
        </w:tc>
        <w:tc>
          <w:tcPr>
            <w:tcW w:w="1781" w:type="dxa"/>
          </w:tcPr>
          <w:p w14:paraId="22E35A16" w14:textId="0CD55810" w:rsidR="006C7C47" w:rsidRDefault="006C7C47" w:rsidP="00BA0AD9">
            <w:r>
              <w:t>0.</w:t>
            </w:r>
            <w:r>
              <w:t>91</w:t>
            </w:r>
          </w:p>
        </w:tc>
      </w:tr>
      <w:tr w:rsidR="006C7C47" w14:paraId="6BAF2365" w14:textId="77777777" w:rsidTr="006C7C47">
        <w:tc>
          <w:tcPr>
            <w:tcW w:w="1875" w:type="dxa"/>
          </w:tcPr>
          <w:p w14:paraId="38DADF4B" w14:textId="77777777" w:rsidR="006C7C47" w:rsidRDefault="006C7C47" w:rsidP="00BA0AD9">
            <w:proofErr w:type="spellStart"/>
            <w:r>
              <w:t>Comb_Model</w:t>
            </w:r>
            <w:proofErr w:type="spellEnd"/>
          </w:p>
        </w:tc>
        <w:tc>
          <w:tcPr>
            <w:tcW w:w="1779" w:type="dxa"/>
          </w:tcPr>
          <w:p w14:paraId="503F19EE" w14:textId="1D5B4F02" w:rsidR="006C7C47" w:rsidRDefault="006C7C47" w:rsidP="00BA0AD9">
            <w:r>
              <w:t>0.</w:t>
            </w:r>
            <w:r>
              <w:t>32</w:t>
            </w:r>
          </w:p>
        </w:tc>
        <w:tc>
          <w:tcPr>
            <w:tcW w:w="1781" w:type="dxa"/>
          </w:tcPr>
          <w:p w14:paraId="1FD28E70" w14:textId="12EB54AB" w:rsidR="006C7C47" w:rsidRDefault="006C7C47" w:rsidP="00BA0AD9">
            <w:r>
              <w:t>0.9</w:t>
            </w:r>
            <w:r>
              <w:t>057</w:t>
            </w:r>
          </w:p>
        </w:tc>
      </w:tr>
    </w:tbl>
    <w:p w14:paraId="7D1C85D1" w14:textId="12099CCF" w:rsidR="006C7C47" w:rsidRDefault="006C7C47"/>
    <w:p w14:paraId="15D17829" w14:textId="3924D14D" w:rsidR="008A6D6C" w:rsidRDefault="008A6D6C">
      <w:r>
        <w:t>Combined Model Precision Score: 0.7154</w:t>
      </w:r>
    </w:p>
    <w:p w14:paraId="60C1BEE5" w14:textId="28A6F2EA" w:rsidR="008A6D6C" w:rsidRDefault="008A6D6C">
      <w:r>
        <w:t>Confusion Matrix:</w:t>
      </w:r>
    </w:p>
    <w:p w14:paraId="27C1C0EB" w14:textId="1CE5D957" w:rsidR="008A6D6C" w:rsidRDefault="008A6D6C">
      <w:r>
        <w:rPr>
          <w:noProof/>
        </w:rPr>
        <w:drawing>
          <wp:inline distT="0" distB="0" distL="0" distR="0" wp14:anchorId="38CF95E7" wp14:editId="2374F285">
            <wp:extent cx="3825754" cy="3299460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09" cy="33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07"/>
    <w:rsid w:val="000144E7"/>
    <w:rsid w:val="00516A52"/>
    <w:rsid w:val="006C54ED"/>
    <w:rsid w:val="006C7C47"/>
    <w:rsid w:val="007B7AD9"/>
    <w:rsid w:val="008A6D6C"/>
    <w:rsid w:val="008D79A8"/>
    <w:rsid w:val="0098226B"/>
    <w:rsid w:val="00B11907"/>
    <w:rsid w:val="00C552F9"/>
    <w:rsid w:val="00E7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E230"/>
  <w15:chartTrackingRefBased/>
  <w15:docId w15:val="{42C46EC3-4BF8-4A80-991E-1C942E42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RAHMAN SHERIF KHAN MOHAMMAD</dc:creator>
  <cp:keywords/>
  <dc:description/>
  <cp:lastModifiedBy>MOHAMMED RAHMAN SHERIF KHAN MOHAMMAD</cp:lastModifiedBy>
  <cp:revision>2</cp:revision>
  <dcterms:created xsi:type="dcterms:W3CDTF">2021-11-30T14:12:00Z</dcterms:created>
  <dcterms:modified xsi:type="dcterms:W3CDTF">2021-12-21T03:25:00Z</dcterms:modified>
</cp:coreProperties>
</file>