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Pushshift Reddit Dataset by J. Baumgartner, S. Zannettou,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opens up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B. Athira, J. Jones, S. M. Idicula, A. Kulanthaivel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r w:rsidR="00841CAA">
        <w:rPr>
          <w:lang w:val="en-US"/>
        </w:rPr>
        <w:t>“.json</w:t>
      </w:r>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r>
        <w:rPr>
          <w:lang w:val="en-US"/>
        </w:rPr>
        <w:t>f</w:t>
      </w:r>
      <w:r w:rsidR="0008228E">
        <w:rPr>
          <w:lang w:val="en-US"/>
        </w:rPr>
        <w:t>or</w:t>
      </w:r>
      <w:r>
        <w:rPr>
          <w:lang w:val="en-US"/>
        </w:rPr>
        <w:t xml:space="preserve">m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i.e.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lets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time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them;  according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be considered to be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the majority of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a the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this is why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Tech giant invests 30 billions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scoring and classifying influence </w:t>
      </w:r>
      <w:r w:rsidR="007E0C01">
        <w:rPr>
          <w:lang w:val="en-US"/>
        </w:rPr>
        <w:t>is, we can proceed into merging the two processes to create a final user graph influence that can be used for influence analysis.</w:t>
      </w:r>
    </w:p>
    <w:p w14:paraId="6097EE75" w14:textId="3FA3D798" w:rsidR="004C06F3" w:rsidRDefault="004C06F3" w:rsidP="0089059C">
      <w:pPr>
        <w:pStyle w:val="Brdtekst"/>
        <w:ind w:firstLine="0pt"/>
        <w:rPr>
          <w:lang w:val="en-US"/>
        </w:rPr>
      </w:pPr>
    </w:p>
    <w:p w14:paraId="171A3F10" w14:textId="0004FB87" w:rsidR="004C06F3" w:rsidRPr="004C06F3" w:rsidRDefault="004C06F3" w:rsidP="004C06F3">
      <w:pPr>
        <w:pStyle w:val="Overskrift1"/>
        <w:rPr>
          <w:highlight w:val="yellow"/>
        </w:rPr>
      </w:pPr>
      <w:r w:rsidRPr="004C06F3">
        <w:rPr>
          <w:highlight w:val="yellow"/>
        </w:rPr>
        <w:t>TESTING  OF INFLUENCE FIELD DETECTION IN THE USER INFLUENCE GRAPH</w:t>
      </w:r>
    </w:p>
    <w:p w14:paraId="3CA74C5A" w14:textId="1D3672A8" w:rsidR="00E3729F" w:rsidRDefault="00C9231C" w:rsidP="0089059C">
      <w:pPr>
        <w:pStyle w:val="Brdtekst"/>
        <w:ind w:firstLine="0pt"/>
        <w:rPr>
          <w:lang w:val="en-US"/>
        </w:rPr>
      </w:pPr>
      <w:r>
        <w:rPr>
          <w:lang w:val="en-US"/>
        </w:rPr>
        <w:tab/>
        <w:t>Text classification is a core challenge in implementing the pre</w:t>
      </w:r>
      <w:r w:rsidR="00E275E0">
        <w:rPr>
          <w:lang w:val="en-US"/>
        </w:rPr>
        <w:t>v</w:t>
      </w:r>
      <w:r>
        <w:rPr>
          <w:lang w:val="en-US"/>
        </w:rPr>
        <w:t xml:space="preserve">iously explained process of topic classification based on the </w:t>
      </w:r>
      <w:r>
        <w:rPr>
          <w:lang w:val="en-US"/>
        </w:rPr>
        <w:t xml:space="preserve">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 xml:space="preserve">model, and in this project we will be using a well-documented text classification machine learning model </w:t>
      </w:r>
      <w:r w:rsidRPr="00C9231C">
        <w:rPr>
          <w:highlight w:val="yellow"/>
          <w:lang w:val="en-US"/>
        </w:rPr>
        <w:t>from scikit-learn community website []</w:t>
      </w:r>
      <w:r>
        <w:rPr>
          <w:lang w:val="en-US"/>
        </w:rPr>
        <w:t xml:space="preserve"> which is a highly optimized model</w:t>
      </w:r>
      <w:r w:rsidR="00E3729F">
        <w:rPr>
          <w:lang w:val="en-US"/>
        </w:rPr>
        <w:t xml:space="preserve"> that combine the use of multiple machine learning algorithms related to text classification in a pipeline architecture that starts with vectorization followed by transformation to produce a high performance classifier that serves the purpose of classifying text into topics based on the provided training data. </w:t>
      </w:r>
      <w:r w:rsidR="00E3729F" w:rsidRPr="00E3729F">
        <w:rPr>
          <w:highlight w:val="yellow"/>
          <w:lang w:val="en-US"/>
        </w:rPr>
        <w:t xml:space="preserve">More details about the technical implementation of this text classification model are provided in the sections regarding </w:t>
      </w:r>
      <w:r w:rsidR="00E275E0">
        <w:rPr>
          <w:highlight w:val="yellow"/>
          <w:lang w:val="en-US"/>
        </w:rPr>
        <w:t xml:space="preserve">this segment in </w:t>
      </w:r>
      <w:r w:rsidR="00E3729F" w:rsidRPr="00E3729F">
        <w:rPr>
          <w:highlight w:val="yellow"/>
          <w:lang w:val="en-US"/>
        </w:rPr>
        <w:t>the technical solution.</w:t>
      </w:r>
    </w:p>
    <w:p w14:paraId="709E01A2" w14:textId="77777777" w:rsidR="009D41E4" w:rsidRDefault="00E3729F" w:rsidP="0089059C">
      <w:pPr>
        <w:pStyle w:val="Brdtekst"/>
        <w:ind w:firstLine="0pt"/>
        <w:rPr>
          <w:lang w:val="en-US"/>
        </w:rPr>
      </w:pPr>
      <w:r>
        <w:rPr>
          <w:lang w:val="en-US"/>
        </w:rPr>
        <w:t xml:space="preserve">We are here facing an unsupervised learning challenge since we do not know </w:t>
      </w:r>
      <w:r w:rsidR="009D41E4">
        <w:rPr>
          <w:lang w:val="en-US"/>
        </w:rPr>
        <w:t xml:space="preserve">for sure </w:t>
      </w:r>
      <w:r>
        <w:rPr>
          <w:lang w:val="en-US"/>
        </w:rPr>
        <w:t xml:space="preserve">the actual topic </w:t>
      </w:r>
      <w:r w:rsidR="009D41E4">
        <w:rPr>
          <w:lang w:val="en-US"/>
        </w:rPr>
        <w:t xml:space="preserve">that a </w:t>
      </w:r>
      <w:r>
        <w:rPr>
          <w:lang w:val="en-US"/>
        </w:rPr>
        <w:t>certain text might belong to, and we need to find the best match for a certain text in a collection of pre-configured topics that we are interested in under analysis.</w:t>
      </w:r>
      <w:r w:rsidR="009D41E4">
        <w:rPr>
          <w:lang w:val="en-US"/>
        </w:rPr>
        <w:t xml:space="preserve"> In the next steps, a solution is proposed for this task.</w:t>
      </w:r>
    </w:p>
    <w:p w14:paraId="1EB94FCE" w14:textId="20B87EAE" w:rsidR="009D41E4" w:rsidRDefault="009D41E4" w:rsidP="009D41E4">
      <w:pPr>
        <w:pStyle w:val="Brdtekst"/>
        <w:numPr>
          <w:ilvl w:val="0"/>
          <w:numId w:val="31"/>
        </w:numPr>
        <w:rPr>
          <w:lang w:val="en-US"/>
        </w:rPr>
      </w:pPr>
      <w:r>
        <w:rPr>
          <w:lang w:val="en-US"/>
        </w:rPr>
        <w:t>Gathering training data</w:t>
      </w:r>
    </w:p>
    <w:p w14:paraId="44C212A9" w14:textId="07C1185B" w:rsidR="00385080" w:rsidRDefault="00D40587" w:rsidP="00D40587">
      <w:pPr>
        <w:pStyle w:val="Brdtekst"/>
        <w:rPr>
          <w:lang w:val="en-US"/>
        </w:rPr>
      </w:pPr>
      <w:r>
        <w:rPr>
          <w:lang w:val="en-US"/>
        </w:rPr>
        <w:t xml:space="preserve">We start by gathering training data from different subreddits that have a name </w:t>
      </w:r>
      <w:r w:rsidR="006216E1">
        <w:rPr>
          <w:lang w:val="en-US"/>
        </w:rPr>
        <w:t>that applies to one of our categories that we are interested</w:t>
      </w:r>
      <w:r w:rsidR="00385080">
        <w:rPr>
          <w:lang w:val="en-US"/>
        </w:rPr>
        <w:t xml:space="preserve"> in</w:t>
      </w:r>
      <w:r w:rsidR="006216E1">
        <w:rPr>
          <w:lang w:val="en-US"/>
        </w:rPr>
        <w:t xml:space="preserve"> under analysis</w:t>
      </w:r>
      <w:r>
        <w:rPr>
          <w:lang w:val="en-US"/>
        </w:rPr>
        <w:t>,</w:t>
      </w:r>
      <w:r w:rsidR="006216E1">
        <w:rPr>
          <w:lang w:val="en-US"/>
        </w:rPr>
        <w:t xml:space="preserve"> i.e. </w:t>
      </w:r>
      <w:r w:rsidR="006216E1" w:rsidRPr="006216E1">
        <w:rPr>
          <w:lang w:val="en-US"/>
        </w:rPr>
        <w:t>politic</w:t>
      </w:r>
      <w:r w:rsidR="006216E1">
        <w:rPr>
          <w:lang w:val="en-US"/>
        </w:rPr>
        <w:t>, economy, sport, entertainment and technology.</w:t>
      </w:r>
      <w:r>
        <w:rPr>
          <w:lang w:val="en-US"/>
        </w:rPr>
        <w:t xml:space="preserve"> </w:t>
      </w:r>
      <w:r w:rsidR="006216E1">
        <w:rPr>
          <w:lang w:val="en-US"/>
        </w:rPr>
        <w:t>t</w:t>
      </w:r>
      <w:r w:rsidR="00385080">
        <w:rPr>
          <w:lang w:val="en-US"/>
        </w:rPr>
        <w:t>h</w:t>
      </w:r>
      <w:r w:rsidR="006216E1">
        <w:rPr>
          <w:lang w:val="en-US"/>
        </w:rPr>
        <w:t>is</w:t>
      </w:r>
      <w:r w:rsidR="00385080">
        <w:rPr>
          <w:lang w:val="en-US"/>
        </w:rPr>
        <w:t xml:space="preserve"> training data has text from the top 100 newest submissions as a feature field and each field is labeled with the corresponding </w:t>
      </w:r>
      <w:r w:rsidR="006216E1">
        <w:rPr>
          <w:lang w:val="en-US"/>
        </w:rPr>
        <w:t>category that</w:t>
      </w:r>
      <w:r w:rsidR="00385080">
        <w:rPr>
          <w:lang w:val="en-US"/>
        </w:rPr>
        <w:t xml:space="preserve"> the subreddit</w:t>
      </w:r>
      <w:r w:rsidR="006216E1">
        <w:rPr>
          <w:lang w:val="en-US"/>
        </w:rPr>
        <w:t xml:space="preserve"> of this submission fits into</w:t>
      </w:r>
      <w:r w:rsidR="00385080">
        <w:rPr>
          <w:lang w:val="en-US"/>
        </w:rPr>
        <w:t xml:space="preserve"> as shown in the following table</w:t>
      </w:r>
      <w:r w:rsidR="006216E1">
        <w:rPr>
          <w:lang w:val="en-US"/>
        </w:rPr>
        <w:t>.</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2684"/>
        <w:gridCol w:w="4536"/>
      </w:tblGrid>
      <w:tr w:rsidR="006216E1" w14:paraId="6791893F" w14:textId="5DF5A3B1" w:rsidTr="006216E1">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34.20pt" w:type="dxa"/>
          </w:tcPr>
          <w:p w14:paraId="55A64AD4" w14:textId="07AF30F8" w:rsidR="006216E1" w:rsidRDefault="006216E1" w:rsidP="00D40587">
            <w:pPr>
              <w:pStyle w:val="Brdtekst"/>
              <w:ind w:firstLine="0pt"/>
              <w:rPr>
                <w:lang w:val="en-US"/>
              </w:rPr>
            </w:pPr>
            <w:r>
              <w:rPr>
                <w:lang w:val="en-US"/>
              </w:rPr>
              <w:t>Number of training records</w:t>
            </w:r>
          </w:p>
        </w:tc>
        <w:tc>
          <w:tcPr>
            <w:tcW w:w="226.80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6216E1">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34.20pt" w:type="dxa"/>
          </w:tcPr>
          <w:p w14:paraId="7293EE96" w14:textId="3DAD8DB9" w:rsidR="006216E1" w:rsidRDefault="006216E1" w:rsidP="00D40587">
            <w:pPr>
              <w:pStyle w:val="Brdtekst"/>
              <w:ind w:firstLine="0pt"/>
              <w:rPr>
                <w:lang w:val="en-US"/>
              </w:rPr>
            </w:pPr>
            <w:r>
              <w:rPr>
                <w:lang w:val="en-US"/>
              </w:rPr>
              <w:t>100</w:t>
            </w:r>
          </w:p>
        </w:tc>
        <w:tc>
          <w:tcPr>
            <w:tcW w:w="226.80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6216E1">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r w:rsidRPr="00385080">
              <w:rPr>
                <w:lang w:val="en-US"/>
              </w:rPr>
              <w:t>PoliticsPeopleTwitter</w:t>
            </w:r>
          </w:p>
        </w:tc>
        <w:tc>
          <w:tcPr>
            <w:tcW w:w="134.20pt" w:type="dxa"/>
          </w:tcPr>
          <w:p w14:paraId="054565CD" w14:textId="425CD2B6" w:rsidR="006216E1" w:rsidRDefault="006216E1" w:rsidP="00D40587">
            <w:pPr>
              <w:pStyle w:val="Brdtekst"/>
              <w:ind w:firstLine="0pt"/>
              <w:rPr>
                <w:lang w:val="en-US"/>
              </w:rPr>
            </w:pPr>
            <w:r>
              <w:rPr>
                <w:lang w:val="en-US"/>
              </w:rPr>
              <w:t>100</w:t>
            </w:r>
          </w:p>
        </w:tc>
        <w:tc>
          <w:tcPr>
            <w:tcW w:w="226.80pt" w:type="dxa"/>
            <w:vMerge/>
          </w:tcPr>
          <w:p w14:paraId="4EAFF849" w14:textId="77777777" w:rsidR="006216E1" w:rsidRDefault="006216E1" w:rsidP="00D40587">
            <w:pPr>
              <w:pStyle w:val="Brdtekst"/>
              <w:ind w:firstLine="0pt"/>
              <w:rPr>
                <w:lang w:val="en-US"/>
              </w:rPr>
            </w:pPr>
          </w:p>
        </w:tc>
      </w:tr>
      <w:tr w:rsidR="006216E1" w14:paraId="69B0824D" w14:textId="222015F3" w:rsidTr="006216E1">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34.20pt" w:type="dxa"/>
          </w:tcPr>
          <w:p w14:paraId="2F91066E" w14:textId="1BB01872" w:rsidR="006216E1" w:rsidRDefault="006216E1" w:rsidP="00D40587">
            <w:pPr>
              <w:pStyle w:val="Brdtekst"/>
              <w:ind w:firstLine="0pt"/>
              <w:rPr>
                <w:lang w:val="en-US"/>
              </w:rPr>
            </w:pPr>
            <w:r>
              <w:rPr>
                <w:lang w:val="en-US"/>
              </w:rPr>
              <w:t>100</w:t>
            </w:r>
          </w:p>
        </w:tc>
        <w:tc>
          <w:tcPr>
            <w:tcW w:w="226.80pt" w:type="dxa"/>
            <w:vMerge/>
          </w:tcPr>
          <w:p w14:paraId="43F6D12F" w14:textId="77777777" w:rsidR="006216E1" w:rsidRDefault="006216E1" w:rsidP="00D40587">
            <w:pPr>
              <w:pStyle w:val="Brdtekst"/>
              <w:ind w:firstLine="0pt"/>
              <w:rPr>
                <w:lang w:val="en-US"/>
              </w:rPr>
            </w:pPr>
          </w:p>
        </w:tc>
      </w:tr>
      <w:tr w:rsidR="006216E1" w14:paraId="020690AF" w14:textId="5F6DCF53" w:rsidTr="006216E1">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34.20pt" w:type="dxa"/>
          </w:tcPr>
          <w:p w14:paraId="4998B28C" w14:textId="4DA6957F" w:rsidR="006216E1" w:rsidRDefault="006216E1" w:rsidP="00D40587">
            <w:pPr>
              <w:pStyle w:val="Brdtekst"/>
              <w:ind w:firstLine="0pt"/>
              <w:rPr>
                <w:lang w:val="en-US"/>
              </w:rPr>
            </w:pPr>
            <w:r>
              <w:rPr>
                <w:lang w:val="en-US"/>
              </w:rPr>
              <w:t>100</w:t>
            </w:r>
          </w:p>
        </w:tc>
        <w:tc>
          <w:tcPr>
            <w:tcW w:w="226.80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6216E1">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34.20pt" w:type="dxa"/>
          </w:tcPr>
          <w:p w14:paraId="5C5DD4C3" w14:textId="0AC1F8F0" w:rsidR="006216E1" w:rsidRDefault="006216E1" w:rsidP="00D40587">
            <w:pPr>
              <w:pStyle w:val="Brdtekst"/>
              <w:ind w:firstLine="0pt"/>
              <w:rPr>
                <w:lang w:val="en-US"/>
              </w:rPr>
            </w:pPr>
            <w:r>
              <w:rPr>
                <w:lang w:val="en-US"/>
              </w:rPr>
              <w:t>100</w:t>
            </w:r>
          </w:p>
        </w:tc>
        <w:tc>
          <w:tcPr>
            <w:tcW w:w="226.80pt" w:type="dxa"/>
            <w:vMerge/>
          </w:tcPr>
          <w:p w14:paraId="45908058" w14:textId="77777777" w:rsidR="006216E1" w:rsidRDefault="006216E1" w:rsidP="00D40587">
            <w:pPr>
              <w:pStyle w:val="Brdtekst"/>
              <w:ind w:firstLine="0pt"/>
              <w:rPr>
                <w:lang w:val="en-US"/>
              </w:rPr>
            </w:pPr>
          </w:p>
        </w:tc>
      </w:tr>
      <w:tr w:rsidR="006216E1" w14:paraId="11FC26D5" w14:textId="5EE8DF03" w:rsidTr="006216E1">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34.20pt" w:type="dxa"/>
          </w:tcPr>
          <w:p w14:paraId="5BA632EA" w14:textId="4E77D3D2" w:rsidR="006216E1" w:rsidRDefault="006216E1" w:rsidP="00D40587">
            <w:pPr>
              <w:pStyle w:val="Brdtekst"/>
              <w:ind w:firstLine="0pt"/>
              <w:rPr>
                <w:lang w:val="en-US"/>
              </w:rPr>
            </w:pPr>
            <w:r>
              <w:rPr>
                <w:lang w:val="en-US"/>
              </w:rPr>
              <w:t>100</w:t>
            </w:r>
          </w:p>
        </w:tc>
        <w:tc>
          <w:tcPr>
            <w:tcW w:w="226.80pt" w:type="dxa"/>
            <w:vMerge/>
          </w:tcPr>
          <w:p w14:paraId="26C067E8" w14:textId="77777777" w:rsidR="006216E1" w:rsidRDefault="006216E1" w:rsidP="00D40587">
            <w:pPr>
              <w:pStyle w:val="Brdtekst"/>
              <w:ind w:firstLine="0pt"/>
              <w:rPr>
                <w:lang w:val="en-US"/>
              </w:rPr>
            </w:pPr>
          </w:p>
        </w:tc>
      </w:tr>
      <w:tr w:rsidR="006216E1" w14:paraId="51EE8B6B" w14:textId="7EEEFC21" w:rsidTr="006216E1">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34.20pt" w:type="dxa"/>
          </w:tcPr>
          <w:p w14:paraId="12C95C81" w14:textId="660607D0" w:rsidR="006216E1" w:rsidRDefault="006216E1" w:rsidP="00D40587">
            <w:pPr>
              <w:pStyle w:val="Brdtekst"/>
              <w:ind w:firstLine="0pt"/>
              <w:rPr>
                <w:lang w:val="en-US"/>
              </w:rPr>
            </w:pPr>
            <w:r>
              <w:rPr>
                <w:lang w:val="en-US"/>
              </w:rPr>
              <w:t>100</w:t>
            </w:r>
          </w:p>
        </w:tc>
        <w:tc>
          <w:tcPr>
            <w:tcW w:w="226.80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6216E1">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r w:rsidRPr="00385080">
              <w:rPr>
                <w:lang w:val="en-US"/>
              </w:rPr>
              <w:t>olympics</w:t>
            </w:r>
          </w:p>
        </w:tc>
        <w:tc>
          <w:tcPr>
            <w:tcW w:w="134.20pt" w:type="dxa"/>
          </w:tcPr>
          <w:p w14:paraId="14341CE5" w14:textId="10669F51" w:rsidR="006216E1" w:rsidRDefault="006216E1" w:rsidP="00D40587">
            <w:pPr>
              <w:pStyle w:val="Brdtekst"/>
              <w:ind w:firstLine="0pt"/>
              <w:rPr>
                <w:lang w:val="en-US"/>
              </w:rPr>
            </w:pPr>
            <w:r>
              <w:rPr>
                <w:lang w:val="en-US"/>
              </w:rPr>
              <w:t>100</w:t>
            </w:r>
          </w:p>
        </w:tc>
        <w:tc>
          <w:tcPr>
            <w:tcW w:w="226.80pt" w:type="dxa"/>
            <w:vMerge/>
          </w:tcPr>
          <w:p w14:paraId="2397689D" w14:textId="77777777" w:rsidR="006216E1" w:rsidRDefault="006216E1" w:rsidP="00D40587">
            <w:pPr>
              <w:pStyle w:val="Brdtekst"/>
              <w:ind w:firstLine="0pt"/>
              <w:rPr>
                <w:lang w:val="en-US"/>
              </w:rPr>
            </w:pPr>
          </w:p>
        </w:tc>
      </w:tr>
      <w:tr w:rsidR="006216E1" w14:paraId="669FD5FA" w14:textId="51BC906E" w:rsidTr="006216E1">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r w:rsidRPr="00385080">
              <w:rPr>
                <w:lang w:val="en-US"/>
              </w:rPr>
              <w:t>worldcup</w:t>
            </w:r>
          </w:p>
        </w:tc>
        <w:tc>
          <w:tcPr>
            <w:tcW w:w="134.20pt" w:type="dxa"/>
          </w:tcPr>
          <w:p w14:paraId="1878A006" w14:textId="4BFA975B" w:rsidR="006216E1" w:rsidRDefault="006216E1" w:rsidP="00D40587">
            <w:pPr>
              <w:pStyle w:val="Brdtekst"/>
              <w:ind w:firstLine="0pt"/>
              <w:rPr>
                <w:lang w:val="en-US"/>
              </w:rPr>
            </w:pPr>
            <w:r>
              <w:rPr>
                <w:lang w:val="en-US"/>
              </w:rPr>
              <w:t>100</w:t>
            </w:r>
          </w:p>
        </w:tc>
        <w:tc>
          <w:tcPr>
            <w:tcW w:w="226.80pt" w:type="dxa"/>
            <w:vMerge/>
          </w:tcPr>
          <w:p w14:paraId="49FDBA7B" w14:textId="77777777" w:rsidR="006216E1" w:rsidRDefault="006216E1" w:rsidP="00D40587">
            <w:pPr>
              <w:pStyle w:val="Brdtekst"/>
              <w:ind w:firstLine="0pt"/>
              <w:rPr>
                <w:lang w:val="en-US"/>
              </w:rPr>
            </w:pPr>
          </w:p>
        </w:tc>
      </w:tr>
      <w:tr w:rsidR="006216E1" w14:paraId="2713359A" w14:textId="43E71891" w:rsidTr="006216E1">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34.20pt" w:type="dxa"/>
          </w:tcPr>
          <w:p w14:paraId="65BD37D1" w14:textId="678D48FC" w:rsidR="006216E1" w:rsidRDefault="006216E1" w:rsidP="00D40587">
            <w:pPr>
              <w:pStyle w:val="Brdtekst"/>
              <w:ind w:firstLine="0pt"/>
              <w:rPr>
                <w:lang w:val="en-US"/>
              </w:rPr>
            </w:pPr>
            <w:r>
              <w:rPr>
                <w:lang w:val="en-US"/>
              </w:rPr>
              <w:t>100</w:t>
            </w:r>
          </w:p>
        </w:tc>
        <w:tc>
          <w:tcPr>
            <w:tcW w:w="226.80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6216E1">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34.20pt" w:type="dxa"/>
          </w:tcPr>
          <w:p w14:paraId="0951B4CD" w14:textId="3235DDF7" w:rsidR="006216E1" w:rsidRDefault="006216E1" w:rsidP="00D40587">
            <w:pPr>
              <w:pStyle w:val="Brdtekst"/>
              <w:ind w:firstLine="0pt"/>
              <w:rPr>
                <w:lang w:val="en-US"/>
              </w:rPr>
            </w:pPr>
            <w:r>
              <w:rPr>
                <w:lang w:val="en-US"/>
              </w:rPr>
              <w:t>100</w:t>
            </w:r>
          </w:p>
        </w:tc>
        <w:tc>
          <w:tcPr>
            <w:tcW w:w="226.80pt" w:type="dxa"/>
            <w:vMerge/>
          </w:tcPr>
          <w:p w14:paraId="35E4A26C" w14:textId="77777777" w:rsidR="006216E1" w:rsidRDefault="006216E1" w:rsidP="00D40587">
            <w:pPr>
              <w:pStyle w:val="Brdtekst"/>
              <w:ind w:firstLine="0pt"/>
              <w:rPr>
                <w:lang w:val="en-US"/>
              </w:rPr>
            </w:pPr>
          </w:p>
        </w:tc>
      </w:tr>
      <w:tr w:rsidR="006216E1" w14:paraId="3CCA2FF1" w14:textId="4620B3EA" w:rsidTr="006216E1">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34.20pt" w:type="dxa"/>
          </w:tcPr>
          <w:p w14:paraId="17A8AB8E" w14:textId="57910E37" w:rsidR="006216E1" w:rsidRDefault="006216E1" w:rsidP="00D40587">
            <w:pPr>
              <w:pStyle w:val="Brdtekst"/>
              <w:ind w:firstLine="0pt"/>
              <w:rPr>
                <w:lang w:val="en-US"/>
              </w:rPr>
            </w:pPr>
            <w:r>
              <w:rPr>
                <w:lang w:val="en-US"/>
              </w:rPr>
              <w:t>100</w:t>
            </w:r>
          </w:p>
        </w:tc>
        <w:tc>
          <w:tcPr>
            <w:tcW w:w="226.80pt" w:type="dxa"/>
            <w:vMerge/>
          </w:tcPr>
          <w:p w14:paraId="6FA2F79D" w14:textId="77777777" w:rsidR="006216E1" w:rsidRDefault="006216E1" w:rsidP="00D40587">
            <w:pPr>
              <w:pStyle w:val="Brdtekst"/>
              <w:ind w:firstLine="0pt"/>
              <w:rPr>
                <w:lang w:val="en-US"/>
              </w:rPr>
            </w:pPr>
          </w:p>
        </w:tc>
      </w:tr>
      <w:tr w:rsidR="006216E1" w14:paraId="6A763E14" w14:textId="511F7C52" w:rsidTr="006216E1">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34.20pt" w:type="dxa"/>
          </w:tcPr>
          <w:p w14:paraId="7EB7C10E" w14:textId="72DB4ABD" w:rsidR="006216E1" w:rsidRDefault="006216E1" w:rsidP="00D40587">
            <w:pPr>
              <w:pStyle w:val="Brdtekst"/>
              <w:ind w:firstLine="0pt"/>
              <w:rPr>
                <w:lang w:val="en-US"/>
              </w:rPr>
            </w:pPr>
            <w:r>
              <w:rPr>
                <w:lang w:val="en-US"/>
              </w:rPr>
              <w:t>100</w:t>
            </w:r>
          </w:p>
        </w:tc>
        <w:tc>
          <w:tcPr>
            <w:tcW w:w="226.80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6216E1">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34.20pt" w:type="dxa"/>
          </w:tcPr>
          <w:p w14:paraId="18A2B4C4" w14:textId="61CF310A" w:rsidR="006216E1" w:rsidRDefault="006216E1" w:rsidP="00D40587">
            <w:pPr>
              <w:pStyle w:val="Brdtekst"/>
              <w:ind w:firstLine="0pt"/>
              <w:rPr>
                <w:lang w:val="en-US"/>
              </w:rPr>
            </w:pPr>
            <w:r>
              <w:rPr>
                <w:lang w:val="en-US"/>
              </w:rPr>
              <w:t>100</w:t>
            </w:r>
          </w:p>
        </w:tc>
        <w:tc>
          <w:tcPr>
            <w:tcW w:w="226.80pt" w:type="dxa"/>
            <w:vMerge/>
          </w:tcPr>
          <w:p w14:paraId="4A0AD47C" w14:textId="77777777" w:rsidR="006216E1" w:rsidRDefault="006216E1" w:rsidP="00D40587">
            <w:pPr>
              <w:pStyle w:val="Brdtekst"/>
              <w:ind w:firstLine="0pt"/>
              <w:rPr>
                <w:lang w:val="en-US"/>
              </w:rPr>
            </w:pPr>
          </w:p>
        </w:tc>
      </w:tr>
      <w:tr w:rsidR="006216E1" w14:paraId="051C989D" w14:textId="3C3FD49F" w:rsidTr="006216E1">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34.20pt" w:type="dxa"/>
          </w:tcPr>
          <w:p w14:paraId="15E1739A" w14:textId="64993A8D" w:rsidR="006216E1" w:rsidRDefault="006216E1" w:rsidP="00D40587">
            <w:pPr>
              <w:pStyle w:val="Brdtekst"/>
              <w:ind w:firstLine="0pt"/>
              <w:rPr>
                <w:lang w:val="en-US"/>
              </w:rPr>
            </w:pPr>
            <w:r>
              <w:rPr>
                <w:lang w:val="en-US"/>
              </w:rPr>
              <w:t>100</w:t>
            </w:r>
          </w:p>
        </w:tc>
        <w:tc>
          <w:tcPr>
            <w:tcW w:w="226.80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6216E1">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34.20pt" w:type="dxa"/>
          </w:tcPr>
          <w:p w14:paraId="63E2DE47" w14:textId="4EA589A6" w:rsidR="006216E1" w:rsidRDefault="006216E1" w:rsidP="00D40587">
            <w:pPr>
              <w:pStyle w:val="Brdtekst"/>
              <w:ind w:firstLine="0pt"/>
              <w:rPr>
                <w:lang w:val="en-US"/>
              </w:rPr>
            </w:pPr>
            <w:r>
              <w:rPr>
                <w:lang w:val="en-US"/>
              </w:rPr>
              <w:t>1500 records</w:t>
            </w:r>
          </w:p>
        </w:tc>
        <w:tc>
          <w:tcPr>
            <w:tcW w:w="226.80pt" w:type="dxa"/>
          </w:tcPr>
          <w:p w14:paraId="1D7997AD" w14:textId="77777777"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0D319A30" w:rsidR="00385080" w:rsidRDefault="0053195B" w:rsidP="0053195B">
      <w:pPr>
        <w:pStyle w:val="Brdtekst"/>
        <w:ind w:firstLine="0pt"/>
        <w:rPr>
          <w:lang w:val="en-US"/>
        </w:rPr>
      </w:pPr>
      <w:r>
        <w:rPr>
          <w:lang w:val="en-US"/>
        </w:rPr>
        <w:lastRenderedPageBreak/>
        <w:t>Following the plan explained above we obtain 1500 records at our disposal for training the text classification model.</w:t>
      </w:r>
    </w:p>
    <w:p w14:paraId="724E261F" w14:textId="77777777"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p>
    <w:p w14:paraId="60E08C4F" w14:textId="0566BC5A" w:rsidR="00D40587" w:rsidRPr="00165C30" w:rsidRDefault="00D40587" w:rsidP="00D40587">
      <w:pPr>
        <w:pStyle w:val="Brdtekst"/>
        <w:ind w:firstLine="0pt"/>
        <w:rPr>
          <w:sz w:val="18"/>
          <w:szCs w:val="18"/>
          <w:lang w:val="en-US"/>
        </w:rPr>
      </w:pP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34E5DF3C" w14:textId="068A3FAB" w:rsidR="00D40587" w:rsidRDefault="00D40587" w:rsidP="00D40587">
      <w:pPr>
        <w:pStyle w:val="Brdtekst"/>
        <w:rPr>
          <w:lang w:val="en-US"/>
        </w:rPr>
      </w:pPr>
      <w:r>
        <w:rPr>
          <w:lang w:val="en-US"/>
        </w:rPr>
        <w:t>In this stage of testing, t</w:t>
      </w:r>
      <w:r w:rsidRPr="00D40587">
        <w:rPr>
          <w:lang w:val="en-US"/>
        </w:rPr>
        <w:t xml:space="preserve">he training data is randomly shuffled using random state </w:t>
      </w:r>
      <w:r w:rsidR="0053195B">
        <w:rPr>
          <w:lang w:val="en-US"/>
        </w:rPr>
        <w:t xml:space="preserve">with seed </w:t>
      </w:r>
      <w:r w:rsidRPr="00D40587">
        <w:rPr>
          <w:lang w:val="en-US"/>
        </w:rPr>
        <w:t xml:space="preserve">99, </w:t>
      </w:r>
      <w:r w:rsidR="0053195B">
        <w:rPr>
          <w:lang w:val="en-US"/>
        </w:rPr>
        <w:t xml:space="preserve">and </w:t>
      </w:r>
      <w:r>
        <w:rPr>
          <w:lang w:val="en-US"/>
        </w:rPr>
        <w:t>the</w:t>
      </w:r>
      <w:r w:rsidR="0053195B">
        <w:rPr>
          <w:lang w:val="en-US"/>
        </w:rPr>
        <w:t>n</w:t>
      </w:r>
      <w:r>
        <w:rPr>
          <w:lang w:val="en-US"/>
        </w:rPr>
        <w:t xml:space="preserve"> </w:t>
      </w:r>
      <w:r w:rsidR="00FD36A8">
        <w:rPr>
          <w:lang w:val="en-US"/>
        </w:rPr>
        <w:t xml:space="preserve">divided </w:t>
      </w:r>
      <w:r w:rsidR="00FD36A8" w:rsidRPr="00D40587">
        <w:rPr>
          <w:lang w:val="en-US"/>
        </w:rPr>
        <w:t>into</w:t>
      </w:r>
      <w:r w:rsidRPr="00D40587">
        <w:rPr>
          <w:lang w:val="en-US"/>
        </w:rPr>
        <w:t xml:space="preserve"> 5 splits, where each split contain 80% training data and 20% test data</w:t>
      </w:r>
      <w:r w:rsidR="00FD36A8">
        <w:rPr>
          <w:lang w:val="en-US"/>
        </w:rPr>
        <w:t>, a classification is then carried out on each split and at the end of this process</w:t>
      </w:r>
      <w:r w:rsidR="0019435C">
        <w:rPr>
          <w:lang w:val="en-US"/>
        </w:rPr>
        <w:t>,</w:t>
      </w:r>
      <w:r w:rsidR="00FD36A8">
        <w:rPr>
          <w:lang w:val="en-US"/>
        </w:rPr>
        <w:t xml:space="preserve"> </w:t>
      </w:r>
      <w:r w:rsidRPr="00D40587">
        <w:rPr>
          <w:lang w:val="en-US"/>
        </w:rPr>
        <w:t xml:space="preserve">the </w:t>
      </w:r>
      <w:r w:rsidR="0019435C">
        <w:rPr>
          <w:lang w:val="en-US"/>
        </w:rPr>
        <w:t>m</w:t>
      </w:r>
      <w:r w:rsidRPr="00D40587">
        <w:rPr>
          <w:lang w:val="en-US"/>
        </w:rPr>
        <w:t>ean value of measured accuracies, precisions, recalls and F1 scores</w:t>
      </w:r>
      <w:r w:rsidR="00FD36A8">
        <w:rPr>
          <w:lang w:val="en-US"/>
        </w:rPr>
        <w:t xml:space="preserve"> at each split</w:t>
      </w:r>
      <w:r w:rsidRPr="00D40587">
        <w:rPr>
          <w:lang w:val="en-US"/>
        </w:rPr>
        <w:t xml:space="preserve"> is calculated</w:t>
      </w:r>
      <w:r w:rsidR="00FD36A8">
        <w:rPr>
          <w:lang w:val="en-US"/>
        </w:rPr>
        <w:t>, the</w:t>
      </w:r>
      <w:r w:rsidR="0019435C">
        <w:rPr>
          <w:lang w:val="en-US"/>
        </w:rPr>
        <w:t xml:space="preserve"> initial evaluation</w:t>
      </w:r>
      <w:r w:rsidR="00FD36A8">
        <w:rPr>
          <w:lang w:val="en-US"/>
        </w:rPr>
        <w:t xml:space="preserve"> </w:t>
      </w:r>
      <w:r w:rsidR="0019435C">
        <w:rPr>
          <w:lang w:val="en-US"/>
        </w:rPr>
        <w:t xml:space="preserve">results </w:t>
      </w:r>
      <w:r w:rsidR="00FD36A8">
        <w:rPr>
          <w:lang w:val="en-US"/>
        </w:rPr>
        <w:t>are represented in the table below</w:t>
      </w:r>
    </w:p>
    <w:tbl>
      <w:tblPr>
        <w:tblStyle w:val="Tabellrutenett"/>
        <w:tblW w:w="0pt" w:type="dxa"/>
        <w:tblLook w:firstRow="1" w:lastRow="0" w:firstColumn="1" w:lastColumn="0" w:noHBand="0" w:noVBand="1"/>
      </w:tblPr>
      <w:tblGrid>
        <w:gridCol w:w="2511"/>
        <w:gridCol w:w="2512"/>
      </w:tblGrid>
      <w:tr w:rsidR="00FD36A8" w14:paraId="713C931A" w14:textId="77777777" w:rsidTr="00FD36A8">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FD36A8">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4B9BD947" w:rsidR="00FD36A8" w:rsidRDefault="00FD36A8" w:rsidP="00D40587">
            <w:pPr>
              <w:pStyle w:val="Brdtekst"/>
              <w:ind w:firstLine="0pt"/>
              <w:rPr>
                <w:lang w:val="en-US"/>
              </w:rPr>
            </w:pPr>
            <w:r>
              <w:rPr>
                <w:lang w:val="en-US"/>
              </w:rPr>
              <w:t>0.</w:t>
            </w:r>
            <w:r w:rsidR="0053195B">
              <w:rPr>
                <w:lang w:val="en-US"/>
              </w:rPr>
              <w:t>709</w:t>
            </w:r>
          </w:p>
        </w:tc>
      </w:tr>
      <w:tr w:rsidR="00FD36A8" w14:paraId="0E8D2961" w14:textId="77777777" w:rsidTr="00FD36A8">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5D36F59A" w:rsidR="00FD36A8" w:rsidRDefault="00FD36A8" w:rsidP="00D40587">
            <w:pPr>
              <w:pStyle w:val="Brdtekst"/>
              <w:ind w:firstLine="0pt"/>
              <w:rPr>
                <w:lang w:val="en-US"/>
              </w:rPr>
            </w:pPr>
            <w:r>
              <w:rPr>
                <w:lang w:val="en-US"/>
              </w:rPr>
              <w:t>0.</w:t>
            </w:r>
            <w:r w:rsidR="0053195B">
              <w:rPr>
                <w:lang w:val="en-US"/>
              </w:rPr>
              <w:t>718</w:t>
            </w:r>
          </w:p>
        </w:tc>
      </w:tr>
      <w:tr w:rsidR="00FD36A8" w14:paraId="2EB50256" w14:textId="77777777" w:rsidTr="00FD36A8">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35BEA268" w:rsidR="00FD36A8" w:rsidRDefault="00FD36A8" w:rsidP="00D40587">
            <w:pPr>
              <w:pStyle w:val="Brdtekst"/>
              <w:ind w:firstLine="0pt"/>
              <w:rPr>
                <w:lang w:val="en-US"/>
              </w:rPr>
            </w:pPr>
            <w:r>
              <w:rPr>
                <w:lang w:val="en-US"/>
              </w:rPr>
              <w:t>0.</w:t>
            </w:r>
            <w:r w:rsidR="0053195B">
              <w:rPr>
                <w:lang w:val="en-US"/>
              </w:rPr>
              <w:t>709</w:t>
            </w:r>
          </w:p>
        </w:tc>
      </w:tr>
      <w:tr w:rsidR="00FD36A8" w14:paraId="794FA148" w14:textId="77777777" w:rsidTr="00FD36A8">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0A803549" w:rsidR="00FD36A8" w:rsidRDefault="00FD36A8" w:rsidP="00D40587">
            <w:pPr>
              <w:pStyle w:val="Brdtekst"/>
              <w:ind w:firstLine="0pt"/>
              <w:rPr>
                <w:lang w:val="en-US"/>
              </w:rPr>
            </w:pPr>
            <w:r>
              <w:rPr>
                <w:lang w:val="en-US"/>
              </w:rPr>
              <w:t>0.</w:t>
            </w:r>
            <w:r w:rsidR="0053195B">
              <w:rPr>
                <w:lang w:val="en-US"/>
              </w:rPr>
              <w:t>709</w:t>
            </w:r>
          </w:p>
        </w:tc>
      </w:tr>
    </w:tbl>
    <w:p w14:paraId="287E4A45" w14:textId="44C5C6EE" w:rsidR="00FD36A8" w:rsidRDefault="00FD36A8" w:rsidP="00D40587">
      <w:pPr>
        <w:pStyle w:val="Brdtekst"/>
        <w:rPr>
          <w:lang w:val="en-US"/>
        </w:rPr>
      </w:pPr>
    </w:p>
    <w:p w14:paraId="726D66AF" w14:textId="77777777" w:rsidR="00536E75" w:rsidRDefault="00536E75" w:rsidP="00D40587">
      <w:pPr>
        <w:pStyle w:val="Brdteks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14CEE6C9" w:rsidR="0019435C" w:rsidRDefault="00FD36A8" w:rsidP="00FD36A8">
      <w:pPr>
        <w:pStyle w:val="Brdtekst"/>
        <w:rPr>
          <w:lang w:val="en-US"/>
        </w:rPr>
      </w:pPr>
      <w:r>
        <w:rPr>
          <w:lang w:val="en-US"/>
        </w:rPr>
        <w:t xml:space="preserve">When examining the results of the previous evaluation of our text classifier, </w:t>
      </w:r>
      <w:r w:rsidR="0019435C">
        <w:rPr>
          <w:lang w:val="en-US"/>
        </w:rPr>
        <w:t>we notice very close values of all 4 parameters at about 70% efficiency which can be improved by tunning the model using a collection of the parameters values stated in the table below</w:t>
      </w:r>
    </w:p>
    <w:tbl>
      <w:tblPr>
        <w:tblStyle w:val="Tabellrutenett"/>
        <w:tblW w:w="0pt" w:type="dxa"/>
        <w:tblLook w:firstRow="1" w:lastRow="0" w:firstColumn="1" w:lastColumn="0" w:noHBand="0" w:noVBand="1"/>
      </w:tblPr>
      <w:tblGrid>
        <w:gridCol w:w="1788"/>
        <w:gridCol w:w="1601"/>
        <w:gridCol w:w="1634"/>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D36A8">
            <w:pPr>
              <w:pStyle w:val="Brdtekst"/>
              <w:ind w:firstLine="0pt"/>
              <w:rPr>
                <w:lang w:val="en-US"/>
              </w:rPr>
            </w:pPr>
            <w:r w:rsidRPr="00FD36A8">
              <w:rPr>
                <w:lang w:val="en-US"/>
              </w:rPr>
              <w:t>vect__ngram_range</w:t>
            </w:r>
          </w:p>
        </w:tc>
        <w:tc>
          <w:tcPr>
            <w:tcW w:w="83.70pt" w:type="dxa"/>
          </w:tcPr>
          <w:p w14:paraId="5CE34E60" w14:textId="63ABFCCE" w:rsidR="0019435C" w:rsidRDefault="0019435C" w:rsidP="00FD36A8">
            <w:pPr>
              <w:pStyle w:val="Brdtekst"/>
              <w:ind w:firstLine="0pt"/>
              <w:rPr>
                <w:lang w:val="en-US"/>
              </w:rPr>
            </w:pPr>
            <w:r>
              <w:rPr>
                <w:lang w:val="en-US"/>
              </w:rPr>
              <w:t>(1, 1) or (1, 2)</w:t>
            </w:r>
          </w:p>
        </w:tc>
        <w:tc>
          <w:tcPr>
            <w:tcW w:w="83.75pt" w:type="dxa"/>
          </w:tcPr>
          <w:p w14:paraId="17428E85" w14:textId="77777777" w:rsidR="0019435C" w:rsidRDefault="0019435C" w:rsidP="00FD36A8">
            <w:pPr>
              <w:pStyle w:val="Brdtekst"/>
              <w:ind w:firstLine="0pt"/>
              <w:rPr>
                <w:lang w:val="en-US"/>
              </w:rPr>
            </w:pPr>
          </w:p>
        </w:tc>
      </w:tr>
      <w:tr w:rsidR="0019435C" w14:paraId="1105F38E" w14:textId="77777777" w:rsidTr="0019435C">
        <w:tc>
          <w:tcPr>
            <w:tcW w:w="83.70pt" w:type="dxa"/>
          </w:tcPr>
          <w:p w14:paraId="298CAFAF" w14:textId="585868E4" w:rsidR="0019435C" w:rsidRDefault="0019435C" w:rsidP="00FD36A8">
            <w:pPr>
              <w:pStyle w:val="Brdtekst"/>
              <w:ind w:firstLine="0pt"/>
              <w:rPr>
                <w:lang w:val="en-US"/>
              </w:rPr>
            </w:pPr>
            <w:r w:rsidRPr="00FD36A8">
              <w:rPr>
                <w:lang w:val="en-US"/>
              </w:rPr>
              <w:t>tfidf__use_idf</w:t>
            </w:r>
          </w:p>
        </w:tc>
        <w:tc>
          <w:tcPr>
            <w:tcW w:w="83.70pt" w:type="dxa"/>
          </w:tcPr>
          <w:p w14:paraId="153C85E6" w14:textId="1598D478" w:rsidR="0019435C" w:rsidRDefault="0019435C" w:rsidP="00FD36A8">
            <w:pPr>
              <w:pStyle w:val="Brdtekst"/>
              <w:ind w:firstLine="0pt"/>
              <w:rPr>
                <w:lang w:val="en-US"/>
              </w:rPr>
            </w:pPr>
            <w:r>
              <w:rPr>
                <w:lang w:val="en-US"/>
              </w:rPr>
              <w:t>True or False</w:t>
            </w:r>
          </w:p>
        </w:tc>
        <w:tc>
          <w:tcPr>
            <w:tcW w:w="83.75pt" w:type="dxa"/>
          </w:tcPr>
          <w:p w14:paraId="4DE97A4E" w14:textId="77777777" w:rsidR="0019435C" w:rsidRDefault="0019435C" w:rsidP="00FD36A8">
            <w:pPr>
              <w:pStyle w:val="Brdtekst"/>
              <w:ind w:firstLine="0pt"/>
              <w:rPr>
                <w:lang w:val="en-US"/>
              </w:rPr>
            </w:pPr>
          </w:p>
        </w:tc>
      </w:tr>
      <w:tr w:rsidR="0019435C" w14:paraId="49D9A590" w14:textId="77777777" w:rsidTr="0019435C">
        <w:tc>
          <w:tcPr>
            <w:tcW w:w="83.70pt" w:type="dxa"/>
          </w:tcPr>
          <w:p w14:paraId="2C5D53AC" w14:textId="178A720F" w:rsidR="0019435C" w:rsidRDefault="0019435C" w:rsidP="00FD36A8">
            <w:pPr>
              <w:pStyle w:val="Brdtekst"/>
              <w:ind w:firstLine="0pt"/>
              <w:rPr>
                <w:lang w:val="en-US"/>
              </w:rPr>
            </w:pPr>
            <w:r w:rsidRPr="00FD36A8">
              <w:rPr>
                <w:lang w:val="en-US"/>
              </w:rPr>
              <w:t>clf__alpha</w:t>
            </w:r>
          </w:p>
        </w:tc>
        <w:tc>
          <w:tcPr>
            <w:tcW w:w="83.70pt" w:type="dxa"/>
          </w:tcPr>
          <w:p w14:paraId="135FB319" w14:textId="3AF29A94" w:rsidR="0019435C" w:rsidRDefault="0019435C" w:rsidP="00FD36A8">
            <w:pPr>
              <w:pStyle w:val="Brdtekst"/>
              <w:ind w:firstLine="0p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77777777" w:rsidR="0019435C" w:rsidRDefault="0019435C" w:rsidP="00FD36A8">
            <w:pPr>
              <w:pStyle w:val="Brdtekst"/>
              <w:ind w:firstLine="0pt"/>
              <w:rPr>
                <w:lang w:val="en-US"/>
              </w:rPr>
            </w:pPr>
          </w:p>
        </w:tc>
      </w:tr>
    </w:tbl>
    <w:p w14:paraId="60787014" w14:textId="77777777" w:rsidR="0019435C" w:rsidRDefault="0019435C" w:rsidP="00FD36A8">
      <w:pPr>
        <w:pStyle w:val="Brdtekst"/>
        <w:rPr>
          <w:lang w:val="en-US"/>
        </w:rPr>
      </w:pPr>
    </w:p>
    <w:p w14:paraId="1615171D" w14:textId="707762C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 xml:space="preserve">he result of tuning would be then outputted as </w:t>
      </w:r>
      <w:r>
        <w:rPr>
          <w:lang w:val="en-US"/>
        </w:rPr>
        <w:t>a</w:t>
      </w:r>
      <w:r w:rsidR="00FD36A8">
        <w:rPr>
          <w:lang w:val="en-US"/>
        </w:rPr>
        <w:t xml:space="preserve"> combination of parameter values that gives the highest possible performance in term of the more reliable F1-score</w:t>
      </w:r>
      <w:r>
        <w:rPr>
          <w:lang w:val="en-US"/>
        </w:rPr>
        <w:t xml:space="preserve"> than accuracy</w:t>
      </w:r>
      <w:r w:rsidR="00FD36A8" w:rsidRPr="00FD36A8">
        <w:rPr>
          <w:lang w:val="en-US"/>
        </w:rPr>
        <w:t>.</w:t>
      </w:r>
      <w:r w:rsidR="00E973FE">
        <w:rPr>
          <w:lang w:val="en-US"/>
        </w:rPr>
        <w:t xml:space="preserve"> The result of the tunning process in presented in the table below</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CAD92B6" w:rsidR="00E973FE" w:rsidRDefault="0019435C" w:rsidP="00536E75">
            <w:pPr>
              <w:pStyle w:val="Brdtekst"/>
              <w:ind w:firstLine="0pt"/>
              <w:rPr>
                <w:lang w:val="en-US"/>
              </w:rPr>
            </w:pPr>
            <w:r>
              <w:rPr>
                <w:lang w:val="en-US"/>
              </w:rPr>
              <w:t>0.724</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r w:rsidRPr="00FD36A8">
              <w:rPr>
                <w:lang w:val="en-US"/>
              </w:rPr>
              <w:t>vect__ngram_range</w:t>
            </w:r>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r w:rsidRPr="00FD36A8">
              <w:rPr>
                <w:lang w:val="en-US"/>
              </w:rPr>
              <w:t>tfidf__use_idf</w:t>
            </w:r>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r w:rsidRPr="00FD36A8">
              <w:rPr>
                <w:lang w:val="en-US"/>
              </w:rPr>
              <w:t>clf__alpha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5EF264ED" w14:textId="75CB67AE" w:rsidR="00E973FE" w:rsidRDefault="00654475" w:rsidP="00E973FE">
      <w:pPr>
        <w:pStyle w:val="Brdtekst"/>
        <w:ind w:firstLine="0pt"/>
        <w:rPr>
          <w:lang w:val="en-US"/>
        </w:rPr>
      </w:pPr>
      <w:r>
        <w:rPr>
          <w:lang w:val="en-US"/>
        </w:rPr>
        <w:t>Using the outputted best score parameters, W</w:t>
      </w:r>
      <w:r w:rsidR="00E973FE">
        <w:rPr>
          <w:lang w:val="en-US"/>
        </w:rPr>
        <w:t>e manage to increase the F1 best score to 0.</w:t>
      </w:r>
      <w:r>
        <w:rPr>
          <w:lang w:val="en-US"/>
        </w:rPr>
        <w:t>724</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 that we only have a </w:t>
      </w:r>
      <w:r>
        <w:rPr>
          <w:lang w:val="en-US"/>
        </w:rPr>
        <w:t>medium to small sized</w:t>
      </w:r>
      <w:r w:rsidR="00E973FE">
        <w:rPr>
          <w:lang w:val="en-US"/>
        </w:rPr>
        <w:t xml:space="preserve"> training dataset of only </w:t>
      </w:r>
      <w:r>
        <w:rPr>
          <w:lang w:val="en-US"/>
        </w:rPr>
        <w:t>1500</w:t>
      </w:r>
      <w:r w:rsidR="00E973FE">
        <w:rPr>
          <w:lang w:val="en-US"/>
        </w:rPr>
        <w:t xml:space="preserve"> records, </w:t>
      </w:r>
      <w:r>
        <w:rPr>
          <w:lang w:val="en-US"/>
        </w:rPr>
        <w:t>where 80% of these records are used in training, and 20% are used in testing, not to forget the importance of having a light weight dataset in machine learning model and the dataset impact on running time under training and classification.</w:t>
      </w:r>
    </w:p>
    <w:p w14:paraId="17557713" w14:textId="77777777" w:rsidR="00536E75" w:rsidRDefault="00536E75" w:rsidP="00E973FE">
      <w:pPr>
        <w:pStyle w:val="Brdtekst"/>
        <w:ind w:firstLine="0pt"/>
        <w:rPr>
          <w:lang w:val="en-US"/>
        </w:rPr>
      </w:pPr>
    </w:p>
    <w:p w14:paraId="0E7691FE" w14:textId="0ADF63A4" w:rsidR="00536E75" w:rsidRDefault="00536E75" w:rsidP="00536E75">
      <w:pPr>
        <w:pStyle w:val="Brdtekst"/>
        <w:numPr>
          <w:ilvl w:val="0"/>
          <w:numId w:val="31"/>
        </w:numPr>
        <w:rPr>
          <w:lang w:val="en-US"/>
        </w:rPr>
      </w:pPr>
      <w:r>
        <w:rPr>
          <w:lang w:val="en-US"/>
        </w:rPr>
        <w:t>Testing the performance of the optimized text classification model</w:t>
      </w:r>
    </w:p>
    <w:p w14:paraId="094CAA74" w14:textId="1645CC0B" w:rsidR="00AC0A81" w:rsidRDefault="00536E75" w:rsidP="00536E75">
      <w:pPr>
        <w:pStyle w:val="Brdtekst"/>
        <w:ind w:firstLine="0pt"/>
        <w:rPr>
          <w:lang w:val="en-US"/>
        </w:rPr>
      </w:pPr>
      <w:r>
        <w:rPr>
          <w:lang w:val="en-US"/>
        </w:rPr>
        <w:t xml:space="preserve">After turning our model, we repeat the first evaluation step but by using the best score parameters </w:t>
      </w:r>
      <w:r w:rsidR="00AC0A81">
        <w:rPr>
          <w:lang w:val="en-US"/>
        </w:rPr>
        <w:t xml:space="preserve">from tunning </w:t>
      </w:r>
      <w:r>
        <w:rPr>
          <w:lang w:val="en-US"/>
        </w:rPr>
        <w:t xml:space="preserve">to run a text classification model that is also trained using a randomly picked 80% of the training records and tested with the remaining 20% of crawled data. </w:t>
      </w:r>
      <w:r w:rsidR="00AC0A81">
        <w:rPr>
          <w:lang w:val="en-US"/>
        </w:rPr>
        <w:t>The results is shown in a classification report given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3470DD84" w:rsidR="00AC0A81" w:rsidRDefault="00AC0A81" w:rsidP="00536E75">
            <w:pPr>
              <w:pStyle w:val="Brdtekst"/>
              <w:ind w:firstLine="0pt"/>
              <w:rPr>
                <w:lang w:val="en-US"/>
              </w:rPr>
            </w:pPr>
            <w:r>
              <w:rPr>
                <w:lang w:val="en-US"/>
              </w:rPr>
              <w:t>0.847</w:t>
            </w:r>
          </w:p>
        </w:tc>
        <w:tc>
          <w:tcPr>
            <w:tcW w:w="50.25pt" w:type="dxa"/>
          </w:tcPr>
          <w:p w14:paraId="5A1AE18F" w14:textId="0DCF077B" w:rsidR="00AC0A81" w:rsidRDefault="00AC0A81" w:rsidP="00536E75">
            <w:pPr>
              <w:pStyle w:val="Brdtekst"/>
              <w:ind w:firstLine="0pt"/>
              <w:rPr>
                <w:lang w:val="en-US"/>
              </w:rPr>
            </w:pPr>
            <w:r>
              <w:rPr>
                <w:lang w:val="en-US"/>
              </w:rPr>
              <w:t>0.91</w:t>
            </w:r>
          </w:p>
        </w:tc>
        <w:tc>
          <w:tcPr>
            <w:tcW w:w="50.25pt" w:type="dxa"/>
          </w:tcPr>
          <w:p w14:paraId="544C0E01" w14:textId="34445DDE" w:rsidR="00AC0A81" w:rsidRDefault="00AC0A81" w:rsidP="00536E75">
            <w:pPr>
              <w:pStyle w:val="Brdtekst"/>
              <w:ind w:firstLine="0pt"/>
              <w:rPr>
                <w:lang w:val="en-US"/>
              </w:rPr>
            </w:pPr>
            <w:r>
              <w:rPr>
                <w:lang w:val="en-US"/>
              </w:rPr>
              <w:t>0.877</w:t>
            </w:r>
          </w:p>
        </w:tc>
        <w:tc>
          <w:tcPr>
            <w:tcW w:w="50.25pt" w:type="dxa"/>
          </w:tcPr>
          <w:p w14:paraId="04C21B27" w14:textId="1C5A08E7" w:rsidR="00AC0A81" w:rsidRDefault="00AC0A81" w:rsidP="00536E75">
            <w:pPr>
              <w:pStyle w:val="Brdtekst"/>
              <w:ind w:firstLine="0pt"/>
              <w:rPr>
                <w:lang w:val="en-US"/>
              </w:rPr>
            </w:pPr>
            <w:r>
              <w:rPr>
                <w:lang w:val="en-US"/>
              </w:rPr>
              <w:t>67.0</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7AE9D084" w:rsidR="00AC0A81" w:rsidRDefault="00AC0A81" w:rsidP="00536E75">
            <w:pPr>
              <w:pStyle w:val="Brdtekst"/>
              <w:ind w:firstLine="0pt"/>
              <w:rPr>
                <w:lang w:val="en-US"/>
              </w:rPr>
            </w:pPr>
            <w:r>
              <w:rPr>
                <w:lang w:val="en-US"/>
              </w:rPr>
              <w:t>0.812</w:t>
            </w:r>
          </w:p>
        </w:tc>
        <w:tc>
          <w:tcPr>
            <w:tcW w:w="50.25pt" w:type="dxa"/>
          </w:tcPr>
          <w:p w14:paraId="0FAEE182" w14:textId="52E6CD1D" w:rsidR="00AC0A81" w:rsidRDefault="00AC0A81" w:rsidP="00536E75">
            <w:pPr>
              <w:pStyle w:val="Brdtekst"/>
              <w:ind w:firstLine="0pt"/>
              <w:rPr>
                <w:lang w:val="en-US"/>
              </w:rPr>
            </w:pPr>
            <w:r>
              <w:rPr>
                <w:lang w:val="en-US"/>
              </w:rPr>
              <w:t>0.619</w:t>
            </w:r>
          </w:p>
        </w:tc>
        <w:tc>
          <w:tcPr>
            <w:tcW w:w="50.25pt" w:type="dxa"/>
          </w:tcPr>
          <w:p w14:paraId="430DF2F8" w14:textId="4E294B75" w:rsidR="00AC0A81" w:rsidRDefault="00AC0A81" w:rsidP="00536E75">
            <w:pPr>
              <w:pStyle w:val="Brdtekst"/>
              <w:ind w:firstLine="0pt"/>
              <w:rPr>
                <w:lang w:val="en-US"/>
              </w:rPr>
            </w:pPr>
            <w:r>
              <w:rPr>
                <w:lang w:val="en-US"/>
              </w:rPr>
              <w:t>0.702</w:t>
            </w:r>
          </w:p>
        </w:tc>
        <w:tc>
          <w:tcPr>
            <w:tcW w:w="50.25pt" w:type="dxa"/>
          </w:tcPr>
          <w:p w14:paraId="092EFD86" w14:textId="1F4E0E95" w:rsidR="00AC0A81" w:rsidRDefault="00AC0A81" w:rsidP="00536E75">
            <w:pPr>
              <w:pStyle w:val="Brdtekst"/>
              <w:ind w:firstLine="0pt"/>
              <w:rPr>
                <w:lang w:val="en-US"/>
              </w:rPr>
            </w:pPr>
            <w:r>
              <w:rPr>
                <w:lang w:val="en-US"/>
              </w:rPr>
              <w:t>63.0</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7D1DCA9E" w:rsidR="00AC0A81" w:rsidRDefault="00AC0A81" w:rsidP="00536E75">
            <w:pPr>
              <w:pStyle w:val="Brdtekst"/>
              <w:ind w:firstLine="0pt"/>
              <w:rPr>
                <w:lang w:val="en-US"/>
              </w:rPr>
            </w:pPr>
            <w:r>
              <w:rPr>
                <w:lang w:val="en-US"/>
              </w:rPr>
              <w:t>0.866</w:t>
            </w:r>
          </w:p>
        </w:tc>
        <w:tc>
          <w:tcPr>
            <w:tcW w:w="50.25pt" w:type="dxa"/>
          </w:tcPr>
          <w:p w14:paraId="016EB493" w14:textId="7D7A22B1" w:rsidR="00AC0A81" w:rsidRDefault="00AC0A81" w:rsidP="00536E75">
            <w:pPr>
              <w:pStyle w:val="Brdtekst"/>
              <w:ind w:firstLine="0pt"/>
              <w:rPr>
                <w:lang w:val="en-US"/>
              </w:rPr>
            </w:pPr>
            <w:r>
              <w:rPr>
                <w:lang w:val="en-US"/>
              </w:rPr>
              <w:t>0.684</w:t>
            </w:r>
          </w:p>
        </w:tc>
        <w:tc>
          <w:tcPr>
            <w:tcW w:w="50.25pt" w:type="dxa"/>
          </w:tcPr>
          <w:p w14:paraId="0F121BCF" w14:textId="3CD0BC33" w:rsidR="00AC0A81" w:rsidRDefault="00AC0A81" w:rsidP="00536E75">
            <w:pPr>
              <w:pStyle w:val="Brdtekst"/>
              <w:ind w:firstLine="0pt"/>
              <w:rPr>
                <w:lang w:val="en-US"/>
              </w:rPr>
            </w:pPr>
            <w:r>
              <w:rPr>
                <w:lang w:val="en-US"/>
              </w:rPr>
              <w:t>0.764</w:t>
            </w:r>
          </w:p>
        </w:tc>
        <w:tc>
          <w:tcPr>
            <w:tcW w:w="50.25pt" w:type="dxa"/>
          </w:tcPr>
          <w:p w14:paraId="44C194B7" w14:textId="2480A64B" w:rsidR="00AC0A81" w:rsidRDefault="00AC0A81" w:rsidP="00536E75">
            <w:pPr>
              <w:pStyle w:val="Brdtekst"/>
              <w:ind w:firstLine="0pt"/>
              <w:rPr>
                <w:lang w:val="en-US"/>
              </w:rPr>
            </w:pPr>
            <w:r>
              <w:rPr>
                <w:lang w:val="en-US"/>
              </w:rPr>
              <w:t>57.0</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080663BD" w:rsidR="00AC0A81" w:rsidRDefault="00AC0A81" w:rsidP="00536E75">
            <w:pPr>
              <w:pStyle w:val="Brdtekst"/>
              <w:ind w:firstLine="0pt"/>
              <w:rPr>
                <w:lang w:val="en-US"/>
              </w:rPr>
            </w:pPr>
            <w:r>
              <w:rPr>
                <w:lang w:val="en-US"/>
              </w:rPr>
              <w:t>0.683</w:t>
            </w:r>
          </w:p>
        </w:tc>
        <w:tc>
          <w:tcPr>
            <w:tcW w:w="50.25pt" w:type="dxa"/>
          </w:tcPr>
          <w:p w14:paraId="287BF253" w14:textId="37D4EAA7" w:rsidR="00AC0A81" w:rsidRDefault="00AC0A81" w:rsidP="00536E75">
            <w:pPr>
              <w:pStyle w:val="Brdtekst"/>
              <w:ind w:firstLine="0pt"/>
              <w:rPr>
                <w:lang w:val="en-US"/>
              </w:rPr>
            </w:pPr>
            <w:r>
              <w:rPr>
                <w:lang w:val="en-US"/>
              </w:rPr>
              <w:t>0.885</w:t>
            </w:r>
          </w:p>
        </w:tc>
        <w:tc>
          <w:tcPr>
            <w:tcW w:w="50.25pt" w:type="dxa"/>
          </w:tcPr>
          <w:p w14:paraId="360C10ED" w14:textId="0D850FBA" w:rsidR="00AC0A81" w:rsidRDefault="00AC0A81" w:rsidP="00536E75">
            <w:pPr>
              <w:pStyle w:val="Brdtekst"/>
              <w:ind w:firstLine="0pt"/>
              <w:rPr>
                <w:lang w:val="en-US"/>
              </w:rPr>
            </w:pPr>
            <w:r>
              <w:rPr>
                <w:lang w:val="en-US"/>
              </w:rPr>
              <w:t>0.771</w:t>
            </w:r>
          </w:p>
        </w:tc>
        <w:tc>
          <w:tcPr>
            <w:tcW w:w="50.25pt" w:type="dxa"/>
          </w:tcPr>
          <w:p w14:paraId="07F22579" w14:textId="40F9D575" w:rsidR="00AC0A81" w:rsidRDefault="00AC0A81" w:rsidP="00536E75">
            <w:pPr>
              <w:pStyle w:val="Brdtekst"/>
              <w:ind w:firstLine="0pt"/>
              <w:rPr>
                <w:lang w:val="en-US"/>
              </w:rPr>
            </w:pPr>
            <w:r>
              <w:rPr>
                <w:lang w:val="en-US"/>
              </w:rPr>
              <w:t>61.0</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47EB8011" w:rsidR="00AC0A81" w:rsidRDefault="00AC0A81" w:rsidP="00536E75">
            <w:pPr>
              <w:pStyle w:val="Brdtekst"/>
              <w:ind w:firstLine="0pt"/>
              <w:rPr>
                <w:lang w:val="en-US"/>
              </w:rPr>
            </w:pPr>
            <w:r>
              <w:rPr>
                <w:lang w:val="en-US"/>
              </w:rPr>
              <w:t>0.642</w:t>
            </w:r>
          </w:p>
        </w:tc>
        <w:tc>
          <w:tcPr>
            <w:tcW w:w="50.25pt" w:type="dxa"/>
          </w:tcPr>
          <w:p w14:paraId="56884EF0" w14:textId="130C05D5" w:rsidR="00AC0A81" w:rsidRDefault="00AC0A81" w:rsidP="00536E75">
            <w:pPr>
              <w:pStyle w:val="Brdtekst"/>
              <w:ind w:firstLine="0pt"/>
              <w:rPr>
                <w:lang w:val="en-US"/>
              </w:rPr>
            </w:pPr>
            <w:r>
              <w:rPr>
                <w:lang w:val="en-US"/>
              </w:rPr>
              <w:t>0.692</w:t>
            </w:r>
          </w:p>
        </w:tc>
        <w:tc>
          <w:tcPr>
            <w:tcW w:w="50.25pt" w:type="dxa"/>
          </w:tcPr>
          <w:p w14:paraId="464933C4" w14:textId="62CFF07A" w:rsidR="00AC0A81" w:rsidRDefault="00AC0A81" w:rsidP="00536E75">
            <w:pPr>
              <w:pStyle w:val="Brdtekst"/>
              <w:ind w:firstLine="0pt"/>
              <w:rPr>
                <w:lang w:val="en-US"/>
              </w:rPr>
            </w:pPr>
            <w:r>
              <w:rPr>
                <w:lang w:val="en-US"/>
              </w:rPr>
              <w:t>0.666</w:t>
            </w:r>
          </w:p>
        </w:tc>
        <w:tc>
          <w:tcPr>
            <w:tcW w:w="50.25pt" w:type="dxa"/>
          </w:tcPr>
          <w:p w14:paraId="0153B33C" w14:textId="1A5EB74C" w:rsidR="00AC0A81" w:rsidRDefault="00AC0A81" w:rsidP="00536E75">
            <w:pPr>
              <w:pStyle w:val="Brdtekst"/>
              <w:ind w:firstLine="0pt"/>
              <w:rPr>
                <w:lang w:val="en-US"/>
              </w:rPr>
            </w:pPr>
            <w:r>
              <w:rPr>
                <w:lang w:val="en-US"/>
              </w:rPr>
              <w:t>52.0</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203596" w:rsidR="00AC0A81" w:rsidRDefault="00AC0A81" w:rsidP="00536E75">
            <w:pPr>
              <w:pStyle w:val="Brdtekst"/>
              <w:ind w:firstLine="0pt"/>
              <w:rPr>
                <w:lang w:val="en-US"/>
              </w:rPr>
            </w:pPr>
            <w:r>
              <w:rPr>
                <w:lang w:val="en-US"/>
              </w:rPr>
              <w:t>0.774</w:t>
            </w:r>
          </w:p>
        </w:tc>
        <w:tc>
          <w:tcPr>
            <w:tcW w:w="50.25pt" w:type="dxa"/>
          </w:tcPr>
          <w:p w14:paraId="69DC9C3B" w14:textId="176027EC" w:rsidR="00AC0A81" w:rsidRDefault="00AC0A81" w:rsidP="00536E75">
            <w:pPr>
              <w:pStyle w:val="Brdtekst"/>
              <w:ind w:firstLine="0pt"/>
              <w:rPr>
                <w:lang w:val="en-US"/>
              </w:rPr>
            </w:pPr>
            <w:r>
              <w:rPr>
                <w:lang w:val="en-US"/>
              </w:rPr>
              <w:t>0.763</w:t>
            </w:r>
          </w:p>
        </w:tc>
        <w:tc>
          <w:tcPr>
            <w:tcW w:w="50.25pt" w:type="dxa"/>
          </w:tcPr>
          <w:p w14:paraId="4F626CDB" w14:textId="79EAC271" w:rsidR="00AC0A81" w:rsidRDefault="00AC0A81" w:rsidP="00536E75">
            <w:pPr>
              <w:pStyle w:val="Brdtekst"/>
              <w:ind w:firstLine="0pt"/>
              <w:rPr>
                <w:lang w:val="en-US"/>
              </w:rPr>
            </w:pPr>
            <w:r>
              <w:rPr>
                <w:lang w:val="en-US"/>
              </w:rPr>
              <w:t>0.761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7BD756F2" w:rsidR="00AC0A81" w:rsidRDefault="00AC0A81" w:rsidP="00536E75">
            <w:pPr>
              <w:pStyle w:val="Brdtekst"/>
              <w:ind w:firstLine="0pt"/>
              <w:rPr>
                <w:lang w:val="en-US"/>
              </w:rPr>
            </w:pPr>
            <w:r>
              <w:rPr>
                <w:lang w:val="en-US"/>
              </w:rPr>
              <w:t>0.77</w:t>
            </w:r>
          </w:p>
        </w:tc>
        <w:tc>
          <w:tcPr>
            <w:tcW w:w="50.25pt" w:type="dxa"/>
          </w:tcPr>
          <w:p w14:paraId="5BD33684" w14:textId="7CEE0572" w:rsidR="00AC0A81" w:rsidRDefault="00AC0A81" w:rsidP="00536E75">
            <w:pPr>
              <w:pStyle w:val="Brdtekst"/>
              <w:ind w:firstLine="0pt"/>
              <w:rPr>
                <w:lang w:val="en-US"/>
              </w:rPr>
            </w:pPr>
            <w:r>
              <w:rPr>
                <w:lang w:val="en-US"/>
              </w:rPr>
              <w:t>0.758</w:t>
            </w:r>
          </w:p>
        </w:tc>
        <w:tc>
          <w:tcPr>
            <w:tcW w:w="50.25pt" w:type="dxa"/>
          </w:tcPr>
          <w:p w14:paraId="50DF590B" w14:textId="11222800" w:rsidR="00AC0A81" w:rsidRDefault="00AC0A81" w:rsidP="00536E75">
            <w:pPr>
              <w:pStyle w:val="Brdtekst"/>
              <w:ind w:firstLine="0pt"/>
              <w:rPr>
                <w:lang w:val="en-US"/>
              </w:rPr>
            </w:pPr>
            <w:r>
              <w:rPr>
                <w:lang w:val="en-US"/>
              </w:rPr>
              <w:t>0.756</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318A4654"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0.761 with </w:t>
      </w:r>
      <w:r w:rsidR="00AC0A81">
        <w:rPr>
          <w:lang w:val="en-US"/>
        </w:rPr>
        <w:t xml:space="preserve">the </w:t>
      </w:r>
      <w:r>
        <w:rPr>
          <w:lang w:val="en-US"/>
        </w:rPr>
        <w:t xml:space="preserve">highest F1-score for the sport category at 0.877 and lowest to the entertainment category at 0.666, the lowest score category might be because of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 of the entertainment category</w:t>
      </w:r>
      <w:r w:rsidR="00AC1E4F">
        <w:rPr>
          <w:lang w:val="en-US"/>
        </w:rPr>
        <w:t>, a possible solution to this issue is performing the tunning</w:t>
      </w:r>
      <w:r w:rsidR="00AC0A81">
        <w:rPr>
          <w:lang w:val="en-US"/>
        </w:rPr>
        <w:t xml:space="preserve"> phase</w:t>
      </w:r>
      <w:r w:rsidR="00AC1E4F">
        <w:rPr>
          <w:lang w:val="en-US"/>
        </w:rPr>
        <w:t xml:space="preserve"> on each and every new</w:t>
      </w:r>
      <w:r w:rsidR="00AC0A81">
        <w:rPr>
          <w:lang w:val="en-US"/>
        </w:rPr>
        <w:t>ly</w:t>
      </w:r>
      <w:r w:rsidR="00AC1E4F">
        <w:rPr>
          <w:lang w:val="en-US"/>
        </w:rPr>
        <w:t xml:space="preserve"> crawled chunk of training data to find and use the best model parameters that</w:t>
      </w:r>
      <w:r w:rsidR="00AC0A81">
        <w:rPr>
          <w:lang w:val="en-US"/>
        </w:rPr>
        <w:t xml:space="preserve"> suits that </w:t>
      </w:r>
      <w:r w:rsidR="008850C1">
        <w:rPr>
          <w:lang w:val="en-US"/>
        </w:rPr>
        <w:t xml:space="preserve">training </w:t>
      </w:r>
      <w:r w:rsidR="00AC0A81">
        <w:rPr>
          <w:lang w:val="en-US"/>
        </w:rPr>
        <w:t xml:space="preserve">data and </w:t>
      </w:r>
      <w:r w:rsidR="008850C1">
        <w:rPr>
          <w:lang w:val="en-US"/>
        </w:rPr>
        <w:t>produce an optimized text classifier.</w:t>
      </w:r>
    </w:p>
    <w:p w14:paraId="20B8CC73" w14:textId="6C22CCF4" w:rsidR="008850C1" w:rsidRDefault="008850C1" w:rsidP="00536E75">
      <w:pPr>
        <w:pStyle w:val="Brdtekst"/>
        <w:ind w:firstLine="0pt"/>
        <w:rPr>
          <w:lang w:val="en-US"/>
        </w:rPr>
      </w:pPr>
      <w:r>
        <w:rPr>
          <w:lang w:val="en-US"/>
        </w:rPr>
        <w:t>The confusion Matrix below confirms that both the technology and entertainment category are often falsely classified as one of the more general and popular categories, i.e. sport, politic and economy.</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lastRenderedPageBreak/>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8850C1">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tcPr>
          <w:p w14:paraId="5171FDEB" w14:textId="05839CE0" w:rsidR="008850C1" w:rsidRDefault="008850C1" w:rsidP="00536E75">
            <w:pPr>
              <w:pStyle w:val="Brdtekst"/>
              <w:ind w:firstLine="0pt"/>
              <w:rPr>
                <w:lang w:val="en-US"/>
              </w:rPr>
            </w:pPr>
            <w:r>
              <w:rPr>
                <w:lang w:val="en-US"/>
              </w:rPr>
              <w:t>61</w:t>
            </w:r>
          </w:p>
        </w:tc>
        <w:tc>
          <w:tcPr>
            <w:tcW w:w="70.90pt" w:type="dxa"/>
          </w:tcPr>
          <w:p w14:paraId="1D26F006" w14:textId="785E37B3" w:rsidR="008850C1" w:rsidRDefault="008850C1" w:rsidP="00536E75">
            <w:pPr>
              <w:pStyle w:val="Brdtekst"/>
              <w:ind w:firstLine="0pt"/>
              <w:rPr>
                <w:lang w:val="en-US"/>
              </w:rPr>
            </w:pPr>
            <w:r>
              <w:rPr>
                <w:lang w:val="en-US"/>
              </w:rPr>
              <w:t>1</w:t>
            </w:r>
          </w:p>
        </w:tc>
        <w:tc>
          <w:tcPr>
            <w:tcW w:w="63.75pt" w:type="dxa"/>
          </w:tcPr>
          <w:p w14:paraId="79D2CCE0" w14:textId="518BD01A" w:rsidR="008850C1" w:rsidRDefault="008850C1" w:rsidP="00536E75">
            <w:pPr>
              <w:pStyle w:val="Brdtekst"/>
              <w:ind w:firstLine="0pt"/>
              <w:rPr>
                <w:lang w:val="en-US"/>
              </w:rPr>
            </w:pPr>
            <w:r>
              <w:rPr>
                <w:lang w:val="en-US"/>
              </w:rPr>
              <w:t>0</w:t>
            </w:r>
          </w:p>
        </w:tc>
        <w:tc>
          <w:tcPr>
            <w:tcW w:w="92.15pt" w:type="dxa"/>
          </w:tcPr>
          <w:p w14:paraId="270A9E25" w14:textId="6689C574" w:rsidR="008850C1" w:rsidRDefault="008850C1" w:rsidP="00536E75">
            <w:pPr>
              <w:pStyle w:val="Brdtekst"/>
              <w:ind w:firstLine="0pt"/>
              <w:rPr>
                <w:lang w:val="en-US"/>
              </w:rPr>
            </w:pPr>
            <w:r>
              <w:rPr>
                <w:lang w:val="en-US"/>
              </w:rPr>
              <w:t>2</w:t>
            </w:r>
          </w:p>
        </w:tc>
        <w:tc>
          <w:tcPr>
            <w:tcW w:w="92.05pt" w:type="dxa"/>
          </w:tcPr>
          <w:p w14:paraId="5D61B327" w14:textId="4E68D11A" w:rsidR="008850C1" w:rsidRDefault="008850C1" w:rsidP="00536E75">
            <w:pPr>
              <w:pStyle w:val="Brdtekst"/>
              <w:ind w:firstLine="0pt"/>
              <w:rPr>
                <w:lang w:val="en-US"/>
              </w:rPr>
            </w:pPr>
            <w:r>
              <w:rPr>
                <w:lang w:val="en-US"/>
              </w:rPr>
              <w:t>3</w:t>
            </w:r>
          </w:p>
        </w:tc>
      </w:tr>
      <w:tr w:rsidR="008850C1" w14:paraId="6B3F51F4" w14:textId="77777777" w:rsidTr="008850C1">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tcPr>
          <w:p w14:paraId="564192B7" w14:textId="2525FC64" w:rsidR="008850C1" w:rsidRDefault="008850C1" w:rsidP="00536E75">
            <w:pPr>
              <w:pStyle w:val="Brdtekst"/>
              <w:ind w:firstLine="0pt"/>
              <w:rPr>
                <w:lang w:val="en-US"/>
              </w:rPr>
            </w:pPr>
            <w:r>
              <w:rPr>
                <w:lang w:val="en-US"/>
              </w:rPr>
              <w:t>1</w:t>
            </w:r>
          </w:p>
        </w:tc>
        <w:tc>
          <w:tcPr>
            <w:tcW w:w="70.90pt" w:type="dxa"/>
          </w:tcPr>
          <w:p w14:paraId="2CA657AA" w14:textId="1B17BA99" w:rsidR="008850C1" w:rsidRDefault="008850C1" w:rsidP="00536E75">
            <w:pPr>
              <w:pStyle w:val="Brdtekst"/>
              <w:ind w:firstLine="0pt"/>
              <w:rPr>
                <w:lang w:val="en-US"/>
              </w:rPr>
            </w:pPr>
            <w:r>
              <w:rPr>
                <w:lang w:val="en-US"/>
              </w:rPr>
              <w:t>39</w:t>
            </w:r>
          </w:p>
        </w:tc>
        <w:tc>
          <w:tcPr>
            <w:tcW w:w="63.75pt" w:type="dxa"/>
          </w:tcPr>
          <w:p w14:paraId="047DDECA" w14:textId="7BBB5BDE" w:rsidR="008850C1" w:rsidRDefault="008850C1" w:rsidP="00536E75">
            <w:pPr>
              <w:pStyle w:val="Brdtekst"/>
              <w:ind w:firstLine="0pt"/>
              <w:rPr>
                <w:lang w:val="en-US"/>
              </w:rPr>
            </w:pPr>
            <w:r>
              <w:rPr>
                <w:lang w:val="en-US"/>
              </w:rPr>
              <w:t>2</w:t>
            </w:r>
          </w:p>
        </w:tc>
        <w:tc>
          <w:tcPr>
            <w:tcW w:w="92.15pt" w:type="dxa"/>
          </w:tcPr>
          <w:p w14:paraId="6BD8B08A" w14:textId="18CF5F5A" w:rsidR="008850C1" w:rsidRDefault="008850C1" w:rsidP="00536E75">
            <w:pPr>
              <w:pStyle w:val="Brdtekst"/>
              <w:ind w:firstLine="0pt"/>
              <w:rPr>
                <w:lang w:val="en-US"/>
              </w:rPr>
            </w:pPr>
            <w:r>
              <w:rPr>
                <w:lang w:val="en-US"/>
              </w:rPr>
              <w:t>14</w:t>
            </w:r>
          </w:p>
        </w:tc>
        <w:tc>
          <w:tcPr>
            <w:tcW w:w="92.05pt" w:type="dxa"/>
          </w:tcPr>
          <w:p w14:paraId="72F99112" w14:textId="262AA3BF" w:rsidR="008850C1" w:rsidRDefault="008850C1" w:rsidP="00536E75">
            <w:pPr>
              <w:pStyle w:val="Brdtekst"/>
              <w:ind w:firstLine="0pt"/>
              <w:rPr>
                <w:lang w:val="en-US"/>
              </w:rPr>
            </w:pPr>
            <w:r>
              <w:rPr>
                <w:lang w:val="en-US"/>
              </w:rPr>
              <w:t>7</w:t>
            </w:r>
          </w:p>
        </w:tc>
      </w:tr>
      <w:tr w:rsidR="008850C1" w14:paraId="588651A6" w14:textId="77777777" w:rsidTr="008850C1">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tcPr>
          <w:p w14:paraId="366EC31E" w14:textId="3D5058F4" w:rsidR="008850C1" w:rsidRDefault="008850C1" w:rsidP="00536E75">
            <w:pPr>
              <w:pStyle w:val="Brdtekst"/>
              <w:ind w:firstLine="0pt"/>
              <w:rPr>
                <w:lang w:val="en-US"/>
              </w:rPr>
            </w:pPr>
            <w:r>
              <w:rPr>
                <w:lang w:val="en-US"/>
              </w:rPr>
              <w:t>2</w:t>
            </w:r>
          </w:p>
        </w:tc>
        <w:tc>
          <w:tcPr>
            <w:tcW w:w="70.90pt" w:type="dxa"/>
          </w:tcPr>
          <w:p w14:paraId="52402ED6" w14:textId="03F92532" w:rsidR="008850C1" w:rsidRDefault="008850C1" w:rsidP="00536E75">
            <w:pPr>
              <w:pStyle w:val="Brdtekst"/>
              <w:ind w:firstLine="0pt"/>
              <w:rPr>
                <w:lang w:val="en-US"/>
              </w:rPr>
            </w:pPr>
            <w:r>
              <w:rPr>
                <w:lang w:val="en-US"/>
              </w:rPr>
              <w:t>3</w:t>
            </w:r>
          </w:p>
        </w:tc>
        <w:tc>
          <w:tcPr>
            <w:tcW w:w="63.75pt" w:type="dxa"/>
          </w:tcPr>
          <w:p w14:paraId="0351B8E3" w14:textId="381B2FF9" w:rsidR="008850C1" w:rsidRDefault="008850C1" w:rsidP="00536E75">
            <w:pPr>
              <w:pStyle w:val="Brdtekst"/>
              <w:ind w:firstLine="0pt"/>
              <w:rPr>
                <w:lang w:val="en-US"/>
              </w:rPr>
            </w:pPr>
            <w:r>
              <w:rPr>
                <w:lang w:val="en-US"/>
              </w:rPr>
              <w:t>39</w:t>
            </w:r>
          </w:p>
        </w:tc>
        <w:tc>
          <w:tcPr>
            <w:tcW w:w="92.15pt" w:type="dxa"/>
          </w:tcPr>
          <w:p w14:paraId="712E9A94" w14:textId="2441678D" w:rsidR="008850C1" w:rsidRDefault="008850C1" w:rsidP="00536E75">
            <w:pPr>
              <w:pStyle w:val="Brdtekst"/>
              <w:ind w:firstLine="0pt"/>
              <w:rPr>
                <w:lang w:val="en-US"/>
              </w:rPr>
            </w:pPr>
            <w:r>
              <w:rPr>
                <w:lang w:val="en-US"/>
              </w:rPr>
              <w:t>3</w:t>
            </w:r>
          </w:p>
        </w:tc>
        <w:tc>
          <w:tcPr>
            <w:tcW w:w="92.05pt" w:type="dxa"/>
          </w:tcPr>
          <w:p w14:paraId="23ED0FDD" w14:textId="2AA38FA8" w:rsidR="008850C1" w:rsidRDefault="008850C1" w:rsidP="00536E75">
            <w:pPr>
              <w:pStyle w:val="Brdtekst"/>
              <w:ind w:firstLine="0pt"/>
              <w:rPr>
                <w:lang w:val="en-US"/>
              </w:rPr>
            </w:pPr>
            <w:r>
              <w:rPr>
                <w:lang w:val="en-US"/>
              </w:rPr>
              <w:t>10</w:t>
            </w:r>
          </w:p>
        </w:tc>
      </w:tr>
      <w:tr w:rsidR="008850C1" w14:paraId="057A9712" w14:textId="77777777" w:rsidTr="008850C1">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tcPr>
          <w:p w14:paraId="2BD0A62D" w14:textId="4E714D33" w:rsidR="008850C1" w:rsidRDefault="008850C1" w:rsidP="00536E75">
            <w:pPr>
              <w:pStyle w:val="Brdtekst"/>
              <w:ind w:firstLine="0pt"/>
              <w:rPr>
                <w:lang w:val="en-US"/>
              </w:rPr>
            </w:pPr>
            <w:r>
              <w:rPr>
                <w:lang w:val="en-US"/>
              </w:rPr>
              <w:t>2</w:t>
            </w:r>
          </w:p>
        </w:tc>
        <w:tc>
          <w:tcPr>
            <w:tcW w:w="70.90pt" w:type="dxa"/>
          </w:tcPr>
          <w:p w14:paraId="7E83CE48" w14:textId="3A0C467E" w:rsidR="008850C1" w:rsidRDefault="008850C1" w:rsidP="00536E75">
            <w:pPr>
              <w:pStyle w:val="Brdtekst"/>
              <w:ind w:firstLine="0pt"/>
              <w:rPr>
                <w:lang w:val="en-US"/>
              </w:rPr>
            </w:pPr>
            <w:r>
              <w:rPr>
                <w:lang w:val="en-US"/>
              </w:rPr>
              <w:t>4</w:t>
            </w:r>
          </w:p>
        </w:tc>
        <w:tc>
          <w:tcPr>
            <w:tcW w:w="63.75pt" w:type="dxa"/>
          </w:tcPr>
          <w:p w14:paraId="218D9A5E" w14:textId="060C31D6" w:rsidR="008850C1" w:rsidRDefault="008850C1" w:rsidP="00536E75">
            <w:pPr>
              <w:pStyle w:val="Brdtekst"/>
              <w:ind w:firstLine="0pt"/>
              <w:rPr>
                <w:lang w:val="en-US"/>
              </w:rPr>
            </w:pPr>
            <w:r>
              <w:rPr>
                <w:lang w:val="en-US"/>
              </w:rPr>
              <w:t>1</w:t>
            </w:r>
          </w:p>
        </w:tc>
        <w:tc>
          <w:tcPr>
            <w:tcW w:w="92.15pt" w:type="dxa"/>
          </w:tcPr>
          <w:p w14:paraId="5067C584" w14:textId="765B365C" w:rsidR="008850C1" w:rsidRDefault="008850C1" w:rsidP="00536E75">
            <w:pPr>
              <w:pStyle w:val="Brdtekst"/>
              <w:ind w:firstLine="0pt"/>
              <w:rPr>
                <w:lang w:val="en-US"/>
              </w:rPr>
            </w:pPr>
            <w:r>
              <w:rPr>
                <w:lang w:val="en-US"/>
              </w:rPr>
              <w:t>54</w:t>
            </w:r>
          </w:p>
        </w:tc>
        <w:tc>
          <w:tcPr>
            <w:tcW w:w="92.05pt" w:type="dxa"/>
          </w:tcPr>
          <w:p w14:paraId="381129BA" w14:textId="5FCAE9E9" w:rsidR="008850C1" w:rsidRDefault="008850C1" w:rsidP="00536E75">
            <w:pPr>
              <w:pStyle w:val="Brdtekst"/>
              <w:ind w:firstLine="0pt"/>
              <w:rPr>
                <w:lang w:val="en-US"/>
              </w:rPr>
            </w:pPr>
            <w:r>
              <w:rPr>
                <w:lang w:val="en-US"/>
              </w:rPr>
              <w:t>0</w:t>
            </w:r>
          </w:p>
        </w:tc>
      </w:tr>
      <w:tr w:rsidR="008850C1" w14:paraId="5BA7CA72" w14:textId="77777777" w:rsidTr="008850C1">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tcPr>
          <w:p w14:paraId="3070E908" w14:textId="6BAB7F15" w:rsidR="008850C1" w:rsidRDefault="008850C1" w:rsidP="00536E75">
            <w:pPr>
              <w:pStyle w:val="Brdtekst"/>
              <w:ind w:firstLine="0pt"/>
              <w:rPr>
                <w:lang w:val="en-US"/>
              </w:rPr>
            </w:pPr>
            <w:r>
              <w:rPr>
                <w:lang w:val="en-US"/>
              </w:rPr>
              <w:t>6</w:t>
            </w:r>
          </w:p>
        </w:tc>
        <w:tc>
          <w:tcPr>
            <w:tcW w:w="70.90pt" w:type="dxa"/>
          </w:tcPr>
          <w:p w14:paraId="76A8A7C7" w14:textId="2D373580" w:rsidR="008850C1" w:rsidRDefault="008850C1" w:rsidP="00536E75">
            <w:pPr>
              <w:pStyle w:val="Brdtekst"/>
              <w:ind w:firstLine="0pt"/>
              <w:rPr>
                <w:lang w:val="en-US"/>
              </w:rPr>
            </w:pPr>
            <w:r>
              <w:rPr>
                <w:lang w:val="en-US"/>
              </w:rPr>
              <w:t>1</w:t>
            </w:r>
          </w:p>
        </w:tc>
        <w:tc>
          <w:tcPr>
            <w:tcW w:w="63.75pt" w:type="dxa"/>
          </w:tcPr>
          <w:p w14:paraId="3F396F42" w14:textId="1CE09212" w:rsidR="008850C1" w:rsidRDefault="008850C1" w:rsidP="00536E75">
            <w:pPr>
              <w:pStyle w:val="Brdtekst"/>
              <w:ind w:firstLine="0pt"/>
              <w:rPr>
                <w:lang w:val="en-US"/>
              </w:rPr>
            </w:pPr>
            <w:r>
              <w:rPr>
                <w:lang w:val="en-US"/>
              </w:rPr>
              <w:t>3</w:t>
            </w:r>
          </w:p>
        </w:tc>
        <w:tc>
          <w:tcPr>
            <w:tcW w:w="92.15pt" w:type="dxa"/>
          </w:tcPr>
          <w:p w14:paraId="196E1B75" w14:textId="6E508046" w:rsidR="008850C1" w:rsidRDefault="008850C1" w:rsidP="00536E75">
            <w:pPr>
              <w:pStyle w:val="Brdtekst"/>
              <w:ind w:firstLine="0pt"/>
              <w:rPr>
                <w:lang w:val="en-US"/>
              </w:rPr>
            </w:pPr>
            <w:r>
              <w:rPr>
                <w:lang w:val="en-US"/>
              </w:rPr>
              <w:t>6</w:t>
            </w:r>
          </w:p>
        </w:tc>
        <w:tc>
          <w:tcPr>
            <w:tcW w:w="92.05pt" w:type="dxa"/>
          </w:tcPr>
          <w:p w14:paraId="3020213C" w14:textId="6E774540" w:rsidR="008850C1" w:rsidRDefault="008850C1" w:rsidP="00536E75">
            <w:pPr>
              <w:pStyle w:val="Brdtekst"/>
              <w:ind w:firstLine="0pt"/>
              <w:rPr>
                <w:lang w:val="en-US"/>
              </w:rPr>
            </w:pPr>
            <w:r>
              <w:rPr>
                <w:lang w:val="en-US"/>
              </w:rPr>
              <w:t>36</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419E8468" w:rsidR="00536E75" w:rsidRDefault="008850C1" w:rsidP="00536E75">
      <w:pPr>
        <w:pStyle w:val="Brdtekst"/>
        <w:ind w:firstLine="0pt"/>
        <w:rPr>
          <w:lang w:val="en-US"/>
        </w:rPr>
      </w:pPr>
      <w:r>
        <w:rPr>
          <w:lang w:val="en-US"/>
        </w:rPr>
        <w:t>Due</w:t>
      </w:r>
      <w:r w:rsidR="00165C30">
        <w:rPr>
          <w:lang w:val="en-US"/>
        </w:rPr>
        <w:t xml:space="preserve"> to </w:t>
      </w:r>
      <w:r w:rsidR="00977208">
        <w:rPr>
          <w:lang w:val="en-US"/>
        </w:rPr>
        <w:t>multiple</w:t>
      </w:r>
      <w:r w:rsidR="00165C30">
        <w:rPr>
          <w:lang w:val="en-US"/>
        </w:rPr>
        <w:t xml:space="preserve"> challenges</w:t>
      </w:r>
      <w:r w:rsidR="00AC1E4F">
        <w:rPr>
          <w:lang w:val="en-US"/>
        </w:rPr>
        <w:t xml:space="preserve"> and priorities</w:t>
      </w:r>
      <w:r w:rsidR="00165C30">
        <w:rPr>
          <w:lang w:val="en-US"/>
        </w:rPr>
        <w:t xml:space="preserve"> such as the lack of training data, and </w:t>
      </w:r>
      <w:r w:rsidR="00AC1E4F">
        <w:rPr>
          <w:lang w:val="en-US"/>
        </w:rPr>
        <w:t>the</w:t>
      </w:r>
      <w:r w:rsidR="00165C30">
        <w:rPr>
          <w:lang w:val="en-US"/>
        </w:rPr>
        <w:t xml:space="preserve"> need to maintain a lightweight training dataset that can be dynamically changed on regular time intervals, this text classification model is initially approved </w:t>
      </w:r>
      <w:r w:rsidR="00AC0A81">
        <w:rPr>
          <w:lang w:val="en-US"/>
        </w:rPr>
        <w:t xml:space="preserve">to be </w:t>
      </w:r>
      <w:r w:rsidR="00165C30">
        <w:rPr>
          <w:lang w:val="en-US"/>
        </w:rPr>
        <w:t>use</w:t>
      </w:r>
      <w:r w:rsidR="00AC0A81">
        <w:rPr>
          <w:lang w:val="en-US"/>
        </w:rPr>
        <w:t>d</w:t>
      </w:r>
      <w:r w:rsidR="00165C30">
        <w:rPr>
          <w:lang w:val="en-US"/>
        </w:rPr>
        <w:t xml:space="preserve"> into our previously detailed algorithm of detecting the topic of influences between network users.</w:t>
      </w:r>
      <w:r>
        <w:rPr>
          <w:lang w:val="en-US"/>
        </w:rPr>
        <w:t xml:space="preserve"> In the next section, we will test the performance of this text classification model both in a controlled test environment and in real life using data from reddit to investigate how well </w:t>
      </w:r>
      <w:r w:rsidR="00026C66">
        <w:rPr>
          <w:lang w:val="en-US"/>
        </w:rPr>
        <w:t>this classifier is helping in 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77D668A3" w14:textId="4A611D84" w:rsidR="0041498D" w:rsidRPr="0041498D" w:rsidRDefault="0041498D" w:rsidP="0041498D">
      <w:pPr>
        <w:pStyle w:val="Overskrift1"/>
        <w:rPr>
          <w:highlight w:val="yellow"/>
        </w:rPr>
      </w:pPr>
      <w:r w:rsidRPr="0041498D">
        <w:rPr>
          <w:highlight w:val="yellow"/>
        </w:rPr>
        <w:t>EVALUATION OF INFLUENCE FIELD DETECTION IN THE USER INFLUENCE GRAPH</w:t>
      </w:r>
    </w:p>
    <w:p w14:paraId="7CDB6E6E" w14:textId="0AB62FBE" w:rsidR="004C06F3" w:rsidRDefault="004C06F3"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714EECA" w14:textId="77777777" w:rsidR="008E21A7" w:rsidRDefault="008E21A7" w:rsidP="001A3B3D">
      <w:r>
        <w:separator/>
      </w:r>
    </w:p>
  </w:endnote>
  <w:endnote w:type="continuationSeparator" w:id="0">
    <w:p w14:paraId="724B423C" w14:textId="77777777" w:rsidR="008E21A7" w:rsidRDefault="008E21A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536E75" w:rsidRPr="006F6D3D" w:rsidRDefault="00536E75"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298458C" w14:textId="77777777" w:rsidR="008E21A7" w:rsidRDefault="008E21A7" w:rsidP="001A3B3D">
      <w:r>
        <w:separator/>
      </w:r>
    </w:p>
  </w:footnote>
  <w:footnote w:type="continuationSeparator" w:id="0">
    <w:p w14:paraId="16E82990" w14:textId="77777777" w:rsidR="008E21A7" w:rsidRDefault="008E21A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C66"/>
    <w:rsid w:val="0004781E"/>
    <w:rsid w:val="00062FBB"/>
    <w:rsid w:val="000742FB"/>
    <w:rsid w:val="0008228E"/>
    <w:rsid w:val="0008758A"/>
    <w:rsid w:val="000C1E68"/>
    <w:rsid w:val="000D21A5"/>
    <w:rsid w:val="000F7661"/>
    <w:rsid w:val="001014D3"/>
    <w:rsid w:val="00107633"/>
    <w:rsid w:val="00120C45"/>
    <w:rsid w:val="00133FAB"/>
    <w:rsid w:val="001418C9"/>
    <w:rsid w:val="001438C7"/>
    <w:rsid w:val="0015079E"/>
    <w:rsid w:val="00150FE9"/>
    <w:rsid w:val="001522D1"/>
    <w:rsid w:val="00163210"/>
    <w:rsid w:val="00165C30"/>
    <w:rsid w:val="00173F79"/>
    <w:rsid w:val="00174B74"/>
    <w:rsid w:val="0017796F"/>
    <w:rsid w:val="0019435C"/>
    <w:rsid w:val="00195872"/>
    <w:rsid w:val="001A2EFD"/>
    <w:rsid w:val="001A3B3D"/>
    <w:rsid w:val="001A42EA"/>
    <w:rsid w:val="001B67DC"/>
    <w:rsid w:val="001C49D8"/>
    <w:rsid w:val="001D75D4"/>
    <w:rsid w:val="001D7BCF"/>
    <w:rsid w:val="00204CD1"/>
    <w:rsid w:val="00206178"/>
    <w:rsid w:val="002236E9"/>
    <w:rsid w:val="002254A9"/>
    <w:rsid w:val="00233D97"/>
    <w:rsid w:val="002455B1"/>
    <w:rsid w:val="00246F81"/>
    <w:rsid w:val="00247504"/>
    <w:rsid w:val="002559D0"/>
    <w:rsid w:val="002850E3"/>
    <w:rsid w:val="002911EA"/>
    <w:rsid w:val="002B2616"/>
    <w:rsid w:val="00306EEF"/>
    <w:rsid w:val="00324FBA"/>
    <w:rsid w:val="0033021F"/>
    <w:rsid w:val="00333170"/>
    <w:rsid w:val="00334603"/>
    <w:rsid w:val="00337323"/>
    <w:rsid w:val="003403F7"/>
    <w:rsid w:val="003530F1"/>
    <w:rsid w:val="00354FCF"/>
    <w:rsid w:val="003660F9"/>
    <w:rsid w:val="00381C6C"/>
    <w:rsid w:val="00383A86"/>
    <w:rsid w:val="00385080"/>
    <w:rsid w:val="003A19E2"/>
    <w:rsid w:val="003B305C"/>
    <w:rsid w:val="003D4D18"/>
    <w:rsid w:val="003F4B81"/>
    <w:rsid w:val="00400100"/>
    <w:rsid w:val="0041498D"/>
    <w:rsid w:val="00414F63"/>
    <w:rsid w:val="00421EC6"/>
    <w:rsid w:val="00426844"/>
    <w:rsid w:val="004325FB"/>
    <w:rsid w:val="004432BA"/>
    <w:rsid w:val="0044407E"/>
    <w:rsid w:val="00454B18"/>
    <w:rsid w:val="0047742F"/>
    <w:rsid w:val="004B5AD7"/>
    <w:rsid w:val="004C06F3"/>
    <w:rsid w:val="004C7D3C"/>
    <w:rsid w:val="004D5434"/>
    <w:rsid w:val="004D72B5"/>
    <w:rsid w:val="004E71B8"/>
    <w:rsid w:val="004F4627"/>
    <w:rsid w:val="00513AC3"/>
    <w:rsid w:val="0053195B"/>
    <w:rsid w:val="00532786"/>
    <w:rsid w:val="00533321"/>
    <w:rsid w:val="005359E4"/>
    <w:rsid w:val="00536E75"/>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47CF"/>
    <w:rsid w:val="00645D22"/>
    <w:rsid w:val="00647F74"/>
    <w:rsid w:val="00651A08"/>
    <w:rsid w:val="00651C68"/>
    <w:rsid w:val="00654204"/>
    <w:rsid w:val="00654475"/>
    <w:rsid w:val="00662EF7"/>
    <w:rsid w:val="00670434"/>
    <w:rsid w:val="00683BC2"/>
    <w:rsid w:val="0069075A"/>
    <w:rsid w:val="00692458"/>
    <w:rsid w:val="006926B7"/>
    <w:rsid w:val="006B6B66"/>
    <w:rsid w:val="006C57CD"/>
    <w:rsid w:val="006F007C"/>
    <w:rsid w:val="006F6D3D"/>
    <w:rsid w:val="00704134"/>
    <w:rsid w:val="00715BEA"/>
    <w:rsid w:val="00740EEA"/>
    <w:rsid w:val="0075199E"/>
    <w:rsid w:val="0075358C"/>
    <w:rsid w:val="00762678"/>
    <w:rsid w:val="007728D5"/>
    <w:rsid w:val="00786113"/>
    <w:rsid w:val="00793BCF"/>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F6E2C"/>
    <w:rsid w:val="009303D9"/>
    <w:rsid w:val="00933C64"/>
    <w:rsid w:val="00952738"/>
    <w:rsid w:val="00972203"/>
    <w:rsid w:val="00974BC1"/>
    <w:rsid w:val="00977208"/>
    <w:rsid w:val="00980CB0"/>
    <w:rsid w:val="00990260"/>
    <w:rsid w:val="009D41E4"/>
    <w:rsid w:val="009E061B"/>
    <w:rsid w:val="009F10D6"/>
    <w:rsid w:val="00A01609"/>
    <w:rsid w:val="00A040F6"/>
    <w:rsid w:val="00A059B3"/>
    <w:rsid w:val="00A1063D"/>
    <w:rsid w:val="00A22B0A"/>
    <w:rsid w:val="00A270F8"/>
    <w:rsid w:val="00A574E8"/>
    <w:rsid w:val="00A83751"/>
    <w:rsid w:val="00AC0A81"/>
    <w:rsid w:val="00AC1E4F"/>
    <w:rsid w:val="00AD21AB"/>
    <w:rsid w:val="00AD5706"/>
    <w:rsid w:val="00AE03EF"/>
    <w:rsid w:val="00AE3409"/>
    <w:rsid w:val="00B110DC"/>
    <w:rsid w:val="00B11A60"/>
    <w:rsid w:val="00B22613"/>
    <w:rsid w:val="00B26EFF"/>
    <w:rsid w:val="00B37201"/>
    <w:rsid w:val="00B52A98"/>
    <w:rsid w:val="00B671C6"/>
    <w:rsid w:val="00B73789"/>
    <w:rsid w:val="00B8330F"/>
    <w:rsid w:val="00BA1025"/>
    <w:rsid w:val="00BB4B49"/>
    <w:rsid w:val="00BC042C"/>
    <w:rsid w:val="00BC1E9C"/>
    <w:rsid w:val="00BC3420"/>
    <w:rsid w:val="00BE0C9E"/>
    <w:rsid w:val="00BE7D3C"/>
    <w:rsid w:val="00BF5FF6"/>
    <w:rsid w:val="00C0207F"/>
    <w:rsid w:val="00C16117"/>
    <w:rsid w:val="00C16176"/>
    <w:rsid w:val="00C2059C"/>
    <w:rsid w:val="00C221C8"/>
    <w:rsid w:val="00C3075A"/>
    <w:rsid w:val="00C76FFC"/>
    <w:rsid w:val="00C83013"/>
    <w:rsid w:val="00C919A4"/>
    <w:rsid w:val="00C9231C"/>
    <w:rsid w:val="00CA4392"/>
    <w:rsid w:val="00CA4C1F"/>
    <w:rsid w:val="00CC393F"/>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847A6"/>
    <w:rsid w:val="00F94073"/>
    <w:rsid w:val="00F9441B"/>
    <w:rsid w:val="00F96569"/>
    <w:rsid w:val="00FA4C32"/>
    <w:rsid w:val="00FA6387"/>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1678</TotalTime>
  <Pages>15</Pages>
  <Words>8943</Words>
  <Characters>47401</Characters>
  <Application>Microsoft Office Word</Application>
  <DocSecurity>0</DocSecurity>
  <Lines>395</Lines>
  <Paragraphs>112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54</cp:revision>
  <dcterms:created xsi:type="dcterms:W3CDTF">2019-01-08T18:42:00Z</dcterms:created>
  <dcterms:modified xsi:type="dcterms:W3CDTF">2021-06-17T19:45:00Z</dcterms:modified>
</cp:coreProperties>
</file>