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5AC8" w14:textId="77777777" w:rsidR="00710012" w:rsidRPr="00710012" w:rsidRDefault="00710012" w:rsidP="00710012">
      <w:r w:rsidRPr="00710012">
        <w:t xml:space="preserve">These plots are </w:t>
      </w:r>
      <w:r w:rsidRPr="00710012">
        <w:rPr>
          <w:b/>
          <w:bCs/>
        </w:rPr>
        <w:t>correct and expected</w:t>
      </w:r>
      <w:r w:rsidRPr="00710012">
        <w:t>—</w:t>
      </w:r>
      <w:proofErr w:type="gramStart"/>
      <w:r w:rsidRPr="00710012">
        <w:t>you’re</w:t>
      </w:r>
      <w:proofErr w:type="gramEnd"/>
      <w:r w:rsidRPr="00710012">
        <w:t xml:space="preserve"> seeing the most influential tokens (by LIME) across all classes and within each class.</w:t>
      </w:r>
      <w:r w:rsidRPr="00710012">
        <w:br/>
        <w:t>But your real question is spot on:</w:t>
      </w:r>
    </w:p>
    <w:p w14:paraId="4A495EF5" w14:textId="77777777" w:rsidR="00710012" w:rsidRPr="00710012" w:rsidRDefault="00710012" w:rsidP="00710012">
      <w:r w:rsidRPr="00710012">
        <w:rPr>
          <w:b/>
          <w:bCs/>
        </w:rPr>
        <w:t>How do I evaluate LIME explanations like we do with accuracy or R² for normal predictions? Is there a "metric" for LIME?</w:t>
      </w:r>
    </w:p>
    <w:p w14:paraId="7BCCAE99" w14:textId="77777777" w:rsidR="00710012" w:rsidRPr="00710012" w:rsidRDefault="00710012" w:rsidP="00710012">
      <w:r w:rsidRPr="00710012">
        <w:pict w14:anchorId="7DEACA30">
          <v:rect id="_x0000_i1067" style="width:0;height:1.5pt" o:hralign="center" o:hrstd="t" o:hr="t" fillcolor="#a0a0a0" stroked="f"/>
        </w:pict>
      </w:r>
    </w:p>
    <w:p w14:paraId="76531C5D" w14:textId="77777777" w:rsidR="00710012" w:rsidRPr="00710012" w:rsidRDefault="00710012" w:rsidP="00710012">
      <w:pPr>
        <w:rPr>
          <w:b/>
          <w:bCs/>
        </w:rPr>
      </w:pPr>
      <w:r w:rsidRPr="00710012">
        <w:rPr>
          <w:rFonts w:ascii="Segoe UI Emoji" w:hAnsi="Segoe UI Emoji" w:cs="Segoe UI Emoji"/>
          <w:b/>
          <w:bCs/>
        </w:rPr>
        <w:t>🟢</w:t>
      </w:r>
      <w:r w:rsidRPr="00710012">
        <w:rPr>
          <w:b/>
          <w:bCs/>
        </w:rPr>
        <w:t xml:space="preserve"> How to Quantitatively Evaluate LIME Explanations</w:t>
      </w:r>
    </w:p>
    <w:p w14:paraId="6D74147E" w14:textId="77777777" w:rsidR="00710012" w:rsidRPr="00710012" w:rsidRDefault="00710012" w:rsidP="00710012">
      <w:r w:rsidRPr="00710012">
        <w:t>LIME (and SHAP, etc.) generates explanations, not direct predictions.</w:t>
      </w:r>
      <w:r w:rsidRPr="00710012">
        <w:br/>
        <w:t xml:space="preserve">You </w:t>
      </w:r>
      <w:proofErr w:type="gramStart"/>
      <w:r w:rsidRPr="00710012">
        <w:t>don’t</w:t>
      </w:r>
      <w:proofErr w:type="gramEnd"/>
      <w:r w:rsidRPr="00710012">
        <w:t xml:space="preserve"> get a classic “accuracy” or “R²” metric.</w:t>
      </w:r>
      <w:r w:rsidRPr="00710012">
        <w:br/>
      </w:r>
      <w:r w:rsidRPr="00710012">
        <w:rPr>
          <w:b/>
          <w:bCs/>
        </w:rPr>
        <w:t>But you CAN and SHOULD measure:</w:t>
      </w:r>
    </w:p>
    <w:p w14:paraId="19431798" w14:textId="77777777" w:rsidR="00710012" w:rsidRPr="00710012" w:rsidRDefault="00710012" w:rsidP="00710012">
      <w:pPr>
        <w:numPr>
          <w:ilvl w:val="0"/>
          <w:numId w:val="1"/>
        </w:numPr>
      </w:pPr>
      <w:r w:rsidRPr="00710012">
        <w:rPr>
          <w:b/>
          <w:bCs/>
        </w:rPr>
        <w:t>Faithfulness</w:t>
      </w:r>
    </w:p>
    <w:p w14:paraId="3DECD266" w14:textId="77777777" w:rsidR="00710012" w:rsidRPr="00710012" w:rsidRDefault="00710012" w:rsidP="00710012">
      <w:pPr>
        <w:numPr>
          <w:ilvl w:val="0"/>
          <w:numId w:val="1"/>
        </w:numPr>
      </w:pPr>
      <w:r w:rsidRPr="00710012">
        <w:rPr>
          <w:b/>
          <w:bCs/>
        </w:rPr>
        <w:t>Sufficiency</w:t>
      </w:r>
    </w:p>
    <w:p w14:paraId="41506507" w14:textId="77777777" w:rsidR="00710012" w:rsidRPr="00710012" w:rsidRDefault="00710012" w:rsidP="00710012">
      <w:pPr>
        <w:numPr>
          <w:ilvl w:val="0"/>
          <w:numId w:val="1"/>
        </w:numPr>
      </w:pPr>
      <w:r w:rsidRPr="00710012">
        <w:rPr>
          <w:b/>
          <w:bCs/>
        </w:rPr>
        <w:t>Comprehensiveness</w:t>
      </w:r>
    </w:p>
    <w:p w14:paraId="44408C71" w14:textId="77777777" w:rsidR="00710012" w:rsidRPr="00710012" w:rsidRDefault="00710012" w:rsidP="00710012">
      <w:pPr>
        <w:numPr>
          <w:ilvl w:val="0"/>
          <w:numId w:val="1"/>
        </w:numPr>
      </w:pPr>
      <w:r w:rsidRPr="00710012">
        <w:rPr>
          <w:b/>
          <w:bCs/>
        </w:rPr>
        <w:t>Stability</w:t>
      </w:r>
    </w:p>
    <w:p w14:paraId="7B58AF27" w14:textId="77777777" w:rsidR="00710012" w:rsidRPr="00710012" w:rsidRDefault="00710012" w:rsidP="00710012">
      <w:pPr>
        <w:numPr>
          <w:ilvl w:val="0"/>
          <w:numId w:val="1"/>
        </w:numPr>
      </w:pPr>
      <w:r w:rsidRPr="00710012">
        <w:rPr>
          <w:b/>
          <w:bCs/>
        </w:rPr>
        <w:t>Human Trust/Usefulness</w:t>
      </w:r>
      <w:r w:rsidRPr="00710012">
        <w:t xml:space="preserve"> (via annotation)</w:t>
      </w:r>
    </w:p>
    <w:p w14:paraId="14445EC9" w14:textId="77777777" w:rsidR="00710012" w:rsidRPr="00710012" w:rsidRDefault="00710012" w:rsidP="00710012">
      <w:r w:rsidRPr="00710012">
        <w:t>Below are the most common metrics for evaluating explanations:</w:t>
      </w:r>
    </w:p>
    <w:p w14:paraId="1DF502FD" w14:textId="77777777" w:rsidR="00710012" w:rsidRPr="00710012" w:rsidRDefault="00710012" w:rsidP="00710012">
      <w:r w:rsidRPr="00710012">
        <w:pict w14:anchorId="335B87BA">
          <v:rect id="_x0000_i1068" style="width:0;height:1.5pt" o:hralign="center" o:hrstd="t" o:hr="t" fillcolor="#a0a0a0" stroked="f"/>
        </w:pict>
      </w:r>
    </w:p>
    <w:p w14:paraId="5B805FB4" w14:textId="77777777" w:rsidR="00710012" w:rsidRPr="00710012" w:rsidRDefault="00710012" w:rsidP="00710012">
      <w:pPr>
        <w:rPr>
          <w:b/>
          <w:bCs/>
        </w:rPr>
      </w:pPr>
      <w:r w:rsidRPr="00710012">
        <w:rPr>
          <w:b/>
          <w:bCs/>
        </w:rPr>
        <w:t>1. Faithfulness (Sensitivity)</w:t>
      </w:r>
    </w:p>
    <w:p w14:paraId="66E45448" w14:textId="77777777" w:rsidR="00710012" w:rsidRPr="00710012" w:rsidRDefault="00710012" w:rsidP="00710012">
      <w:pPr>
        <w:numPr>
          <w:ilvl w:val="0"/>
          <w:numId w:val="2"/>
        </w:numPr>
      </w:pPr>
      <w:r w:rsidRPr="00710012">
        <w:rPr>
          <w:b/>
          <w:bCs/>
        </w:rPr>
        <w:t>How much does removing the top-k most important tokens (by LIME) change the model's prediction?</w:t>
      </w:r>
    </w:p>
    <w:p w14:paraId="60822A77" w14:textId="77777777" w:rsidR="00710012" w:rsidRPr="00710012" w:rsidRDefault="00710012" w:rsidP="00710012">
      <w:pPr>
        <w:numPr>
          <w:ilvl w:val="0"/>
          <w:numId w:val="2"/>
        </w:numPr>
      </w:pPr>
      <w:r w:rsidRPr="00710012">
        <w:t xml:space="preserve">If the prediction changes a lot, the explanation is </w:t>
      </w:r>
      <w:r w:rsidRPr="00710012">
        <w:rPr>
          <w:b/>
          <w:bCs/>
        </w:rPr>
        <w:t>faithful</w:t>
      </w:r>
      <w:r w:rsidRPr="00710012">
        <w:t>.</w:t>
      </w:r>
    </w:p>
    <w:p w14:paraId="7CA40F0A" w14:textId="77777777" w:rsidR="00710012" w:rsidRPr="00710012" w:rsidRDefault="00710012" w:rsidP="00710012">
      <w:pPr>
        <w:rPr>
          <w:b/>
          <w:bCs/>
        </w:rPr>
      </w:pPr>
      <w:r w:rsidRPr="00710012">
        <w:rPr>
          <w:rFonts w:ascii="Segoe UI Emoji" w:hAnsi="Segoe UI Emoji" w:cs="Segoe UI Emoji"/>
          <w:b/>
          <w:bCs/>
        </w:rPr>
        <w:t>📋</w:t>
      </w:r>
      <w:r w:rsidRPr="00710012">
        <w:rPr>
          <w:b/>
          <w:bCs/>
        </w:rPr>
        <w:t xml:space="preserve"> Code Block: Faithfulness Metric</w:t>
      </w:r>
    </w:p>
    <w:p w14:paraId="3CE1DD7B" w14:textId="77777777" w:rsidR="00710012" w:rsidRPr="00710012" w:rsidRDefault="00710012" w:rsidP="00710012">
      <w:r w:rsidRPr="00710012">
        <w:t xml:space="preserve">def </w:t>
      </w:r>
      <w:proofErr w:type="spellStart"/>
      <w:r w:rsidRPr="00710012">
        <w:t>compute_</w:t>
      </w:r>
      <w:proofErr w:type="gramStart"/>
      <w:r w:rsidRPr="00710012">
        <w:t>faithfulness</w:t>
      </w:r>
      <w:proofErr w:type="spellEnd"/>
      <w:r w:rsidRPr="00710012">
        <w:t>(</w:t>
      </w:r>
      <w:proofErr w:type="gramEnd"/>
      <w:r w:rsidRPr="00710012">
        <w:t>model, tokenizer, ex, device, k=3):</w:t>
      </w:r>
    </w:p>
    <w:p w14:paraId="3FFA926C" w14:textId="77777777" w:rsidR="00710012" w:rsidRPr="00710012" w:rsidRDefault="00710012" w:rsidP="00710012">
      <w:r w:rsidRPr="00710012">
        <w:t xml:space="preserve">    # Get LIME top-k tokens</w:t>
      </w:r>
    </w:p>
    <w:p w14:paraId="0AD011CE" w14:textId="77777777" w:rsidR="00710012" w:rsidRPr="00710012" w:rsidRDefault="00710012" w:rsidP="00710012">
      <w:r w:rsidRPr="00710012">
        <w:t xml:space="preserve">    tokens, _ = zip(*ex["attributions"])</w:t>
      </w:r>
    </w:p>
    <w:p w14:paraId="6B47B3C5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top_tokens</w:t>
      </w:r>
      <w:proofErr w:type="spellEnd"/>
      <w:r w:rsidRPr="00710012">
        <w:t xml:space="preserve"> = set(tokens</w:t>
      </w:r>
      <w:proofErr w:type="gramStart"/>
      <w:r w:rsidRPr="00710012">
        <w:t>[:k</w:t>
      </w:r>
      <w:proofErr w:type="gramEnd"/>
      <w:r w:rsidRPr="00710012">
        <w:t>])</w:t>
      </w:r>
    </w:p>
    <w:p w14:paraId="38C885A7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orig_text</w:t>
      </w:r>
      <w:proofErr w:type="spellEnd"/>
      <w:r w:rsidRPr="00710012">
        <w:t xml:space="preserve"> = ex["</w:t>
      </w:r>
      <w:proofErr w:type="spellStart"/>
      <w:r w:rsidRPr="00710012">
        <w:t>input_text</w:t>
      </w:r>
      <w:proofErr w:type="spellEnd"/>
      <w:r w:rsidRPr="00710012">
        <w:t>"]</w:t>
      </w:r>
    </w:p>
    <w:p w14:paraId="7FBC1F85" w14:textId="77777777" w:rsidR="00710012" w:rsidRPr="00710012" w:rsidRDefault="00710012" w:rsidP="00710012">
      <w:r w:rsidRPr="00710012">
        <w:t xml:space="preserve">    </w:t>
      </w:r>
    </w:p>
    <w:p w14:paraId="6F1238EF" w14:textId="77777777" w:rsidR="00710012" w:rsidRPr="00710012" w:rsidRDefault="00710012" w:rsidP="00710012">
      <w:r w:rsidRPr="00710012">
        <w:t xml:space="preserve">    # Remove top-k tokens</w:t>
      </w:r>
    </w:p>
    <w:p w14:paraId="291F2056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orig_words</w:t>
      </w:r>
      <w:proofErr w:type="spellEnd"/>
      <w:r w:rsidRPr="00710012">
        <w:t xml:space="preserve"> = </w:t>
      </w:r>
      <w:proofErr w:type="spellStart"/>
      <w:r w:rsidRPr="00710012">
        <w:t>orig_</w:t>
      </w:r>
      <w:proofErr w:type="gramStart"/>
      <w:r w:rsidRPr="00710012">
        <w:t>text.split</w:t>
      </w:r>
      <w:proofErr w:type="spellEnd"/>
      <w:proofErr w:type="gramEnd"/>
      <w:r w:rsidRPr="00710012">
        <w:t>()</w:t>
      </w:r>
    </w:p>
    <w:p w14:paraId="2A28524B" w14:textId="77777777" w:rsidR="00710012" w:rsidRPr="00710012" w:rsidRDefault="00710012" w:rsidP="00710012">
      <w:r w:rsidRPr="00710012">
        <w:lastRenderedPageBreak/>
        <w:t xml:space="preserve">    </w:t>
      </w:r>
      <w:proofErr w:type="spellStart"/>
      <w:r w:rsidRPr="00710012">
        <w:t>perturbed_words</w:t>
      </w:r>
      <w:proofErr w:type="spellEnd"/>
      <w:r w:rsidRPr="00710012">
        <w:t xml:space="preserve"> = [w for w in </w:t>
      </w:r>
      <w:proofErr w:type="spellStart"/>
      <w:r w:rsidRPr="00710012">
        <w:t>orig_words</w:t>
      </w:r>
      <w:proofErr w:type="spellEnd"/>
      <w:r w:rsidRPr="00710012">
        <w:t xml:space="preserve"> if w not in </w:t>
      </w:r>
      <w:proofErr w:type="spellStart"/>
      <w:r w:rsidRPr="00710012">
        <w:t>top_tokens</w:t>
      </w:r>
      <w:proofErr w:type="spellEnd"/>
      <w:r w:rsidRPr="00710012">
        <w:t>]</w:t>
      </w:r>
    </w:p>
    <w:p w14:paraId="67E9D2EC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perturbed_text</w:t>
      </w:r>
      <w:proofErr w:type="spellEnd"/>
      <w:r w:rsidRPr="00710012">
        <w:t xml:space="preserve"> = " </w:t>
      </w:r>
      <w:proofErr w:type="gramStart"/>
      <w:r w:rsidRPr="00710012">
        <w:t>".join</w:t>
      </w:r>
      <w:proofErr w:type="gramEnd"/>
      <w:r w:rsidRPr="00710012">
        <w:t>(</w:t>
      </w:r>
      <w:proofErr w:type="spellStart"/>
      <w:r w:rsidRPr="00710012">
        <w:t>perturbed_words</w:t>
      </w:r>
      <w:proofErr w:type="spellEnd"/>
      <w:r w:rsidRPr="00710012">
        <w:t>)</w:t>
      </w:r>
    </w:p>
    <w:p w14:paraId="104D931C" w14:textId="77777777" w:rsidR="00710012" w:rsidRPr="00710012" w:rsidRDefault="00710012" w:rsidP="00710012">
      <w:r w:rsidRPr="00710012">
        <w:t xml:space="preserve">    </w:t>
      </w:r>
    </w:p>
    <w:p w14:paraId="0B1157D1" w14:textId="77777777" w:rsidR="00710012" w:rsidRPr="00710012" w:rsidRDefault="00710012" w:rsidP="00710012">
      <w:r w:rsidRPr="00710012">
        <w:t xml:space="preserve">    # Model prediction before</w:t>
      </w:r>
    </w:p>
    <w:p w14:paraId="33629AB5" w14:textId="77777777" w:rsidR="00710012" w:rsidRPr="00710012" w:rsidRDefault="00710012" w:rsidP="00710012">
      <w:r w:rsidRPr="00710012">
        <w:t xml:space="preserve">    inputs = </w:t>
      </w:r>
      <w:proofErr w:type="gramStart"/>
      <w:r w:rsidRPr="00710012">
        <w:t>tokenizer(</w:t>
      </w:r>
      <w:proofErr w:type="spellStart"/>
      <w:proofErr w:type="gramEnd"/>
      <w:r w:rsidRPr="00710012">
        <w:t>orig_text</w:t>
      </w:r>
      <w:proofErr w:type="spellEnd"/>
      <w:r w:rsidRPr="00710012">
        <w:t xml:space="preserve">, </w:t>
      </w:r>
      <w:proofErr w:type="spellStart"/>
      <w:r w:rsidRPr="00710012">
        <w:t>return_tensors</w:t>
      </w:r>
      <w:proofErr w:type="spellEnd"/>
      <w:r w:rsidRPr="00710012">
        <w:t>="pt", padding=True, truncation=True)</w:t>
      </w:r>
    </w:p>
    <w:p w14:paraId="68D5EAEB" w14:textId="77777777" w:rsidR="00710012" w:rsidRPr="00710012" w:rsidRDefault="00710012" w:rsidP="00710012">
      <w:r w:rsidRPr="00710012">
        <w:t xml:space="preserve">    inputs = {k: v.to(device) for k, v in </w:t>
      </w:r>
      <w:proofErr w:type="spellStart"/>
      <w:proofErr w:type="gramStart"/>
      <w:r w:rsidRPr="00710012">
        <w:t>inputs.items</w:t>
      </w:r>
      <w:proofErr w:type="spellEnd"/>
      <w:proofErr w:type="gramEnd"/>
      <w:r w:rsidRPr="00710012">
        <w:t>()}</w:t>
      </w:r>
    </w:p>
    <w:p w14:paraId="71A2190D" w14:textId="77777777" w:rsidR="00710012" w:rsidRPr="00710012" w:rsidRDefault="00710012" w:rsidP="00710012">
      <w:r w:rsidRPr="00710012">
        <w:t xml:space="preserve">    with </w:t>
      </w:r>
      <w:proofErr w:type="spellStart"/>
      <w:r w:rsidRPr="00710012">
        <w:t>torch.no_</w:t>
      </w:r>
      <w:proofErr w:type="gramStart"/>
      <w:r w:rsidRPr="00710012">
        <w:t>grad</w:t>
      </w:r>
      <w:proofErr w:type="spellEnd"/>
      <w:r w:rsidRPr="00710012">
        <w:t>(</w:t>
      </w:r>
      <w:proofErr w:type="gramEnd"/>
      <w:r w:rsidRPr="00710012">
        <w:t>):</w:t>
      </w:r>
    </w:p>
    <w:p w14:paraId="72A80633" w14:textId="77777777" w:rsidR="00710012" w:rsidRPr="00710012" w:rsidRDefault="00710012" w:rsidP="00710012">
      <w:r w:rsidRPr="00710012">
        <w:t xml:space="preserve">        </w:t>
      </w:r>
      <w:proofErr w:type="spellStart"/>
      <w:r w:rsidRPr="00710012">
        <w:t>orig_logits</w:t>
      </w:r>
      <w:proofErr w:type="spellEnd"/>
      <w:r w:rsidRPr="00710012">
        <w:t xml:space="preserve"> = model(**inputs</w:t>
      </w:r>
      <w:proofErr w:type="gramStart"/>
      <w:r w:rsidRPr="00710012">
        <w:t>).logits</w:t>
      </w:r>
      <w:proofErr w:type="gramEnd"/>
    </w:p>
    <w:p w14:paraId="3302C3BF" w14:textId="77777777" w:rsidR="00710012" w:rsidRPr="00710012" w:rsidRDefault="00710012" w:rsidP="00710012">
      <w:r w:rsidRPr="00710012">
        <w:t xml:space="preserve">        </w:t>
      </w:r>
      <w:proofErr w:type="spellStart"/>
      <w:r w:rsidRPr="00710012">
        <w:t>orig_prob</w:t>
      </w:r>
      <w:proofErr w:type="spellEnd"/>
      <w:r w:rsidRPr="00710012">
        <w:t xml:space="preserve"> = </w:t>
      </w:r>
      <w:proofErr w:type="spellStart"/>
      <w:proofErr w:type="gramStart"/>
      <w:r w:rsidRPr="00710012">
        <w:t>torch.softmax</w:t>
      </w:r>
      <w:proofErr w:type="spellEnd"/>
      <w:proofErr w:type="gramEnd"/>
      <w:r w:rsidRPr="00710012">
        <w:t>(</w:t>
      </w:r>
      <w:proofErr w:type="spellStart"/>
      <w:r w:rsidRPr="00710012">
        <w:t>orig_logits</w:t>
      </w:r>
      <w:proofErr w:type="spellEnd"/>
      <w:r w:rsidRPr="00710012">
        <w:t>, dim=1).max(</w:t>
      </w:r>
      <w:proofErr w:type="gramStart"/>
      <w:r w:rsidRPr="00710012">
        <w:t>).item</w:t>
      </w:r>
      <w:proofErr w:type="gramEnd"/>
      <w:r w:rsidRPr="00710012">
        <w:t>()</w:t>
      </w:r>
    </w:p>
    <w:p w14:paraId="0C1C3B8D" w14:textId="77777777" w:rsidR="00710012" w:rsidRPr="00710012" w:rsidRDefault="00710012" w:rsidP="00710012">
      <w:r w:rsidRPr="00710012">
        <w:t xml:space="preserve">    </w:t>
      </w:r>
    </w:p>
    <w:p w14:paraId="32253670" w14:textId="77777777" w:rsidR="00710012" w:rsidRPr="00710012" w:rsidRDefault="00710012" w:rsidP="00710012">
      <w:r w:rsidRPr="00710012">
        <w:t xml:space="preserve">    # Model prediction after</w:t>
      </w:r>
    </w:p>
    <w:p w14:paraId="58A63297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inputs_perturbed</w:t>
      </w:r>
      <w:proofErr w:type="spellEnd"/>
      <w:r w:rsidRPr="00710012">
        <w:t xml:space="preserve"> = </w:t>
      </w:r>
      <w:proofErr w:type="gramStart"/>
      <w:r w:rsidRPr="00710012">
        <w:t>tokenizer(</w:t>
      </w:r>
      <w:proofErr w:type="spellStart"/>
      <w:proofErr w:type="gramEnd"/>
      <w:r w:rsidRPr="00710012">
        <w:t>perturbed_text</w:t>
      </w:r>
      <w:proofErr w:type="spellEnd"/>
      <w:r w:rsidRPr="00710012">
        <w:t xml:space="preserve">, </w:t>
      </w:r>
      <w:proofErr w:type="spellStart"/>
      <w:r w:rsidRPr="00710012">
        <w:t>return_tensors</w:t>
      </w:r>
      <w:proofErr w:type="spellEnd"/>
      <w:r w:rsidRPr="00710012">
        <w:t>="pt", padding=True, truncation=True)</w:t>
      </w:r>
    </w:p>
    <w:p w14:paraId="7AEFA4C4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inputs_perturbed</w:t>
      </w:r>
      <w:proofErr w:type="spellEnd"/>
      <w:r w:rsidRPr="00710012">
        <w:t xml:space="preserve"> = {k: v.to(device) for k, v in </w:t>
      </w:r>
      <w:proofErr w:type="spellStart"/>
      <w:r w:rsidRPr="00710012">
        <w:t>inputs_</w:t>
      </w:r>
      <w:proofErr w:type="gramStart"/>
      <w:r w:rsidRPr="00710012">
        <w:t>perturbed.items</w:t>
      </w:r>
      <w:proofErr w:type="spellEnd"/>
      <w:proofErr w:type="gramEnd"/>
      <w:r w:rsidRPr="00710012">
        <w:t>()}</w:t>
      </w:r>
    </w:p>
    <w:p w14:paraId="5690F235" w14:textId="77777777" w:rsidR="00710012" w:rsidRPr="00710012" w:rsidRDefault="00710012" w:rsidP="00710012">
      <w:r w:rsidRPr="00710012">
        <w:t xml:space="preserve">    with </w:t>
      </w:r>
      <w:proofErr w:type="spellStart"/>
      <w:r w:rsidRPr="00710012">
        <w:t>torch.no_</w:t>
      </w:r>
      <w:proofErr w:type="gramStart"/>
      <w:r w:rsidRPr="00710012">
        <w:t>grad</w:t>
      </w:r>
      <w:proofErr w:type="spellEnd"/>
      <w:r w:rsidRPr="00710012">
        <w:t>(</w:t>
      </w:r>
      <w:proofErr w:type="gramEnd"/>
      <w:r w:rsidRPr="00710012">
        <w:t>):</w:t>
      </w:r>
    </w:p>
    <w:p w14:paraId="11A8B09A" w14:textId="77777777" w:rsidR="00710012" w:rsidRPr="00710012" w:rsidRDefault="00710012" w:rsidP="00710012">
      <w:r w:rsidRPr="00710012">
        <w:t xml:space="preserve">        </w:t>
      </w:r>
      <w:proofErr w:type="spellStart"/>
      <w:r w:rsidRPr="00710012">
        <w:t>perturbed_logits</w:t>
      </w:r>
      <w:proofErr w:type="spellEnd"/>
      <w:r w:rsidRPr="00710012">
        <w:t xml:space="preserve"> = model(**</w:t>
      </w:r>
      <w:proofErr w:type="spellStart"/>
      <w:r w:rsidRPr="00710012">
        <w:t>inputs_perturbed</w:t>
      </w:r>
      <w:proofErr w:type="spellEnd"/>
      <w:proofErr w:type="gramStart"/>
      <w:r w:rsidRPr="00710012">
        <w:t>).logits</w:t>
      </w:r>
      <w:proofErr w:type="gramEnd"/>
    </w:p>
    <w:p w14:paraId="0F8BB327" w14:textId="77777777" w:rsidR="00710012" w:rsidRPr="00710012" w:rsidRDefault="00710012" w:rsidP="00710012">
      <w:r w:rsidRPr="00710012">
        <w:t xml:space="preserve">        </w:t>
      </w:r>
      <w:proofErr w:type="spellStart"/>
      <w:r w:rsidRPr="00710012">
        <w:t>perturbed_prob</w:t>
      </w:r>
      <w:proofErr w:type="spellEnd"/>
      <w:r w:rsidRPr="00710012">
        <w:t xml:space="preserve"> = </w:t>
      </w:r>
      <w:proofErr w:type="spellStart"/>
      <w:proofErr w:type="gramStart"/>
      <w:r w:rsidRPr="00710012">
        <w:t>torch.softmax</w:t>
      </w:r>
      <w:proofErr w:type="spellEnd"/>
      <w:proofErr w:type="gramEnd"/>
      <w:r w:rsidRPr="00710012">
        <w:t>(</w:t>
      </w:r>
      <w:proofErr w:type="spellStart"/>
      <w:r w:rsidRPr="00710012">
        <w:t>perturbed_logits</w:t>
      </w:r>
      <w:proofErr w:type="spellEnd"/>
      <w:r w:rsidRPr="00710012">
        <w:t>, dim=1).max(</w:t>
      </w:r>
      <w:proofErr w:type="gramStart"/>
      <w:r w:rsidRPr="00710012">
        <w:t>).item</w:t>
      </w:r>
      <w:proofErr w:type="gramEnd"/>
      <w:r w:rsidRPr="00710012">
        <w:t>()</w:t>
      </w:r>
    </w:p>
    <w:p w14:paraId="7D64A346" w14:textId="77777777" w:rsidR="00710012" w:rsidRPr="00710012" w:rsidRDefault="00710012" w:rsidP="00710012">
      <w:r w:rsidRPr="00710012">
        <w:t xml:space="preserve">    </w:t>
      </w:r>
    </w:p>
    <w:p w14:paraId="18D8B8E8" w14:textId="77777777" w:rsidR="00710012" w:rsidRPr="00710012" w:rsidRDefault="00710012" w:rsidP="00710012">
      <w:r w:rsidRPr="00710012">
        <w:t xml:space="preserve">    # Absolute change in confidence</w:t>
      </w:r>
    </w:p>
    <w:p w14:paraId="4D3A5527" w14:textId="77777777" w:rsidR="00710012" w:rsidRPr="00710012" w:rsidRDefault="00710012" w:rsidP="00710012">
      <w:r w:rsidRPr="00710012">
        <w:t xml:space="preserve">    return </w:t>
      </w:r>
      <w:proofErr w:type="gramStart"/>
      <w:r w:rsidRPr="00710012">
        <w:t>abs(</w:t>
      </w:r>
      <w:proofErr w:type="spellStart"/>
      <w:proofErr w:type="gramEnd"/>
      <w:r w:rsidRPr="00710012">
        <w:t>orig_prob</w:t>
      </w:r>
      <w:proofErr w:type="spellEnd"/>
      <w:r w:rsidRPr="00710012">
        <w:t xml:space="preserve"> - </w:t>
      </w:r>
      <w:proofErr w:type="spellStart"/>
      <w:r w:rsidRPr="00710012">
        <w:t>perturbed_prob</w:t>
      </w:r>
      <w:proofErr w:type="spellEnd"/>
      <w:r w:rsidRPr="00710012">
        <w:t>)</w:t>
      </w:r>
    </w:p>
    <w:p w14:paraId="51E18DD6" w14:textId="77777777" w:rsidR="00710012" w:rsidRPr="00710012" w:rsidRDefault="00710012" w:rsidP="00710012">
      <w:r w:rsidRPr="00710012">
        <w:rPr>
          <w:b/>
          <w:bCs/>
        </w:rPr>
        <w:t>You can average this over all examples to get a "faithfulness score".</w:t>
      </w:r>
    </w:p>
    <w:p w14:paraId="550B2E52" w14:textId="77777777" w:rsidR="00710012" w:rsidRPr="00710012" w:rsidRDefault="00710012" w:rsidP="00710012">
      <w:r w:rsidRPr="00710012">
        <w:pict w14:anchorId="5972C0D0">
          <v:rect id="_x0000_i1069" style="width:0;height:1.5pt" o:hralign="center" o:hrstd="t" o:hr="t" fillcolor="#a0a0a0" stroked="f"/>
        </w:pict>
      </w:r>
    </w:p>
    <w:p w14:paraId="28FCE8FD" w14:textId="77777777" w:rsidR="00710012" w:rsidRPr="00710012" w:rsidRDefault="00710012" w:rsidP="00710012">
      <w:pPr>
        <w:rPr>
          <w:b/>
          <w:bCs/>
        </w:rPr>
      </w:pPr>
      <w:r w:rsidRPr="00710012">
        <w:rPr>
          <w:b/>
          <w:bCs/>
        </w:rPr>
        <w:t>2. Sufficiency and Comprehensiveness</w:t>
      </w:r>
    </w:p>
    <w:p w14:paraId="09830CA7" w14:textId="77777777" w:rsidR="00710012" w:rsidRPr="00710012" w:rsidRDefault="00710012" w:rsidP="00710012">
      <w:pPr>
        <w:numPr>
          <w:ilvl w:val="0"/>
          <w:numId w:val="3"/>
        </w:numPr>
      </w:pPr>
      <w:r w:rsidRPr="00710012">
        <w:rPr>
          <w:b/>
          <w:bCs/>
        </w:rPr>
        <w:t>Sufficiency:</w:t>
      </w:r>
      <w:r w:rsidRPr="00710012">
        <w:t xml:space="preserve"> Model prediction using </w:t>
      </w:r>
      <w:r w:rsidRPr="00710012">
        <w:rPr>
          <w:i/>
          <w:iCs/>
        </w:rPr>
        <w:t>only</w:t>
      </w:r>
      <w:r w:rsidRPr="00710012">
        <w:t xml:space="preserve"> the top-k tokens.</w:t>
      </w:r>
    </w:p>
    <w:p w14:paraId="038914E0" w14:textId="77777777" w:rsidR="00710012" w:rsidRPr="00710012" w:rsidRDefault="00710012" w:rsidP="00710012">
      <w:pPr>
        <w:numPr>
          <w:ilvl w:val="0"/>
          <w:numId w:val="3"/>
        </w:numPr>
      </w:pPr>
      <w:r w:rsidRPr="00710012">
        <w:rPr>
          <w:b/>
          <w:bCs/>
        </w:rPr>
        <w:t>Comprehensiveness:</w:t>
      </w:r>
      <w:r w:rsidRPr="00710012">
        <w:t xml:space="preserve"> Model prediction with top-k tokens </w:t>
      </w:r>
      <w:r w:rsidRPr="00710012">
        <w:rPr>
          <w:i/>
          <w:iCs/>
        </w:rPr>
        <w:t>removed</w:t>
      </w:r>
      <w:r w:rsidRPr="00710012">
        <w:t>.</w:t>
      </w:r>
    </w:p>
    <w:p w14:paraId="3CF27D50" w14:textId="77777777" w:rsidR="00710012" w:rsidRPr="00710012" w:rsidRDefault="00710012" w:rsidP="00710012">
      <w:pPr>
        <w:numPr>
          <w:ilvl w:val="0"/>
          <w:numId w:val="3"/>
        </w:numPr>
      </w:pPr>
      <w:r w:rsidRPr="00710012">
        <w:t>These two together show how “complete” the explanation is.</w:t>
      </w:r>
    </w:p>
    <w:p w14:paraId="3DBE38C9" w14:textId="77777777" w:rsidR="00710012" w:rsidRPr="00710012" w:rsidRDefault="00710012" w:rsidP="00710012">
      <w:pPr>
        <w:rPr>
          <w:b/>
          <w:bCs/>
        </w:rPr>
      </w:pPr>
      <w:r w:rsidRPr="00710012">
        <w:rPr>
          <w:rFonts w:ascii="Segoe UI Emoji" w:hAnsi="Segoe UI Emoji" w:cs="Segoe UI Emoji"/>
          <w:b/>
          <w:bCs/>
        </w:rPr>
        <w:t>📋</w:t>
      </w:r>
      <w:r w:rsidRPr="00710012">
        <w:rPr>
          <w:b/>
          <w:bCs/>
        </w:rPr>
        <w:t xml:space="preserve"> Code Block: Sufficiency &amp; Comprehensiveness</w:t>
      </w:r>
    </w:p>
    <w:p w14:paraId="45953EE0" w14:textId="77777777" w:rsidR="00710012" w:rsidRPr="00710012" w:rsidRDefault="00710012" w:rsidP="00710012">
      <w:r w:rsidRPr="00710012">
        <w:t xml:space="preserve">def </w:t>
      </w:r>
      <w:proofErr w:type="gramStart"/>
      <w:r w:rsidRPr="00710012">
        <w:t>sufficiency(</w:t>
      </w:r>
      <w:proofErr w:type="gramEnd"/>
      <w:r w:rsidRPr="00710012">
        <w:t>model, tokenizer, ex, device, k=3):</w:t>
      </w:r>
    </w:p>
    <w:p w14:paraId="0999F8A3" w14:textId="77777777" w:rsidR="00710012" w:rsidRPr="00710012" w:rsidRDefault="00710012" w:rsidP="00710012">
      <w:r w:rsidRPr="00710012">
        <w:lastRenderedPageBreak/>
        <w:t xml:space="preserve">    # Only keep top-k tokens</w:t>
      </w:r>
    </w:p>
    <w:p w14:paraId="72E42FD9" w14:textId="77777777" w:rsidR="00710012" w:rsidRPr="00710012" w:rsidRDefault="00710012" w:rsidP="00710012">
      <w:r w:rsidRPr="00710012">
        <w:t xml:space="preserve">    tokens, _ = zip(*ex["attributions"])</w:t>
      </w:r>
    </w:p>
    <w:p w14:paraId="370C7F3C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top_tokens</w:t>
      </w:r>
      <w:proofErr w:type="spellEnd"/>
      <w:r w:rsidRPr="00710012">
        <w:t xml:space="preserve"> = set(tokens</w:t>
      </w:r>
      <w:proofErr w:type="gramStart"/>
      <w:r w:rsidRPr="00710012">
        <w:t>[:k</w:t>
      </w:r>
      <w:proofErr w:type="gramEnd"/>
      <w:r w:rsidRPr="00710012">
        <w:t>])</w:t>
      </w:r>
    </w:p>
    <w:p w14:paraId="7579EDBF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orig_text</w:t>
      </w:r>
      <w:proofErr w:type="spellEnd"/>
      <w:r w:rsidRPr="00710012">
        <w:t xml:space="preserve"> = ex["</w:t>
      </w:r>
      <w:proofErr w:type="spellStart"/>
      <w:r w:rsidRPr="00710012">
        <w:t>input_text</w:t>
      </w:r>
      <w:proofErr w:type="spellEnd"/>
      <w:r w:rsidRPr="00710012">
        <w:t>"]</w:t>
      </w:r>
    </w:p>
    <w:p w14:paraId="61A2A721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orig_words</w:t>
      </w:r>
      <w:proofErr w:type="spellEnd"/>
      <w:r w:rsidRPr="00710012">
        <w:t xml:space="preserve"> = </w:t>
      </w:r>
      <w:proofErr w:type="spellStart"/>
      <w:r w:rsidRPr="00710012">
        <w:t>orig_</w:t>
      </w:r>
      <w:proofErr w:type="gramStart"/>
      <w:r w:rsidRPr="00710012">
        <w:t>text.split</w:t>
      </w:r>
      <w:proofErr w:type="spellEnd"/>
      <w:proofErr w:type="gramEnd"/>
      <w:r w:rsidRPr="00710012">
        <w:t>()</w:t>
      </w:r>
    </w:p>
    <w:p w14:paraId="37F288D0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kept_words</w:t>
      </w:r>
      <w:proofErr w:type="spellEnd"/>
      <w:r w:rsidRPr="00710012">
        <w:t xml:space="preserve"> = [w for w in </w:t>
      </w:r>
      <w:proofErr w:type="spellStart"/>
      <w:r w:rsidRPr="00710012">
        <w:t>orig_words</w:t>
      </w:r>
      <w:proofErr w:type="spellEnd"/>
      <w:r w:rsidRPr="00710012">
        <w:t xml:space="preserve"> if w in </w:t>
      </w:r>
      <w:proofErr w:type="spellStart"/>
      <w:r w:rsidRPr="00710012">
        <w:t>top_tokens</w:t>
      </w:r>
      <w:proofErr w:type="spellEnd"/>
      <w:r w:rsidRPr="00710012">
        <w:t>]</w:t>
      </w:r>
    </w:p>
    <w:p w14:paraId="6E7755A6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new_text</w:t>
      </w:r>
      <w:proofErr w:type="spellEnd"/>
      <w:r w:rsidRPr="00710012">
        <w:t xml:space="preserve"> = " </w:t>
      </w:r>
      <w:proofErr w:type="gramStart"/>
      <w:r w:rsidRPr="00710012">
        <w:t>".join</w:t>
      </w:r>
      <w:proofErr w:type="gramEnd"/>
      <w:r w:rsidRPr="00710012">
        <w:t>(</w:t>
      </w:r>
      <w:proofErr w:type="spellStart"/>
      <w:r w:rsidRPr="00710012">
        <w:t>kept_words</w:t>
      </w:r>
      <w:proofErr w:type="spellEnd"/>
      <w:r w:rsidRPr="00710012">
        <w:t>)</w:t>
      </w:r>
    </w:p>
    <w:p w14:paraId="731DA315" w14:textId="77777777" w:rsidR="00710012" w:rsidRPr="00710012" w:rsidRDefault="00710012" w:rsidP="00710012">
      <w:r w:rsidRPr="00710012">
        <w:t xml:space="preserve">    </w:t>
      </w:r>
    </w:p>
    <w:p w14:paraId="53065E7B" w14:textId="77777777" w:rsidR="00710012" w:rsidRPr="00710012" w:rsidRDefault="00710012" w:rsidP="00710012">
      <w:r w:rsidRPr="00710012">
        <w:t xml:space="preserve">    # Prediction with only top-k</w:t>
      </w:r>
    </w:p>
    <w:p w14:paraId="36636648" w14:textId="77777777" w:rsidR="00710012" w:rsidRPr="00710012" w:rsidRDefault="00710012" w:rsidP="00710012">
      <w:r w:rsidRPr="00710012">
        <w:t xml:space="preserve">    inputs = </w:t>
      </w:r>
      <w:proofErr w:type="gramStart"/>
      <w:r w:rsidRPr="00710012">
        <w:t>tokenizer(</w:t>
      </w:r>
      <w:proofErr w:type="spellStart"/>
      <w:proofErr w:type="gramEnd"/>
      <w:r w:rsidRPr="00710012">
        <w:t>new_text</w:t>
      </w:r>
      <w:proofErr w:type="spellEnd"/>
      <w:r w:rsidRPr="00710012">
        <w:t xml:space="preserve">, </w:t>
      </w:r>
      <w:proofErr w:type="spellStart"/>
      <w:r w:rsidRPr="00710012">
        <w:t>return_tensors</w:t>
      </w:r>
      <w:proofErr w:type="spellEnd"/>
      <w:r w:rsidRPr="00710012">
        <w:t>="pt", padding=True, truncation=True)</w:t>
      </w:r>
    </w:p>
    <w:p w14:paraId="1E57AA94" w14:textId="77777777" w:rsidR="00710012" w:rsidRPr="00710012" w:rsidRDefault="00710012" w:rsidP="00710012">
      <w:r w:rsidRPr="00710012">
        <w:t xml:space="preserve">    inputs = {k: v.to(device) for k, v in </w:t>
      </w:r>
      <w:proofErr w:type="spellStart"/>
      <w:proofErr w:type="gramStart"/>
      <w:r w:rsidRPr="00710012">
        <w:t>inputs.items</w:t>
      </w:r>
      <w:proofErr w:type="spellEnd"/>
      <w:proofErr w:type="gramEnd"/>
      <w:r w:rsidRPr="00710012">
        <w:t>()}</w:t>
      </w:r>
    </w:p>
    <w:p w14:paraId="2437C21D" w14:textId="77777777" w:rsidR="00710012" w:rsidRPr="00710012" w:rsidRDefault="00710012" w:rsidP="00710012">
      <w:r w:rsidRPr="00710012">
        <w:t xml:space="preserve">    with </w:t>
      </w:r>
      <w:proofErr w:type="spellStart"/>
      <w:r w:rsidRPr="00710012">
        <w:t>torch.no_</w:t>
      </w:r>
      <w:proofErr w:type="gramStart"/>
      <w:r w:rsidRPr="00710012">
        <w:t>grad</w:t>
      </w:r>
      <w:proofErr w:type="spellEnd"/>
      <w:r w:rsidRPr="00710012">
        <w:t>(</w:t>
      </w:r>
      <w:proofErr w:type="gramEnd"/>
      <w:r w:rsidRPr="00710012">
        <w:t>):</w:t>
      </w:r>
    </w:p>
    <w:p w14:paraId="0A1E9DEB" w14:textId="77777777" w:rsidR="00710012" w:rsidRPr="00710012" w:rsidRDefault="00710012" w:rsidP="00710012">
      <w:r w:rsidRPr="00710012">
        <w:t xml:space="preserve">        logits = model(**inputs</w:t>
      </w:r>
      <w:proofErr w:type="gramStart"/>
      <w:r w:rsidRPr="00710012">
        <w:t>).logits</w:t>
      </w:r>
      <w:proofErr w:type="gramEnd"/>
    </w:p>
    <w:p w14:paraId="539CE982" w14:textId="77777777" w:rsidR="00710012" w:rsidRPr="00710012" w:rsidRDefault="00710012" w:rsidP="00710012">
      <w:r w:rsidRPr="00710012">
        <w:t xml:space="preserve">        prob = </w:t>
      </w:r>
      <w:proofErr w:type="spellStart"/>
      <w:proofErr w:type="gramStart"/>
      <w:r w:rsidRPr="00710012">
        <w:t>torch.softmax</w:t>
      </w:r>
      <w:proofErr w:type="spellEnd"/>
      <w:proofErr w:type="gramEnd"/>
      <w:r w:rsidRPr="00710012">
        <w:t>(logits, dim=1).max(</w:t>
      </w:r>
      <w:proofErr w:type="gramStart"/>
      <w:r w:rsidRPr="00710012">
        <w:t>).item</w:t>
      </w:r>
      <w:proofErr w:type="gramEnd"/>
      <w:r w:rsidRPr="00710012">
        <w:t>()</w:t>
      </w:r>
    </w:p>
    <w:p w14:paraId="45B6EF5A" w14:textId="77777777" w:rsidR="00710012" w:rsidRPr="00710012" w:rsidRDefault="00710012" w:rsidP="00710012">
      <w:r w:rsidRPr="00710012">
        <w:t xml:space="preserve">    return prob</w:t>
      </w:r>
    </w:p>
    <w:p w14:paraId="16092258" w14:textId="77777777" w:rsidR="00710012" w:rsidRPr="00710012" w:rsidRDefault="00710012" w:rsidP="00710012"/>
    <w:p w14:paraId="77774ADB" w14:textId="77777777" w:rsidR="00710012" w:rsidRPr="00710012" w:rsidRDefault="00710012" w:rsidP="00710012">
      <w:r w:rsidRPr="00710012">
        <w:t xml:space="preserve">def </w:t>
      </w:r>
      <w:proofErr w:type="gramStart"/>
      <w:r w:rsidRPr="00710012">
        <w:t>comprehensiveness(</w:t>
      </w:r>
      <w:proofErr w:type="gramEnd"/>
      <w:r w:rsidRPr="00710012">
        <w:t>model, tokenizer, ex, device, k=3):</w:t>
      </w:r>
    </w:p>
    <w:p w14:paraId="367F98F0" w14:textId="77777777" w:rsidR="00710012" w:rsidRPr="00710012" w:rsidRDefault="00710012" w:rsidP="00710012">
      <w:r w:rsidRPr="00710012">
        <w:t xml:space="preserve">    # Remove top-k tokens (same as faithfulness)</w:t>
      </w:r>
    </w:p>
    <w:p w14:paraId="581AFFE2" w14:textId="77777777" w:rsidR="00710012" w:rsidRPr="00710012" w:rsidRDefault="00710012" w:rsidP="00710012">
      <w:r w:rsidRPr="00710012">
        <w:t xml:space="preserve">    tokens, _ = zip(*ex["attributions"])</w:t>
      </w:r>
    </w:p>
    <w:p w14:paraId="1ED772FF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top_tokens</w:t>
      </w:r>
      <w:proofErr w:type="spellEnd"/>
      <w:r w:rsidRPr="00710012">
        <w:t xml:space="preserve"> = set(tokens</w:t>
      </w:r>
      <w:proofErr w:type="gramStart"/>
      <w:r w:rsidRPr="00710012">
        <w:t>[:k</w:t>
      </w:r>
      <w:proofErr w:type="gramEnd"/>
      <w:r w:rsidRPr="00710012">
        <w:t>])</w:t>
      </w:r>
    </w:p>
    <w:p w14:paraId="4A6357B5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orig_text</w:t>
      </w:r>
      <w:proofErr w:type="spellEnd"/>
      <w:r w:rsidRPr="00710012">
        <w:t xml:space="preserve"> = ex["</w:t>
      </w:r>
      <w:proofErr w:type="spellStart"/>
      <w:r w:rsidRPr="00710012">
        <w:t>input_text</w:t>
      </w:r>
      <w:proofErr w:type="spellEnd"/>
      <w:r w:rsidRPr="00710012">
        <w:t>"]</w:t>
      </w:r>
    </w:p>
    <w:p w14:paraId="6028A7FF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orig_words</w:t>
      </w:r>
      <w:proofErr w:type="spellEnd"/>
      <w:r w:rsidRPr="00710012">
        <w:t xml:space="preserve"> = </w:t>
      </w:r>
      <w:proofErr w:type="spellStart"/>
      <w:r w:rsidRPr="00710012">
        <w:t>orig_</w:t>
      </w:r>
      <w:proofErr w:type="gramStart"/>
      <w:r w:rsidRPr="00710012">
        <w:t>text.split</w:t>
      </w:r>
      <w:proofErr w:type="spellEnd"/>
      <w:proofErr w:type="gramEnd"/>
      <w:r w:rsidRPr="00710012">
        <w:t>()</w:t>
      </w:r>
    </w:p>
    <w:p w14:paraId="12C1DB66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left_words</w:t>
      </w:r>
      <w:proofErr w:type="spellEnd"/>
      <w:r w:rsidRPr="00710012">
        <w:t xml:space="preserve"> = [w for w in </w:t>
      </w:r>
      <w:proofErr w:type="spellStart"/>
      <w:r w:rsidRPr="00710012">
        <w:t>orig_words</w:t>
      </w:r>
      <w:proofErr w:type="spellEnd"/>
      <w:r w:rsidRPr="00710012">
        <w:t xml:space="preserve"> if w not in </w:t>
      </w:r>
      <w:proofErr w:type="spellStart"/>
      <w:r w:rsidRPr="00710012">
        <w:t>top_tokens</w:t>
      </w:r>
      <w:proofErr w:type="spellEnd"/>
      <w:r w:rsidRPr="00710012">
        <w:t>]</w:t>
      </w:r>
    </w:p>
    <w:p w14:paraId="320A91E7" w14:textId="77777777" w:rsidR="00710012" w:rsidRPr="00710012" w:rsidRDefault="00710012" w:rsidP="00710012">
      <w:r w:rsidRPr="00710012">
        <w:t xml:space="preserve">    </w:t>
      </w:r>
      <w:proofErr w:type="spellStart"/>
      <w:r w:rsidRPr="00710012">
        <w:t>new_text</w:t>
      </w:r>
      <w:proofErr w:type="spellEnd"/>
      <w:r w:rsidRPr="00710012">
        <w:t xml:space="preserve"> = " </w:t>
      </w:r>
      <w:proofErr w:type="gramStart"/>
      <w:r w:rsidRPr="00710012">
        <w:t>".join</w:t>
      </w:r>
      <w:proofErr w:type="gramEnd"/>
      <w:r w:rsidRPr="00710012">
        <w:t>(</w:t>
      </w:r>
      <w:proofErr w:type="spellStart"/>
      <w:r w:rsidRPr="00710012">
        <w:t>left_words</w:t>
      </w:r>
      <w:proofErr w:type="spellEnd"/>
      <w:r w:rsidRPr="00710012">
        <w:t>)</w:t>
      </w:r>
    </w:p>
    <w:p w14:paraId="5A8C0716" w14:textId="77777777" w:rsidR="00710012" w:rsidRPr="00710012" w:rsidRDefault="00710012" w:rsidP="00710012">
      <w:r w:rsidRPr="00710012">
        <w:t xml:space="preserve">    </w:t>
      </w:r>
    </w:p>
    <w:p w14:paraId="48F8AB5C" w14:textId="77777777" w:rsidR="00710012" w:rsidRPr="00710012" w:rsidRDefault="00710012" w:rsidP="00710012">
      <w:r w:rsidRPr="00710012">
        <w:t xml:space="preserve">    # Prediction with top-k removed</w:t>
      </w:r>
    </w:p>
    <w:p w14:paraId="06D2D67F" w14:textId="77777777" w:rsidR="00710012" w:rsidRPr="00710012" w:rsidRDefault="00710012" w:rsidP="00710012">
      <w:r w:rsidRPr="00710012">
        <w:t xml:space="preserve">    inputs = </w:t>
      </w:r>
      <w:proofErr w:type="gramStart"/>
      <w:r w:rsidRPr="00710012">
        <w:t>tokenizer(</w:t>
      </w:r>
      <w:proofErr w:type="spellStart"/>
      <w:proofErr w:type="gramEnd"/>
      <w:r w:rsidRPr="00710012">
        <w:t>new_text</w:t>
      </w:r>
      <w:proofErr w:type="spellEnd"/>
      <w:r w:rsidRPr="00710012">
        <w:t xml:space="preserve">, </w:t>
      </w:r>
      <w:proofErr w:type="spellStart"/>
      <w:r w:rsidRPr="00710012">
        <w:t>return_tensors</w:t>
      </w:r>
      <w:proofErr w:type="spellEnd"/>
      <w:r w:rsidRPr="00710012">
        <w:t>="pt", padding=True, truncation=True)</w:t>
      </w:r>
    </w:p>
    <w:p w14:paraId="617B7318" w14:textId="77777777" w:rsidR="00710012" w:rsidRPr="00710012" w:rsidRDefault="00710012" w:rsidP="00710012">
      <w:r w:rsidRPr="00710012">
        <w:t xml:space="preserve">    inputs = {k: v.to(device) for k, v in </w:t>
      </w:r>
      <w:proofErr w:type="spellStart"/>
      <w:proofErr w:type="gramStart"/>
      <w:r w:rsidRPr="00710012">
        <w:t>inputs.items</w:t>
      </w:r>
      <w:proofErr w:type="spellEnd"/>
      <w:proofErr w:type="gramEnd"/>
      <w:r w:rsidRPr="00710012">
        <w:t>()}</w:t>
      </w:r>
    </w:p>
    <w:p w14:paraId="57FB38F5" w14:textId="77777777" w:rsidR="00710012" w:rsidRPr="00710012" w:rsidRDefault="00710012" w:rsidP="00710012">
      <w:r w:rsidRPr="00710012">
        <w:lastRenderedPageBreak/>
        <w:t xml:space="preserve">    with </w:t>
      </w:r>
      <w:proofErr w:type="spellStart"/>
      <w:r w:rsidRPr="00710012">
        <w:t>torch.no_</w:t>
      </w:r>
      <w:proofErr w:type="gramStart"/>
      <w:r w:rsidRPr="00710012">
        <w:t>grad</w:t>
      </w:r>
      <w:proofErr w:type="spellEnd"/>
      <w:r w:rsidRPr="00710012">
        <w:t>(</w:t>
      </w:r>
      <w:proofErr w:type="gramEnd"/>
      <w:r w:rsidRPr="00710012">
        <w:t>):</w:t>
      </w:r>
    </w:p>
    <w:p w14:paraId="5BC4F5A7" w14:textId="77777777" w:rsidR="00710012" w:rsidRPr="00710012" w:rsidRDefault="00710012" w:rsidP="00710012">
      <w:r w:rsidRPr="00710012">
        <w:t xml:space="preserve">        logits = model(**inputs</w:t>
      </w:r>
      <w:proofErr w:type="gramStart"/>
      <w:r w:rsidRPr="00710012">
        <w:t>).logits</w:t>
      </w:r>
      <w:proofErr w:type="gramEnd"/>
    </w:p>
    <w:p w14:paraId="2E110207" w14:textId="77777777" w:rsidR="00710012" w:rsidRPr="00710012" w:rsidRDefault="00710012" w:rsidP="00710012">
      <w:r w:rsidRPr="00710012">
        <w:t xml:space="preserve">        prob = </w:t>
      </w:r>
      <w:proofErr w:type="spellStart"/>
      <w:proofErr w:type="gramStart"/>
      <w:r w:rsidRPr="00710012">
        <w:t>torch.softmax</w:t>
      </w:r>
      <w:proofErr w:type="spellEnd"/>
      <w:proofErr w:type="gramEnd"/>
      <w:r w:rsidRPr="00710012">
        <w:t>(logits, dim=1).max(</w:t>
      </w:r>
      <w:proofErr w:type="gramStart"/>
      <w:r w:rsidRPr="00710012">
        <w:t>).item</w:t>
      </w:r>
      <w:proofErr w:type="gramEnd"/>
      <w:r w:rsidRPr="00710012">
        <w:t>()</w:t>
      </w:r>
    </w:p>
    <w:p w14:paraId="5D8791C5" w14:textId="77777777" w:rsidR="00710012" w:rsidRPr="00710012" w:rsidRDefault="00710012" w:rsidP="00710012">
      <w:r w:rsidRPr="00710012">
        <w:t xml:space="preserve">    return prob</w:t>
      </w:r>
    </w:p>
    <w:p w14:paraId="34F01A7E" w14:textId="77777777" w:rsidR="00710012" w:rsidRPr="00710012" w:rsidRDefault="00710012" w:rsidP="00710012">
      <w:r w:rsidRPr="00710012">
        <w:rPr>
          <w:b/>
          <w:bCs/>
        </w:rPr>
        <w:t>You can plot distributions or means for these metrics.</w:t>
      </w:r>
    </w:p>
    <w:p w14:paraId="7A352B23" w14:textId="77777777" w:rsidR="00710012" w:rsidRPr="00710012" w:rsidRDefault="00710012" w:rsidP="00710012">
      <w:r w:rsidRPr="00710012">
        <w:pict w14:anchorId="225BC807">
          <v:rect id="_x0000_i1070" style="width:0;height:1.5pt" o:hralign="center" o:hrstd="t" o:hr="t" fillcolor="#a0a0a0" stroked="f"/>
        </w:pict>
      </w:r>
    </w:p>
    <w:p w14:paraId="64C4D5F9" w14:textId="77777777" w:rsidR="00710012" w:rsidRPr="00710012" w:rsidRDefault="00710012" w:rsidP="00710012">
      <w:pPr>
        <w:rPr>
          <w:b/>
          <w:bCs/>
        </w:rPr>
      </w:pPr>
      <w:r w:rsidRPr="00710012">
        <w:rPr>
          <w:b/>
          <w:bCs/>
        </w:rPr>
        <w:t>3. Stability</w:t>
      </w:r>
    </w:p>
    <w:p w14:paraId="6E519FD3" w14:textId="77777777" w:rsidR="00710012" w:rsidRPr="00710012" w:rsidRDefault="00710012" w:rsidP="00710012">
      <w:pPr>
        <w:numPr>
          <w:ilvl w:val="0"/>
          <w:numId w:val="4"/>
        </w:numPr>
      </w:pPr>
      <w:r w:rsidRPr="00710012">
        <w:t>Run LIME multiple times on the same input and check if the top tokens are consistent.</w:t>
      </w:r>
    </w:p>
    <w:p w14:paraId="4C6D50D8" w14:textId="77777777" w:rsidR="00710012" w:rsidRPr="00710012" w:rsidRDefault="00710012" w:rsidP="00710012">
      <w:r w:rsidRPr="00710012">
        <w:pict w14:anchorId="36156D90">
          <v:rect id="_x0000_i1071" style="width:0;height:1.5pt" o:hralign="center" o:hrstd="t" o:hr="t" fillcolor="#a0a0a0" stroked="f"/>
        </w:pict>
      </w:r>
    </w:p>
    <w:p w14:paraId="18C35D97" w14:textId="77777777" w:rsidR="00710012" w:rsidRPr="00710012" w:rsidRDefault="00710012" w:rsidP="00710012">
      <w:pPr>
        <w:rPr>
          <w:b/>
          <w:bCs/>
        </w:rPr>
      </w:pPr>
      <w:r w:rsidRPr="00710012">
        <w:rPr>
          <w:b/>
          <w:bCs/>
        </w:rPr>
        <w:t>4. Human Study</w:t>
      </w:r>
    </w:p>
    <w:p w14:paraId="19EA2BA5" w14:textId="77777777" w:rsidR="00710012" w:rsidRPr="00710012" w:rsidRDefault="00710012" w:rsidP="00710012">
      <w:pPr>
        <w:numPr>
          <w:ilvl w:val="0"/>
          <w:numId w:val="5"/>
        </w:numPr>
      </w:pPr>
      <w:r w:rsidRPr="00710012">
        <w:t xml:space="preserve">Ask annotators to rate the </w:t>
      </w:r>
      <w:r w:rsidRPr="00710012">
        <w:rPr>
          <w:i/>
          <w:iCs/>
        </w:rPr>
        <w:t>usefulness</w:t>
      </w:r>
      <w:r w:rsidRPr="00710012">
        <w:t xml:space="preserve"> or </w:t>
      </w:r>
      <w:r w:rsidRPr="00710012">
        <w:rPr>
          <w:i/>
          <w:iCs/>
        </w:rPr>
        <w:t>faithfulness</w:t>
      </w:r>
      <w:r w:rsidRPr="00710012">
        <w:t xml:space="preserve"> of explanations, or check if explanations help humans predict model output.</w:t>
      </w:r>
    </w:p>
    <w:p w14:paraId="47991ED9" w14:textId="77777777" w:rsidR="00710012" w:rsidRPr="00710012" w:rsidRDefault="00710012" w:rsidP="00710012">
      <w:r w:rsidRPr="00710012">
        <w:pict w14:anchorId="6F190FEA">
          <v:rect id="_x0000_i1072" style="width:0;height:1.5pt" o:hralign="center" o:hrstd="t" o:hr="t" fillcolor="#a0a0a0" stroked="f"/>
        </w:pict>
      </w:r>
    </w:p>
    <w:p w14:paraId="584156BA" w14:textId="77777777" w:rsidR="00710012" w:rsidRPr="00710012" w:rsidRDefault="00710012" w:rsidP="00710012">
      <w:pPr>
        <w:rPr>
          <w:b/>
          <w:bCs/>
        </w:rPr>
      </w:pPr>
      <w:r w:rsidRPr="00710012">
        <w:rPr>
          <w:rFonts w:ascii="Segoe UI Emoji" w:hAnsi="Segoe UI Emoji" w:cs="Segoe UI Emoji"/>
          <w:b/>
          <w:bCs/>
        </w:rPr>
        <w:t>🟢</w:t>
      </w:r>
      <w:r w:rsidRPr="00710012">
        <w:rPr>
          <w:b/>
          <w:bCs/>
        </w:rPr>
        <w:t xml:space="preserve"> Summary Table for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510"/>
        <w:gridCol w:w="2380"/>
      </w:tblGrid>
      <w:tr w:rsidR="00710012" w:rsidRPr="00710012" w14:paraId="3929530C" w14:textId="77777777" w:rsidTr="00710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90CFD" w14:textId="77777777" w:rsidR="00710012" w:rsidRPr="00710012" w:rsidRDefault="00710012" w:rsidP="00710012">
            <w:pPr>
              <w:rPr>
                <w:b/>
                <w:bCs/>
              </w:rPr>
            </w:pPr>
            <w:r w:rsidRPr="0071001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9642392" w14:textId="77777777" w:rsidR="00710012" w:rsidRPr="00710012" w:rsidRDefault="00710012" w:rsidP="00710012">
            <w:pPr>
              <w:rPr>
                <w:b/>
                <w:bCs/>
              </w:rPr>
            </w:pPr>
            <w:r w:rsidRPr="00710012">
              <w:rPr>
                <w:b/>
                <w:bCs/>
              </w:rPr>
              <w:t>Code Provided</w:t>
            </w:r>
          </w:p>
        </w:tc>
        <w:tc>
          <w:tcPr>
            <w:tcW w:w="0" w:type="auto"/>
            <w:vAlign w:val="center"/>
            <w:hideMark/>
          </w:tcPr>
          <w:p w14:paraId="51B573D3" w14:textId="77777777" w:rsidR="00710012" w:rsidRPr="00710012" w:rsidRDefault="00710012" w:rsidP="00710012">
            <w:pPr>
              <w:rPr>
                <w:b/>
                <w:bCs/>
              </w:rPr>
            </w:pPr>
            <w:r w:rsidRPr="00710012">
              <w:rPr>
                <w:b/>
                <w:bCs/>
              </w:rPr>
              <w:t>What It Means</w:t>
            </w:r>
          </w:p>
        </w:tc>
      </w:tr>
      <w:tr w:rsidR="00710012" w:rsidRPr="00710012" w14:paraId="2448757D" w14:textId="77777777" w:rsidTr="00710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D4B2" w14:textId="77777777" w:rsidR="00710012" w:rsidRPr="00710012" w:rsidRDefault="00710012" w:rsidP="00710012">
            <w:r w:rsidRPr="00710012">
              <w:t>Faithfulness</w:t>
            </w:r>
          </w:p>
        </w:tc>
        <w:tc>
          <w:tcPr>
            <w:tcW w:w="0" w:type="auto"/>
            <w:vAlign w:val="center"/>
            <w:hideMark/>
          </w:tcPr>
          <w:p w14:paraId="6DE36244" w14:textId="77777777" w:rsidR="00710012" w:rsidRPr="00710012" w:rsidRDefault="00710012" w:rsidP="00710012">
            <w:r w:rsidRPr="00710012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73DADFC" w14:textId="77777777" w:rsidR="00710012" w:rsidRPr="00710012" w:rsidRDefault="00710012" w:rsidP="00710012">
            <w:r w:rsidRPr="00710012">
              <w:t>Top tokens = impactful?</w:t>
            </w:r>
          </w:p>
        </w:tc>
      </w:tr>
      <w:tr w:rsidR="00710012" w:rsidRPr="00710012" w14:paraId="5D74B218" w14:textId="77777777" w:rsidTr="00710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0731" w14:textId="77777777" w:rsidR="00710012" w:rsidRPr="00710012" w:rsidRDefault="00710012" w:rsidP="00710012">
            <w:r w:rsidRPr="00710012">
              <w:t>Sufficiency</w:t>
            </w:r>
          </w:p>
        </w:tc>
        <w:tc>
          <w:tcPr>
            <w:tcW w:w="0" w:type="auto"/>
            <w:vAlign w:val="center"/>
            <w:hideMark/>
          </w:tcPr>
          <w:p w14:paraId="69B0A0EA" w14:textId="77777777" w:rsidR="00710012" w:rsidRPr="00710012" w:rsidRDefault="00710012" w:rsidP="00710012">
            <w:r w:rsidRPr="00710012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81A211A" w14:textId="77777777" w:rsidR="00710012" w:rsidRPr="00710012" w:rsidRDefault="00710012" w:rsidP="00710012">
            <w:r w:rsidRPr="00710012">
              <w:t>Top tokens = enough?</w:t>
            </w:r>
          </w:p>
        </w:tc>
      </w:tr>
      <w:tr w:rsidR="00710012" w:rsidRPr="00710012" w14:paraId="6490FB1C" w14:textId="77777777" w:rsidTr="00710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1FC7" w14:textId="77777777" w:rsidR="00710012" w:rsidRPr="00710012" w:rsidRDefault="00710012" w:rsidP="00710012">
            <w:r w:rsidRPr="00710012">
              <w:t>Comprehensiveness</w:t>
            </w:r>
          </w:p>
        </w:tc>
        <w:tc>
          <w:tcPr>
            <w:tcW w:w="0" w:type="auto"/>
            <w:vAlign w:val="center"/>
            <w:hideMark/>
          </w:tcPr>
          <w:p w14:paraId="378D0610" w14:textId="77777777" w:rsidR="00710012" w:rsidRPr="00710012" w:rsidRDefault="00710012" w:rsidP="00710012">
            <w:r w:rsidRPr="00710012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82E5573" w14:textId="77777777" w:rsidR="00710012" w:rsidRPr="00710012" w:rsidRDefault="00710012" w:rsidP="00710012">
            <w:r w:rsidRPr="00710012">
              <w:t>Top tokens = crucial?</w:t>
            </w:r>
          </w:p>
        </w:tc>
      </w:tr>
      <w:tr w:rsidR="00710012" w:rsidRPr="00710012" w14:paraId="0E59B1D5" w14:textId="77777777" w:rsidTr="00710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5550" w14:textId="77777777" w:rsidR="00710012" w:rsidRPr="00710012" w:rsidRDefault="00710012" w:rsidP="00710012">
            <w:r w:rsidRPr="00710012">
              <w:t>Stability</w:t>
            </w:r>
          </w:p>
        </w:tc>
        <w:tc>
          <w:tcPr>
            <w:tcW w:w="0" w:type="auto"/>
            <w:vAlign w:val="center"/>
            <w:hideMark/>
          </w:tcPr>
          <w:p w14:paraId="401BA65E" w14:textId="77777777" w:rsidR="00710012" w:rsidRPr="00710012" w:rsidRDefault="00710012" w:rsidP="00710012">
            <w:r w:rsidRPr="00710012">
              <w:t>See note</w:t>
            </w:r>
          </w:p>
        </w:tc>
        <w:tc>
          <w:tcPr>
            <w:tcW w:w="0" w:type="auto"/>
            <w:vAlign w:val="center"/>
            <w:hideMark/>
          </w:tcPr>
          <w:p w14:paraId="7FCA48D9" w14:textId="77777777" w:rsidR="00710012" w:rsidRPr="00710012" w:rsidRDefault="00710012" w:rsidP="00710012">
            <w:r w:rsidRPr="00710012">
              <w:t>Repeated runs similar?</w:t>
            </w:r>
          </w:p>
        </w:tc>
      </w:tr>
      <w:tr w:rsidR="00710012" w:rsidRPr="00710012" w14:paraId="154B59DE" w14:textId="77777777" w:rsidTr="00710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FBBE" w14:textId="77777777" w:rsidR="00710012" w:rsidRPr="00710012" w:rsidRDefault="00710012" w:rsidP="00710012">
            <w:r w:rsidRPr="00710012">
              <w:t>Human Usefulness</w:t>
            </w:r>
          </w:p>
        </w:tc>
        <w:tc>
          <w:tcPr>
            <w:tcW w:w="0" w:type="auto"/>
            <w:vAlign w:val="center"/>
            <w:hideMark/>
          </w:tcPr>
          <w:p w14:paraId="275166D1" w14:textId="77777777" w:rsidR="00710012" w:rsidRPr="00710012" w:rsidRDefault="00710012" w:rsidP="00710012">
            <w:r w:rsidRPr="00710012">
              <w:t>Manual</w:t>
            </w:r>
          </w:p>
        </w:tc>
        <w:tc>
          <w:tcPr>
            <w:tcW w:w="0" w:type="auto"/>
            <w:vAlign w:val="center"/>
            <w:hideMark/>
          </w:tcPr>
          <w:p w14:paraId="78E21BA4" w14:textId="77777777" w:rsidR="00710012" w:rsidRPr="00710012" w:rsidRDefault="00710012" w:rsidP="00710012">
            <w:r w:rsidRPr="00710012">
              <w:t>Human rater scores</w:t>
            </w:r>
          </w:p>
        </w:tc>
      </w:tr>
    </w:tbl>
    <w:p w14:paraId="06C353B9" w14:textId="77777777" w:rsidR="00710012" w:rsidRPr="00710012" w:rsidRDefault="00710012" w:rsidP="00710012">
      <w:r w:rsidRPr="00710012">
        <w:pict w14:anchorId="2F8485B6">
          <v:rect id="_x0000_i1073" style="width:0;height:1.5pt" o:hralign="center" o:hrstd="t" o:hr="t" fillcolor="#a0a0a0" stroked="f"/>
        </w:pict>
      </w:r>
    </w:p>
    <w:p w14:paraId="0E6F8AEB" w14:textId="77777777" w:rsidR="00710012" w:rsidRPr="00710012" w:rsidRDefault="00710012" w:rsidP="00710012">
      <w:pPr>
        <w:rPr>
          <w:b/>
          <w:bCs/>
        </w:rPr>
      </w:pPr>
      <w:r w:rsidRPr="00710012">
        <w:rPr>
          <w:b/>
          <w:bCs/>
        </w:rPr>
        <w:t xml:space="preserve">Let me know which metric you want implemented next, and </w:t>
      </w:r>
      <w:proofErr w:type="gramStart"/>
      <w:r w:rsidRPr="00710012">
        <w:rPr>
          <w:b/>
          <w:bCs/>
        </w:rPr>
        <w:t>I’ll</w:t>
      </w:r>
      <w:proofErr w:type="gramEnd"/>
      <w:r w:rsidRPr="00710012">
        <w:rPr>
          <w:b/>
          <w:bCs/>
        </w:rPr>
        <w:t xml:space="preserve"> give you a ready-to-use code cell!</w:t>
      </w:r>
    </w:p>
    <w:p w14:paraId="68312160" w14:textId="77777777" w:rsidR="00710012" w:rsidRPr="00710012" w:rsidRDefault="00710012" w:rsidP="00710012">
      <w:r w:rsidRPr="00710012">
        <w:t xml:space="preserve">If you want “faithfulness” (change in prediction when top tokens are removed) over all your dataset, say so, and </w:t>
      </w:r>
      <w:proofErr w:type="gramStart"/>
      <w:r w:rsidRPr="00710012">
        <w:t>I’ll</w:t>
      </w:r>
      <w:proofErr w:type="gramEnd"/>
      <w:r w:rsidRPr="00710012">
        <w:t xml:space="preserve"> give you an optimized batch version.</w:t>
      </w:r>
    </w:p>
    <w:p w14:paraId="5C62EF2F" w14:textId="77777777" w:rsidR="00225E53" w:rsidRDefault="00225E53"/>
    <w:p w14:paraId="7E140217" w14:textId="77777777" w:rsidR="00214520" w:rsidRDefault="00214520"/>
    <w:sectPr w:rsidR="00214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4A02"/>
    <w:multiLevelType w:val="multilevel"/>
    <w:tmpl w:val="071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7528A"/>
    <w:multiLevelType w:val="multilevel"/>
    <w:tmpl w:val="727E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5072B"/>
    <w:multiLevelType w:val="multilevel"/>
    <w:tmpl w:val="5D5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902DE"/>
    <w:multiLevelType w:val="multilevel"/>
    <w:tmpl w:val="502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44F7C"/>
    <w:multiLevelType w:val="multilevel"/>
    <w:tmpl w:val="17F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325141">
    <w:abstractNumId w:val="0"/>
  </w:num>
  <w:num w:numId="2" w16cid:durableId="277421104">
    <w:abstractNumId w:val="2"/>
  </w:num>
  <w:num w:numId="3" w16cid:durableId="1174108873">
    <w:abstractNumId w:val="1"/>
  </w:num>
  <w:num w:numId="4" w16cid:durableId="1934123939">
    <w:abstractNumId w:val="4"/>
  </w:num>
  <w:num w:numId="5" w16cid:durableId="2131393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12"/>
    <w:rsid w:val="00197718"/>
    <w:rsid w:val="00214520"/>
    <w:rsid w:val="00225E53"/>
    <w:rsid w:val="0070037F"/>
    <w:rsid w:val="00710012"/>
    <w:rsid w:val="007C4E28"/>
    <w:rsid w:val="00C0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F6AA"/>
  <w15:chartTrackingRefBased/>
  <w15:docId w15:val="{A16063B3-B965-4A4B-82E7-D014B31D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3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4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1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Venkata Krishna Seshu Muppirisetty</dc:creator>
  <cp:keywords/>
  <dc:description/>
  <cp:lastModifiedBy>Mohana Venkata Krishna Seshu Muppirisetty</cp:lastModifiedBy>
  <cp:revision>2</cp:revision>
  <dcterms:created xsi:type="dcterms:W3CDTF">2025-08-04T13:46:00Z</dcterms:created>
  <dcterms:modified xsi:type="dcterms:W3CDTF">2025-08-04T13:46:00Z</dcterms:modified>
</cp:coreProperties>
</file>