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2D2C7" w14:textId="77777777" w:rsidR="0048114E" w:rsidRPr="00857CB6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  <w:sz w:val="40"/>
          <w:szCs w:val="40"/>
        </w:rPr>
      </w:pPr>
      <w:r w:rsidRPr="0048114E">
        <w:rPr>
          <w:b/>
          <w:bCs/>
          <w:sz w:val="40"/>
          <w:szCs w:val="40"/>
        </w:rPr>
        <w:t>Business Problem Statement</w:t>
      </w:r>
    </w:p>
    <w:p w14:paraId="48B3EAF2" w14:textId="77777777" w:rsidR="00857CB6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3D9BB3FB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77ECD05D" w14:textId="77777777" w:rsid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In today’s highly competitive retail landscape, understanding customer behavior is critical to driving sustainable growth and building long-term loyalty. A leading retail company is experiencing noticeable shifts in customer purchasing patterns across </w:t>
      </w:r>
      <w:r w:rsidRPr="0048114E">
        <w:rPr>
          <w:b/>
          <w:bCs/>
        </w:rPr>
        <w:t>demographics, product categories, and sales channels (online vs. in-store)</w:t>
      </w:r>
      <w:r w:rsidRPr="0048114E">
        <w:t xml:space="preserve">. While transaction volumes remain strong, management lacks clear visibility into </w:t>
      </w:r>
      <w:r w:rsidRPr="0048114E">
        <w:rPr>
          <w:b/>
          <w:bCs/>
        </w:rPr>
        <w:t>what truly motivates customers to buy, return, and remain loyal</w:t>
      </w:r>
      <w:r w:rsidRPr="0048114E">
        <w:t>.</w:t>
      </w:r>
    </w:p>
    <w:p w14:paraId="508C12C4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</w:p>
    <w:p w14:paraId="53028934" w14:textId="77777777" w:rsid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Key factors such as </w:t>
      </w:r>
      <w:r w:rsidRPr="0048114E">
        <w:rPr>
          <w:b/>
          <w:bCs/>
        </w:rPr>
        <w:t>pricing and discounts, customer reviews, seasonal trends, payment preferences, and shopping channels</w:t>
      </w:r>
      <w:r w:rsidRPr="0048114E">
        <w:t xml:space="preserve"> are believed to influence purchasing decisions, but their relative impact is not fully understood. Without data-driven insights, the company risks inefficient marketing spend, missed cross-selling opportunities, and declining customer engagement.</w:t>
      </w:r>
    </w:p>
    <w:p w14:paraId="54755F47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</w:p>
    <w:p w14:paraId="23566ED4" w14:textId="77777777" w:rsid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To address these challenges, the company aims to leverage its consumer shopping data to uncover actionable insights that will support </w:t>
      </w:r>
      <w:r w:rsidRPr="0048114E">
        <w:rPr>
          <w:b/>
          <w:bCs/>
        </w:rPr>
        <w:t>strategic marketing, personalized customer engagement, optimized product offerings, and improved customer retention</w:t>
      </w:r>
      <w:r w:rsidRPr="0048114E">
        <w:t>.</w:t>
      </w:r>
    </w:p>
    <w:p w14:paraId="69503F57" w14:textId="77777777" w:rsidR="00857CB6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</w:p>
    <w:p w14:paraId="374892F1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</w:p>
    <w:p w14:paraId="7F150E99" w14:textId="65117FCE" w:rsidR="000431CF" w:rsidRDefault="000431CF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 w:firstLine="0"/>
      </w:pPr>
    </w:p>
    <w:p w14:paraId="547AE35C" w14:textId="77777777" w:rsidR="0048114E" w:rsidRPr="00857CB6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  <w:sz w:val="36"/>
          <w:szCs w:val="36"/>
        </w:rPr>
      </w:pPr>
      <w:r w:rsidRPr="0048114E">
        <w:rPr>
          <w:b/>
          <w:bCs/>
          <w:sz w:val="36"/>
          <w:szCs w:val="36"/>
        </w:rPr>
        <w:t>Core Business Question</w:t>
      </w:r>
    </w:p>
    <w:p w14:paraId="43A7B40E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09712A26" w14:textId="77777777" w:rsid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  <w:r w:rsidRPr="0048114E">
        <w:rPr>
          <w:b/>
          <w:bCs/>
        </w:rPr>
        <w:t>How can the company leverage consumer shopping data to identify purchasing trends, enhance customer engagement, and optimize marketing and product strategies to drive revenue growth and long-term loyalty?</w:t>
      </w:r>
    </w:p>
    <w:p w14:paraId="59CA6B14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</w:p>
    <w:p w14:paraId="556AB298" w14:textId="77777777" w:rsidR="0048114E" w:rsidRP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  <w:r w:rsidRPr="0048114E">
        <w:pict w14:anchorId="090308F2">
          <v:rect id="_x0000_i1103" style="width:0;height:1.5pt" o:hralign="center" o:hrstd="t" o:hr="t" fillcolor="#a0a0a0" stroked="f"/>
        </w:pict>
      </w:r>
    </w:p>
    <w:p w14:paraId="371CB1B2" w14:textId="77777777" w:rsidR="00857CB6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56825FBC" w14:textId="77777777" w:rsidR="00857CB6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1E204C98" w14:textId="77777777" w:rsidR="00857CB6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728C8F12" w14:textId="77777777" w:rsidR="00857CB6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27B7641F" w14:textId="77777777" w:rsidR="00857CB6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7952534C" w14:textId="55F51B14" w:rsidR="0048114E" w:rsidRPr="00857CB6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  <w:sz w:val="40"/>
          <w:szCs w:val="40"/>
        </w:rPr>
      </w:pPr>
      <w:r w:rsidRPr="0048114E">
        <w:rPr>
          <w:b/>
          <w:bCs/>
          <w:sz w:val="40"/>
          <w:szCs w:val="40"/>
        </w:rPr>
        <w:t>Project Objectives</w:t>
      </w:r>
    </w:p>
    <w:p w14:paraId="6211F428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665281E5" w14:textId="77777777" w:rsidR="0048114E" w:rsidRPr="0048114E" w:rsidRDefault="0048114E" w:rsidP="0048114E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Identify key </w:t>
      </w:r>
      <w:r w:rsidRPr="0048114E">
        <w:rPr>
          <w:b/>
          <w:bCs/>
        </w:rPr>
        <w:t>customer segments</w:t>
      </w:r>
      <w:r w:rsidRPr="0048114E">
        <w:t xml:space="preserve"> and understand their purchasing behaviors</w:t>
      </w:r>
    </w:p>
    <w:p w14:paraId="064E0EA1" w14:textId="77777777" w:rsidR="0048114E" w:rsidRPr="0048114E" w:rsidRDefault="0048114E" w:rsidP="0048114E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Analyze </w:t>
      </w:r>
      <w:r w:rsidRPr="0048114E">
        <w:rPr>
          <w:b/>
          <w:bCs/>
        </w:rPr>
        <w:t>drivers of purchase decisions</w:t>
      </w:r>
      <w:r w:rsidRPr="0048114E">
        <w:t>, including discounts, reviews, seasons, and payment methods</w:t>
      </w:r>
    </w:p>
    <w:p w14:paraId="7B93E132" w14:textId="77777777" w:rsidR="0048114E" w:rsidRPr="0048114E" w:rsidRDefault="0048114E" w:rsidP="0048114E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Evaluate </w:t>
      </w:r>
      <w:r w:rsidRPr="0048114E">
        <w:rPr>
          <w:b/>
          <w:bCs/>
        </w:rPr>
        <w:t>customer loyalty and repeat purchase patterns</w:t>
      </w:r>
    </w:p>
    <w:p w14:paraId="73332988" w14:textId="77777777" w:rsidR="0048114E" w:rsidRPr="0048114E" w:rsidRDefault="0048114E" w:rsidP="0048114E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Compare </w:t>
      </w:r>
      <w:r w:rsidRPr="0048114E">
        <w:rPr>
          <w:b/>
          <w:bCs/>
        </w:rPr>
        <w:t>online vs. offline sales performance</w:t>
      </w:r>
    </w:p>
    <w:p w14:paraId="0CCD35AE" w14:textId="77777777" w:rsidR="0048114E" w:rsidRPr="0048114E" w:rsidRDefault="0048114E" w:rsidP="0048114E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Provide </w:t>
      </w:r>
      <w:r w:rsidRPr="0048114E">
        <w:rPr>
          <w:b/>
          <w:bCs/>
        </w:rPr>
        <w:t>data-driven recommendations</w:t>
      </w:r>
      <w:r w:rsidRPr="0048114E">
        <w:t xml:space="preserve"> to improve marketing effectiveness and customer satisfaction</w:t>
      </w:r>
    </w:p>
    <w:p w14:paraId="697A31C1" w14:textId="77777777" w:rsid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 w:firstLine="0"/>
      </w:pPr>
    </w:p>
    <w:p w14:paraId="7CB48FBD" w14:textId="77777777" w:rsidR="0048114E" w:rsidRPr="00857CB6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  <w:sz w:val="40"/>
          <w:szCs w:val="40"/>
        </w:rPr>
      </w:pPr>
      <w:r w:rsidRPr="0048114E">
        <w:rPr>
          <w:b/>
          <w:bCs/>
          <w:sz w:val="40"/>
          <w:szCs w:val="40"/>
        </w:rPr>
        <w:lastRenderedPageBreak/>
        <w:t>Deliverables</w:t>
      </w:r>
    </w:p>
    <w:p w14:paraId="0C0925A0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</w:p>
    <w:p w14:paraId="35FB30BC" w14:textId="77777777" w:rsidR="0048114E" w:rsidRP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  <w:r w:rsidRPr="0048114E">
        <w:rPr>
          <w:b/>
          <w:bCs/>
        </w:rPr>
        <w:t>1. Data Preparation &amp; Modeling (Python)</w:t>
      </w:r>
    </w:p>
    <w:p w14:paraId="00896582" w14:textId="77777777" w:rsidR="0048114E" w:rsidRPr="0048114E" w:rsidRDefault="0048114E" w:rsidP="0048114E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Clean, preprocess, and transform raw consumer shopping data</w:t>
      </w:r>
    </w:p>
    <w:p w14:paraId="3207CB19" w14:textId="77777777" w:rsidR="0048114E" w:rsidRPr="0048114E" w:rsidRDefault="0048114E" w:rsidP="0048114E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Handle missing values, outliers, and inconsistent formats</w:t>
      </w:r>
    </w:p>
    <w:p w14:paraId="700751A0" w14:textId="77777777" w:rsidR="0048114E" w:rsidRPr="0048114E" w:rsidRDefault="0048114E" w:rsidP="0048114E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Engineer relevant features (e.g., customer lifetime metrics, purchase frequency)</w:t>
      </w:r>
    </w:p>
    <w:p w14:paraId="63D360C5" w14:textId="77777777" w:rsidR="0048114E" w:rsidRPr="0048114E" w:rsidRDefault="0048114E" w:rsidP="0048114E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Prepare analytical datasets suitable for SQL analysis and visualization</w:t>
      </w:r>
    </w:p>
    <w:p w14:paraId="3F344E8B" w14:textId="77777777" w:rsidR="0048114E" w:rsidRP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  <w:r w:rsidRPr="0048114E">
        <w:rPr>
          <w:b/>
          <w:bCs/>
        </w:rPr>
        <w:t>2. Data Analysis &amp; Business Queries (SQL)</w:t>
      </w:r>
    </w:p>
    <w:p w14:paraId="54B5F054" w14:textId="77777777" w:rsidR="0048114E" w:rsidRPr="0048114E" w:rsidRDefault="0048114E" w:rsidP="0048114E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Design and structure relational tables to simulate real-world retail transactions</w:t>
      </w:r>
    </w:p>
    <w:p w14:paraId="62D1AB71" w14:textId="77777777" w:rsidR="0048114E" w:rsidRPr="0048114E" w:rsidRDefault="0048114E" w:rsidP="0048114E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Perform SQL queries to analyze:</w:t>
      </w:r>
    </w:p>
    <w:p w14:paraId="20AB0198" w14:textId="77777777" w:rsidR="0048114E" w:rsidRPr="0048114E" w:rsidRDefault="0048114E" w:rsidP="0048114E">
      <w:pPr>
        <w:pStyle w:val="ListParagraph"/>
        <w:numPr>
          <w:ilvl w:val="1"/>
          <w:numId w:val="4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Customer segmentation and demographics</w:t>
      </w:r>
    </w:p>
    <w:p w14:paraId="5B68DB24" w14:textId="77777777" w:rsidR="0048114E" w:rsidRPr="0048114E" w:rsidRDefault="0048114E" w:rsidP="0048114E">
      <w:pPr>
        <w:pStyle w:val="ListParagraph"/>
        <w:numPr>
          <w:ilvl w:val="1"/>
          <w:numId w:val="4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Repeat purchases and loyalty indicators</w:t>
      </w:r>
    </w:p>
    <w:p w14:paraId="60ABD363" w14:textId="77777777" w:rsidR="0048114E" w:rsidRPr="0048114E" w:rsidRDefault="0048114E" w:rsidP="0048114E">
      <w:pPr>
        <w:pStyle w:val="ListParagraph"/>
        <w:numPr>
          <w:ilvl w:val="1"/>
          <w:numId w:val="4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Impact of discounts, reviews, and seasons on sales</w:t>
      </w:r>
    </w:p>
    <w:p w14:paraId="3AD9589A" w14:textId="77777777" w:rsidR="0048114E" w:rsidRPr="0048114E" w:rsidRDefault="0048114E" w:rsidP="0048114E">
      <w:pPr>
        <w:pStyle w:val="ListParagraph"/>
        <w:numPr>
          <w:ilvl w:val="1"/>
          <w:numId w:val="4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Channel performance (online vs. offline)</w:t>
      </w:r>
    </w:p>
    <w:p w14:paraId="3F28EB68" w14:textId="77777777" w:rsidR="0048114E" w:rsidRPr="0048114E" w:rsidRDefault="0048114E" w:rsidP="0048114E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Extract insights that directly align with business objectives</w:t>
      </w:r>
    </w:p>
    <w:p w14:paraId="7793C922" w14:textId="77777777" w:rsidR="0048114E" w:rsidRP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  <w:r w:rsidRPr="0048114E">
        <w:rPr>
          <w:b/>
          <w:bCs/>
        </w:rPr>
        <w:t>3. Visualization &amp; Insights (Power BI)</w:t>
      </w:r>
    </w:p>
    <w:p w14:paraId="7B980E31" w14:textId="77777777" w:rsidR="0048114E" w:rsidRPr="0048114E" w:rsidRDefault="0048114E" w:rsidP="0048114E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Develop an interactive dashboard for business stakeholders</w:t>
      </w:r>
    </w:p>
    <w:p w14:paraId="13655CEC" w14:textId="77777777" w:rsidR="0048114E" w:rsidRPr="0048114E" w:rsidRDefault="0048114E" w:rsidP="0048114E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Visualize key KPIs such as:</w:t>
      </w:r>
    </w:p>
    <w:p w14:paraId="32AA8B99" w14:textId="77777777" w:rsidR="0048114E" w:rsidRPr="0048114E" w:rsidRDefault="0048114E" w:rsidP="0048114E">
      <w:pPr>
        <w:pStyle w:val="ListParagraph"/>
        <w:numPr>
          <w:ilvl w:val="1"/>
          <w:numId w:val="5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Sales trends and revenue drivers</w:t>
      </w:r>
    </w:p>
    <w:p w14:paraId="53BA3975" w14:textId="77777777" w:rsidR="0048114E" w:rsidRPr="0048114E" w:rsidRDefault="0048114E" w:rsidP="0048114E">
      <w:pPr>
        <w:pStyle w:val="ListParagraph"/>
        <w:numPr>
          <w:ilvl w:val="1"/>
          <w:numId w:val="5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Customer segments and loyalty metrics</w:t>
      </w:r>
    </w:p>
    <w:p w14:paraId="2A3B2548" w14:textId="77777777" w:rsidR="0048114E" w:rsidRPr="0048114E" w:rsidRDefault="0048114E" w:rsidP="0048114E">
      <w:pPr>
        <w:pStyle w:val="ListParagraph"/>
        <w:numPr>
          <w:ilvl w:val="1"/>
          <w:numId w:val="5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Product and category performance</w:t>
      </w:r>
    </w:p>
    <w:p w14:paraId="3A120496" w14:textId="77777777" w:rsidR="0048114E" w:rsidRPr="0048114E" w:rsidRDefault="0048114E" w:rsidP="0048114E">
      <w:pPr>
        <w:pStyle w:val="ListParagraph"/>
        <w:numPr>
          <w:ilvl w:val="1"/>
          <w:numId w:val="5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Channel and seasonal comparisons</w:t>
      </w:r>
    </w:p>
    <w:p w14:paraId="6046C8A1" w14:textId="77777777" w:rsidR="0048114E" w:rsidRPr="0048114E" w:rsidRDefault="0048114E" w:rsidP="0048114E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Enable dynamic filtering to support exploratory analysis and decision-making</w:t>
      </w:r>
    </w:p>
    <w:p w14:paraId="168BB609" w14:textId="77777777" w:rsidR="0048114E" w:rsidRP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  <w:r w:rsidRPr="0048114E">
        <w:rPr>
          <w:b/>
          <w:bCs/>
        </w:rPr>
        <w:t>4. Analytical Report &amp; Executive Presentation</w:t>
      </w:r>
    </w:p>
    <w:p w14:paraId="08D3402E" w14:textId="77777777" w:rsidR="0048114E" w:rsidRPr="0048114E" w:rsidRDefault="0048114E" w:rsidP="0048114E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Produce a comprehensive project report summarizing:</w:t>
      </w:r>
    </w:p>
    <w:p w14:paraId="2B51CE13" w14:textId="77777777" w:rsidR="0048114E" w:rsidRPr="0048114E" w:rsidRDefault="0048114E" w:rsidP="0048114E">
      <w:pPr>
        <w:pStyle w:val="ListParagraph"/>
        <w:numPr>
          <w:ilvl w:val="1"/>
          <w:numId w:val="6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Methodology and analytical approach</w:t>
      </w:r>
    </w:p>
    <w:p w14:paraId="7C5B6C91" w14:textId="77777777" w:rsidR="0048114E" w:rsidRPr="0048114E" w:rsidRDefault="0048114E" w:rsidP="0048114E">
      <w:pPr>
        <w:pStyle w:val="ListParagraph"/>
        <w:numPr>
          <w:ilvl w:val="1"/>
          <w:numId w:val="6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Key findings and insights</w:t>
      </w:r>
    </w:p>
    <w:p w14:paraId="5A60E352" w14:textId="77777777" w:rsidR="0048114E" w:rsidRPr="0048114E" w:rsidRDefault="0048114E" w:rsidP="0048114E">
      <w:pPr>
        <w:pStyle w:val="ListParagraph"/>
        <w:numPr>
          <w:ilvl w:val="1"/>
          <w:numId w:val="6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Business implications and strategic recommendations</w:t>
      </w:r>
    </w:p>
    <w:p w14:paraId="51FDA950" w14:textId="77777777" w:rsidR="0048114E" w:rsidRPr="0048114E" w:rsidRDefault="0048114E" w:rsidP="0048114E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Create a professional presentation that clearly communicates insights through visuals, charts, and concise storytelling for non-technical stakeholders</w:t>
      </w:r>
    </w:p>
    <w:p w14:paraId="68316ED0" w14:textId="77777777" w:rsidR="0048114E" w:rsidRP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</w:rPr>
      </w:pPr>
      <w:r w:rsidRPr="0048114E">
        <w:rPr>
          <w:b/>
          <w:bCs/>
        </w:rPr>
        <w:t>5. GitHub Repository &amp; Documentation</w:t>
      </w:r>
    </w:p>
    <w:p w14:paraId="4B74FF99" w14:textId="77777777" w:rsidR="0048114E" w:rsidRPr="0048114E" w:rsidRDefault="0048114E" w:rsidP="0048114E">
      <w:pPr>
        <w:pStyle w:val="ListParagraph"/>
        <w:numPr>
          <w:ilvl w:val="0"/>
          <w:numId w:val="7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Maintain a well-structured GitHub repository containing:</w:t>
      </w:r>
    </w:p>
    <w:p w14:paraId="627E68D9" w14:textId="77777777" w:rsidR="0048114E" w:rsidRPr="0048114E" w:rsidRDefault="0048114E" w:rsidP="0048114E">
      <w:pPr>
        <w:pStyle w:val="ListParagraph"/>
        <w:numPr>
          <w:ilvl w:val="1"/>
          <w:numId w:val="7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Python scripts for data cleaning and feature engineering</w:t>
      </w:r>
    </w:p>
    <w:p w14:paraId="268925A0" w14:textId="77777777" w:rsidR="0048114E" w:rsidRPr="0048114E" w:rsidRDefault="0048114E" w:rsidP="0048114E">
      <w:pPr>
        <w:pStyle w:val="ListParagraph"/>
        <w:numPr>
          <w:ilvl w:val="1"/>
          <w:numId w:val="7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SQL scripts and query files</w:t>
      </w:r>
    </w:p>
    <w:p w14:paraId="767527F7" w14:textId="77777777" w:rsidR="0048114E" w:rsidRPr="0048114E" w:rsidRDefault="0048114E" w:rsidP="0048114E">
      <w:pPr>
        <w:pStyle w:val="ListParagraph"/>
        <w:numPr>
          <w:ilvl w:val="1"/>
          <w:numId w:val="7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Power BI dashboard files</w:t>
      </w:r>
    </w:p>
    <w:p w14:paraId="078B1B75" w14:textId="77777777" w:rsidR="0048114E" w:rsidRPr="0048114E" w:rsidRDefault="0048114E" w:rsidP="0048114E">
      <w:pPr>
        <w:pStyle w:val="ListParagraph"/>
        <w:numPr>
          <w:ilvl w:val="1"/>
          <w:numId w:val="7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>Project documentation and README for easy navigation and reproducibility</w:t>
      </w:r>
    </w:p>
    <w:p w14:paraId="7EA8FA31" w14:textId="77777777" w:rsidR="0048114E" w:rsidRP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  <w:r w:rsidRPr="0048114E">
        <w:pict w14:anchorId="3C7ED155">
          <v:rect id="_x0000_i1111" style="width:0;height:1.5pt" o:hralign="center" o:hrstd="t" o:hr="t" fillcolor="#a0a0a0" stroked="f"/>
        </w:pict>
      </w:r>
    </w:p>
    <w:p w14:paraId="33932DD3" w14:textId="77777777" w:rsid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  <w:sz w:val="36"/>
          <w:szCs w:val="36"/>
        </w:rPr>
      </w:pPr>
      <w:r w:rsidRPr="0048114E">
        <w:rPr>
          <w:b/>
          <w:bCs/>
          <w:sz w:val="36"/>
          <w:szCs w:val="36"/>
        </w:rPr>
        <w:t>Expected Business Impact</w:t>
      </w:r>
    </w:p>
    <w:p w14:paraId="3BCFEB65" w14:textId="77777777" w:rsidR="00857CB6" w:rsidRPr="0048114E" w:rsidRDefault="00857CB6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  <w:rPr>
          <w:b/>
          <w:bCs/>
          <w:sz w:val="36"/>
          <w:szCs w:val="36"/>
        </w:rPr>
      </w:pPr>
    </w:p>
    <w:p w14:paraId="3051D397" w14:textId="77777777" w:rsidR="0048114E" w:rsidRPr="0048114E" w:rsidRDefault="0048114E" w:rsidP="0048114E">
      <w:pPr>
        <w:pStyle w:val="ListParagraph"/>
        <w:tabs>
          <w:tab w:val="left" w:pos="718"/>
          <w:tab w:val="left" w:pos="720"/>
        </w:tabs>
        <w:spacing w:line="276" w:lineRule="auto"/>
        <w:ind w:right="329"/>
      </w:pPr>
      <w:r w:rsidRPr="0048114E">
        <w:t>By leveraging consumer shopping data effectively, the company will be able to:</w:t>
      </w:r>
    </w:p>
    <w:p w14:paraId="4E2F1CD3" w14:textId="77777777" w:rsidR="0048114E" w:rsidRPr="0048114E" w:rsidRDefault="0048114E" w:rsidP="0048114E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Improve </w:t>
      </w:r>
      <w:r w:rsidRPr="0048114E">
        <w:rPr>
          <w:b/>
          <w:bCs/>
        </w:rPr>
        <w:t>targeted marketing and personalization strategies</w:t>
      </w:r>
    </w:p>
    <w:p w14:paraId="0071A3BF" w14:textId="77777777" w:rsidR="0048114E" w:rsidRPr="0048114E" w:rsidRDefault="0048114E" w:rsidP="0048114E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Increase </w:t>
      </w:r>
      <w:r w:rsidRPr="0048114E">
        <w:rPr>
          <w:b/>
          <w:bCs/>
        </w:rPr>
        <w:t>customer retention and lifetime value</w:t>
      </w:r>
    </w:p>
    <w:p w14:paraId="22A388BE" w14:textId="77777777" w:rsidR="0048114E" w:rsidRPr="0048114E" w:rsidRDefault="0048114E" w:rsidP="0048114E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Optimize </w:t>
      </w:r>
      <w:r w:rsidRPr="0048114E">
        <w:rPr>
          <w:b/>
          <w:bCs/>
        </w:rPr>
        <w:t>product assortment and promotional planning</w:t>
      </w:r>
    </w:p>
    <w:p w14:paraId="342826DD" w14:textId="595A0017" w:rsidR="0048114E" w:rsidRDefault="0048114E" w:rsidP="00857CB6">
      <w:pPr>
        <w:pStyle w:val="ListParagraph"/>
        <w:numPr>
          <w:ilvl w:val="0"/>
          <w:numId w:val="8"/>
        </w:numPr>
        <w:tabs>
          <w:tab w:val="left" w:pos="718"/>
          <w:tab w:val="left" w:pos="720"/>
        </w:tabs>
        <w:spacing w:line="276" w:lineRule="auto"/>
        <w:ind w:right="329"/>
      </w:pPr>
      <w:r w:rsidRPr="0048114E">
        <w:t xml:space="preserve">Make </w:t>
      </w:r>
      <w:r w:rsidRPr="0048114E">
        <w:rPr>
          <w:b/>
          <w:bCs/>
        </w:rPr>
        <w:t>data-driven decisions</w:t>
      </w:r>
      <w:r w:rsidRPr="0048114E">
        <w:t xml:space="preserve"> that align business strategy with evolving customer behavior</w:t>
      </w:r>
      <w:r w:rsidR="00857CB6">
        <w:t>.</w:t>
      </w:r>
    </w:p>
    <w:sectPr w:rsidR="0048114E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558B2"/>
    <w:multiLevelType w:val="multilevel"/>
    <w:tmpl w:val="F7E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7310F"/>
    <w:multiLevelType w:val="hybridMultilevel"/>
    <w:tmpl w:val="87C62096"/>
    <w:lvl w:ilvl="0" w:tplc="8214D1A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BC6030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7D8328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C144F2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08C783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C28866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ECA474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D4A89E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18EFD9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7007F2"/>
    <w:multiLevelType w:val="multilevel"/>
    <w:tmpl w:val="F00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E6FA7"/>
    <w:multiLevelType w:val="multilevel"/>
    <w:tmpl w:val="6EBE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41E6F"/>
    <w:multiLevelType w:val="multilevel"/>
    <w:tmpl w:val="6EF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006F6"/>
    <w:multiLevelType w:val="multilevel"/>
    <w:tmpl w:val="5B4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237FA"/>
    <w:multiLevelType w:val="multilevel"/>
    <w:tmpl w:val="5AC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056AA"/>
    <w:multiLevelType w:val="multilevel"/>
    <w:tmpl w:val="0BE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50705">
    <w:abstractNumId w:val="1"/>
  </w:num>
  <w:num w:numId="2" w16cid:durableId="356546772">
    <w:abstractNumId w:val="0"/>
  </w:num>
  <w:num w:numId="3" w16cid:durableId="663700979">
    <w:abstractNumId w:val="3"/>
  </w:num>
  <w:num w:numId="4" w16cid:durableId="1701932959">
    <w:abstractNumId w:val="4"/>
  </w:num>
  <w:num w:numId="5" w16cid:durableId="1786583163">
    <w:abstractNumId w:val="7"/>
  </w:num>
  <w:num w:numId="6" w16cid:durableId="948322032">
    <w:abstractNumId w:val="5"/>
  </w:num>
  <w:num w:numId="7" w16cid:durableId="949356127">
    <w:abstractNumId w:val="6"/>
  </w:num>
  <w:num w:numId="8" w16cid:durableId="2139950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CF"/>
    <w:rsid w:val="000431CF"/>
    <w:rsid w:val="0048114E"/>
    <w:rsid w:val="004B5722"/>
    <w:rsid w:val="0085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8E01"/>
  <w15:docId w15:val="{82E049B4-4699-40E2-8C02-EDC99D2C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1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1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right="96" w:hanging="360"/>
    </w:pPr>
  </w:style>
  <w:style w:type="paragraph" w:styleId="ListParagraph">
    <w:name w:val="List Paragraph"/>
    <w:basedOn w:val="Normal"/>
    <w:uiPriority w:val="1"/>
    <w:qFormat/>
    <w:pPr>
      <w:ind w:left="720" w:right="11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48114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1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Problem  Document</vt:lpstr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Problem  Document</dc:title>
  <dc:creator>affan</dc:creator>
  <cp:lastModifiedBy>Ak khan</cp:lastModifiedBy>
  <cp:revision>2</cp:revision>
  <dcterms:created xsi:type="dcterms:W3CDTF">2026-01-07T08:35:00Z</dcterms:created>
  <dcterms:modified xsi:type="dcterms:W3CDTF">2026-01-07T08:35:00Z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2026-01-07T00:00:00Z</vt:filetime>
  </property>
</Properties>
</file>