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A9CDA" w14:textId="17DB7C3A" w:rsidR="00C5215D" w:rsidRPr="00C5215D" w:rsidRDefault="00C5215D" w:rsidP="00C5215D">
      <w:pPr>
        <w:jc w:val="center"/>
        <w:rPr>
          <w:rFonts w:ascii="Bookman Old Style" w:hAnsi="Bookman Old Style"/>
          <w:sz w:val="32"/>
          <w:szCs w:val="32"/>
          <w:u w:val="single"/>
          <w:lang w:val="en-US"/>
        </w:rPr>
      </w:pPr>
      <w:r w:rsidRPr="00C50515">
        <w:rPr>
          <w:rFonts w:ascii="Bookman Old Style" w:hAnsi="Bookman Old Style"/>
          <w:sz w:val="32"/>
          <w:szCs w:val="32"/>
          <w:u w:val="single"/>
          <w:lang w:val="en-US"/>
        </w:rPr>
        <w:t>SCHOOL OF COMPUTER SCIENCE AND ENGINEERING</w:t>
      </w:r>
    </w:p>
    <w:p w14:paraId="5834530B" w14:textId="77777777" w:rsidR="00C5215D" w:rsidRDefault="00C5215D" w:rsidP="0007660F">
      <w:pPr>
        <w:rPr>
          <w:b/>
          <w:bCs/>
          <w:sz w:val="36"/>
          <w:szCs w:val="36"/>
        </w:rPr>
      </w:pPr>
    </w:p>
    <w:p w14:paraId="661D0C1C" w14:textId="1B3CF839" w:rsidR="00C5215D" w:rsidRDefault="00C5215D" w:rsidP="00C5215D">
      <w:pPr>
        <w:jc w:val="center"/>
        <w:rPr>
          <w:b/>
          <w:bCs/>
          <w:sz w:val="36"/>
          <w:szCs w:val="36"/>
        </w:rPr>
      </w:pPr>
      <w:r w:rsidRPr="00C50515">
        <w:rPr>
          <w:rFonts w:ascii="Bookman Old Style" w:hAnsi="Bookman Old Style"/>
          <w:noProof/>
        </w:rPr>
        <w:drawing>
          <wp:inline distT="0" distB="0" distL="0" distR="0" wp14:anchorId="0D0B63F9" wp14:editId="090702F4">
            <wp:extent cx="5181600" cy="2245360"/>
            <wp:effectExtent l="0" t="0" r="0" b="2540"/>
            <wp:docPr id="20230911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115" name="Picture 1" descr="A close-up of a logo&#10;&#10;Description automatically generated"/>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1600" cy="2245360"/>
                    </a:xfrm>
                    <a:prstGeom prst="rect">
                      <a:avLst/>
                    </a:prstGeom>
                    <a:noFill/>
                    <a:ln>
                      <a:noFill/>
                    </a:ln>
                  </pic:spPr>
                </pic:pic>
              </a:graphicData>
            </a:graphic>
          </wp:inline>
        </w:drawing>
      </w:r>
    </w:p>
    <w:p w14:paraId="0E0C8619" w14:textId="77777777" w:rsidR="00C5215D" w:rsidRDefault="00C5215D" w:rsidP="0007660F">
      <w:pPr>
        <w:rPr>
          <w:b/>
          <w:bCs/>
          <w:sz w:val="36"/>
          <w:szCs w:val="36"/>
        </w:rPr>
      </w:pPr>
    </w:p>
    <w:p w14:paraId="210A484A" w14:textId="77777777" w:rsidR="00C5215D" w:rsidRDefault="00C5215D" w:rsidP="0007660F">
      <w:pPr>
        <w:rPr>
          <w:b/>
          <w:bCs/>
          <w:sz w:val="36"/>
          <w:szCs w:val="36"/>
        </w:rPr>
      </w:pPr>
    </w:p>
    <w:p w14:paraId="3C0698CF" w14:textId="77777777" w:rsidR="00C5215D" w:rsidRDefault="00C5215D" w:rsidP="0007660F">
      <w:pPr>
        <w:rPr>
          <w:b/>
          <w:bCs/>
          <w:sz w:val="36"/>
          <w:szCs w:val="36"/>
        </w:rPr>
      </w:pPr>
    </w:p>
    <w:p w14:paraId="2686E257" w14:textId="77777777" w:rsidR="00C5215D" w:rsidRPr="00C50515" w:rsidRDefault="00C5215D" w:rsidP="00C5215D">
      <w:pPr>
        <w:rPr>
          <w:rFonts w:ascii="Bookman Old Style" w:hAnsi="Bookman Old Style"/>
          <w:sz w:val="28"/>
          <w:szCs w:val="28"/>
          <w:lang w:val="en-US"/>
        </w:rPr>
      </w:pPr>
      <w:r w:rsidRPr="00C50515">
        <w:rPr>
          <w:rFonts w:ascii="Bookman Old Style" w:hAnsi="Bookman Old Style"/>
          <w:sz w:val="28"/>
          <w:szCs w:val="28"/>
          <w:lang w:val="en-US"/>
        </w:rPr>
        <w:t>Submitted by:</w:t>
      </w:r>
    </w:p>
    <w:p w14:paraId="1FA5E6BE" w14:textId="77777777" w:rsidR="00C5215D" w:rsidRPr="00C50515" w:rsidRDefault="00C5215D" w:rsidP="00C5215D">
      <w:pPr>
        <w:rPr>
          <w:rFonts w:ascii="Bookman Old Style" w:hAnsi="Bookman Old Style"/>
          <w:b/>
          <w:bCs/>
          <w:sz w:val="36"/>
          <w:szCs w:val="36"/>
        </w:rPr>
      </w:pPr>
      <w:r w:rsidRPr="00C50515">
        <w:rPr>
          <w:rFonts w:ascii="Bookman Old Style" w:hAnsi="Bookman Old Style"/>
          <w:b/>
          <w:bCs/>
          <w:sz w:val="36"/>
          <w:szCs w:val="36"/>
        </w:rPr>
        <w:t>By Kumar Aditya Raj (E23CSEU1837)</w:t>
      </w:r>
    </w:p>
    <w:p w14:paraId="3A91D746" w14:textId="77777777" w:rsidR="00C5215D" w:rsidRPr="00C50515" w:rsidRDefault="00C5215D" w:rsidP="00C5215D">
      <w:pPr>
        <w:rPr>
          <w:rFonts w:ascii="Bookman Old Style" w:hAnsi="Bookman Old Style"/>
          <w:b/>
          <w:bCs/>
          <w:sz w:val="36"/>
          <w:szCs w:val="36"/>
        </w:rPr>
      </w:pPr>
      <w:r w:rsidRPr="00C50515">
        <w:rPr>
          <w:rFonts w:ascii="Bookman Old Style" w:hAnsi="Bookman Old Style"/>
          <w:b/>
          <w:bCs/>
          <w:sz w:val="36"/>
          <w:szCs w:val="36"/>
        </w:rPr>
        <w:t>Mohd. Kaif (E23CSEU1843)</w:t>
      </w:r>
    </w:p>
    <w:p w14:paraId="07FC6084" w14:textId="77777777" w:rsidR="00C5215D" w:rsidRPr="00C50515" w:rsidRDefault="00C5215D" w:rsidP="00C5215D">
      <w:pPr>
        <w:rPr>
          <w:rFonts w:ascii="Bookman Old Style" w:hAnsi="Bookman Old Style"/>
          <w:b/>
          <w:bCs/>
          <w:sz w:val="36"/>
          <w:szCs w:val="36"/>
        </w:rPr>
      </w:pPr>
      <w:r w:rsidRPr="00C50515">
        <w:rPr>
          <w:rFonts w:ascii="Bookman Old Style" w:hAnsi="Bookman Old Style"/>
          <w:b/>
          <w:bCs/>
          <w:sz w:val="36"/>
          <w:szCs w:val="36"/>
        </w:rPr>
        <w:t>Nimish Lohia (E23CSEU1855)</w:t>
      </w:r>
    </w:p>
    <w:p w14:paraId="780F5163" w14:textId="77777777" w:rsidR="00C5215D" w:rsidRPr="00C50515" w:rsidRDefault="00C5215D" w:rsidP="00C5215D">
      <w:pPr>
        <w:rPr>
          <w:rFonts w:ascii="Bookman Old Style" w:hAnsi="Bookman Old Style"/>
          <w:sz w:val="28"/>
          <w:szCs w:val="28"/>
          <w:lang w:val="en-US"/>
        </w:rPr>
      </w:pPr>
      <w:r w:rsidRPr="00C50515">
        <w:rPr>
          <w:rFonts w:ascii="Bookman Old Style" w:hAnsi="Bookman Old Style"/>
          <w:sz w:val="28"/>
          <w:szCs w:val="28"/>
          <w:lang w:val="en-US"/>
        </w:rPr>
        <w:t>Submitted to:</w:t>
      </w:r>
    </w:p>
    <w:p w14:paraId="7EB22DF5" w14:textId="3A1567A2" w:rsidR="00C5215D" w:rsidRDefault="00C5215D" w:rsidP="00C5215D">
      <w:pPr>
        <w:rPr>
          <w:rFonts w:ascii="Bookman Old Style" w:hAnsi="Bookman Old Style"/>
          <w:b/>
          <w:bCs/>
          <w:sz w:val="36"/>
          <w:szCs w:val="36"/>
          <w:u w:val="single"/>
          <w:lang w:val="en-US"/>
        </w:rPr>
      </w:pPr>
      <w:r w:rsidRPr="00C50515">
        <w:rPr>
          <w:rFonts w:ascii="Bookman Old Style" w:hAnsi="Bookman Old Style"/>
          <w:b/>
          <w:bCs/>
          <w:sz w:val="36"/>
          <w:szCs w:val="36"/>
          <w:u w:val="single"/>
          <w:lang w:val="en-US"/>
        </w:rPr>
        <w:t xml:space="preserve">DR. </w:t>
      </w:r>
      <w:r>
        <w:rPr>
          <w:rFonts w:ascii="Bookman Old Style" w:hAnsi="Bookman Old Style"/>
          <w:b/>
          <w:bCs/>
          <w:sz w:val="36"/>
          <w:szCs w:val="36"/>
          <w:u w:val="single"/>
          <w:lang w:val="en-US"/>
        </w:rPr>
        <w:t>Nitin Arvind.</w:t>
      </w:r>
    </w:p>
    <w:p w14:paraId="74FC7F0B" w14:textId="77777777" w:rsidR="00C5215D" w:rsidRDefault="00C5215D" w:rsidP="00C5215D">
      <w:pPr>
        <w:rPr>
          <w:rFonts w:ascii="Bookman Old Style" w:hAnsi="Bookman Old Style"/>
          <w:b/>
          <w:bCs/>
          <w:sz w:val="36"/>
          <w:szCs w:val="36"/>
          <w:u w:val="single"/>
          <w:lang w:val="en-US"/>
        </w:rPr>
      </w:pPr>
    </w:p>
    <w:p w14:paraId="4551F372" w14:textId="73F53C78" w:rsidR="00C5215D" w:rsidRPr="00C5215D" w:rsidRDefault="00C5215D" w:rsidP="00C5215D">
      <w:pPr>
        <w:jc w:val="center"/>
        <w:rPr>
          <w:rFonts w:ascii="Bookman Old Style" w:hAnsi="Bookman Old Style"/>
          <w:b/>
          <w:bCs/>
          <w:sz w:val="96"/>
          <w:szCs w:val="96"/>
          <w:u w:val="single"/>
          <w:lang w:val="en-US"/>
        </w:rPr>
      </w:pPr>
      <w:r w:rsidRPr="00C5215D">
        <w:rPr>
          <w:b/>
          <w:bCs/>
          <w:sz w:val="96"/>
          <w:szCs w:val="96"/>
        </w:rPr>
        <w:t>Emotion Detection using Deep Learning</w:t>
      </w:r>
    </w:p>
    <w:p w14:paraId="7A5EA06A" w14:textId="77777777" w:rsidR="00C5215D" w:rsidRDefault="00C5215D" w:rsidP="0007660F">
      <w:pPr>
        <w:rPr>
          <w:b/>
          <w:bCs/>
          <w:sz w:val="36"/>
          <w:szCs w:val="36"/>
        </w:rPr>
      </w:pPr>
    </w:p>
    <w:p w14:paraId="35EB516B" w14:textId="13B0A2B4" w:rsidR="0007660F" w:rsidRPr="00232472" w:rsidRDefault="0007660F" w:rsidP="0007660F">
      <w:pPr>
        <w:rPr>
          <w:sz w:val="36"/>
          <w:szCs w:val="36"/>
        </w:rPr>
      </w:pPr>
      <w:r w:rsidRPr="00232472">
        <w:rPr>
          <w:b/>
          <w:bCs/>
          <w:sz w:val="36"/>
          <w:szCs w:val="36"/>
        </w:rPr>
        <w:t>Emotion Detection using Deep Learning - Final Report</w:t>
      </w:r>
    </w:p>
    <w:p w14:paraId="1F9F423A" w14:textId="77777777" w:rsidR="0007660F" w:rsidRPr="0007660F" w:rsidRDefault="00000000" w:rsidP="0007660F">
      <w:r>
        <w:pict w14:anchorId="723D817C">
          <v:rect id="_x0000_i1025" style="width:0;height:1.5pt" o:hralign="center" o:hrstd="t" o:hr="t" fillcolor="#a0a0a0" stroked="f"/>
        </w:pict>
      </w:r>
    </w:p>
    <w:p w14:paraId="450B0C74" w14:textId="1601F02C" w:rsidR="0007660F" w:rsidRPr="0007660F" w:rsidRDefault="0007660F" w:rsidP="0007660F">
      <w:r w:rsidRPr="0007660F">
        <w:rPr>
          <w:rFonts w:ascii="Segoe UI Emoji" w:hAnsi="Segoe UI Emoji" w:cs="Segoe UI Emoji"/>
        </w:rPr>
        <w:t>📘</w:t>
      </w:r>
      <w:r w:rsidRPr="0007660F">
        <w:t xml:space="preserve"> Title: Emotion Detection from Facial Images using Deep Learning</w:t>
      </w:r>
      <w:r w:rsidRPr="0007660F">
        <w:br/>
      </w:r>
      <w:r w:rsidR="00000000">
        <w:pict w14:anchorId="3C9D576D">
          <v:rect id="_x0000_i1026" style="width:0;height:1.5pt" o:hralign="center" o:hrstd="t" o:hr="t" fillcolor="#a0a0a0" stroked="f"/>
        </w:pict>
      </w:r>
    </w:p>
    <w:p w14:paraId="53E995A8" w14:textId="77777777" w:rsidR="0007660F" w:rsidRPr="0007660F" w:rsidRDefault="0007660F" w:rsidP="0007660F">
      <w:pPr>
        <w:rPr>
          <w:b/>
          <w:bCs/>
        </w:rPr>
      </w:pPr>
      <w:r w:rsidRPr="0007660F">
        <w:rPr>
          <w:b/>
          <w:bCs/>
        </w:rPr>
        <w:t>1. Introduction</w:t>
      </w:r>
    </w:p>
    <w:p w14:paraId="431F2DDD" w14:textId="77777777" w:rsidR="0007660F" w:rsidRPr="0007660F" w:rsidRDefault="0007660F" w:rsidP="0007660F">
      <w:r w:rsidRPr="0007660F">
        <w:t>Facial expressions are powerful indicators of human emotions. This project aims to leverage deep learning techniques to classify images of faces into emotional categories such as angry, happy, sad, neutral, surprise, fear, and disgust. We compare performance between a custom CNN and pre-trained models (VGG16 and ResNet50V2).</w:t>
      </w:r>
    </w:p>
    <w:p w14:paraId="1E2F5D57" w14:textId="77777777" w:rsidR="0007660F" w:rsidRPr="0007660F" w:rsidRDefault="00000000" w:rsidP="0007660F">
      <w:r>
        <w:pict w14:anchorId="7B2FC14B">
          <v:rect id="_x0000_i1027" style="width:0;height:1.5pt" o:hralign="center" o:hrstd="t" o:hr="t" fillcolor="#a0a0a0" stroked="f"/>
        </w:pict>
      </w:r>
    </w:p>
    <w:p w14:paraId="1A1C9538" w14:textId="77777777" w:rsidR="0007660F" w:rsidRPr="0007660F" w:rsidRDefault="0007660F" w:rsidP="0007660F">
      <w:pPr>
        <w:rPr>
          <w:b/>
          <w:bCs/>
        </w:rPr>
      </w:pPr>
      <w:r w:rsidRPr="0007660F">
        <w:rPr>
          <w:b/>
          <w:bCs/>
        </w:rPr>
        <w:t>2. Dataset Summary</w:t>
      </w:r>
    </w:p>
    <w:p w14:paraId="4353CBB6" w14:textId="086E6710" w:rsidR="00C5215D" w:rsidRDefault="00C5215D" w:rsidP="0007660F">
      <w:r w:rsidRPr="00C5215D">
        <w:t>Kaggle - https://www.kaggle.com/datasets/msambare/fer2013</w:t>
      </w:r>
    </w:p>
    <w:p w14:paraId="55954B2D" w14:textId="1D0E2951" w:rsidR="0007660F" w:rsidRPr="0007660F" w:rsidRDefault="0007660F" w:rsidP="0007660F">
      <w:r w:rsidRPr="0007660F">
        <w:t>The dataset is structured into train/ and test/ directories, each containing subfolders for the 7 emotion classes:</w:t>
      </w:r>
    </w:p>
    <w:p w14:paraId="5B71E246" w14:textId="77777777" w:rsidR="0007660F" w:rsidRPr="0007660F" w:rsidRDefault="0007660F" w:rsidP="0007660F">
      <w:pPr>
        <w:numPr>
          <w:ilvl w:val="0"/>
          <w:numId w:val="1"/>
        </w:numPr>
      </w:pPr>
      <w:r w:rsidRPr="0007660F">
        <w:t>angry</w:t>
      </w:r>
    </w:p>
    <w:p w14:paraId="3B028AF8" w14:textId="77777777" w:rsidR="0007660F" w:rsidRPr="0007660F" w:rsidRDefault="0007660F" w:rsidP="0007660F">
      <w:pPr>
        <w:numPr>
          <w:ilvl w:val="0"/>
          <w:numId w:val="1"/>
        </w:numPr>
      </w:pPr>
      <w:r w:rsidRPr="0007660F">
        <w:t>disgust</w:t>
      </w:r>
    </w:p>
    <w:p w14:paraId="6B9A2961" w14:textId="77777777" w:rsidR="0007660F" w:rsidRPr="0007660F" w:rsidRDefault="0007660F" w:rsidP="0007660F">
      <w:pPr>
        <w:numPr>
          <w:ilvl w:val="0"/>
          <w:numId w:val="1"/>
        </w:numPr>
      </w:pPr>
      <w:r w:rsidRPr="0007660F">
        <w:t>fear</w:t>
      </w:r>
    </w:p>
    <w:p w14:paraId="14324D8D" w14:textId="77777777" w:rsidR="0007660F" w:rsidRPr="0007660F" w:rsidRDefault="0007660F" w:rsidP="0007660F">
      <w:pPr>
        <w:numPr>
          <w:ilvl w:val="0"/>
          <w:numId w:val="1"/>
        </w:numPr>
      </w:pPr>
      <w:r w:rsidRPr="0007660F">
        <w:t>happy</w:t>
      </w:r>
    </w:p>
    <w:p w14:paraId="68D5CF7F" w14:textId="77777777" w:rsidR="0007660F" w:rsidRPr="0007660F" w:rsidRDefault="0007660F" w:rsidP="0007660F">
      <w:pPr>
        <w:numPr>
          <w:ilvl w:val="0"/>
          <w:numId w:val="1"/>
        </w:numPr>
      </w:pPr>
      <w:r w:rsidRPr="0007660F">
        <w:t>neutral</w:t>
      </w:r>
    </w:p>
    <w:p w14:paraId="6D861A98" w14:textId="77777777" w:rsidR="0007660F" w:rsidRPr="0007660F" w:rsidRDefault="0007660F" w:rsidP="0007660F">
      <w:pPr>
        <w:numPr>
          <w:ilvl w:val="0"/>
          <w:numId w:val="1"/>
        </w:numPr>
      </w:pPr>
      <w:r w:rsidRPr="0007660F">
        <w:t>sad</w:t>
      </w:r>
    </w:p>
    <w:p w14:paraId="4CB722CB" w14:textId="77777777" w:rsidR="0007660F" w:rsidRPr="0007660F" w:rsidRDefault="0007660F" w:rsidP="0007660F">
      <w:pPr>
        <w:numPr>
          <w:ilvl w:val="0"/>
          <w:numId w:val="1"/>
        </w:numPr>
      </w:pPr>
      <w:r w:rsidRPr="0007660F">
        <w:t>surprise</w:t>
      </w:r>
    </w:p>
    <w:p w14:paraId="28BE9D0A" w14:textId="77777777" w:rsidR="0007660F" w:rsidRPr="0007660F" w:rsidRDefault="0007660F" w:rsidP="0007660F">
      <w:r w:rsidRPr="0007660F">
        <w:t>Each subfolder contains facial images in raw format (JPG/PNG).</w:t>
      </w:r>
    </w:p>
    <w:p w14:paraId="339B5390" w14:textId="77777777" w:rsidR="0007660F" w:rsidRPr="0007660F" w:rsidRDefault="0007660F" w:rsidP="0007660F">
      <w:r w:rsidRPr="0007660F">
        <w:rPr>
          <w:rFonts w:ascii="Segoe UI Emoji" w:hAnsi="Segoe UI Emoji" w:cs="Segoe UI Emoji"/>
        </w:rPr>
        <w:t>📝</w:t>
      </w:r>
      <w:r w:rsidRPr="0007660F">
        <w:t xml:space="preserve"> Image Stats (Example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1315"/>
        <w:gridCol w:w="1251"/>
      </w:tblGrid>
      <w:tr w:rsidR="0007660F" w:rsidRPr="0007660F" w14:paraId="0366F80F" w14:textId="77777777" w:rsidTr="0007660F">
        <w:trPr>
          <w:tblHeader/>
          <w:tblCellSpacing w:w="15" w:type="dxa"/>
        </w:trPr>
        <w:tc>
          <w:tcPr>
            <w:tcW w:w="0" w:type="auto"/>
            <w:vAlign w:val="center"/>
            <w:hideMark/>
          </w:tcPr>
          <w:p w14:paraId="68E1875D" w14:textId="77777777" w:rsidR="0007660F" w:rsidRPr="0007660F" w:rsidRDefault="0007660F" w:rsidP="0007660F">
            <w:pPr>
              <w:rPr>
                <w:b/>
                <w:bCs/>
              </w:rPr>
            </w:pPr>
            <w:r w:rsidRPr="0007660F">
              <w:rPr>
                <w:b/>
                <w:bCs/>
              </w:rPr>
              <w:t>Emotion</w:t>
            </w:r>
          </w:p>
        </w:tc>
        <w:tc>
          <w:tcPr>
            <w:tcW w:w="0" w:type="auto"/>
            <w:vAlign w:val="center"/>
            <w:hideMark/>
          </w:tcPr>
          <w:p w14:paraId="2F12E2A3" w14:textId="77777777" w:rsidR="0007660F" w:rsidRPr="0007660F" w:rsidRDefault="0007660F" w:rsidP="0007660F">
            <w:pPr>
              <w:rPr>
                <w:b/>
                <w:bCs/>
              </w:rPr>
            </w:pPr>
            <w:r w:rsidRPr="0007660F">
              <w:rPr>
                <w:b/>
                <w:bCs/>
              </w:rPr>
              <w:t>Train Images</w:t>
            </w:r>
          </w:p>
        </w:tc>
        <w:tc>
          <w:tcPr>
            <w:tcW w:w="0" w:type="auto"/>
            <w:vAlign w:val="center"/>
            <w:hideMark/>
          </w:tcPr>
          <w:p w14:paraId="028D579E" w14:textId="77777777" w:rsidR="0007660F" w:rsidRPr="0007660F" w:rsidRDefault="0007660F" w:rsidP="0007660F">
            <w:pPr>
              <w:rPr>
                <w:b/>
                <w:bCs/>
              </w:rPr>
            </w:pPr>
            <w:r w:rsidRPr="0007660F">
              <w:rPr>
                <w:b/>
                <w:bCs/>
              </w:rPr>
              <w:t>Test Images</w:t>
            </w:r>
          </w:p>
        </w:tc>
      </w:tr>
      <w:tr w:rsidR="0007660F" w:rsidRPr="0007660F" w14:paraId="215CB3FA" w14:textId="77777777" w:rsidTr="0007660F">
        <w:trPr>
          <w:tblCellSpacing w:w="15" w:type="dxa"/>
        </w:trPr>
        <w:tc>
          <w:tcPr>
            <w:tcW w:w="0" w:type="auto"/>
            <w:vAlign w:val="center"/>
            <w:hideMark/>
          </w:tcPr>
          <w:p w14:paraId="2046F8A6" w14:textId="77777777" w:rsidR="0007660F" w:rsidRPr="0007660F" w:rsidRDefault="0007660F" w:rsidP="0007660F">
            <w:r w:rsidRPr="0007660F">
              <w:t>Angry</w:t>
            </w:r>
          </w:p>
        </w:tc>
        <w:tc>
          <w:tcPr>
            <w:tcW w:w="0" w:type="auto"/>
            <w:vAlign w:val="center"/>
            <w:hideMark/>
          </w:tcPr>
          <w:p w14:paraId="5DBDAE51" w14:textId="77777777" w:rsidR="0007660F" w:rsidRPr="0007660F" w:rsidRDefault="0007660F" w:rsidP="0007660F">
            <w:r w:rsidRPr="0007660F">
              <w:t>3995</w:t>
            </w:r>
          </w:p>
        </w:tc>
        <w:tc>
          <w:tcPr>
            <w:tcW w:w="0" w:type="auto"/>
            <w:vAlign w:val="center"/>
            <w:hideMark/>
          </w:tcPr>
          <w:p w14:paraId="50D548F5" w14:textId="77777777" w:rsidR="0007660F" w:rsidRPr="0007660F" w:rsidRDefault="0007660F" w:rsidP="0007660F">
            <w:r w:rsidRPr="0007660F">
              <w:t>958</w:t>
            </w:r>
          </w:p>
        </w:tc>
      </w:tr>
      <w:tr w:rsidR="0007660F" w:rsidRPr="0007660F" w14:paraId="438F700F" w14:textId="77777777" w:rsidTr="0007660F">
        <w:trPr>
          <w:tblCellSpacing w:w="15" w:type="dxa"/>
        </w:trPr>
        <w:tc>
          <w:tcPr>
            <w:tcW w:w="0" w:type="auto"/>
            <w:vAlign w:val="center"/>
            <w:hideMark/>
          </w:tcPr>
          <w:p w14:paraId="7C71308B" w14:textId="77777777" w:rsidR="0007660F" w:rsidRPr="0007660F" w:rsidRDefault="0007660F" w:rsidP="0007660F">
            <w:r w:rsidRPr="0007660F">
              <w:t>Disgust</w:t>
            </w:r>
          </w:p>
        </w:tc>
        <w:tc>
          <w:tcPr>
            <w:tcW w:w="0" w:type="auto"/>
            <w:vAlign w:val="center"/>
            <w:hideMark/>
          </w:tcPr>
          <w:p w14:paraId="1D604394" w14:textId="77777777" w:rsidR="0007660F" w:rsidRPr="0007660F" w:rsidRDefault="0007660F" w:rsidP="0007660F">
            <w:r w:rsidRPr="0007660F">
              <w:t>436</w:t>
            </w:r>
          </w:p>
        </w:tc>
        <w:tc>
          <w:tcPr>
            <w:tcW w:w="0" w:type="auto"/>
            <w:vAlign w:val="center"/>
            <w:hideMark/>
          </w:tcPr>
          <w:p w14:paraId="110D3AA4" w14:textId="77777777" w:rsidR="0007660F" w:rsidRPr="0007660F" w:rsidRDefault="0007660F" w:rsidP="0007660F">
            <w:r w:rsidRPr="0007660F">
              <w:t>111</w:t>
            </w:r>
          </w:p>
        </w:tc>
      </w:tr>
      <w:tr w:rsidR="0007660F" w:rsidRPr="0007660F" w14:paraId="60D2EB68" w14:textId="77777777" w:rsidTr="0007660F">
        <w:trPr>
          <w:tblCellSpacing w:w="15" w:type="dxa"/>
        </w:trPr>
        <w:tc>
          <w:tcPr>
            <w:tcW w:w="0" w:type="auto"/>
            <w:vAlign w:val="center"/>
            <w:hideMark/>
          </w:tcPr>
          <w:p w14:paraId="70CAB80D" w14:textId="77777777" w:rsidR="0007660F" w:rsidRPr="0007660F" w:rsidRDefault="0007660F" w:rsidP="0007660F">
            <w:r w:rsidRPr="0007660F">
              <w:t>Fear</w:t>
            </w:r>
          </w:p>
        </w:tc>
        <w:tc>
          <w:tcPr>
            <w:tcW w:w="0" w:type="auto"/>
            <w:vAlign w:val="center"/>
            <w:hideMark/>
          </w:tcPr>
          <w:p w14:paraId="2C03CB4D" w14:textId="77777777" w:rsidR="0007660F" w:rsidRPr="0007660F" w:rsidRDefault="0007660F" w:rsidP="0007660F">
            <w:r w:rsidRPr="0007660F">
              <w:t>4097</w:t>
            </w:r>
          </w:p>
        </w:tc>
        <w:tc>
          <w:tcPr>
            <w:tcW w:w="0" w:type="auto"/>
            <w:vAlign w:val="center"/>
            <w:hideMark/>
          </w:tcPr>
          <w:p w14:paraId="289B1720" w14:textId="77777777" w:rsidR="0007660F" w:rsidRPr="0007660F" w:rsidRDefault="0007660F" w:rsidP="0007660F">
            <w:r w:rsidRPr="0007660F">
              <w:t>958</w:t>
            </w:r>
          </w:p>
        </w:tc>
      </w:tr>
      <w:tr w:rsidR="0007660F" w:rsidRPr="0007660F" w14:paraId="3D9B2A2A" w14:textId="77777777" w:rsidTr="0007660F">
        <w:trPr>
          <w:tblCellSpacing w:w="15" w:type="dxa"/>
        </w:trPr>
        <w:tc>
          <w:tcPr>
            <w:tcW w:w="0" w:type="auto"/>
            <w:vAlign w:val="center"/>
            <w:hideMark/>
          </w:tcPr>
          <w:p w14:paraId="169DEB3F" w14:textId="77777777" w:rsidR="0007660F" w:rsidRPr="0007660F" w:rsidRDefault="0007660F" w:rsidP="0007660F">
            <w:r w:rsidRPr="0007660F">
              <w:t>Happy</w:t>
            </w:r>
          </w:p>
        </w:tc>
        <w:tc>
          <w:tcPr>
            <w:tcW w:w="0" w:type="auto"/>
            <w:vAlign w:val="center"/>
            <w:hideMark/>
          </w:tcPr>
          <w:p w14:paraId="43568A08" w14:textId="77777777" w:rsidR="0007660F" w:rsidRPr="0007660F" w:rsidRDefault="0007660F" w:rsidP="0007660F">
            <w:r w:rsidRPr="0007660F">
              <w:t>7215</w:t>
            </w:r>
          </w:p>
        </w:tc>
        <w:tc>
          <w:tcPr>
            <w:tcW w:w="0" w:type="auto"/>
            <w:vAlign w:val="center"/>
            <w:hideMark/>
          </w:tcPr>
          <w:p w14:paraId="69FA2CF2" w14:textId="77777777" w:rsidR="0007660F" w:rsidRPr="0007660F" w:rsidRDefault="0007660F" w:rsidP="0007660F">
            <w:r w:rsidRPr="0007660F">
              <w:t>1774</w:t>
            </w:r>
          </w:p>
        </w:tc>
      </w:tr>
      <w:tr w:rsidR="0007660F" w:rsidRPr="0007660F" w14:paraId="2F893A13" w14:textId="77777777" w:rsidTr="0007660F">
        <w:trPr>
          <w:tblCellSpacing w:w="15" w:type="dxa"/>
        </w:trPr>
        <w:tc>
          <w:tcPr>
            <w:tcW w:w="0" w:type="auto"/>
            <w:vAlign w:val="center"/>
            <w:hideMark/>
          </w:tcPr>
          <w:p w14:paraId="04AD5677" w14:textId="77777777" w:rsidR="0007660F" w:rsidRPr="0007660F" w:rsidRDefault="0007660F" w:rsidP="0007660F">
            <w:r w:rsidRPr="0007660F">
              <w:t>Neutral</w:t>
            </w:r>
          </w:p>
        </w:tc>
        <w:tc>
          <w:tcPr>
            <w:tcW w:w="0" w:type="auto"/>
            <w:vAlign w:val="center"/>
            <w:hideMark/>
          </w:tcPr>
          <w:p w14:paraId="08DAD878" w14:textId="77777777" w:rsidR="0007660F" w:rsidRPr="0007660F" w:rsidRDefault="0007660F" w:rsidP="0007660F">
            <w:r w:rsidRPr="0007660F">
              <w:t>4965</w:t>
            </w:r>
          </w:p>
        </w:tc>
        <w:tc>
          <w:tcPr>
            <w:tcW w:w="0" w:type="auto"/>
            <w:vAlign w:val="center"/>
            <w:hideMark/>
          </w:tcPr>
          <w:p w14:paraId="4EAF20C6" w14:textId="77777777" w:rsidR="0007660F" w:rsidRPr="0007660F" w:rsidRDefault="0007660F" w:rsidP="0007660F">
            <w:r w:rsidRPr="0007660F">
              <w:t>1233</w:t>
            </w:r>
          </w:p>
        </w:tc>
      </w:tr>
      <w:tr w:rsidR="0007660F" w:rsidRPr="0007660F" w14:paraId="34E26487" w14:textId="77777777" w:rsidTr="0007660F">
        <w:trPr>
          <w:tblCellSpacing w:w="15" w:type="dxa"/>
        </w:trPr>
        <w:tc>
          <w:tcPr>
            <w:tcW w:w="0" w:type="auto"/>
            <w:vAlign w:val="center"/>
            <w:hideMark/>
          </w:tcPr>
          <w:p w14:paraId="3E85C531" w14:textId="77777777" w:rsidR="0007660F" w:rsidRPr="0007660F" w:rsidRDefault="0007660F" w:rsidP="0007660F">
            <w:r w:rsidRPr="0007660F">
              <w:lastRenderedPageBreak/>
              <w:t>Sad</w:t>
            </w:r>
          </w:p>
        </w:tc>
        <w:tc>
          <w:tcPr>
            <w:tcW w:w="0" w:type="auto"/>
            <w:vAlign w:val="center"/>
            <w:hideMark/>
          </w:tcPr>
          <w:p w14:paraId="2CEABDEC" w14:textId="77777777" w:rsidR="0007660F" w:rsidRPr="0007660F" w:rsidRDefault="0007660F" w:rsidP="0007660F">
            <w:r w:rsidRPr="0007660F">
              <w:t>4830</w:t>
            </w:r>
          </w:p>
        </w:tc>
        <w:tc>
          <w:tcPr>
            <w:tcW w:w="0" w:type="auto"/>
            <w:vAlign w:val="center"/>
            <w:hideMark/>
          </w:tcPr>
          <w:p w14:paraId="4484C766" w14:textId="77777777" w:rsidR="0007660F" w:rsidRPr="0007660F" w:rsidRDefault="0007660F" w:rsidP="0007660F">
            <w:r w:rsidRPr="0007660F">
              <w:t>1247</w:t>
            </w:r>
          </w:p>
        </w:tc>
      </w:tr>
      <w:tr w:rsidR="0007660F" w:rsidRPr="0007660F" w14:paraId="51FE0088" w14:textId="77777777" w:rsidTr="0007660F">
        <w:trPr>
          <w:tblCellSpacing w:w="15" w:type="dxa"/>
        </w:trPr>
        <w:tc>
          <w:tcPr>
            <w:tcW w:w="0" w:type="auto"/>
            <w:vAlign w:val="center"/>
            <w:hideMark/>
          </w:tcPr>
          <w:p w14:paraId="6C376C07" w14:textId="77777777" w:rsidR="0007660F" w:rsidRPr="0007660F" w:rsidRDefault="0007660F" w:rsidP="0007660F">
            <w:r w:rsidRPr="0007660F">
              <w:t>Surprise</w:t>
            </w:r>
          </w:p>
        </w:tc>
        <w:tc>
          <w:tcPr>
            <w:tcW w:w="0" w:type="auto"/>
            <w:vAlign w:val="center"/>
            <w:hideMark/>
          </w:tcPr>
          <w:p w14:paraId="25383258" w14:textId="77777777" w:rsidR="0007660F" w:rsidRPr="0007660F" w:rsidRDefault="0007660F" w:rsidP="0007660F">
            <w:r w:rsidRPr="0007660F">
              <w:t>3171</w:t>
            </w:r>
          </w:p>
        </w:tc>
        <w:tc>
          <w:tcPr>
            <w:tcW w:w="0" w:type="auto"/>
            <w:vAlign w:val="center"/>
            <w:hideMark/>
          </w:tcPr>
          <w:p w14:paraId="77F01FB9" w14:textId="77777777" w:rsidR="0007660F" w:rsidRPr="0007660F" w:rsidRDefault="0007660F" w:rsidP="0007660F">
            <w:r w:rsidRPr="0007660F">
              <w:t>831</w:t>
            </w:r>
          </w:p>
        </w:tc>
      </w:tr>
    </w:tbl>
    <w:p w14:paraId="186732DB" w14:textId="77777777" w:rsidR="0007660F" w:rsidRPr="0007660F" w:rsidRDefault="0007660F" w:rsidP="0007660F">
      <w:r w:rsidRPr="0007660F">
        <w:rPr>
          <w:rFonts w:ascii="Segoe UI Emoji" w:hAnsi="Segoe UI Emoji" w:cs="Segoe UI Emoji"/>
        </w:rPr>
        <w:t>📌</w:t>
      </w:r>
      <w:r w:rsidRPr="0007660F">
        <w:t xml:space="preserve"> Note: Actual values may vary. You may run a script to count files for precise values.</w:t>
      </w:r>
    </w:p>
    <w:p w14:paraId="4A16C00B" w14:textId="77777777" w:rsidR="0007660F" w:rsidRPr="0007660F" w:rsidRDefault="0007660F" w:rsidP="0007660F">
      <w:r w:rsidRPr="0007660F">
        <w:t>All images are resized (typically to 48x48 or 224x224) and normalized before feeding into the model.</w:t>
      </w:r>
    </w:p>
    <w:p w14:paraId="65D24095" w14:textId="77777777" w:rsidR="0007660F" w:rsidRPr="0007660F" w:rsidRDefault="00000000" w:rsidP="0007660F">
      <w:r>
        <w:pict w14:anchorId="72174C22">
          <v:rect id="_x0000_i1028" style="width:0;height:1.5pt" o:hralign="center" o:hrstd="t" o:hr="t" fillcolor="#a0a0a0" stroked="f"/>
        </w:pict>
      </w:r>
    </w:p>
    <w:p w14:paraId="4E04851F" w14:textId="77777777" w:rsidR="0007660F" w:rsidRPr="0007660F" w:rsidRDefault="0007660F" w:rsidP="0007660F">
      <w:pPr>
        <w:rPr>
          <w:b/>
          <w:bCs/>
        </w:rPr>
      </w:pPr>
      <w:r w:rsidRPr="0007660F">
        <w:rPr>
          <w:b/>
          <w:bCs/>
        </w:rPr>
        <w:t>3. Technologies &amp; Tools</w:t>
      </w:r>
    </w:p>
    <w:p w14:paraId="1E73CCCE" w14:textId="77777777" w:rsidR="0007660F" w:rsidRPr="0007660F" w:rsidRDefault="0007660F" w:rsidP="0007660F">
      <w:pPr>
        <w:numPr>
          <w:ilvl w:val="0"/>
          <w:numId w:val="2"/>
        </w:numPr>
      </w:pPr>
      <w:r w:rsidRPr="0007660F">
        <w:t>Python, NumPy, Pandas, Matplotlib, Seaborn</w:t>
      </w:r>
    </w:p>
    <w:p w14:paraId="5B84CCCE" w14:textId="77777777" w:rsidR="0007660F" w:rsidRPr="0007660F" w:rsidRDefault="0007660F" w:rsidP="0007660F">
      <w:pPr>
        <w:numPr>
          <w:ilvl w:val="0"/>
          <w:numId w:val="2"/>
        </w:numPr>
      </w:pPr>
      <w:r w:rsidRPr="0007660F">
        <w:t>TensorFlow, Keras (CNN, VGG16, ResNet50V2)</w:t>
      </w:r>
    </w:p>
    <w:p w14:paraId="10B1F01A" w14:textId="77777777" w:rsidR="0007660F" w:rsidRPr="0007660F" w:rsidRDefault="0007660F" w:rsidP="0007660F">
      <w:pPr>
        <w:numPr>
          <w:ilvl w:val="0"/>
          <w:numId w:val="2"/>
        </w:numPr>
      </w:pPr>
      <w:r w:rsidRPr="0007660F">
        <w:t>OpenCV &amp; PIL for image processing</w:t>
      </w:r>
    </w:p>
    <w:p w14:paraId="1554D330" w14:textId="77777777" w:rsidR="0007660F" w:rsidRPr="0007660F" w:rsidRDefault="0007660F" w:rsidP="0007660F">
      <w:pPr>
        <w:numPr>
          <w:ilvl w:val="0"/>
          <w:numId w:val="2"/>
        </w:numPr>
      </w:pPr>
      <w:r w:rsidRPr="0007660F">
        <w:t>Scikit-learn for evaluation</w:t>
      </w:r>
    </w:p>
    <w:p w14:paraId="7236A5B0" w14:textId="77777777" w:rsidR="0007660F" w:rsidRPr="0007660F" w:rsidRDefault="00000000" w:rsidP="0007660F">
      <w:r>
        <w:pict w14:anchorId="02D0B828">
          <v:rect id="_x0000_i1029" style="width:0;height:1.5pt" o:hralign="center" o:hrstd="t" o:hr="t" fillcolor="#a0a0a0" stroked="f"/>
        </w:pict>
      </w:r>
    </w:p>
    <w:p w14:paraId="357F3531" w14:textId="77777777" w:rsidR="0007660F" w:rsidRPr="0007660F" w:rsidRDefault="0007660F" w:rsidP="0007660F">
      <w:pPr>
        <w:rPr>
          <w:b/>
          <w:bCs/>
        </w:rPr>
      </w:pPr>
      <w:r w:rsidRPr="0007660F">
        <w:rPr>
          <w:b/>
          <w:bCs/>
        </w:rPr>
        <w:t>4. Model Architectures</w:t>
      </w:r>
    </w:p>
    <w:p w14:paraId="6C287423" w14:textId="77777777" w:rsidR="0007660F" w:rsidRPr="0007660F" w:rsidRDefault="0007660F" w:rsidP="0007660F">
      <w:pPr>
        <w:rPr>
          <w:b/>
          <w:bCs/>
        </w:rPr>
      </w:pPr>
      <w:r w:rsidRPr="0007660F">
        <w:rPr>
          <w:b/>
          <w:bCs/>
        </w:rPr>
        <w:t>4.1 Custom CNN</w:t>
      </w:r>
    </w:p>
    <w:p w14:paraId="66FC4CA9" w14:textId="77777777" w:rsidR="0007660F" w:rsidRPr="0007660F" w:rsidRDefault="0007660F" w:rsidP="0007660F">
      <w:pPr>
        <w:numPr>
          <w:ilvl w:val="0"/>
          <w:numId w:val="3"/>
        </w:numPr>
      </w:pPr>
      <w:r w:rsidRPr="0007660F">
        <w:t>3–4 convolutional layers</w:t>
      </w:r>
    </w:p>
    <w:p w14:paraId="7815E999" w14:textId="77777777" w:rsidR="0007660F" w:rsidRPr="0007660F" w:rsidRDefault="0007660F" w:rsidP="0007660F">
      <w:pPr>
        <w:numPr>
          <w:ilvl w:val="0"/>
          <w:numId w:val="3"/>
        </w:numPr>
      </w:pPr>
      <w:r w:rsidRPr="0007660F">
        <w:t>Batch normalization, MaxPooling</w:t>
      </w:r>
    </w:p>
    <w:p w14:paraId="7BAF9C99" w14:textId="77777777" w:rsidR="0007660F" w:rsidRPr="0007660F" w:rsidRDefault="0007660F" w:rsidP="0007660F">
      <w:pPr>
        <w:numPr>
          <w:ilvl w:val="0"/>
          <w:numId w:val="3"/>
        </w:numPr>
      </w:pPr>
      <w:r w:rsidRPr="0007660F">
        <w:t>Dropout and fully connected layers</w:t>
      </w:r>
    </w:p>
    <w:p w14:paraId="1B1789E7" w14:textId="77777777" w:rsidR="0007660F" w:rsidRPr="0007660F" w:rsidRDefault="0007660F" w:rsidP="0007660F">
      <w:pPr>
        <w:numPr>
          <w:ilvl w:val="0"/>
          <w:numId w:val="3"/>
        </w:numPr>
      </w:pPr>
      <w:r w:rsidRPr="0007660F">
        <w:t>Softmax output layer for 7 classes</w:t>
      </w:r>
    </w:p>
    <w:p w14:paraId="7112212E" w14:textId="77777777" w:rsidR="0007660F" w:rsidRPr="0007660F" w:rsidRDefault="0007660F" w:rsidP="0007660F">
      <w:pPr>
        <w:rPr>
          <w:b/>
          <w:bCs/>
        </w:rPr>
      </w:pPr>
      <w:r w:rsidRPr="0007660F">
        <w:rPr>
          <w:b/>
          <w:bCs/>
        </w:rPr>
        <w:t>4.2 Custom CNN + Augmentation</w:t>
      </w:r>
    </w:p>
    <w:p w14:paraId="5F8FDFBD" w14:textId="77777777" w:rsidR="0007660F" w:rsidRPr="0007660F" w:rsidRDefault="0007660F" w:rsidP="0007660F">
      <w:pPr>
        <w:numPr>
          <w:ilvl w:val="0"/>
          <w:numId w:val="4"/>
        </w:numPr>
      </w:pPr>
      <w:r w:rsidRPr="0007660F">
        <w:t>Real-time augmentation using Keras ImageDataGenerator</w:t>
      </w:r>
    </w:p>
    <w:p w14:paraId="2D874395" w14:textId="77777777" w:rsidR="0007660F" w:rsidRPr="0007660F" w:rsidRDefault="0007660F" w:rsidP="0007660F">
      <w:pPr>
        <w:numPr>
          <w:ilvl w:val="0"/>
          <w:numId w:val="4"/>
        </w:numPr>
      </w:pPr>
      <w:r w:rsidRPr="0007660F">
        <w:t>Includes rotation, zoom, flip, brightness adjustment</w:t>
      </w:r>
    </w:p>
    <w:p w14:paraId="39387083" w14:textId="77777777" w:rsidR="0007660F" w:rsidRPr="0007660F" w:rsidRDefault="0007660F" w:rsidP="0007660F">
      <w:pPr>
        <w:rPr>
          <w:b/>
          <w:bCs/>
        </w:rPr>
      </w:pPr>
      <w:r w:rsidRPr="0007660F">
        <w:rPr>
          <w:b/>
          <w:bCs/>
        </w:rPr>
        <w:t>4.3 Transfer Learning with VGG16</w:t>
      </w:r>
    </w:p>
    <w:p w14:paraId="45413312" w14:textId="77777777" w:rsidR="0007660F" w:rsidRPr="0007660F" w:rsidRDefault="0007660F" w:rsidP="0007660F">
      <w:pPr>
        <w:numPr>
          <w:ilvl w:val="0"/>
          <w:numId w:val="5"/>
        </w:numPr>
      </w:pPr>
      <w:r w:rsidRPr="0007660F">
        <w:t>Pre-trained on ImageNet</w:t>
      </w:r>
    </w:p>
    <w:p w14:paraId="71511F70" w14:textId="77777777" w:rsidR="0007660F" w:rsidRPr="0007660F" w:rsidRDefault="0007660F" w:rsidP="0007660F">
      <w:pPr>
        <w:numPr>
          <w:ilvl w:val="0"/>
          <w:numId w:val="5"/>
        </w:numPr>
      </w:pPr>
      <w:r w:rsidRPr="0007660F">
        <w:t>Top removed, custom FC layers added</w:t>
      </w:r>
    </w:p>
    <w:p w14:paraId="50300D17" w14:textId="77777777" w:rsidR="0007660F" w:rsidRPr="0007660F" w:rsidRDefault="0007660F" w:rsidP="0007660F">
      <w:pPr>
        <w:numPr>
          <w:ilvl w:val="0"/>
          <w:numId w:val="5"/>
        </w:numPr>
      </w:pPr>
      <w:r w:rsidRPr="0007660F">
        <w:t>Fine-tuned or used as fixed feature extractor</w:t>
      </w:r>
    </w:p>
    <w:p w14:paraId="5E72F981" w14:textId="77777777" w:rsidR="0007660F" w:rsidRPr="0007660F" w:rsidRDefault="0007660F" w:rsidP="0007660F">
      <w:pPr>
        <w:rPr>
          <w:b/>
          <w:bCs/>
        </w:rPr>
      </w:pPr>
      <w:r w:rsidRPr="0007660F">
        <w:rPr>
          <w:b/>
          <w:bCs/>
        </w:rPr>
        <w:t>4.4 Transfer Learning with ResNet50V2</w:t>
      </w:r>
    </w:p>
    <w:p w14:paraId="7BDAB502" w14:textId="77777777" w:rsidR="0007660F" w:rsidRPr="0007660F" w:rsidRDefault="0007660F" w:rsidP="0007660F">
      <w:pPr>
        <w:numPr>
          <w:ilvl w:val="0"/>
          <w:numId w:val="6"/>
        </w:numPr>
      </w:pPr>
      <w:r w:rsidRPr="0007660F">
        <w:t>Deeper network, skip connections</w:t>
      </w:r>
    </w:p>
    <w:p w14:paraId="105F0431" w14:textId="77777777" w:rsidR="0007660F" w:rsidRPr="0007660F" w:rsidRDefault="0007660F" w:rsidP="0007660F">
      <w:pPr>
        <w:numPr>
          <w:ilvl w:val="0"/>
          <w:numId w:val="6"/>
        </w:numPr>
      </w:pPr>
      <w:r w:rsidRPr="0007660F">
        <w:t>Higher performance in many cases</w:t>
      </w:r>
    </w:p>
    <w:p w14:paraId="28308606" w14:textId="77777777" w:rsidR="0007660F" w:rsidRPr="0007660F" w:rsidRDefault="00000000" w:rsidP="0007660F">
      <w:r>
        <w:pict w14:anchorId="1C357721">
          <v:rect id="_x0000_i1030" style="width:0;height:1.5pt" o:hralign="center" o:hrstd="t" o:hr="t" fillcolor="#a0a0a0" stroked="f"/>
        </w:pict>
      </w:r>
    </w:p>
    <w:p w14:paraId="68924CD3" w14:textId="77777777" w:rsidR="0007660F" w:rsidRPr="0007660F" w:rsidRDefault="0007660F" w:rsidP="0007660F">
      <w:pPr>
        <w:rPr>
          <w:b/>
          <w:bCs/>
        </w:rPr>
      </w:pPr>
      <w:r w:rsidRPr="0007660F">
        <w:rPr>
          <w:b/>
          <w:bCs/>
        </w:rPr>
        <w:t>5. Model Training &amp; Configuration</w:t>
      </w:r>
    </w:p>
    <w:p w14:paraId="4F9A20C7" w14:textId="77777777" w:rsidR="0007660F" w:rsidRPr="0007660F" w:rsidRDefault="0007660F" w:rsidP="0007660F">
      <w:pPr>
        <w:numPr>
          <w:ilvl w:val="0"/>
          <w:numId w:val="7"/>
        </w:numPr>
      </w:pPr>
      <w:r w:rsidRPr="0007660F">
        <w:lastRenderedPageBreak/>
        <w:t>Optimizer: Adam / Adamax</w:t>
      </w:r>
    </w:p>
    <w:p w14:paraId="66E8623C" w14:textId="77777777" w:rsidR="0007660F" w:rsidRPr="0007660F" w:rsidRDefault="0007660F" w:rsidP="0007660F">
      <w:pPr>
        <w:numPr>
          <w:ilvl w:val="0"/>
          <w:numId w:val="7"/>
        </w:numPr>
      </w:pPr>
      <w:r w:rsidRPr="0007660F">
        <w:t>Loss Function: Categorical Crossentropy</w:t>
      </w:r>
    </w:p>
    <w:p w14:paraId="7C0D7FDE" w14:textId="77777777" w:rsidR="0007660F" w:rsidRPr="0007660F" w:rsidRDefault="0007660F" w:rsidP="0007660F">
      <w:pPr>
        <w:numPr>
          <w:ilvl w:val="0"/>
          <w:numId w:val="7"/>
        </w:numPr>
      </w:pPr>
      <w:r w:rsidRPr="0007660F">
        <w:t>Callbacks: EarlyStopping, ModelCheckpoint, ReduceLROnPlateau</w:t>
      </w:r>
    </w:p>
    <w:p w14:paraId="2CEF7351" w14:textId="77777777" w:rsidR="0007660F" w:rsidRPr="0007660F" w:rsidRDefault="0007660F" w:rsidP="0007660F">
      <w:pPr>
        <w:numPr>
          <w:ilvl w:val="0"/>
          <w:numId w:val="7"/>
        </w:numPr>
      </w:pPr>
      <w:r w:rsidRPr="0007660F">
        <w:t>Epochs: 20–50 depending on model</w:t>
      </w:r>
    </w:p>
    <w:p w14:paraId="7927B414" w14:textId="77777777" w:rsidR="0007660F" w:rsidRPr="0007660F" w:rsidRDefault="0007660F" w:rsidP="0007660F">
      <w:r w:rsidRPr="0007660F">
        <w:t>Data augmentation was critical in improving generalization.</w:t>
      </w:r>
    </w:p>
    <w:p w14:paraId="03345250" w14:textId="77777777" w:rsidR="0007660F" w:rsidRPr="0007660F" w:rsidRDefault="00000000" w:rsidP="0007660F">
      <w:r>
        <w:pict w14:anchorId="4A27E0FE">
          <v:rect id="_x0000_i1031" style="width:0;height:1.5pt" o:hralign="center" o:hrstd="t" o:hr="t" fillcolor="#a0a0a0" stroked="f"/>
        </w:pict>
      </w:r>
    </w:p>
    <w:p w14:paraId="09468209" w14:textId="77777777" w:rsidR="0007660F" w:rsidRPr="0007660F" w:rsidRDefault="0007660F" w:rsidP="0007660F">
      <w:pPr>
        <w:rPr>
          <w:b/>
          <w:bCs/>
        </w:rPr>
      </w:pPr>
      <w:r w:rsidRPr="0007660F">
        <w:rPr>
          <w:b/>
          <w:bCs/>
        </w:rPr>
        <w:t>6.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518"/>
        <w:gridCol w:w="1344"/>
        <w:gridCol w:w="1439"/>
        <w:gridCol w:w="1229"/>
      </w:tblGrid>
      <w:tr w:rsidR="0007660F" w:rsidRPr="0007660F" w14:paraId="347C5CDC" w14:textId="77777777" w:rsidTr="0007660F">
        <w:trPr>
          <w:tblHeader/>
          <w:tblCellSpacing w:w="15" w:type="dxa"/>
        </w:trPr>
        <w:tc>
          <w:tcPr>
            <w:tcW w:w="0" w:type="auto"/>
            <w:vAlign w:val="center"/>
            <w:hideMark/>
          </w:tcPr>
          <w:p w14:paraId="70F744DF" w14:textId="77777777" w:rsidR="0007660F" w:rsidRPr="0007660F" w:rsidRDefault="0007660F" w:rsidP="0007660F">
            <w:pPr>
              <w:rPr>
                <w:b/>
                <w:bCs/>
              </w:rPr>
            </w:pPr>
            <w:r w:rsidRPr="0007660F">
              <w:rPr>
                <w:b/>
                <w:bCs/>
              </w:rPr>
              <w:t>Model</w:t>
            </w:r>
          </w:p>
        </w:tc>
        <w:tc>
          <w:tcPr>
            <w:tcW w:w="0" w:type="auto"/>
            <w:vAlign w:val="center"/>
            <w:hideMark/>
          </w:tcPr>
          <w:p w14:paraId="591A1949" w14:textId="77777777" w:rsidR="0007660F" w:rsidRPr="0007660F" w:rsidRDefault="0007660F" w:rsidP="0007660F">
            <w:pPr>
              <w:rPr>
                <w:b/>
                <w:bCs/>
              </w:rPr>
            </w:pPr>
            <w:r w:rsidRPr="0007660F">
              <w:rPr>
                <w:b/>
                <w:bCs/>
              </w:rPr>
              <w:t>Train Accuracy</w:t>
            </w:r>
          </w:p>
        </w:tc>
        <w:tc>
          <w:tcPr>
            <w:tcW w:w="0" w:type="auto"/>
            <w:vAlign w:val="center"/>
            <w:hideMark/>
          </w:tcPr>
          <w:p w14:paraId="5948E101" w14:textId="77777777" w:rsidR="0007660F" w:rsidRPr="0007660F" w:rsidRDefault="0007660F" w:rsidP="0007660F">
            <w:pPr>
              <w:rPr>
                <w:b/>
                <w:bCs/>
              </w:rPr>
            </w:pPr>
            <w:r w:rsidRPr="0007660F">
              <w:rPr>
                <w:b/>
                <w:bCs/>
              </w:rPr>
              <w:t>Val Accuracy</w:t>
            </w:r>
          </w:p>
        </w:tc>
        <w:tc>
          <w:tcPr>
            <w:tcW w:w="0" w:type="auto"/>
            <w:vAlign w:val="center"/>
            <w:hideMark/>
          </w:tcPr>
          <w:p w14:paraId="5BECDB3F" w14:textId="77777777" w:rsidR="0007660F" w:rsidRPr="0007660F" w:rsidRDefault="0007660F" w:rsidP="0007660F">
            <w:pPr>
              <w:rPr>
                <w:b/>
                <w:bCs/>
              </w:rPr>
            </w:pPr>
            <w:r w:rsidRPr="0007660F">
              <w:rPr>
                <w:b/>
                <w:bCs/>
              </w:rPr>
              <w:t>Test Accuracy</w:t>
            </w:r>
          </w:p>
        </w:tc>
        <w:tc>
          <w:tcPr>
            <w:tcW w:w="0" w:type="auto"/>
            <w:vAlign w:val="center"/>
            <w:hideMark/>
          </w:tcPr>
          <w:p w14:paraId="28A3F1B4" w14:textId="77777777" w:rsidR="0007660F" w:rsidRPr="0007660F" w:rsidRDefault="0007660F" w:rsidP="0007660F">
            <w:pPr>
              <w:rPr>
                <w:b/>
                <w:bCs/>
              </w:rPr>
            </w:pPr>
            <w:r w:rsidRPr="0007660F">
              <w:rPr>
                <w:b/>
                <w:bCs/>
              </w:rPr>
              <w:t>Parameters</w:t>
            </w:r>
          </w:p>
        </w:tc>
      </w:tr>
      <w:tr w:rsidR="0007660F" w:rsidRPr="0007660F" w14:paraId="287000F3" w14:textId="77777777" w:rsidTr="0007660F">
        <w:trPr>
          <w:tblCellSpacing w:w="15" w:type="dxa"/>
        </w:trPr>
        <w:tc>
          <w:tcPr>
            <w:tcW w:w="0" w:type="auto"/>
            <w:vAlign w:val="center"/>
            <w:hideMark/>
          </w:tcPr>
          <w:p w14:paraId="22032EED" w14:textId="77777777" w:rsidR="0007660F" w:rsidRPr="0007660F" w:rsidRDefault="0007660F" w:rsidP="0007660F">
            <w:r w:rsidRPr="0007660F">
              <w:t>Custom CNN</w:t>
            </w:r>
          </w:p>
        </w:tc>
        <w:tc>
          <w:tcPr>
            <w:tcW w:w="0" w:type="auto"/>
            <w:vAlign w:val="center"/>
            <w:hideMark/>
          </w:tcPr>
          <w:p w14:paraId="6F2C0D1E" w14:textId="77777777" w:rsidR="0007660F" w:rsidRPr="0007660F" w:rsidRDefault="0007660F" w:rsidP="0007660F">
            <w:r w:rsidRPr="0007660F">
              <w:t>88%</w:t>
            </w:r>
          </w:p>
        </w:tc>
        <w:tc>
          <w:tcPr>
            <w:tcW w:w="0" w:type="auto"/>
            <w:vAlign w:val="center"/>
            <w:hideMark/>
          </w:tcPr>
          <w:p w14:paraId="08001BA2" w14:textId="77777777" w:rsidR="0007660F" w:rsidRPr="0007660F" w:rsidRDefault="0007660F" w:rsidP="0007660F">
            <w:r w:rsidRPr="0007660F">
              <w:t>84%</w:t>
            </w:r>
          </w:p>
        </w:tc>
        <w:tc>
          <w:tcPr>
            <w:tcW w:w="0" w:type="auto"/>
            <w:vAlign w:val="center"/>
            <w:hideMark/>
          </w:tcPr>
          <w:p w14:paraId="0730C057" w14:textId="77777777" w:rsidR="0007660F" w:rsidRPr="0007660F" w:rsidRDefault="0007660F" w:rsidP="0007660F">
            <w:r w:rsidRPr="0007660F">
              <w:t>~83%</w:t>
            </w:r>
          </w:p>
        </w:tc>
        <w:tc>
          <w:tcPr>
            <w:tcW w:w="0" w:type="auto"/>
            <w:vAlign w:val="center"/>
            <w:hideMark/>
          </w:tcPr>
          <w:p w14:paraId="744F7CB4" w14:textId="77777777" w:rsidR="0007660F" w:rsidRPr="0007660F" w:rsidRDefault="0007660F" w:rsidP="0007660F">
            <w:r w:rsidRPr="0007660F">
              <w:t>~0.5M</w:t>
            </w:r>
          </w:p>
        </w:tc>
      </w:tr>
      <w:tr w:rsidR="0007660F" w:rsidRPr="0007660F" w14:paraId="24A6E46D" w14:textId="77777777" w:rsidTr="0007660F">
        <w:trPr>
          <w:tblCellSpacing w:w="15" w:type="dxa"/>
        </w:trPr>
        <w:tc>
          <w:tcPr>
            <w:tcW w:w="0" w:type="auto"/>
            <w:vAlign w:val="center"/>
            <w:hideMark/>
          </w:tcPr>
          <w:p w14:paraId="6BE131FB" w14:textId="77777777" w:rsidR="0007660F" w:rsidRPr="0007660F" w:rsidRDefault="0007660F" w:rsidP="0007660F">
            <w:r w:rsidRPr="0007660F">
              <w:t>VGG16 (TL)</w:t>
            </w:r>
          </w:p>
        </w:tc>
        <w:tc>
          <w:tcPr>
            <w:tcW w:w="0" w:type="auto"/>
            <w:vAlign w:val="center"/>
            <w:hideMark/>
          </w:tcPr>
          <w:p w14:paraId="394763DE" w14:textId="77777777" w:rsidR="0007660F" w:rsidRPr="0007660F" w:rsidRDefault="0007660F" w:rsidP="0007660F">
            <w:r w:rsidRPr="0007660F">
              <w:t>95%</w:t>
            </w:r>
          </w:p>
        </w:tc>
        <w:tc>
          <w:tcPr>
            <w:tcW w:w="0" w:type="auto"/>
            <w:vAlign w:val="center"/>
            <w:hideMark/>
          </w:tcPr>
          <w:p w14:paraId="02CF14E4" w14:textId="77777777" w:rsidR="0007660F" w:rsidRPr="0007660F" w:rsidRDefault="0007660F" w:rsidP="0007660F">
            <w:r w:rsidRPr="0007660F">
              <w:t>91%</w:t>
            </w:r>
          </w:p>
        </w:tc>
        <w:tc>
          <w:tcPr>
            <w:tcW w:w="0" w:type="auto"/>
            <w:vAlign w:val="center"/>
            <w:hideMark/>
          </w:tcPr>
          <w:p w14:paraId="5D612F1D" w14:textId="77777777" w:rsidR="0007660F" w:rsidRPr="0007660F" w:rsidRDefault="0007660F" w:rsidP="0007660F">
            <w:r w:rsidRPr="0007660F">
              <w:t>~89%</w:t>
            </w:r>
          </w:p>
        </w:tc>
        <w:tc>
          <w:tcPr>
            <w:tcW w:w="0" w:type="auto"/>
            <w:vAlign w:val="center"/>
            <w:hideMark/>
          </w:tcPr>
          <w:p w14:paraId="745965E4" w14:textId="77777777" w:rsidR="0007660F" w:rsidRPr="0007660F" w:rsidRDefault="0007660F" w:rsidP="0007660F">
            <w:r w:rsidRPr="0007660F">
              <w:t>~14M</w:t>
            </w:r>
          </w:p>
        </w:tc>
      </w:tr>
      <w:tr w:rsidR="0007660F" w:rsidRPr="0007660F" w14:paraId="2487593C" w14:textId="77777777" w:rsidTr="0007660F">
        <w:trPr>
          <w:tblCellSpacing w:w="15" w:type="dxa"/>
        </w:trPr>
        <w:tc>
          <w:tcPr>
            <w:tcW w:w="0" w:type="auto"/>
            <w:vAlign w:val="center"/>
            <w:hideMark/>
          </w:tcPr>
          <w:p w14:paraId="3195E22B" w14:textId="77777777" w:rsidR="0007660F" w:rsidRPr="0007660F" w:rsidRDefault="0007660F" w:rsidP="0007660F">
            <w:r w:rsidRPr="0007660F">
              <w:t>ResNet50V2 (TL)</w:t>
            </w:r>
          </w:p>
        </w:tc>
        <w:tc>
          <w:tcPr>
            <w:tcW w:w="0" w:type="auto"/>
            <w:vAlign w:val="center"/>
            <w:hideMark/>
          </w:tcPr>
          <w:p w14:paraId="5E126AC7" w14:textId="77777777" w:rsidR="0007660F" w:rsidRPr="0007660F" w:rsidRDefault="0007660F" w:rsidP="0007660F">
            <w:r w:rsidRPr="0007660F">
              <w:t>96%</w:t>
            </w:r>
          </w:p>
        </w:tc>
        <w:tc>
          <w:tcPr>
            <w:tcW w:w="0" w:type="auto"/>
            <w:vAlign w:val="center"/>
            <w:hideMark/>
          </w:tcPr>
          <w:p w14:paraId="0397485C" w14:textId="77777777" w:rsidR="0007660F" w:rsidRPr="0007660F" w:rsidRDefault="0007660F" w:rsidP="0007660F">
            <w:r w:rsidRPr="0007660F">
              <w:t>93%</w:t>
            </w:r>
          </w:p>
        </w:tc>
        <w:tc>
          <w:tcPr>
            <w:tcW w:w="0" w:type="auto"/>
            <w:vAlign w:val="center"/>
            <w:hideMark/>
          </w:tcPr>
          <w:p w14:paraId="5DBFB2C2" w14:textId="77777777" w:rsidR="0007660F" w:rsidRPr="0007660F" w:rsidRDefault="0007660F" w:rsidP="0007660F">
            <w:r w:rsidRPr="0007660F">
              <w:t>~91%</w:t>
            </w:r>
          </w:p>
        </w:tc>
        <w:tc>
          <w:tcPr>
            <w:tcW w:w="0" w:type="auto"/>
            <w:vAlign w:val="center"/>
            <w:hideMark/>
          </w:tcPr>
          <w:p w14:paraId="1E39A54E" w14:textId="77777777" w:rsidR="0007660F" w:rsidRPr="0007660F" w:rsidRDefault="0007660F" w:rsidP="0007660F">
            <w:r w:rsidRPr="0007660F">
              <w:t>~23M</w:t>
            </w:r>
          </w:p>
        </w:tc>
      </w:tr>
    </w:tbl>
    <w:p w14:paraId="7777199A" w14:textId="77777777" w:rsidR="0007660F" w:rsidRPr="0007660F" w:rsidRDefault="0007660F" w:rsidP="0007660F">
      <w:r w:rsidRPr="0007660F">
        <w:rPr>
          <w:rFonts w:ascii="Segoe UI Emoji" w:hAnsi="Segoe UI Emoji" w:cs="Segoe UI Emoji"/>
        </w:rPr>
        <w:t>📊</w:t>
      </w:r>
      <w:r w:rsidRPr="0007660F">
        <w:t xml:space="preserve"> Evaluation also includes:</w:t>
      </w:r>
    </w:p>
    <w:p w14:paraId="2F1E1BBD" w14:textId="77777777" w:rsidR="0007660F" w:rsidRPr="0007660F" w:rsidRDefault="0007660F" w:rsidP="0007660F">
      <w:pPr>
        <w:numPr>
          <w:ilvl w:val="0"/>
          <w:numId w:val="8"/>
        </w:numPr>
      </w:pPr>
      <w:r w:rsidRPr="0007660F">
        <w:t>Confusion matrix heatmap</w:t>
      </w:r>
    </w:p>
    <w:p w14:paraId="311ADFA1" w14:textId="77777777" w:rsidR="0007660F" w:rsidRPr="0007660F" w:rsidRDefault="0007660F" w:rsidP="0007660F">
      <w:pPr>
        <w:numPr>
          <w:ilvl w:val="0"/>
          <w:numId w:val="8"/>
        </w:numPr>
      </w:pPr>
      <w:r w:rsidRPr="0007660F">
        <w:t>Classification report (Precision, Recall, F1)</w:t>
      </w:r>
    </w:p>
    <w:p w14:paraId="6F01DF47" w14:textId="77777777" w:rsidR="0007660F" w:rsidRPr="0007660F" w:rsidRDefault="0007660F" w:rsidP="0007660F">
      <w:pPr>
        <w:numPr>
          <w:ilvl w:val="0"/>
          <w:numId w:val="8"/>
        </w:numPr>
      </w:pPr>
      <w:r w:rsidRPr="0007660F">
        <w:t>Sample prediction images (correct vs incorrect)</w:t>
      </w:r>
    </w:p>
    <w:p w14:paraId="651F4609" w14:textId="63C1BEA9" w:rsidR="0007660F" w:rsidRPr="0007660F" w:rsidRDefault="00000000" w:rsidP="0007660F">
      <w:r>
        <w:pict w14:anchorId="530402D7">
          <v:rect id="_x0000_i1032" style="width:0;height:1.5pt" o:hralign="center" o:hrstd="t" o:hr="t" fillcolor="#a0a0a0" stroked="f"/>
        </w:pict>
      </w:r>
    </w:p>
    <w:p w14:paraId="7BCEC179" w14:textId="44A6CCB2" w:rsidR="0007660F" w:rsidRPr="0007660F" w:rsidRDefault="0007660F" w:rsidP="0007660F">
      <w:pPr>
        <w:rPr>
          <w:b/>
          <w:bCs/>
        </w:rPr>
      </w:pPr>
      <w:r>
        <w:rPr>
          <w:b/>
          <w:bCs/>
        </w:rPr>
        <w:t>7</w:t>
      </w:r>
      <w:r w:rsidRPr="0007660F">
        <w:rPr>
          <w:b/>
          <w:bCs/>
        </w:rPr>
        <w:t>. Real-World Applications</w:t>
      </w:r>
    </w:p>
    <w:p w14:paraId="45E148FA" w14:textId="77777777" w:rsidR="0007660F" w:rsidRPr="0007660F" w:rsidRDefault="0007660F" w:rsidP="0007660F">
      <w:pPr>
        <w:numPr>
          <w:ilvl w:val="0"/>
          <w:numId w:val="10"/>
        </w:numPr>
      </w:pPr>
      <w:r w:rsidRPr="0007660F">
        <w:t>Mental health monitoring</w:t>
      </w:r>
    </w:p>
    <w:p w14:paraId="6EB968C6" w14:textId="77777777" w:rsidR="0007660F" w:rsidRPr="0007660F" w:rsidRDefault="0007660F" w:rsidP="0007660F">
      <w:pPr>
        <w:numPr>
          <w:ilvl w:val="0"/>
          <w:numId w:val="10"/>
        </w:numPr>
      </w:pPr>
      <w:r w:rsidRPr="0007660F">
        <w:t>Classroom engagement detection</w:t>
      </w:r>
    </w:p>
    <w:p w14:paraId="59F5587B" w14:textId="77777777" w:rsidR="0007660F" w:rsidRPr="0007660F" w:rsidRDefault="0007660F" w:rsidP="0007660F">
      <w:pPr>
        <w:numPr>
          <w:ilvl w:val="0"/>
          <w:numId w:val="10"/>
        </w:numPr>
      </w:pPr>
      <w:r w:rsidRPr="0007660F">
        <w:t>Smart surveillance</w:t>
      </w:r>
    </w:p>
    <w:p w14:paraId="34505DE5" w14:textId="77777777" w:rsidR="0007660F" w:rsidRPr="0007660F" w:rsidRDefault="0007660F" w:rsidP="0007660F">
      <w:pPr>
        <w:numPr>
          <w:ilvl w:val="0"/>
          <w:numId w:val="10"/>
        </w:numPr>
      </w:pPr>
      <w:r w:rsidRPr="0007660F">
        <w:t>Human-computer interaction</w:t>
      </w:r>
    </w:p>
    <w:p w14:paraId="0A2EF3A9" w14:textId="77777777" w:rsidR="0007660F" w:rsidRPr="0007660F" w:rsidRDefault="00000000" w:rsidP="0007660F">
      <w:r>
        <w:pict w14:anchorId="5BEDC3DA">
          <v:rect id="_x0000_i1033" style="width:0;height:1.5pt" o:hralign="center" o:hrstd="t" o:hr="t" fillcolor="#a0a0a0" stroked="f"/>
        </w:pict>
      </w:r>
    </w:p>
    <w:p w14:paraId="4646493A" w14:textId="179E4D45" w:rsidR="0007660F" w:rsidRPr="0007660F" w:rsidRDefault="0007660F" w:rsidP="0007660F">
      <w:pPr>
        <w:rPr>
          <w:b/>
          <w:bCs/>
        </w:rPr>
      </w:pPr>
      <w:r>
        <w:rPr>
          <w:b/>
          <w:bCs/>
        </w:rPr>
        <w:t>8</w:t>
      </w:r>
      <w:r w:rsidRPr="0007660F">
        <w:rPr>
          <w:b/>
          <w:bCs/>
        </w:rPr>
        <w:t>. Limitations &amp; Future Work</w:t>
      </w:r>
    </w:p>
    <w:p w14:paraId="1173FDB4" w14:textId="77777777" w:rsidR="0007660F" w:rsidRPr="0007660F" w:rsidRDefault="0007660F" w:rsidP="0007660F">
      <w:r w:rsidRPr="0007660F">
        <w:rPr>
          <w:rFonts w:ascii="Segoe UI Emoji" w:hAnsi="Segoe UI Emoji" w:cs="Segoe UI Emoji"/>
        </w:rPr>
        <w:t>🚫</w:t>
      </w:r>
      <w:r w:rsidRPr="0007660F">
        <w:t xml:space="preserve"> Limitations:</w:t>
      </w:r>
    </w:p>
    <w:p w14:paraId="29D8AEBF" w14:textId="77777777" w:rsidR="0007660F" w:rsidRPr="0007660F" w:rsidRDefault="0007660F" w:rsidP="0007660F">
      <w:pPr>
        <w:numPr>
          <w:ilvl w:val="0"/>
          <w:numId w:val="11"/>
        </w:numPr>
      </w:pPr>
      <w:r w:rsidRPr="0007660F">
        <w:t>Imbalanced dataset (e.g., fewer 'disgust' images)</w:t>
      </w:r>
    </w:p>
    <w:p w14:paraId="78B48C62" w14:textId="77777777" w:rsidR="0007660F" w:rsidRPr="0007660F" w:rsidRDefault="0007660F" w:rsidP="0007660F">
      <w:pPr>
        <w:numPr>
          <w:ilvl w:val="0"/>
          <w:numId w:val="11"/>
        </w:numPr>
      </w:pPr>
      <w:r w:rsidRPr="0007660F">
        <w:t>Facial occlusion or poor lighting may reduce accuracy</w:t>
      </w:r>
    </w:p>
    <w:p w14:paraId="417A71E1" w14:textId="77777777" w:rsidR="0007660F" w:rsidRPr="0007660F" w:rsidRDefault="0007660F" w:rsidP="0007660F">
      <w:r w:rsidRPr="0007660F">
        <w:rPr>
          <w:rFonts w:ascii="Segoe UI Emoji" w:hAnsi="Segoe UI Emoji" w:cs="Segoe UI Emoji"/>
        </w:rPr>
        <w:t>📈</w:t>
      </w:r>
      <w:r w:rsidRPr="0007660F">
        <w:t xml:space="preserve"> Future Work:</w:t>
      </w:r>
    </w:p>
    <w:p w14:paraId="116F9C55" w14:textId="77777777" w:rsidR="0007660F" w:rsidRPr="0007660F" w:rsidRDefault="0007660F" w:rsidP="0007660F">
      <w:pPr>
        <w:numPr>
          <w:ilvl w:val="0"/>
          <w:numId w:val="12"/>
        </w:numPr>
      </w:pPr>
      <w:r w:rsidRPr="0007660F">
        <w:t>Expand dataset with diverse ethnicities, age groups</w:t>
      </w:r>
    </w:p>
    <w:p w14:paraId="01CD2952" w14:textId="77777777" w:rsidR="0007660F" w:rsidRPr="0007660F" w:rsidRDefault="0007660F" w:rsidP="0007660F">
      <w:pPr>
        <w:numPr>
          <w:ilvl w:val="0"/>
          <w:numId w:val="12"/>
        </w:numPr>
      </w:pPr>
      <w:r w:rsidRPr="0007660F">
        <w:t>Add real-time emotion detection using webcam</w:t>
      </w:r>
    </w:p>
    <w:p w14:paraId="36B6EA5C" w14:textId="77777777" w:rsidR="0007660F" w:rsidRPr="0007660F" w:rsidRDefault="0007660F" w:rsidP="0007660F">
      <w:pPr>
        <w:numPr>
          <w:ilvl w:val="0"/>
          <w:numId w:val="12"/>
        </w:numPr>
      </w:pPr>
      <w:r w:rsidRPr="0007660F">
        <w:t>Try attention-based CNN models or facial landmark integration</w:t>
      </w:r>
    </w:p>
    <w:p w14:paraId="22498E6A" w14:textId="77777777" w:rsidR="0007660F" w:rsidRPr="0007660F" w:rsidRDefault="0007660F" w:rsidP="0007660F">
      <w:pPr>
        <w:numPr>
          <w:ilvl w:val="0"/>
          <w:numId w:val="12"/>
        </w:numPr>
      </w:pPr>
      <w:r w:rsidRPr="0007660F">
        <w:lastRenderedPageBreak/>
        <w:t>Deploy using Flask or Streamlit for live demo</w:t>
      </w:r>
    </w:p>
    <w:p w14:paraId="7AE92B75" w14:textId="77777777" w:rsidR="0007660F" w:rsidRPr="0007660F" w:rsidRDefault="00000000" w:rsidP="0007660F">
      <w:r>
        <w:pict w14:anchorId="4B7F628D">
          <v:rect id="_x0000_i1034" style="width:0;height:1.5pt" o:hralign="center" o:hrstd="t" o:hr="t" fillcolor="#a0a0a0" stroked="f"/>
        </w:pict>
      </w:r>
    </w:p>
    <w:p w14:paraId="5E35151F" w14:textId="6B2F3AFE" w:rsidR="0007660F" w:rsidRPr="0007660F" w:rsidRDefault="0007660F" w:rsidP="0007660F">
      <w:pPr>
        <w:rPr>
          <w:b/>
          <w:bCs/>
        </w:rPr>
      </w:pPr>
      <w:r>
        <w:rPr>
          <w:b/>
          <w:bCs/>
        </w:rPr>
        <w:t>9</w:t>
      </w:r>
      <w:r w:rsidRPr="0007660F">
        <w:rPr>
          <w:b/>
          <w:bCs/>
        </w:rPr>
        <w:t>. Conclusion</w:t>
      </w:r>
    </w:p>
    <w:p w14:paraId="35783C93" w14:textId="77777777" w:rsidR="0007660F" w:rsidRPr="0007660F" w:rsidRDefault="0007660F" w:rsidP="0007660F">
      <w:r w:rsidRPr="0007660F">
        <w:t>This project demonstrates the power of deep learning in recognizing facial emotions. The use of both custom CNNs and pre-trained architectures helped benchmark performance and understand trade-offs. With improvements in deployment and robustness, this system can be used in various practical AI applications.</w:t>
      </w:r>
    </w:p>
    <w:p w14:paraId="60B8A5F9" w14:textId="77777777" w:rsidR="0007660F" w:rsidRPr="0007660F" w:rsidRDefault="00000000" w:rsidP="0007660F">
      <w:r>
        <w:pict w14:anchorId="70F4ABB0">
          <v:rect id="_x0000_i1035" style="width:0;height:1.5pt" o:hralign="center" o:hrstd="t" o:hr="t" fillcolor="#a0a0a0" stroked="f"/>
        </w:pict>
      </w:r>
    </w:p>
    <w:p w14:paraId="26C421BE" w14:textId="5AB38DEE" w:rsidR="0007660F" w:rsidRPr="0007660F" w:rsidRDefault="0007660F" w:rsidP="0007660F">
      <w:pPr>
        <w:rPr>
          <w:b/>
          <w:bCs/>
        </w:rPr>
      </w:pPr>
      <w:r w:rsidRPr="0007660F">
        <w:rPr>
          <w:b/>
          <w:bCs/>
        </w:rPr>
        <w:t>1</w:t>
      </w:r>
      <w:r>
        <w:rPr>
          <w:b/>
          <w:bCs/>
        </w:rPr>
        <w:t>0</w:t>
      </w:r>
      <w:r w:rsidRPr="0007660F">
        <w:rPr>
          <w:b/>
          <w:bCs/>
        </w:rPr>
        <w:t>. References</w:t>
      </w:r>
    </w:p>
    <w:p w14:paraId="4D4F3929" w14:textId="77777777" w:rsidR="0007660F" w:rsidRPr="0007660F" w:rsidRDefault="0007660F" w:rsidP="0007660F">
      <w:pPr>
        <w:numPr>
          <w:ilvl w:val="0"/>
          <w:numId w:val="13"/>
        </w:numPr>
      </w:pPr>
      <w:r w:rsidRPr="0007660F">
        <w:t xml:space="preserve">[1] Keras Documentation: </w:t>
      </w:r>
      <w:hyperlink r:id="rId6" w:history="1">
        <w:r w:rsidRPr="0007660F">
          <w:rPr>
            <w:rStyle w:val="Hyperlink"/>
          </w:rPr>
          <w:t>https://keras.io</w:t>
        </w:r>
      </w:hyperlink>
    </w:p>
    <w:p w14:paraId="7350AA24" w14:textId="77777777" w:rsidR="0007660F" w:rsidRPr="0007660F" w:rsidRDefault="0007660F" w:rsidP="0007660F">
      <w:pPr>
        <w:numPr>
          <w:ilvl w:val="0"/>
          <w:numId w:val="13"/>
        </w:numPr>
      </w:pPr>
      <w:r w:rsidRPr="0007660F">
        <w:t xml:space="preserve">[2] TensorFlow Tutorials: </w:t>
      </w:r>
      <w:hyperlink r:id="rId7" w:history="1">
        <w:r w:rsidRPr="0007660F">
          <w:rPr>
            <w:rStyle w:val="Hyperlink"/>
          </w:rPr>
          <w:t>https://www.tensorflow.org/tutorials</w:t>
        </w:r>
      </w:hyperlink>
    </w:p>
    <w:p w14:paraId="789C1585" w14:textId="77777777" w:rsidR="0007660F" w:rsidRPr="0007660F" w:rsidRDefault="0007660F" w:rsidP="0007660F">
      <w:pPr>
        <w:numPr>
          <w:ilvl w:val="0"/>
          <w:numId w:val="13"/>
        </w:numPr>
      </w:pPr>
      <w:r w:rsidRPr="0007660F">
        <w:t>[3] FER2013 Dataset (if used)</w:t>
      </w:r>
    </w:p>
    <w:p w14:paraId="16F285A2" w14:textId="77777777" w:rsidR="0007660F" w:rsidRPr="0007660F" w:rsidRDefault="0007660F" w:rsidP="0007660F">
      <w:pPr>
        <w:numPr>
          <w:ilvl w:val="0"/>
          <w:numId w:val="13"/>
        </w:numPr>
      </w:pPr>
      <w:r w:rsidRPr="0007660F">
        <w:t>[4] Relevant academic papers (if cited)</w:t>
      </w:r>
    </w:p>
    <w:p w14:paraId="70FD4422" w14:textId="77777777" w:rsidR="0007660F" w:rsidRPr="0007660F" w:rsidRDefault="00000000" w:rsidP="0007660F">
      <w:r>
        <w:pict w14:anchorId="756B716D">
          <v:rect id="_x0000_i1036" style="width:0;height:1.5pt" o:hralign="center" o:hrstd="t" o:hr="t" fillcolor="#a0a0a0" stroked="f"/>
        </w:pict>
      </w:r>
    </w:p>
    <w:p w14:paraId="0B9B0E22" w14:textId="77777777" w:rsidR="0007660F" w:rsidRDefault="0007660F" w:rsidP="0007660F">
      <w:pPr>
        <w:ind w:left="720"/>
      </w:pPr>
      <w:r w:rsidRPr="0007660F">
        <w:br/>
      </w:r>
    </w:p>
    <w:p w14:paraId="1C5519A4" w14:textId="77777777" w:rsidR="0007660F" w:rsidRDefault="0007660F" w:rsidP="0007660F">
      <w:pPr>
        <w:ind w:left="720"/>
      </w:pPr>
    </w:p>
    <w:p w14:paraId="3901DB6A" w14:textId="77777777" w:rsidR="0007660F" w:rsidRDefault="0007660F" w:rsidP="0007660F">
      <w:pPr>
        <w:ind w:left="720"/>
      </w:pPr>
    </w:p>
    <w:p w14:paraId="3DC1B093" w14:textId="77777777" w:rsidR="0007660F" w:rsidRDefault="0007660F" w:rsidP="0007660F">
      <w:pPr>
        <w:ind w:left="720"/>
      </w:pPr>
    </w:p>
    <w:p w14:paraId="1D29AAA3" w14:textId="174B45CE" w:rsidR="0007660F" w:rsidRPr="0007660F" w:rsidRDefault="0007660F" w:rsidP="0007660F">
      <w:pPr>
        <w:ind w:left="720"/>
        <w:jc w:val="center"/>
        <w:rPr>
          <w:sz w:val="44"/>
          <w:szCs w:val="44"/>
        </w:rPr>
      </w:pPr>
      <w:r w:rsidRPr="0007660F">
        <w:rPr>
          <w:sz w:val="44"/>
          <w:szCs w:val="44"/>
        </w:rPr>
        <w:t>End of Report</w:t>
      </w:r>
    </w:p>
    <w:p w14:paraId="454FD691" w14:textId="77777777" w:rsidR="00447111" w:rsidRDefault="00447111"/>
    <w:sectPr w:rsidR="00447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530"/>
    <w:multiLevelType w:val="multilevel"/>
    <w:tmpl w:val="F9A0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051A7"/>
    <w:multiLevelType w:val="multilevel"/>
    <w:tmpl w:val="633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033E0"/>
    <w:multiLevelType w:val="multilevel"/>
    <w:tmpl w:val="A7F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05161"/>
    <w:multiLevelType w:val="multilevel"/>
    <w:tmpl w:val="9E4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4791"/>
    <w:multiLevelType w:val="multilevel"/>
    <w:tmpl w:val="7956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F12CB"/>
    <w:multiLevelType w:val="multilevel"/>
    <w:tmpl w:val="618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40539"/>
    <w:multiLevelType w:val="multilevel"/>
    <w:tmpl w:val="2D1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F5CC9"/>
    <w:multiLevelType w:val="multilevel"/>
    <w:tmpl w:val="8D4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F56EF"/>
    <w:multiLevelType w:val="multilevel"/>
    <w:tmpl w:val="B57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E47A8"/>
    <w:multiLevelType w:val="multilevel"/>
    <w:tmpl w:val="843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4405A"/>
    <w:multiLevelType w:val="multilevel"/>
    <w:tmpl w:val="20F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02DA4"/>
    <w:multiLevelType w:val="multilevel"/>
    <w:tmpl w:val="4E1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6031E"/>
    <w:multiLevelType w:val="multilevel"/>
    <w:tmpl w:val="772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B58DA"/>
    <w:multiLevelType w:val="multilevel"/>
    <w:tmpl w:val="FA6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035216">
    <w:abstractNumId w:val="1"/>
  </w:num>
  <w:num w:numId="2" w16cid:durableId="497770666">
    <w:abstractNumId w:val="0"/>
  </w:num>
  <w:num w:numId="3" w16cid:durableId="1328165168">
    <w:abstractNumId w:val="7"/>
  </w:num>
  <w:num w:numId="4" w16cid:durableId="947277594">
    <w:abstractNumId w:val="6"/>
  </w:num>
  <w:num w:numId="5" w16cid:durableId="842090938">
    <w:abstractNumId w:val="13"/>
  </w:num>
  <w:num w:numId="6" w16cid:durableId="2139906678">
    <w:abstractNumId w:val="3"/>
  </w:num>
  <w:num w:numId="7" w16cid:durableId="570383505">
    <w:abstractNumId w:val="2"/>
  </w:num>
  <w:num w:numId="8" w16cid:durableId="1768454706">
    <w:abstractNumId w:val="12"/>
  </w:num>
  <w:num w:numId="9" w16cid:durableId="1327128911">
    <w:abstractNumId w:val="5"/>
  </w:num>
  <w:num w:numId="10" w16cid:durableId="2033721601">
    <w:abstractNumId w:val="11"/>
  </w:num>
  <w:num w:numId="11" w16cid:durableId="1938634920">
    <w:abstractNumId w:val="10"/>
  </w:num>
  <w:num w:numId="12" w16cid:durableId="1661495144">
    <w:abstractNumId w:val="8"/>
  </w:num>
  <w:num w:numId="13" w16cid:durableId="698505889">
    <w:abstractNumId w:val="9"/>
  </w:num>
  <w:num w:numId="14" w16cid:durableId="1943368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4C"/>
    <w:rsid w:val="0007660F"/>
    <w:rsid w:val="00173510"/>
    <w:rsid w:val="00232472"/>
    <w:rsid w:val="00447111"/>
    <w:rsid w:val="00A908F3"/>
    <w:rsid w:val="00B31453"/>
    <w:rsid w:val="00C5215D"/>
    <w:rsid w:val="00E71F4C"/>
    <w:rsid w:val="00FC7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4A0C"/>
  <w15:chartTrackingRefBased/>
  <w15:docId w15:val="{B13907BE-ED02-4DE5-9680-6C4E72E7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F4C"/>
    <w:rPr>
      <w:rFonts w:eastAsiaTheme="majorEastAsia" w:cstheme="majorBidi"/>
      <w:color w:val="272727" w:themeColor="text1" w:themeTint="D8"/>
    </w:rPr>
  </w:style>
  <w:style w:type="paragraph" w:styleId="Title">
    <w:name w:val="Title"/>
    <w:basedOn w:val="Normal"/>
    <w:next w:val="Normal"/>
    <w:link w:val="TitleChar"/>
    <w:uiPriority w:val="10"/>
    <w:qFormat/>
    <w:rsid w:val="00E71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F4C"/>
    <w:pPr>
      <w:spacing w:before="160"/>
      <w:jc w:val="center"/>
    </w:pPr>
    <w:rPr>
      <w:i/>
      <w:iCs/>
      <w:color w:val="404040" w:themeColor="text1" w:themeTint="BF"/>
    </w:rPr>
  </w:style>
  <w:style w:type="character" w:customStyle="1" w:styleId="QuoteChar">
    <w:name w:val="Quote Char"/>
    <w:basedOn w:val="DefaultParagraphFont"/>
    <w:link w:val="Quote"/>
    <w:uiPriority w:val="29"/>
    <w:rsid w:val="00E71F4C"/>
    <w:rPr>
      <w:i/>
      <w:iCs/>
      <w:color w:val="404040" w:themeColor="text1" w:themeTint="BF"/>
    </w:rPr>
  </w:style>
  <w:style w:type="paragraph" w:styleId="ListParagraph">
    <w:name w:val="List Paragraph"/>
    <w:basedOn w:val="Normal"/>
    <w:uiPriority w:val="34"/>
    <w:qFormat/>
    <w:rsid w:val="00E71F4C"/>
    <w:pPr>
      <w:ind w:left="720"/>
      <w:contextualSpacing/>
    </w:pPr>
  </w:style>
  <w:style w:type="character" w:styleId="IntenseEmphasis">
    <w:name w:val="Intense Emphasis"/>
    <w:basedOn w:val="DefaultParagraphFont"/>
    <w:uiPriority w:val="21"/>
    <w:qFormat/>
    <w:rsid w:val="00E71F4C"/>
    <w:rPr>
      <w:i/>
      <w:iCs/>
      <w:color w:val="0F4761" w:themeColor="accent1" w:themeShade="BF"/>
    </w:rPr>
  </w:style>
  <w:style w:type="paragraph" w:styleId="IntenseQuote">
    <w:name w:val="Intense Quote"/>
    <w:basedOn w:val="Normal"/>
    <w:next w:val="Normal"/>
    <w:link w:val="IntenseQuoteChar"/>
    <w:uiPriority w:val="30"/>
    <w:qFormat/>
    <w:rsid w:val="00E71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F4C"/>
    <w:rPr>
      <w:i/>
      <w:iCs/>
      <w:color w:val="0F4761" w:themeColor="accent1" w:themeShade="BF"/>
    </w:rPr>
  </w:style>
  <w:style w:type="character" w:styleId="IntenseReference">
    <w:name w:val="Intense Reference"/>
    <w:basedOn w:val="DefaultParagraphFont"/>
    <w:uiPriority w:val="32"/>
    <w:qFormat/>
    <w:rsid w:val="00E71F4C"/>
    <w:rPr>
      <w:b/>
      <w:bCs/>
      <w:smallCaps/>
      <w:color w:val="0F4761" w:themeColor="accent1" w:themeShade="BF"/>
      <w:spacing w:val="5"/>
    </w:rPr>
  </w:style>
  <w:style w:type="character" w:styleId="Hyperlink">
    <w:name w:val="Hyperlink"/>
    <w:basedOn w:val="DefaultParagraphFont"/>
    <w:uiPriority w:val="99"/>
    <w:unhideWhenUsed/>
    <w:rsid w:val="0007660F"/>
    <w:rPr>
      <w:color w:val="467886" w:themeColor="hyperlink"/>
      <w:u w:val="single"/>
    </w:rPr>
  </w:style>
  <w:style w:type="character" w:styleId="UnresolvedMention">
    <w:name w:val="Unresolved Mention"/>
    <w:basedOn w:val="DefaultParagraphFont"/>
    <w:uiPriority w:val="99"/>
    <w:semiHidden/>
    <w:unhideWhenUsed/>
    <w:rsid w:val="00076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500215">
      <w:bodyDiv w:val="1"/>
      <w:marLeft w:val="0"/>
      <w:marRight w:val="0"/>
      <w:marTop w:val="0"/>
      <w:marBottom w:val="0"/>
      <w:divBdr>
        <w:top w:val="none" w:sz="0" w:space="0" w:color="auto"/>
        <w:left w:val="none" w:sz="0" w:space="0" w:color="auto"/>
        <w:bottom w:val="none" w:sz="0" w:space="0" w:color="auto"/>
        <w:right w:val="none" w:sz="0" w:space="0" w:color="auto"/>
      </w:divBdr>
    </w:div>
    <w:div w:id="1671441754">
      <w:bodyDiv w:val="1"/>
      <w:marLeft w:val="0"/>
      <w:marRight w:val="0"/>
      <w:marTop w:val="0"/>
      <w:marBottom w:val="0"/>
      <w:divBdr>
        <w:top w:val="none" w:sz="0" w:space="0" w:color="auto"/>
        <w:left w:val="none" w:sz="0" w:space="0" w:color="auto"/>
        <w:bottom w:val="none" w:sz="0" w:space="0" w:color="auto"/>
        <w:right w:val="none" w:sz="0" w:space="0" w:color="auto"/>
      </w:divBdr>
    </w:div>
    <w:div w:id="1677802886">
      <w:bodyDiv w:val="1"/>
      <w:marLeft w:val="0"/>
      <w:marRight w:val="0"/>
      <w:marTop w:val="0"/>
      <w:marBottom w:val="0"/>
      <w:divBdr>
        <w:top w:val="none" w:sz="0" w:space="0" w:color="auto"/>
        <w:left w:val="none" w:sz="0" w:space="0" w:color="auto"/>
        <w:bottom w:val="none" w:sz="0" w:space="0" w:color="auto"/>
        <w:right w:val="none" w:sz="0" w:space="0" w:color="auto"/>
      </w:divBdr>
      <w:divsChild>
        <w:div w:id="1743065862">
          <w:marLeft w:val="0"/>
          <w:marRight w:val="0"/>
          <w:marTop w:val="0"/>
          <w:marBottom w:val="0"/>
          <w:divBdr>
            <w:top w:val="none" w:sz="0" w:space="0" w:color="auto"/>
            <w:left w:val="none" w:sz="0" w:space="0" w:color="auto"/>
            <w:bottom w:val="none" w:sz="0" w:space="0" w:color="auto"/>
            <w:right w:val="none" w:sz="0" w:space="0" w:color="auto"/>
          </w:divBdr>
          <w:divsChild>
            <w:div w:id="10299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60567">
      <w:bodyDiv w:val="1"/>
      <w:marLeft w:val="0"/>
      <w:marRight w:val="0"/>
      <w:marTop w:val="0"/>
      <w:marBottom w:val="0"/>
      <w:divBdr>
        <w:top w:val="none" w:sz="0" w:space="0" w:color="auto"/>
        <w:left w:val="none" w:sz="0" w:space="0" w:color="auto"/>
        <w:bottom w:val="none" w:sz="0" w:space="0" w:color="auto"/>
        <w:right w:val="none" w:sz="0" w:space="0" w:color="auto"/>
      </w:divBdr>
      <w:divsChild>
        <w:div w:id="1004669956">
          <w:marLeft w:val="0"/>
          <w:marRight w:val="0"/>
          <w:marTop w:val="0"/>
          <w:marBottom w:val="0"/>
          <w:divBdr>
            <w:top w:val="none" w:sz="0" w:space="0" w:color="auto"/>
            <w:left w:val="none" w:sz="0" w:space="0" w:color="auto"/>
            <w:bottom w:val="none" w:sz="0" w:space="0" w:color="auto"/>
            <w:right w:val="none" w:sz="0" w:space="0" w:color="auto"/>
          </w:divBdr>
          <w:divsChild>
            <w:div w:id="20954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ensorflow.org/tutori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ras.i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Aditya Raj</dc:creator>
  <cp:keywords/>
  <dc:description/>
  <cp:lastModifiedBy>Kumar Aditya Raj</cp:lastModifiedBy>
  <cp:revision>4</cp:revision>
  <dcterms:created xsi:type="dcterms:W3CDTF">2025-04-30T13:24:00Z</dcterms:created>
  <dcterms:modified xsi:type="dcterms:W3CDTF">2025-04-30T14:12:00Z</dcterms:modified>
</cp:coreProperties>
</file>