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5768266"/>
        <w:docPartObj>
          <w:docPartGallery w:val="Cover Pages"/>
          <w:docPartUnique/>
        </w:docPartObj>
      </w:sdtPr>
      <w:sdtEndPr/>
      <w:sdtContent>
        <w:p w14:paraId="15C9CE2B" w14:textId="77777777" w:rsidR="00CB4D45" w:rsidRDefault="00CB4D45"/>
        <w:p w14:paraId="79F6F40D" w14:textId="77777777" w:rsidR="00CB4D45" w:rsidRDefault="00CB4D45"/>
        <w:p w14:paraId="11FD8BEA" w14:textId="77777777" w:rsidR="00CB4D45" w:rsidRDefault="00CB4D45"/>
        <w:tbl>
          <w:tblPr>
            <w:tblpPr w:leftFromText="187" w:rightFromText="187" w:vertAnchor="page" w:horzAnchor="margin" w:tblpY="6196"/>
            <w:tblW w:w="4000" w:type="pct"/>
            <w:tblBorders>
              <w:left w:val="single" w:sz="18" w:space="0" w:color="FE8637" w:themeColor="accent1"/>
            </w:tblBorders>
            <w:tblLook w:val="04A0" w:firstRow="1" w:lastRow="0" w:firstColumn="1" w:lastColumn="0" w:noHBand="0" w:noVBand="1"/>
          </w:tblPr>
          <w:tblGrid>
            <w:gridCol w:w="8224"/>
          </w:tblGrid>
          <w:tr w:rsidR="00CB4D45" w14:paraId="17C13808" w14:textId="77777777" w:rsidTr="00CB4D45">
            <w:tc>
              <w:tcPr>
                <w:tcW w:w="8224" w:type="dxa"/>
                <w:tcMar>
                  <w:top w:w="216" w:type="dxa"/>
                  <w:left w:w="115" w:type="dxa"/>
                  <w:bottom w:w="216" w:type="dxa"/>
                  <w:right w:w="115" w:type="dxa"/>
                </w:tcMar>
              </w:tcPr>
              <w:p w14:paraId="46ED46C8" w14:textId="77777777" w:rsidR="00CB4D45" w:rsidRDefault="00CB4D45" w:rsidP="00CB4D45">
                <w:pPr>
                  <w:pStyle w:val="NoSpacing"/>
                  <w:rPr>
                    <w:rFonts w:asciiTheme="majorHAnsi" w:eastAsiaTheme="majorEastAsia" w:hAnsiTheme="majorHAnsi" w:cstheme="majorBidi"/>
                  </w:rPr>
                </w:pPr>
              </w:p>
            </w:tc>
          </w:tr>
          <w:tr w:rsidR="00CB4D45" w14:paraId="15DA35F2" w14:textId="77777777" w:rsidTr="00CB4D45">
            <w:tc>
              <w:tcPr>
                <w:tcW w:w="8224" w:type="dxa"/>
              </w:tcPr>
              <w:sdt>
                <w:sdtPr>
                  <w:rPr>
                    <w:rFonts w:asciiTheme="majorHAnsi" w:eastAsiaTheme="majorEastAsia" w:hAnsiTheme="majorHAnsi" w:cstheme="majorBidi"/>
                    <w:color w:val="FE8637" w:themeColor="accent1"/>
                    <w:sz w:val="80"/>
                    <w:szCs w:val="80"/>
                  </w:rPr>
                  <w:alias w:val="Title"/>
                  <w:id w:val="13406919"/>
                  <w:placeholder>
                    <w:docPart w:val="32BABE70D678475AA2934A17C7EDD1DF"/>
                  </w:placeholder>
                  <w:dataBinding w:prefixMappings="xmlns:ns0='http://schemas.openxmlformats.org/package/2006/metadata/core-properties' xmlns:ns1='http://purl.org/dc/elements/1.1/'" w:xpath="/ns0:coreProperties[1]/ns1:title[1]" w:storeItemID="{6C3C8BC8-F283-45AE-878A-BAB7291924A1}"/>
                  <w:text/>
                </w:sdtPr>
                <w:sdtEndPr/>
                <w:sdtContent>
                  <w:p w14:paraId="6A8F486C" w14:textId="77777777" w:rsidR="00CB4D45" w:rsidRDefault="00B31838" w:rsidP="00B31838">
                    <w:pPr>
                      <w:pStyle w:val="NoSpacing"/>
                      <w:rPr>
                        <w:rFonts w:asciiTheme="majorHAnsi" w:eastAsiaTheme="majorEastAsia" w:hAnsiTheme="majorHAnsi" w:cstheme="majorBidi"/>
                        <w:color w:val="FE8637" w:themeColor="accent1"/>
                        <w:sz w:val="80"/>
                        <w:szCs w:val="80"/>
                      </w:rPr>
                    </w:pPr>
                    <w:r>
                      <w:rPr>
                        <w:rFonts w:asciiTheme="majorHAnsi" w:eastAsiaTheme="majorEastAsia" w:hAnsiTheme="majorHAnsi" w:cstheme="majorBidi"/>
                        <w:color w:val="FE8637" w:themeColor="accent1"/>
                        <w:sz w:val="80"/>
                        <w:szCs w:val="80"/>
                      </w:rPr>
                      <w:t>Online Lecture Tool</w:t>
                    </w:r>
                  </w:p>
                </w:sdtContent>
              </w:sdt>
            </w:tc>
          </w:tr>
          <w:tr w:rsidR="00CB4D45" w14:paraId="106DFEB0" w14:textId="77777777" w:rsidTr="00CB4D45">
            <w:sdt>
              <w:sdtPr>
                <w:rPr>
                  <w:rFonts w:asciiTheme="majorHAnsi" w:eastAsiaTheme="majorEastAsia" w:hAnsiTheme="majorHAnsi" w:cstheme="majorBidi"/>
                  <w:color w:val="3667C3" w:themeColor="accent2" w:themeShade="BF"/>
                  <w:sz w:val="44"/>
                  <w:szCs w:val="44"/>
                </w:rPr>
                <w:alias w:val="Subtitle"/>
                <w:id w:val="13406923"/>
                <w:placeholder>
                  <w:docPart w:val="E2532915989B427F8A26A4BD0DCE1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8224" w:type="dxa"/>
                    <w:tcMar>
                      <w:top w:w="216" w:type="dxa"/>
                      <w:left w:w="115" w:type="dxa"/>
                      <w:bottom w:w="216" w:type="dxa"/>
                      <w:right w:w="115" w:type="dxa"/>
                    </w:tcMar>
                  </w:tcPr>
                  <w:p w14:paraId="6F544F2A" w14:textId="77777777" w:rsidR="00CB4D45" w:rsidRDefault="00B31838" w:rsidP="00B31838">
                    <w:pPr>
                      <w:pStyle w:val="NoSpacing"/>
                      <w:rPr>
                        <w:rFonts w:asciiTheme="majorHAnsi" w:eastAsiaTheme="majorEastAsia" w:hAnsiTheme="majorHAnsi" w:cstheme="majorBidi"/>
                      </w:rPr>
                    </w:pPr>
                    <w:r w:rsidRPr="00B31838">
                      <w:rPr>
                        <w:rFonts w:asciiTheme="majorHAnsi" w:eastAsiaTheme="majorEastAsia" w:hAnsiTheme="majorHAnsi" w:cstheme="majorBidi"/>
                        <w:color w:val="3667C3" w:themeColor="accent2" w:themeShade="BF"/>
                        <w:sz w:val="44"/>
                        <w:szCs w:val="44"/>
                      </w:rPr>
                      <w:t>User Guide</w:t>
                    </w:r>
                  </w:p>
                </w:tc>
              </w:sdtContent>
            </w:sdt>
          </w:tr>
        </w:tbl>
        <w:p w14:paraId="66D0664D" w14:textId="77777777" w:rsidR="00CB4D45" w:rsidRDefault="00CB4D45">
          <w:pPr>
            <w:widowControl/>
            <w:autoSpaceDE/>
            <w:autoSpaceDN/>
            <w:spacing w:after="160" w:line="259" w:lineRule="auto"/>
          </w:pPr>
        </w:p>
        <w:p w14:paraId="63F172EF" w14:textId="77777777" w:rsidR="00CB4D45" w:rsidRDefault="00CB4D45">
          <w:pPr>
            <w:widowControl/>
            <w:autoSpaceDE/>
            <w:autoSpaceDN/>
            <w:spacing w:after="160" w:line="259" w:lineRule="auto"/>
          </w:pPr>
        </w:p>
        <w:p w14:paraId="40D3284B" w14:textId="77777777" w:rsidR="00CB4D45" w:rsidRDefault="00CB4D45" w:rsidP="00CB4D45">
          <w:pPr>
            <w:widowControl/>
            <w:autoSpaceDE/>
            <w:autoSpaceDN/>
            <w:spacing w:after="160" w:line="259" w:lineRule="auto"/>
            <w:jc w:val="center"/>
          </w:pPr>
          <w:r>
            <w:t xml:space="preserve">                                                              </w:t>
          </w:r>
          <w:r w:rsidRPr="00CB4D45">
            <w:rPr>
              <w:noProof/>
            </w:rPr>
            <w:drawing>
              <wp:inline distT="0" distB="0" distL="0" distR="0" wp14:anchorId="0C7CBDEB" wp14:editId="288E969F">
                <wp:extent cx="2941320" cy="1311275"/>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941320" cy="1311275"/>
                        </a:xfrm>
                        <a:prstGeom prst="rect">
                          <a:avLst/>
                        </a:prstGeom>
                        <a:noFill/>
                        <a:ln w="9525">
                          <a:noFill/>
                          <a:miter lim="800000"/>
                          <a:headEnd/>
                          <a:tailEnd/>
                        </a:ln>
                      </pic:spPr>
                    </pic:pic>
                  </a:graphicData>
                </a:graphic>
              </wp:inline>
            </w:drawing>
          </w:r>
        </w:p>
        <w:p w14:paraId="7FBDAD8B" w14:textId="77777777" w:rsidR="00CB4D45" w:rsidRDefault="00CB4D45">
          <w:pPr>
            <w:widowControl/>
            <w:autoSpaceDE/>
            <w:autoSpaceDN/>
            <w:spacing w:after="160" w:line="259" w:lineRule="auto"/>
          </w:pPr>
        </w:p>
        <w:p w14:paraId="2AB7A7B5" w14:textId="77777777" w:rsidR="00CB4D45" w:rsidRDefault="00CB4D45">
          <w:pPr>
            <w:widowControl/>
            <w:autoSpaceDE/>
            <w:autoSpaceDN/>
            <w:spacing w:after="160" w:line="259" w:lineRule="auto"/>
          </w:pPr>
        </w:p>
        <w:p w14:paraId="62A9881E" w14:textId="77777777" w:rsidR="00CB4D45" w:rsidRDefault="00CB4D45">
          <w:pPr>
            <w:widowControl/>
            <w:autoSpaceDE/>
            <w:autoSpaceDN/>
            <w:spacing w:after="160" w:line="259" w:lineRule="auto"/>
          </w:pPr>
        </w:p>
        <w:p w14:paraId="1CD7DE09" w14:textId="77777777" w:rsidR="00CB4D45" w:rsidRDefault="00CB4D45">
          <w:pPr>
            <w:widowControl/>
            <w:autoSpaceDE/>
            <w:autoSpaceDN/>
            <w:spacing w:after="160" w:line="259" w:lineRule="auto"/>
          </w:pPr>
        </w:p>
        <w:p w14:paraId="206DD1C5" w14:textId="77777777" w:rsidR="00CB4D45" w:rsidRDefault="00CB4D45">
          <w:pPr>
            <w:widowControl/>
            <w:autoSpaceDE/>
            <w:autoSpaceDN/>
            <w:spacing w:after="160" w:line="259" w:lineRule="auto"/>
          </w:pPr>
        </w:p>
        <w:tbl>
          <w:tblPr>
            <w:tblpPr w:leftFromText="187" w:rightFromText="187" w:vertAnchor="page" w:horzAnchor="margin" w:tblpY="13126"/>
            <w:tblW w:w="4000" w:type="pct"/>
            <w:tblLook w:val="04A0" w:firstRow="1" w:lastRow="0" w:firstColumn="1" w:lastColumn="0" w:noHBand="0" w:noVBand="1"/>
          </w:tblPr>
          <w:tblGrid>
            <w:gridCol w:w="8224"/>
          </w:tblGrid>
          <w:tr w:rsidR="00B31838" w14:paraId="144A6066" w14:textId="77777777" w:rsidTr="00B31838">
            <w:trPr>
              <w:trHeight w:val="864"/>
            </w:trPr>
            <w:tc>
              <w:tcPr>
                <w:tcW w:w="8224" w:type="dxa"/>
                <w:tcMar>
                  <w:top w:w="216" w:type="dxa"/>
                  <w:left w:w="115" w:type="dxa"/>
                  <w:bottom w:w="216" w:type="dxa"/>
                  <w:right w:w="115" w:type="dxa"/>
                </w:tcMar>
              </w:tcPr>
              <w:p w14:paraId="30152585" w14:textId="77777777" w:rsidR="00B31838" w:rsidRDefault="00B31838" w:rsidP="00B31838">
                <w:pPr>
                  <w:pStyle w:val="NoSpacing"/>
                  <w:rPr>
                    <w:color w:val="FE8637" w:themeColor="accent1"/>
                    <w:sz w:val="32"/>
                    <w:szCs w:val="32"/>
                  </w:rPr>
                </w:pPr>
                <w:r>
                  <w:rPr>
                    <w:color w:val="FE8637" w:themeColor="accent1"/>
                    <w:sz w:val="32"/>
                    <w:szCs w:val="32"/>
                  </w:rPr>
                  <w:t>Prepared by</w:t>
                </w:r>
              </w:p>
              <w:p w14:paraId="364D2693" w14:textId="5BA2D66F" w:rsidR="00B31838" w:rsidRDefault="00B31838" w:rsidP="00B31838">
                <w:pPr>
                  <w:pStyle w:val="NoSpacing"/>
                  <w:rPr>
                    <w:color w:val="FE8637" w:themeColor="accent1"/>
                    <w:sz w:val="32"/>
                    <w:szCs w:val="32"/>
                  </w:rPr>
                </w:pPr>
                <w:r>
                  <w:rPr>
                    <w:color w:val="FE8637" w:themeColor="accent1"/>
                    <w:sz w:val="32"/>
                    <w:szCs w:val="32"/>
                  </w:rPr>
                  <w:t>Farhan Jaffer</w:t>
                </w:r>
                <w:r w:rsidR="00907403">
                  <w:rPr>
                    <w:color w:val="FE8637" w:themeColor="accent1"/>
                    <w:sz w:val="32"/>
                    <w:szCs w:val="32"/>
                  </w:rPr>
                  <w:t xml:space="preserve"> </w:t>
                </w:r>
                <w:r w:rsidR="00DE6570">
                  <w:rPr>
                    <w:color w:val="FE8637" w:themeColor="accent1"/>
                    <w:sz w:val="32"/>
                    <w:szCs w:val="32"/>
                  </w:rPr>
                  <w:t>-</w:t>
                </w:r>
                <w:r w:rsidR="00907403">
                  <w:rPr>
                    <w:color w:val="FE8637" w:themeColor="accent1"/>
                    <w:sz w:val="32"/>
                    <w:szCs w:val="32"/>
                  </w:rPr>
                  <w:t xml:space="preserve"> FA16-BSSE-0047</w:t>
                </w:r>
              </w:p>
              <w:p w14:paraId="48CDA547" w14:textId="216624D4" w:rsidR="00B31838" w:rsidRPr="00540078" w:rsidRDefault="00B31838" w:rsidP="00B31838">
                <w:pPr>
                  <w:pStyle w:val="NoSpacing"/>
                  <w:rPr>
                    <w:color w:val="FE8637" w:themeColor="accent1"/>
                    <w:sz w:val="32"/>
                    <w:szCs w:val="32"/>
                  </w:rPr>
                </w:pPr>
                <w:r>
                  <w:rPr>
                    <w:color w:val="FE8637" w:themeColor="accent1"/>
                    <w:sz w:val="32"/>
                    <w:szCs w:val="32"/>
                  </w:rPr>
                  <w:t>Mohsin Ghani</w:t>
                </w:r>
                <w:r w:rsidR="00907403">
                  <w:rPr>
                    <w:color w:val="FE8637" w:themeColor="accent1"/>
                    <w:sz w:val="32"/>
                    <w:szCs w:val="32"/>
                  </w:rPr>
                  <w:t xml:space="preserve"> – SP1</w:t>
                </w:r>
                <w:bookmarkStart w:id="0" w:name="_GoBack"/>
                <w:bookmarkEnd w:id="0"/>
                <w:r w:rsidR="00907403">
                  <w:rPr>
                    <w:color w:val="FE8637" w:themeColor="accent1"/>
                    <w:sz w:val="32"/>
                    <w:szCs w:val="32"/>
                  </w:rPr>
                  <w:t>6-BS-0065</w:t>
                </w:r>
              </w:p>
            </w:tc>
          </w:tr>
        </w:tbl>
        <w:p w14:paraId="0460E719" w14:textId="77777777" w:rsidR="00CB4D45" w:rsidRDefault="00B31838">
          <w:pPr>
            <w:widowControl/>
            <w:autoSpaceDE/>
            <w:autoSpaceDN/>
            <w:spacing w:after="160" w:line="259" w:lineRule="auto"/>
          </w:pPr>
          <w:r>
            <w:t xml:space="preserve"> </w:t>
          </w:r>
          <w:r w:rsidR="00CB4D45">
            <w:br w:type="page"/>
          </w:r>
        </w:p>
      </w:sdtContent>
    </w:sdt>
    <w:p w14:paraId="148E6CD9" w14:textId="77777777" w:rsidR="008B5B03" w:rsidRDefault="008B5B03" w:rsidP="008B5B03">
      <w:pPr>
        <w:spacing w:before="100"/>
      </w:pPr>
    </w:p>
    <w:p w14:paraId="36F26E3D" w14:textId="77777777" w:rsidR="008B5B03" w:rsidRDefault="00B31838" w:rsidP="00B31838">
      <w:pPr>
        <w:spacing w:before="100"/>
        <w:jc w:val="right"/>
      </w:pPr>
      <w:r>
        <w:tab/>
      </w:r>
      <w:r>
        <w:tab/>
      </w:r>
      <w:r>
        <w:tab/>
      </w:r>
      <w:r>
        <w:tab/>
      </w:r>
    </w:p>
    <w:p w14:paraId="0D7BF6DA" w14:textId="77777777" w:rsidR="008A6AA4" w:rsidRDefault="008A6AA4" w:rsidP="008B5B03">
      <w:pPr>
        <w:spacing w:before="100"/>
        <w:rPr>
          <w:i/>
          <w:color w:val="006FC0"/>
          <w:sz w:val="24"/>
        </w:rPr>
      </w:pPr>
    </w:p>
    <w:p w14:paraId="67B9B0C1" w14:textId="77777777" w:rsidR="008A6AA4" w:rsidRDefault="008A6AA4" w:rsidP="008B5B03">
      <w:pPr>
        <w:spacing w:before="100"/>
        <w:rPr>
          <w:i/>
          <w:color w:val="006FC0"/>
          <w:sz w:val="24"/>
        </w:rPr>
      </w:pPr>
    </w:p>
    <w:p w14:paraId="59BED8B8" w14:textId="77777777" w:rsidR="008B5B03" w:rsidRDefault="008B5B03" w:rsidP="008B5B03">
      <w:pPr>
        <w:spacing w:before="100"/>
        <w:rPr>
          <w:i/>
          <w:color w:val="006FC0"/>
          <w:sz w:val="24"/>
        </w:rPr>
      </w:pPr>
      <w:r>
        <w:rPr>
          <w:i/>
          <w:color w:val="006FC0"/>
          <w:sz w:val="24"/>
        </w:rPr>
        <w:t>Document Approval</w:t>
      </w:r>
    </w:p>
    <w:p w14:paraId="098CE74F" w14:textId="77777777" w:rsidR="00A2733B" w:rsidRDefault="00A2733B" w:rsidP="008B5B03">
      <w:pPr>
        <w:spacing w:before="100"/>
        <w:rPr>
          <w:i/>
          <w:sz w:val="24"/>
        </w:rPr>
      </w:pPr>
    </w:p>
    <w:p w14:paraId="7D927AB7" w14:textId="77777777" w:rsidR="008B5B03" w:rsidRDefault="008B5B03" w:rsidP="008B5B03">
      <w:pPr>
        <w:pStyle w:val="BodyText"/>
        <w:spacing w:before="6"/>
        <w:rPr>
          <w:i/>
          <w:sz w:val="8"/>
        </w:rPr>
      </w:pPr>
    </w:p>
    <w:tbl>
      <w:tblPr>
        <w:tblW w:w="0" w:type="auto"/>
        <w:tblInd w:w="194" w:type="dxa"/>
        <w:tblBorders>
          <w:top w:val="single" w:sz="4" w:space="0" w:color="00AFEF"/>
          <w:left w:val="single" w:sz="4" w:space="0" w:color="00AFEF"/>
          <w:bottom w:val="single" w:sz="4" w:space="0" w:color="00AFEF"/>
          <w:right w:val="single" w:sz="4" w:space="0" w:color="00AFEF"/>
          <w:insideH w:val="single" w:sz="4" w:space="0" w:color="00AFEF"/>
          <w:insideV w:val="single" w:sz="4" w:space="0" w:color="00AFEF"/>
        </w:tblBorders>
        <w:tblLayout w:type="fixed"/>
        <w:tblCellMar>
          <w:left w:w="0" w:type="dxa"/>
          <w:right w:w="0" w:type="dxa"/>
        </w:tblCellMar>
        <w:tblLook w:val="01E0" w:firstRow="1" w:lastRow="1" w:firstColumn="1" w:lastColumn="1" w:noHBand="0" w:noVBand="0"/>
      </w:tblPr>
      <w:tblGrid>
        <w:gridCol w:w="3024"/>
        <w:gridCol w:w="2304"/>
        <w:gridCol w:w="1379"/>
        <w:gridCol w:w="2234"/>
      </w:tblGrid>
      <w:tr w:rsidR="008B5B03" w14:paraId="196B3CA2" w14:textId="77777777" w:rsidTr="00277B98">
        <w:trPr>
          <w:trHeight w:val="20"/>
        </w:trPr>
        <w:tc>
          <w:tcPr>
            <w:tcW w:w="3024" w:type="dxa"/>
            <w:tcBorders>
              <w:left w:val="single" w:sz="6" w:space="0" w:color="00AFEF"/>
            </w:tcBorders>
            <w:shd w:val="clear" w:color="auto" w:fill="006FC0"/>
          </w:tcPr>
          <w:p w14:paraId="777AC772" w14:textId="77777777" w:rsidR="008B5B03" w:rsidRDefault="008B5B03" w:rsidP="00A2733B">
            <w:pPr>
              <w:pStyle w:val="TableParagraph"/>
              <w:ind w:left="0"/>
              <w:jc w:val="center"/>
              <w:rPr>
                <w:rFonts w:ascii="Times New Roman"/>
                <w:sz w:val="18"/>
              </w:rPr>
            </w:pPr>
          </w:p>
        </w:tc>
        <w:tc>
          <w:tcPr>
            <w:tcW w:w="2304" w:type="dxa"/>
            <w:shd w:val="clear" w:color="auto" w:fill="006FC0"/>
          </w:tcPr>
          <w:p w14:paraId="3C42621E" w14:textId="77777777" w:rsidR="008B5B03" w:rsidRDefault="008B5B03" w:rsidP="00A2733B">
            <w:pPr>
              <w:pStyle w:val="TableParagraph"/>
              <w:spacing w:before="62"/>
              <w:ind w:left="108"/>
              <w:jc w:val="center"/>
              <w:rPr>
                <w:b/>
                <w:sz w:val="20"/>
              </w:rPr>
            </w:pPr>
            <w:r>
              <w:rPr>
                <w:b/>
                <w:color w:val="FFFFFF"/>
                <w:sz w:val="20"/>
              </w:rPr>
              <w:t>NAME</w:t>
            </w:r>
          </w:p>
        </w:tc>
        <w:tc>
          <w:tcPr>
            <w:tcW w:w="1379" w:type="dxa"/>
            <w:shd w:val="clear" w:color="auto" w:fill="006FC0"/>
          </w:tcPr>
          <w:p w14:paraId="59BADC8F" w14:textId="77777777" w:rsidR="008B5B03" w:rsidRDefault="008B5B03" w:rsidP="00D51433">
            <w:pPr>
              <w:pStyle w:val="TableParagraph"/>
              <w:spacing w:before="62"/>
              <w:ind w:left="109"/>
              <w:rPr>
                <w:b/>
                <w:sz w:val="20"/>
              </w:rPr>
            </w:pPr>
            <w:r>
              <w:rPr>
                <w:b/>
                <w:color w:val="FFFFFF"/>
                <w:sz w:val="20"/>
              </w:rPr>
              <w:t>DATE</w:t>
            </w:r>
          </w:p>
        </w:tc>
        <w:tc>
          <w:tcPr>
            <w:tcW w:w="2234" w:type="dxa"/>
            <w:shd w:val="clear" w:color="auto" w:fill="006FC0"/>
          </w:tcPr>
          <w:p w14:paraId="70AC349C" w14:textId="77777777" w:rsidR="008B5B03" w:rsidRDefault="008B5B03" w:rsidP="00D51433">
            <w:pPr>
              <w:pStyle w:val="TableParagraph"/>
              <w:spacing w:before="62"/>
              <w:ind w:left="110"/>
              <w:rPr>
                <w:b/>
                <w:sz w:val="20"/>
              </w:rPr>
            </w:pPr>
            <w:r>
              <w:rPr>
                <w:b/>
                <w:color w:val="FFFFFF"/>
                <w:sz w:val="20"/>
              </w:rPr>
              <w:t>SIGNATURE</w:t>
            </w:r>
          </w:p>
        </w:tc>
      </w:tr>
      <w:tr w:rsidR="008B5B03" w14:paraId="583BA4F1" w14:textId="77777777" w:rsidTr="00277B98">
        <w:trPr>
          <w:trHeight w:val="432"/>
        </w:trPr>
        <w:tc>
          <w:tcPr>
            <w:tcW w:w="3024" w:type="dxa"/>
            <w:tcBorders>
              <w:left w:val="single" w:sz="6" w:space="0" w:color="00AFEF"/>
            </w:tcBorders>
          </w:tcPr>
          <w:p w14:paraId="4201E559" w14:textId="77777777" w:rsidR="008B5B03" w:rsidRDefault="008B5B03" w:rsidP="00A2733B">
            <w:pPr>
              <w:pStyle w:val="TableParagraph"/>
              <w:spacing w:before="61"/>
              <w:ind w:left="105"/>
              <w:rPr>
                <w:sz w:val="18"/>
              </w:rPr>
            </w:pPr>
            <w:r>
              <w:rPr>
                <w:sz w:val="18"/>
              </w:rPr>
              <w:t>Prepared by:</w:t>
            </w:r>
          </w:p>
        </w:tc>
        <w:tc>
          <w:tcPr>
            <w:tcW w:w="2304" w:type="dxa"/>
          </w:tcPr>
          <w:p w14:paraId="5DC860A5" w14:textId="77777777" w:rsidR="008B5B03" w:rsidRDefault="008B5B03" w:rsidP="00A2733B">
            <w:pPr>
              <w:pStyle w:val="TableParagraph"/>
              <w:spacing w:before="59" w:line="197" w:lineRule="exact"/>
              <w:ind w:left="108"/>
              <w:rPr>
                <w:sz w:val="18"/>
              </w:rPr>
            </w:pPr>
            <w:r>
              <w:rPr>
                <w:sz w:val="18"/>
              </w:rPr>
              <w:t>Farhan</w:t>
            </w:r>
            <w:r w:rsidR="00D66F01">
              <w:rPr>
                <w:sz w:val="18"/>
              </w:rPr>
              <w:t xml:space="preserve"> </w:t>
            </w:r>
            <w:r>
              <w:rPr>
                <w:sz w:val="18"/>
              </w:rPr>
              <w:t>Jaffer</w:t>
            </w:r>
          </w:p>
          <w:p w14:paraId="6B30878F" w14:textId="77777777" w:rsidR="00A2733B" w:rsidRDefault="00A2733B" w:rsidP="00A2733B">
            <w:pPr>
              <w:pStyle w:val="TableParagraph"/>
              <w:spacing w:before="59" w:line="197" w:lineRule="exact"/>
              <w:ind w:left="108"/>
              <w:rPr>
                <w:sz w:val="18"/>
              </w:rPr>
            </w:pPr>
            <w:r>
              <w:rPr>
                <w:sz w:val="18"/>
              </w:rPr>
              <w:t xml:space="preserve">      </w:t>
            </w:r>
          </w:p>
          <w:p w14:paraId="3FCD6F30" w14:textId="77777777" w:rsidR="008B5B03" w:rsidRDefault="008B5B03" w:rsidP="00A2733B">
            <w:pPr>
              <w:pStyle w:val="TableParagraph"/>
              <w:spacing w:before="59" w:line="197" w:lineRule="exact"/>
              <w:ind w:left="108"/>
              <w:rPr>
                <w:sz w:val="18"/>
              </w:rPr>
            </w:pPr>
            <w:r>
              <w:rPr>
                <w:sz w:val="18"/>
              </w:rPr>
              <w:t>Mohsin</w:t>
            </w:r>
            <w:r w:rsidR="00A2733B">
              <w:rPr>
                <w:sz w:val="18"/>
              </w:rPr>
              <w:t xml:space="preserve"> </w:t>
            </w:r>
            <w:r>
              <w:rPr>
                <w:sz w:val="18"/>
              </w:rPr>
              <w:t>Ghani</w:t>
            </w:r>
          </w:p>
        </w:tc>
        <w:tc>
          <w:tcPr>
            <w:tcW w:w="1379" w:type="dxa"/>
          </w:tcPr>
          <w:p w14:paraId="472F5031" w14:textId="77777777" w:rsidR="00D66F01" w:rsidRDefault="00D66F01" w:rsidP="00D51433">
            <w:pPr>
              <w:pStyle w:val="TableParagraph"/>
              <w:spacing w:before="61"/>
              <w:ind w:left="109"/>
              <w:rPr>
                <w:sz w:val="18"/>
              </w:rPr>
            </w:pPr>
          </w:p>
          <w:p w14:paraId="7D2433C6" w14:textId="77777777" w:rsidR="008B5B03" w:rsidRDefault="008B5B03" w:rsidP="00D51433">
            <w:pPr>
              <w:pStyle w:val="TableParagraph"/>
              <w:spacing w:before="61"/>
              <w:ind w:left="109"/>
              <w:rPr>
                <w:sz w:val="18"/>
              </w:rPr>
            </w:pPr>
            <w:r>
              <w:rPr>
                <w:sz w:val="18"/>
              </w:rPr>
              <w:t>03.07.2015</w:t>
            </w:r>
          </w:p>
        </w:tc>
        <w:tc>
          <w:tcPr>
            <w:tcW w:w="2234" w:type="dxa"/>
          </w:tcPr>
          <w:p w14:paraId="70E33A2C" w14:textId="77777777" w:rsidR="008B5B03" w:rsidRDefault="008B5B03" w:rsidP="00D51433">
            <w:pPr>
              <w:pStyle w:val="TableParagraph"/>
              <w:ind w:left="0"/>
              <w:rPr>
                <w:rFonts w:ascii="Times New Roman"/>
                <w:sz w:val="18"/>
              </w:rPr>
            </w:pPr>
          </w:p>
        </w:tc>
      </w:tr>
      <w:tr w:rsidR="008B5B03" w14:paraId="7850C7A7" w14:textId="77777777" w:rsidTr="00277B98">
        <w:trPr>
          <w:trHeight w:val="576"/>
        </w:trPr>
        <w:tc>
          <w:tcPr>
            <w:tcW w:w="3024" w:type="dxa"/>
            <w:tcBorders>
              <w:left w:val="single" w:sz="6" w:space="0" w:color="00AFEF"/>
            </w:tcBorders>
          </w:tcPr>
          <w:p w14:paraId="03338E3E" w14:textId="77777777" w:rsidR="008B5B03" w:rsidRDefault="008B5B03" w:rsidP="008B4E07">
            <w:pPr>
              <w:pStyle w:val="TableParagraph"/>
              <w:spacing w:before="63"/>
              <w:ind w:left="105"/>
              <w:rPr>
                <w:sz w:val="18"/>
              </w:rPr>
            </w:pPr>
            <w:r>
              <w:rPr>
                <w:sz w:val="18"/>
              </w:rPr>
              <w:t>Checked by:</w:t>
            </w:r>
          </w:p>
        </w:tc>
        <w:tc>
          <w:tcPr>
            <w:tcW w:w="2304" w:type="dxa"/>
          </w:tcPr>
          <w:p w14:paraId="6BE48815" w14:textId="77777777" w:rsidR="008B5B03" w:rsidRDefault="00D66F01" w:rsidP="00D51433">
            <w:pPr>
              <w:pStyle w:val="TableParagraph"/>
              <w:spacing w:before="63"/>
              <w:ind w:left="108"/>
              <w:rPr>
                <w:sz w:val="18"/>
              </w:rPr>
            </w:pPr>
            <w:proofErr w:type="spellStart"/>
            <w:proofErr w:type="gramStart"/>
            <w:r>
              <w:rPr>
                <w:sz w:val="18"/>
              </w:rPr>
              <w:t>Ms.Nazish</w:t>
            </w:r>
            <w:proofErr w:type="spellEnd"/>
            <w:proofErr w:type="gramEnd"/>
            <w:r>
              <w:rPr>
                <w:sz w:val="18"/>
              </w:rPr>
              <w:t xml:space="preserve"> Noman</w:t>
            </w:r>
          </w:p>
        </w:tc>
        <w:tc>
          <w:tcPr>
            <w:tcW w:w="1379" w:type="dxa"/>
          </w:tcPr>
          <w:p w14:paraId="39458A3D" w14:textId="77777777" w:rsidR="008B5B03" w:rsidRDefault="008B5B03" w:rsidP="00D51433">
            <w:pPr>
              <w:pStyle w:val="TableParagraph"/>
              <w:spacing w:before="62"/>
              <w:ind w:left="109"/>
              <w:rPr>
                <w:sz w:val="20"/>
              </w:rPr>
            </w:pPr>
            <w:r>
              <w:rPr>
                <w:sz w:val="20"/>
              </w:rPr>
              <w:t>07.07.2015</w:t>
            </w:r>
          </w:p>
        </w:tc>
        <w:tc>
          <w:tcPr>
            <w:tcW w:w="2234" w:type="dxa"/>
          </w:tcPr>
          <w:p w14:paraId="3BD51343" w14:textId="77777777" w:rsidR="008B5B03" w:rsidRDefault="008B5B03" w:rsidP="00D51433">
            <w:pPr>
              <w:pStyle w:val="TableParagraph"/>
              <w:ind w:left="0"/>
              <w:rPr>
                <w:rFonts w:ascii="Times New Roman"/>
                <w:sz w:val="18"/>
              </w:rPr>
            </w:pPr>
          </w:p>
        </w:tc>
      </w:tr>
      <w:tr w:rsidR="008B5B03" w14:paraId="1527DE32" w14:textId="77777777" w:rsidTr="00277B98">
        <w:trPr>
          <w:trHeight w:val="432"/>
        </w:trPr>
        <w:tc>
          <w:tcPr>
            <w:tcW w:w="3024" w:type="dxa"/>
            <w:tcBorders>
              <w:left w:val="single" w:sz="6" w:space="0" w:color="00AFEF"/>
            </w:tcBorders>
          </w:tcPr>
          <w:p w14:paraId="4E085B76" w14:textId="77777777" w:rsidR="008B5B03" w:rsidRDefault="008B5B03" w:rsidP="00D51433">
            <w:pPr>
              <w:pStyle w:val="TableParagraph"/>
              <w:spacing w:before="61"/>
              <w:ind w:left="105"/>
              <w:rPr>
                <w:sz w:val="18"/>
              </w:rPr>
            </w:pPr>
            <w:r>
              <w:rPr>
                <w:sz w:val="18"/>
              </w:rPr>
              <w:t>Approved by:</w:t>
            </w:r>
          </w:p>
        </w:tc>
        <w:tc>
          <w:tcPr>
            <w:tcW w:w="2304" w:type="dxa"/>
          </w:tcPr>
          <w:p w14:paraId="31A99935" w14:textId="77777777" w:rsidR="008B5B03" w:rsidRDefault="008B5B03" w:rsidP="00D51433">
            <w:pPr>
              <w:pStyle w:val="TableParagraph"/>
              <w:spacing w:before="61"/>
              <w:ind w:left="108"/>
              <w:rPr>
                <w:sz w:val="18"/>
              </w:rPr>
            </w:pPr>
            <w:proofErr w:type="spellStart"/>
            <w:proofErr w:type="gramStart"/>
            <w:r>
              <w:rPr>
                <w:sz w:val="18"/>
              </w:rPr>
              <w:t>Ms.Nazish</w:t>
            </w:r>
            <w:proofErr w:type="spellEnd"/>
            <w:proofErr w:type="gramEnd"/>
            <w:r w:rsidR="00D66F01">
              <w:rPr>
                <w:sz w:val="18"/>
              </w:rPr>
              <w:t xml:space="preserve"> </w:t>
            </w:r>
            <w:r>
              <w:rPr>
                <w:sz w:val="18"/>
              </w:rPr>
              <w:t>Noman</w:t>
            </w:r>
          </w:p>
        </w:tc>
        <w:tc>
          <w:tcPr>
            <w:tcW w:w="1379" w:type="dxa"/>
          </w:tcPr>
          <w:p w14:paraId="526749D7" w14:textId="77777777" w:rsidR="008B5B03" w:rsidRDefault="008B5B03" w:rsidP="00D51433">
            <w:pPr>
              <w:pStyle w:val="TableParagraph"/>
              <w:spacing w:before="60"/>
              <w:ind w:left="109"/>
              <w:rPr>
                <w:sz w:val="20"/>
              </w:rPr>
            </w:pPr>
            <w:r>
              <w:rPr>
                <w:sz w:val="20"/>
              </w:rPr>
              <w:t>07.07.2015</w:t>
            </w:r>
          </w:p>
        </w:tc>
        <w:tc>
          <w:tcPr>
            <w:tcW w:w="2234" w:type="dxa"/>
          </w:tcPr>
          <w:p w14:paraId="5F8890CC" w14:textId="77777777" w:rsidR="008B5B03" w:rsidRDefault="008B5B03" w:rsidP="00D51433">
            <w:pPr>
              <w:pStyle w:val="TableParagraph"/>
              <w:ind w:left="0"/>
              <w:rPr>
                <w:rFonts w:ascii="Times New Roman"/>
                <w:sz w:val="18"/>
              </w:rPr>
            </w:pPr>
          </w:p>
        </w:tc>
      </w:tr>
    </w:tbl>
    <w:p w14:paraId="3583CFD9" w14:textId="77777777" w:rsidR="008B5B03" w:rsidRDefault="008B5B03" w:rsidP="008B5B03">
      <w:pPr>
        <w:pStyle w:val="BodyText"/>
        <w:rPr>
          <w:i/>
          <w:sz w:val="28"/>
        </w:rPr>
      </w:pPr>
    </w:p>
    <w:p w14:paraId="1CC98DB4" w14:textId="77777777" w:rsidR="008B5B03" w:rsidRDefault="008B5B03" w:rsidP="008B5B03">
      <w:pPr>
        <w:pStyle w:val="BodyText"/>
        <w:spacing w:before="9"/>
        <w:rPr>
          <w:i/>
          <w:sz w:val="32"/>
        </w:rPr>
      </w:pPr>
    </w:p>
    <w:p w14:paraId="7B4DEC02" w14:textId="77777777" w:rsidR="008B5B03" w:rsidRDefault="008B5B03" w:rsidP="008B5B03">
      <w:pPr>
        <w:pStyle w:val="BodyText"/>
        <w:spacing w:before="8"/>
        <w:rPr>
          <w:i/>
          <w:sz w:val="32"/>
        </w:rPr>
      </w:pPr>
    </w:p>
    <w:p w14:paraId="7763FCB6" w14:textId="77777777" w:rsidR="008B5B03" w:rsidRDefault="008B5B03" w:rsidP="008B5B03">
      <w:pPr>
        <w:rPr>
          <w:sz w:val="18"/>
        </w:rPr>
        <w:sectPr w:rsidR="008B5B03" w:rsidSect="00B31838">
          <w:headerReference w:type="default" r:id="rId10"/>
          <w:footerReference w:type="default" r:id="rId11"/>
          <w:pgSz w:w="11910" w:h="16840"/>
          <w:pgMar w:top="1360" w:right="720" w:bottom="1240" w:left="1140" w:header="144" w:footer="1008" w:gutter="0"/>
          <w:pgBorders w:offsetFrom="page">
            <w:top w:val="single" w:sz="6" w:space="24" w:color="auto"/>
            <w:left w:val="single" w:sz="6" w:space="24" w:color="auto"/>
            <w:bottom w:val="single" w:sz="6" w:space="24" w:color="auto"/>
            <w:right w:val="single" w:sz="6" w:space="24" w:color="auto"/>
          </w:pgBorders>
          <w:pgNumType w:start="2"/>
          <w:cols w:space="720"/>
          <w:titlePg/>
          <w:docGrid w:linePitch="299"/>
        </w:sectPr>
      </w:pPr>
    </w:p>
    <w:p w14:paraId="51E2D936" w14:textId="77777777" w:rsidR="003A35E0" w:rsidRDefault="003A35E0" w:rsidP="008B5B03">
      <w:pPr>
        <w:pStyle w:val="BodyText"/>
        <w:spacing w:before="11"/>
        <w:rPr>
          <w:rFonts w:ascii="Times New Roman"/>
          <w:sz w:val="19"/>
        </w:rPr>
      </w:pPr>
    </w:p>
    <w:p w14:paraId="06B3D9A4" w14:textId="77777777" w:rsidR="008B5B03" w:rsidRDefault="00C5358D" w:rsidP="008B5B03">
      <w:pPr>
        <w:pStyle w:val="BodyText"/>
        <w:spacing w:before="11"/>
        <w:rPr>
          <w:rFonts w:ascii="Times New Roman"/>
          <w:sz w:val="19"/>
        </w:rPr>
      </w:pPr>
      <w:r>
        <w:rPr>
          <w:noProof/>
          <w:lang w:val="en-US" w:eastAsia="en-US" w:bidi="ar-SA"/>
        </w:rPr>
        <w:pict w14:anchorId="013518B9">
          <v:group id="Group 4" o:spid="_x0000_s1026" style="position:absolute;margin-left:63pt;margin-top:290.55pt;width:.75pt;height:27.85pt;z-index:251659264;mso-position-horizontal-relative:page;mso-position-vertical-relative:page" coordorigin="1260,5811" coordsize="1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">
            <v:line id="Line 5" o:spid="_x0000_s1027" style="position:absolute;visibility:visible" from="1267,5811" to="1267,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vF8QAAADaAAAADwAAAGRycy9kb3ducmV2LnhtbESPzWrDMBCE74W8g9hAb42cFjfBiRJC&#10;oVB6apz/29ba2ibWSlhq7L59FCjkOMzMN8x82ZtGXKj1tWUF41ECgriwuuZSwXbz/jQF4QOyxsYy&#10;KfgjD8vF4GGOmbYdr+mSh1JECPsMFVQhuExKX1Rk0I+sI47ej20NhijbUuoWuwg3jXxOkldpsOa4&#10;UKGjt4qKc/5rFHwfqdut96v0MEnz7e7rxe1Pn06px2G/moEI1Id7+L/9oRWkcLsSb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8XxAAAANoAAAAPAAAAAAAAAAAA&#10;AAAAAKECAABkcnMvZG93bnJldi54bWxQSwUGAAAAAAQABAD5AAAAkgMAAAAA&#10;" strokeweight=".72pt"/>
            <v:line id="Line 6" o:spid="_x0000_s1028" style="position:absolute;visibility:visible" from="1267,5811" to="1267,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FxYMQAAADaAAAADwAAAGRycy9kb3ducmV2LnhtbESPT2vCQBTE70K/w/IKvemmilpSVxFB&#10;kJ5q/FO9vWZfk2D27ZLdmvjtu0LB4zAzv2Fmi87U4kqNrywreB0kIIhzqysuFOx36/4bCB+QNdaW&#10;ScGNPCzmT70Zptq2vKVrFgoRIexTVFCG4FIpfV6SQT+wjjh6P7YxGKJsCqkbbCPc1HKYJBNpsOK4&#10;UKKjVUn5Jfs1Cr5P1B62x+X4azrO9ofPkTueP5xSL8/d8h1EoC48wv/tjVYwgfuVe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0XFgxAAAANoAAAAPAAAAAAAAAAAA&#10;AAAAAKECAABkcnMvZG93bnJldi54bWxQSwUGAAAAAAQABAD5AAAAkgMAAAAA&#10;" strokeweight=".72pt"/>
            <v:line id="Line 7" o:spid="_x0000_s1029" style="position:absolute;visibility:visible" from="1267,5811" to="1267,6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3U+8QAAADaAAAADwAAAGRycy9kb3ducmV2LnhtbESPT2vCQBTE74V+h+UJvdWNLWqJriKF&#10;QulJ4//bM/tMQrNvl+zWxG/vCkKPw8z8hpnOO1OLCzW+sqxg0E9AEOdWV1wo2Ky/Xj9A+ICssbZM&#10;Cq7kYT57fppiqm3LK7pkoRARwj5FBWUILpXS5yUZ9H3riKN3to3BEGVTSN1gG+Gmlm9JMpIGK44L&#10;JTr6LCn/zf6MgtOB2u1qtxjux8Nss12+u93xxyn10usWExCBuvAffrS/tYIx3K/EG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dT7xAAAANoAAAAPAAAAAAAAAAAA&#10;AAAAAKECAABkcnMvZG93bnJldi54bWxQSwUGAAAAAAQABAD5AAAAkgMAAAAA&#10;" strokeweight=".72pt"/>
            <v:line id="Line 8" o:spid="_x0000_s1030" style="position:absolute;visibility:visible" from="1267,6090" to="1267,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JAicIAAADaAAAADwAAAGRycy9kb3ducmV2LnhtbERPy2rCQBTdF/oPwy2400kVbUkzEREE&#10;6Urjo+3uNnObhGbuDJmpiX/vLIQuD+edLQfTigt1vrGs4HmSgCAurW64UnA8bMavIHxA1thaJgVX&#10;8rDMHx8yTLXteU+XIlQihrBPUUEdgkul9GVNBv3EOuLI/djOYIiwq6TusI/hppXTJFlIgw3Hhhod&#10;rWsqf4s/o+D7k/rT/ryaf7zMi+NpN3Pnr3en1OhpWL2BCDSEf/HdvdUK4tZ4Jd4Am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JAicIAAADaAAAADwAAAAAAAAAAAAAA&#10;AAChAgAAZHJzL2Rvd25yZXYueG1sUEsFBgAAAAAEAAQA+QAAAJADAAAAAA==&#10;" strokeweight=".72pt"/>
            <v:line id="Line 9" o:spid="_x0000_s1031" style="position:absolute;visibility:visible" from="1267,5811" to="1267,6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7lEsQAAADaAAAADwAAAGRycy9kb3ducmV2LnhtbESPT2vCQBTE74V+h+UJvdWNLVaNriKF&#10;QulJ4//bM/tMQrNvl+zWxG/fFQo9DjPzG2a26EwtrtT4yrKCQT8BQZxbXXGhYLv5eB6D8AFZY22Z&#10;FNzIw2L++DDDVNuW13TNQiEihH2KCsoQXCqlz0sy6PvWEUfvYhuDIcqmkLrBNsJNLV+S5E0arDgu&#10;lOjovaT8O/sxCs5Hanfr/XJ4GA2z7W716vanL6fUU69bTkEE6sJ/+K/9qRVM4H4l3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TuUSxAAAANoAAAAPAAAAAAAAAAAA&#10;AAAAAKECAABkcnMvZG93bnJldi54bWxQSwUGAAAAAAQABAD5AAAAkgMAAAAA&#10;" strokeweight=".72pt"/>
            <v:line id="Line 10" o:spid="_x0000_s1032" style="position:absolute;visibility:visible" from="1267,6090" to="1267,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LMYAAADbAAAADwAAAGRycy9kb3ducmV2LnhtbESPT0vDQBDF74LfYRmhN7uxpVVit6UU&#10;CsWTTf+otzE7JsHs7JJdm/jtOwfB2wzvzXu/WawG16oLdbHxbOBhnIEiLr1tuDJwPGzvn0DFhGyx&#10;9UwGfinCanl7s8Dc+p73dClSpSSEY44G6pRCrnUsa3IYxz4Qi/blO4dJ1q7StsNewl2rJ1k21w4b&#10;loYaA21qKr+LH2fg85360/68nr09zorj6XUazh8vwZjR3bB+BpVoSP/mv+udFXyhl19kAL2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izGAAAA2wAAAA8AAAAAAAAA&#10;AAAAAAAAoQIAAGRycy9kb3ducmV2LnhtbFBLBQYAAAAABAAEAPkAAACUAwAAAAA=&#10;" strokeweight=".72pt"/>
            <w10:wrap anchorx="page" anchory="page"/>
          </v:group>
        </w:pict>
      </w:r>
    </w:p>
    <w:p w14:paraId="3CB12712" w14:textId="77777777" w:rsidR="008B5B03" w:rsidRDefault="008B5B03" w:rsidP="008B5B03">
      <w:pPr>
        <w:pStyle w:val="BodyText"/>
        <w:rPr>
          <w:rFonts w:ascii="Times New Roman"/>
        </w:rPr>
      </w:pPr>
    </w:p>
    <w:p w14:paraId="7334A3BE" w14:textId="77777777" w:rsidR="008B5B03" w:rsidRDefault="008B5B03" w:rsidP="008B5B03">
      <w:pPr>
        <w:pStyle w:val="BodyText"/>
        <w:spacing w:before="3"/>
        <w:rPr>
          <w:rFonts w:ascii="Times New Roman"/>
          <w:sz w:val="24"/>
        </w:rPr>
      </w:pPr>
    </w:p>
    <w:p w14:paraId="457AB7CB" w14:textId="77777777" w:rsidR="00B31838" w:rsidRDefault="00B31838" w:rsidP="008B5B03">
      <w:pPr>
        <w:ind w:left="300"/>
        <w:rPr>
          <w:b/>
          <w:i/>
          <w:color w:val="006FC0"/>
          <w:sz w:val="24"/>
        </w:rPr>
      </w:pPr>
    </w:p>
    <w:p w14:paraId="0FE9C5AF" w14:textId="77777777" w:rsidR="00201A1D" w:rsidRDefault="00201A1D" w:rsidP="008B5B03">
      <w:pPr>
        <w:ind w:left="300"/>
        <w:rPr>
          <w:b/>
          <w:i/>
          <w:color w:val="006FC0"/>
          <w:sz w:val="24"/>
        </w:rPr>
      </w:pPr>
    </w:p>
    <w:p w14:paraId="1651835F" w14:textId="77777777" w:rsidR="008B5B03" w:rsidRDefault="008B5B03" w:rsidP="008B5B03">
      <w:pPr>
        <w:ind w:left="300"/>
        <w:rPr>
          <w:b/>
          <w:i/>
          <w:color w:val="006FC0"/>
          <w:sz w:val="24"/>
        </w:rPr>
      </w:pPr>
      <w:r>
        <w:rPr>
          <w:b/>
          <w:i/>
          <w:color w:val="006FC0"/>
          <w:sz w:val="24"/>
        </w:rPr>
        <w:t>Table of Contents</w:t>
      </w:r>
    </w:p>
    <w:p w14:paraId="5029A136" w14:textId="77777777" w:rsidR="00201A1D" w:rsidRDefault="00201A1D" w:rsidP="008B5B03">
      <w:pPr>
        <w:ind w:left="300"/>
        <w:rPr>
          <w:b/>
          <w:i/>
          <w:sz w:val="24"/>
        </w:rPr>
      </w:pPr>
    </w:p>
    <w:sdt>
      <w:sdtPr>
        <w:id w:val="799615"/>
        <w:docPartObj>
          <w:docPartGallery w:val="Table of Contents"/>
          <w:docPartUnique/>
        </w:docPartObj>
      </w:sdtPr>
      <w:sdtEndPr/>
      <w:sdtContent>
        <w:p w14:paraId="681A7C51" w14:textId="77777777" w:rsidR="008B5B03" w:rsidRDefault="00C5358D" w:rsidP="008B5B03">
          <w:pPr>
            <w:pStyle w:val="TOC1"/>
            <w:numPr>
              <w:ilvl w:val="0"/>
              <w:numId w:val="2"/>
            </w:numPr>
            <w:tabs>
              <w:tab w:val="left" w:pos="739"/>
              <w:tab w:val="left" w:pos="740"/>
              <w:tab w:val="right" w:leader="dot" w:pos="9318"/>
            </w:tabs>
            <w:spacing w:before="46"/>
            <w:ind w:hanging="439"/>
          </w:pPr>
          <w:hyperlink w:anchor="_bookmark0" w:history="1">
            <w:r w:rsidR="008B5B03">
              <w:t>Introduction</w:t>
            </w:r>
            <w:r w:rsidR="008B5B03">
              <w:tab/>
              <w:t>5</w:t>
            </w:r>
          </w:hyperlink>
        </w:p>
        <w:p w14:paraId="5B201840" w14:textId="77777777" w:rsidR="008B5B03" w:rsidRDefault="00C5358D" w:rsidP="008B5B03">
          <w:pPr>
            <w:pStyle w:val="TOC2"/>
            <w:numPr>
              <w:ilvl w:val="1"/>
              <w:numId w:val="2"/>
            </w:numPr>
            <w:tabs>
              <w:tab w:val="left" w:pos="1099"/>
              <w:tab w:val="left" w:pos="1100"/>
              <w:tab w:val="right" w:leader="dot" w:pos="9318"/>
            </w:tabs>
            <w:spacing w:before="137"/>
          </w:pPr>
          <w:hyperlink w:anchor="_bookmark1" w:history="1">
            <w:r w:rsidR="008B5B03">
              <w:t>Purpose</w:t>
            </w:r>
            <w:r w:rsidR="008B5B03">
              <w:tab/>
              <w:t>5</w:t>
            </w:r>
          </w:hyperlink>
        </w:p>
        <w:p w14:paraId="794F2D82" w14:textId="77777777" w:rsidR="008B5B03" w:rsidRDefault="00C5358D" w:rsidP="008B5B03">
          <w:pPr>
            <w:pStyle w:val="TOC2"/>
            <w:numPr>
              <w:ilvl w:val="1"/>
              <w:numId w:val="2"/>
            </w:numPr>
            <w:tabs>
              <w:tab w:val="left" w:pos="1099"/>
              <w:tab w:val="left" w:pos="1100"/>
              <w:tab w:val="right" w:leader="dot" w:pos="9318"/>
            </w:tabs>
          </w:pPr>
          <w:hyperlink w:anchor="_bookmark2" w:history="1">
            <w:r w:rsidR="008B5B03">
              <w:t>Scope</w:t>
            </w:r>
            <w:r w:rsidR="008B5B03">
              <w:tab/>
              <w:t>5</w:t>
            </w:r>
          </w:hyperlink>
        </w:p>
        <w:p w14:paraId="6D91C165" w14:textId="77777777" w:rsidR="008B5B03" w:rsidRDefault="00C5358D" w:rsidP="008B5B03">
          <w:pPr>
            <w:pStyle w:val="TOC2"/>
            <w:numPr>
              <w:ilvl w:val="1"/>
              <w:numId w:val="2"/>
            </w:numPr>
            <w:tabs>
              <w:tab w:val="left" w:pos="1099"/>
              <w:tab w:val="left" w:pos="1100"/>
              <w:tab w:val="right" w:leader="dot" w:pos="9318"/>
            </w:tabs>
          </w:pPr>
          <w:hyperlink w:anchor="_bookmark3" w:history="1">
            <w:proofErr w:type="spellStart"/>
            <w:r w:rsidR="008B5B03">
              <w:t>Referencedocuments</w:t>
            </w:r>
            <w:proofErr w:type="spellEnd"/>
            <w:r w:rsidR="008B5B03">
              <w:tab/>
              <w:t>5</w:t>
            </w:r>
          </w:hyperlink>
        </w:p>
        <w:p w14:paraId="0BB5328F" w14:textId="77777777" w:rsidR="00A2733B" w:rsidRDefault="00C5358D" w:rsidP="00A2733B">
          <w:pPr>
            <w:pStyle w:val="TOC1"/>
            <w:numPr>
              <w:ilvl w:val="0"/>
              <w:numId w:val="2"/>
            </w:numPr>
            <w:tabs>
              <w:tab w:val="left" w:pos="739"/>
              <w:tab w:val="left" w:pos="740"/>
              <w:tab w:val="right" w:leader="dot" w:pos="9318"/>
            </w:tabs>
            <w:ind w:hanging="439"/>
          </w:pPr>
          <w:hyperlink w:anchor="_bookmark5" w:history="1">
            <w:r w:rsidR="00A2733B">
              <w:t xml:space="preserve"> Structure </w:t>
            </w:r>
            <w:proofErr w:type="gramStart"/>
            <w:r w:rsidR="00A2733B">
              <w:t>And</w:t>
            </w:r>
            <w:proofErr w:type="gramEnd"/>
            <w:r w:rsidR="00A2733B">
              <w:t xml:space="preserve"> Navigation</w:t>
            </w:r>
            <w:r w:rsidR="00A2733B">
              <w:tab/>
            </w:r>
            <w:r w:rsidR="00C73D26">
              <w:t>6</w:t>
            </w:r>
          </w:hyperlink>
        </w:p>
        <w:p w14:paraId="41615CF5" w14:textId="77777777" w:rsidR="008B5B03" w:rsidRDefault="00C5358D" w:rsidP="008B5B03">
          <w:pPr>
            <w:pStyle w:val="TOC1"/>
            <w:numPr>
              <w:ilvl w:val="0"/>
              <w:numId w:val="2"/>
            </w:numPr>
            <w:tabs>
              <w:tab w:val="left" w:pos="739"/>
              <w:tab w:val="left" w:pos="740"/>
              <w:tab w:val="right" w:leader="dot" w:pos="9318"/>
            </w:tabs>
            <w:ind w:hanging="439"/>
          </w:pPr>
          <w:hyperlink w:anchor="_bookmark5" w:history="1">
            <w:r w:rsidR="008B5B03">
              <w:t>Graphical</w:t>
            </w:r>
            <w:r w:rsidR="00E5418B">
              <w:t xml:space="preserve"> </w:t>
            </w:r>
            <w:r w:rsidR="008B5B03">
              <w:t>Interface</w:t>
            </w:r>
            <w:r w:rsidR="00E5418B">
              <w:t xml:space="preserve"> </w:t>
            </w:r>
            <w:r w:rsidR="008B5B03">
              <w:t>design</w:t>
            </w:r>
            <w:r w:rsidR="008B5B03">
              <w:tab/>
              <w:t>7</w:t>
            </w:r>
          </w:hyperlink>
        </w:p>
        <w:p w14:paraId="4F380802" w14:textId="77777777" w:rsidR="008B5B03" w:rsidRDefault="00C5358D" w:rsidP="008B5B03">
          <w:pPr>
            <w:pStyle w:val="TOC2"/>
            <w:numPr>
              <w:ilvl w:val="1"/>
              <w:numId w:val="2"/>
            </w:numPr>
            <w:tabs>
              <w:tab w:val="left" w:pos="1099"/>
              <w:tab w:val="left" w:pos="1100"/>
              <w:tab w:val="right" w:leader="dot" w:pos="9318"/>
            </w:tabs>
            <w:spacing w:before="139"/>
          </w:pPr>
          <w:hyperlink w:anchor="_bookmark7" w:history="1">
            <w:r w:rsidR="008A6AA4">
              <w:t>Applications ‘page</w:t>
            </w:r>
            <w:r w:rsidR="008B5B03">
              <w:tab/>
              <w:t>8</w:t>
            </w:r>
          </w:hyperlink>
        </w:p>
        <w:p w14:paraId="339808DF" w14:textId="77777777" w:rsidR="008A6AA4" w:rsidRDefault="008A6AA4" w:rsidP="008B5B03">
          <w:pPr>
            <w:pStyle w:val="TOC2"/>
            <w:numPr>
              <w:ilvl w:val="1"/>
              <w:numId w:val="2"/>
            </w:numPr>
            <w:tabs>
              <w:tab w:val="left" w:pos="1099"/>
              <w:tab w:val="left" w:pos="1100"/>
              <w:tab w:val="right" w:leader="dot" w:pos="9318"/>
            </w:tabs>
            <w:spacing w:before="139"/>
          </w:pPr>
          <w:r>
            <w:t>Adding Lecture .........................................................................................</w:t>
          </w:r>
          <w:r w:rsidR="00C73D26">
            <w:t xml:space="preserve"> 9</w:t>
          </w:r>
        </w:p>
        <w:p w14:paraId="6A992C2D" w14:textId="77777777" w:rsidR="008A6AA4" w:rsidRDefault="008A6AA4" w:rsidP="008B5B03">
          <w:pPr>
            <w:pStyle w:val="TOC2"/>
            <w:numPr>
              <w:ilvl w:val="1"/>
              <w:numId w:val="2"/>
            </w:numPr>
            <w:tabs>
              <w:tab w:val="left" w:pos="1099"/>
              <w:tab w:val="left" w:pos="1100"/>
              <w:tab w:val="right" w:leader="dot" w:pos="9318"/>
            </w:tabs>
            <w:spacing w:before="139"/>
          </w:pPr>
          <w:r>
            <w:t>Displaying Lecture List ...............................................................................</w:t>
          </w:r>
          <w:r w:rsidR="00C73D26">
            <w:t>10</w:t>
          </w:r>
        </w:p>
        <w:p w14:paraId="11409A09" w14:textId="77777777" w:rsidR="008A6AA4" w:rsidRDefault="009C554A" w:rsidP="008B5B03">
          <w:pPr>
            <w:pStyle w:val="TOC2"/>
            <w:numPr>
              <w:ilvl w:val="1"/>
              <w:numId w:val="2"/>
            </w:numPr>
            <w:tabs>
              <w:tab w:val="left" w:pos="1099"/>
              <w:tab w:val="left" w:pos="1100"/>
              <w:tab w:val="right" w:leader="dot" w:pos="9318"/>
            </w:tabs>
            <w:spacing w:before="139"/>
          </w:pPr>
          <w:r>
            <w:t>Lecture Detail ...........................................................................................</w:t>
          </w:r>
          <w:r w:rsidR="00C73D26">
            <w:t>11</w:t>
          </w:r>
        </w:p>
        <w:p w14:paraId="7661FD05" w14:textId="77777777" w:rsidR="009C554A" w:rsidRDefault="008F64BF" w:rsidP="008B5B03">
          <w:pPr>
            <w:pStyle w:val="TOC2"/>
            <w:numPr>
              <w:ilvl w:val="1"/>
              <w:numId w:val="2"/>
            </w:numPr>
            <w:tabs>
              <w:tab w:val="left" w:pos="1099"/>
              <w:tab w:val="left" w:pos="1100"/>
              <w:tab w:val="right" w:leader="dot" w:pos="9318"/>
            </w:tabs>
            <w:spacing w:before="139"/>
          </w:pPr>
          <w:r>
            <w:t>Update Lecture .........................................................................................</w:t>
          </w:r>
          <w:r w:rsidR="00C73D26">
            <w:t>12</w:t>
          </w:r>
        </w:p>
        <w:p w14:paraId="28349A09" w14:textId="77777777" w:rsidR="009C554A" w:rsidRDefault="009C554A" w:rsidP="008B5B03">
          <w:pPr>
            <w:pStyle w:val="TOC2"/>
            <w:numPr>
              <w:ilvl w:val="1"/>
              <w:numId w:val="2"/>
            </w:numPr>
            <w:tabs>
              <w:tab w:val="left" w:pos="1099"/>
              <w:tab w:val="left" w:pos="1100"/>
              <w:tab w:val="right" w:leader="dot" w:pos="9318"/>
            </w:tabs>
            <w:spacing w:before="139"/>
          </w:pPr>
        </w:p>
        <w:p w14:paraId="0506106F" w14:textId="77777777" w:rsidR="008B5B03" w:rsidRDefault="00C5358D" w:rsidP="008B5B03">
          <w:pPr>
            <w:pStyle w:val="TOC1"/>
            <w:tabs>
              <w:tab w:val="right" w:leader="dot" w:pos="9318"/>
            </w:tabs>
            <w:ind w:firstLine="0"/>
          </w:pPr>
        </w:p>
      </w:sdtContent>
    </w:sdt>
    <w:p w14:paraId="54B11889" w14:textId="77777777" w:rsidR="008B5B03" w:rsidRDefault="008B5B03" w:rsidP="008B5B03">
      <w:pPr>
        <w:sectPr w:rsidR="008B5B03" w:rsidSect="00B31838">
          <w:pgSz w:w="11910" w:h="16840"/>
          <w:pgMar w:top="1360" w:right="720" w:bottom="1240" w:left="1140" w:header="709" w:footer="1040" w:gutter="0"/>
          <w:pgBorders w:offsetFrom="page">
            <w:top w:val="single" w:sz="6" w:space="24" w:color="auto"/>
            <w:left w:val="single" w:sz="6" w:space="24" w:color="auto"/>
            <w:bottom w:val="single" w:sz="6" w:space="24" w:color="auto"/>
            <w:right w:val="single" w:sz="6" w:space="24" w:color="auto"/>
          </w:pgBorders>
          <w:cols w:space="720"/>
        </w:sectPr>
      </w:pPr>
    </w:p>
    <w:p w14:paraId="29073209" w14:textId="77777777" w:rsidR="008B5B03" w:rsidRDefault="008B5B03" w:rsidP="008B5B03">
      <w:pPr>
        <w:pStyle w:val="BodyText"/>
      </w:pPr>
    </w:p>
    <w:p w14:paraId="14175D30" w14:textId="77777777" w:rsidR="008B5B03" w:rsidRDefault="008B5B03" w:rsidP="008B5B03">
      <w:pPr>
        <w:pStyle w:val="BodyText"/>
      </w:pPr>
    </w:p>
    <w:p w14:paraId="5F5EACB6" w14:textId="77777777" w:rsidR="008B5B03" w:rsidRDefault="008B5B03" w:rsidP="008B5B03">
      <w:pPr>
        <w:pStyle w:val="BodyText"/>
        <w:spacing w:before="5"/>
        <w:rPr>
          <w:sz w:val="13"/>
        </w:rPr>
      </w:pPr>
    </w:p>
    <w:p w14:paraId="4E14BDC0" w14:textId="77777777" w:rsidR="008B5B03" w:rsidRDefault="00C5358D" w:rsidP="008B5B03">
      <w:pPr>
        <w:pStyle w:val="BodyText"/>
        <w:spacing w:line="20" w:lineRule="exact"/>
        <w:ind w:left="266"/>
        <w:rPr>
          <w:sz w:val="2"/>
        </w:rPr>
      </w:pPr>
      <w:r>
        <w:rPr>
          <w:noProof/>
          <w:sz w:val="2"/>
          <w:lang w:val="en-US" w:eastAsia="en-US" w:bidi="ar-SA"/>
        </w:rPr>
      </w:r>
      <w:r>
        <w:rPr>
          <w:noProof/>
          <w:sz w:val="2"/>
          <w:lang w:val="en-US" w:eastAsia="en-US" w:bidi="ar-SA"/>
        </w:rPr>
        <w:pict w14:anchorId="065A3E59">
          <v:group id="Group 2" o:spid="_x0000_s1044" style="width:454.3pt;height:.5pt;mso-position-horizontal-relative:char;mso-position-vertical-relative:line" coordsize="9086,10">
            <v:line id="Line 3" o:spid="_x0000_s1045" style="position:absolute;visibility:visible" from="0,5" to="90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NsIAAADaAAAADwAAAGRycy9kb3ducmV2LnhtbESPQWvCQBSE70L/w/IKvZmNKYhNXaVE&#10;C7lJbXt/3X0msdm3IbtN4r93hYLHYWa+YdbbybZioN43jhUskhQEsXam4UrB1+f7fAXCB2SDrWNS&#10;cCEP283DbI25cSN/0HAMlYgQ9jkqqEPocim9rsmiT1xHHL2T6y2GKPtKmh7HCLetzNJ0KS02HBdq&#10;7KioSf8e/6yCqvsp5Tk76IVOv192urzsURZKPT1Ob68gAk3hHv5vl0bBM9yuxBsgN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CNsIAAADaAAAADwAAAAAAAAAAAAAA&#10;AAChAgAAZHJzL2Rvd25yZXYueG1sUEsFBgAAAAAEAAQA+QAAAJADAAAAAA==&#10;" strokecolor="#006fc0" strokeweight=".48pt"/>
            <w10:anchorlock/>
          </v:group>
        </w:pict>
      </w:r>
    </w:p>
    <w:p w14:paraId="0CC03D5A" w14:textId="77777777" w:rsidR="008B5B03" w:rsidRPr="00AB4C8C" w:rsidRDefault="00C5358D" w:rsidP="008B5B03">
      <w:pPr>
        <w:pStyle w:val="Heading1"/>
        <w:numPr>
          <w:ilvl w:val="0"/>
          <w:numId w:val="1"/>
        </w:numPr>
        <w:tabs>
          <w:tab w:val="left" w:pos="732"/>
          <w:tab w:val="left" w:pos="733"/>
        </w:tabs>
        <w:rPr>
          <w:sz w:val="32"/>
          <w:szCs w:val="32"/>
        </w:rPr>
      </w:pPr>
      <w:r>
        <w:rPr>
          <w:noProof/>
          <w:sz w:val="32"/>
          <w:szCs w:val="32"/>
          <w:lang w:val="en-US" w:eastAsia="en-US" w:bidi="ar-SA"/>
        </w:rPr>
        <w:pict w14:anchorId="4F167E20">
          <v:line id="Straight Connector 1" o:spid="_x0000_s1043" style="position:absolute;left:0;text-align:left;z-index:-251656192;visibility:visible;mso-wrap-distance-left:0;mso-wrap-distance-right:0;mso-position-horizontal-relative:page" from="70.6pt,21.3pt" to="524.8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" strokecolor="#006fc0" strokeweight=".48pt">
            <w10:wrap type="topAndBottom" anchorx="page"/>
          </v:line>
        </w:pict>
      </w:r>
      <w:bookmarkStart w:id="1" w:name="_bookmark0"/>
      <w:bookmarkEnd w:id="1"/>
      <w:r w:rsidR="008B5B03" w:rsidRPr="00AB4C8C">
        <w:rPr>
          <w:color w:val="006FC0"/>
          <w:sz w:val="32"/>
          <w:szCs w:val="32"/>
        </w:rPr>
        <w:t>Introduction</w:t>
      </w:r>
    </w:p>
    <w:p w14:paraId="45FE6DED" w14:textId="77777777" w:rsidR="008B5B03" w:rsidRDefault="008B5B03" w:rsidP="008B5B03">
      <w:pPr>
        <w:pStyle w:val="BodyText"/>
        <w:ind w:left="300"/>
      </w:pPr>
      <w:bookmarkStart w:id="2" w:name="_bookmark1"/>
      <w:bookmarkEnd w:id="2"/>
    </w:p>
    <w:p w14:paraId="4CCBFAD5" w14:textId="77777777" w:rsidR="008B5B03" w:rsidRPr="00AB4C8C" w:rsidRDefault="008B5B03" w:rsidP="008B5B03">
      <w:pPr>
        <w:pStyle w:val="BodyText"/>
        <w:ind w:left="300"/>
        <w:rPr>
          <w:sz w:val="24"/>
          <w:szCs w:val="24"/>
        </w:rPr>
      </w:pPr>
      <w:r w:rsidRPr="00AB4C8C">
        <w:rPr>
          <w:sz w:val="24"/>
          <w:szCs w:val="24"/>
        </w:rPr>
        <w:t>This Project is based on web app. This provides opportunity to students and teacher to study and teaching online from home</w:t>
      </w:r>
    </w:p>
    <w:p w14:paraId="4862A022" w14:textId="77777777" w:rsidR="00AB4C8C" w:rsidRPr="00AB4C8C" w:rsidRDefault="008B5B03" w:rsidP="00AB4C8C">
      <w:pPr>
        <w:pStyle w:val="Heading2"/>
        <w:numPr>
          <w:ilvl w:val="1"/>
          <w:numId w:val="1"/>
        </w:numPr>
        <w:tabs>
          <w:tab w:val="left" w:pos="877"/>
        </w:tabs>
        <w:spacing w:before="168"/>
        <w:rPr>
          <w:sz w:val="28"/>
          <w:szCs w:val="28"/>
        </w:rPr>
      </w:pPr>
      <w:r w:rsidRPr="00AB4C8C">
        <w:rPr>
          <w:color w:val="006FC0"/>
          <w:sz w:val="28"/>
          <w:szCs w:val="28"/>
        </w:rPr>
        <w:t>Purpose</w:t>
      </w:r>
    </w:p>
    <w:p w14:paraId="0AA621A1" w14:textId="77777777" w:rsidR="008B5B03" w:rsidRPr="00AB4C8C" w:rsidRDefault="008B5B03" w:rsidP="00AB4C8C">
      <w:pPr>
        <w:pStyle w:val="BodyText"/>
        <w:spacing w:before="111" w:line="276" w:lineRule="auto"/>
        <w:ind w:left="300" w:right="716"/>
        <w:jc w:val="both"/>
        <w:rPr>
          <w:sz w:val="24"/>
          <w:szCs w:val="24"/>
        </w:rPr>
      </w:pPr>
      <w:r w:rsidRPr="00AB4C8C">
        <w:rPr>
          <w:sz w:val="24"/>
          <w:szCs w:val="24"/>
        </w:rPr>
        <w:t xml:space="preserve">The Purpose of this project is to make teachers able to create their online lecture. This project provides different formats for delivering lecture like ppt, video lecture and audio lecture etc. </w:t>
      </w:r>
    </w:p>
    <w:p w14:paraId="2264D8D5" w14:textId="77777777" w:rsidR="008B5B03" w:rsidRDefault="008B5B03" w:rsidP="008B5B03">
      <w:pPr>
        <w:pStyle w:val="BodyText"/>
        <w:spacing w:before="2"/>
      </w:pPr>
    </w:p>
    <w:p w14:paraId="11DF37D4" w14:textId="77777777" w:rsidR="008B5B03" w:rsidRPr="00AB4C8C" w:rsidRDefault="008B5B03" w:rsidP="008B5B03">
      <w:pPr>
        <w:pStyle w:val="Heading2"/>
        <w:numPr>
          <w:ilvl w:val="1"/>
          <w:numId w:val="1"/>
        </w:numPr>
        <w:tabs>
          <w:tab w:val="left" w:pos="877"/>
        </w:tabs>
        <w:rPr>
          <w:sz w:val="28"/>
          <w:szCs w:val="28"/>
        </w:rPr>
      </w:pPr>
      <w:bookmarkStart w:id="3" w:name="_bookmark2"/>
      <w:bookmarkEnd w:id="3"/>
      <w:r w:rsidRPr="00AB4C8C">
        <w:rPr>
          <w:color w:val="006FC0"/>
          <w:sz w:val="28"/>
          <w:szCs w:val="28"/>
        </w:rPr>
        <w:t>Scope</w:t>
      </w:r>
    </w:p>
    <w:p w14:paraId="3B6D6854" w14:textId="77777777" w:rsidR="008B5B03" w:rsidRDefault="008B5B03" w:rsidP="008B5B03">
      <w:pPr>
        <w:pStyle w:val="BodyText"/>
        <w:spacing w:before="112" w:line="276" w:lineRule="auto"/>
        <w:ind w:left="300" w:right="717"/>
        <w:jc w:val="both"/>
      </w:pPr>
      <w:r>
        <w:t xml:space="preserve">The world is progressing day by day. People don’t have time or busy in their jobs so unable to attend the university classes. This project makes it easy for the students to study online by highly qualified teachers from homes. </w:t>
      </w:r>
      <w:proofErr w:type="gramStart"/>
      <w:r>
        <w:t>So</w:t>
      </w:r>
      <w:proofErr w:type="gramEnd"/>
      <w:r>
        <w:t xml:space="preserve"> they can save their time.</w:t>
      </w:r>
    </w:p>
    <w:p w14:paraId="6F482DB6" w14:textId="77777777" w:rsidR="00AB4C8C" w:rsidRDefault="00AB4C8C" w:rsidP="008B5B03">
      <w:pPr>
        <w:pStyle w:val="BodyText"/>
        <w:spacing w:before="112" w:line="276" w:lineRule="auto"/>
        <w:ind w:left="300" w:right="717"/>
        <w:jc w:val="both"/>
      </w:pPr>
    </w:p>
    <w:p w14:paraId="2EFA3EDA" w14:textId="6C31D337" w:rsidR="00AB4C8C" w:rsidRPr="00AB4C8C" w:rsidRDefault="008B5B03" w:rsidP="00044368">
      <w:pPr>
        <w:pStyle w:val="BodyText"/>
        <w:spacing w:before="112" w:line="276" w:lineRule="auto"/>
        <w:ind w:left="300" w:right="717"/>
        <w:jc w:val="both"/>
        <w:rPr>
          <w:b/>
          <w:color w:val="0070C0"/>
          <w:sz w:val="28"/>
          <w:szCs w:val="28"/>
        </w:rPr>
      </w:pPr>
      <w:r w:rsidRPr="00AB4C8C">
        <w:rPr>
          <w:b/>
          <w:color w:val="0070C0"/>
          <w:sz w:val="28"/>
          <w:szCs w:val="28"/>
        </w:rPr>
        <w:t>Reference documents</w:t>
      </w:r>
    </w:p>
    <w:p w14:paraId="5149F095" w14:textId="77777777" w:rsidR="008B5B03" w:rsidRDefault="008B5B03" w:rsidP="008B5B03">
      <w:pPr>
        <w:pStyle w:val="BodyText"/>
        <w:rPr>
          <w:sz w:val="24"/>
        </w:rPr>
      </w:pPr>
    </w:p>
    <w:tbl>
      <w:tblPr>
        <w:tblW w:w="0" w:type="auto"/>
        <w:tblInd w:w="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7"/>
        <w:gridCol w:w="2549"/>
        <w:gridCol w:w="4822"/>
        <w:gridCol w:w="1702"/>
      </w:tblGrid>
      <w:tr w:rsidR="008B5B03" w14:paraId="731E865C" w14:textId="77777777" w:rsidTr="00D51433">
        <w:trPr>
          <w:trHeight w:val="400"/>
        </w:trPr>
        <w:tc>
          <w:tcPr>
            <w:tcW w:w="427" w:type="dxa"/>
            <w:shd w:val="clear" w:color="auto" w:fill="E6E6E6"/>
          </w:tcPr>
          <w:p w14:paraId="1C9F7799" w14:textId="77777777" w:rsidR="008B5B03" w:rsidRDefault="008B5B03" w:rsidP="00D51433">
            <w:pPr>
              <w:pStyle w:val="TableParagraph"/>
              <w:spacing w:before="60"/>
              <w:ind w:left="30"/>
              <w:rPr>
                <w:b/>
                <w:sz w:val="20"/>
              </w:rPr>
            </w:pPr>
            <w:r>
              <w:rPr>
                <w:b/>
                <w:sz w:val="20"/>
              </w:rPr>
              <w:t>Id</w:t>
            </w:r>
          </w:p>
        </w:tc>
        <w:tc>
          <w:tcPr>
            <w:tcW w:w="2549" w:type="dxa"/>
            <w:shd w:val="clear" w:color="auto" w:fill="E6E6E6"/>
          </w:tcPr>
          <w:p w14:paraId="2CBBD88A" w14:textId="77777777" w:rsidR="008B5B03" w:rsidRDefault="008B5B03" w:rsidP="00D51433">
            <w:pPr>
              <w:pStyle w:val="TableParagraph"/>
              <w:spacing w:before="60"/>
              <w:ind w:left="707"/>
              <w:rPr>
                <w:b/>
                <w:sz w:val="20"/>
              </w:rPr>
            </w:pPr>
            <w:r>
              <w:rPr>
                <w:b/>
                <w:sz w:val="20"/>
              </w:rPr>
              <w:t>Reference</w:t>
            </w:r>
          </w:p>
        </w:tc>
        <w:tc>
          <w:tcPr>
            <w:tcW w:w="4822" w:type="dxa"/>
            <w:shd w:val="clear" w:color="auto" w:fill="E6E6E6"/>
          </w:tcPr>
          <w:p w14:paraId="3D6EE333" w14:textId="77777777" w:rsidR="008B5B03" w:rsidRDefault="008B5B03" w:rsidP="00D51433">
            <w:pPr>
              <w:pStyle w:val="TableParagraph"/>
              <w:spacing w:before="60"/>
              <w:ind w:left="2141" w:right="2128"/>
              <w:jc w:val="center"/>
              <w:rPr>
                <w:b/>
                <w:sz w:val="20"/>
              </w:rPr>
            </w:pPr>
            <w:r>
              <w:rPr>
                <w:b/>
                <w:sz w:val="20"/>
              </w:rPr>
              <w:t>Title</w:t>
            </w:r>
          </w:p>
        </w:tc>
        <w:tc>
          <w:tcPr>
            <w:tcW w:w="1702" w:type="dxa"/>
            <w:shd w:val="clear" w:color="auto" w:fill="E6E6E6"/>
          </w:tcPr>
          <w:p w14:paraId="620EF6CA" w14:textId="77777777" w:rsidR="008B5B03" w:rsidRDefault="008B5B03" w:rsidP="00D51433">
            <w:pPr>
              <w:pStyle w:val="TableParagraph"/>
              <w:spacing w:before="60"/>
              <w:ind w:left="423"/>
              <w:rPr>
                <w:b/>
                <w:sz w:val="20"/>
              </w:rPr>
            </w:pPr>
            <w:r>
              <w:rPr>
                <w:b/>
                <w:sz w:val="20"/>
              </w:rPr>
              <w:t>Version</w:t>
            </w:r>
          </w:p>
        </w:tc>
      </w:tr>
      <w:tr w:rsidR="008B5B03" w14:paraId="594C0B40" w14:textId="77777777" w:rsidTr="00D51433">
        <w:trPr>
          <w:trHeight w:val="400"/>
        </w:trPr>
        <w:tc>
          <w:tcPr>
            <w:tcW w:w="427" w:type="dxa"/>
          </w:tcPr>
          <w:p w14:paraId="75157599" w14:textId="77777777" w:rsidR="008B5B03" w:rsidRDefault="008B5B03" w:rsidP="00D51433">
            <w:pPr>
              <w:pStyle w:val="TableParagraph"/>
              <w:ind w:left="30"/>
              <w:rPr>
                <w:sz w:val="20"/>
              </w:rPr>
            </w:pPr>
            <w:r>
              <w:rPr>
                <w:sz w:val="20"/>
              </w:rPr>
              <w:t>R1</w:t>
            </w:r>
          </w:p>
        </w:tc>
        <w:tc>
          <w:tcPr>
            <w:tcW w:w="2549" w:type="dxa"/>
          </w:tcPr>
          <w:p w14:paraId="534D6A4A" w14:textId="77777777" w:rsidR="008B5B03" w:rsidRDefault="008B5B03" w:rsidP="00D51433">
            <w:pPr>
              <w:pStyle w:val="TableParagraph"/>
              <w:spacing w:before="60"/>
              <w:ind w:left="28"/>
              <w:rPr>
                <w:sz w:val="20"/>
              </w:rPr>
            </w:pPr>
            <w:r>
              <w:rPr>
                <w:sz w:val="20"/>
              </w:rPr>
              <w:t>N/A</w:t>
            </w:r>
          </w:p>
        </w:tc>
        <w:tc>
          <w:tcPr>
            <w:tcW w:w="4822" w:type="dxa"/>
          </w:tcPr>
          <w:p w14:paraId="5BF36E86" w14:textId="77777777" w:rsidR="008B5B03" w:rsidRDefault="008B5B03" w:rsidP="00D51433">
            <w:pPr>
              <w:pStyle w:val="TableParagraph"/>
              <w:spacing w:before="60"/>
              <w:ind w:left="31"/>
              <w:rPr>
                <w:sz w:val="20"/>
              </w:rPr>
            </w:pPr>
            <w:proofErr w:type="spellStart"/>
            <w:r>
              <w:rPr>
                <w:sz w:val="20"/>
              </w:rPr>
              <w:t>Intrasoft</w:t>
            </w:r>
            <w:proofErr w:type="spellEnd"/>
            <w:r>
              <w:rPr>
                <w:sz w:val="20"/>
              </w:rPr>
              <w:t xml:space="preserve"> International Quality Assurance Book</w:t>
            </w:r>
          </w:p>
        </w:tc>
        <w:tc>
          <w:tcPr>
            <w:tcW w:w="1702" w:type="dxa"/>
          </w:tcPr>
          <w:p w14:paraId="24E3FC20" w14:textId="77777777" w:rsidR="008B5B03" w:rsidRDefault="008B5B03" w:rsidP="00D51433">
            <w:pPr>
              <w:pStyle w:val="TableParagraph"/>
              <w:spacing w:before="60"/>
              <w:ind w:left="29"/>
              <w:rPr>
                <w:sz w:val="20"/>
              </w:rPr>
            </w:pPr>
            <w:r>
              <w:rPr>
                <w:sz w:val="20"/>
              </w:rPr>
              <w:t>2.10</w:t>
            </w:r>
          </w:p>
        </w:tc>
      </w:tr>
      <w:tr w:rsidR="008B5B03" w14:paraId="1761D9E4" w14:textId="77777777" w:rsidTr="00D51433">
        <w:trPr>
          <w:trHeight w:val="397"/>
        </w:trPr>
        <w:tc>
          <w:tcPr>
            <w:tcW w:w="427" w:type="dxa"/>
          </w:tcPr>
          <w:p w14:paraId="555875DC" w14:textId="77777777" w:rsidR="008B5B03" w:rsidRDefault="008B5B03" w:rsidP="00D51433">
            <w:pPr>
              <w:pStyle w:val="TableParagraph"/>
              <w:ind w:left="30"/>
              <w:rPr>
                <w:sz w:val="20"/>
              </w:rPr>
            </w:pPr>
            <w:r>
              <w:rPr>
                <w:sz w:val="20"/>
              </w:rPr>
              <w:t>R2</w:t>
            </w:r>
          </w:p>
        </w:tc>
        <w:tc>
          <w:tcPr>
            <w:tcW w:w="2549" w:type="dxa"/>
          </w:tcPr>
          <w:p w14:paraId="3DAE4A12" w14:textId="77777777" w:rsidR="008B5B03" w:rsidRDefault="008B5B03" w:rsidP="00D51433">
            <w:pPr>
              <w:pStyle w:val="TableParagraph"/>
              <w:spacing w:before="60"/>
              <w:ind w:left="28"/>
              <w:rPr>
                <w:sz w:val="20"/>
              </w:rPr>
            </w:pPr>
            <w:r>
              <w:rPr>
                <w:sz w:val="20"/>
              </w:rPr>
              <w:t>Service Contract</w:t>
            </w:r>
          </w:p>
        </w:tc>
        <w:tc>
          <w:tcPr>
            <w:tcW w:w="4822" w:type="dxa"/>
          </w:tcPr>
          <w:p w14:paraId="625C6383" w14:textId="77777777" w:rsidR="008B5B03" w:rsidRDefault="008B5B03" w:rsidP="00D51433">
            <w:pPr>
              <w:pStyle w:val="TableParagraph"/>
              <w:spacing w:before="60"/>
              <w:ind w:left="31"/>
              <w:rPr>
                <w:sz w:val="20"/>
              </w:rPr>
            </w:pPr>
            <w:r>
              <w:rPr>
                <w:sz w:val="20"/>
              </w:rPr>
              <w:t>N° 7 Under FC 11/EMSA/OP/08/2011</w:t>
            </w:r>
          </w:p>
        </w:tc>
        <w:tc>
          <w:tcPr>
            <w:tcW w:w="1702" w:type="dxa"/>
          </w:tcPr>
          <w:p w14:paraId="0D6283AA" w14:textId="77777777" w:rsidR="008B5B03" w:rsidRDefault="008B5B03" w:rsidP="00D51433">
            <w:pPr>
              <w:pStyle w:val="TableParagraph"/>
              <w:spacing w:before="60"/>
              <w:ind w:left="601" w:right="591"/>
              <w:jc w:val="center"/>
              <w:rPr>
                <w:sz w:val="20"/>
              </w:rPr>
            </w:pPr>
            <w:r>
              <w:rPr>
                <w:sz w:val="20"/>
              </w:rPr>
              <w:t>N/A</w:t>
            </w:r>
          </w:p>
        </w:tc>
      </w:tr>
      <w:tr w:rsidR="008B5B03" w14:paraId="27371876" w14:textId="77777777" w:rsidTr="00D51433">
        <w:trPr>
          <w:trHeight w:val="400"/>
        </w:trPr>
        <w:tc>
          <w:tcPr>
            <w:tcW w:w="427" w:type="dxa"/>
          </w:tcPr>
          <w:p w14:paraId="1FF0BE19" w14:textId="77777777" w:rsidR="008B5B03" w:rsidRDefault="008B5B03" w:rsidP="00D51433">
            <w:pPr>
              <w:pStyle w:val="TableParagraph"/>
              <w:spacing w:before="2"/>
              <w:ind w:left="30"/>
              <w:rPr>
                <w:sz w:val="20"/>
              </w:rPr>
            </w:pPr>
            <w:r>
              <w:rPr>
                <w:sz w:val="20"/>
              </w:rPr>
              <w:t>R3</w:t>
            </w:r>
          </w:p>
        </w:tc>
        <w:tc>
          <w:tcPr>
            <w:tcW w:w="2549" w:type="dxa"/>
          </w:tcPr>
          <w:p w14:paraId="71B97662" w14:textId="77777777" w:rsidR="008B5B03" w:rsidRDefault="008B5B03" w:rsidP="00D51433">
            <w:pPr>
              <w:pStyle w:val="TableParagraph"/>
              <w:spacing w:before="62"/>
              <w:ind w:left="28"/>
              <w:rPr>
                <w:sz w:val="20"/>
              </w:rPr>
            </w:pPr>
            <w:r>
              <w:rPr>
                <w:sz w:val="20"/>
              </w:rPr>
              <w:t>IMP-Demo-SDD</w:t>
            </w:r>
          </w:p>
        </w:tc>
        <w:tc>
          <w:tcPr>
            <w:tcW w:w="4822" w:type="dxa"/>
          </w:tcPr>
          <w:p w14:paraId="72FF7B5E" w14:textId="77777777" w:rsidR="008B5B03" w:rsidRDefault="008B5B03" w:rsidP="00D51433">
            <w:pPr>
              <w:pStyle w:val="TableParagraph"/>
              <w:spacing w:before="62"/>
              <w:ind w:left="31"/>
              <w:rPr>
                <w:sz w:val="20"/>
              </w:rPr>
            </w:pPr>
            <w:r>
              <w:rPr>
                <w:sz w:val="20"/>
              </w:rPr>
              <w:t>IMP-Demo-System Design Document</w:t>
            </w:r>
          </w:p>
        </w:tc>
        <w:tc>
          <w:tcPr>
            <w:tcW w:w="1702" w:type="dxa"/>
          </w:tcPr>
          <w:p w14:paraId="4E2CC965" w14:textId="77777777" w:rsidR="008B5B03" w:rsidRDefault="008B5B03" w:rsidP="00D51433">
            <w:pPr>
              <w:pStyle w:val="TableParagraph"/>
              <w:spacing w:before="62"/>
              <w:ind w:left="601" w:right="591"/>
              <w:jc w:val="center"/>
              <w:rPr>
                <w:sz w:val="20"/>
              </w:rPr>
            </w:pPr>
            <w:r>
              <w:rPr>
                <w:sz w:val="20"/>
              </w:rPr>
              <w:t>1.60</w:t>
            </w:r>
          </w:p>
        </w:tc>
      </w:tr>
      <w:tr w:rsidR="008B5B03" w14:paraId="2D143949" w14:textId="77777777" w:rsidTr="00D51433">
        <w:trPr>
          <w:trHeight w:val="400"/>
        </w:trPr>
        <w:tc>
          <w:tcPr>
            <w:tcW w:w="427" w:type="dxa"/>
          </w:tcPr>
          <w:p w14:paraId="07B22882" w14:textId="77777777" w:rsidR="008B5B03" w:rsidRDefault="008B5B03" w:rsidP="00D51433">
            <w:pPr>
              <w:pStyle w:val="TableParagraph"/>
              <w:ind w:left="30"/>
              <w:rPr>
                <w:sz w:val="20"/>
              </w:rPr>
            </w:pPr>
            <w:r>
              <w:rPr>
                <w:sz w:val="20"/>
              </w:rPr>
              <w:t>R4</w:t>
            </w:r>
          </w:p>
        </w:tc>
        <w:tc>
          <w:tcPr>
            <w:tcW w:w="2549" w:type="dxa"/>
          </w:tcPr>
          <w:p w14:paraId="58C8BB32" w14:textId="77777777" w:rsidR="008B5B03" w:rsidRDefault="008B5B03" w:rsidP="00D51433">
            <w:pPr>
              <w:pStyle w:val="TableParagraph"/>
              <w:spacing w:before="60"/>
              <w:ind w:left="28"/>
              <w:rPr>
                <w:sz w:val="20"/>
              </w:rPr>
            </w:pPr>
            <w:r>
              <w:rPr>
                <w:sz w:val="20"/>
              </w:rPr>
              <w:t>IMP-Demo-SRS</w:t>
            </w:r>
          </w:p>
        </w:tc>
        <w:tc>
          <w:tcPr>
            <w:tcW w:w="4822" w:type="dxa"/>
          </w:tcPr>
          <w:p w14:paraId="27C2614E" w14:textId="77777777" w:rsidR="008B5B03" w:rsidRDefault="008B5B03" w:rsidP="00D51433">
            <w:pPr>
              <w:pStyle w:val="TableParagraph"/>
              <w:spacing w:before="60"/>
              <w:ind w:left="31"/>
              <w:rPr>
                <w:sz w:val="20"/>
              </w:rPr>
            </w:pPr>
            <w:r>
              <w:rPr>
                <w:sz w:val="20"/>
              </w:rPr>
              <w:t>NSW System Requirements Specifications</w:t>
            </w:r>
          </w:p>
        </w:tc>
        <w:tc>
          <w:tcPr>
            <w:tcW w:w="1702" w:type="dxa"/>
          </w:tcPr>
          <w:p w14:paraId="671BB5A4" w14:textId="77777777" w:rsidR="008B5B03" w:rsidRDefault="008B5B03" w:rsidP="00D51433">
            <w:pPr>
              <w:pStyle w:val="TableParagraph"/>
              <w:spacing w:before="60"/>
              <w:ind w:left="601" w:right="591"/>
              <w:jc w:val="center"/>
              <w:rPr>
                <w:sz w:val="20"/>
              </w:rPr>
            </w:pPr>
            <w:r>
              <w:rPr>
                <w:sz w:val="20"/>
              </w:rPr>
              <w:t>1.12</w:t>
            </w:r>
          </w:p>
        </w:tc>
      </w:tr>
      <w:tr w:rsidR="008B5B03" w14:paraId="01543B48" w14:textId="77777777" w:rsidTr="00D51433">
        <w:trPr>
          <w:trHeight w:val="397"/>
        </w:trPr>
        <w:tc>
          <w:tcPr>
            <w:tcW w:w="427" w:type="dxa"/>
          </w:tcPr>
          <w:p w14:paraId="7BE65DCA" w14:textId="77777777" w:rsidR="008B5B03" w:rsidRDefault="008B5B03" w:rsidP="00D51433">
            <w:pPr>
              <w:pStyle w:val="TableParagraph"/>
              <w:ind w:left="30"/>
              <w:rPr>
                <w:sz w:val="20"/>
              </w:rPr>
            </w:pPr>
            <w:r>
              <w:rPr>
                <w:sz w:val="20"/>
              </w:rPr>
              <w:t>R5</w:t>
            </w:r>
          </w:p>
        </w:tc>
        <w:tc>
          <w:tcPr>
            <w:tcW w:w="2549" w:type="dxa"/>
          </w:tcPr>
          <w:p w14:paraId="4FA8F808" w14:textId="77777777" w:rsidR="008B5B03" w:rsidRDefault="008B5B03" w:rsidP="00D51433">
            <w:pPr>
              <w:pStyle w:val="TableParagraph"/>
              <w:spacing w:before="60"/>
              <w:ind w:left="28"/>
              <w:rPr>
                <w:sz w:val="20"/>
              </w:rPr>
            </w:pPr>
            <w:r>
              <w:rPr>
                <w:sz w:val="20"/>
              </w:rPr>
              <w:t>Service Contract</w:t>
            </w:r>
          </w:p>
        </w:tc>
        <w:tc>
          <w:tcPr>
            <w:tcW w:w="4822" w:type="dxa"/>
          </w:tcPr>
          <w:p w14:paraId="2040293E" w14:textId="77777777" w:rsidR="008B5B03" w:rsidRDefault="008B5B03" w:rsidP="00D51433">
            <w:pPr>
              <w:pStyle w:val="TableParagraph"/>
              <w:spacing w:before="60"/>
              <w:ind w:left="31"/>
              <w:rPr>
                <w:sz w:val="20"/>
              </w:rPr>
            </w:pPr>
            <w:r>
              <w:rPr>
                <w:sz w:val="20"/>
              </w:rPr>
              <w:t>N° 9 Under FC 11/EMSA/OP/08/2011</w:t>
            </w:r>
          </w:p>
        </w:tc>
        <w:tc>
          <w:tcPr>
            <w:tcW w:w="1702" w:type="dxa"/>
          </w:tcPr>
          <w:p w14:paraId="587AFD4C" w14:textId="77777777" w:rsidR="008B5B03" w:rsidRDefault="008B5B03" w:rsidP="00D51433">
            <w:pPr>
              <w:pStyle w:val="TableParagraph"/>
              <w:spacing w:before="60"/>
              <w:ind w:left="601" w:right="591"/>
              <w:jc w:val="center"/>
              <w:rPr>
                <w:sz w:val="20"/>
              </w:rPr>
            </w:pPr>
            <w:r>
              <w:rPr>
                <w:sz w:val="20"/>
              </w:rPr>
              <w:t>N/A</w:t>
            </w:r>
          </w:p>
        </w:tc>
      </w:tr>
      <w:tr w:rsidR="008B5B03" w14:paraId="77EF27B6" w14:textId="77777777" w:rsidTr="00D51433">
        <w:trPr>
          <w:trHeight w:val="400"/>
        </w:trPr>
        <w:tc>
          <w:tcPr>
            <w:tcW w:w="427" w:type="dxa"/>
          </w:tcPr>
          <w:p w14:paraId="1772F780" w14:textId="77777777" w:rsidR="008B5B03" w:rsidRDefault="008B5B03" w:rsidP="00D51433">
            <w:pPr>
              <w:pStyle w:val="TableParagraph"/>
              <w:spacing w:before="2"/>
              <w:ind w:left="30"/>
              <w:rPr>
                <w:sz w:val="20"/>
              </w:rPr>
            </w:pPr>
            <w:r>
              <w:rPr>
                <w:sz w:val="20"/>
              </w:rPr>
              <w:t>R6</w:t>
            </w:r>
          </w:p>
        </w:tc>
        <w:tc>
          <w:tcPr>
            <w:tcW w:w="2549" w:type="dxa"/>
          </w:tcPr>
          <w:p w14:paraId="308DA1C6" w14:textId="77777777" w:rsidR="008B5B03" w:rsidRDefault="008B5B03" w:rsidP="00D51433">
            <w:pPr>
              <w:pStyle w:val="TableParagraph"/>
              <w:spacing w:before="62"/>
              <w:ind w:left="28"/>
              <w:rPr>
                <w:sz w:val="20"/>
              </w:rPr>
            </w:pPr>
            <w:r>
              <w:rPr>
                <w:sz w:val="20"/>
              </w:rPr>
              <w:t>Service Contract</w:t>
            </w:r>
          </w:p>
        </w:tc>
        <w:tc>
          <w:tcPr>
            <w:tcW w:w="4822" w:type="dxa"/>
          </w:tcPr>
          <w:p w14:paraId="4483F7B8" w14:textId="77777777" w:rsidR="008B5B03" w:rsidRDefault="008B5B03" w:rsidP="00D51433">
            <w:pPr>
              <w:pStyle w:val="TableParagraph"/>
              <w:spacing w:before="62"/>
              <w:ind w:left="31"/>
              <w:rPr>
                <w:sz w:val="20"/>
              </w:rPr>
            </w:pPr>
            <w:r>
              <w:rPr>
                <w:sz w:val="20"/>
              </w:rPr>
              <w:t>N° 11 Under FC 11/EMSA/OP/08/2011</w:t>
            </w:r>
          </w:p>
        </w:tc>
        <w:tc>
          <w:tcPr>
            <w:tcW w:w="1702" w:type="dxa"/>
          </w:tcPr>
          <w:p w14:paraId="15C31451" w14:textId="77777777" w:rsidR="008B5B03" w:rsidRDefault="008B5B03" w:rsidP="00D51433">
            <w:pPr>
              <w:pStyle w:val="TableParagraph"/>
              <w:spacing w:before="62"/>
              <w:ind w:left="601" w:right="591"/>
              <w:jc w:val="center"/>
              <w:rPr>
                <w:sz w:val="20"/>
              </w:rPr>
            </w:pPr>
            <w:r>
              <w:rPr>
                <w:sz w:val="20"/>
              </w:rPr>
              <w:t>N/A</w:t>
            </w:r>
          </w:p>
        </w:tc>
      </w:tr>
    </w:tbl>
    <w:p w14:paraId="2CD36B7A" w14:textId="77777777" w:rsidR="008B5B03" w:rsidRDefault="008B5B03" w:rsidP="00D822A1">
      <w:pPr>
        <w:pStyle w:val="BodyText"/>
        <w:spacing w:before="110" w:after="55" w:line="278" w:lineRule="auto"/>
        <w:ind w:right="726"/>
        <w:jc w:val="both"/>
        <w:rPr>
          <w:i/>
          <w:color w:val="0070C0"/>
          <w:sz w:val="32"/>
          <w:szCs w:val="32"/>
        </w:rPr>
      </w:pPr>
    </w:p>
    <w:p w14:paraId="45CEF2A0"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2F3EACA8"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12727C48"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4D168210"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73888A95"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5839701C"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2E8ED749"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38E5E1B0"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660FF26E"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0CD44978"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47133C76"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480359BA" w14:textId="77777777" w:rsidR="007545C8" w:rsidRDefault="007545C8" w:rsidP="00F36512">
      <w:pPr>
        <w:widowControl/>
        <w:adjustRightInd w:val="0"/>
        <w:rPr>
          <w:rFonts w:eastAsiaTheme="minorHAnsi" w:cs="Arial"/>
          <w:b/>
          <w:bCs/>
          <w:color w:val="AEBAD5" w:themeColor="accent5"/>
          <w:sz w:val="26"/>
          <w:szCs w:val="26"/>
          <w:lang w:val="en-US" w:eastAsia="en-US" w:bidi="ar-SA"/>
        </w:rPr>
      </w:pPr>
    </w:p>
    <w:p w14:paraId="43960CC3" w14:textId="77777777" w:rsidR="007545C8" w:rsidRPr="003D65C6" w:rsidRDefault="007545C8" w:rsidP="00F36512">
      <w:pPr>
        <w:widowControl/>
        <w:adjustRightInd w:val="0"/>
        <w:rPr>
          <w:rFonts w:eastAsiaTheme="minorHAnsi" w:cs="Arial"/>
          <w:b/>
          <w:bCs/>
          <w:color w:val="0070C0"/>
          <w:sz w:val="26"/>
          <w:szCs w:val="26"/>
          <w:lang w:val="en-US" w:eastAsia="en-US" w:bidi="ar-SA"/>
        </w:rPr>
      </w:pPr>
    </w:p>
    <w:p w14:paraId="6E7466A9" w14:textId="77777777" w:rsidR="00E274F9" w:rsidRDefault="00E274F9" w:rsidP="00F36512">
      <w:pPr>
        <w:widowControl/>
        <w:adjustRightInd w:val="0"/>
        <w:rPr>
          <w:rFonts w:eastAsiaTheme="minorHAnsi" w:cs="Arial"/>
          <w:b/>
          <w:bCs/>
          <w:color w:val="0070C0"/>
          <w:sz w:val="26"/>
          <w:szCs w:val="26"/>
          <w:lang w:val="en-US" w:eastAsia="en-US" w:bidi="ar-SA"/>
        </w:rPr>
      </w:pPr>
    </w:p>
    <w:p w14:paraId="029348BA" w14:textId="77777777" w:rsidR="00E274F9" w:rsidRDefault="00E274F9" w:rsidP="00F36512">
      <w:pPr>
        <w:widowControl/>
        <w:adjustRightInd w:val="0"/>
        <w:rPr>
          <w:rFonts w:eastAsiaTheme="minorHAnsi" w:cs="Arial"/>
          <w:b/>
          <w:bCs/>
          <w:color w:val="0070C0"/>
          <w:sz w:val="26"/>
          <w:szCs w:val="26"/>
          <w:lang w:val="en-US" w:eastAsia="en-US" w:bidi="ar-SA"/>
        </w:rPr>
      </w:pPr>
    </w:p>
    <w:p w14:paraId="6759A743" w14:textId="77777777" w:rsidR="00261725" w:rsidRDefault="00261725" w:rsidP="00F36512">
      <w:pPr>
        <w:widowControl/>
        <w:adjustRightInd w:val="0"/>
        <w:rPr>
          <w:rFonts w:eastAsiaTheme="minorHAnsi" w:cs="Arial"/>
          <w:b/>
          <w:bCs/>
          <w:color w:val="0070C0"/>
          <w:sz w:val="26"/>
          <w:szCs w:val="26"/>
          <w:lang w:val="en-US" w:eastAsia="en-US" w:bidi="ar-SA"/>
        </w:rPr>
      </w:pPr>
    </w:p>
    <w:p w14:paraId="7572AF2C" w14:textId="77777777" w:rsidR="00261725" w:rsidRDefault="00261725" w:rsidP="00F36512">
      <w:pPr>
        <w:widowControl/>
        <w:adjustRightInd w:val="0"/>
        <w:rPr>
          <w:rFonts w:eastAsiaTheme="minorHAnsi" w:cs="Arial"/>
          <w:b/>
          <w:bCs/>
          <w:color w:val="0070C0"/>
          <w:sz w:val="26"/>
          <w:szCs w:val="26"/>
          <w:lang w:val="en-US" w:eastAsia="en-US" w:bidi="ar-SA"/>
        </w:rPr>
      </w:pPr>
    </w:p>
    <w:p w14:paraId="4BB7292A" w14:textId="77777777" w:rsidR="00F36512" w:rsidRPr="003D65C6" w:rsidRDefault="00F36512" w:rsidP="00F36512">
      <w:pPr>
        <w:widowControl/>
        <w:adjustRightInd w:val="0"/>
        <w:rPr>
          <w:rFonts w:eastAsiaTheme="minorHAnsi" w:cs="Arial"/>
          <w:b/>
          <w:bCs/>
          <w:color w:val="0070C0"/>
          <w:sz w:val="26"/>
          <w:szCs w:val="26"/>
          <w:lang w:val="en-US" w:eastAsia="en-US" w:bidi="ar-SA"/>
        </w:rPr>
      </w:pPr>
      <w:r w:rsidRPr="003D65C6">
        <w:rPr>
          <w:rFonts w:eastAsiaTheme="minorHAnsi" w:cs="Arial"/>
          <w:b/>
          <w:bCs/>
          <w:color w:val="0070C0"/>
          <w:sz w:val="26"/>
          <w:szCs w:val="26"/>
          <w:lang w:val="en-US" w:eastAsia="en-US" w:bidi="ar-SA"/>
        </w:rPr>
        <w:t>Structure and Navigation</w:t>
      </w:r>
    </w:p>
    <w:p w14:paraId="4CB3059A" w14:textId="77777777" w:rsidR="00F566DD" w:rsidRPr="00F566DD" w:rsidRDefault="00F566DD" w:rsidP="00F36512">
      <w:pPr>
        <w:widowControl/>
        <w:adjustRightInd w:val="0"/>
        <w:rPr>
          <w:rFonts w:eastAsiaTheme="minorHAnsi" w:cs="Arial"/>
          <w:b/>
          <w:bCs/>
          <w:color w:val="AEBAD5" w:themeColor="accent5"/>
          <w:sz w:val="26"/>
          <w:szCs w:val="26"/>
          <w:lang w:val="en-US" w:eastAsia="en-US" w:bidi="ar-SA"/>
        </w:rPr>
      </w:pPr>
    </w:p>
    <w:p w14:paraId="0AEABA84" w14:textId="77777777" w:rsidR="00F36512" w:rsidRPr="00E274F9" w:rsidRDefault="00F36512" w:rsidP="00F36512">
      <w:pPr>
        <w:widowControl/>
        <w:adjustRightInd w:val="0"/>
        <w:rPr>
          <w:rFonts w:eastAsiaTheme="minorHAnsi" w:cs="Times New Roman"/>
          <w:sz w:val="24"/>
          <w:szCs w:val="24"/>
          <w:lang w:val="en-US" w:eastAsia="en-US" w:bidi="ar-SA"/>
        </w:rPr>
      </w:pPr>
      <w:r w:rsidRPr="00E274F9">
        <w:rPr>
          <w:rFonts w:eastAsiaTheme="minorHAnsi" w:cs="Times New Roman"/>
          <w:sz w:val="24"/>
          <w:szCs w:val="24"/>
          <w:lang w:val="en-US" w:eastAsia="en-US" w:bidi="ar-SA"/>
        </w:rPr>
        <w:t>The overall structure of the application is relatively simple, as shown in the following diagram.</w:t>
      </w:r>
    </w:p>
    <w:p w14:paraId="6A021E10" w14:textId="77777777" w:rsidR="003D65C6" w:rsidRPr="00E274F9" w:rsidRDefault="003D65C6" w:rsidP="00F36512">
      <w:pPr>
        <w:widowControl/>
        <w:adjustRightInd w:val="0"/>
        <w:rPr>
          <w:rFonts w:eastAsiaTheme="minorHAnsi" w:cs="Times New Roman"/>
          <w:sz w:val="24"/>
          <w:szCs w:val="24"/>
          <w:lang w:val="en-US" w:eastAsia="en-US" w:bidi="ar-SA"/>
        </w:rPr>
      </w:pPr>
    </w:p>
    <w:p w14:paraId="6E4829EC" w14:textId="77777777" w:rsidR="007545C8" w:rsidRPr="00E274F9" w:rsidRDefault="00F36512" w:rsidP="00F36512">
      <w:pPr>
        <w:widowControl/>
        <w:adjustRightInd w:val="0"/>
        <w:rPr>
          <w:rFonts w:eastAsiaTheme="minorHAnsi" w:cs="Times New Roman"/>
          <w:sz w:val="24"/>
          <w:szCs w:val="24"/>
          <w:lang w:val="en-US" w:eastAsia="en-US" w:bidi="ar-SA"/>
        </w:rPr>
      </w:pPr>
      <w:r w:rsidRPr="00E274F9">
        <w:rPr>
          <w:rFonts w:eastAsiaTheme="minorHAnsi" w:cs="Times New Roman"/>
          <w:sz w:val="24"/>
          <w:szCs w:val="24"/>
          <w:lang w:val="en-US" w:eastAsia="en-US" w:bidi="ar-SA"/>
        </w:rPr>
        <w:t>Note: Numbers in the diagram provide a cross-reference to individual screens described</w:t>
      </w:r>
    </w:p>
    <w:p w14:paraId="617D21F7" w14:textId="77777777" w:rsidR="007545C8" w:rsidRDefault="007545C8" w:rsidP="00F36512">
      <w:pPr>
        <w:widowControl/>
        <w:adjustRightInd w:val="0"/>
        <w:rPr>
          <w:rFonts w:eastAsiaTheme="minorHAnsi" w:cs="Times New Roman"/>
          <w:sz w:val="24"/>
          <w:szCs w:val="24"/>
          <w:lang w:val="en-US" w:eastAsia="en-US" w:bidi="ar-SA"/>
        </w:rPr>
      </w:pPr>
      <w:r w:rsidRPr="00E274F9">
        <w:rPr>
          <w:rFonts w:eastAsiaTheme="minorHAnsi" w:cs="Times New Roman"/>
          <w:sz w:val="24"/>
          <w:szCs w:val="24"/>
          <w:lang w:val="en-US" w:eastAsia="en-US" w:bidi="ar-SA"/>
        </w:rPr>
        <w:t>In this document</w:t>
      </w:r>
    </w:p>
    <w:p w14:paraId="188CFBD7" w14:textId="77777777" w:rsidR="00E274F9" w:rsidRPr="00E274F9" w:rsidRDefault="00E274F9" w:rsidP="00F36512">
      <w:pPr>
        <w:widowControl/>
        <w:adjustRightInd w:val="0"/>
        <w:rPr>
          <w:rFonts w:eastAsiaTheme="minorHAnsi" w:cs="Times New Roman"/>
          <w:sz w:val="24"/>
          <w:szCs w:val="24"/>
          <w:lang w:val="en-US" w:eastAsia="en-US" w:bidi="ar-SA"/>
        </w:rPr>
      </w:pPr>
    </w:p>
    <w:p w14:paraId="73A62B4A" w14:textId="77777777" w:rsidR="007545C8" w:rsidRDefault="007545C8" w:rsidP="007545C8">
      <w:pPr>
        <w:widowControl/>
        <w:adjustRightInd w:val="0"/>
        <w:jc w:val="center"/>
        <w:rPr>
          <w:rFonts w:eastAsiaTheme="minorHAnsi" w:cs="Times New Roman"/>
          <w:lang w:val="en-US" w:eastAsia="en-US" w:bidi="ar-SA"/>
        </w:rPr>
      </w:pPr>
    </w:p>
    <w:p w14:paraId="48D79AF6" w14:textId="77777777" w:rsidR="003D65C6" w:rsidRDefault="003D65C6" w:rsidP="007545C8">
      <w:pPr>
        <w:widowControl/>
        <w:adjustRightInd w:val="0"/>
        <w:jc w:val="center"/>
        <w:rPr>
          <w:rFonts w:eastAsiaTheme="minorHAnsi" w:cs="Times New Roman"/>
          <w:lang w:val="en-US" w:eastAsia="en-US" w:bidi="ar-SA"/>
        </w:rPr>
      </w:pPr>
    </w:p>
    <w:p w14:paraId="1260AA8F" w14:textId="77777777" w:rsidR="00F36512" w:rsidRPr="00F36512" w:rsidRDefault="007545C8" w:rsidP="007545C8">
      <w:pPr>
        <w:widowControl/>
        <w:adjustRightInd w:val="0"/>
        <w:jc w:val="center"/>
        <w:rPr>
          <w:rFonts w:eastAsiaTheme="minorHAnsi" w:cs="Times New Roman"/>
          <w:lang w:val="en-US" w:eastAsia="en-US" w:bidi="ar-SA"/>
        </w:rPr>
      </w:pPr>
      <w:r>
        <w:rPr>
          <w:rFonts w:eastAsiaTheme="minorHAnsi" w:cs="Times New Roman"/>
          <w:noProof/>
          <w:lang w:val="en-US" w:eastAsia="en-US" w:bidi="ar-SA"/>
        </w:rPr>
        <w:drawing>
          <wp:inline distT="0" distB="0" distL="0" distR="0" wp14:anchorId="2CF16865" wp14:editId="443EAB34">
            <wp:extent cx="4380421" cy="3447745"/>
            <wp:effectExtent l="19050" t="0" r="1079" b="0"/>
            <wp:docPr id="11" name="Picture 8" descr="C:\Users\abc\Desktop\GU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c\Desktop\GUI\Untitled.jpg"/>
                    <pic:cNvPicPr>
                      <a:picLocks noChangeAspect="1" noChangeArrowheads="1"/>
                    </pic:cNvPicPr>
                  </pic:nvPicPr>
                  <pic:blipFill>
                    <a:blip r:embed="rId12"/>
                    <a:srcRect/>
                    <a:stretch>
                      <a:fillRect/>
                    </a:stretch>
                  </pic:blipFill>
                  <pic:spPr bwMode="auto">
                    <a:xfrm>
                      <a:off x="0" y="0"/>
                      <a:ext cx="4382393" cy="3449297"/>
                    </a:xfrm>
                    <a:prstGeom prst="rect">
                      <a:avLst/>
                    </a:prstGeom>
                    <a:noFill/>
                    <a:ln w="9525">
                      <a:noFill/>
                      <a:miter lim="800000"/>
                      <a:headEnd/>
                      <a:tailEnd/>
                    </a:ln>
                  </pic:spPr>
                </pic:pic>
              </a:graphicData>
            </a:graphic>
          </wp:inline>
        </w:drawing>
      </w:r>
    </w:p>
    <w:p w14:paraId="217BE59A" w14:textId="77777777" w:rsidR="00F36512" w:rsidRDefault="00F36512" w:rsidP="00F36512">
      <w:pPr>
        <w:rPr>
          <w:b/>
          <w:color w:val="0070C0"/>
          <w:sz w:val="26"/>
          <w:szCs w:val="26"/>
        </w:rPr>
      </w:pPr>
    </w:p>
    <w:p w14:paraId="2923FA85" w14:textId="77777777" w:rsidR="003D65C6" w:rsidRDefault="003D65C6" w:rsidP="000B2F84">
      <w:pPr>
        <w:rPr>
          <w:b/>
          <w:color w:val="0070C0"/>
          <w:sz w:val="26"/>
          <w:szCs w:val="26"/>
        </w:rPr>
      </w:pPr>
    </w:p>
    <w:p w14:paraId="644E9548" w14:textId="77777777" w:rsidR="003D65C6" w:rsidRDefault="003D65C6" w:rsidP="000B2F84">
      <w:pPr>
        <w:rPr>
          <w:b/>
          <w:color w:val="0070C0"/>
          <w:sz w:val="26"/>
          <w:szCs w:val="26"/>
        </w:rPr>
      </w:pPr>
    </w:p>
    <w:p w14:paraId="35C1EA9C" w14:textId="77777777" w:rsidR="003D65C6" w:rsidRDefault="003D65C6" w:rsidP="000B2F84">
      <w:pPr>
        <w:rPr>
          <w:b/>
          <w:color w:val="0070C0"/>
          <w:sz w:val="26"/>
          <w:szCs w:val="26"/>
        </w:rPr>
      </w:pPr>
    </w:p>
    <w:p w14:paraId="6B523B62" w14:textId="77777777" w:rsidR="003D65C6" w:rsidRDefault="003D65C6" w:rsidP="000B2F84">
      <w:pPr>
        <w:rPr>
          <w:b/>
          <w:color w:val="0070C0"/>
          <w:sz w:val="26"/>
          <w:szCs w:val="26"/>
        </w:rPr>
      </w:pPr>
    </w:p>
    <w:p w14:paraId="4CBD2133" w14:textId="77777777" w:rsidR="003D65C6" w:rsidRDefault="003D65C6" w:rsidP="000B2F84">
      <w:pPr>
        <w:rPr>
          <w:b/>
          <w:color w:val="0070C0"/>
          <w:sz w:val="26"/>
          <w:szCs w:val="26"/>
        </w:rPr>
      </w:pPr>
    </w:p>
    <w:p w14:paraId="0EAF9273" w14:textId="77777777" w:rsidR="003D65C6" w:rsidRDefault="003D65C6" w:rsidP="000B2F84">
      <w:pPr>
        <w:rPr>
          <w:b/>
          <w:color w:val="0070C0"/>
          <w:sz w:val="26"/>
          <w:szCs w:val="26"/>
        </w:rPr>
      </w:pPr>
    </w:p>
    <w:p w14:paraId="0091EEFE" w14:textId="77777777" w:rsidR="003D65C6" w:rsidRDefault="003D65C6" w:rsidP="000B2F84">
      <w:pPr>
        <w:rPr>
          <w:b/>
          <w:color w:val="0070C0"/>
          <w:sz w:val="26"/>
          <w:szCs w:val="26"/>
        </w:rPr>
      </w:pPr>
    </w:p>
    <w:p w14:paraId="798A3600" w14:textId="77777777" w:rsidR="003D65C6" w:rsidRDefault="003D65C6" w:rsidP="000B2F84">
      <w:pPr>
        <w:rPr>
          <w:b/>
          <w:color w:val="0070C0"/>
          <w:sz w:val="26"/>
          <w:szCs w:val="26"/>
        </w:rPr>
      </w:pPr>
    </w:p>
    <w:p w14:paraId="464692E4" w14:textId="77777777" w:rsidR="003D65C6" w:rsidRDefault="003D65C6" w:rsidP="000B2F84">
      <w:pPr>
        <w:rPr>
          <w:b/>
          <w:color w:val="0070C0"/>
          <w:sz w:val="26"/>
          <w:szCs w:val="26"/>
        </w:rPr>
      </w:pPr>
    </w:p>
    <w:p w14:paraId="1C7E01A2" w14:textId="77777777" w:rsidR="003D65C6" w:rsidRDefault="003D65C6" w:rsidP="000B2F84">
      <w:pPr>
        <w:rPr>
          <w:b/>
          <w:color w:val="0070C0"/>
          <w:sz w:val="26"/>
          <w:szCs w:val="26"/>
        </w:rPr>
      </w:pPr>
    </w:p>
    <w:p w14:paraId="29115E4C" w14:textId="77777777" w:rsidR="003D65C6" w:rsidRDefault="003D65C6" w:rsidP="000B2F84">
      <w:pPr>
        <w:rPr>
          <w:b/>
          <w:color w:val="0070C0"/>
          <w:sz w:val="26"/>
          <w:szCs w:val="26"/>
        </w:rPr>
      </w:pPr>
    </w:p>
    <w:p w14:paraId="1A5B572A" w14:textId="77777777" w:rsidR="003D65C6" w:rsidRDefault="003D65C6" w:rsidP="000B2F84">
      <w:pPr>
        <w:rPr>
          <w:b/>
          <w:color w:val="0070C0"/>
          <w:sz w:val="26"/>
          <w:szCs w:val="26"/>
        </w:rPr>
      </w:pPr>
    </w:p>
    <w:p w14:paraId="3D2B99A9" w14:textId="77777777" w:rsidR="003D65C6" w:rsidRDefault="003D65C6" w:rsidP="000B2F84">
      <w:pPr>
        <w:rPr>
          <w:b/>
          <w:color w:val="0070C0"/>
          <w:sz w:val="26"/>
          <w:szCs w:val="26"/>
        </w:rPr>
      </w:pPr>
    </w:p>
    <w:p w14:paraId="4CB2B319" w14:textId="77777777" w:rsidR="003D65C6" w:rsidRDefault="003D65C6" w:rsidP="000B2F84">
      <w:pPr>
        <w:rPr>
          <w:b/>
          <w:color w:val="0070C0"/>
          <w:sz w:val="26"/>
          <w:szCs w:val="26"/>
        </w:rPr>
      </w:pPr>
    </w:p>
    <w:p w14:paraId="7E8DA397" w14:textId="77777777" w:rsidR="003D65C6" w:rsidRDefault="003D65C6" w:rsidP="000B2F84">
      <w:pPr>
        <w:rPr>
          <w:b/>
          <w:color w:val="0070C0"/>
          <w:sz w:val="26"/>
          <w:szCs w:val="26"/>
        </w:rPr>
      </w:pPr>
    </w:p>
    <w:p w14:paraId="1AC9CC12" w14:textId="77777777" w:rsidR="000B2F84" w:rsidRDefault="00F36512" w:rsidP="000B2F84">
      <w:pPr>
        <w:rPr>
          <w:b/>
          <w:color w:val="0070C0"/>
          <w:sz w:val="26"/>
          <w:szCs w:val="26"/>
        </w:rPr>
      </w:pPr>
      <w:r>
        <w:rPr>
          <w:b/>
          <w:color w:val="0070C0"/>
          <w:sz w:val="26"/>
          <w:szCs w:val="26"/>
        </w:rPr>
        <w:t>3</w:t>
      </w:r>
      <w:r w:rsidR="000B2F84">
        <w:rPr>
          <w:b/>
          <w:color w:val="0070C0"/>
          <w:sz w:val="26"/>
          <w:szCs w:val="26"/>
        </w:rPr>
        <w:t>.</w:t>
      </w:r>
      <w:r w:rsidR="000B2F84" w:rsidRPr="000B2F84">
        <w:rPr>
          <w:b/>
          <w:color w:val="0070C0"/>
          <w:sz w:val="26"/>
          <w:szCs w:val="26"/>
        </w:rPr>
        <w:t xml:space="preserve"> Graphical User Interface</w:t>
      </w:r>
    </w:p>
    <w:p w14:paraId="4AA69DE3" w14:textId="77777777" w:rsidR="000B2F84" w:rsidRDefault="000B2F84" w:rsidP="000B2F84">
      <w:pPr>
        <w:rPr>
          <w:b/>
          <w:color w:val="0070C0"/>
          <w:sz w:val="26"/>
          <w:szCs w:val="26"/>
        </w:rPr>
      </w:pPr>
    </w:p>
    <w:p w14:paraId="7503F503" w14:textId="77777777" w:rsidR="000B2F84" w:rsidRPr="00E274F9" w:rsidRDefault="000B2F84" w:rsidP="000B2F84">
      <w:pPr>
        <w:pStyle w:val="BodyText"/>
        <w:spacing w:before="31" w:line="276" w:lineRule="auto"/>
        <w:ind w:left="300" w:right="715"/>
        <w:jc w:val="both"/>
        <w:rPr>
          <w:sz w:val="24"/>
          <w:szCs w:val="24"/>
        </w:rPr>
      </w:pPr>
      <w:r w:rsidRPr="00E274F9">
        <w:rPr>
          <w:sz w:val="24"/>
          <w:szCs w:val="24"/>
        </w:rPr>
        <w:t>This section presents the gra</w:t>
      </w:r>
      <w:r w:rsidR="00F542AF" w:rsidRPr="00E274F9">
        <w:rPr>
          <w:sz w:val="24"/>
          <w:szCs w:val="24"/>
        </w:rPr>
        <w:t>phical user interface of the online lecture tool</w:t>
      </w:r>
      <w:r w:rsidRPr="00E274F9">
        <w:rPr>
          <w:sz w:val="24"/>
          <w:szCs w:val="24"/>
        </w:rPr>
        <w:t xml:space="preserve"> Web application that will have the form of a lightweight web application, where all functionalities are grouped visually and logically into thematic units, according to the types of entities the</w:t>
      </w:r>
      <w:r w:rsidR="00A06BA9" w:rsidRPr="00E274F9">
        <w:rPr>
          <w:sz w:val="24"/>
          <w:szCs w:val="24"/>
        </w:rPr>
        <w:t>y are associated with</w:t>
      </w:r>
      <w:r w:rsidRPr="00E274F9">
        <w:rPr>
          <w:sz w:val="24"/>
          <w:szCs w:val="24"/>
        </w:rPr>
        <w:t xml:space="preserve"> i.e.). </w:t>
      </w:r>
      <w:r w:rsidR="008D19FF" w:rsidRPr="00E274F9">
        <w:rPr>
          <w:sz w:val="24"/>
          <w:szCs w:val="24"/>
        </w:rPr>
        <w:t>Add Lecture, Edit Lecture</w:t>
      </w:r>
      <w:r w:rsidR="00FC215A" w:rsidRPr="00E274F9">
        <w:rPr>
          <w:sz w:val="24"/>
          <w:szCs w:val="24"/>
        </w:rPr>
        <w:t xml:space="preserve"> and Display</w:t>
      </w:r>
      <w:r w:rsidR="00DF4C9B" w:rsidRPr="00E274F9">
        <w:rPr>
          <w:sz w:val="24"/>
          <w:szCs w:val="24"/>
        </w:rPr>
        <w:t xml:space="preserve"> Lecture List</w:t>
      </w:r>
      <w:r w:rsidR="00FC215A" w:rsidRPr="00E274F9">
        <w:rPr>
          <w:sz w:val="24"/>
          <w:szCs w:val="24"/>
        </w:rPr>
        <w:t xml:space="preserve"> with</w:t>
      </w:r>
      <w:r w:rsidR="00F542AF" w:rsidRPr="00E274F9">
        <w:rPr>
          <w:sz w:val="24"/>
          <w:szCs w:val="24"/>
        </w:rPr>
        <w:t xml:space="preserve"> </w:t>
      </w:r>
      <w:r w:rsidRPr="00E274F9">
        <w:rPr>
          <w:sz w:val="24"/>
          <w:szCs w:val="24"/>
        </w:rPr>
        <w:t>the main concept being to provide visual grouping data group elements, with minimal effort required in terms of user actions</w:t>
      </w:r>
    </w:p>
    <w:p w14:paraId="33DB7558" w14:textId="77777777" w:rsidR="000B2F84" w:rsidRPr="00E274F9" w:rsidRDefault="000B2F84" w:rsidP="000B2F84">
      <w:pPr>
        <w:pStyle w:val="BodyText"/>
        <w:spacing w:before="62" w:line="276" w:lineRule="auto"/>
        <w:ind w:left="300" w:right="728"/>
        <w:jc w:val="both"/>
        <w:rPr>
          <w:sz w:val="24"/>
          <w:szCs w:val="24"/>
        </w:rPr>
      </w:pPr>
      <w:r w:rsidRPr="00E274F9">
        <w:rPr>
          <w:sz w:val="24"/>
          <w:szCs w:val="24"/>
        </w:rPr>
        <w:t>The design foresees the development of the web application using the following HTML templates:</w:t>
      </w:r>
    </w:p>
    <w:p w14:paraId="05317130" w14:textId="77777777" w:rsidR="00E274F9" w:rsidRPr="00E274F9" w:rsidRDefault="00E274F9" w:rsidP="000B2F84">
      <w:pPr>
        <w:pStyle w:val="BodyText"/>
        <w:spacing w:before="62" w:line="276" w:lineRule="auto"/>
        <w:ind w:left="300" w:right="728"/>
        <w:jc w:val="both"/>
        <w:rPr>
          <w:sz w:val="24"/>
          <w:szCs w:val="24"/>
        </w:rPr>
      </w:pPr>
    </w:p>
    <w:p w14:paraId="54CFE519" w14:textId="77777777" w:rsidR="00E274F9" w:rsidRPr="00E274F9" w:rsidRDefault="000B2F84" w:rsidP="00E274F9">
      <w:pPr>
        <w:pStyle w:val="ListParagraph"/>
        <w:numPr>
          <w:ilvl w:val="0"/>
          <w:numId w:val="3"/>
        </w:numPr>
        <w:tabs>
          <w:tab w:val="left" w:pos="1020"/>
          <w:tab w:val="left" w:pos="1021"/>
        </w:tabs>
        <w:spacing w:before="60"/>
        <w:rPr>
          <w:sz w:val="24"/>
          <w:szCs w:val="24"/>
        </w:rPr>
      </w:pPr>
      <w:r w:rsidRPr="00E274F9">
        <w:rPr>
          <w:sz w:val="24"/>
          <w:szCs w:val="24"/>
        </w:rPr>
        <w:t>HTML5;</w:t>
      </w:r>
    </w:p>
    <w:p w14:paraId="4694E5CB" w14:textId="77777777" w:rsidR="00E274F9" w:rsidRPr="00E274F9" w:rsidRDefault="000B2F84" w:rsidP="00E274F9">
      <w:pPr>
        <w:pStyle w:val="ListParagraph"/>
        <w:numPr>
          <w:ilvl w:val="0"/>
          <w:numId w:val="3"/>
        </w:numPr>
        <w:tabs>
          <w:tab w:val="left" w:pos="1020"/>
          <w:tab w:val="left" w:pos="1021"/>
        </w:tabs>
        <w:spacing w:before="117"/>
        <w:rPr>
          <w:sz w:val="24"/>
          <w:szCs w:val="24"/>
        </w:rPr>
      </w:pPr>
      <w:r w:rsidRPr="00E274F9">
        <w:rPr>
          <w:sz w:val="24"/>
          <w:szCs w:val="24"/>
        </w:rPr>
        <w:t xml:space="preserve">css3 </w:t>
      </w:r>
    </w:p>
    <w:p w14:paraId="5940844C" w14:textId="77777777" w:rsidR="00171E95" w:rsidRPr="00E274F9" w:rsidRDefault="00E9321A" w:rsidP="003D65C6">
      <w:pPr>
        <w:pStyle w:val="ListParagraph"/>
        <w:numPr>
          <w:ilvl w:val="0"/>
          <w:numId w:val="3"/>
        </w:numPr>
        <w:tabs>
          <w:tab w:val="left" w:pos="1020"/>
          <w:tab w:val="left" w:pos="1021"/>
        </w:tabs>
        <w:spacing w:before="117"/>
        <w:rPr>
          <w:sz w:val="24"/>
          <w:szCs w:val="24"/>
        </w:rPr>
      </w:pPr>
      <w:proofErr w:type="spellStart"/>
      <w:r w:rsidRPr="00E274F9">
        <w:rPr>
          <w:sz w:val="24"/>
          <w:szCs w:val="24"/>
        </w:rPr>
        <w:t>Webrtc</w:t>
      </w:r>
      <w:proofErr w:type="spellEnd"/>
    </w:p>
    <w:p w14:paraId="1B203280" w14:textId="77777777" w:rsidR="00E274F9" w:rsidRPr="00E274F9" w:rsidRDefault="00E274F9" w:rsidP="00E274F9">
      <w:pPr>
        <w:tabs>
          <w:tab w:val="left" w:pos="1020"/>
          <w:tab w:val="left" w:pos="1021"/>
        </w:tabs>
        <w:spacing w:before="117"/>
        <w:ind w:left="660"/>
        <w:rPr>
          <w:sz w:val="24"/>
          <w:szCs w:val="24"/>
        </w:rPr>
      </w:pPr>
    </w:p>
    <w:p w14:paraId="3D3E18A4" w14:textId="77777777" w:rsidR="000B2F84" w:rsidRPr="00E274F9" w:rsidRDefault="000B2F84" w:rsidP="000B2F84">
      <w:pPr>
        <w:pStyle w:val="BodyText"/>
        <w:spacing w:before="117" w:line="278" w:lineRule="auto"/>
        <w:ind w:left="300" w:right="721"/>
        <w:jc w:val="both"/>
        <w:rPr>
          <w:sz w:val="24"/>
          <w:szCs w:val="24"/>
        </w:rPr>
      </w:pPr>
      <w:r w:rsidRPr="00E274F9">
        <w:rPr>
          <w:sz w:val="24"/>
          <w:szCs w:val="24"/>
        </w:rPr>
        <w:t xml:space="preserve">The design provides for a responsive site that will work on both desktop and mobile </w:t>
      </w:r>
    </w:p>
    <w:p w14:paraId="124411A4" w14:textId="77777777" w:rsidR="000B2F84" w:rsidRPr="00E274F9" w:rsidRDefault="000B2F84" w:rsidP="000B2F84">
      <w:pPr>
        <w:pStyle w:val="BodyText"/>
        <w:spacing w:before="56" w:line="278" w:lineRule="auto"/>
        <w:ind w:left="300" w:right="728"/>
        <w:jc w:val="both"/>
        <w:rPr>
          <w:sz w:val="24"/>
          <w:szCs w:val="24"/>
        </w:rPr>
      </w:pPr>
      <w:r w:rsidRPr="00E274F9">
        <w:rPr>
          <w:sz w:val="24"/>
          <w:szCs w:val="24"/>
        </w:rPr>
        <w:t>The sections that follow contain mock views of a selection of the most important aspects of the GUI, along with textual descriptions of their purpose and contents.</w:t>
      </w:r>
    </w:p>
    <w:p w14:paraId="58656DAF" w14:textId="77777777" w:rsidR="000B2F84" w:rsidRPr="00E274F9" w:rsidRDefault="000B2F84" w:rsidP="000B2F84">
      <w:pPr>
        <w:pStyle w:val="BodyText"/>
        <w:spacing w:before="56" w:line="278" w:lineRule="auto"/>
        <w:ind w:left="300" w:right="728"/>
        <w:jc w:val="both"/>
        <w:rPr>
          <w:b/>
          <w:color w:val="0070C0"/>
          <w:sz w:val="24"/>
          <w:szCs w:val="24"/>
        </w:rPr>
      </w:pPr>
    </w:p>
    <w:p w14:paraId="462DB9C0" w14:textId="77777777" w:rsidR="00AA7CD2" w:rsidRPr="00E274F9" w:rsidRDefault="00AA7CD2" w:rsidP="00E5418B">
      <w:pPr>
        <w:pStyle w:val="BodyText"/>
        <w:spacing w:before="56" w:line="278" w:lineRule="auto"/>
        <w:ind w:left="300" w:right="728"/>
        <w:jc w:val="both"/>
        <w:rPr>
          <w:b/>
          <w:color w:val="0070C0"/>
          <w:sz w:val="24"/>
          <w:szCs w:val="24"/>
        </w:rPr>
      </w:pPr>
    </w:p>
    <w:p w14:paraId="633BD928" w14:textId="77777777" w:rsidR="00AA7CD2" w:rsidRPr="00E274F9" w:rsidRDefault="00AA7CD2" w:rsidP="00E5418B">
      <w:pPr>
        <w:pStyle w:val="BodyText"/>
        <w:spacing w:before="56" w:line="278" w:lineRule="auto"/>
        <w:ind w:left="300" w:right="728"/>
        <w:jc w:val="both"/>
        <w:rPr>
          <w:b/>
          <w:color w:val="0070C0"/>
          <w:sz w:val="24"/>
          <w:szCs w:val="24"/>
        </w:rPr>
      </w:pPr>
    </w:p>
    <w:p w14:paraId="0A06CEA4" w14:textId="77777777" w:rsidR="00AA7CD2" w:rsidRDefault="00AA7CD2" w:rsidP="00E5418B">
      <w:pPr>
        <w:pStyle w:val="BodyText"/>
        <w:spacing w:before="56" w:line="278" w:lineRule="auto"/>
        <w:ind w:left="300" w:right="728"/>
        <w:jc w:val="both"/>
        <w:rPr>
          <w:b/>
          <w:color w:val="0070C0"/>
          <w:sz w:val="26"/>
          <w:szCs w:val="26"/>
        </w:rPr>
      </w:pPr>
    </w:p>
    <w:p w14:paraId="42322DC3" w14:textId="77777777" w:rsidR="00AA7CD2" w:rsidRDefault="00AA7CD2" w:rsidP="00E5418B">
      <w:pPr>
        <w:pStyle w:val="BodyText"/>
        <w:spacing w:before="56" w:line="278" w:lineRule="auto"/>
        <w:ind w:left="300" w:right="728"/>
        <w:jc w:val="both"/>
        <w:rPr>
          <w:b/>
          <w:color w:val="0070C0"/>
          <w:sz w:val="26"/>
          <w:szCs w:val="26"/>
        </w:rPr>
      </w:pPr>
    </w:p>
    <w:p w14:paraId="1A1276EC" w14:textId="77777777" w:rsidR="00AA7CD2" w:rsidRDefault="00AA7CD2" w:rsidP="00E5418B">
      <w:pPr>
        <w:pStyle w:val="BodyText"/>
        <w:spacing w:before="56" w:line="278" w:lineRule="auto"/>
        <w:ind w:left="300" w:right="728"/>
        <w:jc w:val="both"/>
        <w:rPr>
          <w:b/>
          <w:color w:val="0070C0"/>
          <w:sz w:val="26"/>
          <w:szCs w:val="26"/>
        </w:rPr>
      </w:pPr>
    </w:p>
    <w:p w14:paraId="5168F07C" w14:textId="77777777" w:rsidR="00AA7CD2" w:rsidRDefault="00AA7CD2" w:rsidP="00E5418B">
      <w:pPr>
        <w:pStyle w:val="BodyText"/>
        <w:spacing w:before="56" w:line="278" w:lineRule="auto"/>
        <w:ind w:left="300" w:right="728"/>
        <w:jc w:val="both"/>
        <w:rPr>
          <w:b/>
          <w:color w:val="0070C0"/>
          <w:sz w:val="26"/>
          <w:szCs w:val="26"/>
        </w:rPr>
      </w:pPr>
    </w:p>
    <w:p w14:paraId="41DE9A17" w14:textId="77777777" w:rsidR="00AA7CD2" w:rsidRDefault="00AA7CD2" w:rsidP="00E5418B">
      <w:pPr>
        <w:pStyle w:val="BodyText"/>
        <w:spacing w:before="56" w:line="278" w:lineRule="auto"/>
        <w:ind w:left="300" w:right="728"/>
        <w:jc w:val="both"/>
        <w:rPr>
          <w:b/>
          <w:color w:val="0070C0"/>
          <w:sz w:val="26"/>
          <w:szCs w:val="26"/>
        </w:rPr>
      </w:pPr>
    </w:p>
    <w:p w14:paraId="13CA446B" w14:textId="77777777" w:rsidR="00AA7CD2" w:rsidRDefault="00AA7CD2" w:rsidP="00E5418B">
      <w:pPr>
        <w:pStyle w:val="BodyText"/>
        <w:spacing w:before="56" w:line="278" w:lineRule="auto"/>
        <w:ind w:left="300" w:right="728"/>
        <w:jc w:val="both"/>
        <w:rPr>
          <w:b/>
          <w:color w:val="0070C0"/>
          <w:sz w:val="26"/>
          <w:szCs w:val="26"/>
        </w:rPr>
      </w:pPr>
    </w:p>
    <w:p w14:paraId="51AF6B1A" w14:textId="77777777" w:rsidR="00AA7CD2" w:rsidRDefault="00AA7CD2" w:rsidP="00A85A7F">
      <w:pPr>
        <w:pStyle w:val="BodyText"/>
        <w:spacing w:before="56" w:line="278" w:lineRule="auto"/>
        <w:ind w:right="728"/>
        <w:jc w:val="both"/>
        <w:rPr>
          <w:b/>
          <w:color w:val="0070C0"/>
          <w:sz w:val="26"/>
          <w:szCs w:val="26"/>
        </w:rPr>
      </w:pPr>
    </w:p>
    <w:p w14:paraId="51ACA10E" w14:textId="77777777" w:rsidR="00AA7CD2" w:rsidRDefault="00AA7CD2" w:rsidP="00AB4C8C">
      <w:pPr>
        <w:pStyle w:val="BodyText"/>
        <w:spacing w:before="56" w:line="278" w:lineRule="auto"/>
        <w:ind w:right="728"/>
        <w:jc w:val="both"/>
        <w:rPr>
          <w:b/>
          <w:color w:val="0070C0"/>
          <w:sz w:val="26"/>
          <w:szCs w:val="26"/>
        </w:rPr>
      </w:pPr>
    </w:p>
    <w:p w14:paraId="66AB8367" w14:textId="77777777" w:rsidR="00AB4C8C" w:rsidRDefault="00CF7B27" w:rsidP="00AB4C8C">
      <w:pPr>
        <w:pStyle w:val="BodyText"/>
        <w:spacing w:before="56" w:line="278" w:lineRule="auto"/>
        <w:ind w:left="300" w:right="728"/>
        <w:jc w:val="both"/>
        <w:rPr>
          <w:b/>
          <w:color w:val="0070C0"/>
          <w:sz w:val="26"/>
          <w:szCs w:val="26"/>
        </w:rPr>
      </w:pPr>
      <w:r w:rsidRPr="00CF7B27">
        <w:rPr>
          <w:b/>
          <w:color w:val="0070C0"/>
          <w:sz w:val="26"/>
          <w:szCs w:val="26"/>
        </w:rPr>
        <w:lastRenderedPageBreak/>
        <w:t>Application Page</w:t>
      </w:r>
      <w:r w:rsidR="00261725">
        <w:rPr>
          <w:b/>
          <w:color w:val="0070C0"/>
          <w:sz w:val="26"/>
          <w:szCs w:val="26"/>
        </w:rPr>
        <w:t xml:space="preserve"> (Main Page)</w:t>
      </w:r>
    </w:p>
    <w:p w14:paraId="5CDD0725" w14:textId="77777777" w:rsidR="00E5418B" w:rsidRPr="00AB4C8C" w:rsidRDefault="00A33853" w:rsidP="00CF7B27">
      <w:pPr>
        <w:pStyle w:val="BodyText"/>
        <w:spacing w:before="56" w:line="278" w:lineRule="auto"/>
        <w:ind w:left="300" w:right="728"/>
        <w:jc w:val="both"/>
        <w:rPr>
          <w:sz w:val="24"/>
          <w:szCs w:val="24"/>
        </w:rPr>
      </w:pPr>
      <w:r w:rsidRPr="00AB4C8C">
        <w:rPr>
          <w:sz w:val="24"/>
          <w:szCs w:val="24"/>
        </w:rPr>
        <w:t>In the Application Bar, user will be able to access all applications that are authorized to user.</w:t>
      </w:r>
    </w:p>
    <w:p w14:paraId="2667F288" w14:textId="77777777" w:rsidR="00AB4C8C" w:rsidRDefault="00AB4C8C" w:rsidP="00CF7B27">
      <w:pPr>
        <w:pStyle w:val="BodyText"/>
        <w:spacing w:before="56" w:line="278" w:lineRule="auto"/>
        <w:ind w:left="300" w:right="728"/>
        <w:jc w:val="both"/>
      </w:pPr>
    </w:p>
    <w:tbl>
      <w:tblPr>
        <w:tblW w:w="0" w:type="auto"/>
        <w:tblInd w:w="20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376"/>
        <w:gridCol w:w="7322"/>
      </w:tblGrid>
      <w:tr w:rsidR="00CF358C" w14:paraId="53CDC620" w14:textId="77777777" w:rsidTr="003B2C98">
        <w:trPr>
          <w:trHeight w:val="434"/>
        </w:trPr>
        <w:tc>
          <w:tcPr>
            <w:tcW w:w="9698" w:type="dxa"/>
            <w:gridSpan w:val="2"/>
            <w:tcBorders>
              <w:top w:val="nil"/>
              <w:left w:val="nil"/>
              <w:bottom w:val="nil"/>
              <w:right w:val="nil"/>
            </w:tcBorders>
            <w:shd w:val="clear" w:color="auto" w:fill="000080"/>
          </w:tcPr>
          <w:p w14:paraId="7CD007F2" w14:textId="77777777" w:rsidR="00CF358C" w:rsidRDefault="00CF358C" w:rsidP="003B2C98">
            <w:pPr>
              <w:pStyle w:val="TableParagraph"/>
              <w:spacing w:before="60"/>
              <w:rPr>
                <w:b/>
                <w:sz w:val="20"/>
              </w:rPr>
            </w:pPr>
            <w:r>
              <w:rPr>
                <w:b/>
                <w:color w:val="FFFFFF"/>
                <w:sz w:val="20"/>
              </w:rPr>
              <w:t>Adding Lecture</w:t>
            </w:r>
          </w:p>
        </w:tc>
      </w:tr>
      <w:tr w:rsidR="00CF358C" w14:paraId="0456D41E" w14:textId="77777777" w:rsidTr="003B2C98">
        <w:trPr>
          <w:trHeight w:val="2112"/>
        </w:trPr>
        <w:tc>
          <w:tcPr>
            <w:tcW w:w="9698" w:type="dxa"/>
            <w:gridSpan w:val="2"/>
            <w:tcBorders>
              <w:left w:val="single" w:sz="6" w:space="0" w:color="000080"/>
            </w:tcBorders>
          </w:tcPr>
          <w:p w14:paraId="1836932B" w14:textId="77777777" w:rsidR="00CF358C" w:rsidRDefault="00CF358C" w:rsidP="003B2C98">
            <w:pPr>
              <w:pStyle w:val="TableParagraph"/>
              <w:spacing w:before="4"/>
              <w:ind w:left="0"/>
              <w:rPr>
                <w:sz w:val="5"/>
              </w:rPr>
            </w:pPr>
          </w:p>
          <w:p w14:paraId="00B88E6C" w14:textId="77777777" w:rsidR="00CF358C" w:rsidRDefault="00CF358C" w:rsidP="003B2C98">
            <w:pPr>
              <w:pStyle w:val="TableParagraph"/>
              <w:ind w:left="105"/>
              <w:rPr>
                <w:sz w:val="20"/>
              </w:rPr>
            </w:pPr>
          </w:p>
          <w:p w14:paraId="433C88BF" w14:textId="77777777" w:rsidR="00CF358C" w:rsidRDefault="007545C8" w:rsidP="007545C8">
            <w:pPr>
              <w:pStyle w:val="TableParagraph"/>
              <w:ind w:left="105"/>
              <w:rPr>
                <w:sz w:val="20"/>
              </w:rPr>
            </w:pPr>
            <w:r>
              <w:rPr>
                <w:noProof/>
                <w:sz w:val="20"/>
                <w:lang w:val="en-US" w:eastAsia="en-US" w:bidi="ar-SA"/>
              </w:rPr>
              <w:drawing>
                <wp:inline distT="0" distB="0" distL="0" distR="0" wp14:anchorId="333AD2CB" wp14:editId="72B5749C">
                  <wp:extent cx="6030344" cy="4589253"/>
                  <wp:effectExtent l="19050" t="0" r="8506" b="0"/>
                  <wp:docPr id="12" name="Picture 9" descr="C:\Users\abc\Desktop\GUI\30421879_2536536009905326_1803801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Desktop\GUI\30421879_2536536009905326_1803801960_n.jpg"/>
                          <pic:cNvPicPr>
                            <a:picLocks noChangeAspect="1" noChangeArrowheads="1"/>
                          </pic:cNvPicPr>
                        </pic:nvPicPr>
                        <pic:blipFill>
                          <a:blip r:embed="rId13"/>
                          <a:srcRect/>
                          <a:stretch>
                            <a:fillRect/>
                          </a:stretch>
                        </pic:blipFill>
                        <pic:spPr bwMode="auto">
                          <a:xfrm>
                            <a:off x="0" y="0"/>
                            <a:ext cx="6035176" cy="4592930"/>
                          </a:xfrm>
                          <a:prstGeom prst="rect">
                            <a:avLst/>
                          </a:prstGeom>
                          <a:noFill/>
                          <a:ln w="9525">
                            <a:noFill/>
                            <a:miter lim="800000"/>
                            <a:headEnd/>
                            <a:tailEnd/>
                          </a:ln>
                        </pic:spPr>
                      </pic:pic>
                    </a:graphicData>
                  </a:graphic>
                </wp:inline>
              </w:drawing>
            </w:r>
          </w:p>
        </w:tc>
      </w:tr>
      <w:tr w:rsidR="00D50DB9" w14:paraId="7EC17C62" w14:textId="77777777" w:rsidTr="00CF358C">
        <w:trPr>
          <w:trHeight w:val="1033"/>
        </w:trPr>
        <w:tc>
          <w:tcPr>
            <w:tcW w:w="2376" w:type="dxa"/>
            <w:tcBorders>
              <w:left w:val="single" w:sz="6" w:space="0" w:color="000080"/>
              <w:right w:val="nil"/>
            </w:tcBorders>
            <w:shd w:val="clear" w:color="auto" w:fill="F3F3F3"/>
          </w:tcPr>
          <w:p w14:paraId="121441D7" w14:textId="77777777" w:rsidR="007545C8" w:rsidRDefault="007545C8" w:rsidP="007545C8">
            <w:pPr>
              <w:pStyle w:val="TableParagraph"/>
              <w:spacing w:before="60"/>
              <w:ind w:left="0"/>
              <w:rPr>
                <w:b/>
                <w:sz w:val="20"/>
              </w:rPr>
            </w:pPr>
          </w:p>
          <w:p w14:paraId="2E2E9EC3" w14:textId="77777777" w:rsidR="00D50DB9" w:rsidRDefault="00D50DB9" w:rsidP="003B2C98">
            <w:pPr>
              <w:pStyle w:val="TableParagraph"/>
              <w:spacing w:before="60"/>
              <w:ind w:left="105"/>
              <w:rPr>
                <w:b/>
                <w:sz w:val="20"/>
              </w:rPr>
            </w:pPr>
            <w:r>
              <w:rPr>
                <w:b/>
                <w:sz w:val="20"/>
              </w:rPr>
              <w:t>Purpose:</w:t>
            </w:r>
          </w:p>
        </w:tc>
        <w:tc>
          <w:tcPr>
            <w:tcW w:w="7322" w:type="dxa"/>
            <w:tcBorders>
              <w:left w:val="nil"/>
            </w:tcBorders>
          </w:tcPr>
          <w:p w14:paraId="4D8D6785" w14:textId="77777777" w:rsidR="007545C8" w:rsidRDefault="007545C8" w:rsidP="00D50DB9">
            <w:pPr>
              <w:pStyle w:val="TableParagraph"/>
              <w:spacing w:line="360" w:lineRule="auto"/>
              <w:ind w:left="0" w:right="1192"/>
              <w:rPr>
                <w:sz w:val="20"/>
              </w:rPr>
            </w:pPr>
          </w:p>
          <w:p w14:paraId="44C93A80" w14:textId="77777777" w:rsidR="00D50DB9" w:rsidRDefault="00D50DB9" w:rsidP="00D50DB9">
            <w:pPr>
              <w:pStyle w:val="TableParagraph"/>
              <w:spacing w:line="360" w:lineRule="auto"/>
              <w:ind w:left="0" w:right="1192"/>
              <w:rPr>
                <w:sz w:val="20"/>
              </w:rPr>
            </w:pPr>
            <w:r>
              <w:rPr>
                <w:sz w:val="20"/>
              </w:rPr>
              <w:t>This is a page that all the online lecture tool applications are presented. The applications are:</w:t>
            </w:r>
          </w:p>
          <w:p w14:paraId="76D60A87" w14:textId="77777777" w:rsidR="00D50DB9" w:rsidRDefault="00D50DB9" w:rsidP="003B2C98">
            <w:pPr>
              <w:pStyle w:val="TableParagraph"/>
              <w:numPr>
                <w:ilvl w:val="0"/>
                <w:numId w:val="4"/>
              </w:numPr>
              <w:tabs>
                <w:tab w:val="left" w:pos="833"/>
                <w:tab w:val="left" w:pos="834"/>
              </w:tabs>
              <w:spacing w:line="242" w:lineRule="exact"/>
              <w:rPr>
                <w:sz w:val="20"/>
              </w:rPr>
            </w:pPr>
            <w:r>
              <w:rPr>
                <w:sz w:val="20"/>
              </w:rPr>
              <w:t>Add Lecture</w:t>
            </w:r>
          </w:p>
          <w:p w14:paraId="0C5EC892" w14:textId="77777777" w:rsidR="00D50DB9" w:rsidRDefault="00D50DB9" w:rsidP="003B2C98">
            <w:pPr>
              <w:pStyle w:val="TableParagraph"/>
              <w:numPr>
                <w:ilvl w:val="0"/>
                <w:numId w:val="4"/>
              </w:numPr>
              <w:tabs>
                <w:tab w:val="left" w:pos="833"/>
                <w:tab w:val="left" w:pos="834"/>
              </w:tabs>
              <w:spacing w:line="242" w:lineRule="exact"/>
              <w:rPr>
                <w:sz w:val="20"/>
              </w:rPr>
            </w:pPr>
            <w:r>
              <w:rPr>
                <w:sz w:val="20"/>
              </w:rPr>
              <w:t>Lecture List</w:t>
            </w:r>
          </w:p>
          <w:p w14:paraId="2B412F54" w14:textId="77777777" w:rsidR="00D50DB9" w:rsidRPr="00904FF9" w:rsidRDefault="00D50DB9" w:rsidP="00EB065C">
            <w:pPr>
              <w:pStyle w:val="TableParagraph"/>
              <w:tabs>
                <w:tab w:val="left" w:pos="833"/>
                <w:tab w:val="left" w:pos="834"/>
              </w:tabs>
              <w:spacing w:line="242" w:lineRule="exact"/>
              <w:rPr>
                <w:sz w:val="20"/>
              </w:rPr>
            </w:pPr>
          </w:p>
        </w:tc>
      </w:tr>
      <w:tr w:rsidR="00CF358C" w14:paraId="3B8D7A01" w14:textId="77777777" w:rsidTr="003B2C98">
        <w:trPr>
          <w:trHeight w:val="681"/>
        </w:trPr>
        <w:tc>
          <w:tcPr>
            <w:tcW w:w="2376" w:type="dxa"/>
            <w:tcBorders>
              <w:left w:val="single" w:sz="6" w:space="0" w:color="000080"/>
              <w:right w:val="nil"/>
            </w:tcBorders>
            <w:shd w:val="clear" w:color="auto" w:fill="F3F3F3"/>
          </w:tcPr>
          <w:p w14:paraId="5FCDB7C2" w14:textId="77777777" w:rsidR="00CF358C" w:rsidRDefault="00CF358C" w:rsidP="003B2C98">
            <w:pPr>
              <w:pStyle w:val="TableParagraph"/>
              <w:spacing w:before="62" w:line="276" w:lineRule="auto"/>
              <w:ind w:left="105"/>
              <w:rPr>
                <w:b/>
                <w:sz w:val="20"/>
              </w:rPr>
            </w:pPr>
          </w:p>
          <w:p w14:paraId="720F6690" w14:textId="77777777" w:rsidR="00CF358C" w:rsidRDefault="00CF358C" w:rsidP="003B2C98">
            <w:pPr>
              <w:pStyle w:val="TableParagraph"/>
              <w:spacing w:before="62" w:line="276" w:lineRule="auto"/>
              <w:ind w:left="105"/>
              <w:rPr>
                <w:b/>
                <w:sz w:val="20"/>
              </w:rPr>
            </w:pPr>
            <w:r>
              <w:rPr>
                <w:b/>
                <w:sz w:val="20"/>
              </w:rPr>
              <w:t>Navigation &amp; User Interaction:</w:t>
            </w:r>
          </w:p>
        </w:tc>
        <w:tc>
          <w:tcPr>
            <w:tcW w:w="7322" w:type="dxa"/>
            <w:tcBorders>
              <w:left w:val="nil"/>
            </w:tcBorders>
          </w:tcPr>
          <w:p w14:paraId="53DEA164" w14:textId="77777777" w:rsidR="00CF358C" w:rsidRDefault="00CF358C" w:rsidP="003B2C98">
            <w:pPr>
              <w:pStyle w:val="TableParagraph"/>
              <w:spacing w:before="2"/>
              <w:ind w:right="305"/>
              <w:rPr>
                <w:sz w:val="20"/>
              </w:rPr>
            </w:pPr>
          </w:p>
          <w:p w14:paraId="1EE25591" w14:textId="77777777" w:rsidR="00CF358C" w:rsidRDefault="00CF358C" w:rsidP="003B2C98">
            <w:pPr>
              <w:pStyle w:val="TableParagraph"/>
              <w:spacing w:before="2"/>
              <w:ind w:right="305"/>
              <w:rPr>
                <w:sz w:val="20"/>
              </w:rPr>
            </w:pPr>
            <w:r>
              <w:rPr>
                <w:sz w:val="20"/>
              </w:rPr>
              <w:t>This page Place the cursor over the Add Lecture icon to display the Add New Lecture Form.</w:t>
            </w:r>
          </w:p>
          <w:p w14:paraId="6BF96627" w14:textId="77777777" w:rsidR="00CF358C" w:rsidRDefault="00CF358C" w:rsidP="003B2C98">
            <w:pPr>
              <w:pStyle w:val="TableParagraph"/>
              <w:spacing w:before="2"/>
              <w:ind w:right="305"/>
              <w:rPr>
                <w:sz w:val="20"/>
              </w:rPr>
            </w:pPr>
            <w:r>
              <w:rPr>
                <w:sz w:val="20"/>
              </w:rPr>
              <w:t>User will get the Add Lecture Form and required to Fill that Lecture Form.</w:t>
            </w:r>
          </w:p>
          <w:p w14:paraId="59D0D523" w14:textId="77777777" w:rsidR="00CF358C" w:rsidRDefault="00CF358C" w:rsidP="003B2C98">
            <w:pPr>
              <w:pStyle w:val="TableParagraph"/>
              <w:spacing w:before="2"/>
              <w:ind w:right="305"/>
              <w:rPr>
                <w:sz w:val="20"/>
              </w:rPr>
            </w:pPr>
          </w:p>
        </w:tc>
      </w:tr>
    </w:tbl>
    <w:p w14:paraId="3D8E4D7B" w14:textId="77777777" w:rsidR="00CF358C" w:rsidRDefault="00CF358C" w:rsidP="00CF7B27">
      <w:pPr>
        <w:pStyle w:val="BodyText"/>
        <w:spacing w:before="56" w:line="278" w:lineRule="auto"/>
        <w:ind w:left="300" w:right="728"/>
        <w:jc w:val="both"/>
      </w:pPr>
    </w:p>
    <w:p w14:paraId="173F4EB6" w14:textId="77777777" w:rsidR="00492836" w:rsidRDefault="00492836" w:rsidP="00327006">
      <w:pPr>
        <w:tabs>
          <w:tab w:val="left" w:pos="1020"/>
          <w:tab w:val="left" w:pos="1021"/>
        </w:tabs>
        <w:spacing w:before="99"/>
        <w:rPr>
          <w:b/>
          <w:color w:val="0070C0"/>
          <w:sz w:val="26"/>
          <w:szCs w:val="26"/>
        </w:rPr>
      </w:pPr>
    </w:p>
    <w:p w14:paraId="72BB6C96" w14:textId="77777777" w:rsidR="002527EC" w:rsidRPr="00327006" w:rsidRDefault="0016548F" w:rsidP="00327006">
      <w:pPr>
        <w:tabs>
          <w:tab w:val="left" w:pos="1020"/>
          <w:tab w:val="left" w:pos="1021"/>
        </w:tabs>
        <w:spacing w:before="99"/>
        <w:rPr>
          <w:b/>
          <w:color w:val="0070C0"/>
          <w:sz w:val="26"/>
          <w:szCs w:val="26"/>
        </w:rPr>
      </w:pPr>
      <w:r>
        <w:rPr>
          <w:b/>
          <w:color w:val="0070C0"/>
          <w:sz w:val="26"/>
          <w:szCs w:val="26"/>
        </w:rPr>
        <w:lastRenderedPageBreak/>
        <w:t>Adding Lecture</w:t>
      </w:r>
    </w:p>
    <w:p w14:paraId="1B41B9D8" w14:textId="77777777" w:rsidR="00327006" w:rsidRDefault="00327006" w:rsidP="00A649B5">
      <w:pPr>
        <w:pStyle w:val="BodyText"/>
      </w:pPr>
    </w:p>
    <w:p w14:paraId="438356FB" w14:textId="77777777" w:rsidR="00327006" w:rsidRDefault="00327006" w:rsidP="00A649B5">
      <w:pPr>
        <w:pStyle w:val="BodyText"/>
      </w:pPr>
      <w:r>
        <w:t>After click on Add lecture it will show Lecture Form to Add Lecture.</w:t>
      </w:r>
    </w:p>
    <w:p w14:paraId="20ACA7EA" w14:textId="77777777" w:rsidR="00183EEC" w:rsidRDefault="00183EEC" w:rsidP="00A649B5">
      <w:pPr>
        <w:pStyle w:val="BodyText"/>
      </w:pPr>
    </w:p>
    <w:p w14:paraId="1AB26F7C" w14:textId="77777777" w:rsidR="00327006" w:rsidRDefault="00327006" w:rsidP="00A649B5">
      <w:pPr>
        <w:pStyle w:val="BodyText"/>
      </w:pPr>
      <w:r>
        <w:t>Mandatory fields are required to be entered before the forms can be submitted.</w:t>
      </w:r>
    </w:p>
    <w:p w14:paraId="4A6BB9B8" w14:textId="77777777" w:rsidR="0047270F" w:rsidRDefault="0047270F" w:rsidP="00A649B5">
      <w:pPr>
        <w:pStyle w:val="BodyText"/>
      </w:pPr>
    </w:p>
    <w:p w14:paraId="21C0A13C" w14:textId="77777777" w:rsidR="0047270F" w:rsidRDefault="0047270F" w:rsidP="00A649B5">
      <w:pPr>
        <w:pStyle w:val="BodyText"/>
      </w:pPr>
      <w:r>
        <w:t xml:space="preserve">After </w:t>
      </w:r>
      <w:r w:rsidR="00F26F98">
        <w:t>filling</w:t>
      </w:r>
      <w:r>
        <w:t xml:space="preserve"> all mandatory requirements user will successfully upload his\her Lecture</w:t>
      </w:r>
      <w:r w:rsidR="00B472FC">
        <w:t>.</w:t>
      </w:r>
    </w:p>
    <w:p w14:paraId="75F64905" w14:textId="77777777" w:rsidR="001C2EA5" w:rsidRPr="002527EC" w:rsidRDefault="001C2EA5" w:rsidP="00A649B5">
      <w:pPr>
        <w:pStyle w:val="BodyText"/>
        <w:rPr>
          <w:sz w:val="26"/>
          <w:szCs w:val="26"/>
        </w:rPr>
      </w:pPr>
    </w:p>
    <w:p w14:paraId="045C36F0" w14:textId="77777777" w:rsidR="002527EC" w:rsidRDefault="002527EC" w:rsidP="00A649B5">
      <w:pPr>
        <w:pStyle w:val="BodyText"/>
        <w:rPr>
          <w:b/>
          <w:color w:val="0070C0"/>
          <w:sz w:val="26"/>
          <w:szCs w:val="26"/>
        </w:rPr>
      </w:pPr>
    </w:p>
    <w:p w14:paraId="60B43AE0" w14:textId="77777777" w:rsidR="002527EC" w:rsidRDefault="002527EC" w:rsidP="00A649B5">
      <w:pPr>
        <w:pStyle w:val="BodyText"/>
      </w:pPr>
    </w:p>
    <w:tbl>
      <w:tblPr>
        <w:tblW w:w="0" w:type="auto"/>
        <w:tblInd w:w="20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376"/>
        <w:gridCol w:w="7322"/>
      </w:tblGrid>
      <w:tr w:rsidR="00245EB0" w14:paraId="23410078" w14:textId="77777777" w:rsidTr="00245EB0">
        <w:trPr>
          <w:trHeight w:val="434"/>
        </w:trPr>
        <w:tc>
          <w:tcPr>
            <w:tcW w:w="9698" w:type="dxa"/>
            <w:gridSpan w:val="2"/>
            <w:tcBorders>
              <w:top w:val="nil"/>
              <w:left w:val="nil"/>
              <w:bottom w:val="nil"/>
              <w:right w:val="nil"/>
            </w:tcBorders>
            <w:shd w:val="clear" w:color="auto" w:fill="000080"/>
          </w:tcPr>
          <w:p w14:paraId="7D438B39" w14:textId="77777777" w:rsidR="00245EB0" w:rsidRDefault="001C2EA5" w:rsidP="00D5019F">
            <w:pPr>
              <w:pStyle w:val="TableParagraph"/>
              <w:spacing w:before="60"/>
              <w:rPr>
                <w:b/>
                <w:sz w:val="20"/>
              </w:rPr>
            </w:pPr>
            <w:r>
              <w:rPr>
                <w:b/>
                <w:color w:val="FFFFFF"/>
                <w:sz w:val="20"/>
              </w:rPr>
              <w:t>Adding Lecture</w:t>
            </w:r>
          </w:p>
        </w:tc>
      </w:tr>
      <w:tr w:rsidR="00245EB0" w14:paraId="3BF2657E" w14:textId="77777777" w:rsidTr="00245EB0">
        <w:trPr>
          <w:trHeight w:val="2112"/>
        </w:trPr>
        <w:tc>
          <w:tcPr>
            <w:tcW w:w="9698" w:type="dxa"/>
            <w:gridSpan w:val="2"/>
            <w:tcBorders>
              <w:left w:val="single" w:sz="6" w:space="0" w:color="000080"/>
            </w:tcBorders>
          </w:tcPr>
          <w:p w14:paraId="0FBBD1B1" w14:textId="77777777" w:rsidR="00245EB0" w:rsidRDefault="00245EB0" w:rsidP="00D5019F">
            <w:pPr>
              <w:pStyle w:val="TableParagraph"/>
              <w:spacing w:before="4"/>
              <w:ind w:left="0"/>
              <w:rPr>
                <w:sz w:val="5"/>
              </w:rPr>
            </w:pPr>
          </w:p>
          <w:p w14:paraId="33681B77" w14:textId="77777777" w:rsidR="00245EB0" w:rsidRDefault="002C12DB" w:rsidP="00D5019F">
            <w:pPr>
              <w:pStyle w:val="TableParagraph"/>
              <w:ind w:left="105"/>
              <w:rPr>
                <w:sz w:val="20"/>
              </w:rPr>
            </w:pPr>
            <w:r>
              <w:rPr>
                <w:sz w:val="20"/>
              </w:rPr>
              <w:t xml:space="preserve">                          </w:t>
            </w:r>
            <w:r w:rsidR="00CF358C">
              <w:rPr>
                <w:noProof/>
                <w:sz w:val="20"/>
                <w:lang w:val="en-US" w:eastAsia="en-US" w:bidi="ar-SA"/>
              </w:rPr>
              <w:drawing>
                <wp:inline distT="0" distB="0" distL="0" distR="0" wp14:anchorId="36476DB9" wp14:editId="6D491F28">
                  <wp:extent cx="5931060" cy="4606506"/>
                  <wp:effectExtent l="19050" t="0" r="0" b="0"/>
                  <wp:docPr id="1" name="Picture 2" descr="C:\Users\abc\Desktop\GUI\30421661_2536536019905325_19898635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GUI\30421661_2536536019905325_1989863547_n.jpg"/>
                          <pic:cNvPicPr>
                            <a:picLocks noChangeAspect="1" noChangeArrowheads="1"/>
                          </pic:cNvPicPr>
                        </pic:nvPicPr>
                        <pic:blipFill>
                          <a:blip r:embed="rId14"/>
                          <a:srcRect/>
                          <a:stretch>
                            <a:fillRect/>
                          </a:stretch>
                        </pic:blipFill>
                        <pic:spPr bwMode="auto">
                          <a:xfrm>
                            <a:off x="0" y="0"/>
                            <a:ext cx="5932518" cy="4607638"/>
                          </a:xfrm>
                          <a:prstGeom prst="rect">
                            <a:avLst/>
                          </a:prstGeom>
                          <a:noFill/>
                          <a:ln w="9525">
                            <a:noFill/>
                            <a:miter lim="800000"/>
                            <a:headEnd/>
                            <a:tailEnd/>
                          </a:ln>
                        </pic:spPr>
                      </pic:pic>
                    </a:graphicData>
                  </a:graphic>
                </wp:inline>
              </w:drawing>
            </w:r>
          </w:p>
        </w:tc>
      </w:tr>
      <w:tr w:rsidR="00245EB0" w14:paraId="7B76FF71" w14:textId="77777777" w:rsidTr="00D50DB9">
        <w:trPr>
          <w:trHeight w:val="484"/>
        </w:trPr>
        <w:tc>
          <w:tcPr>
            <w:tcW w:w="2376" w:type="dxa"/>
            <w:tcBorders>
              <w:left w:val="single" w:sz="6" w:space="0" w:color="000080"/>
              <w:right w:val="nil"/>
            </w:tcBorders>
            <w:shd w:val="clear" w:color="auto" w:fill="F3F3F3"/>
          </w:tcPr>
          <w:p w14:paraId="5D2C74A1" w14:textId="77777777" w:rsidR="00245EB0" w:rsidRDefault="00245EB0" w:rsidP="00D5019F">
            <w:pPr>
              <w:pStyle w:val="TableParagraph"/>
              <w:spacing w:before="60"/>
              <w:ind w:left="105"/>
              <w:rPr>
                <w:b/>
                <w:sz w:val="20"/>
              </w:rPr>
            </w:pPr>
            <w:r>
              <w:rPr>
                <w:b/>
                <w:sz w:val="20"/>
              </w:rPr>
              <w:t>Purpose:</w:t>
            </w:r>
          </w:p>
        </w:tc>
        <w:tc>
          <w:tcPr>
            <w:tcW w:w="7322" w:type="dxa"/>
            <w:tcBorders>
              <w:left w:val="nil"/>
            </w:tcBorders>
          </w:tcPr>
          <w:p w14:paraId="0D8326DF" w14:textId="77777777" w:rsidR="00245EB0" w:rsidRDefault="00363B49" w:rsidP="00D5019F">
            <w:pPr>
              <w:pStyle w:val="TableParagraph"/>
              <w:spacing w:before="60"/>
              <w:rPr>
                <w:sz w:val="20"/>
              </w:rPr>
            </w:pPr>
            <w:r>
              <w:rPr>
                <w:sz w:val="20"/>
              </w:rPr>
              <w:t>To</w:t>
            </w:r>
            <w:r w:rsidR="002527EC">
              <w:rPr>
                <w:sz w:val="20"/>
              </w:rPr>
              <w:t xml:space="preserve"> Add Lecture</w:t>
            </w:r>
            <w:r w:rsidR="00EB065C">
              <w:rPr>
                <w:sz w:val="20"/>
              </w:rPr>
              <w:t xml:space="preserve"> that will Added by user</w:t>
            </w:r>
          </w:p>
        </w:tc>
      </w:tr>
      <w:tr w:rsidR="00245EB0" w14:paraId="0A78E001" w14:textId="77777777" w:rsidTr="00245EB0">
        <w:trPr>
          <w:trHeight w:val="681"/>
        </w:trPr>
        <w:tc>
          <w:tcPr>
            <w:tcW w:w="2376" w:type="dxa"/>
            <w:tcBorders>
              <w:left w:val="single" w:sz="6" w:space="0" w:color="000080"/>
              <w:right w:val="nil"/>
            </w:tcBorders>
            <w:shd w:val="clear" w:color="auto" w:fill="F3F3F3"/>
          </w:tcPr>
          <w:p w14:paraId="1F32885D" w14:textId="77777777" w:rsidR="00245EB0" w:rsidRDefault="00245EB0" w:rsidP="00D5019F">
            <w:pPr>
              <w:pStyle w:val="TableParagraph"/>
              <w:spacing w:before="62" w:line="276" w:lineRule="auto"/>
              <w:ind w:left="105"/>
              <w:rPr>
                <w:b/>
                <w:sz w:val="20"/>
              </w:rPr>
            </w:pPr>
            <w:r>
              <w:rPr>
                <w:b/>
                <w:sz w:val="20"/>
              </w:rPr>
              <w:t>Navigation &amp; User Interaction:</w:t>
            </w:r>
          </w:p>
        </w:tc>
        <w:tc>
          <w:tcPr>
            <w:tcW w:w="7322" w:type="dxa"/>
            <w:tcBorders>
              <w:left w:val="nil"/>
            </w:tcBorders>
          </w:tcPr>
          <w:p w14:paraId="70A62A6E" w14:textId="77777777" w:rsidR="00245EB0" w:rsidRDefault="00001BC5" w:rsidP="00183EEC">
            <w:pPr>
              <w:pStyle w:val="TableParagraph"/>
              <w:spacing w:before="2"/>
              <w:ind w:right="305"/>
              <w:rPr>
                <w:sz w:val="20"/>
              </w:rPr>
            </w:pPr>
            <w:r>
              <w:rPr>
                <w:sz w:val="20"/>
              </w:rPr>
              <w:t xml:space="preserve">This page </w:t>
            </w:r>
            <w:r w:rsidR="00245EB0">
              <w:rPr>
                <w:sz w:val="20"/>
              </w:rPr>
              <w:t xml:space="preserve">Place the cursor over the </w:t>
            </w:r>
            <w:r w:rsidR="002527EC">
              <w:rPr>
                <w:sz w:val="20"/>
              </w:rPr>
              <w:t>Add Lecture</w:t>
            </w:r>
            <w:r w:rsidR="00245EB0">
              <w:rPr>
                <w:sz w:val="20"/>
              </w:rPr>
              <w:t xml:space="preserve"> icon </w:t>
            </w:r>
            <w:r w:rsidR="002527EC">
              <w:rPr>
                <w:sz w:val="20"/>
              </w:rPr>
              <w:t>to display the Add New Lecture Form</w:t>
            </w:r>
            <w:r w:rsidR="00245EB0">
              <w:rPr>
                <w:sz w:val="20"/>
              </w:rPr>
              <w:t>.</w:t>
            </w:r>
          </w:p>
          <w:p w14:paraId="31B6A537" w14:textId="77777777" w:rsidR="002527EC" w:rsidRDefault="00183EEC" w:rsidP="002527EC">
            <w:pPr>
              <w:pStyle w:val="TableParagraph"/>
              <w:spacing w:before="2"/>
              <w:ind w:right="305"/>
              <w:rPr>
                <w:sz w:val="20"/>
              </w:rPr>
            </w:pPr>
            <w:r>
              <w:rPr>
                <w:sz w:val="20"/>
              </w:rPr>
              <w:t>User will get the Add Lecture Form and required to Fill that Lecture Form.</w:t>
            </w:r>
          </w:p>
          <w:p w14:paraId="46ECEE25" w14:textId="77777777" w:rsidR="00183EEC" w:rsidRDefault="00183EEC" w:rsidP="002527EC">
            <w:pPr>
              <w:pStyle w:val="TableParagraph"/>
              <w:spacing w:before="2"/>
              <w:ind w:right="305"/>
              <w:rPr>
                <w:sz w:val="20"/>
              </w:rPr>
            </w:pPr>
          </w:p>
        </w:tc>
      </w:tr>
    </w:tbl>
    <w:p w14:paraId="5A3642AE" w14:textId="77777777" w:rsidR="00CF7B27" w:rsidRPr="00CF7B27" w:rsidRDefault="00CF7B27" w:rsidP="00CF7B27"/>
    <w:p w14:paraId="6EA8EF84" w14:textId="77777777" w:rsidR="00492836" w:rsidRDefault="00492836" w:rsidP="00CF7B27">
      <w:pPr>
        <w:rPr>
          <w:b/>
          <w:color w:val="AEBAD5" w:themeColor="accent5"/>
          <w:sz w:val="26"/>
          <w:szCs w:val="26"/>
        </w:rPr>
      </w:pPr>
    </w:p>
    <w:p w14:paraId="61F980C7" w14:textId="77777777" w:rsidR="00492836" w:rsidRDefault="00492836" w:rsidP="00CF7B27">
      <w:pPr>
        <w:rPr>
          <w:b/>
          <w:color w:val="AEBAD5" w:themeColor="accent5"/>
          <w:sz w:val="26"/>
          <w:szCs w:val="26"/>
        </w:rPr>
      </w:pPr>
    </w:p>
    <w:p w14:paraId="3BCE4CCD" w14:textId="77777777" w:rsidR="00B31838" w:rsidRDefault="00B31838" w:rsidP="00CF7B27">
      <w:pPr>
        <w:rPr>
          <w:b/>
          <w:color w:val="AEBAD5" w:themeColor="accent5"/>
          <w:sz w:val="26"/>
          <w:szCs w:val="26"/>
        </w:rPr>
      </w:pPr>
    </w:p>
    <w:p w14:paraId="74652DA2" w14:textId="77777777" w:rsidR="00F47D23" w:rsidRPr="00B31838" w:rsidRDefault="00363B49" w:rsidP="00CF7B27">
      <w:pPr>
        <w:rPr>
          <w:b/>
          <w:color w:val="0070C0"/>
          <w:sz w:val="26"/>
          <w:szCs w:val="26"/>
        </w:rPr>
      </w:pPr>
      <w:r w:rsidRPr="00B31838">
        <w:rPr>
          <w:b/>
          <w:color w:val="0070C0"/>
          <w:sz w:val="26"/>
          <w:szCs w:val="26"/>
        </w:rPr>
        <w:lastRenderedPageBreak/>
        <w:t>Displaying Lecture list</w:t>
      </w:r>
    </w:p>
    <w:p w14:paraId="6894A5E5" w14:textId="77777777" w:rsidR="00F47D23" w:rsidRPr="001E6E2F" w:rsidRDefault="00F47D23" w:rsidP="00CF7B27">
      <w:pPr>
        <w:rPr>
          <w:sz w:val="24"/>
          <w:szCs w:val="24"/>
        </w:rPr>
      </w:pPr>
    </w:p>
    <w:p w14:paraId="29AD40BF" w14:textId="77777777" w:rsidR="00F47D23" w:rsidRPr="001E6E2F" w:rsidRDefault="00F47D23" w:rsidP="00CF7B27">
      <w:pPr>
        <w:rPr>
          <w:sz w:val="24"/>
          <w:szCs w:val="24"/>
        </w:rPr>
      </w:pPr>
      <w:r w:rsidRPr="001E6E2F">
        <w:rPr>
          <w:sz w:val="24"/>
          <w:szCs w:val="24"/>
        </w:rPr>
        <w:t xml:space="preserve">After Adding </w:t>
      </w:r>
      <w:proofErr w:type="gramStart"/>
      <w:r w:rsidRPr="001E6E2F">
        <w:rPr>
          <w:sz w:val="24"/>
          <w:szCs w:val="24"/>
        </w:rPr>
        <w:t>Lecture</w:t>
      </w:r>
      <w:proofErr w:type="gramEnd"/>
      <w:r w:rsidRPr="001E6E2F">
        <w:rPr>
          <w:sz w:val="24"/>
          <w:szCs w:val="24"/>
        </w:rPr>
        <w:t xml:space="preserve"> it </w:t>
      </w:r>
      <w:r w:rsidR="001E6E2F">
        <w:rPr>
          <w:sz w:val="24"/>
          <w:szCs w:val="24"/>
        </w:rPr>
        <w:t>will shows all the Lecture that</w:t>
      </w:r>
      <w:r w:rsidRPr="001E6E2F">
        <w:rPr>
          <w:sz w:val="24"/>
          <w:szCs w:val="24"/>
        </w:rPr>
        <w:t xml:space="preserve"> have been Added by the all </w:t>
      </w:r>
    </w:p>
    <w:p w14:paraId="7699B135" w14:textId="77777777" w:rsidR="00F47D23" w:rsidRPr="001E6E2F" w:rsidRDefault="00F47D23" w:rsidP="00CF7B27">
      <w:pPr>
        <w:rPr>
          <w:sz w:val="24"/>
          <w:szCs w:val="24"/>
        </w:rPr>
      </w:pPr>
      <w:r w:rsidRPr="001E6E2F">
        <w:rPr>
          <w:sz w:val="24"/>
          <w:szCs w:val="24"/>
        </w:rPr>
        <w:t>Users.</w:t>
      </w:r>
    </w:p>
    <w:p w14:paraId="01302596" w14:textId="77777777" w:rsidR="00363B49" w:rsidRDefault="00363B49" w:rsidP="00CF7B27"/>
    <w:tbl>
      <w:tblPr>
        <w:tblW w:w="0" w:type="auto"/>
        <w:tblInd w:w="20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376"/>
        <w:gridCol w:w="7322"/>
      </w:tblGrid>
      <w:tr w:rsidR="00363B49" w14:paraId="41CE83E9" w14:textId="77777777" w:rsidTr="00D5019F">
        <w:trPr>
          <w:trHeight w:val="434"/>
        </w:trPr>
        <w:tc>
          <w:tcPr>
            <w:tcW w:w="9698" w:type="dxa"/>
            <w:gridSpan w:val="2"/>
            <w:tcBorders>
              <w:top w:val="nil"/>
              <w:left w:val="nil"/>
              <w:bottom w:val="nil"/>
              <w:right w:val="nil"/>
            </w:tcBorders>
            <w:shd w:val="clear" w:color="auto" w:fill="000080"/>
          </w:tcPr>
          <w:p w14:paraId="2F1E8B30" w14:textId="77777777" w:rsidR="00363B49" w:rsidRDefault="003D44B8" w:rsidP="00D5019F">
            <w:pPr>
              <w:pStyle w:val="TableParagraph"/>
              <w:spacing w:before="60"/>
              <w:rPr>
                <w:b/>
                <w:sz w:val="20"/>
              </w:rPr>
            </w:pPr>
            <w:r>
              <w:rPr>
                <w:b/>
                <w:color w:val="FFFFFF"/>
                <w:sz w:val="20"/>
              </w:rPr>
              <w:t>Displaying Lecture List</w:t>
            </w:r>
          </w:p>
        </w:tc>
      </w:tr>
      <w:tr w:rsidR="00363B49" w14:paraId="4EA5B3E7" w14:textId="77777777" w:rsidTr="00D5019F">
        <w:trPr>
          <w:trHeight w:val="2112"/>
        </w:trPr>
        <w:tc>
          <w:tcPr>
            <w:tcW w:w="9698" w:type="dxa"/>
            <w:gridSpan w:val="2"/>
            <w:tcBorders>
              <w:left w:val="single" w:sz="6" w:space="0" w:color="000080"/>
            </w:tcBorders>
          </w:tcPr>
          <w:p w14:paraId="2AA74DF6" w14:textId="77777777" w:rsidR="00363B49" w:rsidRDefault="00363B49" w:rsidP="00D5019F">
            <w:pPr>
              <w:pStyle w:val="TableParagraph"/>
              <w:spacing w:before="4"/>
              <w:ind w:left="0"/>
              <w:rPr>
                <w:sz w:val="5"/>
              </w:rPr>
            </w:pPr>
          </w:p>
          <w:p w14:paraId="6F669D19" w14:textId="77777777" w:rsidR="00363B49" w:rsidRDefault="00492836" w:rsidP="00492836">
            <w:pPr>
              <w:pStyle w:val="TableParagraph"/>
              <w:ind w:left="105"/>
              <w:jc w:val="center"/>
              <w:rPr>
                <w:sz w:val="20"/>
              </w:rPr>
            </w:pPr>
            <w:r>
              <w:rPr>
                <w:noProof/>
                <w:sz w:val="20"/>
                <w:lang w:val="en-US" w:eastAsia="en-US" w:bidi="ar-SA"/>
              </w:rPr>
              <w:drawing>
                <wp:inline distT="0" distB="0" distL="0" distR="0" wp14:anchorId="293D3047" wp14:editId="2B71D941">
                  <wp:extent cx="5475712" cy="4977441"/>
                  <wp:effectExtent l="19050" t="0" r="0" b="0"/>
                  <wp:docPr id="5" name="Picture 4" descr="C:\Users\abc\Desktop\GUI\30421515_2536536016571992_20727356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esktop\GUI\30421515_2536536016571992_2072735692_n.jpg"/>
                          <pic:cNvPicPr>
                            <a:picLocks noChangeAspect="1" noChangeArrowheads="1"/>
                          </pic:cNvPicPr>
                        </pic:nvPicPr>
                        <pic:blipFill>
                          <a:blip r:embed="rId15"/>
                          <a:srcRect/>
                          <a:stretch>
                            <a:fillRect/>
                          </a:stretch>
                        </pic:blipFill>
                        <pic:spPr bwMode="auto">
                          <a:xfrm>
                            <a:off x="0" y="0"/>
                            <a:ext cx="5477510" cy="4979075"/>
                          </a:xfrm>
                          <a:prstGeom prst="rect">
                            <a:avLst/>
                          </a:prstGeom>
                          <a:noFill/>
                          <a:ln w="9525">
                            <a:noFill/>
                            <a:miter lim="800000"/>
                            <a:headEnd/>
                            <a:tailEnd/>
                          </a:ln>
                        </pic:spPr>
                      </pic:pic>
                    </a:graphicData>
                  </a:graphic>
                </wp:inline>
              </w:drawing>
            </w:r>
          </w:p>
        </w:tc>
      </w:tr>
      <w:tr w:rsidR="00363B49" w14:paraId="3083BD68" w14:textId="77777777" w:rsidTr="00D50DB9">
        <w:trPr>
          <w:trHeight w:val="871"/>
        </w:trPr>
        <w:tc>
          <w:tcPr>
            <w:tcW w:w="2376" w:type="dxa"/>
            <w:tcBorders>
              <w:left w:val="single" w:sz="6" w:space="0" w:color="000080"/>
              <w:right w:val="nil"/>
            </w:tcBorders>
            <w:shd w:val="clear" w:color="auto" w:fill="F3F3F3"/>
          </w:tcPr>
          <w:p w14:paraId="45F38D71" w14:textId="77777777" w:rsidR="00D50DB9" w:rsidRDefault="00D50DB9" w:rsidP="00D5019F">
            <w:pPr>
              <w:pStyle w:val="TableParagraph"/>
              <w:spacing w:before="60"/>
              <w:ind w:left="105"/>
              <w:rPr>
                <w:b/>
                <w:sz w:val="20"/>
              </w:rPr>
            </w:pPr>
          </w:p>
          <w:p w14:paraId="2B8610CD" w14:textId="77777777" w:rsidR="00363B49" w:rsidRDefault="00363B49" w:rsidP="00D5019F">
            <w:pPr>
              <w:pStyle w:val="TableParagraph"/>
              <w:spacing w:before="60"/>
              <w:ind w:left="105"/>
              <w:rPr>
                <w:b/>
                <w:sz w:val="20"/>
              </w:rPr>
            </w:pPr>
            <w:r>
              <w:rPr>
                <w:b/>
                <w:sz w:val="20"/>
              </w:rPr>
              <w:t>Purpose:</w:t>
            </w:r>
          </w:p>
        </w:tc>
        <w:tc>
          <w:tcPr>
            <w:tcW w:w="7322" w:type="dxa"/>
            <w:tcBorders>
              <w:left w:val="nil"/>
            </w:tcBorders>
          </w:tcPr>
          <w:p w14:paraId="513F5FC3" w14:textId="77777777" w:rsidR="00D50DB9" w:rsidRDefault="00D50DB9" w:rsidP="00363B49">
            <w:pPr>
              <w:pStyle w:val="TableParagraph"/>
              <w:spacing w:before="60"/>
              <w:rPr>
                <w:sz w:val="20"/>
              </w:rPr>
            </w:pPr>
          </w:p>
          <w:p w14:paraId="0749AD23" w14:textId="77777777" w:rsidR="00363B49" w:rsidRDefault="00363B49" w:rsidP="00363B49">
            <w:pPr>
              <w:pStyle w:val="TableParagraph"/>
              <w:spacing w:before="60"/>
              <w:rPr>
                <w:sz w:val="20"/>
              </w:rPr>
            </w:pPr>
            <w:r>
              <w:rPr>
                <w:sz w:val="20"/>
              </w:rPr>
              <w:t>To</w:t>
            </w:r>
            <w:r w:rsidR="0009739F">
              <w:rPr>
                <w:sz w:val="20"/>
              </w:rPr>
              <w:t xml:space="preserve"> </w:t>
            </w:r>
            <w:r>
              <w:rPr>
                <w:sz w:val="20"/>
              </w:rPr>
              <w:t xml:space="preserve">Display All Lecture </w:t>
            </w:r>
            <w:r w:rsidR="00492836">
              <w:rPr>
                <w:sz w:val="20"/>
              </w:rPr>
              <w:t>that has been added by users</w:t>
            </w:r>
          </w:p>
        </w:tc>
      </w:tr>
      <w:tr w:rsidR="00363B49" w14:paraId="7EAFAD92" w14:textId="77777777" w:rsidTr="00D50DB9">
        <w:trPr>
          <w:trHeight w:val="1258"/>
        </w:trPr>
        <w:tc>
          <w:tcPr>
            <w:tcW w:w="2376" w:type="dxa"/>
            <w:tcBorders>
              <w:left w:val="single" w:sz="6" w:space="0" w:color="000080"/>
              <w:right w:val="nil"/>
            </w:tcBorders>
            <w:shd w:val="clear" w:color="auto" w:fill="F3F3F3"/>
          </w:tcPr>
          <w:p w14:paraId="49060045" w14:textId="77777777" w:rsidR="00D50DB9" w:rsidRDefault="00D50DB9" w:rsidP="00D5019F">
            <w:pPr>
              <w:pStyle w:val="TableParagraph"/>
              <w:spacing w:before="62" w:line="276" w:lineRule="auto"/>
              <w:ind w:left="105"/>
              <w:rPr>
                <w:b/>
                <w:sz w:val="20"/>
              </w:rPr>
            </w:pPr>
          </w:p>
          <w:p w14:paraId="06452778" w14:textId="77777777" w:rsidR="00363B49" w:rsidRDefault="00363B49" w:rsidP="00D5019F">
            <w:pPr>
              <w:pStyle w:val="TableParagraph"/>
              <w:spacing w:before="62" w:line="276" w:lineRule="auto"/>
              <w:ind w:left="105"/>
              <w:rPr>
                <w:b/>
                <w:sz w:val="20"/>
              </w:rPr>
            </w:pPr>
            <w:r>
              <w:rPr>
                <w:b/>
                <w:sz w:val="20"/>
              </w:rPr>
              <w:t>Navigation &amp; User Interaction:</w:t>
            </w:r>
          </w:p>
        </w:tc>
        <w:tc>
          <w:tcPr>
            <w:tcW w:w="7322" w:type="dxa"/>
            <w:tcBorders>
              <w:left w:val="nil"/>
            </w:tcBorders>
          </w:tcPr>
          <w:p w14:paraId="2607D640" w14:textId="77777777" w:rsidR="00363B49" w:rsidRDefault="00363B49" w:rsidP="00D5019F">
            <w:pPr>
              <w:pStyle w:val="TableParagraph"/>
              <w:spacing w:before="2"/>
              <w:ind w:right="305"/>
              <w:rPr>
                <w:sz w:val="20"/>
              </w:rPr>
            </w:pPr>
          </w:p>
          <w:p w14:paraId="15B31CCF" w14:textId="77777777" w:rsidR="00D50DB9" w:rsidRDefault="00D50DB9" w:rsidP="00D5019F">
            <w:pPr>
              <w:pStyle w:val="TableParagraph"/>
              <w:spacing w:before="2"/>
              <w:ind w:right="305"/>
              <w:rPr>
                <w:sz w:val="20"/>
              </w:rPr>
            </w:pPr>
          </w:p>
          <w:p w14:paraId="1364F696" w14:textId="77777777" w:rsidR="00363B49" w:rsidRDefault="007703FA" w:rsidP="00D5019F">
            <w:pPr>
              <w:pStyle w:val="TableParagraph"/>
              <w:spacing w:before="2"/>
              <w:ind w:right="305"/>
              <w:rPr>
                <w:sz w:val="20"/>
              </w:rPr>
            </w:pPr>
            <w:r>
              <w:rPr>
                <w:sz w:val="20"/>
              </w:rPr>
              <w:t>Place the cursor over the</w:t>
            </w:r>
            <w:r w:rsidR="00363B49">
              <w:rPr>
                <w:sz w:val="20"/>
              </w:rPr>
              <w:t xml:space="preserve"> Lecture</w:t>
            </w:r>
            <w:r>
              <w:rPr>
                <w:sz w:val="20"/>
              </w:rPr>
              <w:t xml:space="preserve"> List</w:t>
            </w:r>
            <w:r w:rsidR="00363B49">
              <w:rPr>
                <w:sz w:val="20"/>
              </w:rPr>
              <w:t xml:space="preserve"> icon to </w:t>
            </w:r>
            <w:r>
              <w:rPr>
                <w:sz w:val="20"/>
              </w:rPr>
              <w:t>display Lecture list</w:t>
            </w:r>
            <w:r w:rsidR="00363B49">
              <w:rPr>
                <w:sz w:val="20"/>
              </w:rPr>
              <w:t>.</w:t>
            </w:r>
          </w:p>
          <w:p w14:paraId="2354939D" w14:textId="77777777" w:rsidR="00363B49" w:rsidRDefault="00363B49" w:rsidP="00D5019F">
            <w:pPr>
              <w:pStyle w:val="TableParagraph"/>
              <w:spacing w:before="2"/>
              <w:ind w:right="305"/>
              <w:rPr>
                <w:sz w:val="20"/>
              </w:rPr>
            </w:pPr>
          </w:p>
        </w:tc>
      </w:tr>
    </w:tbl>
    <w:p w14:paraId="34A2BB71" w14:textId="77777777" w:rsidR="00363B49" w:rsidRPr="00CF7B27" w:rsidRDefault="00363B49" w:rsidP="00CF7B27">
      <w:pPr>
        <w:sectPr w:rsidR="00363B49" w:rsidRPr="00CF7B27" w:rsidSect="00BC65F0">
          <w:pgSz w:w="11910" w:h="16840"/>
          <w:pgMar w:top="1360" w:right="720" w:bottom="1240" w:left="1140" w:header="576" w:footer="1152" w:gutter="0"/>
          <w:pgBorders w:offsetFrom="page">
            <w:top w:val="single" w:sz="6" w:space="24" w:color="auto"/>
            <w:left w:val="single" w:sz="6" w:space="24" w:color="auto"/>
            <w:bottom w:val="single" w:sz="6" w:space="24" w:color="auto"/>
            <w:right w:val="single" w:sz="6" w:space="24" w:color="auto"/>
          </w:pgBorders>
          <w:cols w:space="720"/>
          <w:docGrid w:linePitch="299"/>
        </w:sectPr>
      </w:pPr>
    </w:p>
    <w:tbl>
      <w:tblPr>
        <w:tblpPr w:leftFromText="180" w:rightFromText="180" w:vertAnchor="page" w:horzAnchor="margin" w:tblpY="3781"/>
        <w:tblW w:w="969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376"/>
        <w:gridCol w:w="7322"/>
      </w:tblGrid>
      <w:tr w:rsidR="00EB065C" w14:paraId="5BC40BAC" w14:textId="77777777" w:rsidTr="0057592C">
        <w:trPr>
          <w:trHeight w:val="434"/>
        </w:trPr>
        <w:tc>
          <w:tcPr>
            <w:tcW w:w="9698" w:type="dxa"/>
            <w:gridSpan w:val="2"/>
            <w:tcBorders>
              <w:top w:val="nil"/>
              <w:left w:val="nil"/>
              <w:bottom w:val="nil"/>
              <w:right w:val="nil"/>
            </w:tcBorders>
            <w:shd w:val="clear" w:color="auto" w:fill="000080"/>
          </w:tcPr>
          <w:p w14:paraId="61FDAC33" w14:textId="77777777" w:rsidR="00EB065C" w:rsidRDefault="00EB065C" w:rsidP="0057592C">
            <w:pPr>
              <w:pStyle w:val="TableParagraph"/>
              <w:spacing w:before="60"/>
              <w:rPr>
                <w:b/>
                <w:sz w:val="20"/>
              </w:rPr>
            </w:pPr>
            <w:r>
              <w:rPr>
                <w:b/>
                <w:color w:val="FFFFFF"/>
                <w:sz w:val="20"/>
              </w:rPr>
              <w:lastRenderedPageBreak/>
              <w:t>Preview</w:t>
            </w:r>
          </w:p>
        </w:tc>
      </w:tr>
      <w:tr w:rsidR="00EB065C" w14:paraId="79F0EE46" w14:textId="77777777" w:rsidTr="0057592C">
        <w:trPr>
          <w:trHeight w:val="2112"/>
        </w:trPr>
        <w:tc>
          <w:tcPr>
            <w:tcW w:w="9698" w:type="dxa"/>
            <w:gridSpan w:val="2"/>
            <w:tcBorders>
              <w:left w:val="single" w:sz="6" w:space="0" w:color="000080"/>
            </w:tcBorders>
          </w:tcPr>
          <w:p w14:paraId="0B00BBF3" w14:textId="77777777" w:rsidR="00EB065C" w:rsidRDefault="00EB065C" w:rsidP="0057592C">
            <w:pPr>
              <w:pStyle w:val="TableParagraph"/>
              <w:spacing w:before="4"/>
              <w:ind w:left="0"/>
              <w:rPr>
                <w:sz w:val="5"/>
              </w:rPr>
            </w:pPr>
          </w:p>
          <w:p w14:paraId="3637136C" w14:textId="77777777" w:rsidR="00EB065C" w:rsidRDefault="00EB065C" w:rsidP="0057592C">
            <w:pPr>
              <w:pStyle w:val="TableParagraph"/>
              <w:ind w:left="105"/>
              <w:jc w:val="center"/>
              <w:rPr>
                <w:sz w:val="20"/>
              </w:rPr>
            </w:pPr>
            <w:r>
              <w:rPr>
                <w:noProof/>
                <w:sz w:val="20"/>
                <w:lang w:val="en-US" w:eastAsia="en-US" w:bidi="ar-SA"/>
              </w:rPr>
              <w:drawing>
                <wp:inline distT="0" distB="0" distL="0" distR="0" wp14:anchorId="49A854B3" wp14:editId="59C638CF">
                  <wp:extent cx="5443855" cy="4400550"/>
                  <wp:effectExtent l="19050" t="0" r="4445" b="0"/>
                  <wp:docPr id="7" name="Picture 5" descr="C:\Users\abc\Desktop\GUI\30429401_2536536023238658_933628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esktop\GUI\30429401_2536536023238658_93362863_n.jpg"/>
                          <pic:cNvPicPr>
                            <a:picLocks noChangeAspect="1" noChangeArrowheads="1"/>
                          </pic:cNvPicPr>
                        </pic:nvPicPr>
                        <pic:blipFill>
                          <a:blip r:embed="rId16"/>
                          <a:srcRect/>
                          <a:stretch>
                            <a:fillRect/>
                          </a:stretch>
                        </pic:blipFill>
                        <pic:spPr bwMode="auto">
                          <a:xfrm>
                            <a:off x="0" y="0"/>
                            <a:ext cx="5443855" cy="4400550"/>
                          </a:xfrm>
                          <a:prstGeom prst="rect">
                            <a:avLst/>
                          </a:prstGeom>
                          <a:noFill/>
                          <a:ln w="9525">
                            <a:noFill/>
                            <a:miter lim="800000"/>
                            <a:headEnd/>
                            <a:tailEnd/>
                          </a:ln>
                        </pic:spPr>
                      </pic:pic>
                    </a:graphicData>
                  </a:graphic>
                </wp:inline>
              </w:drawing>
            </w:r>
          </w:p>
        </w:tc>
      </w:tr>
      <w:tr w:rsidR="00EB065C" w14:paraId="6EA4853E" w14:textId="77777777" w:rsidTr="0057592C">
        <w:trPr>
          <w:trHeight w:val="871"/>
        </w:trPr>
        <w:tc>
          <w:tcPr>
            <w:tcW w:w="2376" w:type="dxa"/>
            <w:tcBorders>
              <w:left w:val="single" w:sz="6" w:space="0" w:color="000080"/>
              <w:right w:val="nil"/>
            </w:tcBorders>
            <w:shd w:val="clear" w:color="auto" w:fill="F3F3F3"/>
          </w:tcPr>
          <w:p w14:paraId="2AF1DDAE" w14:textId="77777777" w:rsidR="00EB065C" w:rsidRDefault="00EB065C" w:rsidP="0057592C">
            <w:pPr>
              <w:pStyle w:val="TableParagraph"/>
              <w:spacing w:before="60"/>
              <w:ind w:left="105"/>
              <w:rPr>
                <w:b/>
                <w:sz w:val="20"/>
              </w:rPr>
            </w:pPr>
          </w:p>
          <w:p w14:paraId="1BD22591" w14:textId="77777777" w:rsidR="00EB065C" w:rsidRDefault="00EB065C" w:rsidP="0057592C">
            <w:pPr>
              <w:pStyle w:val="TableParagraph"/>
              <w:spacing w:before="60"/>
              <w:ind w:left="105"/>
              <w:rPr>
                <w:b/>
                <w:sz w:val="20"/>
              </w:rPr>
            </w:pPr>
            <w:r>
              <w:rPr>
                <w:b/>
                <w:sz w:val="20"/>
              </w:rPr>
              <w:t>Purpose:</w:t>
            </w:r>
          </w:p>
        </w:tc>
        <w:tc>
          <w:tcPr>
            <w:tcW w:w="7322" w:type="dxa"/>
            <w:tcBorders>
              <w:left w:val="nil"/>
            </w:tcBorders>
          </w:tcPr>
          <w:p w14:paraId="67F7FED8" w14:textId="77777777" w:rsidR="00EB065C" w:rsidRDefault="00EB065C" w:rsidP="0057592C">
            <w:pPr>
              <w:pStyle w:val="TableParagraph"/>
              <w:spacing w:before="60"/>
              <w:rPr>
                <w:sz w:val="20"/>
              </w:rPr>
            </w:pPr>
          </w:p>
          <w:p w14:paraId="2FF89623" w14:textId="77777777" w:rsidR="00EB065C" w:rsidRDefault="00EB065C" w:rsidP="0057592C">
            <w:pPr>
              <w:pStyle w:val="TableParagraph"/>
              <w:spacing w:before="60"/>
              <w:rPr>
                <w:sz w:val="20"/>
              </w:rPr>
            </w:pPr>
            <w:r>
              <w:rPr>
                <w:sz w:val="20"/>
              </w:rPr>
              <w:t xml:space="preserve">To Display </w:t>
            </w:r>
            <w:r w:rsidR="001E6E2F">
              <w:rPr>
                <w:sz w:val="20"/>
              </w:rPr>
              <w:t>complete detail of lecture and lecture format</w:t>
            </w:r>
          </w:p>
        </w:tc>
      </w:tr>
      <w:tr w:rsidR="00EB065C" w14:paraId="4A2792B9" w14:textId="77777777" w:rsidTr="0057592C">
        <w:trPr>
          <w:trHeight w:val="1258"/>
        </w:trPr>
        <w:tc>
          <w:tcPr>
            <w:tcW w:w="2376" w:type="dxa"/>
            <w:tcBorders>
              <w:left w:val="single" w:sz="6" w:space="0" w:color="000080"/>
              <w:right w:val="nil"/>
            </w:tcBorders>
            <w:shd w:val="clear" w:color="auto" w:fill="F3F3F3"/>
          </w:tcPr>
          <w:p w14:paraId="38989522" w14:textId="77777777" w:rsidR="00EB065C" w:rsidRDefault="00EB065C" w:rsidP="0057592C">
            <w:pPr>
              <w:pStyle w:val="TableParagraph"/>
              <w:spacing w:before="62" w:line="276" w:lineRule="auto"/>
              <w:ind w:left="105"/>
              <w:rPr>
                <w:b/>
                <w:sz w:val="20"/>
              </w:rPr>
            </w:pPr>
          </w:p>
          <w:p w14:paraId="509E0BB2" w14:textId="77777777" w:rsidR="00EB065C" w:rsidRDefault="00EB065C" w:rsidP="0057592C">
            <w:pPr>
              <w:pStyle w:val="TableParagraph"/>
              <w:spacing w:before="62" w:line="276" w:lineRule="auto"/>
              <w:ind w:left="105"/>
              <w:rPr>
                <w:b/>
                <w:sz w:val="20"/>
              </w:rPr>
            </w:pPr>
            <w:r>
              <w:rPr>
                <w:b/>
                <w:sz w:val="20"/>
              </w:rPr>
              <w:t>Navigation &amp; User Interaction:</w:t>
            </w:r>
          </w:p>
        </w:tc>
        <w:tc>
          <w:tcPr>
            <w:tcW w:w="7322" w:type="dxa"/>
            <w:tcBorders>
              <w:left w:val="nil"/>
            </w:tcBorders>
          </w:tcPr>
          <w:p w14:paraId="5A339D67" w14:textId="77777777" w:rsidR="00EB065C" w:rsidRDefault="00EB065C" w:rsidP="0057592C">
            <w:pPr>
              <w:pStyle w:val="TableParagraph"/>
              <w:spacing w:before="2"/>
              <w:ind w:right="305"/>
              <w:rPr>
                <w:sz w:val="20"/>
              </w:rPr>
            </w:pPr>
          </w:p>
          <w:p w14:paraId="092A6E49" w14:textId="77777777" w:rsidR="00EB065C" w:rsidRDefault="00EB065C" w:rsidP="0057592C">
            <w:pPr>
              <w:pStyle w:val="TableParagraph"/>
              <w:spacing w:before="2"/>
              <w:ind w:right="305"/>
              <w:rPr>
                <w:sz w:val="20"/>
              </w:rPr>
            </w:pPr>
          </w:p>
          <w:p w14:paraId="3BD58F48" w14:textId="77777777" w:rsidR="00EB065C" w:rsidRDefault="00EB065C" w:rsidP="0057592C">
            <w:pPr>
              <w:pStyle w:val="TableParagraph"/>
              <w:spacing w:before="2"/>
              <w:ind w:right="305"/>
              <w:rPr>
                <w:sz w:val="20"/>
              </w:rPr>
            </w:pPr>
            <w:r>
              <w:rPr>
                <w:sz w:val="20"/>
              </w:rPr>
              <w:t>Place the cursor over the Lecture List icon to display</w:t>
            </w:r>
            <w:r w:rsidR="00B31838">
              <w:rPr>
                <w:sz w:val="20"/>
              </w:rPr>
              <w:t xml:space="preserve"> Preview Section</w:t>
            </w:r>
            <w:r>
              <w:rPr>
                <w:sz w:val="20"/>
              </w:rPr>
              <w:t>.</w:t>
            </w:r>
          </w:p>
          <w:p w14:paraId="0AE68FCE" w14:textId="77777777" w:rsidR="00EB065C" w:rsidRDefault="00EB065C" w:rsidP="0057592C">
            <w:pPr>
              <w:pStyle w:val="TableParagraph"/>
              <w:spacing w:before="2"/>
              <w:ind w:right="305"/>
              <w:rPr>
                <w:sz w:val="20"/>
              </w:rPr>
            </w:pPr>
          </w:p>
        </w:tc>
      </w:tr>
    </w:tbl>
    <w:p w14:paraId="6B34A895" w14:textId="77777777" w:rsidR="008B5B03" w:rsidRDefault="008B5B03"/>
    <w:p w14:paraId="5E34531D" w14:textId="77777777" w:rsidR="001E6E2F" w:rsidRDefault="001E6E2F"/>
    <w:p w14:paraId="18656A76" w14:textId="77777777" w:rsidR="003A35E0" w:rsidRDefault="001E6E2F">
      <w:pPr>
        <w:rPr>
          <w:color w:val="0070C0"/>
          <w:sz w:val="28"/>
          <w:szCs w:val="28"/>
        </w:rPr>
      </w:pPr>
      <w:r w:rsidRPr="001E6E2F">
        <w:rPr>
          <w:color w:val="0070C0"/>
          <w:sz w:val="28"/>
          <w:szCs w:val="28"/>
        </w:rPr>
        <w:t>Preview</w:t>
      </w:r>
    </w:p>
    <w:p w14:paraId="05B1EC10" w14:textId="77777777" w:rsidR="001E6E2F" w:rsidRDefault="001E6E2F">
      <w:pPr>
        <w:rPr>
          <w:color w:val="0070C0"/>
          <w:sz w:val="28"/>
          <w:szCs w:val="28"/>
        </w:rPr>
      </w:pPr>
    </w:p>
    <w:p w14:paraId="15B9E853" w14:textId="77777777" w:rsidR="001E6E2F" w:rsidRDefault="001E6E2F">
      <w:pPr>
        <w:rPr>
          <w:sz w:val="24"/>
          <w:szCs w:val="24"/>
        </w:rPr>
      </w:pPr>
      <w:r>
        <w:rPr>
          <w:sz w:val="24"/>
          <w:szCs w:val="24"/>
        </w:rPr>
        <w:t>Preview page shows the complete detail of lecture file format (word, text, audio and video, etc)</w:t>
      </w:r>
    </w:p>
    <w:p w14:paraId="181268B5" w14:textId="77777777" w:rsidR="0057592C" w:rsidRDefault="0057592C">
      <w:pPr>
        <w:rPr>
          <w:sz w:val="24"/>
          <w:szCs w:val="24"/>
        </w:rPr>
      </w:pPr>
    </w:p>
    <w:p w14:paraId="1547B635" w14:textId="77777777" w:rsidR="001E6E2F" w:rsidRPr="001E6E2F" w:rsidRDefault="001E6E2F">
      <w:pPr>
        <w:rPr>
          <w:sz w:val="24"/>
          <w:szCs w:val="24"/>
        </w:rPr>
      </w:pPr>
    </w:p>
    <w:p w14:paraId="7B25C98B" w14:textId="77777777" w:rsidR="00B31838" w:rsidRDefault="00B31838"/>
    <w:p w14:paraId="73B1E5D5" w14:textId="77777777" w:rsidR="003A35E0" w:rsidRDefault="003A35E0"/>
    <w:p w14:paraId="0ACB24D4" w14:textId="77777777" w:rsidR="003A35E0" w:rsidRDefault="003A35E0"/>
    <w:p w14:paraId="2E5083A7" w14:textId="77777777" w:rsidR="003A35E0" w:rsidRDefault="003A35E0"/>
    <w:p w14:paraId="61D75EB4" w14:textId="77777777" w:rsidR="003A35E0" w:rsidRDefault="003A35E0"/>
    <w:p w14:paraId="1E5912B5" w14:textId="77777777" w:rsidR="00E445B4" w:rsidRDefault="00E445B4"/>
    <w:p w14:paraId="5A2F7222" w14:textId="77777777" w:rsidR="00B31838" w:rsidRDefault="00B31838">
      <w:pPr>
        <w:rPr>
          <w:b/>
          <w:color w:val="AEBAD5" w:themeColor="accent5"/>
          <w:sz w:val="26"/>
          <w:szCs w:val="26"/>
        </w:rPr>
      </w:pPr>
    </w:p>
    <w:p w14:paraId="693A6E05" w14:textId="77777777" w:rsidR="00F36512" w:rsidRDefault="00F36512">
      <w:pPr>
        <w:rPr>
          <w:b/>
          <w:color w:val="0070C0"/>
          <w:sz w:val="26"/>
          <w:szCs w:val="26"/>
        </w:rPr>
      </w:pPr>
      <w:r w:rsidRPr="00B31838">
        <w:rPr>
          <w:b/>
          <w:color w:val="0070C0"/>
          <w:sz w:val="26"/>
          <w:szCs w:val="26"/>
        </w:rPr>
        <w:t>Update Lecture</w:t>
      </w:r>
    </w:p>
    <w:p w14:paraId="019BB6B2" w14:textId="77777777" w:rsidR="006D726B" w:rsidRDefault="006D726B">
      <w:pPr>
        <w:rPr>
          <w:b/>
          <w:color w:val="0070C0"/>
          <w:sz w:val="26"/>
          <w:szCs w:val="26"/>
        </w:rPr>
      </w:pPr>
    </w:p>
    <w:p w14:paraId="4DBC8E53" w14:textId="77777777" w:rsidR="006D726B" w:rsidRPr="006D726B" w:rsidRDefault="006D726B">
      <w:pPr>
        <w:rPr>
          <w:sz w:val="24"/>
          <w:szCs w:val="24"/>
        </w:rPr>
      </w:pPr>
      <w:r>
        <w:rPr>
          <w:sz w:val="24"/>
          <w:szCs w:val="24"/>
        </w:rPr>
        <w:t>Update that lecture that was added by user.</w:t>
      </w:r>
    </w:p>
    <w:tbl>
      <w:tblPr>
        <w:tblpPr w:leftFromText="180" w:rightFromText="180" w:vertAnchor="page" w:horzAnchor="margin" w:tblpY="4185"/>
        <w:tblW w:w="969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0" w:type="dxa"/>
          <w:right w:w="0" w:type="dxa"/>
        </w:tblCellMar>
        <w:tblLook w:val="01E0" w:firstRow="1" w:lastRow="1" w:firstColumn="1" w:lastColumn="1" w:noHBand="0" w:noVBand="0"/>
      </w:tblPr>
      <w:tblGrid>
        <w:gridCol w:w="2376"/>
        <w:gridCol w:w="7322"/>
      </w:tblGrid>
      <w:tr w:rsidR="00190C4D" w14:paraId="64398EFC" w14:textId="77777777" w:rsidTr="002C46CF">
        <w:trPr>
          <w:trHeight w:val="434"/>
        </w:trPr>
        <w:tc>
          <w:tcPr>
            <w:tcW w:w="9698" w:type="dxa"/>
            <w:gridSpan w:val="2"/>
            <w:tcBorders>
              <w:top w:val="nil"/>
              <w:left w:val="nil"/>
              <w:bottom w:val="nil"/>
              <w:right w:val="nil"/>
            </w:tcBorders>
            <w:shd w:val="clear" w:color="auto" w:fill="000080"/>
          </w:tcPr>
          <w:p w14:paraId="55ACE0D1" w14:textId="77777777" w:rsidR="00190C4D" w:rsidRDefault="00E05566" w:rsidP="002C46CF">
            <w:pPr>
              <w:pStyle w:val="TableParagraph"/>
              <w:spacing w:before="60"/>
              <w:rPr>
                <w:b/>
                <w:sz w:val="20"/>
              </w:rPr>
            </w:pPr>
            <w:r>
              <w:rPr>
                <w:b/>
                <w:color w:val="FFFFFF"/>
                <w:sz w:val="20"/>
              </w:rPr>
              <w:t>Update Lecture</w:t>
            </w:r>
          </w:p>
        </w:tc>
      </w:tr>
      <w:tr w:rsidR="00190C4D" w14:paraId="720F7294" w14:textId="77777777" w:rsidTr="002C46CF">
        <w:trPr>
          <w:trHeight w:val="3512"/>
        </w:trPr>
        <w:tc>
          <w:tcPr>
            <w:tcW w:w="9698" w:type="dxa"/>
            <w:gridSpan w:val="2"/>
            <w:tcBorders>
              <w:left w:val="single" w:sz="6" w:space="0" w:color="000080"/>
            </w:tcBorders>
          </w:tcPr>
          <w:p w14:paraId="0F2F4A51" w14:textId="77777777" w:rsidR="00190C4D" w:rsidRDefault="00190C4D" w:rsidP="002C46CF">
            <w:pPr>
              <w:pStyle w:val="TableParagraph"/>
              <w:spacing w:before="4"/>
              <w:ind w:left="0"/>
              <w:rPr>
                <w:sz w:val="5"/>
              </w:rPr>
            </w:pPr>
          </w:p>
          <w:p w14:paraId="2442C711" w14:textId="77777777" w:rsidR="00E05566" w:rsidRDefault="00E05566" w:rsidP="002C46CF">
            <w:pPr>
              <w:pStyle w:val="TableParagraph"/>
              <w:ind w:left="105"/>
              <w:jc w:val="center"/>
              <w:rPr>
                <w:sz w:val="20"/>
              </w:rPr>
            </w:pPr>
          </w:p>
          <w:p w14:paraId="30DB8F26" w14:textId="77777777" w:rsidR="00190C4D" w:rsidRPr="00E05566" w:rsidRDefault="00E05566" w:rsidP="002C46CF">
            <w:pPr>
              <w:tabs>
                <w:tab w:val="left" w:pos="2145"/>
              </w:tabs>
            </w:pPr>
            <w:r>
              <w:tab/>
            </w:r>
            <w:r>
              <w:rPr>
                <w:noProof/>
                <w:lang w:val="en-US" w:eastAsia="en-US" w:bidi="ar-SA"/>
              </w:rPr>
              <w:drawing>
                <wp:inline distT="0" distB="0" distL="0" distR="0" wp14:anchorId="247E389D" wp14:editId="194EA997">
                  <wp:extent cx="2457450" cy="1905000"/>
                  <wp:effectExtent l="19050" t="0" r="0" b="0"/>
                  <wp:docPr id="28" name="Picture 28" descr="C:\Users\abc\Desktop\GUI\30422312_2536536013238659_15850137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bc\Desktop\GUI\30422312_2536536013238659_1585013785_n.jpg"/>
                          <pic:cNvPicPr>
                            <a:picLocks noChangeAspect="1" noChangeArrowheads="1"/>
                          </pic:cNvPicPr>
                        </pic:nvPicPr>
                        <pic:blipFill>
                          <a:blip r:embed="rId17"/>
                          <a:srcRect/>
                          <a:stretch>
                            <a:fillRect/>
                          </a:stretch>
                        </pic:blipFill>
                        <pic:spPr bwMode="auto">
                          <a:xfrm>
                            <a:off x="0" y="0"/>
                            <a:ext cx="2457450" cy="1905000"/>
                          </a:xfrm>
                          <a:prstGeom prst="rect">
                            <a:avLst/>
                          </a:prstGeom>
                          <a:noFill/>
                          <a:ln w="9525">
                            <a:noFill/>
                            <a:miter lim="800000"/>
                            <a:headEnd/>
                            <a:tailEnd/>
                          </a:ln>
                        </pic:spPr>
                      </pic:pic>
                    </a:graphicData>
                  </a:graphic>
                </wp:inline>
              </w:drawing>
            </w:r>
          </w:p>
        </w:tc>
      </w:tr>
      <w:tr w:rsidR="00190C4D" w14:paraId="4AD79C06" w14:textId="77777777" w:rsidTr="002C46CF">
        <w:trPr>
          <w:trHeight w:val="1073"/>
        </w:trPr>
        <w:tc>
          <w:tcPr>
            <w:tcW w:w="2376" w:type="dxa"/>
            <w:tcBorders>
              <w:left w:val="single" w:sz="6" w:space="0" w:color="000080"/>
              <w:right w:val="nil"/>
            </w:tcBorders>
            <w:shd w:val="clear" w:color="auto" w:fill="F3F3F3"/>
          </w:tcPr>
          <w:p w14:paraId="55AB866F" w14:textId="77777777" w:rsidR="00190C4D" w:rsidRDefault="00190C4D" w:rsidP="002C46CF">
            <w:pPr>
              <w:pStyle w:val="TableParagraph"/>
              <w:spacing w:before="60"/>
              <w:ind w:left="105"/>
              <w:rPr>
                <w:b/>
                <w:sz w:val="20"/>
              </w:rPr>
            </w:pPr>
          </w:p>
          <w:p w14:paraId="3051351B" w14:textId="77777777" w:rsidR="00190C4D" w:rsidRDefault="00190C4D" w:rsidP="002C46CF">
            <w:pPr>
              <w:pStyle w:val="TableParagraph"/>
              <w:spacing w:before="60"/>
              <w:ind w:left="105"/>
              <w:rPr>
                <w:b/>
                <w:sz w:val="20"/>
              </w:rPr>
            </w:pPr>
            <w:r>
              <w:rPr>
                <w:b/>
                <w:sz w:val="20"/>
              </w:rPr>
              <w:t>Purpose:</w:t>
            </w:r>
          </w:p>
        </w:tc>
        <w:tc>
          <w:tcPr>
            <w:tcW w:w="7322" w:type="dxa"/>
            <w:tcBorders>
              <w:left w:val="nil"/>
            </w:tcBorders>
          </w:tcPr>
          <w:p w14:paraId="366F0C0D" w14:textId="77777777" w:rsidR="00190C4D" w:rsidRDefault="00190C4D" w:rsidP="002C46CF">
            <w:pPr>
              <w:pStyle w:val="TableParagraph"/>
              <w:spacing w:before="60"/>
              <w:rPr>
                <w:sz w:val="20"/>
              </w:rPr>
            </w:pPr>
          </w:p>
          <w:p w14:paraId="5D2E0DE3" w14:textId="77777777" w:rsidR="00190C4D" w:rsidRDefault="00190C4D" w:rsidP="002C46CF">
            <w:pPr>
              <w:pStyle w:val="TableParagraph"/>
              <w:spacing w:before="60"/>
              <w:rPr>
                <w:sz w:val="20"/>
              </w:rPr>
            </w:pPr>
            <w:r>
              <w:rPr>
                <w:sz w:val="20"/>
              </w:rPr>
              <w:t xml:space="preserve">To </w:t>
            </w:r>
            <w:r w:rsidR="00E05566">
              <w:rPr>
                <w:sz w:val="20"/>
              </w:rPr>
              <w:t>Update</w:t>
            </w:r>
            <w:r>
              <w:rPr>
                <w:sz w:val="20"/>
              </w:rPr>
              <w:t xml:space="preserve"> All Lecture that has been added by users</w:t>
            </w:r>
          </w:p>
        </w:tc>
      </w:tr>
      <w:tr w:rsidR="00190C4D" w14:paraId="608E9380" w14:textId="77777777" w:rsidTr="002C46CF">
        <w:trPr>
          <w:trHeight w:val="1613"/>
        </w:trPr>
        <w:tc>
          <w:tcPr>
            <w:tcW w:w="2376" w:type="dxa"/>
            <w:tcBorders>
              <w:left w:val="single" w:sz="6" w:space="0" w:color="000080"/>
              <w:right w:val="nil"/>
            </w:tcBorders>
            <w:shd w:val="clear" w:color="auto" w:fill="F3F3F3"/>
          </w:tcPr>
          <w:p w14:paraId="4C8974DC" w14:textId="77777777" w:rsidR="00190C4D" w:rsidRDefault="00190C4D" w:rsidP="002C46CF">
            <w:pPr>
              <w:pStyle w:val="TableParagraph"/>
              <w:spacing w:before="62" w:line="276" w:lineRule="auto"/>
              <w:ind w:left="105"/>
              <w:rPr>
                <w:b/>
                <w:sz w:val="20"/>
              </w:rPr>
            </w:pPr>
          </w:p>
          <w:p w14:paraId="5054FE3A" w14:textId="77777777" w:rsidR="00190C4D" w:rsidRDefault="00190C4D" w:rsidP="002C46CF">
            <w:pPr>
              <w:pStyle w:val="TableParagraph"/>
              <w:spacing w:before="62" w:line="276" w:lineRule="auto"/>
              <w:ind w:left="105"/>
              <w:rPr>
                <w:b/>
                <w:sz w:val="20"/>
              </w:rPr>
            </w:pPr>
            <w:r>
              <w:rPr>
                <w:b/>
                <w:sz w:val="20"/>
              </w:rPr>
              <w:t>Navigation &amp; User Interaction:</w:t>
            </w:r>
          </w:p>
        </w:tc>
        <w:tc>
          <w:tcPr>
            <w:tcW w:w="7322" w:type="dxa"/>
            <w:tcBorders>
              <w:left w:val="nil"/>
            </w:tcBorders>
          </w:tcPr>
          <w:p w14:paraId="67A9DCE5" w14:textId="77777777" w:rsidR="00190C4D" w:rsidRDefault="00190C4D" w:rsidP="002C46CF">
            <w:pPr>
              <w:pStyle w:val="TableParagraph"/>
              <w:spacing w:before="2"/>
              <w:ind w:right="305"/>
              <w:rPr>
                <w:sz w:val="20"/>
              </w:rPr>
            </w:pPr>
          </w:p>
          <w:p w14:paraId="7A8C379F" w14:textId="77777777" w:rsidR="00190C4D" w:rsidRDefault="00190C4D" w:rsidP="002C46CF">
            <w:pPr>
              <w:pStyle w:val="TableParagraph"/>
              <w:spacing w:before="2"/>
              <w:ind w:right="305"/>
              <w:rPr>
                <w:sz w:val="20"/>
              </w:rPr>
            </w:pPr>
          </w:p>
          <w:p w14:paraId="703EC752" w14:textId="77777777" w:rsidR="00190C4D" w:rsidRDefault="00190C4D" w:rsidP="002C46CF">
            <w:pPr>
              <w:pStyle w:val="TableParagraph"/>
              <w:spacing w:before="2"/>
              <w:ind w:right="305"/>
              <w:rPr>
                <w:sz w:val="20"/>
              </w:rPr>
            </w:pPr>
            <w:r>
              <w:rPr>
                <w:sz w:val="20"/>
              </w:rPr>
              <w:t>Place the cursor over the</w:t>
            </w:r>
            <w:r w:rsidR="00E05566">
              <w:rPr>
                <w:sz w:val="20"/>
              </w:rPr>
              <w:t xml:space="preserve"> update</w:t>
            </w:r>
            <w:r>
              <w:rPr>
                <w:sz w:val="20"/>
              </w:rPr>
              <w:t xml:space="preserve"> Lecture</w:t>
            </w:r>
            <w:r w:rsidR="00E05566">
              <w:rPr>
                <w:sz w:val="20"/>
              </w:rPr>
              <w:t xml:space="preserve"> </w:t>
            </w:r>
            <w:r>
              <w:rPr>
                <w:sz w:val="20"/>
              </w:rPr>
              <w:t xml:space="preserve">icon to </w:t>
            </w:r>
            <w:r w:rsidR="00E05566">
              <w:rPr>
                <w:sz w:val="20"/>
              </w:rPr>
              <w:t>update lecture</w:t>
            </w:r>
            <w:r>
              <w:rPr>
                <w:sz w:val="20"/>
              </w:rPr>
              <w:t>.</w:t>
            </w:r>
          </w:p>
          <w:p w14:paraId="337178AB" w14:textId="77777777" w:rsidR="00E05566" w:rsidRDefault="00E05566" w:rsidP="002C46CF">
            <w:pPr>
              <w:pStyle w:val="TableParagraph"/>
              <w:spacing w:before="2"/>
              <w:ind w:right="305"/>
              <w:rPr>
                <w:sz w:val="20"/>
              </w:rPr>
            </w:pPr>
            <w:r>
              <w:rPr>
                <w:sz w:val="20"/>
              </w:rPr>
              <w:t xml:space="preserve">User will be able to update that lecture which was added by him\her. </w:t>
            </w:r>
          </w:p>
          <w:p w14:paraId="232F16E8" w14:textId="77777777" w:rsidR="00190C4D" w:rsidRDefault="00190C4D" w:rsidP="002C46CF">
            <w:pPr>
              <w:pStyle w:val="TableParagraph"/>
              <w:spacing w:before="2"/>
              <w:ind w:right="305"/>
              <w:rPr>
                <w:sz w:val="20"/>
              </w:rPr>
            </w:pPr>
          </w:p>
        </w:tc>
      </w:tr>
    </w:tbl>
    <w:p w14:paraId="58BD91CE" w14:textId="77777777" w:rsidR="00B31838" w:rsidRPr="00F36512" w:rsidRDefault="00B31838">
      <w:pPr>
        <w:rPr>
          <w:b/>
          <w:color w:val="AEBAD5" w:themeColor="accent5"/>
          <w:sz w:val="26"/>
          <w:szCs w:val="26"/>
        </w:rPr>
      </w:pPr>
    </w:p>
    <w:p w14:paraId="7B8F72C9" w14:textId="77777777" w:rsidR="00F36512" w:rsidRPr="00F36512" w:rsidRDefault="00F36512" w:rsidP="00F36512"/>
    <w:p w14:paraId="493378E3" w14:textId="77777777" w:rsidR="00F36512" w:rsidRPr="00F36512" w:rsidRDefault="00F36512" w:rsidP="00F36512"/>
    <w:p w14:paraId="56B17DA5" w14:textId="77777777" w:rsidR="00F36512" w:rsidRPr="00F36512" w:rsidRDefault="00F36512" w:rsidP="00F36512"/>
    <w:p w14:paraId="722E1355" w14:textId="77777777" w:rsidR="00F36512" w:rsidRPr="00F36512" w:rsidRDefault="00F36512" w:rsidP="00F36512"/>
    <w:p w14:paraId="6CA88F66" w14:textId="77777777" w:rsidR="00F36512" w:rsidRPr="00F36512" w:rsidRDefault="00F36512" w:rsidP="00F36512"/>
    <w:p w14:paraId="19922F13" w14:textId="77777777" w:rsidR="00F36512" w:rsidRPr="00F36512" w:rsidRDefault="00F36512" w:rsidP="00F36512"/>
    <w:p w14:paraId="1824987D" w14:textId="77777777" w:rsidR="00F36512" w:rsidRPr="00F36512" w:rsidRDefault="00F36512" w:rsidP="00F36512"/>
    <w:p w14:paraId="4EFAA9CF" w14:textId="77777777" w:rsidR="00F36512" w:rsidRPr="00F36512" w:rsidRDefault="00F36512" w:rsidP="00F36512"/>
    <w:p w14:paraId="01513F19" w14:textId="77777777" w:rsidR="00F36512" w:rsidRPr="00F36512" w:rsidRDefault="00F36512" w:rsidP="00F36512"/>
    <w:p w14:paraId="24EE4DD8" w14:textId="77777777" w:rsidR="00F36512" w:rsidRDefault="00F36512" w:rsidP="00F36512">
      <w:pPr>
        <w:tabs>
          <w:tab w:val="left" w:pos="5191"/>
        </w:tabs>
      </w:pPr>
      <w:r>
        <w:tab/>
      </w:r>
    </w:p>
    <w:p w14:paraId="652D0DF1" w14:textId="77777777" w:rsidR="003A35E0" w:rsidRPr="00F36512" w:rsidRDefault="003A35E0" w:rsidP="00F36512"/>
    <w:sectPr w:rsidR="003A35E0" w:rsidRPr="00F36512" w:rsidSect="00B31838">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1509" w14:textId="77777777" w:rsidR="00C5358D" w:rsidRDefault="00C5358D" w:rsidP="008B5B03">
      <w:r>
        <w:separator/>
      </w:r>
    </w:p>
  </w:endnote>
  <w:endnote w:type="continuationSeparator" w:id="0">
    <w:p w14:paraId="7ABB5CAE" w14:textId="77777777" w:rsidR="00C5358D" w:rsidRDefault="00C5358D" w:rsidP="008B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8376"/>
      <w:docPartObj>
        <w:docPartGallery w:val="Page Numbers (Bottom of Page)"/>
        <w:docPartUnique/>
      </w:docPartObj>
    </w:sdtPr>
    <w:sdtEndPr/>
    <w:sdtContent>
      <w:p w14:paraId="67C34616" w14:textId="77777777" w:rsidR="00C73D26" w:rsidRDefault="00C5358D">
        <w:pPr>
          <w:pStyle w:val="Footer"/>
          <w:jc w:val="center"/>
        </w:pPr>
        <w:r>
          <w:fldChar w:fldCharType="begin"/>
        </w:r>
        <w:r>
          <w:instrText xml:space="preserve"> PAGE   \* MERGEFORMAT </w:instrText>
        </w:r>
        <w:r>
          <w:fldChar w:fldCharType="separate"/>
        </w:r>
        <w:r w:rsidR="00A85A7F">
          <w:rPr>
            <w:noProof/>
          </w:rPr>
          <w:t>12</w:t>
        </w:r>
        <w:r>
          <w:rPr>
            <w:noProof/>
          </w:rPr>
          <w:fldChar w:fldCharType="end"/>
        </w:r>
      </w:p>
    </w:sdtContent>
  </w:sdt>
  <w:p w14:paraId="49649D1F" w14:textId="77777777" w:rsidR="00C73D26" w:rsidRDefault="00C73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E11CF" w14:textId="77777777" w:rsidR="00C5358D" w:rsidRDefault="00C5358D" w:rsidP="008B5B03">
      <w:r>
        <w:separator/>
      </w:r>
    </w:p>
  </w:footnote>
  <w:footnote w:type="continuationSeparator" w:id="0">
    <w:p w14:paraId="246B4EFD" w14:textId="77777777" w:rsidR="00C5358D" w:rsidRDefault="00C5358D" w:rsidP="008B5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16939" w14:textId="77777777" w:rsidR="00CB4D45" w:rsidRDefault="00CB4D45" w:rsidP="00261725">
    <w:pPr>
      <w:pStyle w:val="Header"/>
      <w:spacing w:before="120" w:after="100" w:afterAutospacing="1"/>
    </w:pPr>
    <w:r>
      <w:rPr>
        <w:noProof/>
        <w:lang w:val="en-US" w:eastAsia="en-US" w:bidi="ar-SA"/>
      </w:rPr>
      <w:drawing>
        <wp:anchor distT="0" distB="0" distL="114300" distR="114300" simplePos="0" relativeHeight="251658240" behindDoc="0" locked="0" layoutInCell="1" allowOverlap="1" wp14:anchorId="46285FE7" wp14:editId="15F4045A">
          <wp:simplePos x="0" y="0"/>
          <wp:positionH relativeFrom="column">
            <wp:posOffset>19050</wp:posOffset>
          </wp:positionH>
          <wp:positionV relativeFrom="paragraph">
            <wp:posOffset>3810</wp:posOffset>
          </wp:positionV>
          <wp:extent cx="1428750" cy="58102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1428750" cy="581025"/>
                  </a:xfrm>
                  <a:prstGeom prst="rect">
                    <a:avLst/>
                  </a:prstGeom>
                  <a:noFill/>
                  <a:ln w="9525">
                    <a:noFill/>
                    <a:miter lim="800000"/>
                    <a:headEnd/>
                    <a:tailEnd/>
                  </a:ln>
                </pic:spPr>
              </pic:pic>
            </a:graphicData>
          </a:graphic>
        </wp:anchor>
      </w:drawing>
    </w:r>
  </w:p>
  <w:p w14:paraId="6A8E7E61" w14:textId="77777777" w:rsidR="001F31BE" w:rsidRDefault="00C5358D" w:rsidP="00261725">
    <w:pPr>
      <w:pStyle w:val="BodyText"/>
      <w:tabs>
        <w:tab w:val="left" w:pos="7985"/>
      </w:tabs>
      <w:spacing w:before="360"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438B"/>
    <w:multiLevelType w:val="hybridMultilevel"/>
    <w:tmpl w:val="BB728E90"/>
    <w:lvl w:ilvl="0" w:tplc="91A8663E">
      <w:numFmt w:val="bullet"/>
      <w:lvlText w:val=""/>
      <w:lvlJc w:val="left"/>
      <w:pPr>
        <w:ind w:left="833" w:hanging="360"/>
      </w:pPr>
      <w:rPr>
        <w:rFonts w:ascii="Symbol" w:eastAsia="Symbol" w:hAnsi="Symbol" w:cs="Symbol" w:hint="default"/>
        <w:w w:val="99"/>
        <w:sz w:val="20"/>
        <w:szCs w:val="20"/>
        <w:lang w:val="en-GB" w:eastAsia="en-GB" w:bidi="en-GB"/>
      </w:rPr>
    </w:lvl>
    <w:lvl w:ilvl="1" w:tplc="C66A581C">
      <w:numFmt w:val="bullet"/>
      <w:lvlText w:val="•"/>
      <w:lvlJc w:val="left"/>
      <w:pPr>
        <w:ind w:left="1491" w:hanging="360"/>
      </w:pPr>
      <w:rPr>
        <w:rFonts w:hint="default"/>
        <w:lang w:val="en-GB" w:eastAsia="en-GB" w:bidi="en-GB"/>
      </w:rPr>
    </w:lvl>
    <w:lvl w:ilvl="2" w:tplc="BC1634D6">
      <w:numFmt w:val="bullet"/>
      <w:lvlText w:val="•"/>
      <w:lvlJc w:val="left"/>
      <w:pPr>
        <w:ind w:left="2142" w:hanging="360"/>
      </w:pPr>
      <w:rPr>
        <w:rFonts w:hint="default"/>
        <w:lang w:val="en-GB" w:eastAsia="en-GB" w:bidi="en-GB"/>
      </w:rPr>
    </w:lvl>
    <w:lvl w:ilvl="3" w:tplc="713EBC98">
      <w:numFmt w:val="bullet"/>
      <w:lvlText w:val="•"/>
      <w:lvlJc w:val="left"/>
      <w:pPr>
        <w:ind w:left="2793" w:hanging="360"/>
      </w:pPr>
      <w:rPr>
        <w:rFonts w:hint="default"/>
        <w:lang w:val="en-GB" w:eastAsia="en-GB" w:bidi="en-GB"/>
      </w:rPr>
    </w:lvl>
    <w:lvl w:ilvl="4" w:tplc="85E8B9EE">
      <w:numFmt w:val="bullet"/>
      <w:lvlText w:val="•"/>
      <w:lvlJc w:val="left"/>
      <w:pPr>
        <w:ind w:left="3444" w:hanging="360"/>
      </w:pPr>
      <w:rPr>
        <w:rFonts w:hint="default"/>
        <w:lang w:val="en-GB" w:eastAsia="en-GB" w:bidi="en-GB"/>
      </w:rPr>
    </w:lvl>
    <w:lvl w:ilvl="5" w:tplc="64C2CC56">
      <w:numFmt w:val="bullet"/>
      <w:lvlText w:val="•"/>
      <w:lvlJc w:val="left"/>
      <w:pPr>
        <w:ind w:left="4096" w:hanging="360"/>
      </w:pPr>
      <w:rPr>
        <w:rFonts w:hint="default"/>
        <w:lang w:val="en-GB" w:eastAsia="en-GB" w:bidi="en-GB"/>
      </w:rPr>
    </w:lvl>
    <w:lvl w:ilvl="6" w:tplc="7862EE7E">
      <w:numFmt w:val="bullet"/>
      <w:lvlText w:val="•"/>
      <w:lvlJc w:val="left"/>
      <w:pPr>
        <w:ind w:left="4747" w:hanging="360"/>
      </w:pPr>
      <w:rPr>
        <w:rFonts w:hint="default"/>
        <w:lang w:val="en-GB" w:eastAsia="en-GB" w:bidi="en-GB"/>
      </w:rPr>
    </w:lvl>
    <w:lvl w:ilvl="7" w:tplc="18B65476">
      <w:numFmt w:val="bullet"/>
      <w:lvlText w:val="•"/>
      <w:lvlJc w:val="left"/>
      <w:pPr>
        <w:ind w:left="5398" w:hanging="360"/>
      </w:pPr>
      <w:rPr>
        <w:rFonts w:hint="default"/>
        <w:lang w:val="en-GB" w:eastAsia="en-GB" w:bidi="en-GB"/>
      </w:rPr>
    </w:lvl>
    <w:lvl w:ilvl="8" w:tplc="8D686D40">
      <w:numFmt w:val="bullet"/>
      <w:lvlText w:val="•"/>
      <w:lvlJc w:val="left"/>
      <w:pPr>
        <w:ind w:left="6049" w:hanging="360"/>
      </w:pPr>
      <w:rPr>
        <w:rFonts w:hint="default"/>
        <w:lang w:val="en-GB" w:eastAsia="en-GB" w:bidi="en-GB"/>
      </w:rPr>
    </w:lvl>
  </w:abstractNum>
  <w:abstractNum w:abstractNumId="1" w15:restartNumberingAfterBreak="0">
    <w:nsid w:val="398F6DE7"/>
    <w:multiLevelType w:val="hybridMultilevel"/>
    <w:tmpl w:val="F51CF1C6"/>
    <w:lvl w:ilvl="0" w:tplc="D626322E">
      <w:start w:val="1"/>
      <w:numFmt w:val="decimal"/>
      <w:lvlText w:val="%1"/>
      <w:lvlJc w:val="left"/>
      <w:pPr>
        <w:ind w:left="739" w:hanging="440"/>
      </w:pPr>
      <w:rPr>
        <w:rFonts w:ascii="Verdana" w:eastAsia="Verdana" w:hAnsi="Verdana" w:cs="Verdana" w:hint="default"/>
        <w:w w:val="99"/>
        <w:sz w:val="20"/>
        <w:szCs w:val="20"/>
        <w:lang w:val="en-GB" w:eastAsia="en-GB" w:bidi="en-GB"/>
      </w:rPr>
    </w:lvl>
    <w:lvl w:ilvl="1" w:tplc="9502F562">
      <w:numFmt w:val="none"/>
      <w:lvlText w:val=""/>
      <w:lvlJc w:val="left"/>
      <w:pPr>
        <w:tabs>
          <w:tab w:val="num" w:pos="360"/>
        </w:tabs>
      </w:pPr>
    </w:lvl>
    <w:lvl w:ilvl="2" w:tplc="54E2EC22">
      <w:numFmt w:val="none"/>
      <w:lvlText w:val=""/>
      <w:lvlJc w:val="left"/>
      <w:pPr>
        <w:tabs>
          <w:tab w:val="num" w:pos="360"/>
        </w:tabs>
      </w:pPr>
    </w:lvl>
    <w:lvl w:ilvl="3" w:tplc="91B44BEE">
      <w:numFmt w:val="bullet"/>
      <w:lvlText w:val="•"/>
      <w:lvlJc w:val="left"/>
      <w:pPr>
        <w:ind w:left="2778" w:hanging="1001"/>
      </w:pPr>
      <w:rPr>
        <w:rFonts w:hint="default"/>
        <w:lang w:val="en-GB" w:eastAsia="en-GB" w:bidi="en-GB"/>
      </w:rPr>
    </w:lvl>
    <w:lvl w:ilvl="4" w:tplc="49C21F64">
      <w:numFmt w:val="bullet"/>
      <w:lvlText w:val="•"/>
      <w:lvlJc w:val="left"/>
      <w:pPr>
        <w:ind w:left="3816" w:hanging="1001"/>
      </w:pPr>
      <w:rPr>
        <w:rFonts w:hint="default"/>
        <w:lang w:val="en-GB" w:eastAsia="en-GB" w:bidi="en-GB"/>
      </w:rPr>
    </w:lvl>
    <w:lvl w:ilvl="5" w:tplc="8C30A1BC">
      <w:numFmt w:val="bullet"/>
      <w:lvlText w:val="•"/>
      <w:lvlJc w:val="left"/>
      <w:pPr>
        <w:ind w:left="4854" w:hanging="1001"/>
      </w:pPr>
      <w:rPr>
        <w:rFonts w:hint="default"/>
        <w:lang w:val="en-GB" w:eastAsia="en-GB" w:bidi="en-GB"/>
      </w:rPr>
    </w:lvl>
    <w:lvl w:ilvl="6" w:tplc="2F86A954">
      <w:numFmt w:val="bullet"/>
      <w:lvlText w:val="•"/>
      <w:lvlJc w:val="left"/>
      <w:pPr>
        <w:ind w:left="5893" w:hanging="1001"/>
      </w:pPr>
      <w:rPr>
        <w:rFonts w:hint="default"/>
        <w:lang w:val="en-GB" w:eastAsia="en-GB" w:bidi="en-GB"/>
      </w:rPr>
    </w:lvl>
    <w:lvl w:ilvl="7" w:tplc="9000EECE">
      <w:numFmt w:val="bullet"/>
      <w:lvlText w:val="•"/>
      <w:lvlJc w:val="left"/>
      <w:pPr>
        <w:ind w:left="6931" w:hanging="1001"/>
      </w:pPr>
      <w:rPr>
        <w:rFonts w:hint="default"/>
        <w:lang w:val="en-GB" w:eastAsia="en-GB" w:bidi="en-GB"/>
      </w:rPr>
    </w:lvl>
    <w:lvl w:ilvl="8" w:tplc="F508D83C">
      <w:numFmt w:val="bullet"/>
      <w:lvlText w:val="•"/>
      <w:lvlJc w:val="left"/>
      <w:pPr>
        <w:ind w:left="7969" w:hanging="1001"/>
      </w:pPr>
      <w:rPr>
        <w:rFonts w:hint="default"/>
        <w:lang w:val="en-GB" w:eastAsia="en-GB" w:bidi="en-GB"/>
      </w:rPr>
    </w:lvl>
  </w:abstractNum>
  <w:abstractNum w:abstractNumId="2" w15:restartNumberingAfterBreak="0">
    <w:nsid w:val="3A2E32D0"/>
    <w:multiLevelType w:val="hybridMultilevel"/>
    <w:tmpl w:val="24345548"/>
    <w:lvl w:ilvl="0" w:tplc="C2D02112">
      <w:start w:val="2"/>
      <w:numFmt w:val="bullet"/>
      <w:lvlText w:val="-"/>
      <w:lvlJc w:val="left"/>
      <w:pPr>
        <w:ind w:left="1020" w:hanging="360"/>
      </w:pPr>
      <w:rPr>
        <w:rFonts w:ascii="Verdana" w:eastAsia="Verdana" w:hAnsi="Verdana" w:cs="Verdana"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3AE636EE"/>
    <w:multiLevelType w:val="hybridMultilevel"/>
    <w:tmpl w:val="FA7E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2774A"/>
    <w:multiLevelType w:val="hybridMultilevel"/>
    <w:tmpl w:val="51B4BC30"/>
    <w:lvl w:ilvl="0" w:tplc="2EE44E8C">
      <w:numFmt w:val="bullet"/>
      <w:lvlText w:val=""/>
      <w:lvlJc w:val="left"/>
      <w:pPr>
        <w:ind w:left="1020" w:hanging="360"/>
      </w:pPr>
      <w:rPr>
        <w:rFonts w:ascii="Symbol" w:eastAsia="Symbol" w:hAnsi="Symbol" w:cs="Symbol" w:hint="default"/>
        <w:w w:val="99"/>
        <w:sz w:val="20"/>
        <w:szCs w:val="20"/>
        <w:lang w:val="en-GB" w:eastAsia="en-GB" w:bidi="en-GB"/>
      </w:rPr>
    </w:lvl>
    <w:lvl w:ilvl="1" w:tplc="AD0E9338">
      <w:numFmt w:val="bullet"/>
      <w:lvlText w:val="•"/>
      <w:lvlJc w:val="left"/>
      <w:pPr>
        <w:ind w:left="1922" w:hanging="360"/>
      </w:pPr>
      <w:rPr>
        <w:rFonts w:hint="default"/>
        <w:lang w:val="en-GB" w:eastAsia="en-GB" w:bidi="en-GB"/>
      </w:rPr>
    </w:lvl>
    <w:lvl w:ilvl="2" w:tplc="44B8B3B0">
      <w:numFmt w:val="bullet"/>
      <w:lvlText w:val="•"/>
      <w:lvlJc w:val="left"/>
      <w:pPr>
        <w:ind w:left="2825" w:hanging="360"/>
      </w:pPr>
      <w:rPr>
        <w:rFonts w:hint="default"/>
        <w:lang w:val="en-GB" w:eastAsia="en-GB" w:bidi="en-GB"/>
      </w:rPr>
    </w:lvl>
    <w:lvl w:ilvl="3" w:tplc="F9E806DC">
      <w:numFmt w:val="bullet"/>
      <w:lvlText w:val="•"/>
      <w:lvlJc w:val="left"/>
      <w:pPr>
        <w:ind w:left="3727" w:hanging="360"/>
      </w:pPr>
      <w:rPr>
        <w:rFonts w:hint="default"/>
        <w:lang w:val="en-GB" w:eastAsia="en-GB" w:bidi="en-GB"/>
      </w:rPr>
    </w:lvl>
    <w:lvl w:ilvl="4" w:tplc="7C8C7AF8">
      <w:numFmt w:val="bullet"/>
      <w:lvlText w:val="•"/>
      <w:lvlJc w:val="left"/>
      <w:pPr>
        <w:ind w:left="4630" w:hanging="360"/>
      </w:pPr>
      <w:rPr>
        <w:rFonts w:hint="default"/>
        <w:lang w:val="en-GB" w:eastAsia="en-GB" w:bidi="en-GB"/>
      </w:rPr>
    </w:lvl>
    <w:lvl w:ilvl="5" w:tplc="E402D4D2">
      <w:numFmt w:val="bullet"/>
      <w:lvlText w:val="•"/>
      <w:lvlJc w:val="left"/>
      <w:pPr>
        <w:ind w:left="5533" w:hanging="360"/>
      </w:pPr>
      <w:rPr>
        <w:rFonts w:hint="default"/>
        <w:lang w:val="en-GB" w:eastAsia="en-GB" w:bidi="en-GB"/>
      </w:rPr>
    </w:lvl>
    <w:lvl w:ilvl="6" w:tplc="189C66BE">
      <w:numFmt w:val="bullet"/>
      <w:lvlText w:val="•"/>
      <w:lvlJc w:val="left"/>
      <w:pPr>
        <w:ind w:left="6435" w:hanging="360"/>
      </w:pPr>
      <w:rPr>
        <w:rFonts w:hint="default"/>
        <w:lang w:val="en-GB" w:eastAsia="en-GB" w:bidi="en-GB"/>
      </w:rPr>
    </w:lvl>
    <w:lvl w:ilvl="7" w:tplc="156AFE80">
      <w:numFmt w:val="bullet"/>
      <w:lvlText w:val="•"/>
      <w:lvlJc w:val="left"/>
      <w:pPr>
        <w:ind w:left="7338" w:hanging="360"/>
      </w:pPr>
      <w:rPr>
        <w:rFonts w:hint="default"/>
        <w:lang w:val="en-GB" w:eastAsia="en-GB" w:bidi="en-GB"/>
      </w:rPr>
    </w:lvl>
    <w:lvl w:ilvl="8" w:tplc="1166ED42">
      <w:numFmt w:val="bullet"/>
      <w:lvlText w:val="•"/>
      <w:lvlJc w:val="left"/>
      <w:pPr>
        <w:ind w:left="8241" w:hanging="360"/>
      </w:pPr>
      <w:rPr>
        <w:rFonts w:hint="default"/>
        <w:lang w:val="en-GB" w:eastAsia="en-GB" w:bidi="en-GB"/>
      </w:rPr>
    </w:lvl>
  </w:abstractNum>
  <w:abstractNum w:abstractNumId="5" w15:restartNumberingAfterBreak="0">
    <w:nsid w:val="3FFB47E5"/>
    <w:multiLevelType w:val="hybridMultilevel"/>
    <w:tmpl w:val="3190E710"/>
    <w:lvl w:ilvl="0" w:tplc="0E82F0C6">
      <w:start w:val="1"/>
      <w:numFmt w:val="decimal"/>
      <w:lvlText w:val="%1"/>
      <w:lvlJc w:val="left"/>
      <w:pPr>
        <w:ind w:left="732" w:hanging="432"/>
      </w:pPr>
      <w:rPr>
        <w:rFonts w:ascii="Verdana" w:eastAsia="Verdana" w:hAnsi="Verdana" w:cs="Verdana" w:hint="default"/>
        <w:b/>
        <w:bCs/>
        <w:color w:val="006FC0"/>
        <w:w w:val="100"/>
        <w:sz w:val="28"/>
        <w:szCs w:val="28"/>
        <w:lang w:val="en-GB" w:eastAsia="en-GB" w:bidi="en-GB"/>
      </w:rPr>
    </w:lvl>
    <w:lvl w:ilvl="1" w:tplc="7FD6A36C">
      <w:numFmt w:val="none"/>
      <w:lvlText w:val=""/>
      <w:lvlJc w:val="left"/>
      <w:pPr>
        <w:tabs>
          <w:tab w:val="num" w:pos="360"/>
        </w:tabs>
      </w:pPr>
    </w:lvl>
    <w:lvl w:ilvl="2" w:tplc="F0D4A254">
      <w:numFmt w:val="bullet"/>
      <w:lvlText w:val=""/>
      <w:lvlJc w:val="left"/>
      <w:pPr>
        <w:ind w:left="1020" w:hanging="360"/>
      </w:pPr>
      <w:rPr>
        <w:rFonts w:ascii="Symbol" w:eastAsia="Symbol" w:hAnsi="Symbol" w:cs="Symbol" w:hint="default"/>
        <w:w w:val="99"/>
        <w:sz w:val="20"/>
        <w:szCs w:val="20"/>
        <w:lang w:val="en-GB" w:eastAsia="en-GB" w:bidi="en-GB"/>
      </w:rPr>
    </w:lvl>
    <w:lvl w:ilvl="3" w:tplc="134EF062">
      <w:numFmt w:val="bullet"/>
      <w:lvlText w:val="•"/>
      <w:lvlJc w:val="left"/>
      <w:pPr>
        <w:ind w:left="2148" w:hanging="360"/>
      </w:pPr>
      <w:rPr>
        <w:rFonts w:hint="default"/>
        <w:lang w:val="en-GB" w:eastAsia="en-GB" w:bidi="en-GB"/>
      </w:rPr>
    </w:lvl>
    <w:lvl w:ilvl="4" w:tplc="8B106562">
      <w:numFmt w:val="bullet"/>
      <w:lvlText w:val="•"/>
      <w:lvlJc w:val="left"/>
      <w:pPr>
        <w:ind w:left="3276" w:hanging="360"/>
      </w:pPr>
      <w:rPr>
        <w:rFonts w:hint="default"/>
        <w:lang w:val="en-GB" w:eastAsia="en-GB" w:bidi="en-GB"/>
      </w:rPr>
    </w:lvl>
    <w:lvl w:ilvl="5" w:tplc="BFD61DEE">
      <w:numFmt w:val="bullet"/>
      <w:lvlText w:val="•"/>
      <w:lvlJc w:val="left"/>
      <w:pPr>
        <w:ind w:left="4404" w:hanging="360"/>
      </w:pPr>
      <w:rPr>
        <w:rFonts w:hint="default"/>
        <w:lang w:val="en-GB" w:eastAsia="en-GB" w:bidi="en-GB"/>
      </w:rPr>
    </w:lvl>
    <w:lvl w:ilvl="6" w:tplc="7F50B504">
      <w:numFmt w:val="bullet"/>
      <w:lvlText w:val="•"/>
      <w:lvlJc w:val="left"/>
      <w:pPr>
        <w:ind w:left="5533" w:hanging="360"/>
      </w:pPr>
      <w:rPr>
        <w:rFonts w:hint="default"/>
        <w:lang w:val="en-GB" w:eastAsia="en-GB" w:bidi="en-GB"/>
      </w:rPr>
    </w:lvl>
    <w:lvl w:ilvl="7" w:tplc="11AC6E90">
      <w:numFmt w:val="bullet"/>
      <w:lvlText w:val="•"/>
      <w:lvlJc w:val="left"/>
      <w:pPr>
        <w:ind w:left="6661" w:hanging="360"/>
      </w:pPr>
      <w:rPr>
        <w:rFonts w:hint="default"/>
        <w:lang w:val="en-GB" w:eastAsia="en-GB" w:bidi="en-GB"/>
      </w:rPr>
    </w:lvl>
    <w:lvl w:ilvl="8" w:tplc="F3280E0E">
      <w:numFmt w:val="bullet"/>
      <w:lvlText w:val="•"/>
      <w:lvlJc w:val="left"/>
      <w:pPr>
        <w:ind w:left="7789" w:hanging="360"/>
      </w:pPr>
      <w:rPr>
        <w:rFonts w:hint="default"/>
        <w:lang w:val="en-GB" w:eastAsia="en-GB" w:bidi="en-GB"/>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B03"/>
    <w:rsid w:val="00001BC5"/>
    <w:rsid w:val="00044368"/>
    <w:rsid w:val="0009739F"/>
    <w:rsid w:val="000B2F84"/>
    <w:rsid w:val="000D5365"/>
    <w:rsid w:val="000F6157"/>
    <w:rsid w:val="000F62A7"/>
    <w:rsid w:val="001045C1"/>
    <w:rsid w:val="00126180"/>
    <w:rsid w:val="0016548F"/>
    <w:rsid w:val="00171E95"/>
    <w:rsid w:val="00183EEC"/>
    <w:rsid w:val="00190C4D"/>
    <w:rsid w:val="001C02E0"/>
    <w:rsid w:val="001C2EA5"/>
    <w:rsid w:val="001E6E2F"/>
    <w:rsid w:val="001F31BF"/>
    <w:rsid w:val="00201A1D"/>
    <w:rsid w:val="0021352B"/>
    <w:rsid w:val="00245EB0"/>
    <w:rsid w:val="002527EC"/>
    <w:rsid w:val="00254916"/>
    <w:rsid w:val="00261725"/>
    <w:rsid w:val="00277B98"/>
    <w:rsid w:val="002C12DB"/>
    <w:rsid w:val="002C46CF"/>
    <w:rsid w:val="00327006"/>
    <w:rsid w:val="00363B49"/>
    <w:rsid w:val="003A35E0"/>
    <w:rsid w:val="003D44B8"/>
    <w:rsid w:val="003D65C6"/>
    <w:rsid w:val="0047270F"/>
    <w:rsid w:val="00492836"/>
    <w:rsid w:val="004C4F7B"/>
    <w:rsid w:val="00540078"/>
    <w:rsid w:val="00551304"/>
    <w:rsid w:val="0057592C"/>
    <w:rsid w:val="006D726B"/>
    <w:rsid w:val="00712FCE"/>
    <w:rsid w:val="007545C8"/>
    <w:rsid w:val="007703FA"/>
    <w:rsid w:val="008A6AA4"/>
    <w:rsid w:val="008B4E07"/>
    <w:rsid w:val="008B5B03"/>
    <w:rsid w:val="008D19FF"/>
    <w:rsid w:val="008F64BF"/>
    <w:rsid w:val="00904FF9"/>
    <w:rsid w:val="00907403"/>
    <w:rsid w:val="00950D4F"/>
    <w:rsid w:val="009C554A"/>
    <w:rsid w:val="00A06BA9"/>
    <w:rsid w:val="00A2733B"/>
    <w:rsid w:val="00A33853"/>
    <w:rsid w:val="00A649B5"/>
    <w:rsid w:val="00A85A7F"/>
    <w:rsid w:val="00AA7CD2"/>
    <w:rsid w:val="00AB4C8C"/>
    <w:rsid w:val="00B12D5B"/>
    <w:rsid w:val="00B31838"/>
    <w:rsid w:val="00B472FC"/>
    <w:rsid w:val="00B64A90"/>
    <w:rsid w:val="00B908D0"/>
    <w:rsid w:val="00BC65F0"/>
    <w:rsid w:val="00C5358D"/>
    <w:rsid w:val="00C73D26"/>
    <w:rsid w:val="00CB4D45"/>
    <w:rsid w:val="00CF358C"/>
    <w:rsid w:val="00CF7B27"/>
    <w:rsid w:val="00D50DB9"/>
    <w:rsid w:val="00D66F01"/>
    <w:rsid w:val="00D822A1"/>
    <w:rsid w:val="00DE6570"/>
    <w:rsid w:val="00DF4C9B"/>
    <w:rsid w:val="00E002B9"/>
    <w:rsid w:val="00E05566"/>
    <w:rsid w:val="00E274F9"/>
    <w:rsid w:val="00E445B4"/>
    <w:rsid w:val="00E5418B"/>
    <w:rsid w:val="00E9321A"/>
    <w:rsid w:val="00EB065C"/>
    <w:rsid w:val="00F26F98"/>
    <w:rsid w:val="00F36512"/>
    <w:rsid w:val="00F47D23"/>
    <w:rsid w:val="00F542AF"/>
    <w:rsid w:val="00F566DD"/>
    <w:rsid w:val="00FC2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89B33"/>
  <w15:docId w15:val="{F12BC1C9-976D-4C7F-A57A-8EBF2B65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B5B03"/>
    <w:pPr>
      <w:widowControl w:val="0"/>
      <w:autoSpaceDE w:val="0"/>
      <w:autoSpaceDN w:val="0"/>
      <w:spacing w:after="0" w:line="240" w:lineRule="auto"/>
    </w:pPr>
    <w:rPr>
      <w:rFonts w:ascii="Verdana" w:eastAsia="Verdana" w:hAnsi="Verdana" w:cs="Verdana"/>
      <w:lang w:val="en-GB" w:eastAsia="en-GB" w:bidi="en-GB"/>
    </w:rPr>
  </w:style>
  <w:style w:type="paragraph" w:styleId="Heading1">
    <w:name w:val="heading 1"/>
    <w:basedOn w:val="Normal"/>
    <w:link w:val="Heading1Char"/>
    <w:uiPriority w:val="1"/>
    <w:qFormat/>
    <w:rsid w:val="008B5B03"/>
    <w:pPr>
      <w:spacing w:before="10"/>
      <w:ind w:left="300" w:hanging="432"/>
      <w:outlineLvl w:val="0"/>
    </w:pPr>
    <w:rPr>
      <w:b/>
      <w:bCs/>
      <w:sz w:val="28"/>
      <w:szCs w:val="28"/>
    </w:rPr>
  </w:style>
  <w:style w:type="paragraph" w:styleId="Heading2">
    <w:name w:val="heading 2"/>
    <w:basedOn w:val="Normal"/>
    <w:link w:val="Heading2Char"/>
    <w:uiPriority w:val="1"/>
    <w:qFormat/>
    <w:rsid w:val="008B5B03"/>
    <w:pPr>
      <w:ind w:left="876" w:hanging="576"/>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5B03"/>
    <w:rPr>
      <w:rFonts w:ascii="Verdana" w:eastAsia="Verdana" w:hAnsi="Verdana" w:cs="Verdana"/>
      <w:b/>
      <w:bCs/>
      <w:sz w:val="28"/>
      <w:szCs w:val="28"/>
      <w:lang w:val="en-GB" w:eastAsia="en-GB" w:bidi="en-GB"/>
    </w:rPr>
  </w:style>
  <w:style w:type="character" w:customStyle="1" w:styleId="Heading2Char">
    <w:name w:val="Heading 2 Char"/>
    <w:basedOn w:val="DefaultParagraphFont"/>
    <w:link w:val="Heading2"/>
    <w:uiPriority w:val="1"/>
    <w:rsid w:val="008B5B03"/>
    <w:rPr>
      <w:rFonts w:ascii="Verdana" w:eastAsia="Verdana" w:hAnsi="Verdana" w:cs="Verdana"/>
      <w:b/>
      <w:bCs/>
      <w:sz w:val="26"/>
      <w:szCs w:val="26"/>
      <w:lang w:val="en-GB" w:eastAsia="en-GB" w:bidi="en-GB"/>
    </w:rPr>
  </w:style>
  <w:style w:type="paragraph" w:styleId="TOC1">
    <w:name w:val="toc 1"/>
    <w:basedOn w:val="Normal"/>
    <w:uiPriority w:val="1"/>
    <w:qFormat/>
    <w:rsid w:val="008B5B03"/>
    <w:pPr>
      <w:spacing w:before="136"/>
      <w:ind w:left="300" w:hanging="439"/>
    </w:pPr>
    <w:rPr>
      <w:sz w:val="20"/>
      <w:szCs w:val="20"/>
    </w:rPr>
  </w:style>
  <w:style w:type="paragraph" w:styleId="TOC2">
    <w:name w:val="toc 2"/>
    <w:basedOn w:val="Normal"/>
    <w:uiPriority w:val="1"/>
    <w:qFormat/>
    <w:rsid w:val="008B5B03"/>
    <w:pPr>
      <w:spacing w:before="136"/>
      <w:ind w:left="1099" w:hanging="578"/>
    </w:pPr>
    <w:rPr>
      <w:sz w:val="20"/>
      <w:szCs w:val="20"/>
    </w:rPr>
  </w:style>
  <w:style w:type="paragraph" w:styleId="TOC3">
    <w:name w:val="toc 3"/>
    <w:basedOn w:val="Normal"/>
    <w:uiPriority w:val="1"/>
    <w:qFormat/>
    <w:rsid w:val="008B5B03"/>
    <w:pPr>
      <w:spacing w:before="136"/>
      <w:ind w:left="1740" w:hanging="1001"/>
    </w:pPr>
    <w:rPr>
      <w:sz w:val="20"/>
      <w:szCs w:val="20"/>
    </w:rPr>
  </w:style>
  <w:style w:type="paragraph" w:styleId="BodyText">
    <w:name w:val="Body Text"/>
    <w:basedOn w:val="Normal"/>
    <w:link w:val="BodyTextChar"/>
    <w:uiPriority w:val="1"/>
    <w:qFormat/>
    <w:rsid w:val="008B5B03"/>
    <w:rPr>
      <w:sz w:val="20"/>
      <w:szCs w:val="20"/>
    </w:rPr>
  </w:style>
  <w:style w:type="character" w:customStyle="1" w:styleId="BodyTextChar">
    <w:name w:val="Body Text Char"/>
    <w:basedOn w:val="DefaultParagraphFont"/>
    <w:link w:val="BodyText"/>
    <w:uiPriority w:val="1"/>
    <w:rsid w:val="008B5B03"/>
    <w:rPr>
      <w:rFonts w:ascii="Verdana" w:eastAsia="Verdana" w:hAnsi="Verdana" w:cs="Verdana"/>
      <w:sz w:val="20"/>
      <w:szCs w:val="20"/>
      <w:lang w:val="en-GB" w:eastAsia="en-GB" w:bidi="en-GB"/>
    </w:rPr>
  </w:style>
  <w:style w:type="paragraph" w:customStyle="1" w:styleId="TableParagraph">
    <w:name w:val="Table Paragraph"/>
    <w:basedOn w:val="Normal"/>
    <w:uiPriority w:val="1"/>
    <w:qFormat/>
    <w:rsid w:val="008B5B03"/>
    <w:pPr>
      <w:ind w:left="113"/>
    </w:pPr>
  </w:style>
  <w:style w:type="paragraph" w:styleId="Header">
    <w:name w:val="header"/>
    <w:basedOn w:val="Normal"/>
    <w:link w:val="HeaderChar"/>
    <w:uiPriority w:val="99"/>
    <w:unhideWhenUsed/>
    <w:rsid w:val="008B5B03"/>
    <w:pPr>
      <w:tabs>
        <w:tab w:val="center" w:pos="4680"/>
        <w:tab w:val="right" w:pos="9360"/>
      </w:tabs>
    </w:pPr>
  </w:style>
  <w:style w:type="character" w:customStyle="1" w:styleId="HeaderChar">
    <w:name w:val="Header Char"/>
    <w:basedOn w:val="DefaultParagraphFont"/>
    <w:link w:val="Header"/>
    <w:uiPriority w:val="99"/>
    <w:rsid w:val="008B5B03"/>
    <w:rPr>
      <w:rFonts w:ascii="Verdana" w:eastAsia="Verdana" w:hAnsi="Verdana" w:cs="Verdana"/>
      <w:lang w:val="en-GB" w:eastAsia="en-GB" w:bidi="en-GB"/>
    </w:rPr>
  </w:style>
  <w:style w:type="paragraph" w:styleId="Footer">
    <w:name w:val="footer"/>
    <w:basedOn w:val="Normal"/>
    <w:link w:val="FooterChar"/>
    <w:uiPriority w:val="99"/>
    <w:unhideWhenUsed/>
    <w:rsid w:val="008B5B03"/>
    <w:pPr>
      <w:tabs>
        <w:tab w:val="center" w:pos="4680"/>
        <w:tab w:val="right" w:pos="9360"/>
      </w:tabs>
    </w:pPr>
  </w:style>
  <w:style w:type="character" w:customStyle="1" w:styleId="FooterChar">
    <w:name w:val="Footer Char"/>
    <w:basedOn w:val="DefaultParagraphFont"/>
    <w:link w:val="Footer"/>
    <w:uiPriority w:val="99"/>
    <w:rsid w:val="008B5B03"/>
    <w:rPr>
      <w:rFonts w:ascii="Verdana" w:eastAsia="Verdana" w:hAnsi="Verdana" w:cs="Verdana"/>
      <w:lang w:val="en-GB" w:eastAsia="en-GB" w:bidi="en-GB"/>
    </w:rPr>
  </w:style>
  <w:style w:type="paragraph" w:styleId="ListParagraph">
    <w:name w:val="List Paragraph"/>
    <w:basedOn w:val="Normal"/>
    <w:uiPriority w:val="1"/>
    <w:qFormat/>
    <w:rsid w:val="000B2F84"/>
    <w:pPr>
      <w:ind w:left="1020" w:hanging="360"/>
    </w:pPr>
  </w:style>
  <w:style w:type="paragraph" w:styleId="BalloonText">
    <w:name w:val="Balloon Text"/>
    <w:basedOn w:val="Normal"/>
    <w:link w:val="BalloonTextChar"/>
    <w:uiPriority w:val="99"/>
    <w:semiHidden/>
    <w:unhideWhenUsed/>
    <w:rsid w:val="008A6AA4"/>
    <w:rPr>
      <w:rFonts w:ascii="Tahoma" w:hAnsi="Tahoma" w:cs="Tahoma"/>
      <w:sz w:val="16"/>
      <w:szCs w:val="16"/>
    </w:rPr>
  </w:style>
  <w:style w:type="character" w:customStyle="1" w:styleId="BalloonTextChar">
    <w:name w:val="Balloon Text Char"/>
    <w:basedOn w:val="DefaultParagraphFont"/>
    <w:link w:val="BalloonText"/>
    <w:uiPriority w:val="99"/>
    <w:semiHidden/>
    <w:rsid w:val="008A6AA4"/>
    <w:rPr>
      <w:rFonts w:ascii="Tahoma" w:eastAsia="Verdana" w:hAnsi="Tahoma" w:cs="Tahoma"/>
      <w:sz w:val="16"/>
      <w:szCs w:val="16"/>
      <w:lang w:val="en-GB" w:eastAsia="en-GB" w:bidi="en-GB"/>
    </w:rPr>
  </w:style>
  <w:style w:type="paragraph" w:styleId="NoSpacing">
    <w:name w:val="No Spacing"/>
    <w:link w:val="NoSpacingChar"/>
    <w:uiPriority w:val="1"/>
    <w:qFormat/>
    <w:rsid w:val="00CB4D45"/>
    <w:pPr>
      <w:spacing w:after="0" w:line="240" w:lineRule="auto"/>
    </w:pPr>
    <w:rPr>
      <w:rFonts w:eastAsiaTheme="minorEastAsia"/>
    </w:rPr>
  </w:style>
  <w:style w:type="character" w:customStyle="1" w:styleId="NoSpacingChar">
    <w:name w:val="No Spacing Char"/>
    <w:basedOn w:val="DefaultParagraphFont"/>
    <w:link w:val="NoSpacing"/>
    <w:uiPriority w:val="1"/>
    <w:rsid w:val="00CB4D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BABE70D678475AA2934A17C7EDD1DF"/>
        <w:category>
          <w:name w:val="General"/>
          <w:gallery w:val="placeholder"/>
        </w:category>
        <w:types>
          <w:type w:val="bbPlcHdr"/>
        </w:types>
        <w:behaviors>
          <w:behavior w:val="content"/>
        </w:behaviors>
        <w:guid w:val="{0B421D01-69AC-4340-9B55-0F43417D5371}"/>
      </w:docPartPr>
      <w:docPartBody>
        <w:p w:rsidR="000047D7" w:rsidRDefault="00724376" w:rsidP="00724376">
          <w:pPr>
            <w:pStyle w:val="32BABE70D678475AA2934A17C7EDD1DF"/>
          </w:pPr>
          <w:r>
            <w:rPr>
              <w:rFonts w:asciiTheme="majorHAnsi" w:eastAsiaTheme="majorEastAsia" w:hAnsiTheme="majorHAnsi" w:cstheme="majorBidi"/>
              <w:color w:val="4472C4" w:themeColor="accent1"/>
              <w:sz w:val="80"/>
              <w:szCs w:val="80"/>
            </w:rPr>
            <w:t>[Type the document title]</w:t>
          </w:r>
        </w:p>
      </w:docPartBody>
    </w:docPart>
    <w:docPart>
      <w:docPartPr>
        <w:name w:val="E2532915989B427F8A26A4BD0DCE1AEE"/>
        <w:category>
          <w:name w:val="General"/>
          <w:gallery w:val="placeholder"/>
        </w:category>
        <w:types>
          <w:type w:val="bbPlcHdr"/>
        </w:types>
        <w:behaviors>
          <w:behavior w:val="content"/>
        </w:behaviors>
        <w:guid w:val="{16202009-E3DA-444F-AA08-B5EA39E4E446}"/>
      </w:docPartPr>
      <w:docPartBody>
        <w:p w:rsidR="000047D7" w:rsidRDefault="00724376" w:rsidP="00724376">
          <w:pPr>
            <w:pStyle w:val="E2532915989B427F8A26A4BD0DCE1AE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4376"/>
    <w:rsid w:val="000047D7"/>
    <w:rsid w:val="00402BBC"/>
    <w:rsid w:val="00724376"/>
    <w:rsid w:val="00DF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CC059D38349318D75BE064D58BEDF">
    <w:name w:val="09DCC059D38349318D75BE064D58BEDF"/>
    <w:rsid w:val="00724376"/>
  </w:style>
  <w:style w:type="paragraph" w:customStyle="1" w:styleId="0C5C5819419F45D5A7BB1601E3651529">
    <w:name w:val="0C5C5819419F45D5A7BB1601E3651529"/>
    <w:rsid w:val="00724376"/>
  </w:style>
  <w:style w:type="paragraph" w:customStyle="1" w:styleId="DBA20C1739034B4F919E3E104875FD51">
    <w:name w:val="DBA20C1739034B4F919E3E104875FD51"/>
    <w:rsid w:val="00724376"/>
  </w:style>
  <w:style w:type="paragraph" w:customStyle="1" w:styleId="C296AB18B75241EAB33DE97E4E335DE5">
    <w:name w:val="C296AB18B75241EAB33DE97E4E335DE5"/>
    <w:rsid w:val="00724376"/>
  </w:style>
  <w:style w:type="paragraph" w:customStyle="1" w:styleId="C2BDA6320CC24391B4FB92D5589A7FCA">
    <w:name w:val="C2BDA6320CC24391B4FB92D5589A7FCA"/>
    <w:rsid w:val="00724376"/>
  </w:style>
  <w:style w:type="paragraph" w:customStyle="1" w:styleId="9758BD0AB3F84A91AE9F74D325DD6CB4">
    <w:name w:val="9758BD0AB3F84A91AE9F74D325DD6CB4"/>
    <w:rsid w:val="00724376"/>
  </w:style>
  <w:style w:type="paragraph" w:customStyle="1" w:styleId="D4AF8D2B72CD4138B3B48435D7560E47">
    <w:name w:val="D4AF8D2B72CD4138B3B48435D7560E47"/>
    <w:rsid w:val="00724376"/>
  </w:style>
  <w:style w:type="paragraph" w:customStyle="1" w:styleId="1DA8C8B2A8774DE488973D33B491B8D9">
    <w:name w:val="1DA8C8B2A8774DE488973D33B491B8D9"/>
    <w:rsid w:val="00724376"/>
  </w:style>
  <w:style w:type="paragraph" w:customStyle="1" w:styleId="6F66A92D28D54BC9B0C6510C5510CD5E">
    <w:name w:val="6F66A92D28D54BC9B0C6510C5510CD5E"/>
    <w:rsid w:val="00724376"/>
  </w:style>
  <w:style w:type="paragraph" w:customStyle="1" w:styleId="F1F78E22371143FD82931E38BE326969">
    <w:name w:val="F1F78E22371143FD82931E38BE326969"/>
    <w:rsid w:val="00724376"/>
  </w:style>
  <w:style w:type="paragraph" w:customStyle="1" w:styleId="1295E0944F30464EB32DABC766B3237C">
    <w:name w:val="1295E0944F30464EB32DABC766B3237C"/>
    <w:rsid w:val="00724376"/>
  </w:style>
  <w:style w:type="paragraph" w:customStyle="1" w:styleId="2FDF37A7282D4D49945499F24DA7F070">
    <w:name w:val="2FDF37A7282D4D49945499F24DA7F070"/>
    <w:rsid w:val="00724376"/>
  </w:style>
  <w:style w:type="paragraph" w:customStyle="1" w:styleId="894103A224DD494ABCA3D8E24FB8CA41">
    <w:name w:val="894103A224DD494ABCA3D8E24FB8CA41"/>
    <w:rsid w:val="00724376"/>
  </w:style>
  <w:style w:type="paragraph" w:customStyle="1" w:styleId="3F1BFFF95C4244B4B1351035D09E716F">
    <w:name w:val="3F1BFFF95C4244B4B1351035D09E716F"/>
    <w:rsid w:val="00724376"/>
  </w:style>
  <w:style w:type="paragraph" w:customStyle="1" w:styleId="75699D264463429CA6E5CA3D1F0BBFD8">
    <w:name w:val="75699D264463429CA6E5CA3D1F0BBFD8"/>
    <w:rsid w:val="00724376"/>
  </w:style>
  <w:style w:type="paragraph" w:customStyle="1" w:styleId="FB3B9CF86FEA4FB3AEC87F77AA0C578F">
    <w:name w:val="FB3B9CF86FEA4FB3AEC87F77AA0C578F"/>
    <w:rsid w:val="00724376"/>
  </w:style>
  <w:style w:type="paragraph" w:customStyle="1" w:styleId="32BABE70D678475AA2934A17C7EDD1DF">
    <w:name w:val="32BABE70D678475AA2934A17C7EDD1DF"/>
    <w:rsid w:val="00724376"/>
  </w:style>
  <w:style w:type="paragraph" w:customStyle="1" w:styleId="E2532915989B427F8A26A4BD0DCE1AEE">
    <w:name w:val="E2532915989B427F8A26A4BD0DCE1AEE"/>
    <w:rsid w:val="00724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6ABE9-62FF-40EA-88DA-37C16105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Lecture Tool</dc:title>
  <dc:subject>User Guide</dc:subject>
  <dc:creator>FARHAN JAFFER </dc:creator>
  <cp:keywords/>
  <dc:description/>
  <cp:lastModifiedBy>Mohsin</cp:lastModifiedBy>
  <cp:revision>77</cp:revision>
  <dcterms:created xsi:type="dcterms:W3CDTF">2018-04-14T06:27:00Z</dcterms:created>
  <dcterms:modified xsi:type="dcterms:W3CDTF">2018-04-16T08:07:00Z</dcterms:modified>
</cp:coreProperties>
</file>