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663399"/>
          <w:sz w:val="56"/>
          <w:szCs w:val="56"/>
        </w:rPr>
        <w:t xml:space="preserve">MoCashRo Web Co.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Multi-Tenant Business Website Platform with Integrated POS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Software Requirements Specification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Molly Olson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Development Capstone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Jesse Harlan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Original 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17,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15,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— Updated Draft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 Changelog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a living reference updated throughout the development lifecycle. All changes between versions are recorded below.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17,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Molly Olson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rough draft submission. All features listed as Planned. Full requirements, architecture, and complexity analysis written.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15,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Molly Olson / Claude Sonnet 4.6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status fields for all completed features. Added Section 10 (Feature Completion Checklist). Added Section 11 (What Changed This Sprint). Updated Operating Environment to .NET 9. Noted session-based auth chosen over ASP.NET Identity for v1.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Molly Olson / Claude Sonnet 4.6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Marked Checkout flow, Admin portal, and Route protection as Complete. Added Section 12 (What Changed — Sprint 3). Updated feature checklist statuses to reflect admin portal shipping.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Feature Completion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checklist tracks every feature against its implementation status. It is updated each sprint. Statuses: Complete (shipped and tested), In Progress (started, not done), Planned (not yet started), Stretch Goal (nice-to-have, post-MVP).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Storefront &amp; Product Browsing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Homepage with branding, hero section, featured products, category grid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Sticky navbar with cart badge, responsive mobile menu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Product catalog page with images, descriptions, prices from 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Product detail page with related 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Category filter on product listing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Keyword search on product listing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Sort products by name / price asc / price desc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About, Contact, Privacy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Custom brand theme (CSS variables for colors)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Mobile-responsive layout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Shopping Cart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Session-based cart (add, remove, update quantity, clear)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Cart count badge in navbar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Cart summary page with totals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Redirect back to product page after adding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Checkout flow (contact info, shipping, simulated payment, order written to 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Order confirmation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Inventory decrement on purchase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Prevent purchase of out-of-stock 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Authentication &amp; Accounts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Customer registration (name, email, password)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Customer login / 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Admin login (separate portal entry)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BCrypt password hashing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Session-based auth (UserId, UserName, UserRole in session)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Navbar shows logged-in user with sign-out dropdown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Default admin account seeded on first 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Route protection (session-based guard on all AdminController actions)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Redirect unauthenticated users from protected routes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Admin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Admin dashboard with summary metrics (products, orders, revenue, pending, customers, low stock)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Product CRUD (create, edit, delete listings)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Inventory quantity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Order list view (all orders, status, customer, total)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Order status update (Pending → Processing → Shipped → Complete)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Edit homepage content (business name, tagline, contact info)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Low-stock alerts on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Multiple admin account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Database &amp; Architecture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SQL Server LocalDB with EF Core Code-First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Migrations applied (InitialCreate)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All core models: Product, Category, Order, OrderItem, Customer, Admin, SiteSettings, CartItem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✓ Seeded data: 5 categories, 5 products, SiteSettings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Service layer (thin controllers)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Order record written to DB on checkout (with OrderItems, inventory decrement, cart clear)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3399"/>
                <w:sz w:val="20"/>
                <w:szCs w:val="20"/>
              </w:rPr>
              <w:t xml:space="preserve">Future / Stretch Goals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Live payment gateway (Stripe or Square)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Email order confirmations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Admin-controlled theming (color, logo, business name via portal)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Sales analytics dashboard with 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Multi-instance deployment tooling for client onboarding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Subscription/maintenance tier billing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Changed This Sprint (Week 3 — May 2025)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documents the concrete work completed since the original SRS submission on April 17, 2025.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Session-based authentication system built from scratch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AccountController with Login, Register, AdminLogin, and Logout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registration with BCrypt password hashing (BCrypt.Net-Next v4.2.0)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and admin login with session storage (UserId, UserName, UserRole)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new Razor views: Login, Register, AdminLogin — fully styled with brand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Navbar dynamically shows logged-in user name with sign-out dropdown when authenticated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admin account (username: admin) seeded automatically on first application run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 Decisions Made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Session-based auth chosen over ASP.NET Identity — rationale: simpler configuration for a capstone scope, existing Admin/Customer models already in the DB, avoids identity scaffolding complexity. Can migrate to Identity in a future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BCrypt.Net-Next selected for password hashing — industry standard, well-maintained, straightforward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.NET target updated from .NET 8 (planned) to .NET 9 (current LTS used in implementation)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Debt /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protection ([Authorize] attribute or custom middleware) not yet applied to admin routes — this is the immediate next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portal controllers and views do not yet exist — scaffolding is the Week 4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Checkout flow is the largest remaining feature gap before the app qualifies as a functional e-commerce store</w:t>
      </w: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Changed This Sprint (Week 4 — May 20, 2025)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AdminController with session-based auth guard on every action — unauthorized requests redirect to AdminLogin with returnUrl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view with stat tiles: active products, total orders, total revenue, pending orders, customer count, and low-stock alert count. Includes recent orders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CRUD: searchable/filterable product list, Create and Edit forms with image URL preview, safe Delete (deactivates instead of hard-deletes if order history exists)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Management view: filterable by status (Pending/Processing/Shipped/Complete/Cancelled), inline status update dropdown per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portal sidebar layout with consistent navigation across all admin pages (Dashboard, Products, Orders, Back to 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ProductFormViewModel and AdminDashboardViewModel added to new ViewModels/ folder to separate form concerns from domain models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protection implemented via session check helper (IsAdmin()) rather than [Authorize] attribute — rationale: the project uses custom session-based auth rather than ASP.NET Identity, so the built-in [Authorize] attribute does not apply. The helper pattern achieves the same result with the existing auth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delete uses soft-delete (sets IsActive = false) when order history exists, preserving referential integrity. Hard delete only when no order history is present.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What’s Still Outstanding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image upload (replace picsum.photos placeholder URLs with file upload or cloud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Admin-controlled theming (SiteSettings UI for business name, colors, and logo)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Deployment to cloud hosting (Azure App Service or Railway)</w:t>
      </w: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defines the functional and non-functional requirements for MoCashRo Web Co., a reusable, multi-tenant web application platform built as a capstone project. The purpose of this document is to serve as a living reference throughout the development lifecycle and will evolve as requirements are refined.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intended for the instructor evaluating the capstone project and will guide the developer (the student) in making architectural and implementation decisions.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Project Overview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63399"/>
          <w:sz w:val="22"/>
          <w:szCs w:val="22"/>
        </w:rPr>
        <w:t xml:space="preserve">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Many small and local businesses lack affordable, professionally built websites with integrated e-commerce capabilities. Off-the-shelf solutions like Shopify exist but require ongoing subscription fees and offer limited customization. MoCashRo Web Co. aims to be a developer-owned, resellable platform: a single codebase that can be deployed, customized, and sold or licensed to individual business clients across different industries.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inspiration was a neighbor's landscaping business that needed a website. This evolved into a broader vision: a marketable, reusable template with a built-in Point-of-Sale (POS) system, inventory management, and an admin portal, all architected to be adaptable to the needs of any small business client.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Document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SRS covers the following major system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Customer-facing storefront with product browsing and online purchasing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Integrated POS / shopping cart and checkout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and product database (SQL)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portal for content, inventory, and order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system for admin and customer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Reusable MVC architecture (ASP.NET Core) for multi-client deployment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Model-View-Controller: an architectural pattern separating data (Model), UI (View), and logic (Controller)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 of Sale: the system through which customers complete purchases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Requirements Specification: this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Microsoft's open-source web framework for building web apps in C#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Query Language: used to manage relational database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secure, login-gated interface for business owners to manage their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single business client using a deployed instance of MoCashRo Web 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Create, Read, Update, Delete: the four basic database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BCrypt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Industry-standard password hashing algorithm — used in this project via BCrypt.Net-Next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Overall System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System Perspective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MoCashRo Web Co. is a self-contained web application. Each deployed instance represents a single business tenant. The system consists of a customer-facing front end, an admin portal, a business logic layer (controllers/services), and a SQL database. The architecture follows ASP.NET Core MVC conventions, with Razor Views for HTML rendering, C# controllers for routing and logic, and Entity Framework Core for database access.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User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Guest / Anonymous Customer — Browses products, adds items to cart, completes checkout without an account (or optionally creates 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Registered Customer — Has a saved account, order history, and profile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User — Business owner or staff member. Has full access to the admin portal: inventory, orders, content, and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(Developer) — The developer. Has access to configuration, theming, and deployment settings for the template itself.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IDE: Visual Studio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Framework: ASP.NET Core MVC (.NET 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Languages: C#, JavaScript, HTML5, CSS3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Database: Microsoft SQL Server LocalDB (dev) / Azure SQL (optional cloud deployment)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 End: Bootstrap 5, Bootstrap Icons CDN, jQuery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Control: Git / GitHub (github.com/Molly-Olson/MoCashRoCo)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be deployable as a standalone website for a single business tenant per instance.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follow MVC architecture to maintain clear separation of concerns.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portal must be secured behind authenticated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product and order data must persist in a relational SQL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Front-end must be visually polished and responsive (mobile-friendly).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Codebase must be clean and maintainable to enable reuse across client deployments.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client deployment requires a separate instance of the application and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processing will initially be simulated (no live payment gateway required for capstone).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multi-tenancy at the database level is required for v1.0.</w:t>
      </w:r>
    </w:p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Customer Storefront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a homepage with business branding, featured products, and navigation.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a product catalog with images, descriptions, and prices pulled from the database.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customers to filter or search products by category.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customers to add products to a shopping cart.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a cart summary with item quantities and totals.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customers to proceed through a checkout flow (contact info, order review, simulated payment).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an order confirmation page upon successful checkout.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POS and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create an order record in the database upon checkout completion.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decrement inventory quantities when an order is placed.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prevent purchase of items with zero inventory.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display a list of all orders with status, customer info, and totals.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allow updating the status of an order (Pending, Processing, Shipped, Complete).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Admin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restrict the admin portal to authenticated users only.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allow creating, editing, and deleting product listings.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allow managing inventory quantities per product.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allow editing homepage content (business name, tagline, contact info).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portal shall display a dashboard with summary metrics (total orders, low stock alerts).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support creating and managing multiple admin accounts.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Stretch Goal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Authentication and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provide a login page for admin users.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hash and securely store user passwords.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redirect unauthenticated users away from protected admin routes.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support session-based authentication.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account registration and login shall be supported.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customer-facing storefront shall be visually appealing and consistent with the client business's branding.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 shall be intuitive; a first-time visitor should locate and purchase a product within 3 clicks.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admin portal shall be clearly labeled and require no training for basic CRUD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UI shall be responsive and functional on mobile, tablet, and desktop screen sizes.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listing pages shall load within 3 seconds on a standard broadband connection.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 and checkout operations shall complete within 2 seconds under normal load.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Maintainability and Reusability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Business-specific configuration (name, colors, logo, categories) shall be stored in a SiteSettings database row to minimize code changes between client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Controllers shall remain thin; business logic shall be encapsulated in separate service classes.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admin routes shall be protected via authentication attributes ([Authorize] or equivalent session check).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input shall be validated server-side to prevent SQL injection and XSS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Passwords shall be stored using BCrypt hashing (implemented via BCrypt.Net-Next).</w:t>
      </w:r>
    </w:p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System Architecture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Razor Views (.cshtml), HTML5, CSS3 (Bootstrap 5, Bootstrap Icons), jQuery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Routing /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ASP.NET Core MVC Controllers (C#) — HomeController, ProductsController, CartController, AccountController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C# Service Classes (planned: OrderService, CartService)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Framework Core 9 (Code-First) with AppDbContext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Server LocalDB: Products, Categories, Orders, OrderItems, Customers, Admins, SiteSettings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session-based auth with BCrypt password hashing (v1); upgrade to ASP.NET Identity planned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Business Viability and Future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Viability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MoCashRo Web Co. targets a different value proposition than SaaS platforms like Shopify or Square: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customization that SaaS platforms cannot offer — unique UI, custom workflows, no recurring platform fees for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Ownership — the business owns their codebase and data, not a third-party SaaS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 as a service — a one-time build fee plus monthly retainer for hosting, updates, backups, and support is a proven agency model.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Planned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Subscription / maintenance tier system for recurring client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payment gateway integration (Stripe or Square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notification system for order confirmations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with sales analytics and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Configurable theming system (colors, font, logo) via admin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Multi-instance deployment tooling for streamlined client onboarding</w:t>
      </w:r>
    </w:p>
    <w:p>
      <w:pPr>
        <w:spacing w:after="80"/>
      </w:pPr>
    </w:p>
    <w:p>
      <w:pPr>
        <w:spacing w:after="80"/>
      </w:pP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3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17,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Molly Olson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rough draft. All features Planned. Full requirements, architecture, complexity analysis.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15,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Molly Olson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status fields for completed features. Added Changelog, Feature Checklist, and Sprint Summary sections. Auth system documented. .NET 9 noted.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a living document. It will be updated throughout the capstone project as requirements are refined, features are added or descoped, and implementation details become clearer.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63399" w:sz="6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MoCashRo Web Co. — Software Requirements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v0.2 — 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633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2026-05-15T20:39:50.825Z</dcterms:created>
  <dcterms:modified xsi:type="dcterms:W3CDTF">2026-05-15T20:39:50.830Z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