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DEFFE" w14:textId="77777777" w:rsidR="00ED10E3" w:rsidRPr="00DF46AB" w:rsidRDefault="00ED10E3" w:rsidP="00ED10E3">
      <w:pPr>
        <w:jc w:val="center"/>
        <w:rPr>
          <w:rFonts w:ascii="Arial" w:hAnsi="Arial" w:cs="Arial"/>
          <w:b/>
          <w:sz w:val="26"/>
          <w:szCs w:val="26"/>
        </w:rPr>
      </w:pPr>
    </w:p>
    <w:p w14:paraId="61510DEB" w14:textId="77777777" w:rsidR="006C4671" w:rsidRPr="00265E94" w:rsidRDefault="00ED10E3" w:rsidP="00ED10E3">
      <w:pPr>
        <w:jc w:val="center"/>
        <w:rPr>
          <w:rFonts w:ascii="Arial" w:hAnsi="Arial" w:cs="Arial"/>
          <w:b/>
          <w:sz w:val="44"/>
          <w:szCs w:val="26"/>
        </w:rPr>
      </w:pPr>
      <w:r w:rsidRPr="00265E94">
        <w:rPr>
          <w:rFonts w:ascii="Arial" w:hAnsi="Arial" w:cs="Arial"/>
          <w:b/>
          <w:sz w:val="44"/>
          <w:szCs w:val="26"/>
        </w:rPr>
        <w:t>Universidad Tecnológica Nacional</w:t>
      </w:r>
    </w:p>
    <w:p w14:paraId="50CEE87B" w14:textId="77777777" w:rsidR="00ED10E3" w:rsidRPr="00265E94" w:rsidRDefault="00ED10E3" w:rsidP="00ED10E3">
      <w:pPr>
        <w:jc w:val="center"/>
        <w:rPr>
          <w:rFonts w:ascii="Arial" w:hAnsi="Arial" w:cs="Arial"/>
          <w:b/>
          <w:sz w:val="44"/>
          <w:szCs w:val="26"/>
        </w:rPr>
      </w:pPr>
      <w:r w:rsidRPr="00265E94">
        <w:rPr>
          <w:rFonts w:ascii="Arial" w:hAnsi="Arial" w:cs="Arial"/>
          <w:b/>
          <w:sz w:val="44"/>
          <w:szCs w:val="26"/>
        </w:rPr>
        <w:t>Facultad Regional Rosario</w:t>
      </w:r>
    </w:p>
    <w:p w14:paraId="0FD72EFA" w14:textId="77777777" w:rsidR="00ED10E3" w:rsidRDefault="00ED10E3">
      <w:pPr>
        <w:rPr>
          <w:sz w:val="26"/>
          <w:szCs w:val="26"/>
        </w:rPr>
      </w:pPr>
    </w:p>
    <w:p w14:paraId="78E4C962" w14:textId="77777777" w:rsidR="00265E94" w:rsidRPr="00DF46AB" w:rsidRDefault="00265E94">
      <w:pPr>
        <w:rPr>
          <w:sz w:val="26"/>
          <w:szCs w:val="26"/>
        </w:rPr>
      </w:pPr>
    </w:p>
    <w:p w14:paraId="5849F682" w14:textId="77777777" w:rsidR="00ED10E3" w:rsidRPr="00DF46AB" w:rsidRDefault="00ED10E3">
      <w:pPr>
        <w:rPr>
          <w:sz w:val="26"/>
          <w:szCs w:val="26"/>
        </w:rPr>
      </w:pPr>
    </w:p>
    <w:p w14:paraId="118904A3" w14:textId="77777777" w:rsidR="00ED10E3" w:rsidRPr="00DF46AB" w:rsidRDefault="00ED10E3">
      <w:pPr>
        <w:rPr>
          <w:sz w:val="26"/>
          <w:szCs w:val="26"/>
        </w:rPr>
      </w:pPr>
    </w:p>
    <w:p w14:paraId="29961BB6" w14:textId="77777777" w:rsidR="00ED10E3" w:rsidRPr="00DF46AB" w:rsidRDefault="00ED10E3">
      <w:pPr>
        <w:rPr>
          <w:sz w:val="26"/>
          <w:szCs w:val="26"/>
        </w:rPr>
      </w:pPr>
    </w:p>
    <w:p w14:paraId="0ACCE811" w14:textId="77777777" w:rsidR="00ED10E3" w:rsidRPr="00DF46AB" w:rsidRDefault="00ED10E3">
      <w:pPr>
        <w:rPr>
          <w:sz w:val="26"/>
          <w:szCs w:val="26"/>
        </w:rPr>
      </w:pPr>
    </w:p>
    <w:p w14:paraId="27F981E8" w14:textId="77777777" w:rsidR="00ED10E3" w:rsidRPr="00DF46AB" w:rsidRDefault="00ED10E3">
      <w:pPr>
        <w:rPr>
          <w:sz w:val="26"/>
          <w:szCs w:val="26"/>
        </w:rPr>
      </w:pPr>
    </w:p>
    <w:p w14:paraId="36EE9127" w14:textId="77777777" w:rsidR="00ED10E3" w:rsidRPr="00265E94" w:rsidRDefault="00ED10E3" w:rsidP="00ED10E3">
      <w:pPr>
        <w:jc w:val="center"/>
        <w:rPr>
          <w:rFonts w:ascii="Arial" w:hAnsi="Arial" w:cs="Arial"/>
          <w:b/>
          <w:spacing w:val="-32"/>
          <w:sz w:val="160"/>
          <w:szCs w:val="26"/>
        </w:rPr>
      </w:pPr>
      <w:r w:rsidRPr="00265E94">
        <w:rPr>
          <w:rFonts w:ascii="Arial" w:hAnsi="Arial" w:cs="Arial"/>
          <w:b/>
          <w:spacing w:val="-32"/>
          <w:sz w:val="160"/>
          <w:szCs w:val="26"/>
        </w:rPr>
        <w:t>ECONOMÍA</w:t>
      </w:r>
    </w:p>
    <w:p w14:paraId="56EA31D8" w14:textId="77777777" w:rsidR="00ED10E3" w:rsidRPr="00DF46AB" w:rsidRDefault="00ED10E3">
      <w:pPr>
        <w:rPr>
          <w:rFonts w:ascii="Arial" w:hAnsi="Arial" w:cs="Arial"/>
          <w:sz w:val="26"/>
          <w:szCs w:val="26"/>
        </w:rPr>
      </w:pPr>
    </w:p>
    <w:p w14:paraId="478FB353" w14:textId="77777777" w:rsidR="00ED10E3" w:rsidRPr="00DF46AB" w:rsidRDefault="00ED10E3">
      <w:pPr>
        <w:rPr>
          <w:rFonts w:ascii="Arial" w:hAnsi="Arial" w:cs="Arial"/>
          <w:sz w:val="26"/>
          <w:szCs w:val="26"/>
        </w:rPr>
      </w:pPr>
    </w:p>
    <w:p w14:paraId="5BA7ED7F" w14:textId="77777777" w:rsidR="00ED10E3" w:rsidRPr="00DF46AB" w:rsidRDefault="00ED10E3">
      <w:pPr>
        <w:rPr>
          <w:rFonts w:ascii="Arial" w:hAnsi="Arial" w:cs="Arial"/>
          <w:sz w:val="26"/>
          <w:szCs w:val="26"/>
        </w:rPr>
      </w:pPr>
    </w:p>
    <w:p w14:paraId="2918E738" w14:textId="77777777" w:rsidR="00ED10E3" w:rsidRDefault="00ED10E3">
      <w:pPr>
        <w:rPr>
          <w:rFonts w:ascii="Arial" w:hAnsi="Arial" w:cs="Arial"/>
          <w:sz w:val="26"/>
          <w:szCs w:val="26"/>
        </w:rPr>
      </w:pPr>
    </w:p>
    <w:p w14:paraId="58BA9363" w14:textId="1AA6AF82" w:rsidR="00265E94" w:rsidRDefault="00265E94">
      <w:pPr>
        <w:rPr>
          <w:rFonts w:ascii="Arial" w:hAnsi="Arial" w:cs="Arial"/>
          <w:sz w:val="26"/>
          <w:szCs w:val="26"/>
        </w:rPr>
      </w:pPr>
    </w:p>
    <w:p w14:paraId="5F354BB8" w14:textId="77777777" w:rsidR="00265E94" w:rsidRPr="00DF46AB" w:rsidRDefault="00265E94">
      <w:pPr>
        <w:rPr>
          <w:rFonts w:ascii="Arial" w:hAnsi="Arial" w:cs="Arial"/>
          <w:sz w:val="26"/>
          <w:szCs w:val="26"/>
        </w:rPr>
      </w:pPr>
    </w:p>
    <w:p w14:paraId="7898E7A3" w14:textId="77777777" w:rsidR="00ED10E3" w:rsidRPr="00DF46AB" w:rsidRDefault="00ED10E3">
      <w:pPr>
        <w:rPr>
          <w:rFonts w:ascii="Arial" w:hAnsi="Arial" w:cs="Arial"/>
          <w:sz w:val="26"/>
          <w:szCs w:val="26"/>
        </w:rPr>
      </w:pPr>
    </w:p>
    <w:p w14:paraId="65DB96EA" w14:textId="77777777" w:rsidR="00ED10E3" w:rsidRPr="00265E94" w:rsidRDefault="00ED10E3">
      <w:pPr>
        <w:rPr>
          <w:rFonts w:ascii="Arial" w:hAnsi="Arial" w:cs="Arial"/>
          <w:sz w:val="36"/>
          <w:szCs w:val="26"/>
        </w:rPr>
      </w:pPr>
      <w:r w:rsidRPr="00265E94">
        <w:rPr>
          <w:rFonts w:ascii="Arial" w:hAnsi="Arial" w:cs="Arial"/>
          <w:sz w:val="36"/>
          <w:szCs w:val="26"/>
          <w:u w:val="single"/>
        </w:rPr>
        <w:t>Profesor:</w:t>
      </w:r>
      <w:r w:rsidRPr="00265E94">
        <w:rPr>
          <w:rFonts w:ascii="Arial" w:hAnsi="Arial" w:cs="Arial"/>
          <w:sz w:val="36"/>
          <w:szCs w:val="26"/>
        </w:rPr>
        <w:t xml:space="preserve"> Alberto </w:t>
      </w:r>
      <w:proofErr w:type="spellStart"/>
      <w:r w:rsidRPr="00265E94">
        <w:rPr>
          <w:rFonts w:ascii="Arial" w:hAnsi="Arial" w:cs="Arial"/>
          <w:sz w:val="36"/>
          <w:szCs w:val="26"/>
        </w:rPr>
        <w:t>Carracedo</w:t>
      </w:r>
      <w:proofErr w:type="spellEnd"/>
    </w:p>
    <w:p w14:paraId="7FCE0DE8" w14:textId="3865629A" w:rsidR="00265E94" w:rsidRDefault="00265E94">
      <w:pPr>
        <w:rPr>
          <w:rFonts w:ascii="Arial" w:hAnsi="Arial" w:cs="Arial"/>
          <w:sz w:val="26"/>
          <w:szCs w:val="26"/>
        </w:rPr>
      </w:pPr>
    </w:p>
    <w:p w14:paraId="4073E001" w14:textId="77777777" w:rsidR="00265E94" w:rsidRPr="00DF46AB" w:rsidRDefault="00265E94">
      <w:pPr>
        <w:rPr>
          <w:rFonts w:ascii="Arial" w:hAnsi="Arial" w:cs="Arial"/>
          <w:sz w:val="26"/>
          <w:szCs w:val="26"/>
        </w:rPr>
      </w:pPr>
    </w:p>
    <w:p w14:paraId="55BD6BC7" w14:textId="77777777" w:rsidR="00B1096D" w:rsidRPr="00DF46AB" w:rsidRDefault="00B1096D" w:rsidP="00B1096D">
      <w:pPr>
        <w:spacing w:after="0" w:line="240" w:lineRule="auto"/>
        <w:jc w:val="both"/>
        <w:rPr>
          <w:rFonts w:ascii="Arial" w:hAnsi="Arial" w:cs="Arial"/>
          <w:sz w:val="26"/>
          <w:szCs w:val="26"/>
        </w:rPr>
      </w:pPr>
    </w:p>
    <w:sdt>
      <w:sdtPr>
        <w:rPr>
          <w:rFonts w:ascii="Arial" w:eastAsiaTheme="minorHAnsi" w:hAnsi="Arial" w:cs="Arial"/>
          <w:color w:val="000000" w:themeColor="text1"/>
          <w:sz w:val="26"/>
          <w:szCs w:val="26"/>
          <w:lang w:val="es-ES" w:eastAsia="en-US"/>
        </w:rPr>
        <w:id w:val="1676307059"/>
        <w:docPartObj>
          <w:docPartGallery w:val="Table of Contents"/>
          <w:docPartUnique/>
        </w:docPartObj>
      </w:sdtPr>
      <w:sdtEndPr>
        <w:rPr>
          <w:rFonts w:asciiTheme="minorHAnsi" w:hAnsiTheme="minorHAnsi" w:cstheme="minorBidi"/>
          <w:b/>
          <w:bCs/>
          <w:color w:val="auto"/>
          <w:sz w:val="22"/>
          <w:szCs w:val="22"/>
        </w:rPr>
      </w:sdtEndPr>
      <w:sdtContent>
        <w:p w14:paraId="125A4B64" w14:textId="77777777" w:rsidR="00C7459D" w:rsidRDefault="00C7459D">
          <w:pPr>
            <w:pStyle w:val="TtulodeTDC"/>
            <w:rPr>
              <w:rFonts w:ascii="Arial" w:hAnsi="Arial" w:cs="Arial"/>
              <w:color w:val="000000" w:themeColor="text1"/>
              <w:sz w:val="26"/>
              <w:szCs w:val="26"/>
              <w:lang w:val="es-ES"/>
            </w:rPr>
          </w:pPr>
        </w:p>
        <w:p w14:paraId="15F8F397" w14:textId="2D0AE42A" w:rsidR="0018587E" w:rsidRDefault="0018587E">
          <w:pPr>
            <w:pStyle w:val="TtulodeTDC"/>
            <w:rPr>
              <w:rFonts w:ascii="Arial" w:hAnsi="Arial" w:cs="Arial"/>
              <w:b/>
              <w:color w:val="000000" w:themeColor="text1"/>
              <w:szCs w:val="26"/>
              <w:lang w:val="es-ES"/>
            </w:rPr>
          </w:pPr>
          <w:r w:rsidRPr="0018587E">
            <w:rPr>
              <w:rFonts w:ascii="Arial" w:hAnsi="Arial" w:cs="Arial"/>
              <w:b/>
              <w:color w:val="000000" w:themeColor="text1"/>
              <w:szCs w:val="26"/>
              <w:lang w:val="es-ES"/>
            </w:rPr>
            <w:t>ÍNDICE</w:t>
          </w:r>
        </w:p>
        <w:p w14:paraId="670C207A" w14:textId="77777777" w:rsidR="0018587E" w:rsidRPr="0018587E" w:rsidRDefault="0018587E" w:rsidP="0018587E">
          <w:pPr>
            <w:rPr>
              <w:lang w:val="es-ES" w:eastAsia="es-AR"/>
            </w:rPr>
          </w:pPr>
        </w:p>
        <w:p w14:paraId="7BBAE25D" w14:textId="77777777" w:rsidR="003014AC" w:rsidRPr="003014AC" w:rsidRDefault="0018587E">
          <w:pPr>
            <w:pStyle w:val="TDC1"/>
            <w:tabs>
              <w:tab w:val="right" w:leader="dot" w:pos="9629"/>
            </w:tabs>
            <w:rPr>
              <w:rFonts w:ascii="Arial" w:eastAsiaTheme="minorEastAsia" w:hAnsi="Arial" w:cs="Arial"/>
              <w:noProof/>
              <w:sz w:val="26"/>
              <w:szCs w:val="26"/>
              <w:lang w:eastAsia="es-AR"/>
            </w:rPr>
          </w:pPr>
          <w:r w:rsidRPr="003014AC">
            <w:rPr>
              <w:rFonts w:ascii="Arial" w:hAnsi="Arial" w:cs="Arial"/>
              <w:color w:val="000000" w:themeColor="text1"/>
              <w:sz w:val="26"/>
              <w:szCs w:val="26"/>
            </w:rPr>
            <w:fldChar w:fldCharType="begin"/>
          </w:r>
          <w:r w:rsidRPr="003014AC">
            <w:rPr>
              <w:rFonts w:ascii="Arial" w:hAnsi="Arial" w:cs="Arial"/>
              <w:color w:val="000000" w:themeColor="text1"/>
              <w:sz w:val="26"/>
              <w:szCs w:val="26"/>
            </w:rPr>
            <w:instrText xml:space="preserve"> TOC \o "1-3" \h \z \u </w:instrText>
          </w:r>
          <w:r w:rsidRPr="003014AC">
            <w:rPr>
              <w:rFonts w:ascii="Arial" w:hAnsi="Arial" w:cs="Arial"/>
              <w:color w:val="000000" w:themeColor="text1"/>
              <w:sz w:val="26"/>
              <w:szCs w:val="26"/>
            </w:rPr>
            <w:fldChar w:fldCharType="separate"/>
          </w:r>
          <w:hyperlink w:anchor="_Toc390361935" w:history="1">
            <w:r w:rsidR="003014AC" w:rsidRPr="003014AC">
              <w:rPr>
                <w:rStyle w:val="Hipervnculo"/>
                <w:rFonts w:ascii="Arial" w:hAnsi="Arial" w:cs="Arial"/>
                <w:noProof/>
                <w:sz w:val="26"/>
                <w:szCs w:val="26"/>
              </w:rPr>
              <w:t>MICROECONOMÍA</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_Toc390361935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3</w:t>
            </w:r>
            <w:r w:rsidR="003014AC" w:rsidRPr="003014AC">
              <w:rPr>
                <w:rFonts w:ascii="Arial" w:hAnsi="Arial" w:cs="Arial"/>
                <w:noProof/>
                <w:webHidden/>
                <w:sz w:val="26"/>
                <w:szCs w:val="26"/>
              </w:rPr>
              <w:fldChar w:fldCharType="end"/>
            </w:r>
          </w:hyperlink>
        </w:p>
        <w:p w14:paraId="4B8B0B1C"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36" w:history="1">
            <w:r w:rsidR="003014AC" w:rsidRPr="003014AC">
              <w:rPr>
                <w:rStyle w:val="Hipervnculo"/>
                <w:rFonts w:ascii="Arial" w:hAnsi="Arial" w:cs="Arial"/>
                <w:noProof/>
                <w:sz w:val="26"/>
                <w:szCs w:val="26"/>
              </w:rPr>
              <w:t>LOS ACTORES ECONÓMICOS Y EL ESCENARIO</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_Toc390361936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4</w:t>
            </w:r>
            <w:r w:rsidR="003014AC" w:rsidRPr="003014AC">
              <w:rPr>
                <w:rFonts w:ascii="Arial" w:hAnsi="Arial" w:cs="Arial"/>
                <w:noProof/>
                <w:webHidden/>
                <w:sz w:val="26"/>
                <w:szCs w:val="26"/>
              </w:rPr>
              <w:fldChar w:fldCharType="end"/>
            </w:r>
          </w:hyperlink>
        </w:p>
        <w:p w14:paraId="30361ECB"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37" w:history="1">
            <w:r w:rsidR="003014AC" w:rsidRPr="003014AC">
              <w:rPr>
                <w:rStyle w:val="Hipervnculo"/>
                <w:rFonts w:ascii="Arial" w:hAnsi="Arial" w:cs="Arial"/>
                <w:bCs/>
                <w:noProof/>
                <w:sz w:val="26"/>
                <w:szCs w:val="26"/>
              </w:rPr>
              <w:t>EL COMPORTAMIENTO ECONÓMICO INDIVIDUAL</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_Toc390361937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11</w:t>
            </w:r>
            <w:r w:rsidR="003014AC" w:rsidRPr="003014AC">
              <w:rPr>
                <w:rFonts w:ascii="Arial" w:hAnsi="Arial" w:cs="Arial"/>
                <w:noProof/>
                <w:webHidden/>
                <w:sz w:val="26"/>
                <w:szCs w:val="26"/>
              </w:rPr>
              <w:fldChar w:fldCharType="end"/>
            </w:r>
          </w:hyperlink>
        </w:p>
        <w:p w14:paraId="2748219F"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38" w:history="1">
            <w:r w:rsidR="003014AC" w:rsidRPr="003014AC">
              <w:rPr>
                <w:rStyle w:val="Hipervnculo"/>
                <w:rFonts w:ascii="Arial" w:hAnsi="Arial" w:cs="Arial"/>
                <w:noProof/>
                <w:sz w:val="26"/>
                <w:szCs w:val="26"/>
              </w:rPr>
              <w:t>DECISIONES DE PRODUCCIÓN</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_Toc390361938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19</w:t>
            </w:r>
            <w:r w:rsidR="003014AC" w:rsidRPr="003014AC">
              <w:rPr>
                <w:rFonts w:ascii="Arial" w:hAnsi="Arial" w:cs="Arial"/>
                <w:noProof/>
                <w:webHidden/>
                <w:sz w:val="26"/>
                <w:szCs w:val="26"/>
              </w:rPr>
              <w:fldChar w:fldCharType="end"/>
            </w:r>
          </w:hyperlink>
        </w:p>
        <w:p w14:paraId="153E9C5E"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39" w:history="1">
            <w:r w:rsidR="003014AC" w:rsidRPr="003014AC">
              <w:rPr>
                <w:rStyle w:val="Hipervnculo"/>
                <w:rFonts w:ascii="Arial" w:hAnsi="Arial" w:cs="Arial"/>
                <w:noProof/>
                <w:sz w:val="26"/>
                <w:szCs w:val="26"/>
              </w:rPr>
              <w:t>COSTOS</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_Toc390361939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22</w:t>
            </w:r>
            <w:r w:rsidR="003014AC" w:rsidRPr="003014AC">
              <w:rPr>
                <w:rFonts w:ascii="Arial" w:hAnsi="Arial" w:cs="Arial"/>
                <w:noProof/>
                <w:webHidden/>
                <w:sz w:val="26"/>
                <w:szCs w:val="26"/>
              </w:rPr>
              <w:fldChar w:fldCharType="end"/>
            </w:r>
          </w:hyperlink>
        </w:p>
        <w:p w14:paraId="1E018031"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40" w:history="1">
            <w:r w:rsidR="003014AC" w:rsidRPr="003014AC">
              <w:rPr>
                <w:rStyle w:val="Hipervnculo"/>
                <w:rFonts w:ascii="Arial" w:hAnsi="Arial" w:cs="Arial"/>
                <w:noProof/>
                <w:sz w:val="26"/>
                <w:szCs w:val="26"/>
              </w:rPr>
              <w:t>MERCADOS</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_Toc390361940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29</w:t>
            </w:r>
            <w:r w:rsidR="003014AC" w:rsidRPr="003014AC">
              <w:rPr>
                <w:rFonts w:ascii="Arial" w:hAnsi="Arial" w:cs="Arial"/>
                <w:noProof/>
                <w:webHidden/>
                <w:sz w:val="26"/>
                <w:szCs w:val="26"/>
              </w:rPr>
              <w:fldChar w:fldCharType="end"/>
            </w:r>
          </w:hyperlink>
        </w:p>
        <w:p w14:paraId="3A9F9A90" w14:textId="77777777" w:rsidR="003014AC" w:rsidRPr="003014AC" w:rsidRDefault="00F07620">
          <w:pPr>
            <w:pStyle w:val="TDC3"/>
            <w:tabs>
              <w:tab w:val="right" w:leader="dot" w:pos="9629"/>
            </w:tabs>
            <w:rPr>
              <w:rFonts w:ascii="Arial" w:eastAsiaTheme="minorEastAsia" w:hAnsi="Arial" w:cs="Arial"/>
              <w:noProof/>
              <w:sz w:val="26"/>
              <w:szCs w:val="26"/>
              <w:lang w:eastAsia="es-AR"/>
            </w:rPr>
          </w:pPr>
          <w:hyperlink w:anchor="_Toc390361941" w:history="1">
            <w:r w:rsidR="003014AC" w:rsidRPr="003014AC">
              <w:rPr>
                <w:rStyle w:val="Hipervnculo"/>
                <w:rFonts w:ascii="Arial" w:eastAsia="Times New Roman" w:hAnsi="Arial" w:cs="Arial"/>
                <w:noProof/>
                <w:sz w:val="26"/>
                <w:szCs w:val="26"/>
                <w:lang w:val="es-ES_tradnl" w:eastAsia="ar-SA"/>
              </w:rPr>
              <w:t>Modelo económico de oferta y demanda</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_Toc390361941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31</w:t>
            </w:r>
            <w:r w:rsidR="003014AC" w:rsidRPr="003014AC">
              <w:rPr>
                <w:rFonts w:ascii="Arial" w:hAnsi="Arial" w:cs="Arial"/>
                <w:noProof/>
                <w:webHidden/>
                <w:sz w:val="26"/>
                <w:szCs w:val="26"/>
              </w:rPr>
              <w:fldChar w:fldCharType="end"/>
            </w:r>
          </w:hyperlink>
        </w:p>
        <w:p w14:paraId="17F95A16" w14:textId="77777777" w:rsidR="003014AC" w:rsidRPr="003014AC" w:rsidRDefault="00F07620">
          <w:pPr>
            <w:pStyle w:val="TDC3"/>
            <w:tabs>
              <w:tab w:val="right" w:leader="dot" w:pos="9629"/>
            </w:tabs>
            <w:rPr>
              <w:rFonts w:ascii="Arial" w:eastAsiaTheme="minorEastAsia" w:hAnsi="Arial" w:cs="Arial"/>
              <w:noProof/>
              <w:sz w:val="26"/>
              <w:szCs w:val="26"/>
              <w:lang w:eastAsia="es-AR"/>
            </w:rPr>
          </w:pPr>
          <w:hyperlink w:anchor="_Toc390361942" w:history="1">
            <w:r w:rsidR="003014AC" w:rsidRPr="003014AC">
              <w:rPr>
                <w:rStyle w:val="Hipervnculo"/>
                <w:rFonts w:ascii="Arial" w:eastAsia="Times New Roman" w:hAnsi="Arial" w:cs="Arial"/>
                <w:noProof/>
                <w:sz w:val="26"/>
                <w:szCs w:val="26"/>
                <w:lang w:val="es-ES_tradnl" w:eastAsia="ar-SA"/>
              </w:rPr>
              <w:t>Tipos de mercado</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_Toc390361942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41</w:t>
            </w:r>
            <w:r w:rsidR="003014AC" w:rsidRPr="003014AC">
              <w:rPr>
                <w:rFonts w:ascii="Arial" w:hAnsi="Arial" w:cs="Arial"/>
                <w:noProof/>
                <w:webHidden/>
                <w:sz w:val="26"/>
                <w:szCs w:val="26"/>
              </w:rPr>
              <w:fldChar w:fldCharType="end"/>
            </w:r>
          </w:hyperlink>
        </w:p>
        <w:p w14:paraId="5401B450" w14:textId="77777777" w:rsidR="003014AC" w:rsidRPr="003014AC" w:rsidRDefault="00F07620">
          <w:pPr>
            <w:pStyle w:val="TDC1"/>
            <w:tabs>
              <w:tab w:val="right" w:leader="dot" w:pos="9629"/>
            </w:tabs>
            <w:rPr>
              <w:rFonts w:ascii="Arial" w:eastAsiaTheme="minorEastAsia" w:hAnsi="Arial" w:cs="Arial"/>
              <w:noProof/>
              <w:sz w:val="26"/>
              <w:szCs w:val="26"/>
              <w:lang w:eastAsia="es-AR"/>
            </w:rPr>
          </w:pPr>
          <w:hyperlink w:anchor="_Toc390361943" w:history="1">
            <w:r w:rsidR="003014AC" w:rsidRPr="003014AC">
              <w:rPr>
                <w:rStyle w:val="Hipervnculo"/>
                <w:rFonts w:ascii="Arial" w:hAnsi="Arial" w:cs="Arial"/>
                <w:noProof/>
                <w:sz w:val="26"/>
                <w:szCs w:val="26"/>
              </w:rPr>
              <w:t>MACROECONOMÍA</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_Toc390361943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44</w:t>
            </w:r>
            <w:r w:rsidR="003014AC" w:rsidRPr="003014AC">
              <w:rPr>
                <w:rFonts w:ascii="Arial" w:hAnsi="Arial" w:cs="Arial"/>
                <w:noProof/>
                <w:webHidden/>
                <w:sz w:val="26"/>
                <w:szCs w:val="26"/>
              </w:rPr>
              <w:fldChar w:fldCharType="end"/>
            </w:r>
          </w:hyperlink>
        </w:p>
        <w:p w14:paraId="606F5559"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44" w:history="1">
            <w:r w:rsidR="003014AC" w:rsidRPr="003014AC">
              <w:rPr>
                <w:rStyle w:val="Hipervnculo"/>
                <w:rFonts w:ascii="Arial" w:hAnsi="Arial" w:cs="Arial"/>
                <w:bCs/>
                <w:noProof/>
                <w:sz w:val="26"/>
                <w:szCs w:val="26"/>
              </w:rPr>
              <w:t>BALANZA DE PAGOS</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_Toc390361944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45</w:t>
            </w:r>
            <w:r w:rsidR="003014AC" w:rsidRPr="003014AC">
              <w:rPr>
                <w:rFonts w:ascii="Arial" w:hAnsi="Arial" w:cs="Arial"/>
                <w:noProof/>
                <w:webHidden/>
                <w:sz w:val="26"/>
                <w:szCs w:val="26"/>
              </w:rPr>
              <w:fldChar w:fldCharType="end"/>
            </w:r>
          </w:hyperlink>
        </w:p>
        <w:p w14:paraId="2A2A33F0" w14:textId="1E6D87BF" w:rsidR="003014AC" w:rsidRPr="003014AC" w:rsidRDefault="00F07620">
          <w:pPr>
            <w:pStyle w:val="TDC3"/>
            <w:tabs>
              <w:tab w:val="right" w:leader="dot" w:pos="9629"/>
            </w:tabs>
            <w:rPr>
              <w:rFonts w:ascii="Arial" w:eastAsiaTheme="minorEastAsia" w:hAnsi="Arial" w:cs="Arial"/>
              <w:noProof/>
              <w:sz w:val="26"/>
              <w:szCs w:val="26"/>
              <w:lang w:eastAsia="es-AR"/>
            </w:rPr>
          </w:pPr>
          <w:hyperlink w:anchor="_Toc390361945" w:history="1">
            <w:r w:rsidR="003014AC" w:rsidRPr="003014AC">
              <w:rPr>
                <w:rStyle w:val="Hipervnculo"/>
                <w:rFonts w:ascii="Arial" w:hAnsi="Arial" w:cs="Arial"/>
                <w:noProof/>
                <w:sz w:val="26"/>
                <w:szCs w:val="26"/>
              </w:rPr>
              <w:t>Visión Documental o Contable</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_Toc390361945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45</w:t>
            </w:r>
            <w:r w:rsidR="003014AC" w:rsidRPr="003014AC">
              <w:rPr>
                <w:rFonts w:ascii="Arial" w:hAnsi="Arial" w:cs="Arial"/>
                <w:noProof/>
                <w:webHidden/>
                <w:sz w:val="26"/>
                <w:szCs w:val="26"/>
              </w:rPr>
              <w:fldChar w:fldCharType="end"/>
            </w:r>
          </w:hyperlink>
        </w:p>
        <w:p w14:paraId="30175AA6" w14:textId="5CC6BC8B" w:rsidR="003014AC" w:rsidRPr="003014AC" w:rsidRDefault="00F07620">
          <w:pPr>
            <w:pStyle w:val="TDC3"/>
            <w:tabs>
              <w:tab w:val="right" w:leader="dot" w:pos="9629"/>
            </w:tabs>
            <w:rPr>
              <w:rFonts w:ascii="Arial" w:eastAsiaTheme="minorEastAsia" w:hAnsi="Arial" w:cs="Arial"/>
              <w:noProof/>
              <w:sz w:val="26"/>
              <w:szCs w:val="26"/>
              <w:lang w:eastAsia="es-AR"/>
            </w:rPr>
          </w:pPr>
          <w:hyperlink w:anchor="_Toc390361946" w:history="1">
            <w:r w:rsidR="003014AC" w:rsidRPr="003014AC">
              <w:rPr>
                <w:rStyle w:val="Hipervnculo"/>
                <w:rFonts w:ascii="Arial" w:hAnsi="Arial" w:cs="Arial"/>
                <w:noProof/>
                <w:sz w:val="26"/>
                <w:szCs w:val="26"/>
              </w:rPr>
              <w:t>Visión operativa</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_Toc390361946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47</w:t>
            </w:r>
            <w:r w:rsidR="003014AC" w:rsidRPr="003014AC">
              <w:rPr>
                <w:rFonts w:ascii="Arial" w:hAnsi="Arial" w:cs="Arial"/>
                <w:noProof/>
                <w:webHidden/>
                <w:sz w:val="26"/>
                <w:szCs w:val="26"/>
              </w:rPr>
              <w:fldChar w:fldCharType="end"/>
            </w:r>
          </w:hyperlink>
        </w:p>
        <w:p w14:paraId="0AFD71B1"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47" w:history="1">
            <w:r w:rsidR="003014AC" w:rsidRPr="003014AC">
              <w:rPr>
                <w:rStyle w:val="Hipervnculo"/>
                <w:rFonts w:ascii="Arial" w:hAnsi="Arial" w:cs="Arial"/>
                <w:bCs/>
                <w:noProof/>
                <w:sz w:val="26"/>
                <w:szCs w:val="26"/>
              </w:rPr>
              <w:t>SISTEMA FINANCIERO Y TIPO DE CAMBIO</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_Toc390361947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48</w:t>
            </w:r>
            <w:r w:rsidR="003014AC" w:rsidRPr="003014AC">
              <w:rPr>
                <w:rFonts w:ascii="Arial" w:hAnsi="Arial" w:cs="Arial"/>
                <w:noProof/>
                <w:webHidden/>
                <w:sz w:val="26"/>
                <w:szCs w:val="26"/>
              </w:rPr>
              <w:fldChar w:fldCharType="end"/>
            </w:r>
          </w:hyperlink>
        </w:p>
        <w:p w14:paraId="37FF4F8B"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48" w:history="1">
            <w:r w:rsidR="003014AC" w:rsidRPr="003014AC">
              <w:rPr>
                <w:rStyle w:val="Hipervnculo"/>
                <w:rFonts w:ascii="Arial" w:hAnsi="Arial" w:cs="Arial"/>
                <w:bCs/>
                <w:noProof/>
                <w:sz w:val="26"/>
                <w:szCs w:val="26"/>
              </w:rPr>
              <w:t>DINERO</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_Toc390361948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52</w:t>
            </w:r>
            <w:r w:rsidR="003014AC" w:rsidRPr="003014AC">
              <w:rPr>
                <w:rFonts w:ascii="Arial" w:hAnsi="Arial" w:cs="Arial"/>
                <w:noProof/>
                <w:webHidden/>
                <w:sz w:val="26"/>
                <w:szCs w:val="26"/>
              </w:rPr>
              <w:fldChar w:fldCharType="end"/>
            </w:r>
          </w:hyperlink>
        </w:p>
        <w:p w14:paraId="589B62D5" w14:textId="77777777" w:rsidR="003014AC" w:rsidRPr="003014AC" w:rsidRDefault="00F07620">
          <w:pPr>
            <w:pStyle w:val="TDC3"/>
            <w:tabs>
              <w:tab w:val="right" w:leader="dot" w:pos="9629"/>
            </w:tabs>
            <w:rPr>
              <w:rFonts w:ascii="Arial" w:eastAsiaTheme="minorEastAsia" w:hAnsi="Arial" w:cs="Arial"/>
              <w:noProof/>
              <w:sz w:val="26"/>
              <w:szCs w:val="26"/>
              <w:lang w:eastAsia="es-AR"/>
            </w:rPr>
          </w:pPr>
          <w:hyperlink w:anchor="_Toc390361949" w:history="1">
            <w:r w:rsidR="003014AC" w:rsidRPr="003014AC">
              <w:rPr>
                <w:rStyle w:val="Hipervnculo"/>
                <w:rFonts w:ascii="Arial" w:hAnsi="Arial" w:cs="Arial"/>
                <w:bCs/>
                <w:noProof/>
                <w:sz w:val="26"/>
                <w:szCs w:val="26"/>
              </w:rPr>
              <w:t>Demanda y Oferta de dinero</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_Toc390361949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54</w:t>
            </w:r>
            <w:r w:rsidR="003014AC" w:rsidRPr="003014AC">
              <w:rPr>
                <w:rFonts w:ascii="Arial" w:hAnsi="Arial" w:cs="Arial"/>
                <w:noProof/>
                <w:webHidden/>
                <w:sz w:val="26"/>
                <w:szCs w:val="26"/>
              </w:rPr>
              <w:fldChar w:fldCharType="end"/>
            </w:r>
          </w:hyperlink>
        </w:p>
        <w:p w14:paraId="5C2B6F53"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50" w:history="1">
            <w:r w:rsidR="003014AC" w:rsidRPr="003014AC">
              <w:rPr>
                <w:rStyle w:val="Hipervnculo"/>
                <w:rFonts w:ascii="Arial" w:hAnsi="Arial" w:cs="Arial"/>
                <w:bCs/>
                <w:noProof/>
                <w:sz w:val="26"/>
                <w:szCs w:val="26"/>
              </w:rPr>
              <w:t>INFLACIÓN</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_Toc390361950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58</w:t>
            </w:r>
            <w:r w:rsidR="003014AC" w:rsidRPr="003014AC">
              <w:rPr>
                <w:rFonts w:ascii="Arial" w:hAnsi="Arial" w:cs="Arial"/>
                <w:noProof/>
                <w:webHidden/>
                <w:sz w:val="26"/>
                <w:szCs w:val="26"/>
              </w:rPr>
              <w:fldChar w:fldCharType="end"/>
            </w:r>
          </w:hyperlink>
        </w:p>
        <w:p w14:paraId="095ABD37"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51" w:history="1">
            <w:r w:rsidR="003014AC" w:rsidRPr="003014AC">
              <w:rPr>
                <w:rStyle w:val="Hipervnculo"/>
                <w:rFonts w:ascii="Arial" w:hAnsi="Arial" w:cs="Arial"/>
                <w:bCs/>
                <w:noProof/>
                <w:sz w:val="26"/>
                <w:szCs w:val="26"/>
              </w:rPr>
              <w:t>CONSUMO</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_Toc390361951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66</w:t>
            </w:r>
            <w:r w:rsidR="003014AC" w:rsidRPr="003014AC">
              <w:rPr>
                <w:rFonts w:ascii="Arial" w:hAnsi="Arial" w:cs="Arial"/>
                <w:noProof/>
                <w:webHidden/>
                <w:sz w:val="26"/>
                <w:szCs w:val="26"/>
              </w:rPr>
              <w:fldChar w:fldCharType="end"/>
            </w:r>
          </w:hyperlink>
        </w:p>
        <w:p w14:paraId="79199655" w14:textId="77777777" w:rsidR="003014AC" w:rsidRPr="003014AC" w:rsidRDefault="00F07620">
          <w:pPr>
            <w:pStyle w:val="TDC1"/>
            <w:tabs>
              <w:tab w:val="right" w:leader="dot" w:pos="9629"/>
            </w:tabs>
            <w:rPr>
              <w:rFonts w:ascii="Arial" w:eastAsiaTheme="minorEastAsia" w:hAnsi="Arial" w:cs="Arial"/>
              <w:noProof/>
              <w:sz w:val="26"/>
              <w:szCs w:val="26"/>
              <w:lang w:eastAsia="es-AR"/>
            </w:rPr>
          </w:pPr>
          <w:hyperlink w:anchor="_Toc390361952" w:history="1">
            <w:r w:rsidR="003014AC" w:rsidRPr="003014AC">
              <w:rPr>
                <w:rStyle w:val="Hipervnculo"/>
                <w:rFonts w:ascii="Arial" w:hAnsi="Arial" w:cs="Arial"/>
                <w:noProof/>
                <w:sz w:val="26"/>
                <w:szCs w:val="26"/>
              </w:rPr>
              <w:t>ECONOMÍA</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_Toc390361952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68</w:t>
            </w:r>
            <w:r w:rsidR="003014AC" w:rsidRPr="003014AC">
              <w:rPr>
                <w:rFonts w:ascii="Arial" w:hAnsi="Arial" w:cs="Arial"/>
                <w:noProof/>
                <w:webHidden/>
                <w:sz w:val="26"/>
                <w:szCs w:val="26"/>
              </w:rPr>
              <w:fldChar w:fldCharType="end"/>
            </w:r>
          </w:hyperlink>
        </w:p>
        <w:p w14:paraId="65A93349" w14:textId="77777777" w:rsidR="003014AC" w:rsidRPr="003014AC" w:rsidRDefault="00F07620">
          <w:pPr>
            <w:pStyle w:val="TDC1"/>
            <w:tabs>
              <w:tab w:val="right" w:leader="dot" w:pos="9629"/>
            </w:tabs>
            <w:rPr>
              <w:rFonts w:ascii="Arial" w:eastAsiaTheme="minorEastAsia" w:hAnsi="Arial" w:cs="Arial"/>
              <w:noProof/>
              <w:sz w:val="26"/>
              <w:szCs w:val="26"/>
              <w:lang w:eastAsia="es-AR"/>
            </w:rPr>
          </w:pPr>
          <w:hyperlink w:anchor="_Toc390361953" w:history="1">
            <w:r w:rsidR="003014AC" w:rsidRPr="003014AC">
              <w:rPr>
                <w:rStyle w:val="Hipervnculo"/>
                <w:rFonts w:ascii="Arial" w:hAnsi="Arial" w:cs="Arial"/>
                <w:noProof/>
                <w:sz w:val="26"/>
                <w:szCs w:val="26"/>
              </w:rPr>
              <w:t>DE LA EMPRESA</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_Toc390361953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68</w:t>
            </w:r>
            <w:r w:rsidR="003014AC" w:rsidRPr="003014AC">
              <w:rPr>
                <w:rFonts w:ascii="Arial" w:hAnsi="Arial" w:cs="Arial"/>
                <w:noProof/>
                <w:webHidden/>
                <w:sz w:val="26"/>
                <w:szCs w:val="26"/>
              </w:rPr>
              <w:fldChar w:fldCharType="end"/>
            </w:r>
          </w:hyperlink>
        </w:p>
        <w:p w14:paraId="272173D4"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54" w:history="1">
            <w:r w:rsidR="003014AC" w:rsidRPr="003014AC">
              <w:rPr>
                <w:rStyle w:val="Hipervnculo"/>
                <w:rFonts w:ascii="Arial" w:hAnsi="Arial" w:cs="Arial"/>
                <w:bCs/>
                <w:noProof/>
                <w:sz w:val="26"/>
                <w:szCs w:val="26"/>
              </w:rPr>
              <w:t>PROYECTO DE INVERSIÓN</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_Toc390361954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69</w:t>
            </w:r>
            <w:r w:rsidR="003014AC" w:rsidRPr="003014AC">
              <w:rPr>
                <w:rFonts w:ascii="Arial" w:hAnsi="Arial" w:cs="Arial"/>
                <w:noProof/>
                <w:webHidden/>
                <w:sz w:val="26"/>
                <w:szCs w:val="26"/>
              </w:rPr>
              <w:fldChar w:fldCharType="end"/>
            </w:r>
          </w:hyperlink>
        </w:p>
        <w:p w14:paraId="49654C9B"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55" w:history="1">
            <w:r w:rsidR="003014AC" w:rsidRPr="003014AC">
              <w:rPr>
                <w:rStyle w:val="Hipervnculo"/>
                <w:rFonts w:ascii="Arial" w:hAnsi="Arial" w:cs="Arial"/>
                <w:bCs/>
                <w:noProof/>
                <w:sz w:val="26"/>
                <w:szCs w:val="26"/>
              </w:rPr>
              <w:t>EVALUACIÓN FINANCIERA DE PROYECTOS</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_Toc390361955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71</w:t>
            </w:r>
            <w:r w:rsidR="003014AC" w:rsidRPr="003014AC">
              <w:rPr>
                <w:rFonts w:ascii="Arial" w:hAnsi="Arial" w:cs="Arial"/>
                <w:noProof/>
                <w:webHidden/>
                <w:sz w:val="26"/>
                <w:szCs w:val="26"/>
              </w:rPr>
              <w:fldChar w:fldCharType="end"/>
            </w:r>
          </w:hyperlink>
        </w:p>
        <w:p w14:paraId="4E389FD0" w14:textId="77777777" w:rsidR="003014AC" w:rsidRPr="003014AC" w:rsidRDefault="00F07620">
          <w:pPr>
            <w:pStyle w:val="TDC2"/>
            <w:tabs>
              <w:tab w:val="right" w:leader="dot" w:pos="9629"/>
            </w:tabs>
            <w:rPr>
              <w:rFonts w:ascii="Arial" w:eastAsiaTheme="minorEastAsia" w:hAnsi="Arial" w:cs="Arial"/>
              <w:noProof/>
              <w:sz w:val="26"/>
              <w:szCs w:val="26"/>
              <w:lang w:eastAsia="es-AR"/>
            </w:rPr>
          </w:pPr>
          <w:hyperlink w:anchor="_Toc390361956" w:history="1">
            <w:r w:rsidR="003014AC" w:rsidRPr="003014AC">
              <w:rPr>
                <w:rStyle w:val="Hipervnculo"/>
                <w:rFonts w:ascii="Arial" w:hAnsi="Arial" w:cs="Arial"/>
                <w:bCs/>
                <w:noProof/>
                <w:sz w:val="26"/>
                <w:szCs w:val="26"/>
              </w:rPr>
              <w:t>PUNTO DE EQUILIBRIO</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_Toc390361956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82</w:t>
            </w:r>
            <w:r w:rsidR="003014AC" w:rsidRPr="003014AC">
              <w:rPr>
                <w:rFonts w:ascii="Arial" w:hAnsi="Arial" w:cs="Arial"/>
                <w:noProof/>
                <w:webHidden/>
                <w:sz w:val="26"/>
                <w:szCs w:val="26"/>
              </w:rPr>
              <w:fldChar w:fldCharType="end"/>
            </w:r>
          </w:hyperlink>
        </w:p>
        <w:p w14:paraId="6D57CFAB" w14:textId="77777777" w:rsidR="003014AC" w:rsidRPr="003014AC" w:rsidRDefault="00F07620">
          <w:pPr>
            <w:pStyle w:val="TDC1"/>
            <w:tabs>
              <w:tab w:val="right" w:leader="dot" w:pos="9629"/>
            </w:tabs>
            <w:rPr>
              <w:rFonts w:ascii="Arial" w:eastAsiaTheme="minorEastAsia" w:hAnsi="Arial" w:cs="Arial"/>
              <w:noProof/>
              <w:sz w:val="26"/>
              <w:szCs w:val="26"/>
              <w:lang w:eastAsia="es-AR"/>
            </w:rPr>
          </w:pPr>
          <w:hyperlink w:anchor="_Toc390361957" w:history="1">
            <w:r w:rsidR="003014AC" w:rsidRPr="003014AC">
              <w:rPr>
                <w:rStyle w:val="Hipervnculo"/>
                <w:rFonts w:ascii="Arial" w:hAnsi="Arial" w:cs="Arial"/>
                <w:noProof/>
                <w:sz w:val="26"/>
                <w:szCs w:val="26"/>
              </w:rPr>
              <w:t>BIBLIOGRAFÍA</w:t>
            </w:r>
            <w:r w:rsidR="003014AC" w:rsidRPr="003014AC">
              <w:rPr>
                <w:rFonts w:ascii="Arial" w:hAnsi="Arial" w:cs="Arial"/>
                <w:noProof/>
                <w:webHidden/>
                <w:sz w:val="26"/>
                <w:szCs w:val="26"/>
              </w:rPr>
              <w:tab/>
            </w:r>
            <w:r w:rsidR="003014AC" w:rsidRPr="003014AC">
              <w:rPr>
                <w:rFonts w:ascii="Arial" w:hAnsi="Arial" w:cs="Arial"/>
                <w:noProof/>
                <w:webHidden/>
                <w:sz w:val="26"/>
                <w:szCs w:val="26"/>
              </w:rPr>
              <w:fldChar w:fldCharType="begin"/>
            </w:r>
            <w:r w:rsidR="003014AC" w:rsidRPr="003014AC">
              <w:rPr>
                <w:rFonts w:ascii="Arial" w:hAnsi="Arial" w:cs="Arial"/>
                <w:noProof/>
                <w:webHidden/>
                <w:sz w:val="26"/>
                <w:szCs w:val="26"/>
              </w:rPr>
              <w:instrText xml:space="preserve"> PAGEREF _Toc390361957 \h </w:instrText>
            </w:r>
            <w:r w:rsidR="003014AC" w:rsidRPr="003014AC">
              <w:rPr>
                <w:rFonts w:ascii="Arial" w:hAnsi="Arial" w:cs="Arial"/>
                <w:noProof/>
                <w:webHidden/>
                <w:sz w:val="26"/>
                <w:szCs w:val="26"/>
              </w:rPr>
            </w:r>
            <w:r w:rsidR="003014AC" w:rsidRPr="003014AC">
              <w:rPr>
                <w:rFonts w:ascii="Arial" w:hAnsi="Arial" w:cs="Arial"/>
                <w:noProof/>
                <w:webHidden/>
                <w:sz w:val="26"/>
                <w:szCs w:val="26"/>
              </w:rPr>
              <w:fldChar w:fldCharType="separate"/>
            </w:r>
            <w:r w:rsidR="003014AC" w:rsidRPr="003014AC">
              <w:rPr>
                <w:rFonts w:ascii="Arial" w:hAnsi="Arial" w:cs="Arial"/>
                <w:noProof/>
                <w:webHidden/>
                <w:sz w:val="26"/>
                <w:szCs w:val="26"/>
              </w:rPr>
              <w:t>91</w:t>
            </w:r>
            <w:r w:rsidR="003014AC" w:rsidRPr="003014AC">
              <w:rPr>
                <w:rFonts w:ascii="Arial" w:hAnsi="Arial" w:cs="Arial"/>
                <w:noProof/>
                <w:webHidden/>
                <w:sz w:val="26"/>
                <w:szCs w:val="26"/>
              </w:rPr>
              <w:fldChar w:fldCharType="end"/>
            </w:r>
          </w:hyperlink>
        </w:p>
        <w:p w14:paraId="0AA59C62" w14:textId="3C8BE056" w:rsidR="0018587E" w:rsidRDefault="0018587E">
          <w:r w:rsidRPr="003014AC">
            <w:rPr>
              <w:rFonts w:ascii="Arial" w:hAnsi="Arial" w:cs="Arial"/>
              <w:bCs/>
              <w:color w:val="000000" w:themeColor="text1"/>
              <w:sz w:val="26"/>
              <w:szCs w:val="26"/>
              <w:lang w:val="es-ES"/>
            </w:rPr>
            <w:fldChar w:fldCharType="end"/>
          </w:r>
        </w:p>
      </w:sdtContent>
    </w:sdt>
    <w:p w14:paraId="51796791" w14:textId="6934499D" w:rsidR="00265E94" w:rsidRDefault="00265E94" w:rsidP="00C0510E">
      <w:pPr>
        <w:spacing w:after="0" w:line="360" w:lineRule="auto"/>
        <w:jc w:val="both"/>
        <w:rPr>
          <w:rFonts w:ascii="Arial" w:hAnsi="Arial" w:cs="Arial"/>
          <w:sz w:val="26"/>
          <w:szCs w:val="26"/>
          <w:u w:val="single"/>
        </w:rPr>
      </w:pPr>
    </w:p>
    <w:p w14:paraId="0B1C3B98" w14:textId="77777777" w:rsidR="00265E94" w:rsidRDefault="00265E94">
      <w:pPr>
        <w:rPr>
          <w:rFonts w:ascii="Arial" w:hAnsi="Arial" w:cs="Arial"/>
          <w:sz w:val="26"/>
          <w:szCs w:val="26"/>
          <w:u w:val="single"/>
        </w:rPr>
      </w:pPr>
      <w:r>
        <w:rPr>
          <w:rFonts w:ascii="Arial" w:hAnsi="Arial" w:cs="Arial"/>
          <w:sz w:val="26"/>
          <w:szCs w:val="26"/>
          <w:u w:val="single"/>
        </w:rPr>
        <w:br w:type="page"/>
      </w:r>
    </w:p>
    <w:p w14:paraId="0F91418E" w14:textId="77777777" w:rsidR="00265E94" w:rsidRPr="00C7459D" w:rsidRDefault="00265E94" w:rsidP="00265E94">
      <w:pPr>
        <w:spacing w:after="0" w:line="360" w:lineRule="auto"/>
        <w:jc w:val="center"/>
        <w:rPr>
          <w:rFonts w:ascii="Arial" w:hAnsi="Arial" w:cs="Arial"/>
          <w:sz w:val="52"/>
          <w:szCs w:val="26"/>
        </w:rPr>
      </w:pPr>
    </w:p>
    <w:p w14:paraId="528CAB3E" w14:textId="77777777" w:rsidR="00265E94" w:rsidRDefault="00265E94" w:rsidP="00265E94">
      <w:pPr>
        <w:spacing w:after="0" w:line="360" w:lineRule="auto"/>
        <w:jc w:val="center"/>
        <w:rPr>
          <w:rFonts w:ascii="Arial" w:hAnsi="Arial" w:cs="Arial"/>
          <w:sz w:val="56"/>
          <w:szCs w:val="26"/>
        </w:rPr>
      </w:pPr>
    </w:p>
    <w:p w14:paraId="79924E60" w14:textId="77777777" w:rsidR="00265E94" w:rsidRDefault="00265E94" w:rsidP="00265E94">
      <w:pPr>
        <w:spacing w:after="0" w:line="360" w:lineRule="auto"/>
        <w:jc w:val="center"/>
        <w:rPr>
          <w:rFonts w:ascii="Arial" w:hAnsi="Arial" w:cs="Arial"/>
          <w:sz w:val="56"/>
          <w:szCs w:val="26"/>
        </w:rPr>
      </w:pPr>
    </w:p>
    <w:p w14:paraId="7CD5A571" w14:textId="77777777" w:rsidR="00265E94" w:rsidRDefault="00265E94" w:rsidP="00265E94">
      <w:pPr>
        <w:spacing w:after="0" w:line="360" w:lineRule="auto"/>
        <w:jc w:val="center"/>
        <w:rPr>
          <w:rFonts w:ascii="Arial" w:hAnsi="Arial" w:cs="Arial"/>
          <w:sz w:val="56"/>
          <w:szCs w:val="26"/>
        </w:rPr>
      </w:pPr>
    </w:p>
    <w:p w14:paraId="4125222B" w14:textId="77777777" w:rsidR="00265E94" w:rsidRDefault="00265E94" w:rsidP="00265E94">
      <w:pPr>
        <w:spacing w:after="0" w:line="360" w:lineRule="auto"/>
        <w:jc w:val="center"/>
        <w:rPr>
          <w:rFonts w:ascii="Arial" w:hAnsi="Arial" w:cs="Arial"/>
          <w:sz w:val="56"/>
          <w:szCs w:val="26"/>
        </w:rPr>
      </w:pPr>
    </w:p>
    <w:p w14:paraId="489CADA1" w14:textId="77777777" w:rsidR="00265E94" w:rsidRDefault="00265E94" w:rsidP="00265E94">
      <w:pPr>
        <w:spacing w:after="0" w:line="360" w:lineRule="auto"/>
        <w:jc w:val="center"/>
        <w:rPr>
          <w:rFonts w:ascii="Arial" w:hAnsi="Arial" w:cs="Arial"/>
          <w:sz w:val="56"/>
          <w:szCs w:val="26"/>
        </w:rPr>
      </w:pPr>
    </w:p>
    <w:p w14:paraId="78D7F2F9" w14:textId="77777777" w:rsidR="00265E94" w:rsidRPr="00265E94" w:rsidRDefault="00265E94" w:rsidP="00265E94">
      <w:pPr>
        <w:pStyle w:val="Ttulo1"/>
        <w:jc w:val="center"/>
        <w:rPr>
          <w:rFonts w:ascii="Arial" w:hAnsi="Arial" w:cs="Arial"/>
          <w:b/>
          <w:color w:val="000000" w:themeColor="text1"/>
          <w:sz w:val="96"/>
          <w:szCs w:val="26"/>
        </w:rPr>
      </w:pPr>
      <w:bookmarkStart w:id="0" w:name="_Toc390361935"/>
      <w:r w:rsidRPr="00265E94">
        <w:rPr>
          <w:rFonts w:ascii="Arial" w:hAnsi="Arial" w:cs="Arial"/>
          <w:b/>
          <w:color w:val="000000" w:themeColor="text1"/>
          <w:sz w:val="96"/>
          <w:szCs w:val="26"/>
        </w:rPr>
        <w:t>MICROECONOMÍA</w:t>
      </w:r>
      <w:bookmarkEnd w:id="0"/>
    </w:p>
    <w:p w14:paraId="519DDACD" w14:textId="77777777" w:rsidR="00265E94" w:rsidRDefault="00265E94" w:rsidP="00C0510E">
      <w:pPr>
        <w:spacing w:after="0" w:line="360" w:lineRule="auto"/>
        <w:jc w:val="both"/>
        <w:rPr>
          <w:rFonts w:ascii="Arial" w:hAnsi="Arial" w:cs="Arial"/>
          <w:b/>
          <w:sz w:val="26"/>
          <w:szCs w:val="26"/>
          <w:u w:val="single"/>
        </w:rPr>
      </w:pPr>
    </w:p>
    <w:p w14:paraId="35E58976" w14:textId="77777777" w:rsidR="00265E94" w:rsidRDefault="00265E94">
      <w:pPr>
        <w:rPr>
          <w:rFonts w:ascii="Arial" w:hAnsi="Arial" w:cs="Arial"/>
          <w:b/>
          <w:sz w:val="26"/>
          <w:szCs w:val="26"/>
          <w:u w:val="single"/>
        </w:rPr>
      </w:pPr>
      <w:r>
        <w:rPr>
          <w:rFonts w:ascii="Arial" w:hAnsi="Arial" w:cs="Arial"/>
          <w:b/>
          <w:sz w:val="26"/>
          <w:szCs w:val="26"/>
          <w:u w:val="single"/>
        </w:rPr>
        <w:br w:type="page"/>
      </w:r>
    </w:p>
    <w:p w14:paraId="159952AF" w14:textId="2FDFC06B" w:rsidR="00B1096D" w:rsidRPr="00265E94" w:rsidRDefault="00B1096D" w:rsidP="00265E94">
      <w:pPr>
        <w:pStyle w:val="Ttulo2"/>
        <w:rPr>
          <w:rFonts w:ascii="Arial" w:hAnsi="Arial" w:cs="Arial"/>
          <w:b/>
          <w:color w:val="000000" w:themeColor="text1"/>
          <w:sz w:val="28"/>
          <w:u w:val="single"/>
        </w:rPr>
      </w:pPr>
      <w:bookmarkStart w:id="1" w:name="_Toc390361936"/>
      <w:r w:rsidRPr="00265E94">
        <w:rPr>
          <w:rFonts w:ascii="Arial" w:hAnsi="Arial" w:cs="Arial"/>
          <w:b/>
          <w:color w:val="000000" w:themeColor="text1"/>
          <w:sz w:val="28"/>
          <w:u w:val="single"/>
        </w:rPr>
        <w:lastRenderedPageBreak/>
        <w:t>LOS ACTORES ECONÓMICOS Y EL ESCENARIO</w:t>
      </w:r>
      <w:bookmarkEnd w:id="1"/>
    </w:p>
    <w:p w14:paraId="77A57CE3" w14:textId="6F7F4CAF"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Imagínese que desea enterarse sobre los pormenores de una obra de teatro.</w:t>
      </w:r>
      <w:r w:rsidR="00C7459D">
        <w:rPr>
          <w:rFonts w:ascii="Arial" w:hAnsi="Arial" w:cs="Arial"/>
          <w:sz w:val="26"/>
          <w:szCs w:val="26"/>
        </w:rPr>
        <w:t xml:space="preserve"> </w:t>
      </w:r>
      <w:r w:rsidRPr="00DF46AB">
        <w:rPr>
          <w:rFonts w:ascii="Arial" w:hAnsi="Arial" w:cs="Arial"/>
          <w:sz w:val="26"/>
          <w:szCs w:val="26"/>
        </w:rPr>
        <w:t>Seguramente recabará información sobre los actores que la representan, sus méritos, antecedentes,</w:t>
      </w:r>
      <w:r w:rsidR="00E7087B" w:rsidRPr="00DF46AB">
        <w:rPr>
          <w:rFonts w:ascii="Arial" w:hAnsi="Arial" w:cs="Arial"/>
          <w:sz w:val="26"/>
          <w:szCs w:val="26"/>
        </w:rPr>
        <w:t xml:space="preserve"> </w:t>
      </w:r>
      <w:r w:rsidRPr="00DF46AB">
        <w:rPr>
          <w:rFonts w:ascii="Arial" w:hAnsi="Arial" w:cs="Arial"/>
          <w:sz w:val="26"/>
          <w:szCs w:val="26"/>
        </w:rPr>
        <w:t xml:space="preserve">opiniones respecto a la representación de su </w:t>
      </w:r>
      <w:r w:rsidR="00E7087B" w:rsidRPr="00DF46AB">
        <w:rPr>
          <w:rFonts w:ascii="Arial" w:hAnsi="Arial" w:cs="Arial"/>
          <w:sz w:val="26"/>
          <w:szCs w:val="26"/>
        </w:rPr>
        <w:t xml:space="preserve">papel, etc. </w:t>
      </w:r>
      <w:r w:rsidRPr="00DF46AB">
        <w:rPr>
          <w:rFonts w:ascii="Arial" w:hAnsi="Arial" w:cs="Arial"/>
          <w:sz w:val="26"/>
          <w:szCs w:val="26"/>
        </w:rPr>
        <w:t>También leerá usted noticias</w:t>
      </w:r>
      <w:r w:rsidR="00E7087B" w:rsidRPr="00DF46AB">
        <w:rPr>
          <w:rFonts w:ascii="Arial" w:hAnsi="Arial" w:cs="Arial"/>
          <w:sz w:val="26"/>
          <w:szCs w:val="26"/>
        </w:rPr>
        <w:t xml:space="preserve"> </w:t>
      </w:r>
      <w:r w:rsidRPr="00DF46AB">
        <w:rPr>
          <w:rFonts w:ascii="Arial" w:hAnsi="Arial" w:cs="Arial"/>
          <w:sz w:val="26"/>
          <w:szCs w:val="26"/>
        </w:rPr>
        <w:t>sobre la escenografía montada</w:t>
      </w:r>
      <w:r w:rsidR="00E7087B" w:rsidRPr="00DF46AB">
        <w:rPr>
          <w:rFonts w:ascii="Arial" w:hAnsi="Arial" w:cs="Arial"/>
          <w:sz w:val="26"/>
          <w:szCs w:val="26"/>
        </w:rPr>
        <w:t>;</w:t>
      </w:r>
      <w:r w:rsidRPr="00DF46AB">
        <w:rPr>
          <w:rFonts w:ascii="Arial" w:hAnsi="Arial" w:cs="Arial"/>
          <w:sz w:val="26"/>
          <w:szCs w:val="26"/>
        </w:rPr>
        <w:t xml:space="preserve"> como los muebles utilizados, el vestuario, la luminaria y todo</w:t>
      </w:r>
      <w:r w:rsidR="00E7087B" w:rsidRPr="00DF46AB">
        <w:rPr>
          <w:rFonts w:ascii="Arial" w:hAnsi="Arial" w:cs="Arial"/>
          <w:sz w:val="26"/>
          <w:szCs w:val="26"/>
        </w:rPr>
        <w:t xml:space="preserve"> </w:t>
      </w:r>
      <w:r w:rsidRPr="00DF46AB">
        <w:rPr>
          <w:rFonts w:ascii="Arial" w:hAnsi="Arial" w:cs="Arial"/>
          <w:sz w:val="26"/>
          <w:szCs w:val="26"/>
        </w:rPr>
        <w:t>aquello que una vez abierto el telón suele sumergirnos en el contexto en el que transcurre la</w:t>
      </w:r>
      <w:r w:rsidR="00E7087B" w:rsidRPr="00DF46AB">
        <w:rPr>
          <w:rFonts w:ascii="Arial" w:hAnsi="Arial" w:cs="Arial"/>
          <w:sz w:val="26"/>
          <w:szCs w:val="26"/>
        </w:rPr>
        <w:t xml:space="preserve"> </w:t>
      </w:r>
      <w:r w:rsidRPr="00DF46AB">
        <w:rPr>
          <w:rFonts w:ascii="Arial" w:hAnsi="Arial" w:cs="Arial"/>
          <w:sz w:val="26"/>
          <w:szCs w:val="26"/>
        </w:rPr>
        <w:t>obra, y que muchas veces no nos detenemos a analizar porque la dinámica de la actuación</w:t>
      </w:r>
      <w:r w:rsidR="00E7087B" w:rsidRPr="00DF46AB">
        <w:rPr>
          <w:rFonts w:ascii="Arial" w:hAnsi="Arial" w:cs="Arial"/>
          <w:sz w:val="26"/>
          <w:szCs w:val="26"/>
        </w:rPr>
        <w:t xml:space="preserve"> </w:t>
      </w:r>
      <w:r w:rsidRPr="00DF46AB">
        <w:rPr>
          <w:rFonts w:ascii="Arial" w:hAnsi="Arial" w:cs="Arial"/>
          <w:sz w:val="26"/>
          <w:szCs w:val="26"/>
        </w:rPr>
        <w:t>nos absorbe con las palabras, la música y los movimientos.</w:t>
      </w:r>
      <w:r w:rsidR="00E7087B" w:rsidRPr="00DF46AB">
        <w:rPr>
          <w:rFonts w:ascii="Arial" w:hAnsi="Arial" w:cs="Arial"/>
          <w:sz w:val="26"/>
          <w:szCs w:val="26"/>
        </w:rPr>
        <w:t xml:space="preserve"> </w:t>
      </w:r>
      <w:r w:rsidRPr="00DF46AB">
        <w:rPr>
          <w:rFonts w:ascii="Arial" w:hAnsi="Arial" w:cs="Arial"/>
          <w:sz w:val="26"/>
          <w:szCs w:val="26"/>
        </w:rPr>
        <w:t>Finalmente puede que lleguen a sus oídos las críticas de quienes se supone conocen</w:t>
      </w:r>
      <w:r w:rsidR="00E7087B" w:rsidRPr="00DF46AB">
        <w:rPr>
          <w:rFonts w:ascii="Arial" w:hAnsi="Arial" w:cs="Arial"/>
          <w:sz w:val="26"/>
          <w:szCs w:val="26"/>
        </w:rPr>
        <w:t xml:space="preserve"> </w:t>
      </w:r>
      <w:r w:rsidRPr="00DF46AB">
        <w:rPr>
          <w:rFonts w:ascii="Arial" w:hAnsi="Arial" w:cs="Arial"/>
          <w:sz w:val="26"/>
          <w:szCs w:val="26"/>
        </w:rPr>
        <w:t>s</w:t>
      </w:r>
      <w:r w:rsidR="00E7087B" w:rsidRPr="00DF46AB">
        <w:rPr>
          <w:rFonts w:ascii="Arial" w:hAnsi="Arial" w:cs="Arial"/>
          <w:sz w:val="26"/>
          <w:szCs w:val="26"/>
        </w:rPr>
        <w:t>obre la materia y que procuran -</w:t>
      </w:r>
      <w:r w:rsidRPr="00DF46AB">
        <w:rPr>
          <w:rFonts w:ascii="Arial" w:hAnsi="Arial" w:cs="Arial"/>
          <w:sz w:val="26"/>
          <w:szCs w:val="26"/>
        </w:rPr>
        <w:t>suponiendo que lo hagan de buena fe- explicarnos las</w:t>
      </w:r>
      <w:r w:rsidR="00E7087B" w:rsidRPr="00DF46AB">
        <w:rPr>
          <w:rFonts w:ascii="Arial" w:hAnsi="Arial" w:cs="Arial"/>
          <w:sz w:val="26"/>
          <w:szCs w:val="26"/>
        </w:rPr>
        <w:t xml:space="preserve"> </w:t>
      </w:r>
      <w:r w:rsidRPr="00DF46AB">
        <w:rPr>
          <w:rFonts w:ascii="Arial" w:hAnsi="Arial" w:cs="Arial"/>
          <w:sz w:val="26"/>
          <w:szCs w:val="26"/>
        </w:rPr>
        <w:t>razones por las cuales la representación resultó exitosa o un fracaso.</w:t>
      </w:r>
    </w:p>
    <w:p w14:paraId="6F6F3079"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En el caso de la economía sucede algo parecido.</w:t>
      </w:r>
      <w:r w:rsidR="00E7087B" w:rsidRPr="00DF46AB">
        <w:rPr>
          <w:rFonts w:ascii="Arial" w:hAnsi="Arial" w:cs="Arial"/>
          <w:sz w:val="26"/>
          <w:szCs w:val="26"/>
        </w:rPr>
        <w:t xml:space="preserve"> </w:t>
      </w:r>
      <w:r w:rsidRPr="00DF46AB">
        <w:rPr>
          <w:rFonts w:ascii="Arial" w:hAnsi="Arial" w:cs="Arial"/>
          <w:sz w:val="26"/>
          <w:szCs w:val="26"/>
        </w:rPr>
        <w:t>Para comprender definitivamente cómo funciona nuestra economía o como nosotros de</w:t>
      </w:r>
      <w:r w:rsidR="00E7087B" w:rsidRPr="00DF46AB">
        <w:rPr>
          <w:rFonts w:ascii="Arial" w:hAnsi="Arial" w:cs="Arial"/>
          <w:sz w:val="26"/>
          <w:szCs w:val="26"/>
        </w:rPr>
        <w:t xml:space="preserve"> </w:t>
      </w:r>
      <w:r w:rsidRPr="00DF46AB">
        <w:rPr>
          <w:rFonts w:ascii="Arial" w:hAnsi="Arial" w:cs="Arial"/>
          <w:sz w:val="26"/>
          <w:szCs w:val="26"/>
        </w:rPr>
        <w:t>manera individual lo hacemos dentro del sistema económico, debemos en primer lugar saber</w:t>
      </w:r>
      <w:r w:rsidR="00E7087B" w:rsidRPr="00DF46AB">
        <w:rPr>
          <w:rFonts w:ascii="Arial" w:hAnsi="Arial" w:cs="Arial"/>
          <w:sz w:val="26"/>
          <w:szCs w:val="26"/>
        </w:rPr>
        <w:t xml:space="preserve"> quié</w:t>
      </w:r>
      <w:r w:rsidRPr="00DF46AB">
        <w:rPr>
          <w:rFonts w:ascii="Arial" w:hAnsi="Arial" w:cs="Arial"/>
          <w:sz w:val="26"/>
          <w:szCs w:val="26"/>
        </w:rPr>
        <w:t>nes son los actores que se reparten los papeles en la repartija de los recursos, luego</w:t>
      </w:r>
      <w:r w:rsidR="00E7087B" w:rsidRPr="00DF46AB">
        <w:rPr>
          <w:rFonts w:ascii="Arial" w:hAnsi="Arial" w:cs="Arial"/>
          <w:sz w:val="26"/>
          <w:szCs w:val="26"/>
        </w:rPr>
        <w:t xml:space="preserve"> </w:t>
      </w:r>
      <w:r w:rsidRPr="00DF46AB">
        <w:rPr>
          <w:rFonts w:ascii="Arial" w:hAnsi="Arial" w:cs="Arial"/>
          <w:sz w:val="26"/>
          <w:szCs w:val="26"/>
        </w:rPr>
        <w:t>echar una mirada a los aspectos operativos que constituyen la escenografía del sistema, o</w:t>
      </w:r>
      <w:r w:rsidR="00E7087B" w:rsidRPr="00DF46AB">
        <w:rPr>
          <w:rFonts w:ascii="Arial" w:hAnsi="Arial" w:cs="Arial"/>
          <w:sz w:val="26"/>
          <w:szCs w:val="26"/>
        </w:rPr>
        <w:t xml:space="preserve"> </w:t>
      </w:r>
      <w:r w:rsidRPr="00DF46AB">
        <w:rPr>
          <w:rFonts w:ascii="Arial" w:hAnsi="Arial" w:cs="Arial"/>
          <w:sz w:val="26"/>
          <w:szCs w:val="26"/>
        </w:rPr>
        <w:t>sea, las características del escenario donde los artistas interpretan sus papeles; y finalmente</w:t>
      </w:r>
      <w:r w:rsidR="00E7087B" w:rsidRPr="00DF46AB">
        <w:rPr>
          <w:rFonts w:ascii="Arial" w:hAnsi="Arial" w:cs="Arial"/>
          <w:sz w:val="26"/>
          <w:szCs w:val="26"/>
        </w:rPr>
        <w:t xml:space="preserve"> </w:t>
      </w:r>
      <w:r w:rsidRPr="00DF46AB">
        <w:rPr>
          <w:rFonts w:ascii="Arial" w:hAnsi="Arial" w:cs="Arial"/>
          <w:sz w:val="26"/>
          <w:szCs w:val="26"/>
        </w:rPr>
        <w:t>posic</w:t>
      </w:r>
      <w:r w:rsidR="00E7087B" w:rsidRPr="00DF46AB">
        <w:rPr>
          <w:rFonts w:ascii="Arial" w:hAnsi="Arial" w:cs="Arial"/>
          <w:sz w:val="26"/>
          <w:szCs w:val="26"/>
        </w:rPr>
        <w:t>ionarnos en críticos y admitir -</w:t>
      </w:r>
      <w:r w:rsidRPr="00DF46AB">
        <w:rPr>
          <w:rFonts w:ascii="Arial" w:hAnsi="Arial" w:cs="Arial"/>
          <w:sz w:val="26"/>
          <w:szCs w:val="26"/>
        </w:rPr>
        <w:t>o no- que la obra ha salido bien en tanto y en cuanto</w:t>
      </w:r>
      <w:r w:rsidR="00E7087B" w:rsidRPr="00DF46AB">
        <w:rPr>
          <w:rFonts w:ascii="Arial" w:hAnsi="Arial" w:cs="Arial"/>
          <w:sz w:val="26"/>
          <w:szCs w:val="26"/>
        </w:rPr>
        <w:t xml:space="preserve"> </w:t>
      </w:r>
      <w:r w:rsidRPr="00DF46AB">
        <w:rPr>
          <w:rFonts w:ascii="Arial" w:hAnsi="Arial" w:cs="Arial"/>
          <w:sz w:val="26"/>
          <w:szCs w:val="26"/>
        </w:rPr>
        <w:t>resulte satisfactorio en nivel de aplausos del público, cosa que evidentemente depende además</w:t>
      </w:r>
      <w:r w:rsidR="00E7087B" w:rsidRPr="00DF46AB">
        <w:rPr>
          <w:rFonts w:ascii="Arial" w:hAnsi="Arial" w:cs="Arial"/>
          <w:sz w:val="26"/>
          <w:szCs w:val="26"/>
        </w:rPr>
        <w:t xml:space="preserve"> </w:t>
      </w:r>
      <w:r w:rsidRPr="00DF46AB">
        <w:rPr>
          <w:rFonts w:ascii="Arial" w:hAnsi="Arial" w:cs="Arial"/>
          <w:sz w:val="26"/>
          <w:szCs w:val="26"/>
        </w:rPr>
        <w:t>de nuestros conocimientos de la técnica de cuestiones subjetivas apegas a los logros</w:t>
      </w:r>
      <w:r w:rsidR="00E7087B" w:rsidRPr="00DF46AB">
        <w:rPr>
          <w:rFonts w:ascii="Arial" w:hAnsi="Arial" w:cs="Arial"/>
          <w:sz w:val="26"/>
          <w:szCs w:val="26"/>
        </w:rPr>
        <w:t xml:space="preserve"> </w:t>
      </w:r>
      <w:r w:rsidRPr="00DF46AB">
        <w:rPr>
          <w:rFonts w:ascii="Arial" w:hAnsi="Arial" w:cs="Arial"/>
          <w:sz w:val="26"/>
          <w:szCs w:val="26"/>
        </w:rPr>
        <w:t>propios.</w:t>
      </w:r>
    </w:p>
    <w:p w14:paraId="4969D384"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Iniciemos entonces con los actores.</w:t>
      </w:r>
      <w:r w:rsidR="00E7087B" w:rsidRPr="00DF46AB">
        <w:rPr>
          <w:rFonts w:ascii="Arial" w:hAnsi="Arial" w:cs="Arial"/>
          <w:sz w:val="26"/>
          <w:szCs w:val="26"/>
        </w:rPr>
        <w:t xml:space="preserve"> </w:t>
      </w:r>
      <w:r w:rsidRPr="00DF46AB">
        <w:rPr>
          <w:rFonts w:ascii="Arial" w:hAnsi="Arial" w:cs="Arial"/>
          <w:sz w:val="26"/>
          <w:szCs w:val="26"/>
        </w:rPr>
        <w:t>Tradicionalmente se aceptan dos actores principales. El primero de ellos es el individuo,</w:t>
      </w:r>
      <w:r w:rsidR="00E7087B" w:rsidRPr="00DF46AB">
        <w:rPr>
          <w:rFonts w:ascii="Arial" w:hAnsi="Arial" w:cs="Arial"/>
          <w:sz w:val="26"/>
          <w:szCs w:val="26"/>
        </w:rPr>
        <w:t xml:space="preserve"> </w:t>
      </w:r>
      <w:r w:rsidRPr="00DF46AB">
        <w:rPr>
          <w:rFonts w:ascii="Arial" w:hAnsi="Arial" w:cs="Arial"/>
          <w:sz w:val="26"/>
          <w:szCs w:val="26"/>
        </w:rPr>
        <w:t>cualquiera de ellos</w:t>
      </w:r>
      <w:r w:rsidR="00E7087B" w:rsidRPr="00DF46AB">
        <w:rPr>
          <w:rFonts w:ascii="Arial" w:hAnsi="Arial" w:cs="Arial"/>
          <w:sz w:val="26"/>
          <w:szCs w:val="26"/>
        </w:rPr>
        <w:t>.</w:t>
      </w:r>
      <w:r w:rsidRPr="00DF46AB">
        <w:rPr>
          <w:rFonts w:ascii="Arial" w:hAnsi="Arial" w:cs="Arial"/>
          <w:sz w:val="26"/>
          <w:szCs w:val="26"/>
        </w:rPr>
        <w:t xml:space="preserve"> </w:t>
      </w:r>
      <w:r w:rsidR="00E7087B" w:rsidRPr="00DF46AB">
        <w:rPr>
          <w:rFonts w:ascii="Arial" w:hAnsi="Arial" w:cs="Arial"/>
          <w:sz w:val="26"/>
          <w:szCs w:val="26"/>
        </w:rPr>
        <w:t>S</w:t>
      </w:r>
      <w:r w:rsidRPr="00DF46AB">
        <w:rPr>
          <w:rFonts w:ascii="Arial" w:hAnsi="Arial" w:cs="Arial"/>
          <w:sz w:val="26"/>
          <w:szCs w:val="26"/>
        </w:rPr>
        <w:t>í, inclusive nosotros mismos. La prosa económica presentaba en</w:t>
      </w:r>
      <w:r w:rsidR="00E7087B" w:rsidRPr="00DF46AB">
        <w:rPr>
          <w:rFonts w:ascii="Arial" w:hAnsi="Arial" w:cs="Arial"/>
          <w:sz w:val="26"/>
          <w:szCs w:val="26"/>
        </w:rPr>
        <w:t xml:space="preserve"> </w:t>
      </w:r>
      <w:r w:rsidRPr="00DF46AB">
        <w:rPr>
          <w:rFonts w:ascii="Arial" w:hAnsi="Arial" w:cs="Arial"/>
          <w:sz w:val="26"/>
          <w:szCs w:val="26"/>
        </w:rPr>
        <w:t>realidad a la familia con el mote de economía doméstica, haciendo una clara aseveración de</w:t>
      </w:r>
      <w:r w:rsidR="00E7087B" w:rsidRPr="00DF46AB">
        <w:rPr>
          <w:rFonts w:ascii="Arial" w:hAnsi="Arial" w:cs="Arial"/>
          <w:sz w:val="26"/>
          <w:szCs w:val="26"/>
        </w:rPr>
        <w:t xml:space="preserve"> </w:t>
      </w:r>
      <w:r w:rsidRPr="00DF46AB">
        <w:rPr>
          <w:rFonts w:ascii="Arial" w:hAnsi="Arial" w:cs="Arial"/>
          <w:sz w:val="26"/>
          <w:szCs w:val="26"/>
        </w:rPr>
        <w:t>que la célula social era a la vez la célula del sistema económico.</w:t>
      </w:r>
      <w:r w:rsidR="00E7087B" w:rsidRPr="00DF46AB">
        <w:rPr>
          <w:rFonts w:ascii="Arial" w:hAnsi="Arial" w:cs="Arial"/>
          <w:sz w:val="26"/>
          <w:szCs w:val="26"/>
        </w:rPr>
        <w:t xml:space="preserve"> </w:t>
      </w:r>
      <w:r w:rsidRPr="00DF46AB">
        <w:rPr>
          <w:rFonts w:ascii="Arial" w:hAnsi="Arial" w:cs="Arial"/>
          <w:sz w:val="26"/>
          <w:szCs w:val="26"/>
        </w:rPr>
        <w:t>De ningún modo contradigo lo anterior, sino que por simplicidad, esperando que cada</w:t>
      </w:r>
      <w:r w:rsidR="00E7087B" w:rsidRPr="00DF46AB">
        <w:rPr>
          <w:rFonts w:ascii="Arial" w:hAnsi="Arial" w:cs="Arial"/>
          <w:sz w:val="26"/>
          <w:szCs w:val="26"/>
        </w:rPr>
        <w:t xml:space="preserve"> </w:t>
      </w:r>
      <w:r w:rsidRPr="00DF46AB">
        <w:rPr>
          <w:rFonts w:ascii="Arial" w:hAnsi="Arial" w:cs="Arial"/>
          <w:sz w:val="26"/>
          <w:szCs w:val="26"/>
        </w:rPr>
        <w:t>lector se sienta parte del problema, prefiero considerar al individuo contemplándolo como</w:t>
      </w:r>
      <w:r w:rsidR="00E7087B" w:rsidRPr="00DF46AB">
        <w:rPr>
          <w:rFonts w:ascii="Arial" w:hAnsi="Arial" w:cs="Arial"/>
          <w:sz w:val="26"/>
          <w:szCs w:val="26"/>
        </w:rPr>
        <w:t xml:space="preserve"> </w:t>
      </w:r>
      <w:r w:rsidRPr="00DF46AB">
        <w:rPr>
          <w:rFonts w:ascii="Arial" w:hAnsi="Arial" w:cs="Arial"/>
          <w:sz w:val="26"/>
          <w:szCs w:val="26"/>
        </w:rPr>
        <w:t>máximo asociado a su pareja, hijos o padres, o sea, en una persona a todos aquellos que</w:t>
      </w:r>
      <w:r w:rsidR="00E7087B" w:rsidRPr="00DF46AB">
        <w:rPr>
          <w:rFonts w:ascii="Arial" w:hAnsi="Arial" w:cs="Arial"/>
          <w:sz w:val="26"/>
          <w:szCs w:val="26"/>
        </w:rPr>
        <w:t xml:space="preserve"> </w:t>
      </w:r>
      <w:r w:rsidRPr="00DF46AB">
        <w:rPr>
          <w:rFonts w:ascii="Arial" w:hAnsi="Arial" w:cs="Arial"/>
          <w:sz w:val="26"/>
          <w:szCs w:val="26"/>
        </w:rPr>
        <w:t>conviven y actúan en sus elecciones de consumo o inversión de manera consensuada.</w:t>
      </w:r>
    </w:p>
    <w:p w14:paraId="7F9963C8"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lastRenderedPageBreak/>
        <w:t>Una de las razones de preferir esta visión es un profundo cambio en las actitudes</w:t>
      </w:r>
      <w:r w:rsidR="00E7087B" w:rsidRPr="00DF46AB">
        <w:rPr>
          <w:rFonts w:ascii="Arial" w:hAnsi="Arial" w:cs="Arial"/>
          <w:sz w:val="26"/>
          <w:szCs w:val="26"/>
        </w:rPr>
        <w:t xml:space="preserve"> sociales.</w:t>
      </w:r>
      <w:r w:rsidRPr="00DF46AB">
        <w:rPr>
          <w:rFonts w:ascii="Arial" w:hAnsi="Arial" w:cs="Arial"/>
          <w:sz w:val="26"/>
          <w:szCs w:val="26"/>
        </w:rPr>
        <w:t xml:space="preserve"> </w:t>
      </w:r>
      <w:r w:rsidR="00E7087B" w:rsidRPr="00DF46AB">
        <w:rPr>
          <w:rFonts w:ascii="Arial" w:hAnsi="Arial" w:cs="Arial"/>
          <w:sz w:val="26"/>
          <w:szCs w:val="26"/>
        </w:rPr>
        <w:t>L</w:t>
      </w:r>
      <w:r w:rsidRPr="00DF46AB">
        <w:rPr>
          <w:rFonts w:ascii="Arial" w:hAnsi="Arial" w:cs="Arial"/>
          <w:sz w:val="26"/>
          <w:szCs w:val="26"/>
        </w:rPr>
        <w:t>a familia ya no es el tradicional matrimonio con hijos</w:t>
      </w:r>
      <w:r w:rsidR="00E7087B" w:rsidRPr="00DF46AB">
        <w:rPr>
          <w:rFonts w:ascii="Arial" w:hAnsi="Arial" w:cs="Arial"/>
          <w:sz w:val="26"/>
          <w:szCs w:val="26"/>
        </w:rPr>
        <w:t>.</w:t>
      </w:r>
      <w:r w:rsidRPr="00DF46AB">
        <w:rPr>
          <w:rFonts w:ascii="Arial" w:hAnsi="Arial" w:cs="Arial"/>
          <w:sz w:val="26"/>
          <w:szCs w:val="26"/>
        </w:rPr>
        <w:t xml:space="preserve"> </w:t>
      </w:r>
      <w:r w:rsidR="00E7087B" w:rsidRPr="00DF46AB">
        <w:rPr>
          <w:rFonts w:ascii="Arial" w:hAnsi="Arial" w:cs="Arial"/>
          <w:sz w:val="26"/>
          <w:szCs w:val="26"/>
        </w:rPr>
        <w:t>L</w:t>
      </w:r>
      <w:r w:rsidRPr="00DF46AB">
        <w:rPr>
          <w:rFonts w:ascii="Arial" w:hAnsi="Arial" w:cs="Arial"/>
          <w:sz w:val="26"/>
          <w:szCs w:val="26"/>
        </w:rPr>
        <w:t>os cambios presentan hoy a</w:t>
      </w:r>
      <w:r w:rsidR="00E7087B" w:rsidRPr="00DF46AB">
        <w:rPr>
          <w:rFonts w:ascii="Arial" w:hAnsi="Arial" w:cs="Arial"/>
          <w:sz w:val="26"/>
          <w:szCs w:val="26"/>
        </w:rPr>
        <w:t xml:space="preserve"> personas -</w:t>
      </w:r>
      <w:r w:rsidRPr="00DF46AB">
        <w:rPr>
          <w:rFonts w:ascii="Arial" w:hAnsi="Arial" w:cs="Arial"/>
          <w:sz w:val="26"/>
          <w:szCs w:val="26"/>
        </w:rPr>
        <w:t>familiares o no- que se complementan para un mejor desempeño ante las variables</w:t>
      </w:r>
      <w:r w:rsidR="00E7087B" w:rsidRPr="00DF46AB">
        <w:rPr>
          <w:rFonts w:ascii="Arial" w:hAnsi="Arial" w:cs="Arial"/>
          <w:sz w:val="26"/>
          <w:szCs w:val="26"/>
        </w:rPr>
        <w:t xml:space="preserve"> </w:t>
      </w:r>
      <w:r w:rsidRPr="00DF46AB">
        <w:rPr>
          <w:rFonts w:ascii="Arial" w:hAnsi="Arial" w:cs="Arial"/>
          <w:sz w:val="26"/>
          <w:szCs w:val="26"/>
        </w:rPr>
        <w:t>e</w:t>
      </w:r>
      <w:r w:rsidR="00E7087B" w:rsidRPr="00DF46AB">
        <w:rPr>
          <w:rFonts w:ascii="Arial" w:hAnsi="Arial" w:cs="Arial"/>
          <w:sz w:val="26"/>
          <w:szCs w:val="26"/>
        </w:rPr>
        <w:t>conómicas que les tocan padecer:</w:t>
      </w:r>
      <w:r w:rsidRPr="00DF46AB">
        <w:rPr>
          <w:rFonts w:ascii="Arial" w:hAnsi="Arial" w:cs="Arial"/>
          <w:sz w:val="26"/>
          <w:szCs w:val="26"/>
        </w:rPr>
        <w:t xml:space="preserve"> hijos adultos que conviven con sus padres ancianos,</w:t>
      </w:r>
      <w:r w:rsidR="00E7087B" w:rsidRPr="00DF46AB">
        <w:rPr>
          <w:rFonts w:ascii="Arial" w:hAnsi="Arial" w:cs="Arial"/>
          <w:sz w:val="26"/>
          <w:szCs w:val="26"/>
        </w:rPr>
        <w:t xml:space="preserve"> </w:t>
      </w:r>
      <w:r w:rsidRPr="00DF46AB">
        <w:rPr>
          <w:rFonts w:ascii="Arial" w:hAnsi="Arial" w:cs="Arial"/>
          <w:sz w:val="26"/>
          <w:szCs w:val="26"/>
        </w:rPr>
        <w:t>ancianos que comparten sus gastos, jóvenes que se independizan y operan económicamente</w:t>
      </w:r>
      <w:r w:rsidR="00E7087B" w:rsidRPr="00DF46AB">
        <w:rPr>
          <w:rFonts w:ascii="Arial" w:hAnsi="Arial" w:cs="Arial"/>
          <w:sz w:val="26"/>
          <w:szCs w:val="26"/>
        </w:rPr>
        <w:t xml:space="preserve"> </w:t>
      </w:r>
      <w:r w:rsidRPr="00DF46AB">
        <w:rPr>
          <w:rFonts w:ascii="Arial" w:hAnsi="Arial" w:cs="Arial"/>
          <w:sz w:val="26"/>
          <w:szCs w:val="26"/>
        </w:rPr>
        <w:t>en forma aislada, familias que “adoptan” a otras personas, e inclusive personas que no</w:t>
      </w:r>
      <w:r w:rsidR="00E7087B" w:rsidRPr="00DF46AB">
        <w:rPr>
          <w:rFonts w:ascii="Arial" w:hAnsi="Arial" w:cs="Arial"/>
          <w:sz w:val="26"/>
          <w:szCs w:val="26"/>
        </w:rPr>
        <w:t xml:space="preserve"> </w:t>
      </w:r>
      <w:r w:rsidRPr="00DF46AB">
        <w:rPr>
          <w:rFonts w:ascii="Arial" w:hAnsi="Arial" w:cs="Arial"/>
          <w:sz w:val="26"/>
          <w:szCs w:val="26"/>
        </w:rPr>
        <w:t>conviven y muchas veces no se conocen pero poseen algún interés económico común (por</w:t>
      </w:r>
      <w:r w:rsidR="00E7087B" w:rsidRPr="00DF46AB">
        <w:rPr>
          <w:rFonts w:ascii="Arial" w:hAnsi="Arial" w:cs="Arial"/>
          <w:sz w:val="26"/>
          <w:szCs w:val="26"/>
        </w:rPr>
        <w:t xml:space="preserve"> </w:t>
      </w:r>
      <w:r w:rsidRPr="00DF46AB">
        <w:rPr>
          <w:rFonts w:ascii="Arial" w:hAnsi="Arial" w:cs="Arial"/>
          <w:sz w:val="26"/>
          <w:szCs w:val="26"/>
        </w:rPr>
        <w:t>ejemplo</w:t>
      </w:r>
      <w:r w:rsidR="00E7087B" w:rsidRPr="00DF46AB">
        <w:rPr>
          <w:rFonts w:ascii="Arial" w:hAnsi="Arial" w:cs="Arial"/>
          <w:sz w:val="26"/>
          <w:szCs w:val="26"/>
        </w:rPr>
        <w:t>,</w:t>
      </w:r>
      <w:r w:rsidRPr="00DF46AB">
        <w:rPr>
          <w:rFonts w:ascii="Arial" w:hAnsi="Arial" w:cs="Arial"/>
          <w:sz w:val="26"/>
          <w:szCs w:val="26"/>
        </w:rPr>
        <w:t xml:space="preserve"> poseer acciones de una misma compañía).</w:t>
      </w:r>
    </w:p>
    <w:p w14:paraId="792F9070"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Por lo tanto cuando hagamos referencia a individuos, lo hacemos respecto de estas</w:t>
      </w:r>
      <w:r w:rsidR="00E7087B" w:rsidRPr="00DF46AB">
        <w:rPr>
          <w:rFonts w:ascii="Arial" w:hAnsi="Arial" w:cs="Arial"/>
          <w:sz w:val="26"/>
          <w:szCs w:val="26"/>
        </w:rPr>
        <w:t xml:space="preserve"> </w:t>
      </w:r>
      <w:r w:rsidRPr="00DF46AB">
        <w:rPr>
          <w:rFonts w:ascii="Arial" w:hAnsi="Arial" w:cs="Arial"/>
          <w:sz w:val="26"/>
          <w:szCs w:val="26"/>
        </w:rPr>
        <w:t>nuevas células económicas, menos ortodoxas y mejor predispuestas a un contexto con una</w:t>
      </w:r>
      <w:r w:rsidR="00E7087B" w:rsidRPr="00DF46AB">
        <w:rPr>
          <w:rFonts w:ascii="Arial" w:hAnsi="Arial" w:cs="Arial"/>
          <w:sz w:val="26"/>
          <w:szCs w:val="26"/>
        </w:rPr>
        <w:t xml:space="preserve"> </w:t>
      </w:r>
      <w:r w:rsidRPr="00DF46AB">
        <w:rPr>
          <w:rFonts w:ascii="Arial" w:hAnsi="Arial" w:cs="Arial"/>
          <w:sz w:val="26"/>
          <w:szCs w:val="26"/>
        </w:rPr>
        <w:t>complejidad distinta que el de otros anteriores.</w:t>
      </w:r>
    </w:p>
    <w:p w14:paraId="706CB8D1" w14:textId="5B8E8201"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¿Y qué característi</w:t>
      </w:r>
      <w:r w:rsidR="00E7087B" w:rsidRPr="00DF46AB">
        <w:rPr>
          <w:rFonts w:ascii="Arial" w:hAnsi="Arial" w:cs="Arial"/>
          <w:sz w:val="26"/>
          <w:szCs w:val="26"/>
        </w:rPr>
        <w:t>ca tienen los individuos? J</w:t>
      </w:r>
      <w:r w:rsidRPr="00DF46AB">
        <w:rPr>
          <w:rFonts w:ascii="Arial" w:hAnsi="Arial" w:cs="Arial"/>
          <w:sz w:val="26"/>
          <w:szCs w:val="26"/>
        </w:rPr>
        <w:t>uegan el papel de aquel actor que</w:t>
      </w:r>
      <w:r w:rsidR="00265E94">
        <w:rPr>
          <w:rFonts w:ascii="Arial" w:hAnsi="Arial" w:cs="Arial"/>
          <w:sz w:val="26"/>
          <w:szCs w:val="26"/>
        </w:rPr>
        <w:t xml:space="preserve"> </w:t>
      </w:r>
      <w:r w:rsidRPr="00DF46AB">
        <w:rPr>
          <w:rFonts w:ascii="Arial" w:hAnsi="Arial" w:cs="Arial"/>
          <w:sz w:val="26"/>
          <w:szCs w:val="26"/>
        </w:rPr>
        <w:t>sale primero a escena, aquel con el cual se inicia el espectáculo. Todos los individuos tienen</w:t>
      </w:r>
      <w:r w:rsidR="00E7087B" w:rsidRPr="00DF46AB">
        <w:rPr>
          <w:rFonts w:ascii="Arial" w:hAnsi="Arial" w:cs="Arial"/>
          <w:sz w:val="26"/>
          <w:szCs w:val="26"/>
        </w:rPr>
        <w:t xml:space="preserve"> </w:t>
      </w:r>
      <w:r w:rsidRPr="00DF46AB">
        <w:rPr>
          <w:rFonts w:ascii="Arial" w:hAnsi="Arial" w:cs="Arial"/>
          <w:sz w:val="26"/>
          <w:szCs w:val="26"/>
        </w:rPr>
        <w:t>algo que aportar al sistema económico, inclusive un indigente. ¿Un indigente? Sí, cada uno de</w:t>
      </w:r>
      <w:r w:rsidR="00E7087B" w:rsidRPr="00DF46AB">
        <w:rPr>
          <w:rFonts w:ascii="Arial" w:hAnsi="Arial" w:cs="Arial"/>
          <w:sz w:val="26"/>
          <w:szCs w:val="26"/>
        </w:rPr>
        <w:t xml:space="preserve"> nosotros y </w:t>
      </w:r>
      <w:r w:rsidRPr="00DF46AB">
        <w:rPr>
          <w:rFonts w:ascii="Arial" w:hAnsi="Arial" w:cs="Arial"/>
          <w:sz w:val="26"/>
          <w:szCs w:val="26"/>
        </w:rPr>
        <w:t xml:space="preserve">cada individuo desde el inicio de la humanidad </w:t>
      </w:r>
      <w:proofErr w:type="gramStart"/>
      <w:r w:rsidRPr="00DF46AB">
        <w:rPr>
          <w:rFonts w:ascii="Arial" w:hAnsi="Arial" w:cs="Arial"/>
          <w:sz w:val="26"/>
          <w:szCs w:val="26"/>
        </w:rPr>
        <w:t>ha</w:t>
      </w:r>
      <w:proofErr w:type="gramEnd"/>
      <w:r w:rsidR="00C7459D">
        <w:rPr>
          <w:rFonts w:ascii="Arial" w:hAnsi="Arial" w:cs="Arial"/>
          <w:sz w:val="26"/>
          <w:szCs w:val="26"/>
        </w:rPr>
        <w:t xml:space="preserve"> </w:t>
      </w:r>
      <w:r w:rsidRPr="00DF46AB">
        <w:rPr>
          <w:rFonts w:ascii="Arial" w:hAnsi="Arial" w:cs="Arial"/>
          <w:sz w:val="26"/>
          <w:szCs w:val="26"/>
        </w:rPr>
        <w:t>realizado su aporte, tal vez</w:t>
      </w:r>
      <w:r w:rsidR="00E7087B" w:rsidRPr="00DF46AB">
        <w:rPr>
          <w:rFonts w:ascii="Arial" w:hAnsi="Arial" w:cs="Arial"/>
          <w:sz w:val="26"/>
          <w:szCs w:val="26"/>
        </w:rPr>
        <w:t xml:space="preserve"> </w:t>
      </w:r>
      <w:r w:rsidRPr="00DF46AB">
        <w:rPr>
          <w:rFonts w:ascii="Arial" w:hAnsi="Arial" w:cs="Arial"/>
          <w:sz w:val="26"/>
          <w:szCs w:val="26"/>
        </w:rPr>
        <w:t xml:space="preserve">sin considerarlo de ese modo y </w:t>
      </w:r>
      <w:r w:rsidR="00E7087B" w:rsidRPr="00DF46AB">
        <w:rPr>
          <w:rFonts w:ascii="Arial" w:hAnsi="Arial" w:cs="Arial"/>
          <w:sz w:val="26"/>
          <w:szCs w:val="26"/>
        </w:rPr>
        <w:t xml:space="preserve">aun cuando parezca despreciable </w:t>
      </w:r>
      <w:r w:rsidRPr="00DF46AB">
        <w:rPr>
          <w:rFonts w:ascii="Arial" w:hAnsi="Arial" w:cs="Arial"/>
          <w:sz w:val="26"/>
          <w:szCs w:val="26"/>
        </w:rPr>
        <w:t>al gran engranaje que</w:t>
      </w:r>
      <w:r w:rsidR="00E7087B" w:rsidRPr="00DF46AB">
        <w:rPr>
          <w:rFonts w:ascii="Arial" w:hAnsi="Arial" w:cs="Arial"/>
          <w:sz w:val="26"/>
          <w:szCs w:val="26"/>
        </w:rPr>
        <w:t xml:space="preserve"> </w:t>
      </w:r>
      <w:r w:rsidRPr="00DF46AB">
        <w:rPr>
          <w:rFonts w:ascii="Arial" w:hAnsi="Arial" w:cs="Arial"/>
          <w:sz w:val="26"/>
          <w:szCs w:val="26"/>
        </w:rPr>
        <w:t>mueve la economía mundial.</w:t>
      </w:r>
    </w:p>
    <w:p w14:paraId="755F3FBB" w14:textId="77777777" w:rsidR="00E7087B"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Imagínese a los primeros pobladores de una región. Aunque no eran dueños de la</w:t>
      </w:r>
      <w:r w:rsidR="00E7087B" w:rsidRPr="00DF46AB">
        <w:rPr>
          <w:rFonts w:ascii="Arial" w:hAnsi="Arial" w:cs="Arial"/>
          <w:sz w:val="26"/>
          <w:szCs w:val="26"/>
        </w:rPr>
        <w:t xml:space="preserve"> </w:t>
      </w:r>
      <w:r w:rsidRPr="00DF46AB">
        <w:rPr>
          <w:rFonts w:ascii="Arial" w:hAnsi="Arial" w:cs="Arial"/>
          <w:sz w:val="26"/>
          <w:szCs w:val="26"/>
        </w:rPr>
        <w:t xml:space="preserve">tierra </w:t>
      </w:r>
      <w:r w:rsidR="00E7087B" w:rsidRPr="00DF46AB">
        <w:rPr>
          <w:rFonts w:ascii="Arial" w:hAnsi="Arial" w:cs="Arial"/>
          <w:sz w:val="26"/>
          <w:szCs w:val="26"/>
        </w:rPr>
        <w:t>-</w:t>
      </w:r>
      <w:r w:rsidRPr="00DF46AB">
        <w:rPr>
          <w:rFonts w:ascii="Arial" w:hAnsi="Arial" w:cs="Arial"/>
          <w:sz w:val="26"/>
          <w:szCs w:val="26"/>
        </w:rPr>
        <w:t>en el aspecto formal que hoy consideramos- ni poseían maquinaria para explotarla,</w:t>
      </w:r>
      <w:r w:rsidR="00E7087B" w:rsidRPr="00DF46AB">
        <w:rPr>
          <w:rFonts w:ascii="Arial" w:hAnsi="Arial" w:cs="Arial"/>
          <w:sz w:val="26"/>
          <w:szCs w:val="26"/>
        </w:rPr>
        <w:t xml:space="preserve"> </w:t>
      </w:r>
      <w:r w:rsidRPr="00DF46AB">
        <w:rPr>
          <w:rFonts w:ascii="Arial" w:hAnsi="Arial" w:cs="Arial"/>
          <w:sz w:val="26"/>
          <w:szCs w:val="26"/>
        </w:rPr>
        <w:t>dedicaban gran parte del tiempo a tareas de recolección de frutos y raíces que por mandato</w:t>
      </w:r>
      <w:r w:rsidR="00E7087B" w:rsidRPr="00DF46AB">
        <w:rPr>
          <w:rFonts w:ascii="Arial" w:hAnsi="Arial" w:cs="Arial"/>
          <w:sz w:val="26"/>
          <w:szCs w:val="26"/>
        </w:rPr>
        <w:t xml:space="preserve"> </w:t>
      </w:r>
      <w:r w:rsidRPr="00DF46AB">
        <w:rPr>
          <w:rFonts w:ascii="Arial" w:hAnsi="Arial" w:cs="Arial"/>
          <w:sz w:val="26"/>
          <w:szCs w:val="26"/>
        </w:rPr>
        <w:t>ancestral sabían que eran un buen alimento.</w:t>
      </w:r>
    </w:p>
    <w:p w14:paraId="5BD8429D"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Como verá entonces el tiempo dedicado a una</w:t>
      </w:r>
      <w:r w:rsidR="00E7087B" w:rsidRPr="00DF46AB">
        <w:rPr>
          <w:rFonts w:ascii="Arial" w:hAnsi="Arial" w:cs="Arial"/>
          <w:sz w:val="26"/>
          <w:szCs w:val="26"/>
        </w:rPr>
        <w:t xml:space="preserve"> tarea que permita subsanar una </w:t>
      </w:r>
      <w:r w:rsidRPr="00DF46AB">
        <w:rPr>
          <w:rFonts w:ascii="Arial" w:hAnsi="Arial" w:cs="Arial"/>
          <w:sz w:val="26"/>
          <w:szCs w:val="26"/>
        </w:rPr>
        <w:t>necesidad (en este caso la de alimentarse) es un elemento que cualquier ser humano posee.</w:t>
      </w:r>
      <w:r w:rsidR="00E7087B" w:rsidRPr="00DF46AB">
        <w:rPr>
          <w:rFonts w:ascii="Arial" w:hAnsi="Arial" w:cs="Arial"/>
          <w:sz w:val="26"/>
          <w:szCs w:val="26"/>
        </w:rPr>
        <w:t xml:space="preserve"> </w:t>
      </w:r>
      <w:r w:rsidRPr="00DF46AB">
        <w:rPr>
          <w:rFonts w:ascii="Arial" w:hAnsi="Arial" w:cs="Arial"/>
          <w:sz w:val="26"/>
          <w:szCs w:val="26"/>
        </w:rPr>
        <w:t>Cada uno su propio tiempo.</w:t>
      </w:r>
    </w:p>
    <w:p w14:paraId="3CD9DB85"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Luego, estos habitantes concluyeron que palos afilados y piedras para lanzar podían</w:t>
      </w:r>
      <w:r w:rsidR="00E7087B" w:rsidRPr="00DF46AB">
        <w:rPr>
          <w:rFonts w:ascii="Arial" w:hAnsi="Arial" w:cs="Arial"/>
          <w:sz w:val="26"/>
          <w:szCs w:val="26"/>
        </w:rPr>
        <w:t xml:space="preserve"> </w:t>
      </w:r>
      <w:r w:rsidRPr="00DF46AB">
        <w:rPr>
          <w:rFonts w:ascii="Arial" w:hAnsi="Arial" w:cs="Arial"/>
          <w:sz w:val="26"/>
          <w:szCs w:val="26"/>
        </w:rPr>
        <w:t>matar animales con los cuales también podían alimentarse, y de ese modo, las armas, primeras</w:t>
      </w:r>
      <w:r w:rsidR="00E7087B" w:rsidRPr="00DF46AB">
        <w:rPr>
          <w:rFonts w:ascii="Arial" w:hAnsi="Arial" w:cs="Arial"/>
          <w:sz w:val="26"/>
          <w:szCs w:val="26"/>
        </w:rPr>
        <w:t xml:space="preserve"> </w:t>
      </w:r>
      <w:r w:rsidRPr="00DF46AB">
        <w:rPr>
          <w:rFonts w:ascii="Arial" w:hAnsi="Arial" w:cs="Arial"/>
          <w:sz w:val="26"/>
          <w:szCs w:val="26"/>
        </w:rPr>
        <w:t>herramientas del hombre, contribuían también a subsanar la necesidad ya no solo de</w:t>
      </w:r>
      <w:r w:rsidR="00E7087B" w:rsidRPr="00DF46AB">
        <w:rPr>
          <w:rFonts w:ascii="Arial" w:hAnsi="Arial" w:cs="Arial"/>
          <w:sz w:val="26"/>
          <w:szCs w:val="26"/>
        </w:rPr>
        <w:t xml:space="preserve"> </w:t>
      </w:r>
      <w:r w:rsidRPr="00DF46AB">
        <w:rPr>
          <w:rFonts w:ascii="Arial" w:hAnsi="Arial" w:cs="Arial"/>
          <w:sz w:val="26"/>
          <w:szCs w:val="26"/>
        </w:rPr>
        <w:t>alimentarse, sino además de defenderse y -por qué no- de tomar lo que otro individuo tenía</w:t>
      </w:r>
      <w:r w:rsidR="00E7087B" w:rsidRPr="00DF46AB">
        <w:rPr>
          <w:rFonts w:ascii="Arial" w:hAnsi="Arial" w:cs="Arial"/>
          <w:sz w:val="26"/>
          <w:szCs w:val="26"/>
        </w:rPr>
        <w:t xml:space="preserve"> </w:t>
      </w:r>
      <w:r w:rsidRPr="00DF46AB">
        <w:rPr>
          <w:rFonts w:ascii="Arial" w:hAnsi="Arial" w:cs="Arial"/>
          <w:sz w:val="26"/>
          <w:szCs w:val="26"/>
        </w:rPr>
        <w:t>para subsanar su necesidad y saciar la propia.</w:t>
      </w:r>
    </w:p>
    <w:p w14:paraId="2BDE2A6A" w14:textId="77777777" w:rsidR="00B1096D" w:rsidRPr="00DF46AB" w:rsidRDefault="00E7087B" w:rsidP="00C0510E">
      <w:pPr>
        <w:spacing w:after="0" w:line="360" w:lineRule="auto"/>
        <w:jc w:val="both"/>
        <w:rPr>
          <w:rFonts w:ascii="Arial" w:hAnsi="Arial" w:cs="Arial"/>
          <w:sz w:val="26"/>
          <w:szCs w:val="26"/>
        </w:rPr>
      </w:pPr>
      <w:r w:rsidRPr="00DF46AB">
        <w:rPr>
          <w:rFonts w:ascii="Arial" w:hAnsi="Arial" w:cs="Arial"/>
          <w:sz w:val="26"/>
          <w:szCs w:val="26"/>
        </w:rPr>
        <w:t xml:space="preserve">Finalmente, </w:t>
      </w:r>
      <w:r w:rsidR="00B1096D" w:rsidRPr="00DF46AB">
        <w:rPr>
          <w:rFonts w:ascii="Arial" w:hAnsi="Arial" w:cs="Arial"/>
          <w:sz w:val="26"/>
          <w:szCs w:val="26"/>
        </w:rPr>
        <w:t>alejados ya de la vida nómade, se asentaron en los que consideraron los</w:t>
      </w:r>
      <w:r w:rsidRPr="00DF46AB">
        <w:rPr>
          <w:rFonts w:ascii="Arial" w:hAnsi="Arial" w:cs="Arial"/>
          <w:sz w:val="26"/>
          <w:szCs w:val="26"/>
        </w:rPr>
        <w:t xml:space="preserve"> </w:t>
      </w:r>
      <w:r w:rsidR="00B1096D" w:rsidRPr="00DF46AB">
        <w:rPr>
          <w:rFonts w:ascii="Arial" w:hAnsi="Arial" w:cs="Arial"/>
          <w:sz w:val="26"/>
          <w:szCs w:val="26"/>
        </w:rPr>
        <w:t>mejores lugares</w:t>
      </w:r>
      <w:r w:rsidRPr="00DF46AB">
        <w:rPr>
          <w:rFonts w:ascii="Arial" w:hAnsi="Arial" w:cs="Arial"/>
          <w:sz w:val="26"/>
          <w:szCs w:val="26"/>
        </w:rPr>
        <w:t>:</w:t>
      </w:r>
      <w:r w:rsidR="00B1096D" w:rsidRPr="00DF46AB">
        <w:rPr>
          <w:rFonts w:ascii="Arial" w:hAnsi="Arial" w:cs="Arial"/>
          <w:sz w:val="26"/>
          <w:szCs w:val="26"/>
        </w:rPr>
        <w:t xml:space="preserve"> ricos en elementos para abrigarse, alime</w:t>
      </w:r>
      <w:r w:rsidRPr="00DF46AB">
        <w:rPr>
          <w:rFonts w:ascii="Arial" w:hAnsi="Arial" w:cs="Arial"/>
          <w:sz w:val="26"/>
          <w:szCs w:val="26"/>
        </w:rPr>
        <w:t xml:space="preserve">ntarse, defenderse y </w:t>
      </w:r>
      <w:r w:rsidRPr="00DF46AB">
        <w:rPr>
          <w:rFonts w:ascii="Arial" w:hAnsi="Arial" w:cs="Arial"/>
          <w:sz w:val="26"/>
          <w:szCs w:val="26"/>
        </w:rPr>
        <w:lastRenderedPageBreak/>
        <w:t xml:space="preserve">divertirse. Lugares </w:t>
      </w:r>
      <w:r w:rsidR="00B1096D" w:rsidRPr="00DF46AB">
        <w:rPr>
          <w:rFonts w:ascii="Arial" w:hAnsi="Arial" w:cs="Arial"/>
          <w:sz w:val="26"/>
          <w:szCs w:val="26"/>
        </w:rPr>
        <w:t>donde dedicando tiempo y utilizando sus herramientas podí</w:t>
      </w:r>
      <w:r w:rsidR="005E45BD" w:rsidRPr="00DF46AB">
        <w:rPr>
          <w:rFonts w:ascii="Arial" w:hAnsi="Arial" w:cs="Arial"/>
          <w:sz w:val="26"/>
          <w:szCs w:val="26"/>
        </w:rPr>
        <w:t>an mantenerse con vida.</w:t>
      </w:r>
      <w:r w:rsidRPr="00DF46AB">
        <w:rPr>
          <w:rFonts w:ascii="Arial" w:hAnsi="Arial" w:cs="Arial"/>
          <w:sz w:val="26"/>
          <w:szCs w:val="26"/>
        </w:rPr>
        <w:t xml:space="preserve"> </w:t>
      </w:r>
      <w:r w:rsidR="005E45BD" w:rsidRPr="00DF46AB">
        <w:rPr>
          <w:rFonts w:ascii="Arial" w:hAnsi="Arial" w:cs="Arial"/>
          <w:sz w:val="26"/>
          <w:szCs w:val="26"/>
        </w:rPr>
        <w:t>Y</w:t>
      </w:r>
      <w:r w:rsidRPr="00DF46AB">
        <w:rPr>
          <w:rFonts w:ascii="Arial" w:hAnsi="Arial" w:cs="Arial"/>
          <w:sz w:val="26"/>
          <w:szCs w:val="26"/>
        </w:rPr>
        <w:t xml:space="preserve"> a esa </w:t>
      </w:r>
      <w:r w:rsidR="00B1096D" w:rsidRPr="00DF46AB">
        <w:rPr>
          <w:rFonts w:ascii="Arial" w:hAnsi="Arial" w:cs="Arial"/>
          <w:sz w:val="26"/>
          <w:szCs w:val="26"/>
        </w:rPr>
        <w:t>tierra la hicieron suya, procurando evitar que otros se las quitaran y en todo caso, quitando a</w:t>
      </w:r>
      <w:r w:rsidR="005E45BD" w:rsidRPr="00DF46AB">
        <w:rPr>
          <w:rFonts w:ascii="Arial" w:hAnsi="Arial" w:cs="Arial"/>
          <w:sz w:val="26"/>
          <w:szCs w:val="26"/>
        </w:rPr>
        <w:t xml:space="preserve"> </w:t>
      </w:r>
      <w:r w:rsidR="00B1096D" w:rsidRPr="00DF46AB">
        <w:rPr>
          <w:rFonts w:ascii="Arial" w:hAnsi="Arial" w:cs="Arial"/>
          <w:sz w:val="26"/>
          <w:szCs w:val="26"/>
        </w:rPr>
        <w:t>otros las suyas a sabiendas que a mayor cantidad de tierra mayor cantidad de elementos</w:t>
      </w:r>
      <w:r w:rsidR="005E45BD" w:rsidRPr="00DF46AB">
        <w:rPr>
          <w:rFonts w:ascii="Arial" w:hAnsi="Arial" w:cs="Arial"/>
          <w:sz w:val="26"/>
          <w:szCs w:val="26"/>
        </w:rPr>
        <w:t xml:space="preserve"> </w:t>
      </w:r>
      <w:r w:rsidR="00B1096D" w:rsidRPr="00DF46AB">
        <w:rPr>
          <w:rFonts w:ascii="Arial" w:hAnsi="Arial" w:cs="Arial"/>
          <w:sz w:val="26"/>
          <w:szCs w:val="26"/>
        </w:rPr>
        <w:t>para satisfacerse.</w:t>
      </w:r>
    </w:p>
    <w:p w14:paraId="743008BE"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En definitiva, tres son los elementos con que contribuye un individuo para satisfacer sus</w:t>
      </w:r>
      <w:r w:rsidR="005E45BD" w:rsidRPr="00DF46AB">
        <w:rPr>
          <w:rFonts w:ascii="Arial" w:hAnsi="Arial" w:cs="Arial"/>
          <w:sz w:val="26"/>
          <w:szCs w:val="26"/>
        </w:rPr>
        <w:t xml:space="preserve"> </w:t>
      </w:r>
      <w:r w:rsidRPr="00DF46AB">
        <w:rPr>
          <w:rFonts w:ascii="Arial" w:hAnsi="Arial" w:cs="Arial"/>
          <w:sz w:val="26"/>
          <w:szCs w:val="26"/>
        </w:rPr>
        <w:t>necesidades</w:t>
      </w:r>
      <w:r w:rsidR="005E45BD" w:rsidRPr="00DF46AB">
        <w:rPr>
          <w:rFonts w:ascii="Arial" w:hAnsi="Arial" w:cs="Arial"/>
          <w:sz w:val="26"/>
          <w:szCs w:val="26"/>
        </w:rPr>
        <w:t>:</w:t>
      </w:r>
      <w:r w:rsidRPr="00DF46AB">
        <w:rPr>
          <w:rFonts w:ascii="Arial" w:hAnsi="Arial" w:cs="Arial"/>
          <w:sz w:val="26"/>
          <w:szCs w:val="26"/>
        </w:rPr>
        <w:t xml:space="preserve"> el tiempo dedica</w:t>
      </w:r>
      <w:r w:rsidR="005E45BD" w:rsidRPr="00DF46AB">
        <w:rPr>
          <w:rFonts w:ascii="Arial" w:hAnsi="Arial" w:cs="Arial"/>
          <w:sz w:val="26"/>
          <w:szCs w:val="26"/>
        </w:rPr>
        <w:t>do a conseguir recursos para sí,</w:t>
      </w:r>
      <w:r w:rsidRPr="00DF46AB">
        <w:rPr>
          <w:rFonts w:ascii="Arial" w:hAnsi="Arial" w:cs="Arial"/>
          <w:sz w:val="26"/>
          <w:szCs w:val="26"/>
        </w:rPr>
        <w:t xml:space="preserve"> las herramientas o elementos</w:t>
      </w:r>
      <w:r w:rsidR="005E45BD" w:rsidRPr="00DF46AB">
        <w:rPr>
          <w:rFonts w:ascii="Arial" w:hAnsi="Arial" w:cs="Arial"/>
          <w:sz w:val="26"/>
          <w:szCs w:val="26"/>
        </w:rPr>
        <w:t xml:space="preserve"> </w:t>
      </w:r>
      <w:r w:rsidRPr="00DF46AB">
        <w:rPr>
          <w:rFonts w:ascii="Arial" w:hAnsi="Arial" w:cs="Arial"/>
          <w:sz w:val="26"/>
          <w:szCs w:val="26"/>
        </w:rPr>
        <w:t>que posee para generar recursos y pequeñísimos trozos de corteza terrestre que considera</w:t>
      </w:r>
      <w:r w:rsidR="005E45BD" w:rsidRPr="00DF46AB">
        <w:rPr>
          <w:rFonts w:ascii="Arial" w:hAnsi="Arial" w:cs="Arial"/>
          <w:sz w:val="26"/>
          <w:szCs w:val="26"/>
        </w:rPr>
        <w:t xml:space="preserve"> </w:t>
      </w:r>
      <w:r w:rsidRPr="00DF46AB">
        <w:rPr>
          <w:rFonts w:ascii="Arial" w:hAnsi="Arial" w:cs="Arial"/>
          <w:sz w:val="26"/>
          <w:szCs w:val="26"/>
        </w:rPr>
        <w:t>exclusivo y que los demás reconocen como suyo. A estos tres elementos la ciencia económica</w:t>
      </w:r>
      <w:r w:rsidR="005E45BD" w:rsidRPr="00DF46AB">
        <w:rPr>
          <w:rFonts w:ascii="Arial" w:hAnsi="Arial" w:cs="Arial"/>
          <w:sz w:val="26"/>
          <w:szCs w:val="26"/>
        </w:rPr>
        <w:t xml:space="preserve"> </w:t>
      </w:r>
      <w:r w:rsidRPr="00DF46AB">
        <w:rPr>
          <w:rFonts w:ascii="Arial" w:hAnsi="Arial" w:cs="Arial"/>
          <w:sz w:val="26"/>
          <w:szCs w:val="26"/>
        </w:rPr>
        <w:t xml:space="preserve">los ha denominado </w:t>
      </w:r>
      <w:r w:rsidRPr="00DF46AB">
        <w:rPr>
          <w:rFonts w:ascii="Arial" w:hAnsi="Arial" w:cs="Arial"/>
          <w:b/>
          <w:sz w:val="26"/>
          <w:szCs w:val="26"/>
        </w:rPr>
        <w:t>factores de producción</w:t>
      </w:r>
      <w:r w:rsidRPr="00DF46AB">
        <w:rPr>
          <w:rFonts w:ascii="Arial" w:hAnsi="Arial" w:cs="Arial"/>
          <w:sz w:val="26"/>
          <w:szCs w:val="26"/>
        </w:rPr>
        <w:t>.</w:t>
      </w:r>
    </w:p>
    <w:p w14:paraId="1ED18194" w14:textId="77777777" w:rsidR="005E45BD" w:rsidRPr="00DF46AB" w:rsidRDefault="005E45BD" w:rsidP="00C0510E">
      <w:pPr>
        <w:spacing w:after="0" w:line="360" w:lineRule="auto"/>
        <w:jc w:val="both"/>
        <w:rPr>
          <w:rFonts w:ascii="Arial" w:hAnsi="Arial" w:cs="Arial"/>
          <w:sz w:val="26"/>
          <w:szCs w:val="26"/>
        </w:rPr>
      </w:pPr>
    </w:p>
    <w:p w14:paraId="0C60FA4B" w14:textId="77777777" w:rsidR="005E45BD" w:rsidRPr="00DF46AB" w:rsidRDefault="005E45BD" w:rsidP="00C0510E">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007BEEEA" wp14:editId="2D893DB5">
            <wp:extent cx="4726028" cy="31328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8590" cy="3134513"/>
                    </a:xfrm>
                    <a:prstGeom prst="rect">
                      <a:avLst/>
                    </a:prstGeom>
                    <a:noFill/>
                    <a:ln>
                      <a:noFill/>
                    </a:ln>
                  </pic:spPr>
                </pic:pic>
              </a:graphicData>
            </a:graphic>
          </wp:inline>
        </w:drawing>
      </w:r>
    </w:p>
    <w:p w14:paraId="31825EEB" w14:textId="77777777" w:rsidR="005E45BD" w:rsidRPr="00DF46AB" w:rsidRDefault="005E45BD" w:rsidP="00C0510E">
      <w:pPr>
        <w:spacing w:after="0" w:line="360" w:lineRule="auto"/>
        <w:jc w:val="both"/>
        <w:rPr>
          <w:rFonts w:ascii="Arial" w:hAnsi="Arial" w:cs="Arial"/>
          <w:sz w:val="26"/>
          <w:szCs w:val="26"/>
        </w:rPr>
      </w:pPr>
    </w:p>
    <w:p w14:paraId="2A3CD622" w14:textId="77777777" w:rsidR="005E45B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Lejos estamos hoy de la tan simple</w:t>
      </w:r>
      <w:r w:rsidR="005E45BD" w:rsidRPr="00DF46AB">
        <w:rPr>
          <w:rFonts w:ascii="Arial" w:hAnsi="Arial" w:cs="Arial"/>
          <w:sz w:val="26"/>
          <w:szCs w:val="26"/>
        </w:rPr>
        <w:t xml:space="preserve"> explicación precedente.</w:t>
      </w:r>
      <w:r w:rsidRPr="00DF46AB">
        <w:rPr>
          <w:rFonts w:ascii="Arial" w:hAnsi="Arial" w:cs="Arial"/>
          <w:sz w:val="26"/>
          <w:szCs w:val="26"/>
        </w:rPr>
        <w:t xml:space="preserve"> </w:t>
      </w:r>
      <w:r w:rsidR="005E45BD" w:rsidRPr="00DF46AB">
        <w:rPr>
          <w:rFonts w:ascii="Arial" w:hAnsi="Arial" w:cs="Arial"/>
          <w:sz w:val="26"/>
          <w:szCs w:val="26"/>
        </w:rPr>
        <w:t>S</w:t>
      </w:r>
      <w:r w:rsidRPr="00DF46AB">
        <w:rPr>
          <w:rFonts w:ascii="Arial" w:hAnsi="Arial" w:cs="Arial"/>
          <w:sz w:val="26"/>
          <w:szCs w:val="26"/>
        </w:rPr>
        <w:t>in embargo</w:t>
      </w:r>
      <w:r w:rsidR="005E45BD" w:rsidRPr="00DF46AB">
        <w:rPr>
          <w:rFonts w:ascii="Arial" w:hAnsi="Arial" w:cs="Arial"/>
          <w:sz w:val="26"/>
          <w:szCs w:val="26"/>
        </w:rPr>
        <w:t>,</w:t>
      </w:r>
      <w:r w:rsidRPr="00DF46AB">
        <w:rPr>
          <w:rFonts w:ascii="Arial" w:hAnsi="Arial" w:cs="Arial"/>
          <w:sz w:val="26"/>
          <w:szCs w:val="26"/>
        </w:rPr>
        <w:t xml:space="preserve"> la evolución</w:t>
      </w:r>
      <w:r w:rsidR="005E45BD" w:rsidRPr="00DF46AB">
        <w:rPr>
          <w:rFonts w:ascii="Arial" w:hAnsi="Arial" w:cs="Arial"/>
          <w:sz w:val="26"/>
          <w:szCs w:val="26"/>
        </w:rPr>
        <w:t xml:space="preserve"> </w:t>
      </w:r>
      <w:r w:rsidRPr="00DF46AB">
        <w:rPr>
          <w:rFonts w:ascii="Arial" w:hAnsi="Arial" w:cs="Arial"/>
          <w:sz w:val="26"/>
          <w:szCs w:val="26"/>
        </w:rPr>
        <w:t>no ha modificado la esencia del mismo.</w:t>
      </w:r>
      <w:r w:rsidR="005E45BD" w:rsidRPr="00DF46AB">
        <w:rPr>
          <w:rFonts w:ascii="Arial" w:hAnsi="Arial" w:cs="Arial"/>
          <w:sz w:val="26"/>
          <w:szCs w:val="26"/>
        </w:rPr>
        <w:t xml:space="preserve"> </w:t>
      </w:r>
    </w:p>
    <w:p w14:paraId="1B632221"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Actualmente los individuos siguen ofreciendo factores de producción, explotándolos</w:t>
      </w:r>
      <w:r w:rsidR="005E45BD" w:rsidRPr="00DF46AB">
        <w:rPr>
          <w:rFonts w:ascii="Arial" w:hAnsi="Arial" w:cs="Arial"/>
          <w:sz w:val="26"/>
          <w:szCs w:val="26"/>
        </w:rPr>
        <w:t xml:space="preserve"> </w:t>
      </w:r>
      <w:r w:rsidRPr="00DF46AB">
        <w:rPr>
          <w:rFonts w:ascii="Arial" w:hAnsi="Arial" w:cs="Arial"/>
          <w:sz w:val="26"/>
          <w:szCs w:val="26"/>
        </w:rPr>
        <w:t>ellos mismos para autosatisfacerse las necesidades o entregándolos en préstamo a cambio</w:t>
      </w:r>
      <w:r w:rsidR="005E45BD" w:rsidRPr="00DF46AB">
        <w:rPr>
          <w:rFonts w:ascii="Arial" w:hAnsi="Arial" w:cs="Arial"/>
          <w:sz w:val="26"/>
          <w:szCs w:val="26"/>
        </w:rPr>
        <w:t xml:space="preserve"> </w:t>
      </w:r>
      <w:r w:rsidRPr="00DF46AB">
        <w:rPr>
          <w:rFonts w:ascii="Arial" w:hAnsi="Arial" w:cs="Arial"/>
          <w:sz w:val="26"/>
          <w:szCs w:val="26"/>
        </w:rPr>
        <w:t>de bienes que, por razones de distancia, no pueden proveerse a sí mismos.</w:t>
      </w:r>
    </w:p>
    <w:p w14:paraId="0DD79B88" w14:textId="77777777" w:rsidR="005E45B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El tiempo dedicado a la producción, puede continuar baj</w:t>
      </w:r>
      <w:r w:rsidR="005E45BD" w:rsidRPr="00DF46AB">
        <w:rPr>
          <w:rFonts w:ascii="Arial" w:hAnsi="Arial" w:cs="Arial"/>
          <w:sz w:val="26"/>
          <w:szCs w:val="26"/>
        </w:rPr>
        <w:t xml:space="preserve">o un sistema de autoexploración; </w:t>
      </w:r>
      <w:r w:rsidRPr="00DF46AB">
        <w:rPr>
          <w:rFonts w:ascii="Arial" w:hAnsi="Arial" w:cs="Arial"/>
          <w:sz w:val="26"/>
          <w:szCs w:val="26"/>
        </w:rPr>
        <w:t xml:space="preserve">por ejemplo un ermitaño que atiende su propia quinta en una </w:t>
      </w:r>
      <w:r w:rsidRPr="00DF46AB">
        <w:rPr>
          <w:rFonts w:ascii="Arial" w:hAnsi="Arial" w:cs="Arial"/>
          <w:sz w:val="26"/>
          <w:szCs w:val="26"/>
        </w:rPr>
        <w:lastRenderedPageBreak/>
        <w:t>zona alejada o un excluido</w:t>
      </w:r>
      <w:r w:rsidR="005E45BD" w:rsidRPr="00DF46AB">
        <w:rPr>
          <w:rFonts w:ascii="Arial" w:hAnsi="Arial" w:cs="Arial"/>
          <w:sz w:val="26"/>
          <w:szCs w:val="26"/>
        </w:rPr>
        <w:t xml:space="preserve"> </w:t>
      </w:r>
      <w:r w:rsidRPr="00DF46AB">
        <w:rPr>
          <w:rFonts w:ascii="Arial" w:hAnsi="Arial" w:cs="Arial"/>
          <w:sz w:val="26"/>
          <w:szCs w:val="26"/>
        </w:rPr>
        <w:t xml:space="preserve">que recoge restos en cestos de basura. Ellos </w:t>
      </w:r>
      <w:proofErr w:type="spellStart"/>
      <w:r w:rsidRPr="00DF46AB">
        <w:rPr>
          <w:rFonts w:ascii="Arial" w:hAnsi="Arial" w:cs="Arial"/>
          <w:sz w:val="26"/>
          <w:szCs w:val="26"/>
        </w:rPr>
        <w:t>satisfacerán</w:t>
      </w:r>
      <w:proofErr w:type="spellEnd"/>
      <w:r w:rsidRPr="00DF46AB">
        <w:rPr>
          <w:rFonts w:ascii="Arial" w:hAnsi="Arial" w:cs="Arial"/>
          <w:sz w:val="26"/>
          <w:szCs w:val="26"/>
        </w:rPr>
        <w:t xml:space="preserve"> sus necesidades alimenticias según</w:t>
      </w:r>
      <w:r w:rsidR="005E45BD" w:rsidRPr="00DF46AB">
        <w:rPr>
          <w:rFonts w:ascii="Arial" w:hAnsi="Arial" w:cs="Arial"/>
          <w:sz w:val="26"/>
          <w:szCs w:val="26"/>
        </w:rPr>
        <w:t xml:space="preserve"> </w:t>
      </w:r>
      <w:r w:rsidRPr="00DF46AB">
        <w:rPr>
          <w:rFonts w:ascii="Arial" w:hAnsi="Arial" w:cs="Arial"/>
          <w:sz w:val="26"/>
          <w:szCs w:val="26"/>
        </w:rPr>
        <w:t>el tiempo que dediquen, de manera innoble en el segundo caso. Pero nótese que no existen</w:t>
      </w:r>
      <w:r w:rsidR="005E45BD" w:rsidRPr="00DF46AB">
        <w:rPr>
          <w:rFonts w:ascii="Arial" w:hAnsi="Arial" w:cs="Arial"/>
          <w:sz w:val="26"/>
          <w:szCs w:val="26"/>
        </w:rPr>
        <w:t xml:space="preserve"> intercambios de tiempo (t</w:t>
      </w:r>
      <w:r w:rsidRPr="00DF46AB">
        <w:rPr>
          <w:rFonts w:ascii="Arial" w:hAnsi="Arial" w:cs="Arial"/>
          <w:sz w:val="26"/>
          <w:szCs w:val="26"/>
        </w:rPr>
        <w:t>rabajo) por productos.</w:t>
      </w:r>
      <w:r w:rsidR="005E45BD" w:rsidRPr="00DF46AB">
        <w:rPr>
          <w:rFonts w:ascii="Arial" w:hAnsi="Arial" w:cs="Arial"/>
          <w:sz w:val="26"/>
          <w:szCs w:val="26"/>
        </w:rPr>
        <w:t xml:space="preserve"> </w:t>
      </w:r>
      <w:r w:rsidRPr="00DF46AB">
        <w:rPr>
          <w:rFonts w:ascii="Arial" w:hAnsi="Arial" w:cs="Arial"/>
          <w:sz w:val="26"/>
          <w:szCs w:val="26"/>
        </w:rPr>
        <w:t>Sin embargo, el tiempo para producir se alquila a otros individuos a cambio de dinero</w:t>
      </w:r>
      <w:r w:rsidR="005E45BD" w:rsidRPr="00DF46AB">
        <w:rPr>
          <w:rFonts w:ascii="Arial" w:hAnsi="Arial" w:cs="Arial"/>
          <w:sz w:val="26"/>
          <w:szCs w:val="26"/>
        </w:rPr>
        <w:t xml:space="preserve"> -</w:t>
      </w:r>
      <w:r w:rsidRPr="00DF46AB">
        <w:rPr>
          <w:rFonts w:ascii="Arial" w:hAnsi="Arial" w:cs="Arial"/>
          <w:sz w:val="26"/>
          <w:szCs w:val="26"/>
        </w:rPr>
        <w:t xml:space="preserve">salario u honorarios- o bienes </w:t>
      </w:r>
      <w:r w:rsidR="005E45BD" w:rsidRPr="00DF46AB">
        <w:rPr>
          <w:rFonts w:ascii="Arial" w:hAnsi="Arial" w:cs="Arial"/>
          <w:sz w:val="26"/>
          <w:szCs w:val="26"/>
        </w:rPr>
        <w:t>-</w:t>
      </w:r>
      <w:r w:rsidRPr="00DF46AB">
        <w:rPr>
          <w:rFonts w:ascii="Arial" w:hAnsi="Arial" w:cs="Arial"/>
          <w:sz w:val="26"/>
          <w:szCs w:val="26"/>
        </w:rPr>
        <w:t>corpóreos o no- y es la manera habitual en que el factor se</w:t>
      </w:r>
      <w:r w:rsidR="005E45BD" w:rsidRPr="00DF46AB">
        <w:rPr>
          <w:rFonts w:ascii="Arial" w:hAnsi="Arial" w:cs="Arial"/>
          <w:sz w:val="26"/>
          <w:szCs w:val="26"/>
        </w:rPr>
        <w:t xml:space="preserve"> </w:t>
      </w:r>
      <w:r w:rsidRPr="00DF46AB">
        <w:rPr>
          <w:rFonts w:ascii="Arial" w:hAnsi="Arial" w:cs="Arial"/>
          <w:sz w:val="26"/>
          <w:szCs w:val="26"/>
        </w:rPr>
        <w:t xml:space="preserve">intercambia en las sociedades actuales. </w:t>
      </w:r>
    </w:p>
    <w:p w14:paraId="63642797"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Tanto un individuo que ofrece su tiempo para tareas</w:t>
      </w:r>
      <w:r w:rsidR="005E45BD" w:rsidRPr="00DF46AB">
        <w:rPr>
          <w:rFonts w:ascii="Arial" w:hAnsi="Arial" w:cs="Arial"/>
          <w:sz w:val="26"/>
          <w:szCs w:val="26"/>
        </w:rPr>
        <w:t xml:space="preserve"> </w:t>
      </w:r>
      <w:r w:rsidRPr="00DF46AB">
        <w:rPr>
          <w:rFonts w:ascii="Arial" w:hAnsi="Arial" w:cs="Arial"/>
          <w:sz w:val="26"/>
          <w:szCs w:val="26"/>
        </w:rPr>
        <w:t>productivas en una gran fábrica a cambio de un salario, o un repartidor que lo hace a cambio</w:t>
      </w:r>
      <w:r w:rsidR="005E45BD" w:rsidRPr="00DF46AB">
        <w:rPr>
          <w:rFonts w:ascii="Arial" w:hAnsi="Arial" w:cs="Arial"/>
          <w:sz w:val="26"/>
          <w:szCs w:val="26"/>
        </w:rPr>
        <w:t xml:space="preserve"> </w:t>
      </w:r>
      <w:r w:rsidRPr="00DF46AB">
        <w:rPr>
          <w:rFonts w:ascii="Arial" w:hAnsi="Arial" w:cs="Arial"/>
          <w:sz w:val="26"/>
          <w:szCs w:val="26"/>
        </w:rPr>
        <w:t>de comisiones (honorario proporcional), o un médico que dedica tiempo en atender a pa</w:t>
      </w:r>
      <w:r w:rsidR="005E45BD" w:rsidRPr="00DF46AB">
        <w:rPr>
          <w:rFonts w:ascii="Arial" w:hAnsi="Arial" w:cs="Arial"/>
          <w:sz w:val="26"/>
          <w:szCs w:val="26"/>
        </w:rPr>
        <w:t>c</w:t>
      </w:r>
      <w:r w:rsidRPr="00DF46AB">
        <w:rPr>
          <w:rFonts w:ascii="Arial" w:hAnsi="Arial" w:cs="Arial"/>
          <w:sz w:val="26"/>
          <w:szCs w:val="26"/>
        </w:rPr>
        <w:t>ientes</w:t>
      </w:r>
      <w:r w:rsidR="005E45BD" w:rsidRPr="00DF46AB">
        <w:rPr>
          <w:rFonts w:ascii="Arial" w:hAnsi="Arial" w:cs="Arial"/>
          <w:sz w:val="26"/>
          <w:szCs w:val="26"/>
        </w:rPr>
        <w:t xml:space="preserve"> </w:t>
      </w:r>
      <w:r w:rsidRPr="00DF46AB">
        <w:rPr>
          <w:rFonts w:ascii="Arial" w:hAnsi="Arial" w:cs="Arial"/>
          <w:sz w:val="26"/>
          <w:szCs w:val="26"/>
        </w:rPr>
        <w:t>de una obra social a cambio de una suma fija por paciente, o una meretriz que lo</w:t>
      </w:r>
      <w:r w:rsidR="005E45BD" w:rsidRPr="00DF46AB">
        <w:rPr>
          <w:rFonts w:ascii="Arial" w:hAnsi="Arial" w:cs="Arial"/>
          <w:sz w:val="26"/>
          <w:szCs w:val="26"/>
        </w:rPr>
        <w:t xml:space="preserve"> </w:t>
      </w:r>
      <w:r w:rsidRPr="00DF46AB">
        <w:rPr>
          <w:rFonts w:ascii="Arial" w:hAnsi="Arial" w:cs="Arial"/>
          <w:sz w:val="26"/>
          <w:szCs w:val="26"/>
        </w:rPr>
        <w:t>cambia por una suma consensuada en el acto ofreciendo su cuerpo</w:t>
      </w:r>
      <w:r w:rsidR="005E45BD" w:rsidRPr="00DF46AB">
        <w:rPr>
          <w:rFonts w:ascii="Arial" w:hAnsi="Arial" w:cs="Arial"/>
          <w:sz w:val="26"/>
          <w:szCs w:val="26"/>
        </w:rPr>
        <w:t>;</w:t>
      </w:r>
      <w:r w:rsidRPr="00DF46AB">
        <w:rPr>
          <w:rFonts w:ascii="Arial" w:hAnsi="Arial" w:cs="Arial"/>
          <w:sz w:val="26"/>
          <w:szCs w:val="26"/>
        </w:rPr>
        <w:t xml:space="preserve"> todos ellos, aunque los</w:t>
      </w:r>
      <w:r w:rsidR="005E45BD" w:rsidRPr="00DF46AB">
        <w:rPr>
          <w:rFonts w:ascii="Arial" w:hAnsi="Arial" w:cs="Arial"/>
          <w:sz w:val="26"/>
          <w:szCs w:val="26"/>
        </w:rPr>
        <w:t xml:space="preserve"> </w:t>
      </w:r>
      <w:r w:rsidRPr="00DF46AB">
        <w:rPr>
          <w:rFonts w:ascii="Arial" w:hAnsi="Arial" w:cs="Arial"/>
          <w:sz w:val="26"/>
          <w:szCs w:val="26"/>
        </w:rPr>
        <w:t xml:space="preserve">ejemplos no gusten, poseen y ofrecen </w:t>
      </w:r>
      <w:r w:rsidRPr="00DF46AB">
        <w:rPr>
          <w:rFonts w:ascii="Arial" w:hAnsi="Arial" w:cs="Arial"/>
          <w:b/>
          <w:sz w:val="26"/>
          <w:szCs w:val="26"/>
        </w:rPr>
        <w:t>tiempo dedicado a la actividad productiva</w:t>
      </w:r>
      <w:r w:rsidRPr="00DF46AB">
        <w:rPr>
          <w:rFonts w:ascii="Arial" w:hAnsi="Arial" w:cs="Arial"/>
          <w:sz w:val="26"/>
          <w:szCs w:val="26"/>
        </w:rPr>
        <w:t xml:space="preserve"> (de un</w:t>
      </w:r>
      <w:r w:rsidR="005E45BD" w:rsidRPr="00DF46AB">
        <w:rPr>
          <w:rFonts w:ascii="Arial" w:hAnsi="Arial" w:cs="Arial"/>
          <w:sz w:val="26"/>
          <w:szCs w:val="26"/>
        </w:rPr>
        <w:t xml:space="preserve"> </w:t>
      </w:r>
      <w:r w:rsidRPr="00DF46AB">
        <w:rPr>
          <w:rFonts w:ascii="Arial" w:hAnsi="Arial" w:cs="Arial"/>
          <w:sz w:val="26"/>
          <w:szCs w:val="26"/>
        </w:rPr>
        <w:t xml:space="preserve">bien o servicio), lo que la economía reduce en el término de </w:t>
      </w:r>
      <w:r w:rsidRPr="00DF46AB">
        <w:rPr>
          <w:rFonts w:ascii="Arial" w:hAnsi="Arial" w:cs="Arial"/>
          <w:b/>
          <w:sz w:val="26"/>
          <w:szCs w:val="26"/>
        </w:rPr>
        <w:t>trabajo</w:t>
      </w:r>
      <w:r w:rsidRPr="00DF46AB">
        <w:rPr>
          <w:rFonts w:ascii="Arial" w:hAnsi="Arial" w:cs="Arial"/>
          <w:sz w:val="26"/>
          <w:szCs w:val="26"/>
        </w:rPr>
        <w:t>.</w:t>
      </w:r>
    </w:p>
    <w:p w14:paraId="585E9A14"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De la misma manera las primitivas herramientas han evolucionado gracias a siglos de</w:t>
      </w:r>
      <w:r w:rsidR="005E45BD" w:rsidRPr="00DF46AB">
        <w:rPr>
          <w:rFonts w:ascii="Arial" w:hAnsi="Arial" w:cs="Arial"/>
          <w:sz w:val="26"/>
          <w:szCs w:val="26"/>
        </w:rPr>
        <w:t xml:space="preserve"> </w:t>
      </w:r>
      <w:r w:rsidRPr="00DF46AB">
        <w:rPr>
          <w:rFonts w:ascii="Arial" w:hAnsi="Arial" w:cs="Arial"/>
          <w:sz w:val="26"/>
          <w:szCs w:val="26"/>
        </w:rPr>
        <w:t>ciencia, técnica y nuevas visiones de ver los problemas humanos. Así las viejas armas pasaron</w:t>
      </w:r>
      <w:r w:rsidR="005E45BD" w:rsidRPr="00DF46AB">
        <w:rPr>
          <w:rFonts w:ascii="Arial" w:hAnsi="Arial" w:cs="Arial"/>
          <w:sz w:val="26"/>
          <w:szCs w:val="26"/>
        </w:rPr>
        <w:t xml:space="preserve"> </w:t>
      </w:r>
      <w:r w:rsidRPr="00DF46AB">
        <w:rPr>
          <w:rFonts w:ascii="Arial" w:hAnsi="Arial" w:cs="Arial"/>
          <w:sz w:val="26"/>
          <w:szCs w:val="26"/>
        </w:rPr>
        <w:t>a se</w:t>
      </w:r>
      <w:r w:rsidR="005E45BD" w:rsidRPr="00DF46AB">
        <w:rPr>
          <w:rFonts w:ascii="Arial" w:hAnsi="Arial" w:cs="Arial"/>
          <w:sz w:val="26"/>
          <w:szCs w:val="26"/>
        </w:rPr>
        <w:t>r rudimentarios molinos, arados;</w:t>
      </w:r>
      <w:r w:rsidRPr="00DF46AB">
        <w:rPr>
          <w:rFonts w:ascii="Arial" w:hAnsi="Arial" w:cs="Arial"/>
          <w:sz w:val="26"/>
          <w:szCs w:val="26"/>
        </w:rPr>
        <w:t xml:space="preserve"> </w:t>
      </w:r>
      <w:r w:rsidR="005E45BD" w:rsidRPr="00DF46AB">
        <w:rPr>
          <w:rFonts w:ascii="Arial" w:hAnsi="Arial" w:cs="Arial"/>
          <w:sz w:val="26"/>
          <w:szCs w:val="26"/>
        </w:rPr>
        <w:t>l</w:t>
      </w:r>
      <w:r w:rsidRPr="00DF46AB">
        <w:rPr>
          <w:rFonts w:ascii="Arial" w:hAnsi="Arial" w:cs="Arial"/>
          <w:sz w:val="26"/>
          <w:szCs w:val="26"/>
        </w:rPr>
        <w:t>uego algunas herramientas mecánicas movidas por</w:t>
      </w:r>
      <w:r w:rsidR="005E45BD" w:rsidRPr="00DF46AB">
        <w:rPr>
          <w:rFonts w:ascii="Arial" w:hAnsi="Arial" w:cs="Arial"/>
          <w:sz w:val="26"/>
          <w:szCs w:val="26"/>
        </w:rPr>
        <w:t xml:space="preserve"> </w:t>
      </w:r>
      <w:r w:rsidRPr="00DF46AB">
        <w:rPr>
          <w:rFonts w:ascii="Arial" w:hAnsi="Arial" w:cs="Arial"/>
          <w:sz w:val="26"/>
          <w:szCs w:val="26"/>
        </w:rPr>
        <w:t>la fuerza de la sangre primero y por el novedoso vapor después, para terminar en complejos</w:t>
      </w:r>
      <w:r w:rsidR="005E45BD" w:rsidRPr="00DF46AB">
        <w:rPr>
          <w:rFonts w:ascii="Arial" w:hAnsi="Arial" w:cs="Arial"/>
          <w:sz w:val="26"/>
          <w:szCs w:val="26"/>
        </w:rPr>
        <w:t xml:space="preserve"> </w:t>
      </w:r>
      <w:r w:rsidRPr="00DF46AB">
        <w:rPr>
          <w:rFonts w:ascii="Arial" w:hAnsi="Arial" w:cs="Arial"/>
          <w:sz w:val="26"/>
          <w:szCs w:val="26"/>
        </w:rPr>
        <w:t>grupos de piezas que interactúan al compás de energía eléctrica o nuclear. Los individuos</w:t>
      </w:r>
      <w:r w:rsidR="005E45BD" w:rsidRPr="00DF46AB">
        <w:rPr>
          <w:rFonts w:ascii="Arial" w:hAnsi="Arial" w:cs="Arial"/>
          <w:sz w:val="26"/>
          <w:szCs w:val="26"/>
        </w:rPr>
        <w:t xml:space="preserve"> </w:t>
      </w:r>
      <w:r w:rsidRPr="00DF46AB">
        <w:rPr>
          <w:rFonts w:ascii="Arial" w:hAnsi="Arial" w:cs="Arial"/>
          <w:sz w:val="26"/>
          <w:szCs w:val="26"/>
        </w:rPr>
        <w:t>pueden disponer para sus actividades productivas de una gran variedad de herramientas,</w:t>
      </w:r>
      <w:r w:rsidR="005E45BD" w:rsidRPr="00DF46AB">
        <w:rPr>
          <w:rFonts w:ascii="Arial" w:hAnsi="Arial" w:cs="Arial"/>
          <w:sz w:val="26"/>
          <w:szCs w:val="26"/>
        </w:rPr>
        <w:t xml:space="preserve"> </w:t>
      </w:r>
      <w:r w:rsidRPr="00DF46AB">
        <w:rPr>
          <w:rFonts w:ascii="Arial" w:hAnsi="Arial" w:cs="Arial"/>
          <w:sz w:val="26"/>
          <w:szCs w:val="26"/>
        </w:rPr>
        <w:t xml:space="preserve">sencillas como martillos y </w:t>
      </w:r>
      <w:r w:rsidR="005E45BD" w:rsidRPr="00DF46AB">
        <w:rPr>
          <w:rFonts w:ascii="Arial" w:hAnsi="Arial" w:cs="Arial"/>
          <w:sz w:val="26"/>
          <w:szCs w:val="26"/>
        </w:rPr>
        <w:t>s</w:t>
      </w:r>
      <w:r w:rsidRPr="00DF46AB">
        <w:rPr>
          <w:rFonts w:ascii="Arial" w:hAnsi="Arial" w:cs="Arial"/>
          <w:sz w:val="26"/>
          <w:szCs w:val="26"/>
        </w:rPr>
        <w:t>ierras, o complejas como automóviles o camionetas, camiones,</w:t>
      </w:r>
      <w:r w:rsidR="00C964A4" w:rsidRPr="00DF46AB">
        <w:rPr>
          <w:rFonts w:ascii="Arial" w:hAnsi="Arial" w:cs="Arial"/>
          <w:sz w:val="26"/>
          <w:szCs w:val="26"/>
        </w:rPr>
        <w:t xml:space="preserve"> </w:t>
      </w:r>
      <w:r w:rsidRPr="00DF46AB">
        <w:rPr>
          <w:rFonts w:ascii="Arial" w:hAnsi="Arial" w:cs="Arial"/>
          <w:sz w:val="26"/>
          <w:szCs w:val="26"/>
        </w:rPr>
        <w:t>motoniveladoras, grúas, barcos o plantas industriales completas.</w:t>
      </w:r>
    </w:p>
    <w:p w14:paraId="42E67B5E" w14:textId="77777777" w:rsidR="00C964A4" w:rsidRPr="00DF46AB" w:rsidRDefault="00C964A4" w:rsidP="00C0510E">
      <w:pPr>
        <w:spacing w:after="0" w:line="360" w:lineRule="auto"/>
        <w:jc w:val="both"/>
        <w:rPr>
          <w:rFonts w:ascii="Arial" w:hAnsi="Arial" w:cs="Arial"/>
          <w:sz w:val="26"/>
          <w:szCs w:val="26"/>
        </w:rPr>
      </w:pPr>
      <w:r w:rsidRPr="00DF46AB">
        <w:rPr>
          <w:rFonts w:ascii="Arial" w:hAnsi="Arial" w:cs="Arial"/>
          <w:sz w:val="26"/>
          <w:szCs w:val="26"/>
        </w:rPr>
        <w:t>La</w:t>
      </w:r>
      <w:r w:rsidR="00B1096D" w:rsidRPr="00DF46AB">
        <w:rPr>
          <w:rFonts w:ascii="Arial" w:hAnsi="Arial" w:cs="Arial"/>
          <w:sz w:val="26"/>
          <w:szCs w:val="26"/>
        </w:rPr>
        <w:t xml:space="preserve"> cesión a cambio de dinero de estos </w:t>
      </w:r>
      <w:r w:rsidR="00B1096D" w:rsidRPr="00DF46AB">
        <w:rPr>
          <w:rFonts w:ascii="Arial" w:hAnsi="Arial" w:cs="Arial"/>
          <w:b/>
          <w:sz w:val="26"/>
          <w:szCs w:val="26"/>
        </w:rPr>
        <w:t>factores de capital</w:t>
      </w:r>
      <w:r w:rsidR="00B1096D" w:rsidRPr="00DF46AB">
        <w:rPr>
          <w:rFonts w:ascii="Arial" w:hAnsi="Arial" w:cs="Arial"/>
          <w:sz w:val="26"/>
          <w:szCs w:val="26"/>
        </w:rPr>
        <w:t xml:space="preserve"> se ha transformado</w:t>
      </w:r>
      <w:r w:rsidRPr="00DF46AB">
        <w:rPr>
          <w:rFonts w:ascii="Arial" w:hAnsi="Arial" w:cs="Arial"/>
          <w:sz w:val="26"/>
          <w:szCs w:val="26"/>
        </w:rPr>
        <w:t xml:space="preserve"> </w:t>
      </w:r>
      <w:r w:rsidR="00B1096D" w:rsidRPr="00DF46AB">
        <w:rPr>
          <w:rFonts w:ascii="Arial" w:hAnsi="Arial" w:cs="Arial"/>
          <w:sz w:val="26"/>
          <w:szCs w:val="26"/>
        </w:rPr>
        <w:t>en una importante fuente de ingresos para algunos individuos o grupos de ellos y al</w:t>
      </w:r>
      <w:r w:rsidRPr="00DF46AB">
        <w:rPr>
          <w:rFonts w:ascii="Arial" w:hAnsi="Arial" w:cs="Arial"/>
          <w:sz w:val="26"/>
          <w:szCs w:val="26"/>
        </w:rPr>
        <w:t xml:space="preserve"> </w:t>
      </w:r>
      <w:r w:rsidR="00B1096D" w:rsidRPr="00DF46AB">
        <w:rPr>
          <w:rFonts w:ascii="Arial" w:hAnsi="Arial" w:cs="Arial"/>
          <w:sz w:val="26"/>
          <w:szCs w:val="26"/>
        </w:rPr>
        <w:t>mismo tiempo permite que algunos emprendimientos puedan realizarse sin contar con los</w:t>
      </w:r>
      <w:r w:rsidRPr="00DF46AB">
        <w:rPr>
          <w:rFonts w:ascii="Arial" w:hAnsi="Arial" w:cs="Arial"/>
          <w:sz w:val="26"/>
          <w:szCs w:val="26"/>
        </w:rPr>
        <w:t xml:space="preserve"> </w:t>
      </w:r>
      <w:r w:rsidR="00B1096D" w:rsidRPr="00DF46AB">
        <w:rPr>
          <w:rFonts w:ascii="Arial" w:hAnsi="Arial" w:cs="Arial"/>
          <w:sz w:val="26"/>
          <w:szCs w:val="26"/>
        </w:rPr>
        <w:t>elementos de capital necesarios. Además los factores de capital pueden incluirse en operaciones</w:t>
      </w:r>
      <w:r w:rsidRPr="00DF46AB">
        <w:rPr>
          <w:rFonts w:ascii="Arial" w:hAnsi="Arial" w:cs="Arial"/>
          <w:sz w:val="26"/>
          <w:szCs w:val="26"/>
        </w:rPr>
        <w:t xml:space="preserve"> </w:t>
      </w:r>
      <w:r w:rsidR="00B1096D" w:rsidRPr="00DF46AB">
        <w:rPr>
          <w:rFonts w:ascii="Arial" w:hAnsi="Arial" w:cs="Arial"/>
          <w:sz w:val="26"/>
          <w:szCs w:val="26"/>
        </w:rPr>
        <w:t>combinadas con el factor trabajo, como en el caso del alquiler de un servicio de taxi, flete, o una operación a corazón abierto.</w:t>
      </w:r>
    </w:p>
    <w:p w14:paraId="5284483C" w14:textId="77777777" w:rsidR="00B1096D" w:rsidRPr="00DF46AB" w:rsidRDefault="00C964A4" w:rsidP="00C0510E">
      <w:pPr>
        <w:spacing w:after="0" w:line="360" w:lineRule="auto"/>
        <w:jc w:val="both"/>
        <w:rPr>
          <w:rFonts w:ascii="Arial" w:hAnsi="Arial" w:cs="Arial"/>
          <w:sz w:val="26"/>
          <w:szCs w:val="26"/>
        </w:rPr>
      </w:pPr>
      <w:r w:rsidRPr="00DF46AB">
        <w:rPr>
          <w:rFonts w:ascii="Arial" w:hAnsi="Arial" w:cs="Arial"/>
          <w:sz w:val="26"/>
          <w:szCs w:val="26"/>
        </w:rPr>
        <w:t>Finalmente respecto al</w:t>
      </w:r>
      <w:r w:rsidR="00B1096D" w:rsidRPr="00DF46AB">
        <w:rPr>
          <w:rFonts w:ascii="Arial" w:hAnsi="Arial" w:cs="Arial"/>
          <w:sz w:val="26"/>
          <w:szCs w:val="26"/>
        </w:rPr>
        <w:t xml:space="preserve"> </w:t>
      </w:r>
      <w:r w:rsidR="00B1096D" w:rsidRPr="00DF46AB">
        <w:rPr>
          <w:rFonts w:ascii="Arial" w:hAnsi="Arial" w:cs="Arial"/>
          <w:b/>
          <w:sz w:val="26"/>
          <w:szCs w:val="26"/>
        </w:rPr>
        <w:t>factor tierra</w:t>
      </w:r>
      <w:r w:rsidRPr="00DF46AB">
        <w:rPr>
          <w:rFonts w:ascii="Arial" w:hAnsi="Arial" w:cs="Arial"/>
          <w:sz w:val="26"/>
          <w:szCs w:val="26"/>
        </w:rPr>
        <w:t xml:space="preserve"> -</w:t>
      </w:r>
      <w:r w:rsidR="00B1096D" w:rsidRPr="00DF46AB">
        <w:rPr>
          <w:rFonts w:ascii="Arial" w:hAnsi="Arial" w:cs="Arial"/>
          <w:sz w:val="26"/>
          <w:szCs w:val="26"/>
        </w:rPr>
        <w:t>que</w:t>
      </w:r>
      <w:r w:rsidRPr="00DF46AB">
        <w:rPr>
          <w:rFonts w:ascii="Arial" w:hAnsi="Arial" w:cs="Arial"/>
          <w:sz w:val="26"/>
          <w:szCs w:val="26"/>
        </w:rPr>
        <w:t xml:space="preserve"> </w:t>
      </w:r>
      <w:r w:rsidR="00B1096D" w:rsidRPr="00DF46AB">
        <w:rPr>
          <w:rFonts w:ascii="Arial" w:hAnsi="Arial" w:cs="Arial"/>
          <w:sz w:val="26"/>
          <w:szCs w:val="26"/>
        </w:rPr>
        <w:t>comprensiblemente no ha camb</w:t>
      </w:r>
      <w:r w:rsidRPr="00DF46AB">
        <w:rPr>
          <w:rFonts w:ascii="Arial" w:hAnsi="Arial" w:cs="Arial"/>
          <w:sz w:val="26"/>
          <w:szCs w:val="26"/>
        </w:rPr>
        <w:t xml:space="preserve">iado mucho desde la antigüedad- </w:t>
      </w:r>
      <w:r w:rsidR="00B1096D" w:rsidRPr="00DF46AB">
        <w:rPr>
          <w:rFonts w:ascii="Arial" w:hAnsi="Arial" w:cs="Arial"/>
          <w:sz w:val="26"/>
          <w:szCs w:val="26"/>
        </w:rPr>
        <w:t>es dable</w:t>
      </w:r>
      <w:r w:rsidRPr="00DF46AB">
        <w:rPr>
          <w:rFonts w:ascii="Arial" w:hAnsi="Arial" w:cs="Arial"/>
          <w:sz w:val="26"/>
          <w:szCs w:val="26"/>
        </w:rPr>
        <w:t xml:space="preserve"> </w:t>
      </w:r>
      <w:r w:rsidR="00B1096D" w:rsidRPr="00DF46AB">
        <w:rPr>
          <w:rFonts w:ascii="Arial" w:hAnsi="Arial" w:cs="Arial"/>
          <w:sz w:val="26"/>
          <w:szCs w:val="26"/>
        </w:rPr>
        <w:t xml:space="preserve">aclarar que la concepción geográfica del </w:t>
      </w:r>
      <w:r w:rsidR="00B1096D" w:rsidRPr="00DF46AB">
        <w:rPr>
          <w:rFonts w:ascii="Arial" w:hAnsi="Arial" w:cs="Arial"/>
          <w:sz w:val="26"/>
          <w:szCs w:val="26"/>
        </w:rPr>
        <w:lastRenderedPageBreak/>
        <w:t>término tierra merece ser actualizada, especialmente</w:t>
      </w:r>
      <w:r w:rsidRPr="00DF46AB">
        <w:rPr>
          <w:rFonts w:ascii="Arial" w:hAnsi="Arial" w:cs="Arial"/>
          <w:sz w:val="26"/>
          <w:szCs w:val="26"/>
        </w:rPr>
        <w:t xml:space="preserve"> por los </w:t>
      </w:r>
      <w:r w:rsidR="00B1096D" w:rsidRPr="00DF46AB">
        <w:rPr>
          <w:rFonts w:ascii="Arial" w:hAnsi="Arial" w:cs="Arial"/>
          <w:sz w:val="26"/>
          <w:szCs w:val="26"/>
        </w:rPr>
        <w:t>grandes cambios introducidos por el hombre en sus explotaciones económicas.</w:t>
      </w:r>
    </w:p>
    <w:p w14:paraId="3266DB22"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Con seguridad</w:t>
      </w:r>
      <w:r w:rsidR="00C964A4" w:rsidRPr="00DF46AB">
        <w:rPr>
          <w:rFonts w:ascii="Arial" w:hAnsi="Arial" w:cs="Arial"/>
          <w:sz w:val="26"/>
          <w:szCs w:val="26"/>
        </w:rPr>
        <w:t>,</w:t>
      </w:r>
      <w:r w:rsidRPr="00DF46AB">
        <w:rPr>
          <w:rFonts w:ascii="Arial" w:hAnsi="Arial" w:cs="Arial"/>
          <w:sz w:val="26"/>
          <w:szCs w:val="26"/>
        </w:rPr>
        <w:t xml:space="preserve"> a los estudiantes del siglo XVIII, posiblemente pocos, no se les hubiera</w:t>
      </w:r>
      <w:r w:rsidR="00C964A4" w:rsidRPr="00DF46AB">
        <w:rPr>
          <w:rFonts w:ascii="Arial" w:hAnsi="Arial" w:cs="Arial"/>
          <w:sz w:val="26"/>
          <w:szCs w:val="26"/>
        </w:rPr>
        <w:t xml:space="preserve"> </w:t>
      </w:r>
      <w:r w:rsidRPr="00DF46AB">
        <w:rPr>
          <w:rFonts w:ascii="Arial" w:hAnsi="Arial" w:cs="Arial"/>
          <w:sz w:val="26"/>
          <w:szCs w:val="26"/>
        </w:rPr>
        <w:t>ocurrido la explotación del aire para vuelos comerciales, o para las transferencias de ondas de</w:t>
      </w:r>
      <w:r w:rsidR="00C964A4" w:rsidRPr="00DF46AB">
        <w:rPr>
          <w:rFonts w:ascii="Arial" w:hAnsi="Arial" w:cs="Arial"/>
          <w:sz w:val="26"/>
          <w:szCs w:val="26"/>
        </w:rPr>
        <w:t xml:space="preserve"> </w:t>
      </w:r>
      <w:r w:rsidRPr="00DF46AB">
        <w:rPr>
          <w:rFonts w:ascii="Arial" w:hAnsi="Arial" w:cs="Arial"/>
          <w:sz w:val="26"/>
          <w:szCs w:val="26"/>
        </w:rPr>
        <w:t xml:space="preserve">comunicación, o </w:t>
      </w:r>
      <w:r w:rsidR="00C964A4" w:rsidRPr="00DF46AB">
        <w:rPr>
          <w:rFonts w:ascii="Arial" w:hAnsi="Arial" w:cs="Arial"/>
          <w:sz w:val="26"/>
          <w:szCs w:val="26"/>
        </w:rPr>
        <w:t xml:space="preserve">la utilización de </w:t>
      </w:r>
      <w:r w:rsidRPr="00DF46AB">
        <w:rPr>
          <w:rFonts w:ascii="Arial" w:hAnsi="Arial" w:cs="Arial"/>
          <w:sz w:val="26"/>
          <w:szCs w:val="26"/>
        </w:rPr>
        <w:t>máquinas de última gene</w:t>
      </w:r>
      <w:r w:rsidR="00C964A4" w:rsidRPr="00DF46AB">
        <w:rPr>
          <w:rFonts w:ascii="Arial" w:hAnsi="Arial" w:cs="Arial"/>
          <w:sz w:val="26"/>
          <w:szCs w:val="26"/>
        </w:rPr>
        <w:t>ración para estudiar la meteoro</w:t>
      </w:r>
      <w:r w:rsidRPr="00DF46AB">
        <w:rPr>
          <w:rFonts w:ascii="Arial" w:hAnsi="Arial" w:cs="Arial"/>
          <w:sz w:val="26"/>
          <w:szCs w:val="26"/>
        </w:rPr>
        <w:t>logía. Tampoco el surcar de los mares de gr</w:t>
      </w:r>
      <w:r w:rsidR="00C964A4" w:rsidRPr="00DF46AB">
        <w:rPr>
          <w:rFonts w:ascii="Arial" w:hAnsi="Arial" w:cs="Arial"/>
          <w:sz w:val="26"/>
          <w:szCs w:val="26"/>
        </w:rPr>
        <w:t>andes buques factorías, la exis</w:t>
      </w:r>
      <w:r w:rsidRPr="00DF46AB">
        <w:rPr>
          <w:rFonts w:ascii="Arial" w:hAnsi="Arial" w:cs="Arial"/>
          <w:sz w:val="26"/>
          <w:szCs w:val="26"/>
        </w:rPr>
        <w:t>tencia de</w:t>
      </w:r>
      <w:r w:rsidR="00C964A4" w:rsidRPr="00DF46AB">
        <w:rPr>
          <w:rFonts w:ascii="Arial" w:hAnsi="Arial" w:cs="Arial"/>
          <w:sz w:val="26"/>
          <w:szCs w:val="26"/>
        </w:rPr>
        <w:t xml:space="preserve"> </w:t>
      </w:r>
      <w:r w:rsidRPr="00DF46AB">
        <w:rPr>
          <w:rFonts w:ascii="Arial" w:hAnsi="Arial" w:cs="Arial"/>
          <w:sz w:val="26"/>
          <w:szCs w:val="26"/>
        </w:rPr>
        <w:t>cableado para comunicaciones telefónicas o la extracción de petróleo desde las</w:t>
      </w:r>
      <w:r w:rsidR="00C964A4" w:rsidRPr="00DF46AB">
        <w:rPr>
          <w:rFonts w:ascii="Arial" w:hAnsi="Arial" w:cs="Arial"/>
          <w:sz w:val="26"/>
          <w:szCs w:val="26"/>
        </w:rPr>
        <w:t xml:space="preserve"> </w:t>
      </w:r>
      <w:r w:rsidRPr="00DF46AB">
        <w:rPr>
          <w:rFonts w:ascii="Arial" w:hAnsi="Arial" w:cs="Arial"/>
          <w:sz w:val="26"/>
          <w:szCs w:val="26"/>
        </w:rPr>
        <w:t>profundidades mismas del mar.</w:t>
      </w:r>
    </w:p>
    <w:p w14:paraId="31392D32" w14:textId="77777777" w:rsidR="00B1096D" w:rsidRPr="00DF46AB" w:rsidRDefault="00C964A4" w:rsidP="00C0510E">
      <w:pPr>
        <w:spacing w:after="0" w:line="360" w:lineRule="auto"/>
        <w:jc w:val="both"/>
        <w:rPr>
          <w:rFonts w:ascii="Arial" w:hAnsi="Arial" w:cs="Arial"/>
          <w:sz w:val="26"/>
          <w:szCs w:val="26"/>
        </w:rPr>
      </w:pPr>
      <w:r w:rsidRPr="00DF46AB">
        <w:rPr>
          <w:rFonts w:ascii="Arial" w:hAnsi="Arial" w:cs="Arial"/>
          <w:sz w:val="26"/>
          <w:szCs w:val="26"/>
        </w:rPr>
        <w:t xml:space="preserve">Por lo dicho anteriormente, </w:t>
      </w:r>
      <w:r w:rsidR="00B1096D" w:rsidRPr="00DF46AB">
        <w:rPr>
          <w:rFonts w:ascii="Arial" w:hAnsi="Arial" w:cs="Arial"/>
          <w:sz w:val="26"/>
          <w:szCs w:val="26"/>
        </w:rPr>
        <w:t>debiéramos decir entonces que el factor tierra merece ser denominado</w:t>
      </w:r>
      <w:r w:rsidRPr="00DF46AB">
        <w:rPr>
          <w:rFonts w:ascii="Arial" w:hAnsi="Arial" w:cs="Arial"/>
          <w:sz w:val="26"/>
          <w:szCs w:val="26"/>
        </w:rPr>
        <w:t xml:space="preserve"> </w:t>
      </w:r>
      <w:r w:rsidR="00B1096D" w:rsidRPr="00DF46AB">
        <w:rPr>
          <w:rFonts w:ascii="Arial" w:hAnsi="Arial" w:cs="Arial"/>
          <w:b/>
          <w:sz w:val="26"/>
          <w:szCs w:val="26"/>
        </w:rPr>
        <w:t>factor biósfera</w:t>
      </w:r>
      <w:r w:rsidR="00B1096D" w:rsidRPr="00DF46AB">
        <w:rPr>
          <w:rFonts w:ascii="Arial" w:hAnsi="Arial" w:cs="Arial"/>
          <w:sz w:val="26"/>
          <w:szCs w:val="26"/>
        </w:rPr>
        <w:t>, como lo rebautizaron ya algunos autores.</w:t>
      </w:r>
    </w:p>
    <w:p w14:paraId="06FB7486" w14:textId="77777777" w:rsidR="00B93782"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Ahora, si se ha entendido lo anterior, es hora de agregar algunos detalles de actualización.</w:t>
      </w:r>
      <w:r w:rsidR="00B93782" w:rsidRPr="00DF46AB">
        <w:rPr>
          <w:rFonts w:ascii="Arial" w:hAnsi="Arial" w:cs="Arial"/>
          <w:sz w:val="26"/>
          <w:szCs w:val="26"/>
        </w:rPr>
        <w:t xml:space="preserve"> </w:t>
      </w:r>
      <w:r w:rsidRPr="00DF46AB">
        <w:rPr>
          <w:rFonts w:ascii="Arial" w:hAnsi="Arial" w:cs="Arial"/>
          <w:sz w:val="26"/>
          <w:szCs w:val="26"/>
        </w:rPr>
        <w:t>Así como mencionamos la ampliación del concepto de factor tierra a factor biósfera,</w:t>
      </w:r>
      <w:r w:rsidR="00C964A4" w:rsidRPr="00DF46AB">
        <w:rPr>
          <w:rFonts w:ascii="Arial" w:hAnsi="Arial" w:cs="Arial"/>
          <w:sz w:val="26"/>
          <w:szCs w:val="26"/>
        </w:rPr>
        <w:t xml:space="preserve"> </w:t>
      </w:r>
      <w:r w:rsidRPr="00DF46AB">
        <w:rPr>
          <w:rFonts w:ascii="Arial" w:hAnsi="Arial" w:cs="Arial"/>
          <w:sz w:val="26"/>
          <w:szCs w:val="26"/>
        </w:rPr>
        <w:t>algunas cosas han sucedido desde la enunciación de estos conceptos por parte de los</w:t>
      </w:r>
      <w:r w:rsidR="00C964A4" w:rsidRPr="00DF46AB">
        <w:rPr>
          <w:rFonts w:ascii="Arial" w:hAnsi="Arial" w:cs="Arial"/>
          <w:sz w:val="26"/>
          <w:szCs w:val="26"/>
        </w:rPr>
        <w:t xml:space="preserve"> </w:t>
      </w:r>
      <w:r w:rsidRPr="00DF46AB">
        <w:rPr>
          <w:rFonts w:ascii="Arial" w:hAnsi="Arial" w:cs="Arial"/>
          <w:sz w:val="26"/>
          <w:szCs w:val="26"/>
        </w:rPr>
        <w:t>primeros estudiosos de la economía.</w:t>
      </w:r>
      <w:r w:rsidR="00C964A4" w:rsidRPr="00DF46AB">
        <w:rPr>
          <w:rFonts w:ascii="Arial" w:hAnsi="Arial" w:cs="Arial"/>
          <w:sz w:val="26"/>
          <w:szCs w:val="26"/>
        </w:rPr>
        <w:t xml:space="preserve"> </w:t>
      </w:r>
    </w:p>
    <w:p w14:paraId="46FF9E55"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Por un lado, la actividad creadora del hombre sufrió un gran cimbronazo en lo que se</w:t>
      </w:r>
      <w:r w:rsidR="00C964A4" w:rsidRPr="00DF46AB">
        <w:rPr>
          <w:rFonts w:ascii="Arial" w:hAnsi="Arial" w:cs="Arial"/>
          <w:sz w:val="26"/>
          <w:szCs w:val="26"/>
        </w:rPr>
        <w:t xml:space="preserve"> </w:t>
      </w:r>
      <w:r w:rsidRPr="00DF46AB">
        <w:rPr>
          <w:rFonts w:ascii="Arial" w:hAnsi="Arial" w:cs="Arial"/>
          <w:sz w:val="26"/>
          <w:szCs w:val="26"/>
        </w:rPr>
        <w:t xml:space="preserve">ha denominado revolución industrial, que significó </w:t>
      </w:r>
      <w:r w:rsidR="00C964A4" w:rsidRPr="00DF46AB">
        <w:rPr>
          <w:rFonts w:ascii="Arial" w:hAnsi="Arial" w:cs="Arial"/>
          <w:sz w:val="26"/>
          <w:szCs w:val="26"/>
        </w:rPr>
        <w:t>-</w:t>
      </w:r>
      <w:r w:rsidRPr="00DF46AB">
        <w:rPr>
          <w:rFonts w:ascii="Arial" w:hAnsi="Arial" w:cs="Arial"/>
          <w:sz w:val="26"/>
          <w:szCs w:val="26"/>
        </w:rPr>
        <w:t xml:space="preserve">tal cual menciona Vera </w:t>
      </w:r>
      <w:proofErr w:type="spellStart"/>
      <w:r w:rsidRPr="00DF46AB">
        <w:rPr>
          <w:rFonts w:ascii="Arial" w:hAnsi="Arial" w:cs="Arial"/>
          <w:sz w:val="26"/>
          <w:szCs w:val="26"/>
        </w:rPr>
        <w:t>Zamagni</w:t>
      </w:r>
      <w:proofErr w:type="spellEnd"/>
      <w:r w:rsidR="00C964A4" w:rsidRPr="00DF46AB">
        <w:rPr>
          <w:rFonts w:ascii="Arial" w:hAnsi="Arial" w:cs="Arial"/>
          <w:sz w:val="26"/>
          <w:szCs w:val="26"/>
        </w:rPr>
        <w:t>-</w:t>
      </w:r>
      <w:r w:rsidRPr="00DF46AB">
        <w:rPr>
          <w:rFonts w:ascii="Arial" w:hAnsi="Arial" w:cs="Arial"/>
          <w:sz w:val="26"/>
          <w:szCs w:val="26"/>
        </w:rPr>
        <w:t xml:space="preserve"> un</w:t>
      </w:r>
      <w:r w:rsidR="00C964A4" w:rsidRPr="00DF46AB">
        <w:rPr>
          <w:rFonts w:ascii="Arial" w:hAnsi="Arial" w:cs="Arial"/>
          <w:sz w:val="26"/>
          <w:szCs w:val="26"/>
        </w:rPr>
        <w:t xml:space="preserve"> cambio de la visión humana,</w:t>
      </w:r>
      <w:r w:rsidR="00B93782" w:rsidRPr="00DF46AB">
        <w:rPr>
          <w:rFonts w:ascii="Arial" w:hAnsi="Arial" w:cs="Arial"/>
          <w:sz w:val="26"/>
          <w:szCs w:val="26"/>
        </w:rPr>
        <w:t xml:space="preserve"> un cambio energético. U</w:t>
      </w:r>
      <w:r w:rsidRPr="00DF46AB">
        <w:rPr>
          <w:rFonts w:ascii="Arial" w:hAnsi="Arial" w:cs="Arial"/>
          <w:sz w:val="26"/>
          <w:szCs w:val="26"/>
        </w:rPr>
        <w:t>na de las características que produce</w:t>
      </w:r>
      <w:r w:rsidR="00B93782" w:rsidRPr="00DF46AB">
        <w:rPr>
          <w:rFonts w:ascii="Arial" w:hAnsi="Arial" w:cs="Arial"/>
          <w:sz w:val="26"/>
          <w:szCs w:val="26"/>
        </w:rPr>
        <w:t xml:space="preserve"> </w:t>
      </w:r>
      <w:r w:rsidRPr="00DF46AB">
        <w:rPr>
          <w:rFonts w:ascii="Arial" w:hAnsi="Arial" w:cs="Arial"/>
          <w:sz w:val="26"/>
          <w:szCs w:val="26"/>
        </w:rPr>
        <w:t>este cambio es la valoración del conocimient</w:t>
      </w:r>
      <w:r w:rsidR="00B93782" w:rsidRPr="00DF46AB">
        <w:rPr>
          <w:rFonts w:ascii="Arial" w:hAnsi="Arial" w:cs="Arial"/>
          <w:sz w:val="26"/>
          <w:szCs w:val="26"/>
        </w:rPr>
        <w:t>o;</w:t>
      </w:r>
      <w:r w:rsidRPr="00DF46AB">
        <w:rPr>
          <w:rFonts w:ascii="Arial" w:hAnsi="Arial" w:cs="Arial"/>
          <w:sz w:val="26"/>
          <w:szCs w:val="26"/>
        </w:rPr>
        <w:t xml:space="preserve"> tanto de aquel que permitía la creación de</w:t>
      </w:r>
      <w:r w:rsidR="00B93782" w:rsidRPr="00DF46AB">
        <w:rPr>
          <w:rFonts w:ascii="Arial" w:hAnsi="Arial" w:cs="Arial"/>
          <w:sz w:val="26"/>
          <w:szCs w:val="26"/>
        </w:rPr>
        <w:t xml:space="preserve"> novedosas maneras de eficiencia</w:t>
      </w:r>
      <w:r w:rsidRPr="00DF46AB">
        <w:rPr>
          <w:rFonts w:ascii="Arial" w:hAnsi="Arial" w:cs="Arial"/>
          <w:sz w:val="26"/>
          <w:szCs w:val="26"/>
        </w:rPr>
        <w:t xml:space="preserve"> </w:t>
      </w:r>
      <w:r w:rsidR="00B93782" w:rsidRPr="00DF46AB">
        <w:rPr>
          <w:rFonts w:ascii="Arial" w:hAnsi="Arial" w:cs="Arial"/>
          <w:sz w:val="26"/>
          <w:szCs w:val="26"/>
        </w:rPr>
        <w:t>-</w:t>
      </w:r>
      <w:r w:rsidRPr="00DF46AB">
        <w:rPr>
          <w:rFonts w:ascii="Arial" w:hAnsi="Arial" w:cs="Arial"/>
          <w:sz w:val="26"/>
          <w:szCs w:val="26"/>
        </w:rPr>
        <w:t>en general en manos de quienes tenían la posibilidad de</w:t>
      </w:r>
      <w:r w:rsidR="00B93782" w:rsidRPr="00DF46AB">
        <w:rPr>
          <w:rFonts w:ascii="Arial" w:hAnsi="Arial" w:cs="Arial"/>
          <w:sz w:val="26"/>
          <w:szCs w:val="26"/>
        </w:rPr>
        <w:t xml:space="preserve"> </w:t>
      </w:r>
      <w:r w:rsidRPr="00DF46AB">
        <w:rPr>
          <w:rFonts w:ascii="Arial" w:hAnsi="Arial" w:cs="Arial"/>
          <w:sz w:val="26"/>
          <w:szCs w:val="26"/>
        </w:rPr>
        <w:t>asistir a casas de altos estudios (profesionales)</w:t>
      </w:r>
      <w:r w:rsidR="00B93782" w:rsidRPr="00DF46AB">
        <w:rPr>
          <w:rFonts w:ascii="Arial" w:hAnsi="Arial" w:cs="Arial"/>
          <w:sz w:val="26"/>
          <w:szCs w:val="26"/>
        </w:rPr>
        <w:t>-,</w:t>
      </w:r>
      <w:r w:rsidRPr="00DF46AB">
        <w:rPr>
          <w:rFonts w:ascii="Arial" w:hAnsi="Arial" w:cs="Arial"/>
          <w:sz w:val="26"/>
          <w:szCs w:val="26"/>
        </w:rPr>
        <w:t xml:space="preserve"> y de quienes podían rentar tales</w:t>
      </w:r>
      <w:r w:rsidR="00B93782" w:rsidRPr="00DF46AB">
        <w:rPr>
          <w:rFonts w:ascii="Arial" w:hAnsi="Arial" w:cs="Arial"/>
          <w:sz w:val="26"/>
          <w:szCs w:val="26"/>
        </w:rPr>
        <w:t xml:space="preserve"> conocimientos -empresarios-</w:t>
      </w:r>
      <w:r w:rsidRPr="00DF46AB">
        <w:rPr>
          <w:rFonts w:ascii="Arial" w:hAnsi="Arial" w:cs="Arial"/>
          <w:sz w:val="26"/>
          <w:szCs w:val="26"/>
        </w:rPr>
        <w:t>, como de los simples operarios a quienes se instruía en nuevas</w:t>
      </w:r>
      <w:r w:rsidR="00B93782" w:rsidRPr="00DF46AB">
        <w:rPr>
          <w:rFonts w:ascii="Arial" w:hAnsi="Arial" w:cs="Arial"/>
          <w:sz w:val="26"/>
          <w:szCs w:val="26"/>
        </w:rPr>
        <w:t xml:space="preserve"> </w:t>
      </w:r>
      <w:r w:rsidRPr="00DF46AB">
        <w:rPr>
          <w:rFonts w:ascii="Arial" w:hAnsi="Arial" w:cs="Arial"/>
          <w:sz w:val="26"/>
          <w:szCs w:val="26"/>
        </w:rPr>
        <w:t>destrezas, las que llevaban consigo a nuevos destinos al ser despedidos o por encontrar</w:t>
      </w:r>
      <w:r w:rsidR="00B93782" w:rsidRPr="00DF46AB">
        <w:rPr>
          <w:rFonts w:ascii="Arial" w:hAnsi="Arial" w:cs="Arial"/>
          <w:sz w:val="26"/>
          <w:szCs w:val="26"/>
        </w:rPr>
        <w:t xml:space="preserve"> </w:t>
      </w:r>
      <w:r w:rsidRPr="00DF46AB">
        <w:rPr>
          <w:rFonts w:ascii="Arial" w:hAnsi="Arial" w:cs="Arial"/>
          <w:sz w:val="26"/>
          <w:szCs w:val="26"/>
        </w:rPr>
        <w:t>mejores condiciones en otras explotaciones.</w:t>
      </w:r>
    </w:p>
    <w:p w14:paraId="3F8C2E65" w14:textId="77777777" w:rsidR="00B93782"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En lo anterior se basan los autores en indicar que este conocimiento es en sí mismo un</w:t>
      </w:r>
      <w:r w:rsidR="00B93782" w:rsidRPr="00DF46AB">
        <w:rPr>
          <w:rFonts w:ascii="Arial" w:hAnsi="Arial" w:cs="Arial"/>
          <w:sz w:val="26"/>
          <w:szCs w:val="26"/>
        </w:rPr>
        <w:t xml:space="preserve"> </w:t>
      </w:r>
      <w:r w:rsidRPr="00DF46AB">
        <w:rPr>
          <w:rFonts w:ascii="Arial" w:hAnsi="Arial" w:cs="Arial"/>
          <w:sz w:val="26"/>
          <w:szCs w:val="26"/>
        </w:rPr>
        <w:t xml:space="preserve">factor novedoso que llamaremos </w:t>
      </w:r>
      <w:r w:rsidRPr="00DF46AB">
        <w:rPr>
          <w:rFonts w:ascii="Arial" w:hAnsi="Arial" w:cs="Arial"/>
          <w:b/>
          <w:sz w:val="26"/>
          <w:szCs w:val="26"/>
        </w:rPr>
        <w:t>factor de recursos humanos</w:t>
      </w:r>
      <w:r w:rsidR="00B93782" w:rsidRPr="00DF46AB">
        <w:rPr>
          <w:rFonts w:ascii="Arial" w:hAnsi="Arial" w:cs="Arial"/>
          <w:sz w:val="26"/>
          <w:szCs w:val="26"/>
        </w:rPr>
        <w:t>, ya que contempla</w:t>
      </w:r>
      <w:r w:rsidRPr="00DF46AB">
        <w:rPr>
          <w:rFonts w:ascii="Arial" w:hAnsi="Arial" w:cs="Arial"/>
          <w:sz w:val="26"/>
          <w:szCs w:val="26"/>
        </w:rPr>
        <w:t xml:space="preserve"> no solo el</w:t>
      </w:r>
      <w:r w:rsidR="00B93782" w:rsidRPr="00DF46AB">
        <w:rPr>
          <w:rFonts w:ascii="Arial" w:hAnsi="Arial" w:cs="Arial"/>
          <w:sz w:val="26"/>
          <w:szCs w:val="26"/>
        </w:rPr>
        <w:t xml:space="preserve"> </w:t>
      </w:r>
      <w:r w:rsidRPr="00DF46AB">
        <w:rPr>
          <w:rFonts w:ascii="Arial" w:hAnsi="Arial" w:cs="Arial"/>
          <w:sz w:val="26"/>
          <w:szCs w:val="26"/>
        </w:rPr>
        <w:t>tiempo sino además toda la experiencia e individualidad que el hombre ofrece y que hoy</w:t>
      </w:r>
      <w:r w:rsidR="00B93782" w:rsidRPr="00DF46AB">
        <w:rPr>
          <w:rFonts w:ascii="Arial" w:hAnsi="Arial" w:cs="Arial"/>
          <w:sz w:val="26"/>
          <w:szCs w:val="26"/>
        </w:rPr>
        <w:t xml:space="preserve"> </w:t>
      </w:r>
      <w:r w:rsidRPr="00DF46AB">
        <w:rPr>
          <w:rFonts w:ascii="Arial" w:hAnsi="Arial" w:cs="Arial"/>
          <w:sz w:val="26"/>
          <w:szCs w:val="26"/>
        </w:rPr>
        <w:t>reemplaza ampliamente al viejo concepto de trabajo</w:t>
      </w:r>
      <w:r w:rsidR="00B93782" w:rsidRPr="00DF46AB">
        <w:rPr>
          <w:rFonts w:ascii="Arial" w:hAnsi="Arial" w:cs="Arial"/>
          <w:sz w:val="26"/>
          <w:szCs w:val="26"/>
        </w:rPr>
        <w:t>. Actualmente es</w:t>
      </w:r>
      <w:r w:rsidRPr="00DF46AB">
        <w:rPr>
          <w:rFonts w:ascii="Arial" w:hAnsi="Arial" w:cs="Arial"/>
          <w:sz w:val="26"/>
          <w:szCs w:val="26"/>
        </w:rPr>
        <w:t xml:space="preserve"> ralo el estrato productivo en que</w:t>
      </w:r>
      <w:r w:rsidR="00B93782" w:rsidRPr="00DF46AB">
        <w:rPr>
          <w:rFonts w:ascii="Arial" w:hAnsi="Arial" w:cs="Arial"/>
          <w:sz w:val="26"/>
          <w:szCs w:val="26"/>
        </w:rPr>
        <w:t xml:space="preserve"> </w:t>
      </w:r>
      <w:r w:rsidRPr="00DF46AB">
        <w:rPr>
          <w:rFonts w:ascii="Arial" w:hAnsi="Arial" w:cs="Arial"/>
          <w:sz w:val="26"/>
          <w:szCs w:val="26"/>
        </w:rPr>
        <w:t xml:space="preserve">los individuos simplemente trotan su tiempo dedicado a la producción por dinero o bienes. </w:t>
      </w:r>
    </w:p>
    <w:p w14:paraId="683E9A73"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La</w:t>
      </w:r>
      <w:r w:rsidR="00B93782" w:rsidRPr="00DF46AB">
        <w:rPr>
          <w:rFonts w:ascii="Arial" w:hAnsi="Arial" w:cs="Arial"/>
          <w:sz w:val="26"/>
          <w:szCs w:val="26"/>
        </w:rPr>
        <w:t xml:space="preserve"> </w:t>
      </w:r>
      <w:r w:rsidRPr="00DF46AB">
        <w:rPr>
          <w:rFonts w:ascii="Arial" w:hAnsi="Arial" w:cs="Arial"/>
          <w:sz w:val="26"/>
          <w:szCs w:val="26"/>
        </w:rPr>
        <w:t>complejidad actual del entramado productivo premia a quién se diferencia lo que queda</w:t>
      </w:r>
      <w:r w:rsidR="00B93782" w:rsidRPr="00DF46AB">
        <w:rPr>
          <w:rFonts w:ascii="Arial" w:hAnsi="Arial" w:cs="Arial"/>
          <w:sz w:val="26"/>
          <w:szCs w:val="26"/>
        </w:rPr>
        <w:t xml:space="preserve"> </w:t>
      </w:r>
      <w:r w:rsidRPr="00DF46AB">
        <w:rPr>
          <w:rFonts w:ascii="Arial" w:hAnsi="Arial" w:cs="Arial"/>
          <w:sz w:val="26"/>
          <w:szCs w:val="26"/>
        </w:rPr>
        <w:t xml:space="preserve">demostrado en un fuerte componente competitivo aún entre </w:t>
      </w:r>
      <w:r w:rsidRPr="00DF46AB">
        <w:rPr>
          <w:rFonts w:ascii="Arial" w:hAnsi="Arial" w:cs="Arial"/>
          <w:sz w:val="26"/>
          <w:szCs w:val="26"/>
        </w:rPr>
        <w:lastRenderedPageBreak/>
        <w:t>trabajadores de tareas básicas.</w:t>
      </w:r>
      <w:r w:rsidR="00B93782" w:rsidRPr="00DF46AB">
        <w:rPr>
          <w:rFonts w:ascii="Arial" w:hAnsi="Arial" w:cs="Arial"/>
          <w:sz w:val="26"/>
          <w:szCs w:val="26"/>
        </w:rPr>
        <w:t xml:space="preserve"> </w:t>
      </w:r>
      <w:r w:rsidRPr="00DF46AB">
        <w:rPr>
          <w:rFonts w:ascii="Arial" w:hAnsi="Arial" w:cs="Arial"/>
          <w:sz w:val="26"/>
          <w:szCs w:val="26"/>
        </w:rPr>
        <w:t>Del mismo modo y como describe magistralmente Friedman, es razonable pensar que</w:t>
      </w:r>
      <w:r w:rsidR="00B93782" w:rsidRPr="00DF46AB">
        <w:rPr>
          <w:rFonts w:ascii="Arial" w:hAnsi="Arial" w:cs="Arial"/>
          <w:sz w:val="26"/>
          <w:szCs w:val="26"/>
        </w:rPr>
        <w:t xml:space="preserve"> </w:t>
      </w:r>
      <w:r w:rsidRPr="00DF46AB">
        <w:rPr>
          <w:rFonts w:ascii="Arial" w:hAnsi="Arial" w:cs="Arial"/>
          <w:sz w:val="26"/>
          <w:szCs w:val="26"/>
        </w:rPr>
        <w:t>quienes adquieren la capacidad de producción mediante la combinación de factores propios o</w:t>
      </w:r>
      <w:r w:rsidR="00B93782" w:rsidRPr="00DF46AB">
        <w:rPr>
          <w:rFonts w:ascii="Arial" w:hAnsi="Arial" w:cs="Arial"/>
          <w:sz w:val="26"/>
          <w:szCs w:val="26"/>
        </w:rPr>
        <w:t xml:space="preserve"> </w:t>
      </w:r>
      <w:r w:rsidRPr="00DF46AB">
        <w:rPr>
          <w:rFonts w:ascii="Arial" w:hAnsi="Arial" w:cs="Arial"/>
          <w:sz w:val="26"/>
          <w:szCs w:val="26"/>
        </w:rPr>
        <w:t>de terceros, a saber empresarios, obtienen un plus en la explotación consistente en herramientas</w:t>
      </w:r>
      <w:r w:rsidR="00B93782" w:rsidRPr="00DF46AB">
        <w:rPr>
          <w:rFonts w:ascii="Arial" w:hAnsi="Arial" w:cs="Arial"/>
          <w:sz w:val="26"/>
          <w:szCs w:val="26"/>
        </w:rPr>
        <w:t xml:space="preserve"> </w:t>
      </w:r>
      <w:r w:rsidRPr="00DF46AB">
        <w:rPr>
          <w:rFonts w:ascii="Arial" w:hAnsi="Arial" w:cs="Arial"/>
          <w:sz w:val="26"/>
          <w:szCs w:val="26"/>
        </w:rPr>
        <w:t>científicas y de gestión que al finalizar el emprendimiento seguirán poseyendo y</w:t>
      </w:r>
      <w:r w:rsidR="00B93782" w:rsidRPr="00DF46AB">
        <w:rPr>
          <w:rFonts w:ascii="Arial" w:hAnsi="Arial" w:cs="Arial"/>
          <w:sz w:val="26"/>
          <w:szCs w:val="26"/>
        </w:rPr>
        <w:t xml:space="preserve"> </w:t>
      </w:r>
      <w:r w:rsidRPr="00DF46AB">
        <w:rPr>
          <w:rFonts w:ascii="Arial" w:hAnsi="Arial" w:cs="Arial"/>
          <w:sz w:val="26"/>
          <w:szCs w:val="26"/>
        </w:rPr>
        <w:t>aplicarán a uno nuevo. Estamos entonces ante un nuevo factor que en este caso no está</w:t>
      </w:r>
      <w:r w:rsidR="00B93782" w:rsidRPr="00DF46AB">
        <w:rPr>
          <w:rFonts w:ascii="Arial" w:hAnsi="Arial" w:cs="Arial"/>
          <w:sz w:val="26"/>
          <w:szCs w:val="26"/>
        </w:rPr>
        <w:t xml:space="preserve"> </w:t>
      </w:r>
      <w:r w:rsidRPr="00DF46AB">
        <w:rPr>
          <w:rFonts w:ascii="Arial" w:hAnsi="Arial" w:cs="Arial"/>
          <w:sz w:val="26"/>
          <w:szCs w:val="26"/>
        </w:rPr>
        <w:t xml:space="preserve">presente en cualquier individuo y que denominaremos </w:t>
      </w:r>
      <w:r w:rsidRPr="00DF46AB">
        <w:rPr>
          <w:rFonts w:ascii="Arial" w:hAnsi="Arial" w:cs="Arial"/>
          <w:b/>
          <w:sz w:val="26"/>
          <w:szCs w:val="26"/>
        </w:rPr>
        <w:t xml:space="preserve">factor de capacidad </w:t>
      </w:r>
      <w:proofErr w:type="spellStart"/>
      <w:r w:rsidRPr="00DF46AB">
        <w:rPr>
          <w:rFonts w:ascii="Arial" w:hAnsi="Arial" w:cs="Arial"/>
          <w:b/>
          <w:sz w:val="26"/>
          <w:szCs w:val="26"/>
        </w:rPr>
        <w:t>empresaria</w:t>
      </w:r>
      <w:proofErr w:type="spellEnd"/>
      <w:r w:rsidRPr="00DF46AB">
        <w:rPr>
          <w:rFonts w:ascii="Arial" w:hAnsi="Arial" w:cs="Arial"/>
          <w:sz w:val="26"/>
          <w:szCs w:val="26"/>
        </w:rPr>
        <w:t xml:space="preserve"> (lo</w:t>
      </w:r>
      <w:r w:rsidR="00B93782" w:rsidRPr="00DF46AB">
        <w:rPr>
          <w:rFonts w:ascii="Arial" w:hAnsi="Arial" w:cs="Arial"/>
          <w:sz w:val="26"/>
          <w:szCs w:val="26"/>
        </w:rPr>
        <w:t xml:space="preserve"> </w:t>
      </w:r>
      <w:r w:rsidRPr="00DF46AB">
        <w:rPr>
          <w:rFonts w:ascii="Arial" w:hAnsi="Arial" w:cs="Arial"/>
          <w:sz w:val="26"/>
          <w:szCs w:val="26"/>
        </w:rPr>
        <w:t>que alguna bibliografía moderna denominaría know-how)</w:t>
      </w:r>
      <w:r w:rsidR="00B93782" w:rsidRPr="00DF46AB">
        <w:rPr>
          <w:rFonts w:ascii="Arial" w:hAnsi="Arial" w:cs="Arial"/>
          <w:sz w:val="26"/>
          <w:szCs w:val="26"/>
        </w:rPr>
        <w:t>.</w:t>
      </w:r>
    </w:p>
    <w:p w14:paraId="357A7413" w14:textId="77777777" w:rsidR="00B93782" w:rsidRPr="00DF46AB" w:rsidRDefault="00B93782" w:rsidP="00C0510E">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0511132A" wp14:editId="7B18D908">
            <wp:extent cx="5400675" cy="3595044"/>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595044"/>
                    </a:xfrm>
                    <a:prstGeom prst="rect">
                      <a:avLst/>
                    </a:prstGeom>
                    <a:noFill/>
                    <a:ln>
                      <a:noFill/>
                    </a:ln>
                  </pic:spPr>
                </pic:pic>
              </a:graphicData>
            </a:graphic>
          </wp:inline>
        </w:drawing>
      </w:r>
    </w:p>
    <w:p w14:paraId="581BE87E"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Pero hasta aquí solo hemos analizado lo que los individuos tienen para ofrecer y a</w:t>
      </w:r>
      <w:r w:rsidR="009B613E" w:rsidRPr="00DF46AB">
        <w:rPr>
          <w:rFonts w:ascii="Arial" w:hAnsi="Arial" w:cs="Arial"/>
          <w:sz w:val="26"/>
          <w:szCs w:val="26"/>
        </w:rPr>
        <w:t xml:space="preserve"> </w:t>
      </w:r>
      <w:r w:rsidRPr="00DF46AB">
        <w:rPr>
          <w:rFonts w:ascii="Arial" w:hAnsi="Arial" w:cs="Arial"/>
          <w:sz w:val="26"/>
          <w:szCs w:val="26"/>
        </w:rPr>
        <w:t xml:space="preserve">cambio de lo cual reciben una </w:t>
      </w:r>
      <w:r w:rsidRPr="00DF46AB">
        <w:rPr>
          <w:rFonts w:ascii="Arial" w:hAnsi="Arial" w:cs="Arial"/>
          <w:b/>
          <w:sz w:val="26"/>
          <w:szCs w:val="26"/>
        </w:rPr>
        <w:t>rent</w:t>
      </w:r>
      <w:r w:rsidR="009B613E" w:rsidRPr="00DF46AB">
        <w:rPr>
          <w:rFonts w:ascii="Arial" w:hAnsi="Arial" w:cs="Arial"/>
          <w:b/>
          <w:sz w:val="26"/>
          <w:szCs w:val="26"/>
        </w:rPr>
        <w:t>a</w:t>
      </w:r>
      <w:r w:rsidR="009B613E" w:rsidRPr="00DF46AB">
        <w:rPr>
          <w:rFonts w:ascii="Arial" w:hAnsi="Arial" w:cs="Arial"/>
          <w:sz w:val="26"/>
          <w:szCs w:val="26"/>
        </w:rPr>
        <w:t xml:space="preserve"> determinada. La pregunta es: ¿</w:t>
      </w:r>
      <w:r w:rsidRPr="00DF46AB">
        <w:rPr>
          <w:rFonts w:ascii="Arial" w:hAnsi="Arial" w:cs="Arial"/>
          <w:sz w:val="26"/>
          <w:szCs w:val="26"/>
        </w:rPr>
        <w:t>Qué hacen con esa renta</w:t>
      </w:r>
      <w:r w:rsidR="009B613E" w:rsidRPr="00DF46AB">
        <w:rPr>
          <w:rFonts w:ascii="Arial" w:hAnsi="Arial" w:cs="Arial"/>
          <w:sz w:val="26"/>
          <w:szCs w:val="26"/>
        </w:rPr>
        <w:t xml:space="preserve"> </w:t>
      </w:r>
      <w:r w:rsidRPr="00DF46AB">
        <w:rPr>
          <w:rFonts w:ascii="Arial" w:hAnsi="Arial" w:cs="Arial"/>
          <w:sz w:val="26"/>
          <w:szCs w:val="26"/>
        </w:rPr>
        <w:t>obtenida?</w:t>
      </w:r>
      <w:r w:rsidR="009B613E" w:rsidRPr="00DF46AB">
        <w:rPr>
          <w:rFonts w:ascii="Arial" w:hAnsi="Arial" w:cs="Arial"/>
          <w:sz w:val="26"/>
          <w:szCs w:val="26"/>
        </w:rPr>
        <w:t xml:space="preserve"> </w:t>
      </w:r>
      <w:r w:rsidRPr="00DF46AB">
        <w:rPr>
          <w:rFonts w:ascii="Arial" w:hAnsi="Arial" w:cs="Arial"/>
          <w:sz w:val="26"/>
          <w:szCs w:val="26"/>
        </w:rPr>
        <w:t>Pues lo mismo que hacemos usted y yo, adquirir los enseres necesarios para nuestra</w:t>
      </w:r>
      <w:r w:rsidR="009B613E" w:rsidRPr="00DF46AB">
        <w:rPr>
          <w:rFonts w:ascii="Arial" w:hAnsi="Arial" w:cs="Arial"/>
          <w:sz w:val="26"/>
          <w:szCs w:val="26"/>
        </w:rPr>
        <w:t xml:space="preserve"> </w:t>
      </w:r>
      <w:r w:rsidRPr="00DF46AB">
        <w:rPr>
          <w:rFonts w:ascii="Arial" w:hAnsi="Arial" w:cs="Arial"/>
          <w:sz w:val="26"/>
          <w:szCs w:val="26"/>
        </w:rPr>
        <w:t>subsistencia y, de quedarnos luego algo de renta remanente, darnos algunos lujos según sea</w:t>
      </w:r>
      <w:r w:rsidR="009B613E" w:rsidRPr="00DF46AB">
        <w:rPr>
          <w:rFonts w:ascii="Arial" w:hAnsi="Arial" w:cs="Arial"/>
          <w:sz w:val="26"/>
          <w:szCs w:val="26"/>
        </w:rPr>
        <w:t xml:space="preserve"> el monto;</w:t>
      </w:r>
      <w:r w:rsidRPr="00DF46AB">
        <w:rPr>
          <w:rFonts w:ascii="Arial" w:hAnsi="Arial" w:cs="Arial"/>
          <w:sz w:val="26"/>
          <w:szCs w:val="26"/>
        </w:rPr>
        <w:t xml:space="preserve"> si es mínimo nos daremos el gusto de salir a cenar afuera una vez por mes o nos</w:t>
      </w:r>
      <w:r w:rsidR="009B613E" w:rsidRPr="00DF46AB">
        <w:rPr>
          <w:rFonts w:ascii="Arial" w:hAnsi="Arial" w:cs="Arial"/>
          <w:sz w:val="26"/>
          <w:szCs w:val="26"/>
        </w:rPr>
        <w:t xml:space="preserve"> </w:t>
      </w:r>
      <w:r w:rsidRPr="00DF46AB">
        <w:rPr>
          <w:rFonts w:ascii="Arial" w:hAnsi="Arial" w:cs="Arial"/>
          <w:sz w:val="26"/>
          <w:szCs w:val="26"/>
        </w:rPr>
        <w:t>comprometeremos en un negocio del barrio a pagar mensualidades por un electrodoméstico.</w:t>
      </w:r>
      <w:r w:rsidR="009B613E" w:rsidRPr="00DF46AB">
        <w:rPr>
          <w:rFonts w:ascii="Arial" w:hAnsi="Arial" w:cs="Arial"/>
          <w:sz w:val="26"/>
          <w:szCs w:val="26"/>
        </w:rPr>
        <w:t xml:space="preserve"> </w:t>
      </w:r>
      <w:r w:rsidRPr="00DF46AB">
        <w:rPr>
          <w:rFonts w:ascii="Arial" w:hAnsi="Arial" w:cs="Arial"/>
          <w:sz w:val="26"/>
          <w:szCs w:val="26"/>
        </w:rPr>
        <w:t>Si por el contrario es elevado contrataremos un servicio vacacional en Europa o asumiremos</w:t>
      </w:r>
      <w:r w:rsidR="009B613E" w:rsidRPr="00DF46AB">
        <w:rPr>
          <w:rFonts w:ascii="Arial" w:hAnsi="Arial" w:cs="Arial"/>
          <w:sz w:val="26"/>
          <w:szCs w:val="26"/>
        </w:rPr>
        <w:t xml:space="preserve"> </w:t>
      </w:r>
      <w:r w:rsidRPr="00DF46AB">
        <w:rPr>
          <w:rFonts w:ascii="Arial" w:hAnsi="Arial" w:cs="Arial"/>
          <w:sz w:val="26"/>
          <w:szCs w:val="26"/>
        </w:rPr>
        <w:t>en una agencia de autos un conjunto de cuotas mensuales para cambiar nuestra unidad por</w:t>
      </w:r>
      <w:r w:rsidR="009B613E" w:rsidRPr="00DF46AB">
        <w:rPr>
          <w:rFonts w:ascii="Arial" w:hAnsi="Arial" w:cs="Arial"/>
          <w:sz w:val="26"/>
          <w:szCs w:val="26"/>
        </w:rPr>
        <w:t xml:space="preserve"> </w:t>
      </w:r>
      <w:r w:rsidRPr="00DF46AB">
        <w:rPr>
          <w:rFonts w:ascii="Arial" w:hAnsi="Arial" w:cs="Arial"/>
          <w:sz w:val="26"/>
          <w:szCs w:val="26"/>
        </w:rPr>
        <w:t>un 0 Km.</w:t>
      </w:r>
    </w:p>
    <w:p w14:paraId="44777C88"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lastRenderedPageBreak/>
        <w:t>La manera en que cada individuo gasta su renta o ahorra parte de ella para gastarla</w:t>
      </w:r>
      <w:r w:rsidR="009B613E" w:rsidRPr="00DF46AB">
        <w:rPr>
          <w:rFonts w:ascii="Arial" w:hAnsi="Arial" w:cs="Arial"/>
          <w:sz w:val="26"/>
          <w:szCs w:val="26"/>
        </w:rPr>
        <w:t xml:space="preserve"> </w:t>
      </w:r>
      <w:r w:rsidRPr="00DF46AB">
        <w:rPr>
          <w:rFonts w:ascii="Arial" w:hAnsi="Arial" w:cs="Arial"/>
          <w:sz w:val="26"/>
          <w:szCs w:val="26"/>
        </w:rPr>
        <w:t>luego (cuando la ocasión le sea más beneficiosa) es lo que la ciencia económica estudia</w:t>
      </w:r>
      <w:r w:rsidR="009B613E" w:rsidRPr="00DF46AB">
        <w:rPr>
          <w:rFonts w:ascii="Arial" w:hAnsi="Arial" w:cs="Arial"/>
          <w:sz w:val="26"/>
          <w:szCs w:val="26"/>
        </w:rPr>
        <w:t xml:space="preserve"> </w:t>
      </w:r>
      <w:r w:rsidRPr="00DF46AB">
        <w:rPr>
          <w:rFonts w:ascii="Arial" w:hAnsi="Arial" w:cs="Arial"/>
          <w:sz w:val="26"/>
          <w:szCs w:val="26"/>
        </w:rPr>
        <w:t xml:space="preserve">como </w:t>
      </w:r>
      <w:r w:rsidRPr="00DF46AB">
        <w:rPr>
          <w:rFonts w:ascii="Arial" w:hAnsi="Arial" w:cs="Arial"/>
          <w:b/>
          <w:sz w:val="26"/>
          <w:szCs w:val="26"/>
        </w:rPr>
        <w:t>consumo</w:t>
      </w:r>
      <w:r w:rsidRPr="00DF46AB">
        <w:rPr>
          <w:rFonts w:ascii="Arial" w:hAnsi="Arial" w:cs="Arial"/>
          <w:sz w:val="26"/>
          <w:szCs w:val="26"/>
        </w:rPr>
        <w:t xml:space="preserve">, </w:t>
      </w:r>
      <w:r w:rsidRPr="00DF46AB">
        <w:rPr>
          <w:rFonts w:ascii="Arial" w:hAnsi="Arial" w:cs="Arial"/>
          <w:b/>
          <w:sz w:val="26"/>
          <w:szCs w:val="26"/>
        </w:rPr>
        <w:t>ahorro</w:t>
      </w:r>
      <w:r w:rsidRPr="00DF46AB">
        <w:rPr>
          <w:rFonts w:ascii="Arial" w:hAnsi="Arial" w:cs="Arial"/>
          <w:sz w:val="26"/>
          <w:szCs w:val="26"/>
        </w:rPr>
        <w:t xml:space="preserve"> e </w:t>
      </w:r>
      <w:r w:rsidRPr="00DF46AB">
        <w:rPr>
          <w:rFonts w:ascii="Arial" w:hAnsi="Arial" w:cs="Arial"/>
          <w:b/>
          <w:sz w:val="26"/>
          <w:szCs w:val="26"/>
        </w:rPr>
        <w:t>inversión</w:t>
      </w:r>
      <w:r w:rsidR="009B613E" w:rsidRPr="00DF46AB">
        <w:rPr>
          <w:rFonts w:ascii="Arial" w:hAnsi="Arial" w:cs="Arial"/>
          <w:sz w:val="26"/>
          <w:szCs w:val="26"/>
        </w:rPr>
        <w:t>. A</w:t>
      </w:r>
      <w:r w:rsidRPr="00DF46AB">
        <w:rPr>
          <w:rFonts w:ascii="Arial" w:hAnsi="Arial" w:cs="Arial"/>
          <w:sz w:val="26"/>
          <w:szCs w:val="26"/>
        </w:rPr>
        <w:t>unque resulta apasionante su desarrollo</w:t>
      </w:r>
      <w:r w:rsidR="009B613E" w:rsidRPr="00DF46AB">
        <w:rPr>
          <w:rFonts w:ascii="Arial" w:hAnsi="Arial" w:cs="Arial"/>
          <w:sz w:val="26"/>
          <w:szCs w:val="26"/>
        </w:rPr>
        <w:t>,</w:t>
      </w:r>
      <w:r w:rsidRPr="00DF46AB">
        <w:rPr>
          <w:rFonts w:ascii="Arial" w:hAnsi="Arial" w:cs="Arial"/>
          <w:sz w:val="26"/>
          <w:szCs w:val="26"/>
        </w:rPr>
        <w:t xml:space="preserve"> en esta</w:t>
      </w:r>
      <w:r w:rsidR="009B613E" w:rsidRPr="00DF46AB">
        <w:rPr>
          <w:rFonts w:ascii="Arial" w:hAnsi="Arial" w:cs="Arial"/>
          <w:sz w:val="26"/>
          <w:szCs w:val="26"/>
        </w:rPr>
        <w:t xml:space="preserve"> </w:t>
      </w:r>
      <w:r w:rsidRPr="00DF46AB">
        <w:rPr>
          <w:rFonts w:ascii="Arial" w:hAnsi="Arial" w:cs="Arial"/>
          <w:sz w:val="26"/>
          <w:szCs w:val="26"/>
        </w:rPr>
        <w:t xml:space="preserve">parte del escrito </w:t>
      </w:r>
      <w:r w:rsidR="009B613E" w:rsidRPr="00DF46AB">
        <w:rPr>
          <w:rFonts w:ascii="Arial" w:hAnsi="Arial" w:cs="Arial"/>
          <w:sz w:val="26"/>
          <w:szCs w:val="26"/>
        </w:rPr>
        <w:t xml:space="preserve">se </w:t>
      </w:r>
      <w:r w:rsidRPr="00DF46AB">
        <w:rPr>
          <w:rFonts w:ascii="Arial" w:hAnsi="Arial" w:cs="Arial"/>
          <w:sz w:val="26"/>
          <w:szCs w:val="26"/>
        </w:rPr>
        <w:t xml:space="preserve">desviaría la atención del lector </w:t>
      </w:r>
      <w:r w:rsidR="009B613E" w:rsidRPr="00DF46AB">
        <w:rPr>
          <w:rFonts w:ascii="Arial" w:hAnsi="Arial" w:cs="Arial"/>
          <w:sz w:val="26"/>
          <w:szCs w:val="26"/>
        </w:rPr>
        <w:t xml:space="preserve">para que </w:t>
      </w:r>
      <w:r w:rsidRPr="00DF46AB">
        <w:rPr>
          <w:rFonts w:ascii="Arial" w:hAnsi="Arial" w:cs="Arial"/>
          <w:sz w:val="26"/>
          <w:szCs w:val="26"/>
        </w:rPr>
        <w:t>comprenda definitivamente</w:t>
      </w:r>
      <w:r w:rsidR="009B613E" w:rsidRPr="00DF46AB">
        <w:rPr>
          <w:rFonts w:ascii="Arial" w:hAnsi="Arial" w:cs="Arial"/>
          <w:sz w:val="26"/>
          <w:szCs w:val="26"/>
        </w:rPr>
        <w:t xml:space="preserve"> </w:t>
      </w:r>
      <w:r w:rsidRPr="00DF46AB">
        <w:rPr>
          <w:rFonts w:ascii="Arial" w:hAnsi="Arial" w:cs="Arial"/>
          <w:sz w:val="26"/>
          <w:szCs w:val="26"/>
        </w:rPr>
        <w:t>el funcionamiento del sistema económico.</w:t>
      </w:r>
    </w:p>
    <w:p w14:paraId="56B9908D"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Pasemos ahora a analizar a otro de los actores principales, la empresa.</w:t>
      </w:r>
    </w:p>
    <w:p w14:paraId="102540B3"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Mucho</w:t>
      </w:r>
      <w:r w:rsidR="009B613E" w:rsidRPr="00DF46AB">
        <w:rPr>
          <w:rFonts w:ascii="Arial" w:hAnsi="Arial" w:cs="Arial"/>
          <w:sz w:val="26"/>
          <w:szCs w:val="26"/>
        </w:rPr>
        <w:t xml:space="preserve"> es lo escrito sobre la materia, d</w:t>
      </w:r>
      <w:r w:rsidRPr="00DF46AB">
        <w:rPr>
          <w:rFonts w:ascii="Arial" w:hAnsi="Arial" w:cs="Arial"/>
          <w:sz w:val="26"/>
          <w:szCs w:val="26"/>
        </w:rPr>
        <w:t>esde certezas surgidas de serias estadísticas y</w:t>
      </w:r>
      <w:r w:rsidR="009B613E" w:rsidRPr="00DF46AB">
        <w:rPr>
          <w:rFonts w:ascii="Arial" w:hAnsi="Arial" w:cs="Arial"/>
          <w:sz w:val="26"/>
          <w:szCs w:val="26"/>
        </w:rPr>
        <w:t xml:space="preserve"> </w:t>
      </w:r>
      <w:r w:rsidRPr="00DF46AB">
        <w:rPr>
          <w:rFonts w:ascii="Arial" w:hAnsi="Arial" w:cs="Arial"/>
          <w:sz w:val="26"/>
          <w:szCs w:val="26"/>
        </w:rPr>
        <w:t xml:space="preserve">aprendizajes dados por la realidad empresarial </w:t>
      </w:r>
      <w:r w:rsidR="009B613E" w:rsidRPr="00DF46AB">
        <w:rPr>
          <w:rFonts w:ascii="Arial" w:hAnsi="Arial" w:cs="Arial"/>
          <w:sz w:val="26"/>
          <w:szCs w:val="26"/>
        </w:rPr>
        <w:t>-</w:t>
      </w:r>
      <w:r w:rsidRPr="00DF46AB">
        <w:rPr>
          <w:rFonts w:ascii="Arial" w:hAnsi="Arial" w:cs="Arial"/>
          <w:sz w:val="26"/>
          <w:szCs w:val="26"/>
        </w:rPr>
        <w:t>muchos de ellos de modo doloroso- hasta</w:t>
      </w:r>
      <w:r w:rsidR="009B613E" w:rsidRPr="00DF46AB">
        <w:rPr>
          <w:rFonts w:ascii="Arial" w:hAnsi="Arial" w:cs="Arial"/>
          <w:sz w:val="26"/>
          <w:szCs w:val="26"/>
        </w:rPr>
        <w:t xml:space="preserve"> una v</w:t>
      </w:r>
      <w:r w:rsidRPr="00DF46AB">
        <w:rPr>
          <w:rFonts w:ascii="Arial" w:hAnsi="Arial" w:cs="Arial"/>
          <w:sz w:val="26"/>
          <w:szCs w:val="26"/>
        </w:rPr>
        <w:t xml:space="preserve">astedad de chantadas provenientes de suposiciones, intrigas y falsos </w:t>
      </w:r>
      <w:r w:rsidR="009B613E" w:rsidRPr="00DF46AB">
        <w:rPr>
          <w:rFonts w:ascii="Arial" w:hAnsi="Arial" w:cs="Arial"/>
          <w:sz w:val="26"/>
          <w:szCs w:val="26"/>
        </w:rPr>
        <w:t>gurúes</w:t>
      </w:r>
      <w:r w:rsidRPr="00DF46AB">
        <w:rPr>
          <w:rFonts w:ascii="Arial" w:hAnsi="Arial" w:cs="Arial"/>
          <w:sz w:val="26"/>
          <w:szCs w:val="26"/>
        </w:rPr>
        <w:t xml:space="preserve"> que jamás</w:t>
      </w:r>
      <w:r w:rsidR="009B613E" w:rsidRPr="00DF46AB">
        <w:rPr>
          <w:rFonts w:ascii="Arial" w:hAnsi="Arial" w:cs="Arial"/>
          <w:sz w:val="26"/>
          <w:szCs w:val="26"/>
        </w:rPr>
        <w:t xml:space="preserve"> </w:t>
      </w:r>
      <w:r w:rsidRPr="00DF46AB">
        <w:rPr>
          <w:rFonts w:ascii="Arial" w:hAnsi="Arial" w:cs="Arial"/>
          <w:sz w:val="26"/>
          <w:szCs w:val="26"/>
        </w:rPr>
        <w:t>estuvieron involucrados directamente en una estructura empresarial.</w:t>
      </w:r>
    </w:p>
    <w:p w14:paraId="69AB9107"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Lamentablemente a la empresa le toca jugar el papel del malo de la obra</w:t>
      </w:r>
      <w:r w:rsidR="009B613E" w:rsidRPr="00DF46AB">
        <w:rPr>
          <w:rFonts w:ascii="Arial" w:hAnsi="Arial" w:cs="Arial"/>
          <w:sz w:val="26"/>
          <w:szCs w:val="26"/>
        </w:rPr>
        <w:t>. E</w:t>
      </w:r>
      <w:r w:rsidRPr="00DF46AB">
        <w:rPr>
          <w:rFonts w:ascii="Arial" w:hAnsi="Arial" w:cs="Arial"/>
          <w:sz w:val="26"/>
          <w:szCs w:val="26"/>
        </w:rPr>
        <w:t>n este</w:t>
      </w:r>
      <w:r w:rsidR="009B613E" w:rsidRPr="00DF46AB">
        <w:rPr>
          <w:rFonts w:ascii="Arial" w:hAnsi="Arial" w:cs="Arial"/>
          <w:sz w:val="26"/>
          <w:szCs w:val="26"/>
        </w:rPr>
        <w:t xml:space="preserve"> </w:t>
      </w:r>
      <w:r w:rsidRPr="00DF46AB">
        <w:rPr>
          <w:rFonts w:ascii="Arial" w:hAnsi="Arial" w:cs="Arial"/>
          <w:sz w:val="26"/>
          <w:szCs w:val="26"/>
        </w:rPr>
        <w:t>detalle deseo detenerme y solicitarle al lector que se tome el tiempo necesario para pensar</w:t>
      </w:r>
      <w:r w:rsidR="009B613E" w:rsidRPr="00DF46AB">
        <w:rPr>
          <w:rFonts w:ascii="Arial" w:hAnsi="Arial" w:cs="Arial"/>
          <w:sz w:val="26"/>
          <w:szCs w:val="26"/>
        </w:rPr>
        <w:t xml:space="preserve"> </w:t>
      </w:r>
      <w:r w:rsidRPr="00DF46AB">
        <w:rPr>
          <w:rFonts w:ascii="Arial" w:hAnsi="Arial" w:cs="Arial"/>
          <w:sz w:val="26"/>
          <w:szCs w:val="26"/>
        </w:rPr>
        <w:t>sobre lo que a continuación desarrollo.</w:t>
      </w:r>
    </w:p>
    <w:p w14:paraId="615FB801" w14:textId="77777777" w:rsidR="009B613E"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 xml:space="preserve">Cuando nos referimos a </w:t>
      </w:r>
      <w:r w:rsidRPr="00DF46AB">
        <w:rPr>
          <w:rFonts w:ascii="Arial" w:hAnsi="Arial" w:cs="Arial"/>
          <w:b/>
          <w:sz w:val="26"/>
          <w:szCs w:val="26"/>
        </w:rPr>
        <w:t>empresa</w:t>
      </w:r>
      <w:r w:rsidRPr="00DF46AB">
        <w:rPr>
          <w:rFonts w:ascii="Arial" w:hAnsi="Arial" w:cs="Arial"/>
          <w:sz w:val="26"/>
          <w:szCs w:val="26"/>
        </w:rPr>
        <w:t xml:space="preserve"> estamos considerando a un tipo bien definido de</w:t>
      </w:r>
      <w:r w:rsidR="009B613E" w:rsidRPr="00DF46AB">
        <w:rPr>
          <w:rFonts w:ascii="Arial" w:hAnsi="Arial" w:cs="Arial"/>
          <w:sz w:val="26"/>
          <w:szCs w:val="26"/>
        </w:rPr>
        <w:t xml:space="preserve"> </w:t>
      </w:r>
      <w:r w:rsidRPr="00DF46AB">
        <w:rPr>
          <w:rFonts w:ascii="Arial" w:hAnsi="Arial" w:cs="Arial"/>
          <w:sz w:val="26"/>
          <w:szCs w:val="26"/>
        </w:rPr>
        <w:t xml:space="preserve">organización que tiene una finalidad: </w:t>
      </w:r>
      <w:r w:rsidRPr="00DF46AB">
        <w:rPr>
          <w:rFonts w:ascii="Arial" w:hAnsi="Arial" w:cs="Arial"/>
          <w:b/>
          <w:sz w:val="26"/>
          <w:szCs w:val="26"/>
        </w:rPr>
        <w:t>lucrar</w:t>
      </w:r>
      <w:r w:rsidRPr="00DF46AB">
        <w:rPr>
          <w:rFonts w:ascii="Arial" w:hAnsi="Arial" w:cs="Arial"/>
          <w:sz w:val="26"/>
          <w:szCs w:val="26"/>
        </w:rPr>
        <w:t>, sí, obtener ganancias. Esas ganancias son el</w:t>
      </w:r>
      <w:r w:rsidR="009B613E" w:rsidRPr="00DF46AB">
        <w:rPr>
          <w:rFonts w:ascii="Arial" w:hAnsi="Arial" w:cs="Arial"/>
          <w:sz w:val="26"/>
          <w:szCs w:val="26"/>
        </w:rPr>
        <w:t xml:space="preserve"> </w:t>
      </w:r>
      <w:r w:rsidRPr="00DF46AB">
        <w:rPr>
          <w:rFonts w:ascii="Arial" w:hAnsi="Arial" w:cs="Arial"/>
          <w:sz w:val="26"/>
          <w:szCs w:val="26"/>
        </w:rPr>
        <w:t>premio esperado por el o los dueños de la empresa por haber asumido riesgos, invirtiendo</w:t>
      </w:r>
      <w:r w:rsidR="009B613E" w:rsidRPr="00DF46AB">
        <w:rPr>
          <w:rFonts w:ascii="Arial" w:hAnsi="Arial" w:cs="Arial"/>
          <w:sz w:val="26"/>
          <w:szCs w:val="26"/>
        </w:rPr>
        <w:t xml:space="preserve"> </w:t>
      </w:r>
      <w:r w:rsidRPr="00DF46AB">
        <w:rPr>
          <w:rFonts w:ascii="Arial" w:hAnsi="Arial" w:cs="Arial"/>
          <w:sz w:val="26"/>
          <w:szCs w:val="26"/>
        </w:rPr>
        <w:t>capital en ese emprendimiento y no en otro.</w:t>
      </w:r>
    </w:p>
    <w:p w14:paraId="466D5B75" w14:textId="77777777" w:rsidR="00B1096D"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Desde el punto de vista operativo, la empresa es nada más y nada menos que una</w:t>
      </w:r>
      <w:r w:rsidR="009B613E" w:rsidRPr="00DF46AB">
        <w:rPr>
          <w:rFonts w:ascii="Arial" w:hAnsi="Arial" w:cs="Arial"/>
          <w:sz w:val="26"/>
          <w:szCs w:val="26"/>
        </w:rPr>
        <w:t xml:space="preserve"> </w:t>
      </w:r>
      <w:r w:rsidRPr="00DF46AB">
        <w:rPr>
          <w:rFonts w:ascii="Arial" w:hAnsi="Arial" w:cs="Arial"/>
          <w:sz w:val="26"/>
          <w:szCs w:val="26"/>
        </w:rPr>
        <w:t xml:space="preserve">comunión de factores productivos, </w:t>
      </w:r>
      <w:r w:rsidR="009B613E" w:rsidRPr="00DF46AB">
        <w:rPr>
          <w:rFonts w:ascii="Arial" w:hAnsi="Arial" w:cs="Arial"/>
          <w:sz w:val="26"/>
          <w:szCs w:val="26"/>
        </w:rPr>
        <w:t>combinados</w:t>
      </w:r>
      <w:r w:rsidRPr="00DF46AB">
        <w:rPr>
          <w:rFonts w:ascii="Arial" w:hAnsi="Arial" w:cs="Arial"/>
          <w:sz w:val="26"/>
          <w:szCs w:val="26"/>
        </w:rPr>
        <w:t xml:space="preserve"> por la tecnología</w:t>
      </w:r>
      <w:r w:rsidR="009B613E" w:rsidRPr="00DF46AB">
        <w:rPr>
          <w:rFonts w:ascii="Arial" w:hAnsi="Arial" w:cs="Arial"/>
          <w:sz w:val="26"/>
          <w:szCs w:val="26"/>
        </w:rPr>
        <w:t>,</w:t>
      </w:r>
      <w:r w:rsidRPr="00DF46AB">
        <w:rPr>
          <w:rFonts w:ascii="Arial" w:hAnsi="Arial" w:cs="Arial"/>
          <w:sz w:val="26"/>
          <w:szCs w:val="26"/>
        </w:rPr>
        <w:t xml:space="preserve"> con la finalidad de elaborar</w:t>
      </w:r>
      <w:r w:rsidR="009B613E" w:rsidRPr="00DF46AB">
        <w:rPr>
          <w:rFonts w:ascii="Arial" w:hAnsi="Arial" w:cs="Arial"/>
          <w:sz w:val="26"/>
          <w:szCs w:val="26"/>
        </w:rPr>
        <w:t xml:space="preserve"> </w:t>
      </w:r>
      <w:r w:rsidRPr="00DF46AB">
        <w:rPr>
          <w:rFonts w:ascii="Arial" w:hAnsi="Arial" w:cs="Arial"/>
          <w:sz w:val="26"/>
          <w:szCs w:val="26"/>
        </w:rPr>
        <w:t xml:space="preserve">un </w:t>
      </w:r>
      <w:r w:rsidRPr="00DF46AB">
        <w:rPr>
          <w:rFonts w:ascii="Arial" w:hAnsi="Arial" w:cs="Arial"/>
          <w:b/>
          <w:sz w:val="26"/>
          <w:szCs w:val="26"/>
        </w:rPr>
        <w:t>producto</w:t>
      </w:r>
      <w:r w:rsidRPr="00DF46AB">
        <w:rPr>
          <w:rFonts w:ascii="Arial" w:hAnsi="Arial" w:cs="Arial"/>
          <w:sz w:val="26"/>
          <w:szCs w:val="26"/>
        </w:rPr>
        <w:t xml:space="preserve"> </w:t>
      </w:r>
      <w:r w:rsidR="009B613E" w:rsidRPr="00DF46AB">
        <w:rPr>
          <w:rFonts w:ascii="Arial" w:hAnsi="Arial" w:cs="Arial"/>
          <w:sz w:val="26"/>
          <w:szCs w:val="26"/>
        </w:rPr>
        <w:t>(</w:t>
      </w:r>
      <w:r w:rsidRPr="00DF46AB">
        <w:rPr>
          <w:rFonts w:ascii="Arial" w:hAnsi="Arial" w:cs="Arial"/>
          <w:sz w:val="26"/>
          <w:szCs w:val="26"/>
        </w:rPr>
        <w:t>que puede ir desde profilácticos hasta aviones de combate</w:t>
      </w:r>
      <w:r w:rsidR="009B613E" w:rsidRPr="00DF46AB">
        <w:rPr>
          <w:rFonts w:ascii="Arial" w:hAnsi="Arial" w:cs="Arial"/>
          <w:sz w:val="26"/>
          <w:szCs w:val="26"/>
        </w:rPr>
        <w:t>) y</w:t>
      </w:r>
      <w:r w:rsidRPr="00DF46AB">
        <w:rPr>
          <w:rFonts w:ascii="Arial" w:hAnsi="Arial" w:cs="Arial"/>
          <w:sz w:val="26"/>
          <w:szCs w:val="26"/>
        </w:rPr>
        <w:t xml:space="preserve"> que los dueños</w:t>
      </w:r>
      <w:r w:rsidR="009B613E" w:rsidRPr="00DF46AB">
        <w:rPr>
          <w:rFonts w:ascii="Arial" w:hAnsi="Arial" w:cs="Arial"/>
          <w:sz w:val="26"/>
          <w:szCs w:val="26"/>
        </w:rPr>
        <w:t xml:space="preserve"> </w:t>
      </w:r>
      <w:r w:rsidRPr="00DF46AB">
        <w:rPr>
          <w:rFonts w:ascii="Arial" w:hAnsi="Arial" w:cs="Arial"/>
          <w:sz w:val="26"/>
          <w:szCs w:val="26"/>
        </w:rPr>
        <w:t>esperan vender para cubrir el costo de todo el proceso y obtener además su propia renta.</w:t>
      </w:r>
    </w:p>
    <w:p w14:paraId="58B092B9" w14:textId="77777777" w:rsidR="009B613E"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Sin embargo</w:t>
      </w:r>
      <w:r w:rsidR="009B613E" w:rsidRPr="00DF46AB">
        <w:rPr>
          <w:rFonts w:ascii="Arial" w:hAnsi="Arial" w:cs="Arial"/>
          <w:sz w:val="26"/>
          <w:szCs w:val="26"/>
        </w:rPr>
        <w:t>,</w:t>
      </w:r>
      <w:r w:rsidRPr="00DF46AB">
        <w:rPr>
          <w:rFonts w:ascii="Arial" w:hAnsi="Arial" w:cs="Arial"/>
          <w:sz w:val="26"/>
          <w:szCs w:val="26"/>
        </w:rPr>
        <w:t xml:space="preserve"> suele haber confusión sobre el papel que la empresa juega en el sistema</w:t>
      </w:r>
      <w:r w:rsidR="009B613E" w:rsidRPr="00DF46AB">
        <w:rPr>
          <w:rFonts w:ascii="Arial" w:hAnsi="Arial" w:cs="Arial"/>
          <w:sz w:val="26"/>
          <w:szCs w:val="26"/>
        </w:rPr>
        <w:t>. A</w:t>
      </w:r>
      <w:r w:rsidRPr="00DF46AB">
        <w:rPr>
          <w:rFonts w:ascii="Arial" w:hAnsi="Arial" w:cs="Arial"/>
          <w:sz w:val="26"/>
          <w:szCs w:val="26"/>
        </w:rPr>
        <w:t>lgunas veces por desconocimiento, al suponer los individuos que la actividad empresarial es</w:t>
      </w:r>
      <w:r w:rsidR="009B613E" w:rsidRPr="00DF46AB">
        <w:rPr>
          <w:rFonts w:ascii="Arial" w:hAnsi="Arial" w:cs="Arial"/>
          <w:sz w:val="26"/>
          <w:szCs w:val="26"/>
        </w:rPr>
        <w:t xml:space="preserve"> una tarea sencilla. O</w:t>
      </w:r>
      <w:r w:rsidRPr="00DF46AB">
        <w:rPr>
          <w:rFonts w:ascii="Arial" w:hAnsi="Arial" w:cs="Arial"/>
          <w:sz w:val="26"/>
          <w:szCs w:val="26"/>
        </w:rPr>
        <w:t xml:space="preserve">tras por adjudicársele a la empresa la razón de los desatinos </w:t>
      </w:r>
      <w:r w:rsidR="009B613E" w:rsidRPr="00DF46AB">
        <w:rPr>
          <w:rFonts w:ascii="Arial" w:hAnsi="Arial" w:cs="Arial"/>
          <w:sz w:val="26"/>
          <w:szCs w:val="26"/>
        </w:rPr>
        <w:t xml:space="preserve">gubernamentales </w:t>
      </w:r>
      <w:r w:rsidRPr="00DF46AB">
        <w:rPr>
          <w:rFonts w:ascii="Arial" w:hAnsi="Arial" w:cs="Arial"/>
          <w:sz w:val="26"/>
          <w:szCs w:val="26"/>
        </w:rPr>
        <w:t>o las maniobras impropias de sus dueños.</w:t>
      </w:r>
      <w:r w:rsidR="009B613E" w:rsidRPr="00DF46AB">
        <w:rPr>
          <w:rFonts w:ascii="Arial" w:hAnsi="Arial" w:cs="Arial"/>
          <w:sz w:val="26"/>
          <w:szCs w:val="26"/>
        </w:rPr>
        <w:t xml:space="preserve"> </w:t>
      </w:r>
    </w:p>
    <w:p w14:paraId="18597432" w14:textId="77777777" w:rsidR="00856AFC" w:rsidRPr="00DF46AB" w:rsidRDefault="00B1096D" w:rsidP="00C0510E">
      <w:pPr>
        <w:spacing w:after="0" w:line="360" w:lineRule="auto"/>
        <w:jc w:val="both"/>
        <w:rPr>
          <w:rFonts w:ascii="Arial" w:hAnsi="Arial" w:cs="Arial"/>
          <w:sz w:val="26"/>
          <w:szCs w:val="26"/>
        </w:rPr>
      </w:pPr>
      <w:r w:rsidRPr="00DF46AB">
        <w:rPr>
          <w:rFonts w:ascii="Arial" w:hAnsi="Arial" w:cs="Arial"/>
          <w:sz w:val="26"/>
          <w:szCs w:val="26"/>
        </w:rPr>
        <w:t xml:space="preserve">Por </w:t>
      </w:r>
      <w:r w:rsidR="009B613E" w:rsidRPr="00DF46AB">
        <w:rPr>
          <w:rFonts w:ascii="Arial" w:hAnsi="Arial" w:cs="Arial"/>
          <w:sz w:val="26"/>
          <w:szCs w:val="26"/>
        </w:rPr>
        <w:t>lo mencionado anteriormente,</w:t>
      </w:r>
      <w:r w:rsidRPr="00DF46AB">
        <w:rPr>
          <w:rFonts w:ascii="Arial" w:hAnsi="Arial" w:cs="Arial"/>
          <w:sz w:val="26"/>
          <w:szCs w:val="26"/>
        </w:rPr>
        <w:t xml:space="preserve"> debemos poder separar el producido de las decisiones humanas</w:t>
      </w:r>
      <w:r w:rsidR="00C0510E" w:rsidRPr="00DF46AB">
        <w:rPr>
          <w:rFonts w:ascii="Arial" w:hAnsi="Arial" w:cs="Arial"/>
          <w:sz w:val="26"/>
          <w:szCs w:val="26"/>
        </w:rPr>
        <w:t>,</w:t>
      </w:r>
      <w:r w:rsidRPr="00DF46AB">
        <w:rPr>
          <w:rFonts w:ascii="Arial" w:hAnsi="Arial" w:cs="Arial"/>
          <w:sz w:val="26"/>
          <w:szCs w:val="26"/>
        </w:rPr>
        <w:t xml:space="preserve"> del</w:t>
      </w:r>
      <w:r w:rsidR="00C0510E" w:rsidRPr="00DF46AB">
        <w:rPr>
          <w:rFonts w:ascii="Arial" w:hAnsi="Arial" w:cs="Arial"/>
          <w:sz w:val="26"/>
          <w:szCs w:val="26"/>
        </w:rPr>
        <w:t xml:space="preserve"> </w:t>
      </w:r>
      <w:r w:rsidRPr="00DF46AB">
        <w:rPr>
          <w:rFonts w:ascii="Arial" w:hAnsi="Arial" w:cs="Arial"/>
          <w:sz w:val="26"/>
          <w:szCs w:val="26"/>
        </w:rPr>
        <w:t>noble</w:t>
      </w:r>
      <w:r w:rsidR="00C0510E" w:rsidRPr="00DF46AB">
        <w:rPr>
          <w:rFonts w:ascii="Arial" w:hAnsi="Arial" w:cs="Arial"/>
          <w:sz w:val="26"/>
          <w:szCs w:val="26"/>
        </w:rPr>
        <w:t xml:space="preserve"> papel que juegan las empresas. </w:t>
      </w:r>
      <w:r w:rsidRPr="00DF46AB">
        <w:rPr>
          <w:rFonts w:ascii="Arial" w:hAnsi="Arial" w:cs="Arial"/>
          <w:sz w:val="26"/>
          <w:szCs w:val="26"/>
        </w:rPr>
        <w:t>En nuestra obra, al público puede no gustarle el papel</w:t>
      </w:r>
      <w:r w:rsidR="00C0510E" w:rsidRPr="00DF46AB">
        <w:rPr>
          <w:rFonts w:ascii="Arial" w:hAnsi="Arial" w:cs="Arial"/>
          <w:sz w:val="26"/>
          <w:szCs w:val="26"/>
        </w:rPr>
        <w:t xml:space="preserve"> </w:t>
      </w:r>
      <w:r w:rsidRPr="00DF46AB">
        <w:rPr>
          <w:rFonts w:ascii="Arial" w:hAnsi="Arial" w:cs="Arial"/>
          <w:sz w:val="26"/>
          <w:szCs w:val="26"/>
        </w:rPr>
        <w:t>que se le asigna al actor que hace de malo</w:t>
      </w:r>
      <w:r w:rsidR="00C0510E" w:rsidRPr="00DF46AB">
        <w:rPr>
          <w:rFonts w:ascii="Arial" w:hAnsi="Arial" w:cs="Arial"/>
          <w:sz w:val="26"/>
          <w:szCs w:val="26"/>
        </w:rPr>
        <w:t>;</w:t>
      </w:r>
      <w:r w:rsidRPr="00DF46AB">
        <w:rPr>
          <w:rFonts w:ascii="Arial" w:hAnsi="Arial" w:cs="Arial"/>
          <w:sz w:val="26"/>
          <w:szCs w:val="26"/>
        </w:rPr>
        <w:t xml:space="preserve"> pero creer que el actor es una persona mala por</w:t>
      </w:r>
      <w:r w:rsidR="00C0510E" w:rsidRPr="00DF46AB">
        <w:rPr>
          <w:rFonts w:ascii="Arial" w:hAnsi="Arial" w:cs="Arial"/>
          <w:sz w:val="26"/>
          <w:szCs w:val="26"/>
        </w:rPr>
        <w:t xml:space="preserve"> </w:t>
      </w:r>
      <w:r w:rsidRPr="00DF46AB">
        <w:rPr>
          <w:rFonts w:ascii="Arial" w:hAnsi="Arial" w:cs="Arial"/>
          <w:sz w:val="26"/>
          <w:szCs w:val="26"/>
        </w:rPr>
        <w:t xml:space="preserve">ello, evidencia falta de madurez. </w:t>
      </w:r>
      <w:r w:rsidRPr="00DF46AB">
        <w:rPr>
          <w:rFonts w:ascii="Arial" w:hAnsi="Arial" w:cs="Arial"/>
          <w:sz w:val="26"/>
          <w:szCs w:val="26"/>
        </w:rPr>
        <w:lastRenderedPageBreak/>
        <w:t>Esa falta de madurez provoca algunas veces el ataque</w:t>
      </w:r>
      <w:r w:rsidR="00C0510E" w:rsidRPr="00DF46AB">
        <w:rPr>
          <w:rFonts w:ascii="Arial" w:hAnsi="Arial" w:cs="Arial"/>
          <w:sz w:val="26"/>
          <w:szCs w:val="26"/>
        </w:rPr>
        <w:t xml:space="preserve"> </w:t>
      </w:r>
      <w:r w:rsidRPr="00DF46AB">
        <w:rPr>
          <w:rFonts w:ascii="Arial" w:hAnsi="Arial" w:cs="Arial"/>
          <w:sz w:val="26"/>
          <w:szCs w:val="26"/>
        </w:rPr>
        <w:t>gratuito a quiene</w:t>
      </w:r>
      <w:r w:rsidR="00C0510E" w:rsidRPr="00DF46AB">
        <w:rPr>
          <w:rFonts w:ascii="Arial" w:hAnsi="Arial" w:cs="Arial"/>
          <w:sz w:val="26"/>
          <w:szCs w:val="26"/>
        </w:rPr>
        <w:t>s asumen el riesgo de producir -</w:t>
      </w:r>
      <w:r w:rsidRPr="00DF46AB">
        <w:rPr>
          <w:rFonts w:ascii="Arial" w:hAnsi="Arial" w:cs="Arial"/>
          <w:sz w:val="26"/>
          <w:szCs w:val="26"/>
        </w:rPr>
        <w:t>alquilando nuestros factores y dándonos por</w:t>
      </w:r>
      <w:r w:rsidR="00C0510E" w:rsidRPr="00DF46AB">
        <w:rPr>
          <w:rFonts w:ascii="Arial" w:hAnsi="Arial" w:cs="Arial"/>
          <w:sz w:val="26"/>
          <w:szCs w:val="26"/>
        </w:rPr>
        <w:t xml:space="preserve"> </w:t>
      </w:r>
      <w:r w:rsidRPr="00DF46AB">
        <w:rPr>
          <w:rFonts w:ascii="Arial" w:hAnsi="Arial" w:cs="Arial"/>
          <w:sz w:val="26"/>
          <w:szCs w:val="26"/>
        </w:rPr>
        <w:t>ello nuestra tan deseada renta-</w:t>
      </w:r>
      <w:r w:rsidR="00C0510E" w:rsidRPr="00DF46AB">
        <w:rPr>
          <w:rFonts w:ascii="Arial" w:hAnsi="Arial" w:cs="Arial"/>
          <w:sz w:val="26"/>
          <w:szCs w:val="26"/>
        </w:rPr>
        <w:t>. L</w:t>
      </w:r>
      <w:r w:rsidRPr="00DF46AB">
        <w:rPr>
          <w:rFonts w:ascii="Arial" w:hAnsi="Arial" w:cs="Arial"/>
          <w:sz w:val="26"/>
          <w:szCs w:val="26"/>
        </w:rPr>
        <w:t xml:space="preserve">uego </w:t>
      </w:r>
      <w:r w:rsidR="00C0510E" w:rsidRPr="00DF46AB">
        <w:rPr>
          <w:rFonts w:ascii="Arial" w:hAnsi="Arial" w:cs="Arial"/>
          <w:sz w:val="26"/>
          <w:szCs w:val="26"/>
        </w:rPr>
        <w:t xml:space="preserve">nos </w:t>
      </w:r>
      <w:r w:rsidRPr="00DF46AB">
        <w:rPr>
          <w:rFonts w:ascii="Arial" w:hAnsi="Arial" w:cs="Arial"/>
          <w:sz w:val="26"/>
          <w:szCs w:val="26"/>
        </w:rPr>
        <w:t>pregunta</w:t>
      </w:r>
      <w:r w:rsidR="00C0510E" w:rsidRPr="00DF46AB">
        <w:rPr>
          <w:rFonts w:ascii="Arial" w:hAnsi="Arial" w:cs="Arial"/>
          <w:sz w:val="26"/>
          <w:szCs w:val="26"/>
        </w:rPr>
        <w:t>m</w:t>
      </w:r>
      <w:r w:rsidRPr="00DF46AB">
        <w:rPr>
          <w:rFonts w:ascii="Arial" w:hAnsi="Arial" w:cs="Arial"/>
          <w:sz w:val="26"/>
          <w:szCs w:val="26"/>
        </w:rPr>
        <w:t>os la razón por la cual hay cada vez menos</w:t>
      </w:r>
      <w:r w:rsidR="00C0510E" w:rsidRPr="00DF46AB">
        <w:rPr>
          <w:rFonts w:ascii="Arial" w:hAnsi="Arial" w:cs="Arial"/>
          <w:sz w:val="26"/>
          <w:szCs w:val="26"/>
        </w:rPr>
        <w:t xml:space="preserve"> </w:t>
      </w:r>
      <w:r w:rsidRPr="00DF46AB">
        <w:rPr>
          <w:rFonts w:ascii="Arial" w:hAnsi="Arial" w:cs="Arial"/>
          <w:sz w:val="26"/>
          <w:szCs w:val="26"/>
        </w:rPr>
        <w:t>y más concentradas empresas</w:t>
      </w:r>
      <w:r w:rsidR="00C0510E" w:rsidRPr="00DF46AB">
        <w:rPr>
          <w:rFonts w:ascii="Arial" w:hAnsi="Arial" w:cs="Arial"/>
          <w:sz w:val="26"/>
          <w:szCs w:val="26"/>
        </w:rPr>
        <w:t>…</w:t>
      </w:r>
    </w:p>
    <w:p w14:paraId="0C76D108" w14:textId="77777777" w:rsidR="00856AFC" w:rsidRPr="00DF46AB" w:rsidRDefault="00856AFC" w:rsidP="00C0510E">
      <w:pPr>
        <w:spacing w:after="0" w:line="360" w:lineRule="auto"/>
        <w:jc w:val="both"/>
        <w:rPr>
          <w:rFonts w:ascii="Arial" w:hAnsi="Arial" w:cs="Arial"/>
          <w:sz w:val="26"/>
          <w:szCs w:val="26"/>
        </w:rPr>
      </w:pPr>
    </w:p>
    <w:p w14:paraId="1A602F3F" w14:textId="77777777" w:rsidR="00856AFC" w:rsidRPr="00265E94" w:rsidRDefault="00856AFC" w:rsidP="00265E94">
      <w:pPr>
        <w:pStyle w:val="Ttulo2"/>
        <w:rPr>
          <w:rFonts w:ascii="Arial" w:hAnsi="Arial" w:cs="Arial"/>
          <w:b/>
          <w:bCs/>
          <w:color w:val="000000" w:themeColor="text1"/>
          <w:sz w:val="28"/>
          <w:u w:val="single"/>
        </w:rPr>
      </w:pPr>
      <w:bookmarkStart w:id="2" w:name="_Toc390361937"/>
      <w:r w:rsidRPr="00265E94">
        <w:rPr>
          <w:rFonts w:ascii="Arial" w:hAnsi="Arial" w:cs="Arial"/>
          <w:b/>
          <w:bCs/>
          <w:color w:val="000000" w:themeColor="text1"/>
          <w:sz w:val="28"/>
          <w:u w:val="single"/>
        </w:rPr>
        <w:t>EL COMPORTAMIENTO ECONÓMICO INDIVIDUAL</w:t>
      </w:r>
      <w:bookmarkEnd w:id="2"/>
    </w:p>
    <w:p w14:paraId="528FAE22" w14:textId="203FC91E"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Interesa, una vez realizada la introducción a la materia, comprender las nociones básicas</w:t>
      </w:r>
      <w:r w:rsidR="00FD62EA">
        <w:rPr>
          <w:rFonts w:ascii="Arial" w:hAnsi="Arial" w:cs="Arial"/>
          <w:sz w:val="26"/>
          <w:szCs w:val="26"/>
        </w:rPr>
        <w:t xml:space="preserve"> </w:t>
      </w:r>
      <w:r w:rsidRPr="00DF46AB">
        <w:rPr>
          <w:rFonts w:ascii="Arial" w:hAnsi="Arial" w:cs="Arial"/>
          <w:sz w:val="26"/>
          <w:szCs w:val="26"/>
        </w:rPr>
        <w:t>sobre los aspectos relevantes del comportamiento del individuo desde el punto de</w:t>
      </w:r>
      <w:r w:rsidR="009C74C2" w:rsidRPr="00DF46AB">
        <w:rPr>
          <w:rFonts w:ascii="Arial" w:hAnsi="Arial" w:cs="Arial"/>
          <w:sz w:val="26"/>
          <w:szCs w:val="26"/>
        </w:rPr>
        <w:t xml:space="preserve"> </w:t>
      </w:r>
      <w:r w:rsidRPr="00DF46AB">
        <w:rPr>
          <w:rFonts w:ascii="Arial" w:hAnsi="Arial" w:cs="Arial"/>
          <w:sz w:val="26"/>
          <w:szCs w:val="26"/>
        </w:rPr>
        <w:t>vista económico.</w:t>
      </w:r>
    </w:p>
    <w:p w14:paraId="7A14B5A1" w14:textId="77777777" w:rsidR="00856AFC" w:rsidRPr="00DF46AB" w:rsidRDefault="00856AFC" w:rsidP="009C74C2">
      <w:pPr>
        <w:spacing w:after="0" w:line="360" w:lineRule="auto"/>
        <w:jc w:val="both"/>
        <w:rPr>
          <w:rFonts w:ascii="Arial" w:hAnsi="Arial" w:cs="Arial"/>
          <w:b/>
          <w:bCs/>
          <w:sz w:val="26"/>
          <w:szCs w:val="26"/>
        </w:rPr>
      </w:pPr>
      <w:r w:rsidRPr="00DF46AB">
        <w:rPr>
          <w:rFonts w:ascii="Arial" w:hAnsi="Arial" w:cs="Arial"/>
          <w:sz w:val="26"/>
          <w:szCs w:val="26"/>
        </w:rPr>
        <w:t xml:space="preserve">Dado que los </w:t>
      </w:r>
      <w:r w:rsidRPr="00DF46AB">
        <w:rPr>
          <w:rFonts w:ascii="Arial" w:hAnsi="Arial" w:cs="Arial"/>
          <w:b/>
          <w:bCs/>
          <w:sz w:val="26"/>
          <w:szCs w:val="26"/>
        </w:rPr>
        <w:t>recursos son escasos</w:t>
      </w:r>
      <w:r w:rsidR="009C74C2" w:rsidRPr="00DF46AB">
        <w:rPr>
          <w:rFonts w:ascii="Arial" w:hAnsi="Arial" w:cs="Arial"/>
          <w:bCs/>
          <w:sz w:val="26"/>
          <w:szCs w:val="26"/>
        </w:rPr>
        <w:t>,</w:t>
      </w:r>
      <w:r w:rsidRPr="00DF46AB">
        <w:rPr>
          <w:rFonts w:ascii="Arial" w:hAnsi="Arial" w:cs="Arial"/>
          <w:b/>
          <w:bCs/>
          <w:sz w:val="26"/>
          <w:szCs w:val="26"/>
        </w:rPr>
        <w:t xml:space="preserve"> </w:t>
      </w:r>
      <w:r w:rsidRPr="00DF46AB">
        <w:rPr>
          <w:rFonts w:ascii="Arial" w:hAnsi="Arial" w:cs="Arial"/>
          <w:sz w:val="26"/>
          <w:szCs w:val="26"/>
        </w:rPr>
        <w:t>la ciencia económica parte de la premisa de que</w:t>
      </w:r>
      <w:r w:rsidR="009C74C2" w:rsidRPr="00DF46AB">
        <w:rPr>
          <w:rFonts w:ascii="Arial" w:hAnsi="Arial" w:cs="Arial"/>
          <w:sz w:val="26"/>
          <w:szCs w:val="26"/>
        </w:rPr>
        <w:t xml:space="preserve"> </w:t>
      </w:r>
      <w:r w:rsidRPr="00DF46AB">
        <w:rPr>
          <w:rFonts w:ascii="Arial" w:hAnsi="Arial" w:cs="Arial"/>
          <w:sz w:val="26"/>
          <w:szCs w:val="26"/>
        </w:rPr>
        <w:t>el individuo tiende a elegir los bienes y servicios que más valora y que están dentro de sus</w:t>
      </w:r>
      <w:r w:rsidR="009C74C2" w:rsidRPr="00DF46AB">
        <w:rPr>
          <w:rFonts w:ascii="Arial" w:hAnsi="Arial" w:cs="Arial"/>
          <w:sz w:val="26"/>
          <w:szCs w:val="26"/>
        </w:rPr>
        <w:t xml:space="preserve"> </w:t>
      </w:r>
      <w:r w:rsidRPr="00DF46AB">
        <w:rPr>
          <w:rFonts w:ascii="Arial" w:hAnsi="Arial" w:cs="Arial"/>
          <w:sz w:val="26"/>
          <w:szCs w:val="26"/>
        </w:rPr>
        <w:t xml:space="preserve">posibilidades. De esta manera busca obtener la </w:t>
      </w:r>
      <w:r w:rsidRPr="00DF46AB">
        <w:rPr>
          <w:rFonts w:ascii="Arial" w:hAnsi="Arial" w:cs="Arial"/>
          <w:b/>
          <w:bCs/>
          <w:sz w:val="26"/>
          <w:szCs w:val="26"/>
        </w:rPr>
        <w:t>mayor satisfacción posible</w:t>
      </w:r>
      <w:r w:rsidR="009C74C2" w:rsidRPr="00DF46AB">
        <w:rPr>
          <w:rFonts w:ascii="Arial" w:hAnsi="Arial" w:cs="Arial"/>
          <w:sz w:val="26"/>
          <w:szCs w:val="26"/>
        </w:rPr>
        <w:t xml:space="preserve">. </w:t>
      </w:r>
      <w:r w:rsidRPr="00DF46AB">
        <w:rPr>
          <w:rFonts w:ascii="Arial" w:hAnsi="Arial" w:cs="Arial"/>
          <w:sz w:val="26"/>
          <w:szCs w:val="26"/>
        </w:rPr>
        <w:t>Satisfacción</w:t>
      </w:r>
      <w:r w:rsidR="009C74C2" w:rsidRPr="00DF46AB">
        <w:rPr>
          <w:rFonts w:ascii="Arial" w:hAnsi="Arial" w:cs="Arial"/>
          <w:sz w:val="26"/>
          <w:szCs w:val="26"/>
        </w:rPr>
        <w:t xml:space="preserve"> </w:t>
      </w:r>
      <w:r w:rsidRPr="00DF46AB">
        <w:rPr>
          <w:rFonts w:ascii="Arial" w:hAnsi="Arial" w:cs="Arial"/>
          <w:sz w:val="26"/>
          <w:szCs w:val="26"/>
        </w:rPr>
        <w:t xml:space="preserve">en el idioma económico se denomina </w:t>
      </w:r>
      <w:r w:rsidRPr="00DF46AB">
        <w:rPr>
          <w:rFonts w:ascii="Arial" w:hAnsi="Arial" w:cs="Arial"/>
          <w:b/>
          <w:bCs/>
          <w:sz w:val="26"/>
          <w:szCs w:val="26"/>
        </w:rPr>
        <w:t>utilidad.</w:t>
      </w:r>
    </w:p>
    <w:p w14:paraId="2B0C076E" w14:textId="77777777" w:rsidR="009C74C2"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Existen dos conceptos de utilidad</w:t>
      </w:r>
      <w:r w:rsidR="009C74C2" w:rsidRPr="00DF46AB">
        <w:rPr>
          <w:rFonts w:ascii="Arial" w:hAnsi="Arial" w:cs="Arial"/>
          <w:sz w:val="26"/>
          <w:szCs w:val="26"/>
        </w:rPr>
        <w:t>:</w:t>
      </w:r>
      <w:r w:rsidRPr="00DF46AB">
        <w:rPr>
          <w:rFonts w:ascii="Arial" w:hAnsi="Arial" w:cs="Arial"/>
          <w:sz w:val="26"/>
          <w:szCs w:val="26"/>
        </w:rPr>
        <w:t xml:space="preserve"> el </w:t>
      </w:r>
      <w:r w:rsidRPr="00DF46AB">
        <w:rPr>
          <w:rFonts w:ascii="Arial" w:hAnsi="Arial" w:cs="Arial"/>
          <w:b/>
          <w:bCs/>
          <w:sz w:val="26"/>
          <w:szCs w:val="26"/>
        </w:rPr>
        <w:t>cardinal</w:t>
      </w:r>
      <w:r w:rsidR="009C74C2" w:rsidRPr="00DF46AB">
        <w:rPr>
          <w:rFonts w:ascii="Arial" w:hAnsi="Arial" w:cs="Arial"/>
          <w:bCs/>
          <w:sz w:val="26"/>
          <w:szCs w:val="26"/>
        </w:rPr>
        <w:t>,</w:t>
      </w:r>
      <w:r w:rsidRPr="00DF46AB">
        <w:rPr>
          <w:rFonts w:ascii="Arial" w:hAnsi="Arial" w:cs="Arial"/>
          <w:b/>
          <w:bCs/>
          <w:sz w:val="26"/>
          <w:szCs w:val="26"/>
        </w:rPr>
        <w:t xml:space="preserve"> </w:t>
      </w:r>
      <w:r w:rsidRPr="00DF46AB">
        <w:rPr>
          <w:rFonts w:ascii="Arial" w:hAnsi="Arial" w:cs="Arial"/>
          <w:sz w:val="26"/>
          <w:szCs w:val="26"/>
        </w:rPr>
        <w:t>que procura darle un valor numérico a</w:t>
      </w:r>
      <w:r w:rsidR="009C74C2" w:rsidRPr="00DF46AB">
        <w:rPr>
          <w:rFonts w:ascii="Arial" w:hAnsi="Arial" w:cs="Arial"/>
          <w:sz w:val="26"/>
          <w:szCs w:val="26"/>
        </w:rPr>
        <w:t xml:space="preserve"> </w:t>
      </w:r>
      <w:r w:rsidRPr="00DF46AB">
        <w:rPr>
          <w:rFonts w:ascii="Arial" w:hAnsi="Arial" w:cs="Arial"/>
          <w:sz w:val="26"/>
          <w:szCs w:val="26"/>
        </w:rPr>
        <w:t>cada bien según la satisfacción que genera y que en general no es el concepto preferido</w:t>
      </w:r>
      <w:r w:rsidR="009C74C2" w:rsidRPr="00DF46AB">
        <w:rPr>
          <w:rFonts w:ascii="Arial" w:hAnsi="Arial" w:cs="Arial"/>
          <w:sz w:val="26"/>
          <w:szCs w:val="26"/>
        </w:rPr>
        <w:t xml:space="preserve"> </w:t>
      </w:r>
      <w:r w:rsidRPr="00DF46AB">
        <w:rPr>
          <w:rFonts w:ascii="Arial" w:hAnsi="Arial" w:cs="Arial"/>
          <w:sz w:val="26"/>
          <w:szCs w:val="26"/>
        </w:rPr>
        <w:t>por los economistas (aunque es útil par</w:t>
      </w:r>
      <w:r w:rsidR="009C74C2" w:rsidRPr="00DF46AB">
        <w:rPr>
          <w:rFonts w:ascii="Arial" w:hAnsi="Arial" w:cs="Arial"/>
          <w:sz w:val="26"/>
          <w:szCs w:val="26"/>
        </w:rPr>
        <w:t>a explicar el concepto general);</w:t>
      </w:r>
      <w:r w:rsidRPr="00DF46AB">
        <w:rPr>
          <w:rFonts w:ascii="Arial" w:hAnsi="Arial" w:cs="Arial"/>
          <w:sz w:val="26"/>
          <w:szCs w:val="26"/>
        </w:rPr>
        <w:t xml:space="preserve"> y el </w:t>
      </w:r>
      <w:r w:rsidRPr="00DF46AB">
        <w:rPr>
          <w:rFonts w:ascii="Arial" w:hAnsi="Arial" w:cs="Arial"/>
          <w:b/>
          <w:bCs/>
          <w:sz w:val="26"/>
          <w:szCs w:val="26"/>
        </w:rPr>
        <w:t>ordinal</w:t>
      </w:r>
      <w:r w:rsidR="009C74C2" w:rsidRPr="00DF46AB">
        <w:rPr>
          <w:rFonts w:ascii="Arial" w:hAnsi="Arial" w:cs="Arial"/>
          <w:bCs/>
          <w:sz w:val="26"/>
          <w:szCs w:val="26"/>
        </w:rPr>
        <w:t>,</w:t>
      </w:r>
      <w:r w:rsidRPr="00DF46AB">
        <w:rPr>
          <w:rFonts w:ascii="Arial" w:hAnsi="Arial" w:cs="Arial"/>
          <w:b/>
          <w:bCs/>
          <w:sz w:val="26"/>
          <w:szCs w:val="26"/>
        </w:rPr>
        <w:t xml:space="preserve"> </w:t>
      </w:r>
      <w:r w:rsidRPr="00DF46AB">
        <w:rPr>
          <w:rFonts w:ascii="Arial" w:hAnsi="Arial" w:cs="Arial"/>
          <w:sz w:val="26"/>
          <w:szCs w:val="26"/>
        </w:rPr>
        <w:t>que</w:t>
      </w:r>
      <w:r w:rsidR="009C74C2" w:rsidRPr="00DF46AB">
        <w:rPr>
          <w:rFonts w:ascii="Arial" w:hAnsi="Arial" w:cs="Arial"/>
          <w:sz w:val="26"/>
          <w:szCs w:val="26"/>
        </w:rPr>
        <w:t xml:space="preserve"> </w:t>
      </w:r>
      <w:r w:rsidRPr="00DF46AB">
        <w:rPr>
          <w:rFonts w:ascii="Arial" w:hAnsi="Arial" w:cs="Arial"/>
          <w:sz w:val="26"/>
          <w:szCs w:val="26"/>
        </w:rPr>
        <w:t>privilegia el orden en que un individuo seleccionará determinados bienes o servicios.</w:t>
      </w:r>
    </w:p>
    <w:p w14:paraId="535FAA94"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Imaginemos ahora que usted tiene sed y va al kiosco cercano a la universidad y</w:t>
      </w:r>
      <w:r w:rsidR="009C74C2" w:rsidRPr="00DF46AB">
        <w:rPr>
          <w:rFonts w:ascii="Arial" w:hAnsi="Arial" w:cs="Arial"/>
          <w:sz w:val="26"/>
          <w:szCs w:val="26"/>
        </w:rPr>
        <w:t xml:space="preserve"> </w:t>
      </w:r>
      <w:r w:rsidRPr="00DF46AB">
        <w:rPr>
          <w:rFonts w:ascii="Arial" w:hAnsi="Arial" w:cs="Arial"/>
          <w:sz w:val="26"/>
          <w:szCs w:val="26"/>
        </w:rPr>
        <w:t>compra una botella de agua mineral (vamos a suponer que puede pagar todas las botellas</w:t>
      </w:r>
      <w:r w:rsidR="009C74C2" w:rsidRPr="00DF46AB">
        <w:rPr>
          <w:rFonts w:ascii="Arial" w:hAnsi="Arial" w:cs="Arial"/>
          <w:sz w:val="26"/>
          <w:szCs w:val="26"/>
        </w:rPr>
        <w:t xml:space="preserve"> </w:t>
      </w:r>
      <w:r w:rsidRPr="00DF46AB">
        <w:rPr>
          <w:rFonts w:ascii="Arial" w:hAnsi="Arial" w:cs="Arial"/>
          <w:sz w:val="26"/>
          <w:szCs w:val="26"/>
        </w:rPr>
        <w:t>que desee tomar). Si tiene mucha sed esa primera botella bebida le dará satisfacción</w:t>
      </w:r>
      <w:r w:rsidR="009C74C2" w:rsidRPr="00DF46AB">
        <w:rPr>
          <w:rFonts w:ascii="Arial" w:hAnsi="Arial" w:cs="Arial"/>
          <w:sz w:val="26"/>
          <w:szCs w:val="26"/>
        </w:rPr>
        <w:t>;</w:t>
      </w:r>
      <w:r w:rsidRPr="00DF46AB">
        <w:rPr>
          <w:rFonts w:ascii="Arial" w:hAnsi="Arial" w:cs="Arial"/>
          <w:sz w:val="26"/>
          <w:szCs w:val="26"/>
        </w:rPr>
        <w:t xml:space="preserve"> pero</w:t>
      </w:r>
      <w:r w:rsidR="009C74C2" w:rsidRPr="00DF46AB">
        <w:rPr>
          <w:rFonts w:ascii="Arial" w:hAnsi="Arial" w:cs="Arial"/>
          <w:sz w:val="26"/>
          <w:szCs w:val="26"/>
        </w:rPr>
        <w:t xml:space="preserve"> </w:t>
      </w:r>
      <w:r w:rsidRPr="00DF46AB">
        <w:rPr>
          <w:rFonts w:ascii="Arial" w:hAnsi="Arial" w:cs="Arial"/>
          <w:sz w:val="26"/>
          <w:szCs w:val="26"/>
        </w:rPr>
        <w:t>no será suficiente, por lo que comprará y beberá otra que calmará más su sed aunque el</w:t>
      </w:r>
      <w:r w:rsidR="009C74C2" w:rsidRPr="00DF46AB">
        <w:rPr>
          <w:rFonts w:ascii="Arial" w:hAnsi="Arial" w:cs="Arial"/>
          <w:sz w:val="26"/>
          <w:szCs w:val="26"/>
        </w:rPr>
        <w:t xml:space="preserve"> </w:t>
      </w:r>
      <w:r w:rsidRPr="00DF46AB">
        <w:rPr>
          <w:rFonts w:ascii="Arial" w:hAnsi="Arial" w:cs="Arial"/>
          <w:sz w:val="26"/>
          <w:szCs w:val="26"/>
        </w:rPr>
        <w:t xml:space="preserve">nivel de satisfacción no llegue a ser como en la primera. Si </w:t>
      </w:r>
      <w:r w:rsidR="009C74C2" w:rsidRPr="00DF46AB">
        <w:rPr>
          <w:rFonts w:ascii="Arial" w:hAnsi="Arial" w:cs="Arial"/>
          <w:sz w:val="26"/>
          <w:szCs w:val="26"/>
        </w:rPr>
        <w:t>aún</w:t>
      </w:r>
      <w:r w:rsidRPr="00DF46AB">
        <w:rPr>
          <w:rFonts w:ascii="Arial" w:hAnsi="Arial" w:cs="Arial"/>
          <w:sz w:val="26"/>
          <w:szCs w:val="26"/>
        </w:rPr>
        <w:t xml:space="preserve"> continúa con algo de sed</w:t>
      </w:r>
      <w:r w:rsidR="009C74C2" w:rsidRPr="00DF46AB">
        <w:rPr>
          <w:rFonts w:ascii="Arial" w:hAnsi="Arial" w:cs="Arial"/>
          <w:sz w:val="26"/>
          <w:szCs w:val="26"/>
        </w:rPr>
        <w:t xml:space="preserve"> </w:t>
      </w:r>
      <w:r w:rsidRPr="00DF46AB">
        <w:rPr>
          <w:rFonts w:ascii="Arial" w:hAnsi="Arial" w:cs="Arial"/>
          <w:sz w:val="26"/>
          <w:szCs w:val="26"/>
        </w:rPr>
        <w:t>comprará y beberá una tercera botella y suponiendo que la tome en su totalidad, al final</w:t>
      </w:r>
      <w:r w:rsidR="009C74C2" w:rsidRPr="00DF46AB">
        <w:rPr>
          <w:rFonts w:ascii="Arial" w:hAnsi="Arial" w:cs="Arial"/>
          <w:sz w:val="26"/>
          <w:szCs w:val="26"/>
        </w:rPr>
        <w:t xml:space="preserve"> </w:t>
      </w:r>
      <w:r w:rsidRPr="00DF46AB">
        <w:rPr>
          <w:rFonts w:ascii="Arial" w:hAnsi="Arial" w:cs="Arial"/>
          <w:sz w:val="26"/>
          <w:szCs w:val="26"/>
        </w:rPr>
        <w:t>estará más que satisfecho y por un largo rato no se le ocurrirá beber agua.</w:t>
      </w:r>
    </w:p>
    <w:p w14:paraId="3CD66BEB" w14:textId="77777777" w:rsidR="009C74C2"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Si graficamos la situación anterior, observaremos que a medida que tomamos una</w:t>
      </w:r>
      <w:r w:rsidR="009C74C2" w:rsidRPr="00DF46AB">
        <w:rPr>
          <w:rFonts w:ascii="Arial" w:hAnsi="Arial" w:cs="Arial"/>
          <w:sz w:val="26"/>
          <w:szCs w:val="26"/>
        </w:rPr>
        <w:t xml:space="preserve"> </w:t>
      </w:r>
      <w:r w:rsidRPr="00DF46AB">
        <w:rPr>
          <w:rFonts w:ascii="Arial" w:hAnsi="Arial" w:cs="Arial"/>
          <w:sz w:val="26"/>
          <w:szCs w:val="26"/>
        </w:rPr>
        <w:t xml:space="preserve">nueva unidad de agua, </w:t>
      </w:r>
      <w:r w:rsidRPr="00DF46AB">
        <w:rPr>
          <w:rFonts w:ascii="Arial" w:hAnsi="Arial" w:cs="Arial"/>
          <w:b/>
          <w:bCs/>
          <w:sz w:val="26"/>
          <w:szCs w:val="26"/>
        </w:rPr>
        <w:t xml:space="preserve">consumimos más líquido pero disminuye la satisfacción </w:t>
      </w:r>
      <w:r w:rsidRPr="00DF46AB">
        <w:rPr>
          <w:rFonts w:ascii="Arial" w:hAnsi="Arial" w:cs="Arial"/>
          <w:sz w:val="26"/>
          <w:szCs w:val="26"/>
        </w:rPr>
        <w:t>(Gráfico</w:t>
      </w:r>
      <w:r w:rsidR="009C74C2" w:rsidRPr="00DF46AB">
        <w:rPr>
          <w:rFonts w:ascii="Arial" w:hAnsi="Arial" w:cs="Arial"/>
          <w:sz w:val="26"/>
          <w:szCs w:val="26"/>
        </w:rPr>
        <w:t xml:space="preserve"> 2). O</w:t>
      </w:r>
      <w:r w:rsidRPr="00DF46AB">
        <w:rPr>
          <w:rFonts w:ascii="Arial" w:hAnsi="Arial" w:cs="Arial"/>
          <w:sz w:val="26"/>
          <w:szCs w:val="26"/>
        </w:rPr>
        <w:t xml:space="preserve"> sea que la </w:t>
      </w:r>
      <w:r w:rsidRPr="00DF46AB">
        <w:rPr>
          <w:rFonts w:ascii="Arial" w:hAnsi="Arial" w:cs="Arial"/>
          <w:b/>
          <w:bCs/>
          <w:sz w:val="26"/>
          <w:szCs w:val="26"/>
        </w:rPr>
        <w:t xml:space="preserve">utilidad total </w:t>
      </w:r>
      <w:r w:rsidRPr="00DF46AB">
        <w:rPr>
          <w:rFonts w:ascii="Arial" w:hAnsi="Arial" w:cs="Arial"/>
          <w:sz w:val="26"/>
          <w:szCs w:val="26"/>
        </w:rPr>
        <w:t>(</w:t>
      </w:r>
      <w:r w:rsidRPr="00DF46AB">
        <w:rPr>
          <w:rFonts w:ascii="Arial" w:hAnsi="Arial" w:cs="Arial"/>
          <w:b/>
          <w:bCs/>
          <w:sz w:val="26"/>
          <w:szCs w:val="26"/>
        </w:rPr>
        <w:t>UT</w:t>
      </w:r>
      <w:r w:rsidRPr="00DF46AB">
        <w:rPr>
          <w:rFonts w:ascii="Arial" w:hAnsi="Arial" w:cs="Arial"/>
          <w:sz w:val="26"/>
          <w:szCs w:val="26"/>
        </w:rPr>
        <w:t>)</w:t>
      </w:r>
      <w:r w:rsidR="009C74C2" w:rsidRPr="00DF46AB">
        <w:rPr>
          <w:rFonts w:ascii="Arial" w:hAnsi="Arial" w:cs="Arial"/>
          <w:sz w:val="26"/>
          <w:szCs w:val="26"/>
        </w:rPr>
        <w:t>,</w:t>
      </w:r>
      <w:r w:rsidRPr="00DF46AB">
        <w:rPr>
          <w:rFonts w:ascii="Arial" w:hAnsi="Arial" w:cs="Arial"/>
          <w:sz w:val="26"/>
          <w:szCs w:val="26"/>
        </w:rPr>
        <w:t xml:space="preserve"> que surge de sumar las satisfacciones de cada</w:t>
      </w:r>
      <w:r w:rsidR="009C74C2" w:rsidRPr="00DF46AB">
        <w:rPr>
          <w:rFonts w:ascii="Arial" w:hAnsi="Arial" w:cs="Arial"/>
          <w:sz w:val="26"/>
          <w:szCs w:val="26"/>
        </w:rPr>
        <w:t xml:space="preserve"> </w:t>
      </w:r>
      <w:r w:rsidRPr="00DF46AB">
        <w:rPr>
          <w:rFonts w:ascii="Arial" w:hAnsi="Arial" w:cs="Arial"/>
          <w:sz w:val="26"/>
          <w:szCs w:val="26"/>
        </w:rPr>
        <w:t>ingesta, aumenta</w:t>
      </w:r>
      <w:r w:rsidR="009C74C2" w:rsidRPr="00DF46AB">
        <w:rPr>
          <w:rFonts w:ascii="Arial" w:hAnsi="Arial" w:cs="Arial"/>
          <w:sz w:val="26"/>
          <w:szCs w:val="26"/>
        </w:rPr>
        <w:t xml:space="preserve"> (Gráfico 1)</w:t>
      </w:r>
      <w:r w:rsidRPr="00DF46AB">
        <w:rPr>
          <w:rFonts w:ascii="Arial" w:hAnsi="Arial" w:cs="Arial"/>
          <w:sz w:val="26"/>
          <w:szCs w:val="26"/>
        </w:rPr>
        <w:t>, pero la satisfacción o utilidad de consumir una unidad más, que se</w:t>
      </w:r>
      <w:r w:rsidR="009C74C2" w:rsidRPr="00DF46AB">
        <w:rPr>
          <w:rFonts w:ascii="Arial" w:hAnsi="Arial" w:cs="Arial"/>
          <w:sz w:val="26"/>
          <w:szCs w:val="26"/>
        </w:rPr>
        <w:t xml:space="preserve"> </w:t>
      </w:r>
      <w:r w:rsidRPr="00DF46AB">
        <w:rPr>
          <w:rFonts w:ascii="Arial" w:hAnsi="Arial" w:cs="Arial"/>
          <w:sz w:val="26"/>
          <w:szCs w:val="26"/>
        </w:rPr>
        <w:t xml:space="preserve">conoce como </w:t>
      </w:r>
      <w:r w:rsidRPr="00DF46AB">
        <w:rPr>
          <w:rFonts w:ascii="Arial" w:hAnsi="Arial" w:cs="Arial"/>
          <w:b/>
          <w:bCs/>
          <w:sz w:val="26"/>
          <w:szCs w:val="26"/>
        </w:rPr>
        <w:t xml:space="preserve">utilidad marginal </w:t>
      </w:r>
      <w:r w:rsidRPr="00DF46AB">
        <w:rPr>
          <w:rFonts w:ascii="Arial" w:hAnsi="Arial" w:cs="Arial"/>
          <w:sz w:val="26"/>
          <w:szCs w:val="26"/>
        </w:rPr>
        <w:t>(</w:t>
      </w:r>
      <w:proofErr w:type="spellStart"/>
      <w:r w:rsidRPr="00DF46AB">
        <w:rPr>
          <w:rFonts w:ascii="Arial" w:hAnsi="Arial" w:cs="Arial"/>
          <w:b/>
          <w:bCs/>
          <w:sz w:val="26"/>
          <w:szCs w:val="26"/>
        </w:rPr>
        <w:t>UMg</w:t>
      </w:r>
      <w:proofErr w:type="spellEnd"/>
      <w:r w:rsidRPr="00DF46AB">
        <w:rPr>
          <w:rFonts w:ascii="Arial" w:hAnsi="Arial" w:cs="Arial"/>
          <w:sz w:val="26"/>
          <w:szCs w:val="26"/>
        </w:rPr>
        <w:t>) en este caso de agua, disminuye (Gráfico 2).</w:t>
      </w:r>
    </w:p>
    <w:p w14:paraId="471688B8" w14:textId="3E15C0BA" w:rsidR="00856AFC" w:rsidRPr="00DF46AB" w:rsidRDefault="00856AFC" w:rsidP="009C74C2">
      <w:pPr>
        <w:spacing w:after="0" w:line="360" w:lineRule="auto"/>
        <w:jc w:val="both"/>
        <w:rPr>
          <w:rFonts w:ascii="Arial" w:hAnsi="Arial" w:cs="Arial"/>
          <w:b/>
          <w:bCs/>
          <w:sz w:val="26"/>
          <w:szCs w:val="26"/>
        </w:rPr>
      </w:pPr>
      <w:r w:rsidRPr="00DF46AB">
        <w:rPr>
          <w:rFonts w:ascii="Arial" w:hAnsi="Arial" w:cs="Arial"/>
          <w:sz w:val="26"/>
          <w:szCs w:val="26"/>
        </w:rPr>
        <w:lastRenderedPageBreak/>
        <w:t xml:space="preserve">Lo anterior nos lleva a enunciar una Ley fundamental de la economía: </w:t>
      </w:r>
      <w:r w:rsidRPr="00DF46AB">
        <w:rPr>
          <w:rFonts w:ascii="Arial" w:hAnsi="Arial" w:cs="Arial"/>
          <w:b/>
          <w:bCs/>
          <w:sz w:val="26"/>
          <w:szCs w:val="26"/>
        </w:rPr>
        <w:t>que la utilidad</w:t>
      </w:r>
      <w:r w:rsidR="00FD62EA">
        <w:rPr>
          <w:rFonts w:ascii="Arial" w:hAnsi="Arial" w:cs="Arial"/>
          <w:b/>
          <w:bCs/>
          <w:sz w:val="26"/>
          <w:szCs w:val="26"/>
        </w:rPr>
        <w:t xml:space="preserve"> </w:t>
      </w:r>
      <w:r w:rsidRPr="00DF46AB">
        <w:rPr>
          <w:rFonts w:ascii="Arial" w:hAnsi="Arial" w:cs="Arial"/>
          <w:b/>
          <w:bCs/>
          <w:sz w:val="26"/>
          <w:szCs w:val="26"/>
        </w:rPr>
        <w:t>marginal (</w:t>
      </w:r>
      <w:proofErr w:type="spellStart"/>
      <w:r w:rsidRPr="00DF46AB">
        <w:rPr>
          <w:rFonts w:ascii="Arial" w:hAnsi="Arial" w:cs="Arial"/>
          <w:b/>
          <w:bCs/>
          <w:sz w:val="26"/>
          <w:szCs w:val="26"/>
        </w:rPr>
        <w:t>UMg</w:t>
      </w:r>
      <w:proofErr w:type="spellEnd"/>
      <w:r w:rsidRPr="00DF46AB">
        <w:rPr>
          <w:rFonts w:ascii="Arial" w:hAnsi="Arial" w:cs="Arial"/>
          <w:b/>
          <w:bCs/>
          <w:sz w:val="26"/>
          <w:szCs w:val="26"/>
        </w:rPr>
        <w:t>) es decreciente.</w:t>
      </w:r>
    </w:p>
    <w:p w14:paraId="3B9EC0C8" w14:textId="77777777" w:rsidR="009C74C2" w:rsidRPr="00DF46AB" w:rsidRDefault="009C74C2" w:rsidP="009C74C2">
      <w:pPr>
        <w:spacing w:after="0" w:line="360" w:lineRule="auto"/>
        <w:jc w:val="both"/>
        <w:rPr>
          <w:rFonts w:ascii="Arial" w:hAnsi="Arial" w:cs="Arial"/>
          <w:b/>
          <w:bCs/>
          <w:sz w:val="26"/>
          <w:szCs w:val="26"/>
        </w:rPr>
      </w:pPr>
      <w:r w:rsidRPr="00DF46AB">
        <w:rPr>
          <w:rFonts w:ascii="Arial" w:hAnsi="Arial" w:cs="Arial"/>
          <w:b/>
          <w:bCs/>
          <w:noProof/>
          <w:sz w:val="26"/>
          <w:szCs w:val="26"/>
          <w:lang w:eastAsia="es-AR"/>
        </w:rPr>
        <w:drawing>
          <wp:inline distT="0" distB="0" distL="0" distR="0" wp14:anchorId="75FCF013" wp14:editId="07777777">
            <wp:extent cx="6120765" cy="3516013"/>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3516013"/>
                    </a:xfrm>
                    <a:prstGeom prst="rect">
                      <a:avLst/>
                    </a:prstGeom>
                    <a:noFill/>
                    <a:ln>
                      <a:noFill/>
                    </a:ln>
                  </pic:spPr>
                </pic:pic>
              </a:graphicData>
            </a:graphic>
          </wp:inline>
        </w:drawing>
      </w:r>
    </w:p>
    <w:p w14:paraId="48D9FAE3" w14:textId="77777777" w:rsidR="003E15A1"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 xml:space="preserve">Ahora bien, si sometemos el análisis anterior de la </w:t>
      </w:r>
      <w:proofErr w:type="spellStart"/>
      <w:r w:rsidRPr="00DF46AB">
        <w:rPr>
          <w:rFonts w:ascii="Arial" w:hAnsi="Arial" w:cs="Arial"/>
          <w:sz w:val="26"/>
          <w:szCs w:val="26"/>
        </w:rPr>
        <w:t>UMg</w:t>
      </w:r>
      <w:proofErr w:type="spellEnd"/>
      <w:r w:rsidRPr="00DF46AB">
        <w:rPr>
          <w:rFonts w:ascii="Arial" w:hAnsi="Arial" w:cs="Arial"/>
          <w:sz w:val="26"/>
          <w:szCs w:val="26"/>
        </w:rPr>
        <w:t xml:space="preserve"> a la contrastación del precio</w:t>
      </w:r>
      <w:r w:rsidR="009C74C2" w:rsidRPr="00DF46AB">
        <w:rPr>
          <w:rFonts w:ascii="Arial" w:hAnsi="Arial" w:cs="Arial"/>
          <w:sz w:val="26"/>
          <w:szCs w:val="26"/>
        </w:rPr>
        <w:t xml:space="preserve"> </w:t>
      </w:r>
      <w:r w:rsidRPr="00DF46AB">
        <w:rPr>
          <w:rFonts w:ascii="Arial" w:hAnsi="Arial" w:cs="Arial"/>
          <w:sz w:val="26"/>
          <w:szCs w:val="26"/>
        </w:rPr>
        <w:t>que tiene una botella de agua mineral (Gráfico 3), resultará que en la primera unidad</w:t>
      </w:r>
      <w:r w:rsidR="009C74C2" w:rsidRPr="00DF46AB">
        <w:rPr>
          <w:rFonts w:ascii="Arial" w:hAnsi="Arial" w:cs="Arial"/>
          <w:sz w:val="26"/>
          <w:szCs w:val="26"/>
        </w:rPr>
        <w:t xml:space="preserve"> </w:t>
      </w:r>
      <w:r w:rsidRPr="00DF46AB">
        <w:rPr>
          <w:rFonts w:ascii="Arial" w:hAnsi="Arial" w:cs="Arial"/>
          <w:sz w:val="26"/>
          <w:szCs w:val="26"/>
        </w:rPr>
        <w:t xml:space="preserve">consumida la satisfacción estaba por encima del precio y no así en las restantes. </w:t>
      </w:r>
    </w:p>
    <w:p w14:paraId="7259442F" w14:textId="77777777" w:rsidR="003E15A1" w:rsidRPr="00DF46AB" w:rsidRDefault="003E15A1" w:rsidP="003E15A1">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3D3AB89A" wp14:editId="07777777">
            <wp:extent cx="3419475" cy="38766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9475" cy="3876675"/>
                    </a:xfrm>
                    <a:prstGeom prst="rect">
                      <a:avLst/>
                    </a:prstGeom>
                    <a:noFill/>
                    <a:ln>
                      <a:noFill/>
                    </a:ln>
                  </pic:spPr>
                </pic:pic>
              </a:graphicData>
            </a:graphic>
          </wp:inline>
        </w:drawing>
      </w:r>
    </w:p>
    <w:p w14:paraId="716233EC" w14:textId="77777777" w:rsidR="00856AFC" w:rsidRPr="00DF46AB" w:rsidRDefault="00856AFC" w:rsidP="003E15A1">
      <w:pPr>
        <w:spacing w:after="0" w:line="360" w:lineRule="auto"/>
        <w:jc w:val="both"/>
        <w:rPr>
          <w:rFonts w:ascii="Arial" w:hAnsi="Arial" w:cs="Arial"/>
          <w:sz w:val="26"/>
          <w:szCs w:val="26"/>
        </w:rPr>
      </w:pPr>
      <w:r w:rsidRPr="00DF46AB">
        <w:rPr>
          <w:rFonts w:ascii="Arial" w:hAnsi="Arial" w:cs="Arial"/>
          <w:sz w:val="26"/>
          <w:szCs w:val="26"/>
        </w:rPr>
        <w:t>A esa</w:t>
      </w:r>
      <w:r w:rsidR="009C74C2" w:rsidRPr="00DF46AB">
        <w:rPr>
          <w:rFonts w:ascii="Arial" w:hAnsi="Arial" w:cs="Arial"/>
          <w:sz w:val="26"/>
          <w:szCs w:val="26"/>
        </w:rPr>
        <w:t xml:space="preserve"> </w:t>
      </w:r>
      <w:r w:rsidRPr="00DF46AB">
        <w:rPr>
          <w:rFonts w:ascii="Arial" w:hAnsi="Arial" w:cs="Arial"/>
          <w:sz w:val="26"/>
          <w:szCs w:val="26"/>
        </w:rPr>
        <w:t xml:space="preserve">satisfacción sobrante respecto al precio se lo denomina </w:t>
      </w:r>
      <w:r w:rsidRPr="00DF46AB">
        <w:rPr>
          <w:rFonts w:ascii="Arial" w:hAnsi="Arial" w:cs="Arial"/>
          <w:b/>
          <w:bCs/>
          <w:sz w:val="26"/>
          <w:szCs w:val="26"/>
        </w:rPr>
        <w:t xml:space="preserve">excedente del consumidor </w:t>
      </w:r>
      <w:r w:rsidRPr="00DF46AB">
        <w:rPr>
          <w:rFonts w:ascii="Arial" w:hAnsi="Arial" w:cs="Arial"/>
          <w:sz w:val="26"/>
          <w:szCs w:val="26"/>
        </w:rPr>
        <w:t>e</w:t>
      </w:r>
      <w:r w:rsidR="003E15A1" w:rsidRPr="00DF46AB">
        <w:rPr>
          <w:rFonts w:ascii="Arial" w:hAnsi="Arial" w:cs="Arial"/>
          <w:sz w:val="26"/>
          <w:szCs w:val="26"/>
        </w:rPr>
        <w:t xml:space="preserve"> </w:t>
      </w:r>
      <w:r w:rsidRPr="00DF46AB">
        <w:rPr>
          <w:rFonts w:ascii="Arial" w:hAnsi="Arial" w:cs="Arial"/>
          <w:sz w:val="26"/>
          <w:szCs w:val="26"/>
        </w:rPr>
        <w:t xml:space="preserve">implica que recibimos más de lo que pagamos. Esto deriva de la denominada </w:t>
      </w:r>
      <w:r w:rsidRPr="00DF46AB">
        <w:rPr>
          <w:rFonts w:ascii="Arial" w:hAnsi="Arial" w:cs="Arial"/>
          <w:b/>
          <w:bCs/>
          <w:sz w:val="26"/>
          <w:szCs w:val="26"/>
        </w:rPr>
        <w:t>paradoja</w:t>
      </w:r>
      <w:r w:rsidR="003E15A1" w:rsidRPr="00DF46AB">
        <w:rPr>
          <w:rFonts w:ascii="Arial" w:hAnsi="Arial" w:cs="Arial"/>
          <w:b/>
          <w:bCs/>
          <w:sz w:val="26"/>
          <w:szCs w:val="26"/>
        </w:rPr>
        <w:t xml:space="preserve"> </w:t>
      </w:r>
      <w:r w:rsidRPr="00DF46AB">
        <w:rPr>
          <w:rFonts w:ascii="Arial" w:hAnsi="Arial" w:cs="Arial"/>
          <w:b/>
          <w:bCs/>
          <w:sz w:val="26"/>
          <w:szCs w:val="26"/>
        </w:rPr>
        <w:t>del valor</w:t>
      </w:r>
      <w:r w:rsidRPr="00DF46AB">
        <w:rPr>
          <w:rFonts w:ascii="Arial" w:hAnsi="Arial" w:cs="Arial"/>
          <w:sz w:val="26"/>
          <w:szCs w:val="26"/>
        </w:rPr>
        <w:t>, enunciada por Adam Smith hace más de 200 años y que explica por</w:t>
      </w:r>
      <w:r w:rsidR="003E15A1" w:rsidRPr="00DF46AB">
        <w:rPr>
          <w:rFonts w:ascii="Arial" w:hAnsi="Arial" w:cs="Arial"/>
          <w:sz w:val="26"/>
          <w:szCs w:val="26"/>
        </w:rPr>
        <w:t xml:space="preserve"> </w:t>
      </w:r>
      <w:r w:rsidRPr="00DF46AB">
        <w:rPr>
          <w:rFonts w:ascii="Arial" w:hAnsi="Arial" w:cs="Arial"/>
          <w:sz w:val="26"/>
          <w:szCs w:val="26"/>
        </w:rPr>
        <w:t>qué vale</w:t>
      </w:r>
      <w:r w:rsidR="003E15A1" w:rsidRPr="00DF46AB">
        <w:rPr>
          <w:rFonts w:ascii="Arial" w:hAnsi="Arial" w:cs="Arial"/>
          <w:sz w:val="26"/>
          <w:szCs w:val="26"/>
        </w:rPr>
        <w:t xml:space="preserve"> </w:t>
      </w:r>
      <w:r w:rsidRPr="00DF46AB">
        <w:rPr>
          <w:rFonts w:ascii="Arial" w:hAnsi="Arial" w:cs="Arial"/>
          <w:sz w:val="26"/>
          <w:szCs w:val="26"/>
        </w:rPr>
        <w:t>más en el mercado un diamante (sin el cual cualquiera puede vivir) que un vaso de agua</w:t>
      </w:r>
      <w:r w:rsidR="003E15A1" w:rsidRPr="00DF46AB">
        <w:rPr>
          <w:rFonts w:ascii="Arial" w:hAnsi="Arial" w:cs="Arial"/>
          <w:sz w:val="26"/>
          <w:szCs w:val="26"/>
        </w:rPr>
        <w:t xml:space="preserve"> </w:t>
      </w:r>
      <w:r w:rsidRPr="00DF46AB">
        <w:rPr>
          <w:rFonts w:ascii="Arial" w:hAnsi="Arial" w:cs="Arial"/>
          <w:sz w:val="26"/>
          <w:szCs w:val="26"/>
        </w:rPr>
        <w:t>(sin el que nadie puede vivir)</w:t>
      </w:r>
      <w:r w:rsidR="003E15A1" w:rsidRPr="00DF46AB">
        <w:rPr>
          <w:rFonts w:ascii="Arial" w:hAnsi="Arial" w:cs="Arial"/>
          <w:sz w:val="26"/>
          <w:szCs w:val="26"/>
        </w:rPr>
        <w:t>.</w:t>
      </w:r>
    </w:p>
    <w:p w14:paraId="252134A7"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Si por ejemplo el precio de la botella es de $2 al beber la segunda nos encontramos en</w:t>
      </w:r>
      <w:r w:rsidR="003E15A1" w:rsidRPr="00DF46AB">
        <w:rPr>
          <w:rFonts w:ascii="Arial" w:hAnsi="Arial" w:cs="Arial"/>
          <w:sz w:val="26"/>
          <w:szCs w:val="26"/>
        </w:rPr>
        <w:t xml:space="preserve"> </w:t>
      </w:r>
      <w:r w:rsidRPr="00DF46AB">
        <w:rPr>
          <w:rFonts w:ascii="Arial" w:hAnsi="Arial" w:cs="Arial"/>
          <w:sz w:val="26"/>
          <w:szCs w:val="26"/>
        </w:rPr>
        <w:t>equilibrio, o sea, la satisfacción de la segunda botella se equipara al sacrificio económico</w:t>
      </w:r>
      <w:r w:rsidR="003E15A1" w:rsidRPr="00DF46AB">
        <w:rPr>
          <w:rFonts w:ascii="Arial" w:hAnsi="Arial" w:cs="Arial"/>
          <w:sz w:val="26"/>
          <w:szCs w:val="26"/>
        </w:rPr>
        <w:t xml:space="preserve"> </w:t>
      </w:r>
      <w:r w:rsidRPr="00DF46AB">
        <w:rPr>
          <w:rFonts w:ascii="Arial" w:hAnsi="Arial" w:cs="Arial"/>
          <w:sz w:val="26"/>
          <w:szCs w:val="26"/>
        </w:rPr>
        <w:t>que tuvimos que hacer para obtenerla, por lo cual dudosamente estemos interesados en</w:t>
      </w:r>
      <w:r w:rsidR="003E15A1" w:rsidRPr="00DF46AB">
        <w:rPr>
          <w:rFonts w:ascii="Arial" w:hAnsi="Arial" w:cs="Arial"/>
          <w:sz w:val="26"/>
          <w:szCs w:val="26"/>
        </w:rPr>
        <w:t xml:space="preserve"> </w:t>
      </w:r>
      <w:r w:rsidRPr="00DF46AB">
        <w:rPr>
          <w:rFonts w:ascii="Arial" w:hAnsi="Arial" w:cs="Arial"/>
          <w:sz w:val="26"/>
          <w:szCs w:val="26"/>
        </w:rPr>
        <w:t>comprar la tercera botella. En definitiva el excedente del consumidor mide la utilidad adicional</w:t>
      </w:r>
      <w:r w:rsidR="003E15A1" w:rsidRPr="00DF46AB">
        <w:rPr>
          <w:rFonts w:ascii="Arial" w:hAnsi="Arial" w:cs="Arial"/>
          <w:sz w:val="26"/>
          <w:szCs w:val="26"/>
        </w:rPr>
        <w:t xml:space="preserve"> </w:t>
      </w:r>
      <w:r w:rsidRPr="00DF46AB">
        <w:rPr>
          <w:rFonts w:ascii="Arial" w:hAnsi="Arial" w:cs="Arial"/>
          <w:sz w:val="26"/>
          <w:szCs w:val="26"/>
        </w:rPr>
        <w:t>que obtienen los consumidores con respecto a lo que pagan por un bien.</w:t>
      </w:r>
    </w:p>
    <w:p w14:paraId="3D085557"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Habiendo entendido la importancia del término utilidad en la ciencia económica,</w:t>
      </w:r>
      <w:r w:rsidR="003E15A1" w:rsidRPr="00DF46AB">
        <w:rPr>
          <w:rFonts w:ascii="Arial" w:hAnsi="Arial" w:cs="Arial"/>
          <w:sz w:val="26"/>
          <w:szCs w:val="26"/>
        </w:rPr>
        <w:t xml:space="preserve"> </w:t>
      </w:r>
      <w:r w:rsidRPr="00DF46AB">
        <w:rPr>
          <w:rFonts w:ascii="Arial" w:hAnsi="Arial" w:cs="Arial"/>
          <w:sz w:val="26"/>
          <w:szCs w:val="26"/>
        </w:rPr>
        <w:t>podemos profundizar y analizar la manera en que un individuo elige qué bienes y qué</w:t>
      </w:r>
      <w:r w:rsidR="003E15A1" w:rsidRPr="00DF46AB">
        <w:rPr>
          <w:rFonts w:ascii="Arial" w:hAnsi="Arial" w:cs="Arial"/>
          <w:sz w:val="26"/>
          <w:szCs w:val="26"/>
        </w:rPr>
        <w:t xml:space="preserve"> </w:t>
      </w:r>
      <w:r w:rsidRPr="00DF46AB">
        <w:rPr>
          <w:rFonts w:ascii="Arial" w:hAnsi="Arial" w:cs="Arial"/>
          <w:sz w:val="26"/>
          <w:szCs w:val="26"/>
        </w:rPr>
        <w:t>cantidad de ellos consumir.</w:t>
      </w:r>
    </w:p>
    <w:p w14:paraId="1830A652"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 xml:space="preserve">Imaginemos que usted consume solo dos bienes que denominaremos </w:t>
      </w:r>
      <w:r w:rsidRPr="00DF46AB">
        <w:rPr>
          <w:rFonts w:ascii="Arial" w:hAnsi="Arial" w:cs="Arial"/>
          <w:b/>
          <w:bCs/>
          <w:sz w:val="26"/>
          <w:szCs w:val="26"/>
        </w:rPr>
        <w:t xml:space="preserve">A </w:t>
      </w:r>
      <w:r w:rsidRPr="00DF46AB">
        <w:rPr>
          <w:rFonts w:ascii="Arial" w:hAnsi="Arial" w:cs="Arial"/>
          <w:sz w:val="26"/>
          <w:szCs w:val="26"/>
        </w:rPr>
        <w:t>(alimentos) y</w:t>
      </w:r>
      <w:r w:rsidR="003E15A1" w:rsidRPr="00DF46AB">
        <w:rPr>
          <w:rFonts w:ascii="Arial" w:hAnsi="Arial" w:cs="Arial"/>
          <w:sz w:val="26"/>
          <w:szCs w:val="26"/>
        </w:rPr>
        <w:t xml:space="preserve"> </w:t>
      </w:r>
      <w:r w:rsidRPr="00DF46AB">
        <w:rPr>
          <w:rFonts w:ascii="Arial" w:hAnsi="Arial" w:cs="Arial"/>
          <w:b/>
          <w:bCs/>
          <w:sz w:val="26"/>
          <w:szCs w:val="26"/>
        </w:rPr>
        <w:t xml:space="preserve">B </w:t>
      </w:r>
      <w:r w:rsidR="003E15A1" w:rsidRPr="00DF46AB">
        <w:rPr>
          <w:rFonts w:ascii="Arial" w:hAnsi="Arial" w:cs="Arial"/>
          <w:sz w:val="26"/>
          <w:szCs w:val="26"/>
        </w:rPr>
        <w:t xml:space="preserve">(ropa) </w:t>
      </w:r>
      <w:r w:rsidRPr="00DF46AB">
        <w:rPr>
          <w:rFonts w:ascii="Arial" w:hAnsi="Arial" w:cs="Arial"/>
          <w:sz w:val="26"/>
          <w:szCs w:val="26"/>
        </w:rPr>
        <w:t xml:space="preserve">y </w:t>
      </w:r>
      <w:r w:rsidR="003E15A1" w:rsidRPr="00DF46AB">
        <w:rPr>
          <w:rFonts w:ascii="Arial" w:hAnsi="Arial" w:cs="Arial"/>
          <w:sz w:val="26"/>
          <w:szCs w:val="26"/>
        </w:rPr>
        <w:t xml:space="preserve">que </w:t>
      </w:r>
      <w:r w:rsidRPr="00DF46AB">
        <w:rPr>
          <w:rFonts w:ascii="Arial" w:hAnsi="Arial" w:cs="Arial"/>
          <w:sz w:val="26"/>
          <w:szCs w:val="26"/>
        </w:rPr>
        <w:t>por el momento puede</w:t>
      </w:r>
      <w:r w:rsidR="003E15A1" w:rsidRPr="00DF46AB">
        <w:rPr>
          <w:rFonts w:ascii="Arial" w:hAnsi="Arial" w:cs="Arial"/>
          <w:sz w:val="26"/>
          <w:szCs w:val="26"/>
        </w:rPr>
        <w:t xml:space="preserve"> consumir la cantidad que desee</w:t>
      </w:r>
      <w:r w:rsidRPr="00DF46AB">
        <w:rPr>
          <w:rFonts w:ascii="Arial" w:hAnsi="Arial" w:cs="Arial"/>
          <w:sz w:val="26"/>
          <w:szCs w:val="26"/>
        </w:rPr>
        <w:t>. Seguramente</w:t>
      </w:r>
      <w:r w:rsidR="003E15A1" w:rsidRPr="00DF46AB">
        <w:rPr>
          <w:rFonts w:ascii="Arial" w:hAnsi="Arial" w:cs="Arial"/>
          <w:sz w:val="26"/>
          <w:szCs w:val="26"/>
        </w:rPr>
        <w:t xml:space="preserve"> </w:t>
      </w:r>
      <w:r w:rsidRPr="00DF46AB">
        <w:rPr>
          <w:rFonts w:ascii="Arial" w:hAnsi="Arial" w:cs="Arial"/>
          <w:sz w:val="26"/>
          <w:szCs w:val="26"/>
        </w:rPr>
        <w:t>usted no consumirá solo A o solo B, sin duda elegirá una combinación de ambos según</w:t>
      </w:r>
      <w:r w:rsidR="003E15A1" w:rsidRPr="00DF46AB">
        <w:rPr>
          <w:rFonts w:ascii="Arial" w:hAnsi="Arial" w:cs="Arial"/>
          <w:sz w:val="26"/>
          <w:szCs w:val="26"/>
        </w:rPr>
        <w:t xml:space="preserve"> </w:t>
      </w:r>
      <w:r w:rsidRPr="00DF46AB">
        <w:rPr>
          <w:rFonts w:ascii="Arial" w:hAnsi="Arial" w:cs="Arial"/>
          <w:sz w:val="26"/>
          <w:szCs w:val="26"/>
        </w:rPr>
        <w:t xml:space="preserve">sus necesidades y sus preferencias. De este modo </w:t>
      </w:r>
      <w:r w:rsidRPr="00DF46AB">
        <w:rPr>
          <w:rFonts w:ascii="Arial" w:hAnsi="Arial" w:cs="Arial"/>
          <w:sz w:val="26"/>
          <w:szCs w:val="26"/>
        </w:rPr>
        <w:lastRenderedPageBreak/>
        <w:t>se le presentarán muchas</w:t>
      </w:r>
      <w:r w:rsidR="003E15A1" w:rsidRPr="00DF46AB">
        <w:rPr>
          <w:rFonts w:ascii="Arial" w:hAnsi="Arial" w:cs="Arial"/>
          <w:sz w:val="26"/>
          <w:szCs w:val="26"/>
        </w:rPr>
        <w:t xml:space="preserve"> </w:t>
      </w:r>
      <w:r w:rsidRPr="00DF46AB">
        <w:rPr>
          <w:rFonts w:ascii="Arial" w:hAnsi="Arial" w:cs="Arial"/>
          <w:sz w:val="26"/>
          <w:szCs w:val="26"/>
        </w:rPr>
        <w:t xml:space="preserve">combinaciones de A y B que denominaremos </w:t>
      </w:r>
      <w:r w:rsidRPr="00DF46AB">
        <w:rPr>
          <w:rFonts w:ascii="Arial" w:hAnsi="Arial" w:cs="Arial"/>
          <w:b/>
          <w:bCs/>
          <w:sz w:val="26"/>
          <w:szCs w:val="26"/>
        </w:rPr>
        <w:t xml:space="preserve">cestas de bienes </w:t>
      </w:r>
      <w:r w:rsidRPr="00DF46AB">
        <w:rPr>
          <w:rFonts w:ascii="Arial" w:hAnsi="Arial" w:cs="Arial"/>
          <w:sz w:val="26"/>
          <w:szCs w:val="26"/>
        </w:rPr>
        <w:t>(AB) y pueden ocurrir dos</w:t>
      </w:r>
      <w:r w:rsidR="003E15A1" w:rsidRPr="00DF46AB">
        <w:rPr>
          <w:rFonts w:ascii="Arial" w:hAnsi="Arial" w:cs="Arial"/>
          <w:sz w:val="26"/>
          <w:szCs w:val="26"/>
        </w:rPr>
        <w:t xml:space="preserve"> </w:t>
      </w:r>
      <w:r w:rsidRPr="00DF46AB">
        <w:rPr>
          <w:rFonts w:ascii="Arial" w:hAnsi="Arial" w:cs="Arial"/>
          <w:sz w:val="26"/>
          <w:szCs w:val="26"/>
        </w:rPr>
        <w:t>situaciones distintas.</w:t>
      </w:r>
    </w:p>
    <w:p w14:paraId="789DEF42" w14:textId="77777777" w:rsidR="003E15A1"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La primera es que entre dos cestas de bienes usted sienta la misma satisfacción, o sea,</w:t>
      </w:r>
      <w:r w:rsidR="003E15A1" w:rsidRPr="00DF46AB">
        <w:rPr>
          <w:rFonts w:ascii="Arial" w:hAnsi="Arial" w:cs="Arial"/>
          <w:sz w:val="26"/>
          <w:szCs w:val="26"/>
        </w:rPr>
        <w:t xml:space="preserve"> </w:t>
      </w:r>
      <w:r w:rsidRPr="00DF46AB">
        <w:rPr>
          <w:rFonts w:ascii="Arial" w:hAnsi="Arial" w:cs="Arial"/>
          <w:sz w:val="26"/>
          <w:szCs w:val="26"/>
        </w:rPr>
        <w:t xml:space="preserve">que la </w:t>
      </w:r>
      <w:proofErr w:type="spellStart"/>
      <w:r w:rsidRPr="00DF46AB">
        <w:rPr>
          <w:rFonts w:ascii="Arial" w:hAnsi="Arial" w:cs="Arial"/>
          <w:sz w:val="26"/>
          <w:szCs w:val="26"/>
        </w:rPr>
        <w:t>UMg</w:t>
      </w:r>
      <w:proofErr w:type="spellEnd"/>
      <w:r w:rsidRPr="00DF46AB">
        <w:rPr>
          <w:rFonts w:ascii="Arial" w:hAnsi="Arial" w:cs="Arial"/>
          <w:sz w:val="26"/>
          <w:szCs w:val="26"/>
        </w:rPr>
        <w:t xml:space="preserve"> de ambas sea igual. Y, en segundo lugar, que la satisfacción entre dos cestas</w:t>
      </w:r>
      <w:r w:rsidR="003E15A1" w:rsidRPr="00DF46AB">
        <w:rPr>
          <w:rFonts w:ascii="Arial" w:hAnsi="Arial" w:cs="Arial"/>
          <w:sz w:val="26"/>
          <w:szCs w:val="26"/>
        </w:rPr>
        <w:t xml:space="preserve"> </w:t>
      </w:r>
      <w:r w:rsidRPr="00DF46AB">
        <w:rPr>
          <w:rFonts w:ascii="Arial" w:hAnsi="Arial" w:cs="Arial"/>
          <w:sz w:val="26"/>
          <w:szCs w:val="26"/>
        </w:rPr>
        <w:t>de bienes sea distinta, por lo que una cesta le provoque mayor satisfacción que otra.</w:t>
      </w:r>
    </w:p>
    <w:p w14:paraId="322FF21B" w14:textId="77777777" w:rsidR="00856AFC" w:rsidRDefault="00856AFC" w:rsidP="009C74C2">
      <w:pPr>
        <w:spacing w:after="0" w:line="360" w:lineRule="auto"/>
        <w:jc w:val="both"/>
        <w:rPr>
          <w:rFonts w:ascii="Arial" w:hAnsi="Arial" w:cs="Arial"/>
          <w:sz w:val="26"/>
          <w:szCs w:val="26"/>
        </w:rPr>
      </w:pPr>
      <w:r w:rsidRPr="00DF46AB">
        <w:rPr>
          <w:rFonts w:ascii="Arial" w:hAnsi="Arial" w:cs="Arial"/>
          <w:sz w:val="26"/>
          <w:szCs w:val="26"/>
        </w:rPr>
        <w:t>Si bien cada consumidor enfrenta infinitas cestas de bienes, para facilitar la comprensión</w:t>
      </w:r>
      <w:r w:rsidR="003E15A1" w:rsidRPr="00DF46AB">
        <w:rPr>
          <w:rFonts w:ascii="Arial" w:hAnsi="Arial" w:cs="Arial"/>
          <w:sz w:val="26"/>
          <w:szCs w:val="26"/>
        </w:rPr>
        <w:t xml:space="preserve"> </w:t>
      </w:r>
      <w:r w:rsidRPr="00DF46AB">
        <w:rPr>
          <w:rFonts w:ascii="Arial" w:hAnsi="Arial" w:cs="Arial"/>
          <w:sz w:val="26"/>
          <w:szCs w:val="26"/>
        </w:rPr>
        <w:t>trabajaremos sólo con cuatro (Gráfico 4). Si dos cestas C1 y C2 provocan la misma</w:t>
      </w:r>
      <w:r w:rsidR="003E15A1" w:rsidRPr="00DF46AB">
        <w:rPr>
          <w:rFonts w:ascii="Arial" w:hAnsi="Arial" w:cs="Arial"/>
          <w:sz w:val="26"/>
          <w:szCs w:val="26"/>
        </w:rPr>
        <w:t xml:space="preserve"> </w:t>
      </w:r>
      <w:r w:rsidRPr="00DF46AB">
        <w:rPr>
          <w:rFonts w:ascii="Arial" w:hAnsi="Arial" w:cs="Arial"/>
          <w:sz w:val="26"/>
          <w:szCs w:val="26"/>
        </w:rPr>
        <w:t xml:space="preserve">satisfacción podemos unirlas con una línea curva que se denomina </w:t>
      </w:r>
      <w:r w:rsidRPr="00DF46AB">
        <w:rPr>
          <w:rFonts w:ascii="Arial" w:hAnsi="Arial" w:cs="Arial"/>
          <w:b/>
          <w:bCs/>
          <w:sz w:val="26"/>
          <w:szCs w:val="26"/>
        </w:rPr>
        <w:t>curva de indiferencia</w:t>
      </w:r>
      <w:r w:rsidR="003E15A1" w:rsidRPr="00DF46AB">
        <w:rPr>
          <w:rFonts w:ascii="Arial" w:hAnsi="Arial" w:cs="Arial"/>
          <w:b/>
          <w:bCs/>
          <w:sz w:val="26"/>
          <w:szCs w:val="26"/>
        </w:rPr>
        <w:t xml:space="preserve"> </w:t>
      </w:r>
      <w:r w:rsidRPr="00DF46AB">
        <w:rPr>
          <w:rFonts w:ascii="Arial" w:hAnsi="Arial" w:cs="Arial"/>
          <w:sz w:val="26"/>
          <w:szCs w:val="26"/>
        </w:rPr>
        <w:t>que denominaremos I, esto ya que sobre cada uno de los puntos de la misma (que suponemos</w:t>
      </w:r>
      <w:r w:rsidR="003E15A1" w:rsidRPr="00DF46AB">
        <w:rPr>
          <w:rFonts w:ascii="Arial" w:hAnsi="Arial" w:cs="Arial"/>
          <w:sz w:val="26"/>
          <w:szCs w:val="26"/>
        </w:rPr>
        <w:t xml:space="preserve"> </w:t>
      </w:r>
      <w:r w:rsidRPr="00DF46AB">
        <w:rPr>
          <w:rFonts w:ascii="Arial" w:hAnsi="Arial" w:cs="Arial"/>
          <w:sz w:val="26"/>
          <w:szCs w:val="26"/>
        </w:rPr>
        <w:t>son otras cestas) el consumidor experimenta la misma satisfacción y permanece</w:t>
      </w:r>
      <w:r w:rsidR="003E15A1" w:rsidRPr="00DF46AB">
        <w:rPr>
          <w:rFonts w:ascii="Arial" w:hAnsi="Arial" w:cs="Arial"/>
          <w:sz w:val="26"/>
          <w:szCs w:val="26"/>
        </w:rPr>
        <w:t xml:space="preserve"> </w:t>
      </w:r>
      <w:r w:rsidRPr="00DF46AB">
        <w:rPr>
          <w:rFonts w:ascii="Arial" w:hAnsi="Arial" w:cs="Arial"/>
          <w:sz w:val="26"/>
          <w:szCs w:val="26"/>
        </w:rPr>
        <w:t>indiferente entre cualquiera de las mismas, para este caso C1 o C2. Por el contrario si</w:t>
      </w:r>
      <w:r w:rsidR="003E15A1" w:rsidRPr="00DF46AB">
        <w:rPr>
          <w:rFonts w:ascii="Arial" w:hAnsi="Arial" w:cs="Arial"/>
          <w:sz w:val="26"/>
          <w:szCs w:val="26"/>
        </w:rPr>
        <w:t xml:space="preserve"> </w:t>
      </w:r>
      <w:r w:rsidRPr="00DF46AB">
        <w:rPr>
          <w:rFonts w:ascii="Arial" w:hAnsi="Arial" w:cs="Arial"/>
          <w:sz w:val="26"/>
          <w:szCs w:val="26"/>
        </w:rPr>
        <w:t>otras dos cestas de bienes C3 y C4 que presentan la misma satisfacción entre sí pero</w:t>
      </w:r>
      <w:r w:rsidR="003E15A1" w:rsidRPr="00DF46AB">
        <w:rPr>
          <w:rFonts w:ascii="Arial" w:hAnsi="Arial" w:cs="Arial"/>
          <w:sz w:val="26"/>
          <w:szCs w:val="26"/>
        </w:rPr>
        <w:t xml:space="preserve"> </w:t>
      </w:r>
      <w:r w:rsidRPr="00DF46AB">
        <w:rPr>
          <w:rFonts w:ascii="Arial" w:hAnsi="Arial" w:cs="Arial"/>
          <w:sz w:val="26"/>
          <w:szCs w:val="26"/>
        </w:rPr>
        <w:t xml:space="preserve">cuyas </w:t>
      </w:r>
      <w:proofErr w:type="spellStart"/>
      <w:r w:rsidRPr="00DF46AB">
        <w:rPr>
          <w:rFonts w:ascii="Arial" w:hAnsi="Arial" w:cs="Arial"/>
          <w:sz w:val="26"/>
          <w:szCs w:val="26"/>
        </w:rPr>
        <w:t>UMg</w:t>
      </w:r>
      <w:proofErr w:type="spellEnd"/>
      <w:r w:rsidRPr="00DF46AB">
        <w:rPr>
          <w:rFonts w:ascii="Arial" w:hAnsi="Arial" w:cs="Arial"/>
          <w:sz w:val="26"/>
          <w:szCs w:val="26"/>
        </w:rPr>
        <w:t xml:space="preserve"> son superiores a las cestas de la curva I, entonces C3 y C4 conformarán una</w:t>
      </w:r>
      <w:r w:rsidR="003E15A1" w:rsidRPr="00DF46AB">
        <w:rPr>
          <w:rFonts w:ascii="Arial" w:hAnsi="Arial" w:cs="Arial"/>
          <w:sz w:val="26"/>
          <w:szCs w:val="26"/>
        </w:rPr>
        <w:t xml:space="preserve"> </w:t>
      </w:r>
      <w:r w:rsidRPr="00DF46AB">
        <w:rPr>
          <w:rFonts w:ascii="Arial" w:hAnsi="Arial" w:cs="Arial"/>
          <w:sz w:val="26"/>
          <w:szCs w:val="26"/>
        </w:rPr>
        <w:t xml:space="preserve">nueva curva de indiferencia que denominaremos II y así hasta conformar el </w:t>
      </w:r>
      <w:r w:rsidRPr="00DF46AB">
        <w:rPr>
          <w:rFonts w:ascii="Arial" w:hAnsi="Arial" w:cs="Arial"/>
          <w:b/>
          <w:bCs/>
          <w:sz w:val="26"/>
          <w:szCs w:val="26"/>
        </w:rPr>
        <w:t>mapa de</w:t>
      </w:r>
      <w:r w:rsidR="003E15A1" w:rsidRPr="00DF46AB">
        <w:rPr>
          <w:rFonts w:ascii="Arial" w:hAnsi="Arial" w:cs="Arial"/>
          <w:b/>
          <w:bCs/>
          <w:sz w:val="26"/>
          <w:szCs w:val="26"/>
        </w:rPr>
        <w:t xml:space="preserve"> </w:t>
      </w:r>
      <w:r w:rsidRPr="00DF46AB">
        <w:rPr>
          <w:rFonts w:ascii="Arial" w:hAnsi="Arial" w:cs="Arial"/>
          <w:b/>
          <w:bCs/>
          <w:sz w:val="26"/>
          <w:szCs w:val="26"/>
        </w:rPr>
        <w:t xml:space="preserve">curvas de indiferencias </w:t>
      </w:r>
      <w:r w:rsidRPr="00DF46AB">
        <w:rPr>
          <w:rFonts w:ascii="Arial" w:hAnsi="Arial" w:cs="Arial"/>
          <w:sz w:val="26"/>
          <w:szCs w:val="26"/>
        </w:rPr>
        <w:t>que contenga todas las cestas existentes.</w:t>
      </w:r>
    </w:p>
    <w:p w14:paraId="43157167" w14:textId="77777777" w:rsidR="00C7459D" w:rsidRPr="00DF46AB" w:rsidRDefault="00C7459D" w:rsidP="009C74C2">
      <w:pPr>
        <w:spacing w:after="0" w:line="360" w:lineRule="auto"/>
        <w:jc w:val="both"/>
        <w:rPr>
          <w:rFonts w:ascii="Arial" w:hAnsi="Arial" w:cs="Arial"/>
          <w:sz w:val="26"/>
          <w:szCs w:val="26"/>
        </w:rPr>
      </w:pPr>
    </w:p>
    <w:p w14:paraId="5D931C48" w14:textId="5E2CBE00" w:rsidR="003E15A1" w:rsidRDefault="003E15A1" w:rsidP="003E15A1">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082E1E5E" wp14:editId="51A8BE9F">
            <wp:extent cx="3962400" cy="3748794"/>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8098" cy="3754185"/>
                    </a:xfrm>
                    <a:prstGeom prst="rect">
                      <a:avLst/>
                    </a:prstGeom>
                    <a:noFill/>
                    <a:ln>
                      <a:noFill/>
                    </a:ln>
                  </pic:spPr>
                </pic:pic>
              </a:graphicData>
            </a:graphic>
          </wp:inline>
        </w:drawing>
      </w:r>
    </w:p>
    <w:p w14:paraId="51A5BC11" w14:textId="77777777" w:rsidR="00C7459D" w:rsidRPr="00DF46AB" w:rsidRDefault="00C7459D" w:rsidP="003E15A1">
      <w:pPr>
        <w:spacing w:after="0" w:line="360" w:lineRule="auto"/>
        <w:jc w:val="center"/>
        <w:rPr>
          <w:rFonts w:ascii="Arial" w:hAnsi="Arial" w:cs="Arial"/>
          <w:sz w:val="26"/>
          <w:szCs w:val="26"/>
        </w:rPr>
      </w:pPr>
    </w:p>
    <w:p w14:paraId="374DC938" w14:textId="18F2A848"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Pero si bien supusimos sobre el inicio que podíamos comprar todas las cestas disponibles,</w:t>
      </w:r>
      <w:r w:rsidR="003E15A1" w:rsidRPr="00DF46AB">
        <w:rPr>
          <w:rFonts w:ascii="Arial" w:hAnsi="Arial" w:cs="Arial"/>
          <w:sz w:val="26"/>
          <w:szCs w:val="26"/>
        </w:rPr>
        <w:t xml:space="preserve"> </w:t>
      </w:r>
      <w:r w:rsidRPr="00DF46AB">
        <w:rPr>
          <w:rFonts w:ascii="Arial" w:hAnsi="Arial" w:cs="Arial"/>
          <w:sz w:val="26"/>
          <w:szCs w:val="26"/>
        </w:rPr>
        <w:t xml:space="preserve">sabemos que en el mundo real eso es imposible, por lo que la </w:t>
      </w:r>
      <w:r w:rsidRPr="00DF46AB">
        <w:rPr>
          <w:rFonts w:ascii="Arial" w:hAnsi="Arial" w:cs="Arial"/>
          <w:b/>
          <w:bCs/>
          <w:sz w:val="26"/>
          <w:szCs w:val="26"/>
        </w:rPr>
        <w:t xml:space="preserve">Renta </w:t>
      </w:r>
      <w:r w:rsidRPr="00DF46AB">
        <w:rPr>
          <w:rFonts w:ascii="Arial" w:hAnsi="Arial" w:cs="Arial"/>
          <w:sz w:val="26"/>
          <w:szCs w:val="26"/>
        </w:rPr>
        <w:t>(</w:t>
      </w:r>
      <w:r w:rsidRPr="00DF46AB">
        <w:rPr>
          <w:rFonts w:ascii="Arial" w:hAnsi="Arial" w:cs="Arial"/>
          <w:b/>
          <w:bCs/>
          <w:sz w:val="26"/>
          <w:szCs w:val="26"/>
        </w:rPr>
        <w:t>Y</w:t>
      </w:r>
      <w:r w:rsidRPr="00DF46AB">
        <w:rPr>
          <w:rFonts w:ascii="Arial" w:hAnsi="Arial" w:cs="Arial"/>
          <w:sz w:val="26"/>
          <w:szCs w:val="26"/>
        </w:rPr>
        <w:t>) que usted</w:t>
      </w:r>
      <w:r w:rsidR="003E15A1" w:rsidRPr="00DF46AB">
        <w:rPr>
          <w:rFonts w:ascii="Arial" w:hAnsi="Arial" w:cs="Arial"/>
          <w:sz w:val="26"/>
          <w:szCs w:val="26"/>
        </w:rPr>
        <w:t xml:space="preserve"> </w:t>
      </w:r>
      <w:r w:rsidRPr="00DF46AB">
        <w:rPr>
          <w:rFonts w:ascii="Arial" w:hAnsi="Arial" w:cs="Arial"/>
          <w:sz w:val="26"/>
          <w:szCs w:val="26"/>
        </w:rPr>
        <w:t>gane será el límite a sus ambiciones de consumo. Si consideramos que gastamos toda</w:t>
      </w:r>
      <w:r w:rsidR="003E15A1" w:rsidRPr="00DF46AB">
        <w:rPr>
          <w:rFonts w:ascii="Arial" w:hAnsi="Arial" w:cs="Arial"/>
          <w:sz w:val="26"/>
          <w:szCs w:val="26"/>
        </w:rPr>
        <w:t xml:space="preserve"> </w:t>
      </w:r>
      <w:r w:rsidRPr="00DF46AB">
        <w:rPr>
          <w:rFonts w:ascii="Arial" w:hAnsi="Arial" w:cs="Arial"/>
          <w:sz w:val="26"/>
          <w:szCs w:val="26"/>
        </w:rPr>
        <w:t>nuestra Y en el bien A (o sea dividimos la renta total por el precio de A) obtendremos el</w:t>
      </w:r>
      <w:r w:rsidR="003E15A1" w:rsidRPr="00DF46AB">
        <w:rPr>
          <w:rFonts w:ascii="Arial" w:hAnsi="Arial" w:cs="Arial"/>
          <w:sz w:val="26"/>
          <w:szCs w:val="26"/>
        </w:rPr>
        <w:t xml:space="preserve"> </w:t>
      </w:r>
      <w:r w:rsidRPr="00DF46AB">
        <w:rPr>
          <w:rFonts w:ascii="Arial" w:hAnsi="Arial" w:cs="Arial"/>
          <w:sz w:val="26"/>
          <w:szCs w:val="26"/>
        </w:rPr>
        <w:t>límite de A accesible y lo mismo si lo hacemos para el bien B (Gráfico 5). Si trazamos un</w:t>
      </w:r>
      <w:r w:rsidR="003E15A1" w:rsidRPr="00DF46AB">
        <w:rPr>
          <w:rFonts w:ascii="Arial" w:hAnsi="Arial" w:cs="Arial"/>
          <w:sz w:val="26"/>
          <w:szCs w:val="26"/>
        </w:rPr>
        <w:t xml:space="preserve"> </w:t>
      </w:r>
      <w:r w:rsidRPr="00DF46AB">
        <w:rPr>
          <w:rFonts w:ascii="Arial" w:hAnsi="Arial" w:cs="Arial"/>
          <w:sz w:val="26"/>
          <w:szCs w:val="26"/>
        </w:rPr>
        <w:t xml:space="preserve">segmento entre ambos puntos obtenemos la </w:t>
      </w:r>
      <w:r w:rsidRPr="00DF46AB">
        <w:rPr>
          <w:rFonts w:ascii="Arial" w:hAnsi="Arial" w:cs="Arial"/>
          <w:b/>
          <w:bCs/>
          <w:sz w:val="26"/>
          <w:szCs w:val="26"/>
        </w:rPr>
        <w:t>Recta de Restricción Presupuestaria</w:t>
      </w:r>
      <w:r w:rsidR="00C7459D">
        <w:rPr>
          <w:rFonts w:ascii="Arial" w:hAnsi="Arial" w:cs="Arial"/>
          <w:b/>
          <w:bCs/>
          <w:sz w:val="26"/>
          <w:szCs w:val="26"/>
        </w:rPr>
        <w:t xml:space="preserve"> </w:t>
      </w:r>
      <w:r w:rsidRPr="00DF46AB">
        <w:rPr>
          <w:rFonts w:ascii="Arial" w:hAnsi="Arial" w:cs="Arial"/>
          <w:sz w:val="26"/>
          <w:szCs w:val="26"/>
        </w:rPr>
        <w:t>(</w:t>
      </w:r>
      <w:r w:rsidRPr="00DF46AB">
        <w:rPr>
          <w:rFonts w:ascii="Arial" w:hAnsi="Arial" w:cs="Arial"/>
          <w:b/>
          <w:bCs/>
          <w:sz w:val="26"/>
          <w:szCs w:val="26"/>
        </w:rPr>
        <w:t>RRP</w:t>
      </w:r>
      <w:r w:rsidRPr="00DF46AB">
        <w:rPr>
          <w:rFonts w:ascii="Arial" w:hAnsi="Arial" w:cs="Arial"/>
          <w:sz w:val="26"/>
          <w:szCs w:val="26"/>
        </w:rPr>
        <w:t>) que indica las posibilidades económicas reales de consumo.</w:t>
      </w:r>
    </w:p>
    <w:p w14:paraId="64BDF306" w14:textId="5D4CA465" w:rsidR="00B36377" w:rsidRDefault="00B36377" w:rsidP="00B36377">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6766ADE1" wp14:editId="120F73A3">
            <wp:extent cx="3657600" cy="3520892"/>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7127" cy="3549316"/>
                    </a:xfrm>
                    <a:prstGeom prst="rect">
                      <a:avLst/>
                    </a:prstGeom>
                    <a:noFill/>
                    <a:ln>
                      <a:noFill/>
                    </a:ln>
                  </pic:spPr>
                </pic:pic>
              </a:graphicData>
            </a:graphic>
          </wp:inline>
        </w:drawing>
      </w:r>
    </w:p>
    <w:p w14:paraId="1D767831" w14:textId="77777777" w:rsidR="00B36377" w:rsidRPr="00DF46AB" w:rsidRDefault="00B36377" w:rsidP="00B36377">
      <w:pPr>
        <w:spacing w:after="0" w:line="360" w:lineRule="auto"/>
        <w:jc w:val="both"/>
        <w:rPr>
          <w:rFonts w:ascii="Arial" w:hAnsi="Arial" w:cs="Arial"/>
          <w:sz w:val="26"/>
          <w:szCs w:val="26"/>
        </w:rPr>
      </w:pPr>
      <w:r w:rsidRPr="00DF46AB">
        <w:rPr>
          <w:rFonts w:ascii="Arial" w:hAnsi="Arial" w:cs="Arial"/>
          <w:sz w:val="26"/>
          <w:szCs w:val="26"/>
        </w:rPr>
        <w:t>Estamos ahora en condiciones de saber qué cesta de las posibles preferirá consumir, en otras palabras cuál es la cesta de bienes, dentro de las posibles, que usted preferirá.</w:t>
      </w:r>
    </w:p>
    <w:p w14:paraId="0EAC40E1"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Si superponemos la restricción presupuestaria al mapa de curvas de indiferencia en</w:t>
      </w:r>
      <w:r w:rsidR="00B36377" w:rsidRPr="00DF46AB">
        <w:rPr>
          <w:rFonts w:ascii="Arial" w:hAnsi="Arial" w:cs="Arial"/>
          <w:sz w:val="26"/>
          <w:szCs w:val="26"/>
        </w:rPr>
        <w:t xml:space="preserve"> </w:t>
      </w:r>
      <w:r w:rsidRPr="00DF46AB">
        <w:rPr>
          <w:rFonts w:ascii="Arial" w:hAnsi="Arial" w:cs="Arial"/>
          <w:sz w:val="26"/>
          <w:szCs w:val="26"/>
        </w:rPr>
        <w:t xml:space="preserve">alguna de las curvas se dará que uno y tan solo uno de sus puntos </w:t>
      </w:r>
      <w:proofErr w:type="gramStart"/>
      <w:r w:rsidRPr="00DF46AB">
        <w:rPr>
          <w:rFonts w:ascii="Arial" w:hAnsi="Arial" w:cs="Arial"/>
          <w:sz w:val="26"/>
          <w:szCs w:val="26"/>
        </w:rPr>
        <w:t>será</w:t>
      </w:r>
      <w:proofErr w:type="gramEnd"/>
      <w:r w:rsidRPr="00DF46AB">
        <w:rPr>
          <w:rFonts w:ascii="Arial" w:hAnsi="Arial" w:cs="Arial"/>
          <w:sz w:val="26"/>
          <w:szCs w:val="26"/>
        </w:rPr>
        <w:t xml:space="preserve"> tangente a la</w:t>
      </w:r>
      <w:r w:rsidR="00B36377" w:rsidRPr="00DF46AB">
        <w:rPr>
          <w:rFonts w:ascii="Arial" w:hAnsi="Arial" w:cs="Arial"/>
          <w:sz w:val="26"/>
          <w:szCs w:val="26"/>
        </w:rPr>
        <w:t xml:space="preserve"> </w:t>
      </w:r>
      <w:r w:rsidRPr="00DF46AB">
        <w:rPr>
          <w:rFonts w:ascii="Arial" w:hAnsi="Arial" w:cs="Arial"/>
          <w:sz w:val="26"/>
          <w:szCs w:val="26"/>
        </w:rPr>
        <w:t>RRP</w:t>
      </w:r>
      <w:r w:rsidR="00B36377" w:rsidRPr="00DF46AB">
        <w:rPr>
          <w:rFonts w:ascii="Arial" w:hAnsi="Arial" w:cs="Arial"/>
          <w:sz w:val="26"/>
          <w:szCs w:val="26"/>
        </w:rPr>
        <w:t xml:space="preserve"> (Gráfico 6).</w:t>
      </w:r>
      <w:r w:rsidRPr="00DF46AB">
        <w:rPr>
          <w:rFonts w:ascii="Arial" w:hAnsi="Arial" w:cs="Arial"/>
          <w:sz w:val="26"/>
          <w:szCs w:val="26"/>
        </w:rPr>
        <w:t xml:space="preserve"> </w:t>
      </w:r>
      <w:r w:rsidR="00B36377" w:rsidRPr="00DF46AB">
        <w:rPr>
          <w:rFonts w:ascii="Arial" w:hAnsi="Arial" w:cs="Arial"/>
          <w:sz w:val="26"/>
          <w:szCs w:val="26"/>
        </w:rPr>
        <w:t>E</w:t>
      </w:r>
      <w:r w:rsidRPr="00DF46AB">
        <w:rPr>
          <w:rFonts w:ascii="Arial" w:hAnsi="Arial" w:cs="Arial"/>
          <w:sz w:val="26"/>
          <w:szCs w:val="26"/>
        </w:rPr>
        <w:t>se punto que se denomina de equilibrio (E) representa la cesta de bienes que</w:t>
      </w:r>
      <w:r w:rsidR="00B36377" w:rsidRPr="00DF46AB">
        <w:rPr>
          <w:rFonts w:ascii="Arial" w:hAnsi="Arial" w:cs="Arial"/>
          <w:sz w:val="26"/>
          <w:szCs w:val="26"/>
        </w:rPr>
        <w:t xml:space="preserve"> </w:t>
      </w:r>
      <w:r w:rsidRPr="00DF46AB">
        <w:rPr>
          <w:rFonts w:ascii="Arial" w:hAnsi="Arial" w:cs="Arial"/>
          <w:sz w:val="26"/>
          <w:szCs w:val="26"/>
        </w:rPr>
        <w:t>mayor satisfacción reporta de todas las posibles por el nivel de Y. De este modo resulta el</w:t>
      </w:r>
      <w:r w:rsidR="00B36377" w:rsidRPr="00DF46AB">
        <w:rPr>
          <w:rFonts w:ascii="Arial" w:hAnsi="Arial" w:cs="Arial"/>
          <w:sz w:val="26"/>
          <w:szCs w:val="26"/>
        </w:rPr>
        <w:t xml:space="preserve"> </w:t>
      </w:r>
      <w:r w:rsidR="00B36377" w:rsidRPr="00DF46AB">
        <w:rPr>
          <w:rFonts w:ascii="Arial" w:hAnsi="Arial" w:cs="Arial"/>
          <w:b/>
          <w:bCs/>
          <w:sz w:val="26"/>
          <w:szCs w:val="26"/>
        </w:rPr>
        <w:t>Ó</w:t>
      </w:r>
      <w:r w:rsidRPr="00DF46AB">
        <w:rPr>
          <w:rFonts w:ascii="Arial" w:hAnsi="Arial" w:cs="Arial"/>
          <w:b/>
          <w:bCs/>
          <w:sz w:val="26"/>
          <w:szCs w:val="26"/>
        </w:rPr>
        <w:t xml:space="preserve">ptimo del consumidor </w:t>
      </w:r>
      <w:r w:rsidRPr="00DF46AB">
        <w:rPr>
          <w:rFonts w:ascii="Arial" w:hAnsi="Arial" w:cs="Arial"/>
          <w:sz w:val="26"/>
          <w:szCs w:val="26"/>
        </w:rPr>
        <w:t>que equival</w:t>
      </w:r>
      <w:r w:rsidR="00B36377" w:rsidRPr="00DF46AB">
        <w:rPr>
          <w:rFonts w:ascii="Arial" w:hAnsi="Arial" w:cs="Arial"/>
          <w:sz w:val="26"/>
          <w:szCs w:val="26"/>
        </w:rPr>
        <w:t xml:space="preserve">e al punto en que un consumidor </w:t>
      </w:r>
      <w:r w:rsidRPr="00DF46AB">
        <w:rPr>
          <w:rFonts w:ascii="Arial" w:hAnsi="Arial" w:cs="Arial"/>
          <w:sz w:val="26"/>
          <w:szCs w:val="26"/>
        </w:rPr>
        <w:t>encuentra la mayor</w:t>
      </w:r>
      <w:r w:rsidR="00B36377" w:rsidRPr="00DF46AB">
        <w:rPr>
          <w:rFonts w:ascii="Arial" w:hAnsi="Arial" w:cs="Arial"/>
          <w:sz w:val="26"/>
          <w:szCs w:val="26"/>
        </w:rPr>
        <w:t xml:space="preserve"> </w:t>
      </w:r>
      <w:proofErr w:type="spellStart"/>
      <w:r w:rsidRPr="00DF46AB">
        <w:rPr>
          <w:rFonts w:ascii="Arial" w:hAnsi="Arial" w:cs="Arial"/>
          <w:sz w:val="26"/>
          <w:szCs w:val="26"/>
        </w:rPr>
        <w:t>UMg</w:t>
      </w:r>
      <w:proofErr w:type="spellEnd"/>
      <w:r w:rsidRPr="00DF46AB">
        <w:rPr>
          <w:rFonts w:ascii="Arial" w:hAnsi="Arial" w:cs="Arial"/>
          <w:sz w:val="26"/>
          <w:szCs w:val="26"/>
        </w:rPr>
        <w:t xml:space="preserve"> por unidad de Y gastada.</w:t>
      </w:r>
    </w:p>
    <w:p w14:paraId="22B56943" w14:textId="734D67CB" w:rsidR="00B36377" w:rsidRDefault="00B36377" w:rsidP="00B36377">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5022A6E9" wp14:editId="5D05909D">
            <wp:extent cx="3686175" cy="352494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3194" cy="3541223"/>
                    </a:xfrm>
                    <a:prstGeom prst="rect">
                      <a:avLst/>
                    </a:prstGeom>
                    <a:noFill/>
                    <a:ln>
                      <a:noFill/>
                    </a:ln>
                  </pic:spPr>
                </pic:pic>
              </a:graphicData>
            </a:graphic>
          </wp:inline>
        </w:drawing>
      </w:r>
    </w:p>
    <w:p w14:paraId="3989B765" w14:textId="77777777" w:rsidR="00C7459D" w:rsidRPr="00DF46AB" w:rsidRDefault="00C7459D" w:rsidP="00B36377">
      <w:pPr>
        <w:spacing w:after="0" w:line="360" w:lineRule="auto"/>
        <w:jc w:val="center"/>
        <w:rPr>
          <w:rFonts w:ascii="Arial" w:hAnsi="Arial" w:cs="Arial"/>
          <w:sz w:val="26"/>
          <w:szCs w:val="26"/>
        </w:rPr>
      </w:pPr>
    </w:p>
    <w:p w14:paraId="63CF7AAC"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Estos temas que aquí son tratados de manera básica, importan en tanto y en cuanto</w:t>
      </w:r>
      <w:r w:rsidR="00B36377" w:rsidRPr="00DF46AB">
        <w:rPr>
          <w:rFonts w:ascii="Arial" w:hAnsi="Arial" w:cs="Arial"/>
          <w:sz w:val="26"/>
          <w:szCs w:val="26"/>
        </w:rPr>
        <w:t xml:space="preserve"> </w:t>
      </w:r>
      <w:r w:rsidRPr="00DF46AB">
        <w:rPr>
          <w:rFonts w:ascii="Arial" w:hAnsi="Arial" w:cs="Arial"/>
          <w:sz w:val="26"/>
          <w:szCs w:val="26"/>
        </w:rPr>
        <w:t>permiten comprender el comportamiento individual. Particularmente en el caso del excedente</w:t>
      </w:r>
      <w:r w:rsidR="00B36377" w:rsidRPr="00DF46AB">
        <w:rPr>
          <w:rFonts w:ascii="Arial" w:hAnsi="Arial" w:cs="Arial"/>
          <w:sz w:val="26"/>
          <w:szCs w:val="26"/>
        </w:rPr>
        <w:t xml:space="preserve"> </w:t>
      </w:r>
      <w:r w:rsidRPr="00DF46AB">
        <w:rPr>
          <w:rFonts w:ascii="Arial" w:hAnsi="Arial" w:cs="Arial"/>
          <w:sz w:val="26"/>
          <w:szCs w:val="26"/>
        </w:rPr>
        <w:t>del consumidor, dos de ellos pueden tener excedentes diferentes de acuerdo a sus niveles de</w:t>
      </w:r>
      <w:r w:rsidR="00B36377" w:rsidRPr="00DF46AB">
        <w:rPr>
          <w:rFonts w:ascii="Arial" w:hAnsi="Arial" w:cs="Arial"/>
          <w:sz w:val="26"/>
          <w:szCs w:val="26"/>
        </w:rPr>
        <w:t xml:space="preserve"> </w:t>
      </w:r>
      <w:r w:rsidRPr="00DF46AB">
        <w:rPr>
          <w:rFonts w:ascii="Arial" w:hAnsi="Arial" w:cs="Arial"/>
          <w:sz w:val="26"/>
          <w:szCs w:val="26"/>
        </w:rPr>
        <w:t>satisfacción y de renta.</w:t>
      </w:r>
    </w:p>
    <w:p w14:paraId="42B28F67"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Por ejemplo, el señor A puede tener la misma satisfacción en leer el diario “La Tarde”</w:t>
      </w:r>
      <w:r w:rsidR="00B36377" w:rsidRPr="00DF46AB">
        <w:rPr>
          <w:rFonts w:ascii="Arial" w:hAnsi="Arial" w:cs="Arial"/>
          <w:sz w:val="26"/>
          <w:szCs w:val="26"/>
        </w:rPr>
        <w:t xml:space="preserve"> </w:t>
      </w:r>
      <w:r w:rsidRPr="00DF46AB">
        <w:rPr>
          <w:rFonts w:ascii="Arial" w:hAnsi="Arial" w:cs="Arial"/>
          <w:sz w:val="26"/>
          <w:szCs w:val="26"/>
        </w:rPr>
        <w:t>que el señor B, pero A llega al equilibrio cuando el precio del diario es de $5. Por el contrario</w:t>
      </w:r>
      <w:r w:rsidR="00B36377" w:rsidRPr="00DF46AB">
        <w:rPr>
          <w:rFonts w:ascii="Arial" w:hAnsi="Arial" w:cs="Arial"/>
          <w:sz w:val="26"/>
          <w:szCs w:val="26"/>
        </w:rPr>
        <w:t xml:space="preserve"> </w:t>
      </w:r>
      <w:r w:rsidRPr="00DF46AB">
        <w:rPr>
          <w:rFonts w:ascii="Arial" w:hAnsi="Arial" w:cs="Arial"/>
          <w:sz w:val="26"/>
          <w:szCs w:val="26"/>
        </w:rPr>
        <w:t>B lo hace cuando llega a $7. La editorial no puede cobrar precios diferentes ya que le resulta</w:t>
      </w:r>
      <w:r w:rsidR="00B36377" w:rsidRPr="00DF46AB">
        <w:rPr>
          <w:rFonts w:ascii="Arial" w:hAnsi="Arial" w:cs="Arial"/>
          <w:sz w:val="26"/>
          <w:szCs w:val="26"/>
        </w:rPr>
        <w:t xml:space="preserve"> </w:t>
      </w:r>
      <w:r w:rsidRPr="00DF46AB">
        <w:rPr>
          <w:rFonts w:ascii="Arial" w:hAnsi="Arial" w:cs="Arial"/>
          <w:sz w:val="26"/>
          <w:szCs w:val="26"/>
        </w:rPr>
        <w:t xml:space="preserve">imposible determinar el precio de equilibrio de </w:t>
      </w:r>
      <w:r w:rsidR="00B36377" w:rsidRPr="00DF46AB">
        <w:rPr>
          <w:rFonts w:ascii="Arial" w:hAnsi="Arial" w:cs="Arial"/>
          <w:sz w:val="26"/>
          <w:szCs w:val="26"/>
        </w:rPr>
        <w:t>cada lector, sin embargo puede -</w:t>
      </w:r>
      <w:r w:rsidRPr="00DF46AB">
        <w:rPr>
          <w:rFonts w:ascii="Arial" w:hAnsi="Arial" w:cs="Arial"/>
          <w:sz w:val="26"/>
          <w:szCs w:val="26"/>
        </w:rPr>
        <w:t>a sabiendas</w:t>
      </w:r>
      <w:r w:rsidR="00B36377" w:rsidRPr="00DF46AB">
        <w:rPr>
          <w:rFonts w:ascii="Arial" w:hAnsi="Arial" w:cs="Arial"/>
          <w:sz w:val="26"/>
          <w:szCs w:val="26"/>
        </w:rPr>
        <w:t xml:space="preserve"> </w:t>
      </w:r>
      <w:r w:rsidRPr="00DF46AB">
        <w:rPr>
          <w:rFonts w:ascii="Arial" w:hAnsi="Arial" w:cs="Arial"/>
          <w:sz w:val="26"/>
          <w:szCs w:val="26"/>
        </w:rPr>
        <w:t>de lo anterior- ofrecer un libro que llega los domingos con el diario y puede ser adquirido de</w:t>
      </w:r>
      <w:r w:rsidR="00B36377" w:rsidRPr="00DF46AB">
        <w:rPr>
          <w:rFonts w:ascii="Arial" w:hAnsi="Arial" w:cs="Arial"/>
          <w:sz w:val="26"/>
          <w:szCs w:val="26"/>
        </w:rPr>
        <w:t xml:space="preserve"> </w:t>
      </w:r>
      <w:r w:rsidRPr="00DF46AB">
        <w:rPr>
          <w:rFonts w:ascii="Arial" w:hAnsi="Arial" w:cs="Arial"/>
          <w:sz w:val="26"/>
          <w:szCs w:val="26"/>
        </w:rPr>
        <w:t xml:space="preserve">forma voluntaria. Así vende al señor </w:t>
      </w:r>
      <w:proofErr w:type="gramStart"/>
      <w:r w:rsidRPr="00DF46AB">
        <w:rPr>
          <w:rFonts w:ascii="Arial" w:hAnsi="Arial" w:cs="Arial"/>
          <w:sz w:val="26"/>
          <w:szCs w:val="26"/>
        </w:rPr>
        <w:t>A el</w:t>
      </w:r>
      <w:proofErr w:type="gramEnd"/>
      <w:r w:rsidRPr="00DF46AB">
        <w:rPr>
          <w:rFonts w:ascii="Arial" w:hAnsi="Arial" w:cs="Arial"/>
          <w:sz w:val="26"/>
          <w:szCs w:val="26"/>
        </w:rPr>
        <w:t xml:space="preserve"> diario a $5 y a B el diario también a $5 pero también</w:t>
      </w:r>
      <w:r w:rsidR="00B36377" w:rsidRPr="00DF46AB">
        <w:rPr>
          <w:rFonts w:ascii="Arial" w:hAnsi="Arial" w:cs="Arial"/>
          <w:sz w:val="26"/>
          <w:szCs w:val="26"/>
        </w:rPr>
        <w:t xml:space="preserve"> </w:t>
      </w:r>
      <w:r w:rsidRPr="00DF46AB">
        <w:rPr>
          <w:rFonts w:ascii="Arial" w:hAnsi="Arial" w:cs="Arial"/>
          <w:sz w:val="26"/>
          <w:szCs w:val="26"/>
        </w:rPr>
        <w:t>el libro a $2; quedándose de esta forma con el excedente.</w:t>
      </w:r>
    </w:p>
    <w:p w14:paraId="757E2755" w14:textId="77777777" w:rsidR="00B36377"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 xml:space="preserve">De todas formas, el tratamiento anterior se basa en un individuo </w:t>
      </w:r>
      <w:proofErr w:type="spellStart"/>
      <w:r w:rsidRPr="00DF46AB">
        <w:rPr>
          <w:rFonts w:ascii="Arial" w:hAnsi="Arial" w:cs="Arial"/>
          <w:i/>
          <w:iCs/>
          <w:sz w:val="26"/>
          <w:szCs w:val="26"/>
        </w:rPr>
        <w:t>maximizador</w:t>
      </w:r>
      <w:proofErr w:type="spellEnd"/>
      <w:r w:rsidRPr="00DF46AB">
        <w:rPr>
          <w:rFonts w:ascii="Arial" w:hAnsi="Arial" w:cs="Arial"/>
          <w:sz w:val="26"/>
          <w:szCs w:val="26"/>
        </w:rPr>
        <w:t>, o sea,</w:t>
      </w:r>
      <w:r w:rsidR="00B36377" w:rsidRPr="00DF46AB">
        <w:rPr>
          <w:rFonts w:ascii="Arial" w:hAnsi="Arial" w:cs="Arial"/>
          <w:sz w:val="26"/>
          <w:szCs w:val="26"/>
        </w:rPr>
        <w:t xml:space="preserve"> </w:t>
      </w:r>
      <w:r w:rsidRPr="00DF46AB">
        <w:rPr>
          <w:rFonts w:ascii="Arial" w:hAnsi="Arial" w:cs="Arial"/>
          <w:sz w:val="26"/>
          <w:szCs w:val="26"/>
        </w:rPr>
        <w:t>que contempla únicamente obtener su satisfacción en el consumo de un bien o servicio en</w:t>
      </w:r>
      <w:r w:rsidR="00B36377" w:rsidRPr="00DF46AB">
        <w:rPr>
          <w:rFonts w:ascii="Arial" w:hAnsi="Arial" w:cs="Arial"/>
          <w:sz w:val="26"/>
          <w:szCs w:val="26"/>
        </w:rPr>
        <w:t xml:space="preserve"> </w:t>
      </w:r>
      <w:r w:rsidRPr="00DF46AB">
        <w:rPr>
          <w:rFonts w:ascii="Arial" w:hAnsi="Arial" w:cs="Arial"/>
          <w:sz w:val="26"/>
          <w:szCs w:val="26"/>
        </w:rPr>
        <w:t xml:space="preserve">tanto y en cuanto su nivel de renta se lo permita. </w:t>
      </w:r>
    </w:p>
    <w:p w14:paraId="56ED568F"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Sin embargo otras visiones, entre ellas las</w:t>
      </w:r>
      <w:r w:rsidR="00B36377" w:rsidRPr="00DF46AB">
        <w:rPr>
          <w:rFonts w:ascii="Arial" w:hAnsi="Arial" w:cs="Arial"/>
          <w:sz w:val="26"/>
          <w:szCs w:val="26"/>
        </w:rPr>
        <w:t xml:space="preserve"> </w:t>
      </w:r>
      <w:r w:rsidRPr="00DF46AB">
        <w:rPr>
          <w:rFonts w:ascii="Arial" w:hAnsi="Arial" w:cs="Arial"/>
          <w:sz w:val="26"/>
          <w:szCs w:val="26"/>
        </w:rPr>
        <w:t>provenientes de la psicología, profundizan en esta concepción para alertar que no siempre</w:t>
      </w:r>
      <w:r w:rsidR="00B36377" w:rsidRPr="00DF46AB">
        <w:rPr>
          <w:rFonts w:ascii="Arial" w:hAnsi="Arial" w:cs="Arial"/>
          <w:sz w:val="26"/>
          <w:szCs w:val="26"/>
        </w:rPr>
        <w:t xml:space="preserve"> </w:t>
      </w:r>
      <w:r w:rsidRPr="00DF46AB">
        <w:rPr>
          <w:rFonts w:ascii="Arial" w:hAnsi="Arial" w:cs="Arial"/>
          <w:sz w:val="26"/>
          <w:szCs w:val="26"/>
        </w:rPr>
        <w:t xml:space="preserve">tenemos este comportamiento y operamos más como </w:t>
      </w:r>
      <w:proofErr w:type="spellStart"/>
      <w:r w:rsidRPr="00DF46AB">
        <w:rPr>
          <w:rFonts w:ascii="Arial" w:hAnsi="Arial" w:cs="Arial"/>
          <w:i/>
          <w:iCs/>
          <w:sz w:val="26"/>
          <w:szCs w:val="26"/>
        </w:rPr>
        <w:t>satisfacedores</w:t>
      </w:r>
      <w:proofErr w:type="spellEnd"/>
      <w:r w:rsidRPr="00DF46AB">
        <w:rPr>
          <w:rFonts w:ascii="Arial" w:hAnsi="Arial" w:cs="Arial"/>
          <w:i/>
          <w:iCs/>
          <w:sz w:val="26"/>
          <w:szCs w:val="26"/>
        </w:rPr>
        <w:t xml:space="preserve"> </w:t>
      </w:r>
      <w:r w:rsidRPr="00DF46AB">
        <w:rPr>
          <w:rFonts w:ascii="Arial" w:hAnsi="Arial" w:cs="Arial"/>
          <w:sz w:val="26"/>
          <w:szCs w:val="26"/>
        </w:rPr>
        <w:t xml:space="preserve">que como </w:t>
      </w:r>
      <w:proofErr w:type="spellStart"/>
      <w:r w:rsidRPr="00DF46AB">
        <w:rPr>
          <w:rFonts w:ascii="Arial" w:hAnsi="Arial" w:cs="Arial"/>
          <w:sz w:val="26"/>
          <w:szCs w:val="26"/>
        </w:rPr>
        <w:t>maximizadores</w:t>
      </w:r>
      <w:proofErr w:type="spellEnd"/>
      <w:r w:rsidRPr="00DF46AB">
        <w:rPr>
          <w:rFonts w:ascii="Arial" w:hAnsi="Arial" w:cs="Arial"/>
          <w:sz w:val="26"/>
          <w:szCs w:val="26"/>
        </w:rPr>
        <w:t>.</w:t>
      </w:r>
    </w:p>
    <w:p w14:paraId="3DFE6AD5" w14:textId="72BCD12F"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lastRenderedPageBreak/>
        <w:t>Imaginemos a dos amigos que alquilan una cancha de tenis en un complejo con dos</w:t>
      </w:r>
      <w:r w:rsidR="00B36377" w:rsidRPr="00DF46AB">
        <w:rPr>
          <w:rFonts w:ascii="Arial" w:hAnsi="Arial" w:cs="Arial"/>
          <w:sz w:val="26"/>
          <w:szCs w:val="26"/>
        </w:rPr>
        <w:t xml:space="preserve"> </w:t>
      </w:r>
      <w:r w:rsidRPr="00DF46AB">
        <w:rPr>
          <w:rFonts w:ascii="Arial" w:hAnsi="Arial" w:cs="Arial"/>
          <w:sz w:val="26"/>
          <w:szCs w:val="26"/>
        </w:rPr>
        <w:t>canchas, una cubierta y una descubierta. Si alquilan la cubierta porque creen que lloverá y al</w:t>
      </w:r>
      <w:r w:rsidR="00B36377" w:rsidRPr="00DF46AB">
        <w:rPr>
          <w:rFonts w:ascii="Arial" w:hAnsi="Arial" w:cs="Arial"/>
          <w:sz w:val="26"/>
          <w:szCs w:val="26"/>
        </w:rPr>
        <w:t xml:space="preserve"> </w:t>
      </w:r>
      <w:r w:rsidRPr="00DF46AB">
        <w:rPr>
          <w:rFonts w:ascii="Arial" w:hAnsi="Arial" w:cs="Arial"/>
          <w:sz w:val="26"/>
          <w:szCs w:val="26"/>
        </w:rPr>
        <w:t>llegar el día es estupendo, ¿Qué hacen?</w:t>
      </w:r>
      <w:r w:rsidR="00C7459D">
        <w:rPr>
          <w:rFonts w:ascii="Arial" w:hAnsi="Arial" w:cs="Arial"/>
          <w:sz w:val="26"/>
          <w:szCs w:val="26"/>
        </w:rPr>
        <w:t xml:space="preserve"> </w:t>
      </w:r>
      <w:r w:rsidRPr="00DF46AB">
        <w:rPr>
          <w:rFonts w:ascii="Arial" w:hAnsi="Arial" w:cs="Arial"/>
          <w:sz w:val="26"/>
          <w:szCs w:val="26"/>
        </w:rPr>
        <w:t>¿Juegan en la cu</w:t>
      </w:r>
      <w:r w:rsidR="00B36377" w:rsidRPr="00DF46AB">
        <w:rPr>
          <w:rFonts w:ascii="Arial" w:hAnsi="Arial" w:cs="Arial"/>
          <w:sz w:val="26"/>
          <w:szCs w:val="26"/>
        </w:rPr>
        <w:t xml:space="preserve">bierta soportando el calor y el </w:t>
      </w:r>
      <w:r w:rsidRPr="00DF46AB">
        <w:rPr>
          <w:rFonts w:ascii="Arial" w:hAnsi="Arial" w:cs="Arial"/>
          <w:sz w:val="26"/>
          <w:szCs w:val="26"/>
        </w:rPr>
        <w:t>encierro,</w:t>
      </w:r>
      <w:r w:rsidR="00B36377" w:rsidRPr="00DF46AB">
        <w:rPr>
          <w:rFonts w:ascii="Arial" w:hAnsi="Arial" w:cs="Arial"/>
          <w:sz w:val="26"/>
          <w:szCs w:val="26"/>
        </w:rPr>
        <w:t xml:space="preserve"> </w:t>
      </w:r>
      <w:r w:rsidRPr="00DF46AB">
        <w:rPr>
          <w:rFonts w:ascii="Arial" w:hAnsi="Arial" w:cs="Arial"/>
          <w:sz w:val="26"/>
          <w:szCs w:val="26"/>
        </w:rPr>
        <w:t>o pagan la externa (U$S 15) perdiendo el dinero de la cubierta (U$S 15) para disfrutar</w:t>
      </w:r>
      <w:r w:rsidR="003A7E02" w:rsidRPr="00DF46AB">
        <w:rPr>
          <w:rFonts w:ascii="Arial" w:hAnsi="Arial" w:cs="Arial"/>
          <w:sz w:val="26"/>
          <w:szCs w:val="26"/>
        </w:rPr>
        <w:t xml:space="preserve"> del día?</w:t>
      </w:r>
    </w:p>
    <w:p w14:paraId="104C3932"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 xml:space="preserve">Según </w:t>
      </w:r>
      <w:proofErr w:type="spellStart"/>
      <w:r w:rsidRPr="00DF46AB">
        <w:rPr>
          <w:rFonts w:ascii="Arial" w:hAnsi="Arial" w:cs="Arial"/>
          <w:sz w:val="26"/>
          <w:szCs w:val="26"/>
        </w:rPr>
        <w:t>Tversky</w:t>
      </w:r>
      <w:proofErr w:type="spellEnd"/>
      <w:r w:rsidRPr="00DF46AB">
        <w:rPr>
          <w:rFonts w:ascii="Arial" w:hAnsi="Arial" w:cs="Arial"/>
          <w:sz w:val="26"/>
          <w:szCs w:val="26"/>
        </w:rPr>
        <w:t xml:space="preserve"> y </w:t>
      </w:r>
      <w:proofErr w:type="spellStart"/>
      <w:r w:rsidRPr="00DF46AB">
        <w:rPr>
          <w:rFonts w:ascii="Arial" w:hAnsi="Arial" w:cs="Arial"/>
          <w:sz w:val="26"/>
          <w:szCs w:val="26"/>
        </w:rPr>
        <w:t>Kahneman</w:t>
      </w:r>
      <w:proofErr w:type="spellEnd"/>
      <w:r w:rsidRPr="00DF46AB">
        <w:rPr>
          <w:rFonts w:ascii="Arial" w:hAnsi="Arial" w:cs="Arial"/>
          <w:sz w:val="26"/>
          <w:szCs w:val="26"/>
        </w:rPr>
        <w:t xml:space="preserve">- </w:t>
      </w:r>
      <w:r w:rsidRPr="00DF46AB">
        <w:rPr>
          <w:rFonts w:ascii="Arial" w:hAnsi="Arial" w:cs="Arial"/>
          <w:i/>
          <w:iCs/>
          <w:sz w:val="26"/>
          <w:szCs w:val="26"/>
        </w:rPr>
        <w:t>“parece que los individuos organizan sus gastos en cuentas</w:t>
      </w:r>
      <w:r w:rsidR="003A7E02" w:rsidRPr="00DF46AB">
        <w:rPr>
          <w:rFonts w:ascii="Arial" w:hAnsi="Arial" w:cs="Arial"/>
          <w:i/>
          <w:iCs/>
          <w:sz w:val="26"/>
          <w:szCs w:val="26"/>
        </w:rPr>
        <w:t xml:space="preserve"> </w:t>
      </w:r>
      <w:r w:rsidRPr="00DF46AB">
        <w:rPr>
          <w:rFonts w:ascii="Arial" w:hAnsi="Arial" w:cs="Arial"/>
          <w:i/>
          <w:iCs/>
          <w:sz w:val="26"/>
          <w:szCs w:val="26"/>
        </w:rPr>
        <w:t>mentales separadas para los alimentos, la vivienda, el esparcimiento, los gastos generales,</w:t>
      </w:r>
      <w:r w:rsidR="003A7E02" w:rsidRPr="00DF46AB">
        <w:rPr>
          <w:rFonts w:ascii="Arial" w:hAnsi="Arial" w:cs="Arial"/>
          <w:i/>
          <w:iCs/>
          <w:sz w:val="26"/>
          <w:szCs w:val="26"/>
        </w:rPr>
        <w:t xml:space="preserve"> </w:t>
      </w:r>
      <w:r w:rsidRPr="00DF46AB">
        <w:rPr>
          <w:rFonts w:ascii="Arial" w:hAnsi="Arial" w:cs="Arial"/>
          <w:i/>
          <w:iCs/>
          <w:sz w:val="26"/>
          <w:szCs w:val="26"/>
        </w:rPr>
        <w:t xml:space="preserve">etc.” </w:t>
      </w:r>
      <w:r w:rsidRPr="00DF46AB">
        <w:rPr>
          <w:rFonts w:ascii="Arial" w:hAnsi="Arial" w:cs="Arial"/>
          <w:sz w:val="26"/>
          <w:szCs w:val="26"/>
        </w:rPr>
        <w:t xml:space="preserve">Por lo que si optan por </w:t>
      </w:r>
      <w:r w:rsidRPr="00DF46AB">
        <w:rPr>
          <w:rFonts w:ascii="Arial" w:hAnsi="Arial" w:cs="Arial"/>
          <w:i/>
          <w:iCs/>
          <w:sz w:val="26"/>
          <w:szCs w:val="26"/>
        </w:rPr>
        <w:t xml:space="preserve">perder </w:t>
      </w:r>
      <w:r w:rsidRPr="00DF46AB">
        <w:rPr>
          <w:rFonts w:ascii="Arial" w:hAnsi="Arial" w:cs="Arial"/>
          <w:sz w:val="26"/>
          <w:szCs w:val="26"/>
        </w:rPr>
        <w:t>(por ejemplo los U$S 15 de la cancha cubierta más</w:t>
      </w:r>
      <w:r w:rsidR="003A7E02" w:rsidRPr="00DF46AB">
        <w:rPr>
          <w:rFonts w:ascii="Arial" w:hAnsi="Arial" w:cs="Arial"/>
          <w:sz w:val="26"/>
          <w:szCs w:val="26"/>
        </w:rPr>
        <w:t xml:space="preserve"> </w:t>
      </w:r>
      <w:r w:rsidRPr="00DF46AB">
        <w:rPr>
          <w:rFonts w:ascii="Arial" w:hAnsi="Arial" w:cs="Arial"/>
          <w:sz w:val="26"/>
          <w:szCs w:val="26"/>
        </w:rPr>
        <w:t xml:space="preserve">los U$S 15 de la descubierta) deben </w:t>
      </w:r>
      <w:r w:rsidRPr="00DF46AB">
        <w:rPr>
          <w:rFonts w:ascii="Arial" w:hAnsi="Arial" w:cs="Arial"/>
          <w:i/>
          <w:iCs/>
          <w:sz w:val="26"/>
          <w:szCs w:val="26"/>
        </w:rPr>
        <w:t xml:space="preserve">debitar </w:t>
      </w:r>
      <w:r w:rsidRPr="00DF46AB">
        <w:rPr>
          <w:rFonts w:ascii="Arial" w:hAnsi="Arial" w:cs="Arial"/>
          <w:sz w:val="26"/>
          <w:szCs w:val="26"/>
        </w:rPr>
        <w:t>de la cuenta correspondiente (gastos para deporte)</w:t>
      </w:r>
      <w:r w:rsidR="003A7E02" w:rsidRPr="00DF46AB">
        <w:rPr>
          <w:rFonts w:ascii="Arial" w:hAnsi="Arial" w:cs="Arial"/>
          <w:sz w:val="26"/>
          <w:szCs w:val="26"/>
        </w:rPr>
        <w:t xml:space="preserve"> </w:t>
      </w:r>
      <w:r w:rsidRPr="00DF46AB">
        <w:rPr>
          <w:rFonts w:ascii="Arial" w:hAnsi="Arial" w:cs="Arial"/>
          <w:sz w:val="26"/>
          <w:szCs w:val="26"/>
        </w:rPr>
        <w:t>sin considerar la ganancia derivada del esparcimiento al aire libre que se acreditará en otra</w:t>
      </w:r>
      <w:r w:rsidR="003A7E02" w:rsidRPr="00DF46AB">
        <w:rPr>
          <w:rFonts w:ascii="Arial" w:hAnsi="Arial" w:cs="Arial"/>
          <w:sz w:val="26"/>
          <w:szCs w:val="26"/>
        </w:rPr>
        <w:t xml:space="preserve"> </w:t>
      </w:r>
      <w:r w:rsidRPr="00DF46AB">
        <w:rPr>
          <w:rFonts w:ascii="Arial" w:hAnsi="Arial" w:cs="Arial"/>
          <w:sz w:val="26"/>
          <w:szCs w:val="26"/>
        </w:rPr>
        <w:t>cuenta (esparcimiento al aire libre) y que resulta en satisfacción superior al mencionado débito.</w:t>
      </w:r>
    </w:p>
    <w:p w14:paraId="7FF49A19" w14:textId="77777777" w:rsidR="003A7E02"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 xml:space="preserve">Lo anterior ha llevado a </w:t>
      </w:r>
      <w:proofErr w:type="spellStart"/>
      <w:r w:rsidRPr="00DF46AB">
        <w:rPr>
          <w:rFonts w:ascii="Arial" w:hAnsi="Arial" w:cs="Arial"/>
          <w:sz w:val="26"/>
          <w:szCs w:val="26"/>
        </w:rPr>
        <w:t>Tversky</w:t>
      </w:r>
      <w:proofErr w:type="spellEnd"/>
      <w:r w:rsidRPr="00DF46AB">
        <w:rPr>
          <w:rFonts w:ascii="Arial" w:hAnsi="Arial" w:cs="Arial"/>
          <w:sz w:val="26"/>
          <w:szCs w:val="26"/>
        </w:rPr>
        <w:t xml:space="preserve"> y </w:t>
      </w:r>
      <w:proofErr w:type="spellStart"/>
      <w:r w:rsidRPr="00DF46AB">
        <w:rPr>
          <w:rFonts w:ascii="Arial" w:hAnsi="Arial" w:cs="Arial"/>
          <w:sz w:val="26"/>
          <w:szCs w:val="26"/>
        </w:rPr>
        <w:t>Kahneman</w:t>
      </w:r>
      <w:proofErr w:type="spellEnd"/>
      <w:r w:rsidRPr="00DF46AB">
        <w:rPr>
          <w:rFonts w:ascii="Arial" w:hAnsi="Arial" w:cs="Arial"/>
          <w:sz w:val="26"/>
          <w:szCs w:val="26"/>
        </w:rPr>
        <w:t xml:space="preserve"> (ganador del Premio Nobel de Economía)</w:t>
      </w:r>
      <w:r w:rsidR="003A7E02" w:rsidRPr="00DF46AB">
        <w:rPr>
          <w:rFonts w:ascii="Arial" w:hAnsi="Arial" w:cs="Arial"/>
          <w:sz w:val="26"/>
          <w:szCs w:val="26"/>
        </w:rPr>
        <w:t xml:space="preserve"> </w:t>
      </w:r>
      <w:r w:rsidRPr="00DF46AB">
        <w:rPr>
          <w:rFonts w:ascii="Arial" w:hAnsi="Arial" w:cs="Arial"/>
          <w:sz w:val="26"/>
          <w:szCs w:val="26"/>
        </w:rPr>
        <w:t xml:space="preserve">a formular la denominada </w:t>
      </w:r>
      <w:r w:rsidRPr="00DF46AB">
        <w:rPr>
          <w:rFonts w:ascii="Arial" w:hAnsi="Arial" w:cs="Arial"/>
          <w:i/>
          <w:iCs/>
          <w:sz w:val="26"/>
          <w:szCs w:val="26"/>
        </w:rPr>
        <w:t xml:space="preserve">función aritmética del valor </w:t>
      </w:r>
      <w:r w:rsidR="003A7E02" w:rsidRPr="00DF46AB">
        <w:rPr>
          <w:rFonts w:ascii="Arial" w:hAnsi="Arial" w:cs="Arial"/>
          <w:sz w:val="26"/>
          <w:szCs w:val="26"/>
        </w:rPr>
        <w:t>por la cual -</w:t>
      </w:r>
      <w:r w:rsidRPr="00DF46AB">
        <w:rPr>
          <w:rFonts w:ascii="Arial" w:hAnsi="Arial" w:cs="Arial"/>
          <w:sz w:val="26"/>
          <w:szCs w:val="26"/>
        </w:rPr>
        <w:t>y aún ante la aclaración de</w:t>
      </w:r>
      <w:r w:rsidR="003A7E02" w:rsidRPr="00DF46AB">
        <w:rPr>
          <w:rFonts w:ascii="Arial" w:hAnsi="Arial" w:cs="Arial"/>
          <w:sz w:val="26"/>
          <w:szCs w:val="26"/>
        </w:rPr>
        <w:t xml:space="preserve"> </w:t>
      </w:r>
      <w:r w:rsidRPr="00DF46AB">
        <w:rPr>
          <w:rFonts w:ascii="Arial" w:hAnsi="Arial" w:cs="Arial"/>
          <w:sz w:val="26"/>
          <w:szCs w:val="26"/>
        </w:rPr>
        <w:t>ser puramente descriptiva- se busca plasmar regularidades en la manera en que los consumidores</w:t>
      </w:r>
      <w:r w:rsidR="003A7E02" w:rsidRPr="00DF46AB">
        <w:rPr>
          <w:rFonts w:ascii="Arial" w:hAnsi="Arial" w:cs="Arial"/>
          <w:sz w:val="26"/>
          <w:szCs w:val="26"/>
        </w:rPr>
        <w:t xml:space="preserve"> </w:t>
      </w:r>
      <w:r w:rsidRPr="00DF46AB">
        <w:rPr>
          <w:rFonts w:ascii="Arial" w:hAnsi="Arial" w:cs="Arial"/>
          <w:sz w:val="26"/>
          <w:szCs w:val="26"/>
        </w:rPr>
        <w:t>toman finalmente sus decisiones. A través de la misma se concluye que, en primer</w:t>
      </w:r>
      <w:r w:rsidR="003A7E02" w:rsidRPr="00DF46AB">
        <w:rPr>
          <w:rFonts w:ascii="Arial" w:hAnsi="Arial" w:cs="Arial"/>
          <w:sz w:val="26"/>
          <w:szCs w:val="26"/>
        </w:rPr>
        <w:t xml:space="preserve"> </w:t>
      </w:r>
      <w:r w:rsidRPr="00DF46AB">
        <w:rPr>
          <w:rFonts w:ascii="Arial" w:hAnsi="Arial" w:cs="Arial"/>
          <w:sz w:val="26"/>
          <w:szCs w:val="26"/>
        </w:rPr>
        <w:t xml:space="preserve">lugar, los individuos tratan a las ganancias y las pérdidas de manera </w:t>
      </w:r>
      <w:r w:rsidR="003A7E02" w:rsidRPr="00DF46AB">
        <w:rPr>
          <w:rFonts w:ascii="Arial" w:hAnsi="Arial" w:cs="Arial"/>
          <w:sz w:val="26"/>
          <w:szCs w:val="26"/>
        </w:rPr>
        <w:t>asimétrica</w:t>
      </w:r>
      <w:r w:rsidRPr="00DF46AB">
        <w:rPr>
          <w:rFonts w:ascii="Arial" w:hAnsi="Arial" w:cs="Arial"/>
          <w:sz w:val="26"/>
          <w:szCs w:val="26"/>
        </w:rPr>
        <w:t xml:space="preserve"> y otorgándole</w:t>
      </w:r>
      <w:r w:rsidR="003A7E02" w:rsidRPr="00DF46AB">
        <w:rPr>
          <w:rFonts w:ascii="Arial" w:hAnsi="Arial" w:cs="Arial"/>
          <w:sz w:val="26"/>
          <w:szCs w:val="26"/>
        </w:rPr>
        <w:t xml:space="preserve"> </w:t>
      </w:r>
      <w:r w:rsidRPr="00DF46AB">
        <w:rPr>
          <w:rFonts w:ascii="Arial" w:hAnsi="Arial" w:cs="Arial"/>
          <w:sz w:val="26"/>
          <w:szCs w:val="26"/>
        </w:rPr>
        <w:t>a las segundas un valor intrínseco mayor a las primeras, tal cual como fuera esbozado previo</w:t>
      </w:r>
      <w:r w:rsidR="003A7E02" w:rsidRPr="00DF46AB">
        <w:rPr>
          <w:rFonts w:ascii="Arial" w:hAnsi="Arial" w:cs="Arial"/>
          <w:sz w:val="26"/>
          <w:szCs w:val="26"/>
        </w:rPr>
        <w:t xml:space="preserve"> </w:t>
      </w:r>
      <w:r w:rsidRPr="00DF46AB">
        <w:rPr>
          <w:rFonts w:ascii="Arial" w:hAnsi="Arial" w:cs="Arial"/>
          <w:sz w:val="26"/>
          <w:szCs w:val="26"/>
        </w:rPr>
        <w:t>a la ilustración precedente.</w:t>
      </w:r>
      <w:r w:rsidR="003A7E02" w:rsidRPr="00DF46AB">
        <w:rPr>
          <w:rFonts w:ascii="Arial" w:hAnsi="Arial" w:cs="Arial"/>
          <w:sz w:val="26"/>
          <w:szCs w:val="26"/>
        </w:rPr>
        <w:t xml:space="preserve"> </w:t>
      </w:r>
    </w:p>
    <w:p w14:paraId="38522580" w14:textId="77777777" w:rsidR="003A7E02" w:rsidRPr="00DF46AB" w:rsidRDefault="003A7E02" w:rsidP="003A7E02">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062D25C4" wp14:editId="40106127">
            <wp:extent cx="5568944" cy="3081020"/>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887" cy="3083202"/>
                    </a:xfrm>
                    <a:prstGeom prst="rect">
                      <a:avLst/>
                    </a:prstGeom>
                    <a:noFill/>
                    <a:ln>
                      <a:noFill/>
                    </a:ln>
                  </pic:spPr>
                </pic:pic>
              </a:graphicData>
            </a:graphic>
          </wp:inline>
        </w:drawing>
      </w:r>
    </w:p>
    <w:p w14:paraId="339BC9F1"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lastRenderedPageBreak/>
        <w:t>En segundo lugar, los individuos analizan los acontecimientos por separado y luego,</w:t>
      </w:r>
      <w:r w:rsidR="003A7E02" w:rsidRPr="00DF46AB">
        <w:rPr>
          <w:rFonts w:ascii="Arial" w:hAnsi="Arial" w:cs="Arial"/>
          <w:sz w:val="26"/>
          <w:szCs w:val="26"/>
        </w:rPr>
        <w:t xml:space="preserve"> </w:t>
      </w:r>
      <w:r w:rsidRPr="00DF46AB">
        <w:rPr>
          <w:rFonts w:ascii="Arial" w:hAnsi="Arial" w:cs="Arial"/>
          <w:sz w:val="26"/>
          <w:szCs w:val="26"/>
        </w:rPr>
        <w:t>pareciera, contrastan los valores a ganar y perder. Esto podría explicar por</w:t>
      </w:r>
      <w:r w:rsidR="003A7E02" w:rsidRPr="00DF46AB">
        <w:rPr>
          <w:rFonts w:ascii="Arial" w:hAnsi="Arial" w:cs="Arial"/>
          <w:sz w:val="26"/>
          <w:szCs w:val="26"/>
        </w:rPr>
        <w:t xml:space="preserve"> </w:t>
      </w:r>
      <w:r w:rsidRPr="00DF46AB">
        <w:rPr>
          <w:rFonts w:ascii="Arial" w:hAnsi="Arial" w:cs="Arial"/>
          <w:sz w:val="26"/>
          <w:szCs w:val="26"/>
        </w:rPr>
        <w:t>qué la mayoría de</w:t>
      </w:r>
      <w:r w:rsidR="003A7E02" w:rsidRPr="00DF46AB">
        <w:rPr>
          <w:rFonts w:ascii="Arial" w:hAnsi="Arial" w:cs="Arial"/>
          <w:sz w:val="26"/>
          <w:szCs w:val="26"/>
        </w:rPr>
        <w:t xml:space="preserve"> </w:t>
      </w:r>
      <w:r w:rsidRPr="00DF46AB">
        <w:rPr>
          <w:rFonts w:ascii="Arial" w:hAnsi="Arial" w:cs="Arial"/>
          <w:sz w:val="26"/>
          <w:szCs w:val="26"/>
        </w:rPr>
        <w:t>los jugadores de tenis no aceptaron relegar los U$S 15 de la cancha cubierta, si es que valuaron</w:t>
      </w:r>
      <w:r w:rsidR="003A7E02" w:rsidRPr="00DF46AB">
        <w:rPr>
          <w:rFonts w:ascii="Arial" w:hAnsi="Arial" w:cs="Arial"/>
          <w:sz w:val="26"/>
          <w:szCs w:val="26"/>
        </w:rPr>
        <w:t xml:space="preserve"> </w:t>
      </w:r>
      <w:r w:rsidRPr="00DF46AB">
        <w:rPr>
          <w:rFonts w:ascii="Arial" w:hAnsi="Arial" w:cs="Arial"/>
          <w:sz w:val="26"/>
          <w:szCs w:val="26"/>
        </w:rPr>
        <w:t>tan solo con el precio (también U$S 15) la satisfacción de jugar al aire libre.</w:t>
      </w:r>
    </w:p>
    <w:p w14:paraId="0A29326A" w14:textId="77777777" w:rsidR="003A7E02"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Pero si acaso los jugadores realizan una evaluación personal más introspectiva y desde</w:t>
      </w:r>
      <w:r w:rsidR="003A7E02" w:rsidRPr="00DF46AB">
        <w:rPr>
          <w:rFonts w:ascii="Arial" w:hAnsi="Arial" w:cs="Arial"/>
          <w:sz w:val="26"/>
          <w:szCs w:val="26"/>
        </w:rPr>
        <w:t xml:space="preserve"> </w:t>
      </w:r>
      <w:r w:rsidRPr="00DF46AB">
        <w:rPr>
          <w:rFonts w:ascii="Arial" w:hAnsi="Arial" w:cs="Arial"/>
          <w:sz w:val="26"/>
          <w:szCs w:val="26"/>
        </w:rPr>
        <w:t>la profundidad de sus gustos y preferencias, más las condiciones reinantes en ese momento</w:t>
      </w:r>
      <w:r w:rsidR="003A7E02" w:rsidRPr="00DF46AB">
        <w:rPr>
          <w:rFonts w:ascii="Arial" w:hAnsi="Arial" w:cs="Arial"/>
          <w:sz w:val="26"/>
          <w:szCs w:val="26"/>
        </w:rPr>
        <w:t xml:space="preserve"> </w:t>
      </w:r>
      <w:r w:rsidRPr="00DF46AB">
        <w:rPr>
          <w:rFonts w:ascii="Arial" w:hAnsi="Arial" w:cs="Arial"/>
          <w:sz w:val="26"/>
          <w:szCs w:val="26"/>
        </w:rPr>
        <w:t>preciso de tener que elegir en cuál de las canchas de tenis jugar; puede que en la utilización</w:t>
      </w:r>
      <w:r w:rsidR="003A7E02" w:rsidRPr="00DF46AB">
        <w:rPr>
          <w:rFonts w:ascii="Arial" w:hAnsi="Arial" w:cs="Arial"/>
          <w:sz w:val="26"/>
          <w:szCs w:val="26"/>
        </w:rPr>
        <w:t xml:space="preserve"> </w:t>
      </w:r>
      <w:r w:rsidRPr="00DF46AB">
        <w:rPr>
          <w:rFonts w:ascii="Arial" w:hAnsi="Arial" w:cs="Arial"/>
          <w:sz w:val="26"/>
          <w:szCs w:val="26"/>
        </w:rPr>
        <w:t>de la función asimétrica del valor el resultado sea distinto.</w:t>
      </w:r>
    </w:p>
    <w:p w14:paraId="22D44178" w14:textId="77777777" w:rsidR="00656D92"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Imaginemos ahora a un individuo que ese día, en el que había reservado y pagado el</w:t>
      </w:r>
      <w:r w:rsidR="003A7E02" w:rsidRPr="00DF46AB">
        <w:rPr>
          <w:rFonts w:ascii="Arial" w:hAnsi="Arial" w:cs="Arial"/>
          <w:sz w:val="26"/>
          <w:szCs w:val="26"/>
        </w:rPr>
        <w:t xml:space="preserve"> </w:t>
      </w:r>
      <w:r w:rsidRPr="00DF46AB">
        <w:rPr>
          <w:rFonts w:ascii="Arial" w:hAnsi="Arial" w:cs="Arial"/>
          <w:sz w:val="26"/>
          <w:szCs w:val="26"/>
        </w:rPr>
        <w:t>uso de una cancha cubierta, se encontró con un amigo que a su vez está acompañado por</w:t>
      </w:r>
      <w:r w:rsidR="003A7E02" w:rsidRPr="00DF46AB">
        <w:rPr>
          <w:rFonts w:ascii="Arial" w:hAnsi="Arial" w:cs="Arial"/>
          <w:sz w:val="26"/>
          <w:szCs w:val="26"/>
        </w:rPr>
        <w:t xml:space="preserve"> </w:t>
      </w:r>
      <w:r w:rsidRPr="00DF46AB">
        <w:rPr>
          <w:rFonts w:ascii="Arial" w:hAnsi="Arial" w:cs="Arial"/>
          <w:sz w:val="26"/>
          <w:szCs w:val="26"/>
        </w:rPr>
        <w:t xml:space="preserve">dos lindas señoritas gustosas de jugar tenis, entusiasmadas por el </w:t>
      </w:r>
      <w:r w:rsidRPr="00DF46AB">
        <w:rPr>
          <w:rFonts w:ascii="Arial" w:hAnsi="Arial" w:cs="Arial"/>
          <w:i/>
          <w:iCs/>
          <w:sz w:val="26"/>
          <w:szCs w:val="26"/>
        </w:rPr>
        <w:t xml:space="preserve">entorno agradable </w:t>
      </w:r>
      <w:r w:rsidRPr="00DF46AB">
        <w:rPr>
          <w:rFonts w:ascii="Arial" w:hAnsi="Arial" w:cs="Arial"/>
          <w:sz w:val="26"/>
          <w:szCs w:val="26"/>
        </w:rPr>
        <w:t>de los</w:t>
      </w:r>
      <w:r w:rsidR="003A7E02" w:rsidRPr="00DF46AB">
        <w:rPr>
          <w:rFonts w:ascii="Arial" w:hAnsi="Arial" w:cs="Arial"/>
          <w:sz w:val="26"/>
          <w:szCs w:val="26"/>
        </w:rPr>
        <w:t xml:space="preserve"> </w:t>
      </w:r>
      <w:r w:rsidRPr="00DF46AB">
        <w:rPr>
          <w:rFonts w:ascii="Arial" w:hAnsi="Arial" w:cs="Arial"/>
          <w:sz w:val="26"/>
          <w:szCs w:val="26"/>
        </w:rPr>
        <w:t xml:space="preserve">jardines de la cancha descubierta y entusiasmados los amigos con el </w:t>
      </w:r>
      <w:r w:rsidRPr="00DF46AB">
        <w:rPr>
          <w:rFonts w:ascii="Arial" w:hAnsi="Arial" w:cs="Arial"/>
          <w:i/>
          <w:iCs/>
          <w:sz w:val="26"/>
          <w:szCs w:val="26"/>
        </w:rPr>
        <w:t xml:space="preserve">contorno agradable </w:t>
      </w:r>
      <w:r w:rsidRPr="00DF46AB">
        <w:rPr>
          <w:rFonts w:ascii="Arial" w:hAnsi="Arial" w:cs="Arial"/>
          <w:sz w:val="26"/>
          <w:szCs w:val="26"/>
        </w:rPr>
        <w:t>de</w:t>
      </w:r>
      <w:r w:rsidR="003A7E02" w:rsidRPr="00DF46AB">
        <w:rPr>
          <w:rFonts w:ascii="Arial" w:hAnsi="Arial" w:cs="Arial"/>
          <w:sz w:val="26"/>
          <w:szCs w:val="26"/>
        </w:rPr>
        <w:t xml:space="preserve"> </w:t>
      </w:r>
      <w:r w:rsidRPr="00DF46AB">
        <w:rPr>
          <w:rFonts w:ascii="Arial" w:hAnsi="Arial" w:cs="Arial"/>
          <w:sz w:val="26"/>
          <w:szCs w:val="26"/>
        </w:rPr>
        <w:t>sus nuevas parejas de juego, posiblemente este individuo adjudicará al jugar en el exterior un</w:t>
      </w:r>
      <w:r w:rsidR="003A7E02" w:rsidRPr="00DF46AB">
        <w:rPr>
          <w:rFonts w:ascii="Arial" w:hAnsi="Arial" w:cs="Arial"/>
          <w:sz w:val="26"/>
          <w:szCs w:val="26"/>
        </w:rPr>
        <w:t xml:space="preserve"> </w:t>
      </w:r>
      <w:r w:rsidRPr="00DF46AB">
        <w:rPr>
          <w:rFonts w:ascii="Arial" w:hAnsi="Arial" w:cs="Arial"/>
          <w:sz w:val="26"/>
          <w:szCs w:val="26"/>
        </w:rPr>
        <w:t>valor superior que el precio a pagar por la cancha. O sea, cederá perder los U$S 15 primeros</w:t>
      </w:r>
      <w:r w:rsidR="003A7E02" w:rsidRPr="00DF46AB">
        <w:rPr>
          <w:rFonts w:ascii="Arial" w:hAnsi="Arial" w:cs="Arial"/>
          <w:sz w:val="26"/>
          <w:szCs w:val="26"/>
        </w:rPr>
        <w:t xml:space="preserve"> aun</w:t>
      </w:r>
      <w:r w:rsidRPr="00DF46AB">
        <w:rPr>
          <w:rFonts w:ascii="Arial" w:hAnsi="Arial" w:cs="Arial"/>
          <w:sz w:val="26"/>
          <w:szCs w:val="26"/>
        </w:rPr>
        <w:t xml:space="preserve"> pagando los U$S 15 segundos por la cancha externa ya que en el valor final </w:t>
      </w:r>
      <w:r w:rsidR="003A7E02" w:rsidRPr="00DF46AB">
        <w:rPr>
          <w:rFonts w:ascii="Arial" w:hAnsi="Arial" w:cs="Arial"/>
          <w:sz w:val="26"/>
          <w:szCs w:val="26"/>
        </w:rPr>
        <w:t>-</w:t>
      </w:r>
      <w:r w:rsidRPr="00DF46AB">
        <w:rPr>
          <w:rFonts w:ascii="Arial" w:hAnsi="Arial" w:cs="Arial"/>
          <w:sz w:val="26"/>
          <w:szCs w:val="26"/>
        </w:rPr>
        <w:t>su utilidad,</w:t>
      </w:r>
      <w:r w:rsidR="003A7E02" w:rsidRPr="00DF46AB">
        <w:rPr>
          <w:rFonts w:ascii="Arial" w:hAnsi="Arial" w:cs="Arial"/>
          <w:sz w:val="26"/>
          <w:szCs w:val="26"/>
        </w:rPr>
        <w:t xml:space="preserve"> </w:t>
      </w:r>
      <w:r w:rsidRPr="00DF46AB">
        <w:rPr>
          <w:rFonts w:ascii="Arial" w:hAnsi="Arial" w:cs="Arial"/>
          <w:sz w:val="26"/>
          <w:szCs w:val="26"/>
        </w:rPr>
        <w:t>para usar un término racional- está incluido un adicional (valorizado de manera absolutamente</w:t>
      </w:r>
      <w:r w:rsidR="003A7E02" w:rsidRPr="00DF46AB">
        <w:rPr>
          <w:rFonts w:ascii="Arial" w:hAnsi="Arial" w:cs="Arial"/>
          <w:sz w:val="26"/>
          <w:szCs w:val="26"/>
        </w:rPr>
        <w:t xml:space="preserve"> </w:t>
      </w:r>
      <w:r w:rsidRPr="00DF46AB">
        <w:rPr>
          <w:rFonts w:ascii="Arial" w:hAnsi="Arial" w:cs="Arial"/>
          <w:sz w:val="26"/>
          <w:szCs w:val="26"/>
        </w:rPr>
        <w:t>personal) de 5. Por lo que las condiciones de elección cambiarían drásticamente.</w:t>
      </w:r>
      <w:r w:rsidR="003A7E02" w:rsidRPr="00DF46AB">
        <w:rPr>
          <w:rFonts w:ascii="Arial" w:hAnsi="Arial" w:cs="Arial"/>
          <w:sz w:val="26"/>
          <w:szCs w:val="26"/>
        </w:rPr>
        <w:t xml:space="preserve"> </w:t>
      </w:r>
    </w:p>
    <w:p w14:paraId="212811BB" w14:textId="77777777" w:rsidR="00656D92" w:rsidRPr="00DF46AB" w:rsidRDefault="00656D92" w:rsidP="00656D92">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79DBB34A" wp14:editId="07777777">
            <wp:extent cx="6120765" cy="3439121"/>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3439121"/>
                    </a:xfrm>
                    <a:prstGeom prst="rect">
                      <a:avLst/>
                    </a:prstGeom>
                    <a:noFill/>
                    <a:ln>
                      <a:noFill/>
                    </a:ln>
                  </pic:spPr>
                </pic:pic>
              </a:graphicData>
            </a:graphic>
          </wp:inline>
        </w:drawing>
      </w:r>
    </w:p>
    <w:p w14:paraId="2E8D8951" w14:textId="77777777" w:rsidR="00856AFC" w:rsidRPr="00DF46AB" w:rsidRDefault="00856AFC" w:rsidP="009C74C2">
      <w:pPr>
        <w:spacing w:after="0" w:line="360" w:lineRule="auto"/>
        <w:jc w:val="both"/>
        <w:rPr>
          <w:rFonts w:ascii="Arial" w:hAnsi="Arial" w:cs="Arial"/>
          <w:sz w:val="26"/>
          <w:szCs w:val="26"/>
        </w:rPr>
      </w:pPr>
      <w:r w:rsidRPr="00DF46AB">
        <w:rPr>
          <w:rFonts w:ascii="Arial" w:hAnsi="Arial" w:cs="Arial"/>
          <w:sz w:val="26"/>
          <w:szCs w:val="26"/>
        </w:rPr>
        <w:t xml:space="preserve">Y aunque no quedan efectivamente </w:t>
      </w:r>
      <w:proofErr w:type="spellStart"/>
      <w:r w:rsidRPr="00DF46AB">
        <w:rPr>
          <w:rFonts w:ascii="Arial" w:hAnsi="Arial" w:cs="Arial"/>
          <w:sz w:val="26"/>
          <w:szCs w:val="26"/>
        </w:rPr>
        <w:t>modelizados</w:t>
      </w:r>
      <w:proofErr w:type="spellEnd"/>
      <w:r w:rsidRPr="00DF46AB">
        <w:rPr>
          <w:rFonts w:ascii="Arial" w:hAnsi="Arial" w:cs="Arial"/>
          <w:sz w:val="26"/>
          <w:szCs w:val="26"/>
        </w:rPr>
        <w:t xml:space="preserve"> los intrínsecos parámetros con los</w:t>
      </w:r>
      <w:r w:rsidR="003A7E02" w:rsidRPr="00DF46AB">
        <w:rPr>
          <w:rFonts w:ascii="Arial" w:hAnsi="Arial" w:cs="Arial"/>
          <w:sz w:val="26"/>
          <w:szCs w:val="26"/>
        </w:rPr>
        <w:t xml:space="preserve"> </w:t>
      </w:r>
      <w:r w:rsidRPr="00DF46AB">
        <w:rPr>
          <w:rFonts w:ascii="Arial" w:hAnsi="Arial" w:cs="Arial"/>
          <w:sz w:val="26"/>
          <w:szCs w:val="26"/>
        </w:rPr>
        <w:t xml:space="preserve">que el individuo de la experiencia anterior </w:t>
      </w:r>
      <w:r w:rsidRPr="00DF46AB">
        <w:rPr>
          <w:rFonts w:ascii="Arial" w:hAnsi="Arial" w:cs="Arial"/>
          <w:i/>
          <w:iCs/>
          <w:sz w:val="26"/>
          <w:szCs w:val="26"/>
        </w:rPr>
        <w:t xml:space="preserve">valúa </w:t>
      </w:r>
      <w:r w:rsidRPr="00DF46AB">
        <w:rPr>
          <w:rFonts w:ascii="Arial" w:hAnsi="Arial" w:cs="Arial"/>
          <w:sz w:val="26"/>
          <w:szCs w:val="26"/>
        </w:rPr>
        <w:t>el adicional sobre el valor dinerario, queda en</w:t>
      </w:r>
      <w:r w:rsidR="003A7E02" w:rsidRPr="00DF46AB">
        <w:rPr>
          <w:rFonts w:ascii="Arial" w:hAnsi="Arial" w:cs="Arial"/>
          <w:sz w:val="26"/>
          <w:szCs w:val="26"/>
        </w:rPr>
        <w:t xml:space="preserve"> </w:t>
      </w:r>
      <w:r w:rsidR="00656D92" w:rsidRPr="00DF46AB">
        <w:rPr>
          <w:rFonts w:ascii="Arial" w:hAnsi="Arial" w:cs="Arial"/>
          <w:sz w:val="26"/>
          <w:szCs w:val="26"/>
        </w:rPr>
        <w:t xml:space="preserve">evidencia </w:t>
      </w:r>
      <w:r w:rsidR="003A7E02" w:rsidRPr="00DF46AB">
        <w:rPr>
          <w:rFonts w:ascii="Arial" w:hAnsi="Arial" w:cs="Arial"/>
          <w:sz w:val="26"/>
          <w:szCs w:val="26"/>
        </w:rPr>
        <w:t>-</w:t>
      </w:r>
      <w:r w:rsidRPr="00DF46AB">
        <w:rPr>
          <w:rFonts w:ascii="Arial" w:hAnsi="Arial" w:cs="Arial"/>
          <w:sz w:val="26"/>
          <w:szCs w:val="26"/>
        </w:rPr>
        <w:t xml:space="preserve">y superando la visión estrictamente </w:t>
      </w:r>
      <w:proofErr w:type="spellStart"/>
      <w:r w:rsidRPr="00DF46AB">
        <w:rPr>
          <w:rFonts w:ascii="Arial" w:hAnsi="Arial" w:cs="Arial"/>
          <w:sz w:val="26"/>
          <w:szCs w:val="26"/>
        </w:rPr>
        <w:t>maximizadora</w:t>
      </w:r>
      <w:proofErr w:type="spellEnd"/>
      <w:r w:rsidRPr="00DF46AB">
        <w:rPr>
          <w:rFonts w:ascii="Arial" w:hAnsi="Arial" w:cs="Arial"/>
          <w:sz w:val="26"/>
          <w:szCs w:val="26"/>
        </w:rPr>
        <w:t>- que existen otros elementos a</w:t>
      </w:r>
      <w:r w:rsidR="003A7E02" w:rsidRPr="00DF46AB">
        <w:rPr>
          <w:rFonts w:ascii="Arial" w:hAnsi="Arial" w:cs="Arial"/>
          <w:sz w:val="26"/>
          <w:szCs w:val="26"/>
        </w:rPr>
        <w:t xml:space="preserve"> </w:t>
      </w:r>
      <w:r w:rsidRPr="00DF46AB">
        <w:rPr>
          <w:rFonts w:ascii="Arial" w:hAnsi="Arial" w:cs="Arial"/>
          <w:sz w:val="26"/>
          <w:szCs w:val="26"/>
        </w:rPr>
        <w:t>la hora de la decisión de consumo.</w:t>
      </w:r>
    </w:p>
    <w:p w14:paraId="0F41ED9B" w14:textId="77777777" w:rsidR="00656D92" w:rsidRPr="00DF46AB" w:rsidRDefault="00656D92" w:rsidP="009C74C2">
      <w:pPr>
        <w:spacing w:after="0" w:line="360" w:lineRule="auto"/>
        <w:jc w:val="both"/>
        <w:rPr>
          <w:rFonts w:ascii="Arial" w:hAnsi="Arial" w:cs="Arial"/>
          <w:sz w:val="26"/>
          <w:szCs w:val="26"/>
        </w:rPr>
      </w:pPr>
    </w:p>
    <w:p w14:paraId="521E3858" w14:textId="77777777" w:rsidR="006A58D9" w:rsidRPr="00DF46AB" w:rsidRDefault="006A58D9" w:rsidP="00FD62EA">
      <w:pPr>
        <w:pStyle w:val="Ttulo2"/>
        <w:rPr>
          <w:rFonts w:ascii="Arial" w:hAnsi="Arial" w:cs="Arial"/>
          <w:b/>
          <w:u w:val="single"/>
        </w:rPr>
      </w:pPr>
      <w:bookmarkStart w:id="3" w:name="_Toc390361938"/>
      <w:r w:rsidRPr="00FD62EA">
        <w:rPr>
          <w:rFonts w:ascii="Arial" w:hAnsi="Arial" w:cs="Arial"/>
          <w:b/>
          <w:color w:val="000000" w:themeColor="text1"/>
          <w:sz w:val="28"/>
          <w:u w:val="single"/>
        </w:rPr>
        <w:t>DECISIONES DE PRODUCCIÓN</w:t>
      </w:r>
      <w:bookmarkEnd w:id="3"/>
    </w:p>
    <w:p w14:paraId="197ED7F3" w14:textId="77777777" w:rsidR="006A58D9" w:rsidRPr="00DF46AB" w:rsidRDefault="006A58D9" w:rsidP="006A58D9">
      <w:pPr>
        <w:spacing w:after="0" w:line="360" w:lineRule="auto"/>
        <w:jc w:val="both"/>
        <w:rPr>
          <w:rFonts w:ascii="Arial" w:hAnsi="Arial" w:cs="Arial"/>
          <w:sz w:val="26"/>
          <w:szCs w:val="26"/>
        </w:rPr>
      </w:pPr>
      <w:r w:rsidRPr="00DF46AB">
        <w:rPr>
          <w:rFonts w:ascii="Arial" w:hAnsi="Arial" w:cs="Arial"/>
          <w:sz w:val="26"/>
          <w:szCs w:val="26"/>
        </w:rPr>
        <w:t xml:space="preserve">El concepto de </w:t>
      </w:r>
      <w:r w:rsidRPr="00DF46AB">
        <w:rPr>
          <w:rFonts w:ascii="Arial" w:hAnsi="Arial" w:cs="Arial"/>
          <w:b/>
          <w:bCs/>
          <w:iCs/>
          <w:sz w:val="26"/>
          <w:szCs w:val="26"/>
        </w:rPr>
        <w:t>Función Producción</w:t>
      </w:r>
      <w:r w:rsidRPr="00DF46AB">
        <w:rPr>
          <w:rFonts w:ascii="Arial" w:hAnsi="Arial" w:cs="Arial"/>
          <w:b/>
          <w:bCs/>
          <w:i/>
          <w:iCs/>
          <w:sz w:val="26"/>
          <w:szCs w:val="26"/>
        </w:rPr>
        <w:t xml:space="preserve"> </w:t>
      </w:r>
      <w:r w:rsidRPr="00DF46AB">
        <w:rPr>
          <w:rFonts w:ascii="Arial" w:hAnsi="Arial" w:cs="Arial"/>
          <w:sz w:val="26"/>
          <w:szCs w:val="26"/>
        </w:rPr>
        <w:t>(FP) es determinante cuando queremos iniciar el estudio sobre las decisiones productivas de una empresa. Recordemos que la FP muestra la cantidad máxima de producción que puede lograrse con diferentes combinaciones de factores, dadas las calificaciones técnicas y los conocimientos tecnológicos aplicados.</w:t>
      </w:r>
    </w:p>
    <w:p w14:paraId="1EC30CC6" w14:textId="77777777" w:rsidR="006A58D9" w:rsidRDefault="006A58D9" w:rsidP="006A58D9">
      <w:pPr>
        <w:spacing w:after="0" w:line="360" w:lineRule="auto"/>
        <w:jc w:val="both"/>
        <w:rPr>
          <w:rFonts w:ascii="Arial" w:hAnsi="Arial" w:cs="Arial"/>
          <w:sz w:val="26"/>
          <w:szCs w:val="26"/>
        </w:rPr>
      </w:pPr>
      <w:r w:rsidRPr="00DF46AB">
        <w:rPr>
          <w:rFonts w:ascii="Arial" w:hAnsi="Arial" w:cs="Arial"/>
          <w:sz w:val="26"/>
          <w:szCs w:val="26"/>
        </w:rPr>
        <w:t>El formato de una FP puede variar según la dimensión de la empresa, la cantidad de factores utilizados y hasta inclusive por la enunciación que pueden hacer de ella distintos autores; pero, para generalizar (y simplificar al mismo tiempo) podemos suponer una del tipo:</w:t>
      </w:r>
    </w:p>
    <w:p w14:paraId="638F640E" w14:textId="77777777" w:rsidR="00FD62EA" w:rsidRPr="00DF46AB" w:rsidRDefault="00FD62EA" w:rsidP="006A58D9">
      <w:pPr>
        <w:spacing w:after="0" w:line="360" w:lineRule="auto"/>
        <w:jc w:val="both"/>
        <w:rPr>
          <w:rFonts w:ascii="Arial" w:hAnsi="Arial" w:cs="Arial"/>
          <w:sz w:val="26"/>
          <w:szCs w:val="26"/>
        </w:rPr>
      </w:pPr>
    </w:p>
    <w:p w14:paraId="448A5C60" w14:textId="77777777" w:rsidR="006A58D9" w:rsidRDefault="006A58D9" w:rsidP="006A58D9">
      <w:pPr>
        <w:spacing w:after="0" w:line="360" w:lineRule="auto"/>
        <w:jc w:val="center"/>
        <w:rPr>
          <w:rFonts w:ascii="Arial" w:hAnsi="Arial" w:cs="Arial"/>
          <w:b/>
          <w:bCs/>
          <w:iCs/>
          <w:sz w:val="28"/>
          <w:szCs w:val="26"/>
        </w:rPr>
      </w:pPr>
      <w:r w:rsidRPr="00FD62EA">
        <w:rPr>
          <w:rFonts w:ascii="Arial" w:hAnsi="Arial" w:cs="Arial"/>
          <w:b/>
          <w:bCs/>
          <w:iCs/>
          <w:sz w:val="28"/>
          <w:szCs w:val="26"/>
        </w:rPr>
        <w:t xml:space="preserve">FP = </w:t>
      </w:r>
      <w:proofErr w:type="gramStart"/>
      <w:r w:rsidRPr="00FD62EA">
        <w:rPr>
          <w:rFonts w:ascii="Arial" w:hAnsi="Arial" w:cs="Arial"/>
          <w:b/>
          <w:bCs/>
          <w:iCs/>
          <w:sz w:val="28"/>
          <w:szCs w:val="26"/>
        </w:rPr>
        <w:t>P(</w:t>
      </w:r>
      <w:proofErr w:type="gramEnd"/>
      <w:r w:rsidRPr="00FD62EA">
        <w:rPr>
          <w:rFonts w:ascii="Arial" w:hAnsi="Arial" w:cs="Arial"/>
          <w:b/>
          <w:bCs/>
          <w:iCs/>
          <w:sz w:val="28"/>
          <w:szCs w:val="26"/>
        </w:rPr>
        <w:t>K ; L)</w:t>
      </w:r>
    </w:p>
    <w:p w14:paraId="306A58DD" w14:textId="77777777" w:rsidR="00FD62EA" w:rsidRPr="00FD62EA" w:rsidRDefault="00FD62EA" w:rsidP="006A58D9">
      <w:pPr>
        <w:spacing w:after="0" w:line="360" w:lineRule="auto"/>
        <w:jc w:val="center"/>
        <w:rPr>
          <w:rFonts w:ascii="Arial" w:hAnsi="Arial" w:cs="Arial"/>
          <w:b/>
          <w:bCs/>
          <w:iCs/>
          <w:sz w:val="28"/>
          <w:szCs w:val="26"/>
        </w:rPr>
      </w:pPr>
    </w:p>
    <w:p w14:paraId="245762AA" w14:textId="77777777" w:rsidR="006A58D9" w:rsidRPr="00DF46AB" w:rsidRDefault="006A58D9" w:rsidP="006A58D9">
      <w:pPr>
        <w:spacing w:after="0" w:line="360" w:lineRule="auto"/>
        <w:jc w:val="both"/>
        <w:rPr>
          <w:rFonts w:ascii="Arial" w:hAnsi="Arial" w:cs="Arial"/>
          <w:sz w:val="26"/>
          <w:szCs w:val="26"/>
        </w:rPr>
      </w:pPr>
      <w:proofErr w:type="gramStart"/>
      <w:r w:rsidRPr="00DF46AB">
        <w:rPr>
          <w:rFonts w:ascii="Arial" w:hAnsi="Arial" w:cs="Arial"/>
          <w:sz w:val="26"/>
          <w:szCs w:val="26"/>
        </w:rPr>
        <w:lastRenderedPageBreak/>
        <w:t>donde</w:t>
      </w:r>
      <w:proofErr w:type="gramEnd"/>
      <w:r w:rsidRPr="00DF46AB">
        <w:rPr>
          <w:rFonts w:ascii="Arial" w:hAnsi="Arial" w:cs="Arial"/>
          <w:sz w:val="26"/>
          <w:szCs w:val="26"/>
        </w:rPr>
        <w:t xml:space="preserve"> K representa al factor fijo (generalmente capital) y L al factor variable, siendo el más variable especialmente el trabajo.</w:t>
      </w:r>
    </w:p>
    <w:p w14:paraId="2E3CB523" w14:textId="77777777" w:rsidR="006A58D9" w:rsidRPr="00DF46AB" w:rsidRDefault="006A58D9" w:rsidP="006A58D9">
      <w:pPr>
        <w:spacing w:after="0" w:line="360" w:lineRule="auto"/>
        <w:jc w:val="both"/>
        <w:rPr>
          <w:rFonts w:ascii="Arial" w:hAnsi="Arial" w:cs="Arial"/>
          <w:sz w:val="26"/>
          <w:szCs w:val="26"/>
        </w:rPr>
      </w:pPr>
      <w:r w:rsidRPr="00DF46AB">
        <w:rPr>
          <w:rFonts w:ascii="Arial" w:hAnsi="Arial" w:cs="Arial"/>
          <w:sz w:val="26"/>
          <w:szCs w:val="26"/>
        </w:rPr>
        <w:t xml:space="preserve">En el caso anterior estamos suponiendo cantidades iguales de factores (tanto K como L están multiplicados por 1), pero según el tipo de producción la combinación de las cantidades puede variar, y así, todos los puntos que representen combinaciones distintas de K y L pero que impliquen </w:t>
      </w:r>
      <w:r w:rsidRPr="00DF46AB">
        <w:rPr>
          <w:rFonts w:ascii="Arial" w:hAnsi="Arial" w:cs="Arial"/>
          <w:i/>
          <w:iCs/>
          <w:sz w:val="26"/>
          <w:szCs w:val="26"/>
          <w:u w:val="single"/>
        </w:rPr>
        <w:t>un mismo nivel de producción</w:t>
      </w:r>
      <w:r w:rsidRPr="00DF46AB">
        <w:rPr>
          <w:rFonts w:ascii="Arial" w:hAnsi="Arial" w:cs="Arial"/>
          <w:sz w:val="26"/>
          <w:szCs w:val="26"/>
        </w:rPr>
        <w:t xml:space="preserve">, conformarán lo que se  denomina </w:t>
      </w:r>
      <w:r w:rsidRPr="00DF46AB">
        <w:rPr>
          <w:rFonts w:ascii="Arial" w:hAnsi="Arial" w:cs="Arial"/>
          <w:b/>
          <w:bCs/>
          <w:iCs/>
          <w:sz w:val="26"/>
          <w:szCs w:val="26"/>
        </w:rPr>
        <w:t xml:space="preserve">curva </w:t>
      </w:r>
      <w:proofErr w:type="spellStart"/>
      <w:r w:rsidRPr="00DF46AB">
        <w:rPr>
          <w:rFonts w:ascii="Arial" w:hAnsi="Arial" w:cs="Arial"/>
          <w:b/>
          <w:bCs/>
          <w:iCs/>
          <w:sz w:val="26"/>
          <w:szCs w:val="26"/>
        </w:rPr>
        <w:t>isocuanta</w:t>
      </w:r>
      <w:proofErr w:type="spellEnd"/>
      <w:r w:rsidRPr="00DF46AB">
        <w:rPr>
          <w:rFonts w:ascii="Arial" w:hAnsi="Arial" w:cs="Arial"/>
          <w:b/>
          <w:bCs/>
          <w:iCs/>
          <w:sz w:val="26"/>
          <w:szCs w:val="26"/>
        </w:rPr>
        <w:t xml:space="preserve"> </w:t>
      </w:r>
      <w:r w:rsidRPr="00DF46AB">
        <w:rPr>
          <w:rFonts w:ascii="Arial" w:hAnsi="Arial" w:cs="Arial"/>
          <w:sz w:val="26"/>
          <w:szCs w:val="26"/>
        </w:rPr>
        <w:t>tal como se grafica en el cuadro siguiente:</w:t>
      </w:r>
    </w:p>
    <w:p w14:paraId="6012A376" w14:textId="77777777" w:rsidR="006A58D9" w:rsidRPr="00DF46AB" w:rsidRDefault="006A58D9" w:rsidP="006A58D9">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66298216" wp14:editId="2A4F83EA">
            <wp:extent cx="4514850" cy="32068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3976" cy="3213292"/>
                    </a:xfrm>
                    <a:prstGeom prst="rect">
                      <a:avLst/>
                    </a:prstGeom>
                    <a:noFill/>
                    <a:ln>
                      <a:noFill/>
                    </a:ln>
                  </pic:spPr>
                </pic:pic>
              </a:graphicData>
            </a:graphic>
          </wp:inline>
        </w:drawing>
      </w:r>
    </w:p>
    <w:p w14:paraId="2EE3B4BF" w14:textId="77777777" w:rsidR="006A58D9" w:rsidRPr="00DF46AB" w:rsidRDefault="006A58D9" w:rsidP="006A58D9">
      <w:pPr>
        <w:spacing w:after="0" w:line="360" w:lineRule="auto"/>
        <w:jc w:val="both"/>
        <w:rPr>
          <w:rFonts w:ascii="Arial" w:hAnsi="Arial" w:cs="Arial"/>
          <w:sz w:val="26"/>
          <w:szCs w:val="26"/>
        </w:rPr>
      </w:pPr>
      <w:r w:rsidRPr="00DF46AB">
        <w:rPr>
          <w:rFonts w:ascii="Arial" w:hAnsi="Arial" w:cs="Arial"/>
          <w:sz w:val="26"/>
          <w:szCs w:val="26"/>
        </w:rPr>
        <w:t xml:space="preserve">Sin embargo, en la práctica, las empresas no van de un punto a otro de su posible curva </w:t>
      </w:r>
      <w:proofErr w:type="spellStart"/>
      <w:r w:rsidRPr="00DF46AB">
        <w:rPr>
          <w:rFonts w:ascii="Arial" w:hAnsi="Arial" w:cs="Arial"/>
          <w:sz w:val="26"/>
          <w:szCs w:val="26"/>
        </w:rPr>
        <w:t>isocuanta</w:t>
      </w:r>
      <w:proofErr w:type="spellEnd"/>
      <w:r w:rsidRPr="00DF46AB">
        <w:rPr>
          <w:rFonts w:ascii="Arial" w:hAnsi="Arial" w:cs="Arial"/>
          <w:sz w:val="26"/>
          <w:szCs w:val="26"/>
        </w:rPr>
        <w:t xml:space="preserve"> sino que procuran, una vez definido el producto final, la tecnología a aplicar y los factores disponibles, incrementar la cantidad a producir; por lo que a partir de la enunciación de su FP o dos o tres variantes de la misma podemos interpretar cual serían sus posibles </w:t>
      </w:r>
      <w:r w:rsidRPr="00DF46AB">
        <w:rPr>
          <w:rFonts w:ascii="Arial" w:hAnsi="Arial" w:cs="Arial"/>
          <w:b/>
          <w:bCs/>
          <w:i/>
          <w:iCs/>
          <w:sz w:val="26"/>
          <w:szCs w:val="26"/>
        </w:rPr>
        <w:t xml:space="preserve">senderos de producción </w:t>
      </w:r>
      <w:r w:rsidRPr="00DF46AB">
        <w:rPr>
          <w:rFonts w:ascii="Arial" w:hAnsi="Arial" w:cs="Arial"/>
          <w:i/>
          <w:iCs/>
          <w:sz w:val="26"/>
          <w:szCs w:val="26"/>
        </w:rPr>
        <w:t>(uno para cada alternativa)</w:t>
      </w:r>
      <w:r w:rsidRPr="00DF46AB">
        <w:rPr>
          <w:rFonts w:ascii="Arial" w:hAnsi="Arial" w:cs="Arial"/>
          <w:sz w:val="26"/>
          <w:szCs w:val="26"/>
        </w:rPr>
        <w:t xml:space="preserve">. Por ejemplo si una empresa A tiene </w:t>
      </w:r>
      <w:r w:rsidR="005420D7" w:rsidRPr="00DF46AB">
        <w:rPr>
          <w:rFonts w:ascii="Arial" w:hAnsi="Arial" w:cs="Arial"/>
          <w:sz w:val="26"/>
          <w:szCs w:val="26"/>
        </w:rPr>
        <w:t xml:space="preserve">una función FP= </w:t>
      </w:r>
      <w:proofErr w:type="gramStart"/>
      <w:r w:rsidR="005420D7" w:rsidRPr="00DF46AB">
        <w:rPr>
          <w:rFonts w:ascii="Arial" w:hAnsi="Arial" w:cs="Arial"/>
          <w:sz w:val="26"/>
          <w:szCs w:val="26"/>
        </w:rPr>
        <w:t>P</w:t>
      </w:r>
      <w:r w:rsidRPr="00DF46AB">
        <w:rPr>
          <w:rFonts w:ascii="Arial" w:hAnsi="Arial" w:cs="Arial"/>
          <w:sz w:val="26"/>
          <w:szCs w:val="26"/>
        </w:rPr>
        <w:t>(</w:t>
      </w:r>
      <w:proofErr w:type="gramEnd"/>
      <w:r w:rsidRPr="00DF46AB">
        <w:rPr>
          <w:rFonts w:ascii="Arial" w:hAnsi="Arial" w:cs="Arial"/>
          <w:sz w:val="26"/>
          <w:szCs w:val="26"/>
        </w:rPr>
        <w:t>K;2L) y otra FP= P(2K;L), sus sendas de producción pueden graficarse de la siguiente manera siempre que se respete la proporcionalidad en la cantidad de factores:</w:t>
      </w:r>
    </w:p>
    <w:p w14:paraId="123210E1" w14:textId="77777777" w:rsidR="005420D7" w:rsidRPr="00DF46AB" w:rsidRDefault="005420D7" w:rsidP="005420D7">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72B57683" wp14:editId="111876EE">
            <wp:extent cx="4705350" cy="331731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1917" cy="3321946"/>
                    </a:xfrm>
                    <a:prstGeom prst="rect">
                      <a:avLst/>
                    </a:prstGeom>
                    <a:noFill/>
                    <a:ln>
                      <a:noFill/>
                    </a:ln>
                  </pic:spPr>
                </pic:pic>
              </a:graphicData>
            </a:graphic>
          </wp:inline>
        </w:drawing>
      </w:r>
    </w:p>
    <w:p w14:paraId="1B41E4EA" w14:textId="77777777" w:rsidR="006A58D9" w:rsidRPr="00DF46AB" w:rsidRDefault="006A58D9" w:rsidP="006A58D9">
      <w:pPr>
        <w:spacing w:after="0" w:line="360" w:lineRule="auto"/>
        <w:jc w:val="both"/>
        <w:rPr>
          <w:rFonts w:ascii="Arial" w:hAnsi="Arial" w:cs="Arial"/>
          <w:sz w:val="26"/>
          <w:szCs w:val="26"/>
        </w:rPr>
      </w:pPr>
      <w:r w:rsidRPr="00DF46AB">
        <w:rPr>
          <w:rFonts w:ascii="Arial" w:hAnsi="Arial" w:cs="Arial"/>
          <w:sz w:val="26"/>
          <w:szCs w:val="26"/>
        </w:rPr>
        <w:t>Obviamente que el factor costos tiene una vital trascendencia en las decisiones de</w:t>
      </w:r>
      <w:r w:rsidR="005420D7" w:rsidRPr="00DF46AB">
        <w:rPr>
          <w:rFonts w:ascii="Arial" w:hAnsi="Arial" w:cs="Arial"/>
          <w:sz w:val="26"/>
          <w:szCs w:val="26"/>
        </w:rPr>
        <w:t xml:space="preserve"> </w:t>
      </w:r>
      <w:r w:rsidRPr="00DF46AB">
        <w:rPr>
          <w:rFonts w:ascii="Arial" w:hAnsi="Arial" w:cs="Arial"/>
          <w:sz w:val="26"/>
          <w:szCs w:val="26"/>
        </w:rPr>
        <w:t>producción empresarial. Si cada factor utilizado tiene un precio en el mercado, la limitación</w:t>
      </w:r>
      <w:r w:rsidR="005420D7" w:rsidRPr="00DF46AB">
        <w:rPr>
          <w:rFonts w:ascii="Arial" w:hAnsi="Arial" w:cs="Arial"/>
          <w:sz w:val="26"/>
          <w:szCs w:val="26"/>
        </w:rPr>
        <w:t xml:space="preserve"> </w:t>
      </w:r>
      <w:r w:rsidRPr="00DF46AB">
        <w:rPr>
          <w:rFonts w:ascii="Arial" w:hAnsi="Arial" w:cs="Arial"/>
          <w:sz w:val="26"/>
          <w:szCs w:val="26"/>
        </w:rPr>
        <w:t xml:space="preserve">vendrá dada por lo que se denomina </w:t>
      </w:r>
      <w:r w:rsidRPr="00DF46AB">
        <w:rPr>
          <w:rFonts w:ascii="Arial" w:hAnsi="Arial" w:cs="Arial"/>
          <w:b/>
          <w:bCs/>
          <w:i/>
          <w:iCs/>
          <w:sz w:val="26"/>
          <w:szCs w:val="26"/>
        </w:rPr>
        <w:t xml:space="preserve">recta </w:t>
      </w:r>
      <w:proofErr w:type="spellStart"/>
      <w:r w:rsidRPr="00DF46AB">
        <w:rPr>
          <w:rFonts w:ascii="Arial" w:hAnsi="Arial" w:cs="Arial"/>
          <w:b/>
          <w:bCs/>
          <w:i/>
          <w:iCs/>
          <w:sz w:val="26"/>
          <w:szCs w:val="26"/>
        </w:rPr>
        <w:t>isocosto</w:t>
      </w:r>
      <w:proofErr w:type="spellEnd"/>
      <w:r w:rsidRPr="00DF46AB">
        <w:rPr>
          <w:rFonts w:ascii="Arial" w:hAnsi="Arial" w:cs="Arial"/>
          <w:sz w:val="26"/>
          <w:szCs w:val="26"/>
        </w:rPr>
        <w:t>, que está dada por las cantidades de</w:t>
      </w:r>
      <w:r w:rsidR="005420D7" w:rsidRPr="00DF46AB">
        <w:rPr>
          <w:rFonts w:ascii="Arial" w:hAnsi="Arial" w:cs="Arial"/>
          <w:sz w:val="26"/>
          <w:szCs w:val="26"/>
        </w:rPr>
        <w:t xml:space="preserve"> </w:t>
      </w:r>
      <w:r w:rsidRPr="00DF46AB">
        <w:rPr>
          <w:rFonts w:ascii="Arial" w:hAnsi="Arial" w:cs="Arial"/>
          <w:sz w:val="26"/>
          <w:szCs w:val="26"/>
        </w:rPr>
        <w:t>cada factor que se pueden adquirir con el monto total disponible. Si la empresa dispone de un</w:t>
      </w:r>
      <w:r w:rsidR="005420D7" w:rsidRPr="00DF46AB">
        <w:rPr>
          <w:rFonts w:ascii="Arial" w:hAnsi="Arial" w:cs="Arial"/>
          <w:sz w:val="26"/>
          <w:szCs w:val="26"/>
        </w:rPr>
        <w:t xml:space="preserve"> </w:t>
      </w:r>
      <w:r w:rsidRPr="00DF46AB">
        <w:rPr>
          <w:rFonts w:ascii="Arial" w:hAnsi="Arial" w:cs="Arial"/>
          <w:sz w:val="26"/>
          <w:szCs w:val="26"/>
        </w:rPr>
        <w:t>monto de $ 1000 y los precios de los factores son: L $200 y K $500, resulta que podemos</w:t>
      </w:r>
      <w:r w:rsidR="005420D7" w:rsidRPr="00DF46AB">
        <w:rPr>
          <w:rFonts w:ascii="Arial" w:hAnsi="Arial" w:cs="Arial"/>
          <w:sz w:val="26"/>
          <w:szCs w:val="26"/>
        </w:rPr>
        <w:t xml:space="preserve"> </w:t>
      </w:r>
      <w:r w:rsidRPr="00DF46AB">
        <w:rPr>
          <w:rFonts w:ascii="Arial" w:hAnsi="Arial" w:cs="Arial"/>
          <w:sz w:val="26"/>
          <w:szCs w:val="26"/>
        </w:rPr>
        <w:t xml:space="preserve">trazar la recta </w:t>
      </w:r>
      <w:proofErr w:type="spellStart"/>
      <w:r w:rsidRPr="00DF46AB">
        <w:rPr>
          <w:rFonts w:ascii="Arial" w:hAnsi="Arial" w:cs="Arial"/>
          <w:sz w:val="26"/>
          <w:szCs w:val="26"/>
        </w:rPr>
        <w:t>isocosto</w:t>
      </w:r>
      <w:proofErr w:type="spellEnd"/>
      <w:r w:rsidRPr="00DF46AB">
        <w:rPr>
          <w:rFonts w:ascii="Arial" w:hAnsi="Arial" w:cs="Arial"/>
          <w:sz w:val="26"/>
          <w:szCs w:val="26"/>
        </w:rPr>
        <w:t xml:space="preserve"> que, a medida que aumente el precio de los factores, se correrá a la</w:t>
      </w:r>
      <w:r w:rsidR="005420D7" w:rsidRPr="00DF46AB">
        <w:rPr>
          <w:rFonts w:ascii="Arial" w:hAnsi="Arial" w:cs="Arial"/>
          <w:sz w:val="26"/>
          <w:szCs w:val="26"/>
        </w:rPr>
        <w:t xml:space="preserve"> </w:t>
      </w:r>
      <w:r w:rsidRPr="00DF46AB">
        <w:rPr>
          <w:rFonts w:ascii="Arial" w:hAnsi="Arial" w:cs="Arial"/>
          <w:sz w:val="26"/>
          <w:szCs w:val="26"/>
        </w:rPr>
        <w:t>derecha, pudiendo establecerse a nuevos niveles de precios</w:t>
      </w:r>
      <w:r w:rsidR="005420D7" w:rsidRPr="00DF46AB">
        <w:rPr>
          <w:rFonts w:ascii="Arial" w:hAnsi="Arial" w:cs="Arial"/>
          <w:sz w:val="26"/>
          <w:szCs w:val="26"/>
        </w:rPr>
        <w:t xml:space="preserve"> a</w:t>
      </w:r>
      <w:r w:rsidRPr="00DF46AB">
        <w:rPr>
          <w:rFonts w:ascii="Arial" w:hAnsi="Arial" w:cs="Arial"/>
          <w:sz w:val="26"/>
          <w:szCs w:val="26"/>
        </w:rPr>
        <w:t xml:space="preserve"> sucesivas rectas </w:t>
      </w:r>
      <w:proofErr w:type="spellStart"/>
      <w:r w:rsidRPr="00DF46AB">
        <w:rPr>
          <w:rFonts w:ascii="Arial" w:hAnsi="Arial" w:cs="Arial"/>
          <w:sz w:val="26"/>
          <w:szCs w:val="26"/>
        </w:rPr>
        <w:t>isocostos</w:t>
      </w:r>
      <w:proofErr w:type="spellEnd"/>
      <w:r w:rsidRPr="00DF46AB">
        <w:rPr>
          <w:rFonts w:ascii="Arial" w:hAnsi="Arial" w:cs="Arial"/>
          <w:sz w:val="26"/>
          <w:szCs w:val="26"/>
        </w:rPr>
        <w:t>.</w:t>
      </w:r>
    </w:p>
    <w:p w14:paraId="1556C29B" w14:textId="77777777" w:rsidR="006A58D9" w:rsidRPr="00DF46AB" w:rsidRDefault="006A58D9" w:rsidP="006A58D9">
      <w:pPr>
        <w:spacing w:after="0" w:line="360" w:lineRule="auto"/>
        <w:jc w:val="both"/>
        <w:rPr>
          <w:rFonts w:ascii="Arial" w:hAnsi="Arial" w:cs="Arial"/>
          <w:sz w:val="26"/>
          <w:szCs w:val="26"/>
        </w:rPr>
      </w:pPr>
      <w:r w:rsidRPr="00DF46AB">
        <w:rPr>
          <w:rFonts w:ascii="Arial" w:hAnsi="Arial" w:cs="Arial"/>
          <w:sz w:val="26"/>
          <w:szCs w:val="26"/>
        </w:rPr>
        <w:t>O sea, el precio de los factores y el monto disponible para la producción establecen una</w:t>
      </w:r>
      <w:r w:rsidR="005420D7" w:rsidRPr="00DF46AB">
        <w:rPr>
          <w:rFonts w:ascii="Arial" w:hAnsi="Arial" w:cs="Arial"/>
          <w:sz w:val="26"/>
          <w:szCs w:val="26"/>
        </w:rPr>
        <w:t xml:space="preserve"> </w:t>
      </w:r>
      <w:r w:rsidRPr="00DF46AB">
        <w:rPr>
          <w:rFonts w:ascii="Arial" w:hAnsi="Arial" w:cs="Arial"/>
          <w:i/>
          <w:sz w:val="26"/>
          <w:szCs w:val="26"/>
        </w:rPr>
        <w:t>restricción presupuestaria</w:t>
      </w:r>
      <w:r w:rsidRPr="00DF46AB">
        <w:rPr>
          <w:rFonts w:ascii="Arial" w:hAnsi="Arial" w:cs="Arial"/>
          <w:sz w:val="26"/>
          <w:szCs w:val="26"/>
        </w:rPr>
        <w:t xml:space="preserve"> al deseo productivo de la empresa.</w:t>
      </w:r>
    </w:p>
    <w:p w14:paraId="43A5598C" w14:textId="77777777" w:rsidR="00CD5B14" w:rsidRPr="00DF46AB" w:rsidRDefault="00CD5B14" w:rsidP="006A58D9">
      <w:pPr>
        <w:spacing w:after="0" w:line="360" w:lineRule="auto"/>
        <w:jc w:val="both"/>
        <w:rPr>
          <w:rFonts w:ascii="Arial" w:hAnsi="Arial" w:cs="Arial"/>
          <w:sz w:val="26"/>
          <w:szCs w:val="26"/>
        </w:rPr>
      </w:pPr>
    </w:p>
    <w:p w14:paraId="35E93263" w14:textId="77777777" w:rsidR="005420D7" w:rsidRPr="00DF46AB" w:rsidRDefault="005420D7" w:rsidP="005420D7">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3D8B4B1B" wp14:editId="23CD1896">
            <wp:extent cx="4585716" cy="3238500"/>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5716" cy="3238500"/>
                    </a:xfrm>
                    <a:prstGeom prst="rect">
                      <a:avLst/>
                    </a:prstGeom>
                    <a:noFill/>
                    <a:ln>
                      <a:noFill/>
                    </a:ln>
                  </pic:spPr>
                </pic:pic>
              </a:graphicData>
            </a:graphic>
          </wp:inline>
        </w:drawing>
      </w:r>
    </w:p>
    <w:p w14:paraId="2E2A2B0A" w14:textId="77777777" w:rsidR="00CD5B14" w:rsidRPr="00DF46AB" w:rsidRDefault="00CD5B14" w:rsidP="005420D7">
      <w:pPr>
        <w:spacing w:after="0" w:line="360" w:lineRule="auto"/>
        <w:jc w:val="center"/>
        <w:rPr>
          <w:rFonts w:ascii="Arial" w:hAnsi="Arial" w:cs="Arial"/>
          <w:sz w:val="26"/>
          <w:szCs w:val="26"/>
        </w:rPr>
      </w:pPr>
    </w:p>
    <w:p w14:paraId="7A0283A9" w14:textId="77777777" w:rsidR="006A58D9" w:rsidRPr="00DF46AB" w:rsidRDefault="006A58D9" w:rsidP="006A58D9">
      <w:pPr>
        <w:spacing w:after="0" w:line="360" w:lineRule="auto"/>
        <w:jc w:val="both"/>
        <w:rPr>
          <w:rFonts w:ascii="Arial" w:hAnsi="Arial" w:cs="Arial"/>
          <w:sz w:val="26"/>
          <w:szCs w:val="26"/>
        </w:rPr>
      </w:pPr>
      <w:r w:rsidRPr="00DF46AB">
        <w:rPr>
          <w:rFonts w:ascii="Arial" w:hAnsi="Arial" w:cs="Arial"/>
          <w:sz w:val="26"/>
          <w:szCs w:val="26"/>
        </w:rPr>
        <w:t>¿Cómo podemos entonces combinar toda la información anterior? De manera gráfica</w:t>
      </w:r>
      <w:r w:rsidR="005420D7" w:rsidRPr="00DF46AB">
        <w:rPr>
          <w:rFonts w:ascii="Arial" w:hAnsi="Arial" w:cs="Arial"/>
          <w:sz w:val="26"/>
          <w:szCs w:val="26"/>
        </w:rPr>
        <w:t xml:space="preserve">, </w:t>
      </w:r>
      <w:r w:rsidRPr="00DF46AB">
        <w:rPr>
          <w:rFonts w:ascii="Arial" w:hAnsi="Arial" w:cs="Arial"/>
          <w:sz w:val="26"/>
          <w:szCs w:val="26"/>
        </w:rPr>
        <w:t xml:space="preserve">amalgamando los cuadros anteriores en los que resultan las posibilidades productivas </w:t>
      </w:r>
      <w:r w:rsidR="005420D7" w:rsidRPr="00DF46AB">
        <w:rPr>
          <w:rFonts w:ascii="Arial" w:hAnsi="Arial" w:cs="Arial"/>
          <w:sz w:val="26"/>
          <w:szCs w:val="26"/>
        </w:rPr>
        <w:t>d</w:t>
      </w:r>
      <w:r w:rsidRPr="00DF46AB">
        <w:rPr>
          <w:rFonts w:ascii="Arial" w:hAnsi="Arial" w:cs="Arial"/>
          <w:sz w:val="26"/>
          <w:szCs w:val="26"/>
        </w:rPr>
        <w:t>adas</w:t>
      </w:r>
      <w:r w:rsidR="005420D7" w:rsidRPr="00DF46AB">
        <w:rPr>
          <w:rFonts w:ascii="Arial" w:hAnsi="Arial" w:cs="Arial"/>
          <w:sz w:val="26"/>
          <w:szCs w:val="26"/>
        </w:rPr>
        <w:t xml:space="preserve"> </w:t>
      </w:r>
      <w:r w:rsidRPr="00DF46AB">
        <w:rPr>
          <w:rFonts w:ascii="Arial" w:hAnsi="Arial" w:cs="Arial"/>
          <w:sz w:val="26"/>
          <w:szCs w:val="26"/>
        </w:rPr>
        <w:t xml:space="preserve">por las FP y las limitaciones establecidas por la recta </w:t>
      </w:r>
      <w:proofErr w:type="spellStart"/>
      <w:r w:rsidRPr="00DF46AB">
        <w:rPr>
          <w:rFonts w:ascii="Arial" w:hAnsi="Arial" w:cs="Arial"/>
          <w:sz w:val="26"/>
          <w:szCs w:val="26"/>
        </w:rPr>
        <w:t>isocostos</w:t>
      </w:r>
      <w:proofErr w:type="spellEnd"/>
      <w:r w:rsidRPr="00DF46AB">
        <w:rPr>
          <w:rFonts w:ascii="Arial" w:hAnsi="Arial" w:cs="Arial"/>
          <w:sz w:val="26"/>
          <w:szCs w:val="26"/>
        </w:rPr>
        <w:t>. El panorama pone en</w:t>
      </w:r>
      <w:r w:rsidR="005420D7" w:rsidRPr="00DF46AB">
        <w:rPr>
          <w:rFonts w:ascii="Arial" w:hAnsi="Arial" w:cs="Arial"/>
          <w:sz w:val="26"/>
          <w:szCs w:val="26"/>
        </w:rPr>
        <w:t xml:space="preserve"> </w:t>
      </w:r>
      <w:r w:rsidRPr="00DF46AB">
        <w:rPr>
          <w:rFonts w:ascii="Arial" w:hAnsi="Arial" w:cs="Arial"/>
          <w:sz w:val="26"/>
          <w:szCs w:val="26"/>
        </w:rPr>
        <w:t>evidencia si</w:t>
      </w:r>
      <w:r w:rsidR="005420D7" w:rsidRPr="00DF46AB">
        <w:rPr>
          <w:rFonts w:ascii="Arial" w:hAnsi="Arial" w:cs="Arial"/>
          <w:sz w:val="26"/>
          <w:szCs w:val="26"/>
        </w:rPr>
        <w:t>,</w:t>
      </w:r>
      <w:r w:rsidRPr="00DF46AB">
        <w:rPr>
          <w:rFonts w:ascii="Arial" w:hAnsi="Arial" w:cs="Arial"/>
          <w:sz w:val="26"/>
          <w:szCs w:val="26"/>
        </w:rPr>
        <w:t xml:space="preserve"> atento al monto destinado para la compra de los distintos factores, es factible</w:t>
      </w:r>
      <w:r w:rsidR="005420D7" w:rsidRPr="00DF46AB">
        <w:rPr>
          <w:rFonts w:ascii="Arial" w:hAnsi="Arial" w:cs="Arial"/>
          <w:sz w:val="26"/>
          <w:szCs w:val="26"/>
        </w:rPr>
        <w:t xml:space="preserve"> </w:t>
      </w:r>
      <w:r w:rsidRPr="00DF46AB">
        <w:rPr>
          <w:rFonts w:ascii="Arial" w:hAnsi="Arial" w:cs="Arial"/>
          <w:sz w:val="26"/>
          <w:szCs w:val="26"/>
        </w:rPr>
        <w:t>cada uno de los distintos procesos. Observemos:</w:t>
      </w:r>
    </w:p>
    <w:p w14:paraId="76F3E1CE" w14:textId="77777777" w:rsidR="005420D7" w:rsidRPr="00DF46AB" w:rsidRDefault="00CD5B14" w:rsidP="00CD5B14">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57CF461B" wp14:editId="07777777">
            <wp:extent cx="4810125" cy="335917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0125" cy="3359173"/>
                    </a:xfrm>
                    <a:prstGeom prst="rect">
                      <a:avLst/>
                    </a:prstGeom>
                    <a:noFill/>
                    <a:ln>
                      <a:noFill/>
                    </a:ln>
                  </pic:spPr>
                </pic:pic>
              </a:graphicData>
            </a:graphic>
          </wp:inline>
        </w:drawing>
      </w:r>
    </w:p>
    <w:p w14:paraId="334A60AC" w14:textId="77777777" w:rsidR="00CD5B14" w:rsidRPr="00DF46AB" w:rsidRDefault="006A58D9" w:rsidP="006A58D9">
      <w:pPr>
        <w:spacing w:after="0" w:line="360" w:lineRule="auto"/>
        <w:jc w:val="both"/>
        <w:rPr>
          <w:rFonts w:ascii="Arial" w:hAnsi="Arial" w:cs="Arial"/>
          <w:sz w:val="26"/>
          <w:szCs w:val="26"/>
        </w:rPr>
      </w:pPr>
      <w:r w:rsidRPr="00DF46AB">
        <w:rPr>
          <w:rFonts w:ascii="Arial" w:hAnsi="Arial" w:cs="Arial"/>
          <w:sz w:val="26"/>
          <w:szCs w:val="26"/>
        </w:rPr>
        <w:t>Por un lado asumimos que los puntos A y B corresponden al mismo nivel de producción</w:t>
      </w:r>
      <w:r w:rsidR="00CD5B14" w:rsidRPr="00DF46AB">
        <w:rPr>
          <w:rFonts w:ascii="Arial" w:hAnsi="Arial" w:cs="Arial"/>
          <w:sz w:val="26"/>
          <w:szCs w:val="26"/>
        </w:rPr>
        <w:t xml:space="preserve"> </w:t>
      </w:r>
      <w:r w:rsidRPr="00DF46AB">
        <w:rPr>
          <w:rFonts w:ascii="Arial" w:hAnsi="Arial" w:cs="Arial"/>
          <w:sz w:val="26"/>
          <w:szCs w:val="26"/>
        </w:rPr>
        <w:t>en cada una de las FP</w:t>
      </w:r>
      <w:r w:rsidR="00CD5B14" w:rsidRPr="00DF46AB">
        <w:rPr>
          <w:rFonts w:ascii="Arial" w:hAnsi="Arial" w:cs="Arial"/>
          <w:sz w:val="26"/>
          <w:szCs w:val="26"/>
        </w:rPr>
        <w:t>;</w:t>
      </w:r>
      <w:r w:rsidRPr="00DF46AB">
        <w:rPr>
          <w:rFonts w:ascii="Arial" w:hAnsi="Arial" w:cs="Arial"/>
          <w:sz w:val="26"/>
          <w:szCs w:val="26"/>
        </w:rPr>
        <w:t xml:space="preserve"> y es precisamente ese nivel de producción el </w:t>
      </w:r>
      <w:r w:rsidRPr="00DF46AB">
        <w:rPr>
          <w:rFonts w:ascii="Arial" w:hAnsi="Arial" w:cs="Arial"/>
          <w:sz w:val="26"/>
          <w:szCs w:val="26"/>
        </w:rPr>
        <w:lastRenderedPageBreak/>
        <w:t>deseado por el ente,</w:t>
      </w:r>
      <w:r w:rsidR="00CD5B14" w:rsidRPr="00DF46AB">
        <w:rPr>
          <w:rFonts w:ascii="Arial" w:hAnsi="Arial" w:cs="Arial"/>
          <w:sz w:val="26"/>
          <w:szCs w:val="26"/>
        </w:rPr>
        <w:t xml:space="preserve"> </w:t>
      </w:r>
      <w:r w:rsidRPr="00DF46AB">
        <w:rPr>
          <w:rFonts w:ascii="Arial" w:hAnsi="Arial" w:cs="Arial"/>
          <w:sz w:val="26"/>
          <w:szCs w:val="26"/>
        </w:rPr>
        <w:t xml:space="preserve">entonces por ellos pasará la curva </w:t>
      </w:r>
      <w:proofErr w:type="spellStart"/>
      <w:r w:rsidRPr="00DF46AB">
        <w:rPr>
          <w:rFonts w:ascii="Arial" w:hAnsi="Arial" w:cs="Arial"/>
          <w:sz w:val="26"/>
          <w:szCs w:val="26"/>
        </w:rPr>
        <w:t>isocuanta</w:t>
      </w:r>
      <w:proofErr w:type="spellEnd"/>
      <w:r w:rsidRPr="00DF46AB">
        <w:rPr>
          <w:rFonts w:ascii="Arial" w:hAnsi="Arial" w:cs="Arial"/>
          <w:sz w:val="26"/>
          <w:szCs w:val="26"/>
        </w:rPr>
        <w:t xml:space="preserve"> correspondiente a tal nivel productivo (en azul).</w:t>
      </w:r>
    </w:p>
    <w:p w14:paraId="535BD38D" w14:textId="77777777" w:rsidR="006A58D9" w:rsidRPr="00DF46AB" w:rsidRDefault="00CD5B14" w:rsidP="006A58D9">
      <w:pPr>
        <w:spacing w:after="0" w:line="360" w:lineRule="auto"/>
        <w:jc w:val="both"/>
        <w:rPr>
          <w:rFonts w:ascii="Arial" w:hAnsi="Arial" w:cs="Arial"/>
          <w:sz w:val="26"/>
          <w:szCs w:val="26"/>
        </w:rPr>
      </w:pPr>
      <w:r w:rsidRPr="00DF46AB">
        <w:rPr>
          <w:rFonts w:ascii="Arial" w:hAnsi="Arial" w:cs="Arial"/>
          <w:sz w:val="26"/>
          <w:szCs w:val="26"/>
        </w:rPr>
        <w:t>Por otro lado, vemos que</w:t>
      </w:r>
      <w:r w:rsidR="006A58D9" w:rsidRPr="00DF46AB">
        <w:rPr>
          <w:rFonts w:ascii="Arial" w:hAnsi="Arial" w:cs="Arial"/>
          <w:sz w:val="26"/>
          <w:szCs w:val="26"/>
        </w:rPr>
        <w:t xml:space="preserve"> dada la restricción de la recta </w:t>
      </w:r>
      <w:proofErr w:type="spellStart"/>
      <w:r w:rsidR="006A58D9" w:rsidRPr="00DF46AB">
        <w:rPr>
          <w:rFonts w:ascii="Arial" w:hAnsi="Arial" w:cs="Arial"/>
          <w:sz w:val="26"/>
          <w:szCs w:val="26"/>
        </w:rPr>
        <w:t>isocosto</w:t>
      </w:r>
      <w:proofErr w:type="spellEnd"/>
      <w:r w:rsidR="006A58D9" w:rsidRPr="00DF46AB">
        <w:rPr>
          <w:rFonts w:ascii="Arial" w:hAnsi="Arial" w:cs="Arial"/>
          <w:sz w:val="26"/>
          <w:szCs w:val="26"/>
        </w:rPr>
        <w:t xml:space="preserve"> (en rojo), la empresa no puede</w:t>
      </w:r>
      <w:r w:rsidRPr="00DF46AB">
        <w:rPr>
          <w:rFonts w:ascii="Arial" w:hAnsi="Arial" w:cs="Arial"/>
          <w:sz w:val="26"/>
          <w:szCs w:val="26"/>
        </w:rPr>
        <w:t xml:space="preserve"> </w:t>
      </w:r>
      <w:r w:rsidR="006A58D9" w:rsidRPr="00DF46AB">
        <w:rPr>
          <w:rFonts w:ascii="Arial" w:hAnsi="Arial" w:cs="Arial"/>
          <w:sz w:val="26"/>
          <w:szCs w:val="26"/>
        </w:rPr>
        <w:t>alcanzar el nivel establecido en A y sí el establecido en B, es más, gráficamente queda claro</w:t>
      </w:r>
      <w:r w:rsidRPr="00DF46AB">
        <w:rPr>
          <w:rFonts w:ascii="Arial" w:hAnsi="Arial" w:cs="Arial"/>
          <w:sz w:val="26"/>
          <w:szCs w:val="26"/>
        </w:rPr>
        <w:t xml:space="preserve"> </w:t>
      </w:r>
      <w:r w:rsidR="006A58D9" w:rsidRPr="00DF46AB">
        <w:rPr>
          <w:rFonts w:ascii="Arial" w:hAnsi="Arial" w:cs="Arial"/>
          <w:sz w:val="26"/>
          <w:szCs w:val="26"/>
        </w:rPr>
        <w:t>que en el caso de A hay un faltante, pintado de color gris claro (lo que impide a la firma</w:t>
      </w:r>
      <w:r w:rsidRPr="00DF46AB">
        <w:rPr>
          <w:rFonts w:ascii="Arial" w:hAnsi="Arial" w:cs="Arial"/>
          <w:sz w:val="26"/>
          <w:szCs w:val="26"/>
        </w:rPr>
        <w:t xml:space="preserve"> </w:t>
      </w:r>
      <w:r w:rsidR="006A58D9" w:rsidRPr="00DF46AB">
        <w:rPr>
          <w:rFonts w:ascii="Arial" w:hAnsi="Arial" w:cs="Arial"/>
          <w:sz w:val="26"/>
          <w:szCs w:val="26"/>
        </w:rPr>
        <w:t>producir con esa FP la cantidad deseada) y por el contrario hay un sobrante para llegar al</w:t>
      </w:r>
      <w:r w:rsidRPr="00DF46AB">
        <w:rPr>
          <w:rFonts w:ascii="Arial" w:hAnsi="Arial" w:cs="Arial"/>
          <w:sz w:val="26"/>
          <w:szCs w:val="26"/>
        </w:rPr>
        <w:t xml:space="preserve"> </w:t>
      </w:r>
      <w:r w:rsidR="006A58D9" w:rsidRPr="00DF46AB">
        <w:rPr>
          <w:rFonts w:ascii="Arial" w:hAnsi="Arial" w:cs="Arial"/>
          <w:sz w:val="26"/>
          <w:szCs w:val="26"/>
        </w:rPr>
        <w:t>punto B, zona sombreada en negro.</w:t>
      </w:r>
    </w:p>
    <w:p w14:paraId="1B6BEDA0" w14:textId="77777777" w:rsidR="00CD5B14" w:rsidRPr="00DF46AB" w:rsidRDefault="00CD5B14" w:rsidP="006A58D9">
      <w:pPr>
        <w:spacing w:after="0" w:line="360" w:lineRule="auto"/>
        <w:jc w:val="both"/>
        <w:rPr>
          <w:rFonts w:ascii="Arial" w:hAnsi="Arial" w:cs="Arial"/>
          <w:sz w:val="26"/>
          <w:szCs w:val="26"/>
        </w:rPr>
      </w:pPr>
    </w:p>
    <w:p w14:paraId="7F3C4DC4" w14:textId="77777777" w:rsidR="00AF7021" w:rsidRPr="00DF46AB" w:rsidRDefault="00AF7021" w:rsidP="00FD62EA">
      <w:pPr>
        <w:pStyle w:val="Ttulo2"/>
        <w:rPr>
          <w:rFonts w:ascii="Arial" w:hAnsi="Arial" w:cs="Arial"/>
          <w:b/>
          <w:u w:val="single"/>
        </w:rPr>
      </w:pPr>
      <w:bookmarkStart w:id="4" w:name="_Toc390361939"/>
      <w:r w:rsidRPr="00FD62EA">
        <w:rPr>
          <w:rFonts w:ascii="Arial" w:hAnsi="Arial" w:cs="Arial"/>
          <w:b/>
          <w:color w:val="000000" w:themeColor="text1"/>
          <w:sz w:val="28"/>
          <w:u w:val="single"/>
        </w:rPr>
        <w:t>COSTOS</w:t>
      </w:r>
      <w:bookmarkEnd w:id="4"/>
    </w:p>
    <w:p w14:paraId="6115FABA"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Uno de los grandes problemas de la educación universitaria es la segmentación en el tratamiento de los temas científicos. Si bien es dable que cada ciencia, en aras de los logros deseados, proponga una visión particular en el análisis de una variable, finalmente puede resultar inconveniente reunir todas las visiones sobre cada variable y hacer de ellas una sola con la que el profesional pueda enfrentar los desafíos de la vida real.</w:t>
      </w:r>
    </w:p>
    <w:p w14:paraId="252C9A8D"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Particular es el caso de los futuros ingenieros respecto a la materia </w:t>
      </w:r>
      <w:r w:rsidRPr="00DF46AB">
        <w:rPr>
          <w:rFonts w:ascii="Arial" w:hAnsi="Arial" w:cs="Arial"/>
          <w:i/>
          <w:iCs/>
          <w:sz w:val="26"/>
          <w:szCs w:val="26"/>
        </w:rPr>
        <w:t xml:space="preserve">economía, </w:t>
      </w:r>
      <w:r w:rsidRPr="00DF46AB">
        <w:rPr>
          <w:rFonts w:ascii="Arial" w:hAnsi="Arial" w:cs="Arial"/>
          <w:sz w:val="26"/>
          <w:szCs w:val="26"/>
        </w:rPr>
        <w:t>que en realidad es un compilado de ciencias profusas y profundas, como lo son la economía, la administración y las finanzas, que busca dar al egresado herramientas con las que pueda evaluar el contexto económico-empresarial en el que deba desempeñarse.</w:t>
      </w:r>
    </w:p>
    <w:p w14:paraId="04B62FD7"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Y es sin dudas en el tema </w:t>
      </w:r>
      <w:r w:rsidRPr="00DF46AB">
        <w:rPr>
          <w:rFonts w:ascii="Arial" w:hAnsi="Arial" w:cs="Arial"/>
          <w:i/>
          <w:iCs/>
          <w:sz w:val="26"/>
          <w:szCs w:val="26"/>
        </w:rPr>
        <w:t xml:space="preserve">costos </w:t>
      </w:r>
      <w:r w:rsidRPr="00DF46AB">
        <w:rPr>
          <w:rFonts w:ascii="Arial" w:hAnsi="Arial" w:cs="Arial"/>
          <w:sz w:val="26"/>
          <w:szCs w:val="26"/>
        </w:rPr>
        <w:t>cuando esta duplicación en el tratamiento queda en evidencia.</w:t>
      </w:r>
    </w:p>
    <w:p w14:paraId="1203808E"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Por un lado, tanto la economía como la administración coinciden en el aspecto troncal de la definición de costos, reconociéndolos como una erogación realizada con el objeto de concretar la creación de un producto o servicio. Pero por el otro, hay diferencias en el contexto en que cada ciencia estudia esta erogación.</w:t>
      </w:r>
    </w:p>
    <w:p w14:paraId="45022551"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La administración (especialmente al realizar actividades de costeo utilizando la técnica de la contabilidad) necesita poder determinar cuál es la </w:t>
      </w:r>
      <w:r w:rsidRPr="00DF46AB">
        <w:rPr>
          <w:rFonts w:ascii="Arial" w:hAnsi="Arial" w:cs="Arial"/>
          <w:iCs/>
          <w:sz w:val="26"/>
          <w:szCs w:val="26"/>
        </w:rPr>
        <w:t xml:space="preserve">erogación </w:t>
      </w:r>
      <w:r w:rsidRPr="00DF46AB">
        <w:rPr>
          <w:rFonts w:ascii="Arial" w:hAnsi="Arial" w:cs="Arial"/>
          <w:sz w:val="26"/>
          <w:szCs w:val="26"/>
        </w:rPr>
        <w:t xml:space="preserve">total para realizar una unidad de producto, o sea, el esfuerzo en materiales y mano de obra más el proporcional correspondiente del uso de la infraestructura que significó obtener una unidad corpórea que pretenderá venderse en el mercado. Existe entonces una visión </w:t>
      </w:r>
      <w:proofErr w:type="spellStart"/>
      <w:r w:rsidRPr="00DF46AB">
        <w:rPr>
          <w:rFonts w:ascii="Arial" w:hAnsi="Arial" w:cs="Arial"/>
          <w:b/>
          <w:bCs/>
          <w:iCs/>
          <w:sz w:val="26"/>
          <w:szCs w:val="26"/>
        </w:rPr>
        <w:t>identificatoria</w:t>
      </w:r>
      <w:proofErr w:type="spellEnd"/>
      <w:r w:rsidRPr="00DF46AB">
        <w:rPr>
          <w:rFonts w:ascii="Arial" w:hAnsi="Arial" w:cs="Arial"/>
          <w:b/>
          <w:bCs/>
          <w:i/>
          <w:iCs/>
          <w:sz w:val="26"/>
          <w:szCs w:val="26"/>
        </w:rPr>
        <w:t xml:space="preserve"> </w:t>
      </w:r>
      <w:r w:rsidRPr="00DF46AB">
        <w:rPr>
          <w:rFonts w:ascii="Arial" w:hAnsi="Arial" w:cs="Arial"/>
          <w:sz w:val="26"/>
          <w:szCs w:val="26"/>
        </w:rPr>
        <w:t xml:space="preserve">que busca asignar a cada unidad producida las </w:t>
      </w:r>
      <w:r w:rsidRPr="00DF46AB">
        <w:rPr>
          <w:rFonts w:ascii="Arial" w:hAnsi="Arial" w:cs="Arial"/>
          <w:sz w:val="26"/>
          <w:szCs w:val="26"/>
        </w:rPr>
        <w:lastRenderedPageBreak/>
        <w:t>respectivas unidades monetarias erogadas previa, durante y luego de su confección con la intención de poder recuperar el monto de las mismas, más la utilidad deseada a través de la comercialización.</w:t>
      </w:r>
    </w:p>
    <w:p w14:paraId="2806BFB1"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Por el contrario, la economía tiene una necesidad imperiosa en estudiar el impacto de las </w:t>
      </w:r>
      <w:r w:rsidRPr="00DF46AB">
        <w:rPr>
          <w:rFonts w:ascii="Arial" w:hAnsi="Arial" w:cs="Arial"/>
          <w:iCs/>
          <w:sz w:val="26"/>
          <w:szCs w:val="26"/>
        </w:rPr>
        <w:t xml:space="preserve">erogaciones </w:t>
      </w:r>
      <w:r w:rsidRPr="00DF46AB">
        <w:rPr>
          <w:rFonts w:ascii="Arial" w:hAnsi="Arial" w:cs="Arial"/>
          <w:sz w:val="26"/>
          <w:szCs w:val="26"/>
        </w:rPr>
        <w:t xml:space="preserve">en el desempeño general de un emprendimiento y a partir de ello y de confrontar tal desempeño con variables exógenas del ente, poder inferir un contexto futuro y sugerir las medidas tendientes a sacarle el máximo provecho. Evidentemente la visión es </w:t>
      </w:r>
      <w:proofErr w:type="spellStart"/>
      <w:r w:rsidRPr="00DF46AB">
        <w:rPr>
          <w:rFonts w:ascii="Arial" w:hAnsi="Arial" w:cs="Arial"/>
          <w:b/>
          <w:bCs/>
          <w:iCs/>
          <w:sz w:val="26"/>
          <w:szCs w:val="26"/>
        </w:rPr>
        <w:t>temporalista</w:t>
      </w:r>
      <w:proofErr w:type="spellEnd"/>
      <w:r w:rsidRPr="00DF46AB">
        <w:rPr>
          <w:rFonts w:ascii="Arial" w:hAnsi="Arial" w:cs="Arial"/>
          <w:b/>
          <w:bCs/>
          <w:i/>
          <w:iCs/>
          <w:sz w:val="26"/>
          <w:szCs w:val="26"/>
        </w:rPr>
        <w:t xml:space="preserve"> </w:t>
      </w:r>
      <w:r w:rsidRPr="00DF46AB">
        <w:rPr>
          <w:rFonts w:ascii="Arial" w:hAnsi="Arial" w:cs="Arial"/>
          <w:sz w:val="26"/>
          <w:szCs w:val="26"/>
        </w:rPr>
        <w:t>e incumbe a la generalidad de la actividad productiva.</w:t>
      </w:r>
    </w:p>
    <w:p w14:paraId="3ABEDAD0"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Aclarada esta situación pasemos a profundizar cada una de estas visiones para luego conjugarlas en una solo herramienta.</w:t>
      </w:r>
    </w:p>
    <w:p w14:paraId="67060CA2"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Hay un antiguo diagrama en administración que de modo lógico nos enseña a obtener el costo total de una unidad de producto, conocido como </w:t>
      </w:r>
      <w:r w:rsidRPr="00DF46AB">
        <w:rPr>
          <w:rFonts w:ascii="Arial" w:hAnsi="Arial" w:cs="Arial"/>
          <w:b/>
          <w:bCs/>
          <w:iCs/>
          <w:sz w:val="26"/>
          <w:szCs w:val="26"/>
        </w:rPr>
        <w:t>proceso de acumulación de costos (PAC)</w:t>
      </w:r>
      <w:r w:rsidRPr="00DF46AB">
        <w:rPr>
          <w:rFonts w:ascii="Arial" w:hAnsi="Arial" w:cs="Arial"/>
          <w:sz w:val="26"/>
          <w:szCs w:val="26"/>
        </w:rPr>
        <w:t xml:space="preserve">. En él se van sumando sucesivamente todas las erogaciones hasta llegar al costo total de una pieza a comercializar, y a su vez, esas erogaciones se discriminan según la posibilidad de identificarlas directa y totalmente con la pieza en proceso o identificar a la pieza con parte de una erogación. Las primeras se denominan </w:t>
      </w:r>
      <w:r w:rsidRPr="00DF46AB">
        <w:rPr>
          <w:rFonts w:ascii="Arial" w:hAnsi="Arial" w:cs="Arial"/>
          <w:i/>
          <w:iCs/>
          <w:sz w:val="26"/>
          <w:szCs w:val="26"/>
        </w:rPr>
        <w:t xml:space="preserve">costos directos (CD) </w:t>
      </w:r>
      <w:r w:rsidRPr="00DF46AB">
        <w:rPr>
          <w:rFonts w:ascii="Arial" w:hAnsi="Arial" w:cs="Arial"/>
          <w:sz w:val="26"/>
          <w:szCs w:val="26"/>
        </w:rPr>
        <w:t xml:space="preserve">y las segundas costos indirectos que suele aparecer en los manuales de costeo como </w:t>
      </w:r>
      <w:r w:rsidRPr="00DF46AB">
        <w:rPr>
          <w:rFonts w:ascii="Arial" w:hAnsi="Arial" w:cs="Arial"/>
          <w:i/>
          <w:iCs/>
          <w:sz w:val="26"/>
          <w:szCs w:val="26"/>
        </w:rPr>
        <w:t>costos indirectos de fabricación (CIF)</w:t>
      </w:r>
      <w:r w:rsidRPr="00DF46AB">
        <w:rPr>
          <w:rFonts w:ascii="Arial" w:hAnsi="Arial" w:cs="Arial"/>
          <w:sz w:val="26"/>
          <w:szCs w:val="26"/>
        </w:rPr>
        <w:t>.</w:t>
      </w:r>
    </w:p>
    <w:p w14:paraId="4609185D"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A su vez, cada una de las anteriores clasificaciones puede responder según el rubro al que pertenezcan, siendo ellos: </w:t>
      </w:r>
      <w:r w:rsidRPr="00DF46AB">
        <w:rPr>
          <w:rFonts w:ascii="Arial" w:hAnsi="Arial" w:cs="Arial"/>
          <w:i/>
          <w:iCs/>
          <w:sz w:val="26"/>
          <w:szCs w:val="26"/>
        </w:rPr>
        <w:t xml:space="preserve">mano de obra (MO) </w:t>
      </w:r>
      <w:r w:rsidRPr="00DF46AB">
        <w:rPr>
          <w:rFonts w:ascii="Arial" w:hAnsi="Arial" w:cs="Arial"/>
          <w:sz w:val="26"/>
          <w:szCs w:val="26"/>
        </w:rPr>
        <w:t xml:space="preserve">si tiene relación con las erogaciones producidas en personal; materiales o </w:t>
      </w:r>
      <w:r w:rsidRPr="00DF46AB">
        <w:rPr>
          <w:rFonts w:ascii="Arial" w:hAnsi="Arial" w:cs="Arial"/>
          <w:i/>
          <w:iCs/>
          <w:sz w:val="26"/>
          <w:szCs w:val="26"/>
        </w:rPr>
        <w:t xml:space="preserve">materias primas (MP) </w:t>
      </w:r>
      <w:r w:rsidRPr="00DF46AB">
        <w:rPr>
          <w:rFonts w:ascii="Arial" w:hAnsi="Arial" w:cs="Arial"/>
          <w:sz w:val="26"/>
          <w:szCs w:val="26"/>
        </w:rPr>
        <w:t xml:space="preserve">a aquellos provenientes de los insumos utilizados para el proceso productivo; y contemplaremos en </w:t>
      </w:r>
      <w:r w:rsidRPr="00DF46AB">
        <w:rPr>
          <w:rFonts w:ascii="Arial" w:hAnsi="Arial" w:cs="Arial"/>
          <w:i/>
          <w:iCs/>
          <w:sz w:val="26"/>
          <w:szCs w:val="26"/>
        </w:rPr>
        <w:t xml:space="preserve">otros </w:t>
      </w:r>
      <w:r w:rsidRPr="00DF46AB">
        <w:rPr>
          <w:rFonts w:ascii="Arial" w:hAnsi="Arial" w:cs="Arial"/>
          <w:sz w:val="26"/>
          <w:szCs w:val="26"/>
        </w:rPr>
        <w:t xml:space="preserve">todos aquellos que no podamos </w:t>
      </w:r>
      <w:proofErr w:type="spellStart"/>
      <w:r w:rsidRPr="00DF46AB">
        <w:rPr>
          <w:rFonts w:ascii="Arial" w:hAnsi="Arial" w:cs="Arial"/>
          <w:sz w:val="26"/>
          <w:szCs w:val="26"/>
        </w:rPr>
        <w:t>encolumnar</w:t>
      </w:r>
      <w:proofErr w:type="spellEnd"/>
      <w:r w:rsidRPr="00DF46AB">
        <w:rPr>
          <w:rFonts w:ascii="Arial" w:hAnsi="Arial" w:cs="Arial"/>
          <w:sz w:val="26"/>
          <w:szCs w:val="26"/>
        </w:rPr>
        <w:t xml:space="preserve"> en los anteriores.</w:t>
      </w:r>
    </w:p>
    <w:p w14:paraId="08C03FE7" w14:textId="77777777" w:rsidR="00AF7021" w:rsidRPr="00DF46AB" w:rsidRDefault="00AF7021" w:rsidP="00AF7021">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557C056B" wp14:editId="07777777">
            <wp:extent cx="4356532" cy="4038600"/>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6532" cy="4038600"/>
                    </a:xfrm>
                    <a:prstGeom prst="rect">
                      <a:avLst/>
                    </a:prstGeom>
                    <a:noFill/>
                    <a:ln>
                      <a:noFill/>
                    </a:ln>
                  </pic:spPr>
                </pic:pic>
              </a:graphicData>
            </a:graphic>
          </wp:inline>
        </w:drawing>
      </w:r>
    </w:p>
    <w:p w14:paraId="15487589"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Entonces tanto la MO como las MP pueden obedecer a la clasificación de directos o indirectos según el sentido </w:t>
      </w:r>
      <w:proofErr w:type="spellStart"/>
      <w:r w:rsidRPr="00DF46AB">
        <w:rPr>
          <w:rFonts w:ascii="Arial" w:hAnsi="Arial" w:cs="Arial"/>
          <w:i/>
          <w:iCs/>
          <w:sz w:val="26"/>
          <w:szCs w:val="26"/>
        </w:rPr>
        <w:t>identificatorio</w:t>
      </w:r>
      <w:proofErr w:type="spellEnd"/>
      <w:r w:rsidRPr="00DF46AB">
        <w:rPr>
          <w:rFonts w:ascii="Arial" w:hAnsi="Arial" w:cs="Arial"/>
          <w:i/>
          <w:iCs/>
          <w:sz w:val="26"/>
          <w:szCs w:val="26"/>
        </w:rPr>
        <w:t xml:space="preserve"> </w:t>
      </w:r>
      <w:r w:rsidRPr="00DF46AB">
        <w:rPr>
          <w:rFonts w:ascii="Arial" w:hAnsi="Arial" w:cs="Arial"/>
          <w:sz w:val="26"/>
          <w:szCs w:val="26"/>
        </w:rPr>
        <w:t>que mencionáramos precedentemente.</w:t>
      </w:r>
    </w:p>
    <w:p w14:paraId="03F7A03E"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También, la teoría de costeo reserva otras erogaciones a adicionar en el proceso que</w:t>
      </w:r>
      <w:r w:rsidR="002C2377" w:rsidRPr="00DF46AB">
        <w:rPr>
          <w:rFonts w:ascii="Arial" w:hAnsi="Arial" w:cs="Arial"/>
          <w:sz w:val="26"/>
          <w:szCs w:val="26"/>
        </w:rPr>
        <w:t xml:space="preserve"> </w:t>
      </w:r>
      <w:r w:rsidRPr="00DF46AB">
        <w:rPr>
          <w:rFonts w:ascii="Arial" w:hAnsi="Arial" w:cs="Arial"/>
          <w:sz w:val="26"/>
          <w:szCs w:val="26"/>
        </w:rPr>
        <w:t>tienen relación con los actos de administración y comercialización y que, por tratarse de un</w:t>
      </w:r>
      <w:r w:rsidR="002C2377" w:rsidRPr="00DF46AB">
        <w:rPr>
          <w:rFonts w:ascii="Arial" w:hAnsi="Arial" w:cs="Arial"/>
          <w:sz w:val="26"/>
          <w:szCs w:val="26"/>
        </w:rPr>
        <w:t xml:space="preserve"> </w:t>
      </w:r>
      <w:r w:rsidRPr="00DF46AB">
        <w:rPr>
          <w:rFonts w:ascii="Arial" w:hAnsi="Arial" w:cs="Arial"/>
          <w:sz w:val="26"/>
          <w:szCs w:val="26"/>
        </w:rPr>
        <w:t>apunte básico, mantendremos de igual manera. Así mismo debe considerarse que a todo lo</w:t>
      </w:r>
      <w:r w:rsidR="002C2377" w:rsidRPr="00DF46AB">
        <w:rPr>
          <w:rFonts w:ascii="Arial" w:hAnsi="Arial" w:cs="Arial"/>
          <w:sz w:val="26"/>
          <w:szCs w:val="26"/>
        </w:rPr>
        <w:t xml:space="preserve"> </w:t>
      </w:r>
      <w:r w:rsidRPr="00DF46AB">
        <w:rPr>
          <w:rFonts w:ascii="Arial" w:hAnsi="Arial" w:cs="Arial"/>
          <w:sz w:val="26"/>
          <w:szCs w:val="26"/>
        </w:rPr>
        <w:t>obtenido se agrega la utilidad deseada, o sea, la ganancia neta que se espera recibir por la</w:t>
      </w:r>
      <w:r w:rsidR="002C2377" w:rsidRPr="00DF46AB">
        <w:rPr>
          <w:rFonts w:ascii="Arial" w:hAnsi="Arial" w:cs="Arial"/>
          <w:sz w:val="26"/>
          <w:szCs w:val="26"/>
        </w:rPr>
        <w:t xml:space="preserve"> </w:t>
      </w:r>
      <w:r w:rsidRPr="00DF46AB">
        <w:rPr>
          <w:rFonts w:ascii="Arial" w:hAnsi="Arial" w:cs="Arial"/>
          <w:sz w:val="26"/>
          <w:szCs w:val="26"/>
        </w:rPr>
        <w:t>comercialización del producto en el mercado.</w:t>
      </w:r>
    </w:p>
    <w:p w14:paraId="6FE9341A"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Otra de las cuestiones que suele confundir al alumnado</w:t>
      </w:r>
      <w:r w:rsidR="002C2377" w:rsidRPr="00DF46AB">
        <w:rPr>
          <w:rFonts w:ascii="Arial" w:hAnsi="Arial" w:cs="Arial"/>
          <w:sz w:val="26"/>
          <w:szCs w:val="26"/>
        </w:rPr>
        <w:t>,</w:t>
      </w:r>
      <w:r w:rsidRPr="00DF46AB">
        <w:rPr>
          <w:rFonts w:ascii="Arial" w:hAnsi="Arial" w:cs="Arial"/>
          <w:sz w:val="26"/>
          <w:szCs w:val="26"/>
        </w:rPr>
        <w:t xml:space="preserve"> es que el PAC no es </w:t>
      </w:r>
      <w:r w:rsidRPr="00DF46AB">
        <w:rPr>
          <w:rFonts w:ascii="Arial" w:hAnsi="Arial" w:cs="Arial"/>
          <w:i/>
          <w:iCs/>
          <w:sz w:val="26"/>
          <w:szCs w:val="26"/>
        </w:rPr>
        <w:t>estático</w:t>
      </w:r>
      <w:r w:rsidR="002C2377" w:rsidRPr="00DF46AB">
        <w:rPr>
          <w:rFonts w:ascii="Arial" w:hAnsi="Arial" w:cs="Arial"/>
          <w:i/>
          <w:iCs/>
          <w:sz w:val="26"/>
          <w:szCs w:val="26"/>
        </w:rPr>
        <w:t xml:space="preserve"> </w:t>
      </w:r>
      <w:r w:rsidRPr="00DF46AB">
        <w:rPr>
          <w:rFonts w:ascii="Arial" w:hAnsi="Arial" w:cs="Arial"/>
          <w:sz w:val="26"/>
          <w:szCs w:val="26"/>
        </w:rPr>
        <w:t>tal como se expuso en el cuadro anterior. Por el contrario</w:t>
      </w:r>
      <w:r w:rsidR="002C2377" w:rsidRPr="00DF46AB">
        <w:rPr>
          <w:rFonts w:ascii="Arial" w:hAnsi="Arial" w:cs="Arial"/>
          <w:sz w:val="26"/>
          <w:szCs w:val="26"/>
        </w:rPr>
        <w:t>,</w:t>
      </w:r>
      <w:r w:rsidRPr="00DF46AB">
        <w:rPr>
          <w:rFonts w:ascii="Arial" w:hAnsi="Arial" w:cs="Arial"/>
          <w:sz w:val="26"/>
          <w:szCs w:val="26"/>
        </w:rPr>
        <w:t xml:space="preserve"> una vez obtenido </w:t>
      </w:r>
      <w:r w:rsidR="002C2377" w:rsidRPr="00DF46AB">
        <w:rPr>
          <w:rFonts w:ascii="Arial" w:hAnsi="Arial" w:cs="Arial"/>
          <w:sz w:val="26"/>
          <w:szCs w:val="26"/>
        </w:rPr>
        <w:t xml:space="preserve">el </w:t>
      </w:r>
      <w:r w:rsidRPr="00DF46AB">
        <w:rPr>
          <w:rFonts w:ascii="Arial" w:hAnsi="Arial" w:cs="Arial"/>
          <w:sz w:val="26"/>
          <w:szCs w:val="26"/>
        </w:rPr>
        <w:t>precio de venta y</w:t>
      </w:r>
      <w:r w:rsidR="002C2377" w:rsidRPr="00DF46AB">
        <w:rPr>
          <w:rFonts w:ascii="Arial" w:hAnsi="Arial" w:cs="Arial"/>
          <w:sz w:val="26"/>
          <w:szCs w:val="26"/>
        </w:rPr>
        <w:t xml:space="preserve"> </w:t>
      </w:r>
      <w:r w:rsidRPr="00DF46AB">
        <w:rPr>
          <w:rFonts w:ascii="Arial" w:hAnsi="Arial" w:cs="Arial"/>
          <w:sz w:val="26"/>
          <w:szCs w:val="26"/>
        </w:rPr>
        <w:t>salido el mismo al mercado, éste reacciona. Pueden coincidir los votos monetarios de los</w:t>
      </w:r>
      <w:r w:rsidR="002C2377" w:rsidRPr="00DF46AB">
        <w:rPr>
          <w:rFonts w:ascii="Arial" w:hAnsi="Arial" w:cs="Arial"/>
          <w:sz w:val="26"/>
          <w:szCs w:val="26"/>
        </w:rPr>
        <w:t xml:space="preserve"> </w:t>
      </w:r>
      <w:r w:rsidRPr="00DF46AB">
        <w:rPr>
          <w:rFonts w:ascii="Arial" w:hAnsi="Arial" w:cs="Arial"/>
          <w:sz w:val="26"/>
          <w:szCs w:val="26"/>
        </w:rPr>
        <w:t>consumidores, estableciéndose el equilibrio necesario para el vaciamiento del mercado (que</w:t>
      </w:r>
      <w:r w:rsidR="002C2377" w:rsidRPr="00DF46AB">
        <w:rPr>
          <w:rFonts w:ascii="Arial" w:hAnsi="Arial" w:cs="Arial"/>
          <w:sz w:val="26"/>
          <w:szCs w:val="26"/>
        </w:rPr>
        <w:t xml:space="preserve"> </w:t>
      </w:r>
      <w:r w:rsidRPr="00DF46AB">
        <w:rPr>
          <w:rFonts w:ascii="Arial" w:hAnsi="Arial" w:cs="Arial"/>
          <w:sz w:val="26"/>
          <w:szCs w:val="26"/>
        </w:rPr>
        <w:t>todo lo que se ofrezca se demande en la misma proporción), o que por el contrario, no exista</w:t>
      </w:r>
      <w:r w:rsidR="002C2377" w:rsidRPr="00DF46AB">
        <w:rPr>
          <w:rFonts w:ascii="Arial" w:hAnsi="Arial" w:cs="Arial"/>
          <w:sz w:val="26"/>
          <w:szCs w:val="26"/>
        </w:rPr>
        <w:t xml:space="preserve"> </w:t>
      </w:r>
      <w:r w:rsidRPr="00DF46AB">
        <w:rPr>
          <w:rFonts w:ascii="Arial" w:hAnsi="Arial" w:cs="Arial"/>
          <w:sz w:val="26"/>
          <w:szCs w:val="26"/>
        </w:rPr>
        <w:t>coincidencia entre el precio de venta y el voto monetario, hecho éste que implicará una</w:t>
      </w:r>
      <w:r w:rsidR="00E519C9" w:rsidRPr="00DF46AB">
        <w:rPr>
          <w:rFonts w:ascii="Arial" w:hAnsi="Arial" w:cs="Arial"/>
          <w:sz w:val="26"/>
          <w:szCs w:val="26"/>
        </w:rPr>
        <w:t xml:space="preserve"> </w:t>
      </w:r>
      <w:r w:rsidRPr="00DF46AB">
        <w:rPr>
          <w:rFonts w:ascii="Arial" w:hAnsi="Arial" w:cs="Arial"/>
          <w:sz w:val="26"/>
          <w:szCs w:val="26"/>
        </w:rPr>
        <w:t>retroalimentación del PAC en la necesidad de ajustar el mismo tal como se grafica en el cuadro</w:t>
      </w:r>
      <w:r w:rsidR="00E519C9" w:rsidRPr="00DF46AB">
        <w:rPr>
          <w:rFonts w:ascii="Arial" w:hAnsi="Arial" w:cs="Arial"/>
          <w:sz w:val="26"/>
          <w:szCs w:val="26"/>
        </w:rPr>
        <w:t xml:space="preserve"> siguiente:</w:t>
      </w:r>
    </w:p>
    <w:p w14:paraId="629FEBF0" w14:textId="77777777" w:rsidR="00200AEC" w:rsidRPr="00DF46AB" w:rsidRDefault="00200AEC" w:rsidP="00AF7021">
      <w:pPr>
        <w:spacing w:after="0" w:line="360" w:lineRule="auto"/>
        <w:jc w:val="both"/>
        <w:rPr>
          <w:rFonts w:ascii="Arial" w:hAnsi="Arial" w:cs="Arial"/>
          <w:sz w:val="26"/>
          <w:szCs w:val="26"/>
        </w:rPr>
      </w:pPr>
    </w:p>
    <w:p w14:paraId="0F54A53F" w14:textId="77777777" w:rsidR="00E519C9" w:rsidRPr="00DF46AB" w:rsidRDefault="00E519C9" w:rsidP="00E519C9">
      <w:pPr>
        <w:spacing w:after="0" w:line="360" w:lineRule="auto"/>
        <w:jc w:val="center"/>
        <w:rPr>
          <w:rFonts w:ascii="Arial" w:hAnsi="Arial" w:cs="Arial"/>
          <w:sz w:val="26"/>
          <w:szCs w:val="26"/>
        </w:rPr>
      </w:pPr>
      <w:r w:rsidRPr="00DF46AB">
        <w:rPr>
          <w:rFonts w:ascii="Arial" w:hAnsi="Arial" w:cs="Arial"/>
          <w:noProof/>
          <w:sz w:val="26"/>
          <w:szCs w:val="26"/>
          <w:lang w:eastAsia="es-AR"/>
        </w:rPr>
        <w:drawing>
          <wp:inline distT="0" distB="0" distL="0" distR="0" wp14:anchorId="2809A1D0" wp14:editId="1B2A0569">
            <wp:extent cx="5107750" cy="4724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1108" cy="4727506"/>
                    </a:xfrm>
                    <a:prstGeom prst="rect">
                      <a:avLst/>
                    </a:prstGeom>
                    <a:noFill/>
                    <a:ln>
                      <a:noFill/>
                    </a:ln>
                  </pic:spPr>
                </pic:pic>
              </a:graphicData>
            </a:graphic>
          </wp:inline>
        </w:drawing>
      </w:r>
    </w:p>
    <w:p w14:paraId="2BCC59F4" w14:textId="77777777" w:rsidR="00E519C9" w:rsidRPr="00DF46AB" w:rsidRDefault="00E519C9" w:rsidP="00E519C9">
      <w:pPr>
        <w:spacing w:after="0" w:line="360" w:lineRule="auto"/>
        <w:jc w:val="center"/>
        <w:rPr>
          <w:rFonts w:ascii="Arial" w:hAnsi="Arial" w:cs="Arial"/>
          <w:sz w:val="26"/>
          <w:szCs w:val="26"/>
        </w:rPr>
      </w:pPr>
    </w:p>
    <w:p w14:paraId="1D96C2AE"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Esta situación es mucho más común de lo que habitualmente se piensa. En primer</w:t>
      </w:r>
      <w:r w:rsidR="00E519C9" w:rsidRPr="00DF46AB">
        <w:rPr>
          <w:rFonts w:ascii="Arial" w:hAnsi="Arial" w:cs="Arial"/>
          <w:sz w:val="26"/>
          <w:szCs w:val="26"/>
        </w:rPr>
        <w:t xml:space="preserve"> </w:t>
      </w:r>
      <w:r w:rsidRPr="00DF46AB">
        <w:rPr>
          <w:rFonts w:ascii="Arial" w:hAnsi="Arial" w:cs="Arial"/>
          <w:sz w:val="26"/>
          <w:szCs w:val="26"/>
        </w:rPr>
        <w:t>lugar debemos significar que las empresas suelen hacer estudios de mercado para salir al</w:t>
      </w:r>
      <w:r w:rsidR="00E519C9" w:rsidRPr="00DF46AB">
        <w:rPr>
          <w:rFonts w:ascii="Arial" w:hAnsi="Arial" w:cs="Arial"/>
          <w:sz w:val="26"/>
          <w:szCs w:val="26"/>
        </w:rPr>
        <w:t xml:space="preserve"> </w:t>
      </w:r>
      <w:r w:rsidRPr="00DF46AB">
        <w:rPr>
          <w:rFonts w:ascii="Arial" w:hAnsi="Arial" w:cs="Arial"/>
          <w:sz w:val="26"/>
          <w:szCs w:val="26"/>
        </w:rPr>
        <w:t>mismo con un precio de venta acorde. Sin embargo, las distintas situaciones coyunturales</w:t>
      </w:r>
      <w:r w:rsidR="00E519C9" w:rsidRPr="00DF46AB">
        <w:rPr>
          <w:rFonts w:ascii="Arial" w:hAnsi="Arial" w:cs="Arial"/>
          <w:sz w:val="26"/>
          <w:szCs w:val="26"/>
        </w:rPr>
        <w:t xml:space="preserve"> </w:t>
      </w:r>
      <w:r w:rsidRPr="00DF46AB">
        <w:rPr>
          <w:rFonts w:ascii="Arial" w:hAnsi="Arial" w:cs="Arial"/>
          <w:sz w:val="26"/>
          <w:szCs w:val="26"/>
        </w:rPr>
        <w:t>pueden jugar en contra e implicar que al momento de salir el producto al mercado su precio de</w:t>
      </w:r>
      <w:r w:rsidR="00E519C9" w:rsidRPr="00DF46AB">
        <w:rPr>
          <w:rFonts w:ascii="Arial" w:hAnsi="Arial" w:cs="Arial"/>
          <w:sz w:val="26"/>
          <w:szCs w:val="26"/>
        </w:rPr>
        <w:t xml:space="preserve"> </w:t>
      </w:r>
      <w:r w:rsidRPr="00DF46AB">
        <w:rPr>
          <w:rFonts w:ascii="Arial" w:hAnsi="Arial" w:cs="Arial"/>
          <w:sz w:val="26"/>
          <w:szCs w:val="26"/>
        </w:rPr>
        <w:t>venta no coincida con la voluntad de los consumidores y es allí, que el PAC requiere</w:t>
      </w:r>
      <w:r w:rsidR="00E519C9" w:rsidRPr="00DF46AB">
        <w:rPr>
          <w:rFonts w:ascii="Arial" w:hAnsi="Arial" w:cs="Arial"/>
          <w:sz w:val="26"/>
          <w:szCs w:val="26"/>
        </w:rPr>
        <w:t xml:space="preserve"> </w:t>
      </w:r>
      <w:r w:rsidRPr="00DF46AB">
        <w:rPr>
          <w:rFonts w:ascii="Arial" w:hAnsi="Arial" w:cs="Arial"/>
          <w:sz w:val="26"/>
          <w:szCs w:val="26"/>
        </w:rPr>
        <w:t xml:space="preserve">transformarse en </w:t>
      </w:r>
      <w:r w:rsidRPr="00DF46AB">
        <w:rPr>
          <w:rFonts w:ascii="Arial" w:hAnsi="Arial" w:cs="Arial"/>
          <w:i/>
          <w:iCs/>
          <w:sz w:val="26"/>
          <w:szCs w:val="26"/>
        </w:rPr>
        <w:t>dinámico</w:t>
      </w:r>
      <w:r w:rsidRPr="00DF46AB">
        <w:rPr>
          <w:rFonts w:ascii="Arial" w:hAnsi="Arial" w:cs="Arial"/>
          <w:sz w:val="26"/>
          <w:szCs w:val="26"/>
        </w:rPr>
        <w:t>.</w:t>
      </w:r>
    </w:p>
    <w:p w14:paraId="64B2B52F"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En segundo lugar, la reevaluación del proceso de costeo que atiende exclusivamente a</w:t>
      </w:r>
      <w:r w:rsidR="00E519C9" w:rsidRPr="00DF46AB">
        <w:rPr>
          <w:rFonts w:ascii="Arial" w:hAnsi="Arial" w:cs="Arial"/>
          <w:sz w:val="26"/>
          <w:szCs w:val="26"/>
        </w:rPr>
        <w:t xml:space="preserve"> </w:t>
      </w:r>
      <w:r w:rsidRPr="00DF46AB">
        <w:rPr>
          <w:rFonts w:ascii="Arial" w:hAnsi="Arial" w:cs="Arial"/>
          <w:sz w:val="26"/>
          <w:szCs w:val="26"/>
        </w:rPr>
        <w:t>modificar el precio de venta inicial (por la baja en caso de haber sido exagerado, o por la alta</w:t>
      </w:r>
      <w:r w:rsidR="00E519C9" w:rsidRPr="00DF46AB">
        <w:rPr>
          <w:rFonts w:ascii="Arial" w:hAnsi="Arial" w:cs="Arial"/>
          <w:sz w:val="26"/>
          <w:szCs w:val="26"/>
        </w:rPr>
        <w:t xml:space="preserve"> </w:t>
      </w:r>
      <w:r w:rsidRPr="00DF46AB">
        <w:rPr>
          <w:rFonts w:ascii="Arial" w:hAnsi="Arial" w:cs="Arial"/>
          <w:sz w:val="26"/>
          <w:szCs w:val="26"/>
        </w:rPr>
        <w:t>en caso de determinarse un excedente del consumidor sobre el mismo) suele tener dos</w:t>
      </w:r>
      <w:r w:rsidR="00E519C9" w:rsidRPr="00DF46AB">
        <w:rPr>
          <w:rFonts w:ascii="Arial" w:hAnsi="Arial" w:cs="Arial"/>
          <w:sz w:val="26"/>
          <w:szCs w:val="26"/>
        </w:rPr>
        <w:t xml:space="preserve"> </w:t>
      </w:r>
      <w:r w:rsidRPr="00DF46AB">
        <w:rPr>
          <w:rFonts w:ascii="Arial" w:hAnsi="Arial" w:cs="Arial"/>
          <w:sz w:val="26"/>
          <w:szCs w:val="26"/>
        </w:rPr>
        <w:t>resultados claros: la modificación del costo mediante el cambio de la calidad de los elementos</w:t>
      </w:r>
      <w:r w:rsidR="00E519C9" w:rsidRPr="00DF46AB">
        <w:rPr>
          <w:rFonts w:ascii="Arial" w:hAnsi="Arial" w:cs="Arial"/>
          <w:sz w:val="26"/>
          <w:szCs w:val="26"/>
        </w:rPr>
        <w:t xml:space="preserve"> </w:t>
      </w:r>
      <w:r w:rsidRPr="00DF46AB">
        <w:rPr>
          <w:rFonts w:ascii="Arial" w:hAnsi="Arial" w:cs="Arial"/>
          <w:sz w:val="26"/>
          <w:szCs w:val="26"/>
        </w:rPr>
        <w:t>utilizados y el cambio en el nivel de utilidad adicionado.</w:t>
      </w:r>
    </w:p>
    <w:p w14:paraId="22FB62E5"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lastRenderedPageBreak/>
        <w:t>Habitualmente observamos en el mercado situaciones que atienden especialmente al</w:t>
      </w:r>
      <w:r w:rsidR="00E519C9" w:rsidRPr="00DF46AB">
        <w:rPr>
          <w:rFonts w:ascii="Arial" w:hAnsi="Arial" w:cs="Arial"/>
          <w:sz w:val="26"/>
          <w:szCs w:val="26"/>
        </w:rPr>
        <w:t xml:space="preserve"> </w:t>
      </w:r>
      <w:r w:rsidRPr="00DF46AB">
        <w:rPr>
          <w:rFonts w:ascii="Arial" w:hAnsi="Arial" w:cs="Arial"/>
          <w:sz w:val="26"/>
          <w:szCs w:val="26"/>
        </w:rPr>
        <w:t>pr</w:t>
      </w:r>
      <w:r w:rsidR="00E519C9" w:rsidRPr="00DF46AB">
        <w:rPr>
          <w:rFonts w:ascii="Arial" w:hAnsi="Arial" w:cs="Arial"/>
          <w:sz w:val="26"/>
          <w:szCs w:val="26"/>
        </w:rPr>
        <w:t>imero de los aspectos nombrados:</w:t>
      </w:r>
      <w:r w:rsidRPr="00DF46AB">
        <w:rPr>
          <w:rFonts w:ascii="Arial" w:hAnsi="Arial" w:cs="Arial"/>
          <w:sz w:val="26"/>
          <w:szCs w:val="26"/>
        </w:rPr>
        <w:t xml:space="preserve"> la modificación del costo. Si la reevaluación se ha dado</w:t>
      </w:r>
      <w:r w:rsidR="00E519C9" w:rsidRPr="00DF46AB">
        <w:rPr>
          <w:rFonts w:ascii="Arial" w:hAnsi="Arial" w:cs="Arial"/>
          <w:sz w:val="26"/>
          <w:szCs w:val="26"/>
        </w:rPr>
        <w:t xml:space="preserve"> </w:t>
      </w:r>
      <w:r w:rsidRPr="00DF46AB">
        <w:rPr>
          <w:rFonts w:ascii="Arial" w:hAnsi="Arial" w:cs="Arial"/>
          <w:sz w:val="26"/>
          <w:szCs w:val="26"/>
        </w:rPr>
        <w:t>por un precio de venta inicial bajo</w:t>
      </w:r>
      <w:r w:rsidR="00E519C9" w:rsidRPr="00DF46AB">
        <w:rPr>
          <w:rFonts w:ascii="Arial" w:hAnsi="Arial" w:cs="Arial"/>
          <w:sz w:val="26"/>
          <w:szCs w:val="26"/>
        </w:rPr>
        <w:t>,</w:t>
      </w:r>
      <w:r w:rsidRPr="00DF46AB">
        <w:rPr>
          <w:rFonts w:ascii="Arial" w:hAnsi="Arial" w:cs="Arial"/>
          <w:sz w:val="26"/>
          <w:szCs w:val="26"/>
        </w:rPr>
        <w:t xml:space="preserve"> y suponiendo que no se aumente la utilidad deseada para</w:t>
      </w:r>
      <w:r w:rsidR="00E519C9" w:rsidRPr="00DF46AB">
        <w:rPr>
          <w:rFonts w:ascii="Arial" w:hAnsi="Arial" w:cs="Arial"/>
          <w:sz w:val="26"/>
          <w:szCs w:val="26"/>
        </w:rPr>
        <w:t xml:space="preserve"> </w:t>
      </w:r>
      <w:r w:rsidRPr="00DF46AB">
        <w:rPr>
          <w:rFonts w:ascii="Arial" w:hAnsi="Arial" w:cs="Arial"/>
          <w:sz w:val="26"/>
          <w:szCs w:val="26"/>
        </w:rPr>
        <w:t>usufructuar el excedente, se agregarán materias primas de mayor calidad (implica mayores</w:t>
      </w:r>
      <w:r w:rsidR="00E519C9" w:rsidRPr="00DF46AB">
        <w:rPr>
          <w:rFonts w:ascii="Arial" w:hAnsi="Arial" w:cs="Arial"/>
          <w:sz w:val="26"/>
          <w:szCs w:val="26"/>
        </w:rPr>
        <w:t xml:space="preserve"> </w:t>
      </w:r>
      <w:r w:rsidRPr="00DF46AB">
        <w:rPr>
          <w:rFonts w:ascii="Arial" w:hAnsi="Arial" w:cs="Arial"/>
          <w:sz w:val="26"/>
          <w:szCs w:val="26"/>
        </w:rPr>
        <w:t>costos) o se adicionarán al producto elementos novedosos, siendo el mayor impulso de esta</w:t>
      </w:r>
      <w:r w:rsidR="00E519C9" w:rsidRPr="00DF46AB">
        <w:rPr>
          <w:rFonts w:ascii="Arial" w:hAnsi="Arial" w:cs="Arial"/>
          <w:sz w:val="26"/>
          <w:szCs w:val="26"/>
        </w:rPr>
        <w:t xml:space="preserve"> </w:t>
      </w:r>
      <w:r w:rsidRPr="00DF46AB">
        <w:rPr>
          <w:rFonts w:ascii="Arial" w:hAnsi="Arial" w:cs="Arial"/>
          <w:sz w:val="26"/>
          <w:szCs w:val="26"/>
        </w:rPr>
        <w:t>situación la existencia de competencia que imponga semejante modificación positiva para el</w:t>
      </w:r>
      <w:r w:rsidR="00E519C9" w:rsidRPr="00DF46AB">
        <w:rPr>
          <w:rFonts w:ascii="Arial" w:hAnsi="Arial" w:cs="Arial"/>
          <w:sz w:val="26"/>
          <w:szCs w:val="26"/>
        </w:rPr>
        <w:t xml:space="preserve"> </w:t>
      </w:r>
      <w:r w:rsidRPr="00DF46AB">
        <w:rPr>
          <w:rFonts w:ascii="Arial" w:hAnsi="Arial" w:cs="Arial"/>
          <w:sz w:val="26"/>
          <w:szCs w:val="26"/>
        </w:rPr>
        <w:t>consumidor.</w:t>
      </w:r>
    </w:p>
    <w:p w14:paraId="4287CC37"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Por el contrario, si el precio de venta inicial es alto</w:t>
      </w:r>
      <w:r w:rsidR="00E519C9" w:rsidRPr="00DF46AB">
        <w:rPr>
          <w:rFonts w:ascii="Arial" w:hAnsi="Arial" w:cs="Arial"/>
          <w:sz w:val="26"/>
          <w:szCs w:val="26"/>
        </w:rPr>
        <w:t>,</w:t>
      </w:r>
      <w:r w:rsidRPr="00DF46AB">
        <w:rPr>
          <w:rFonts w:ascii="Arial" w:hAnsi="Arial" w:cs="Arial"/>
          <w:sz w:val="26"/>
          <w:szCs w:val="26"/>
        </w:rPr>
        <w:t xml:space="preserve"> la reevaluación del PAC suele terminar</w:t>
      </w:r>
      <w:r w:rsidR="00E519C9" w:rsidRPr="00DF46AB">
        <w:rPr>
          <w:rFonts w:ascii="Arial" w:hAnsi="Arial" w:cs="Arial"/>
          <w:sz w:val="26"/>
          <w:szCs w:val="26"/>
        </w:rPr>
        <w:t xml:space="preserve"> </w:t>
      </w:r>
      <w:r w:rsidRPr="00DF46AB">
        <w:rPr>
          <w:rFonts w:ascii="Arial" w:hAnsi="Arial" w:cs="Arial"/>
          <w:sz w:val="26"/>
          <w:szCs w:val="26"/>
        </w:rPr>
        <w:t>en la modificación del costo de producción en especial de aquellos costos categorizados</w:t>
      </w:r>
      <w:r w:rsidR="00E519C9" w:rsidRPr="00DF46AB">
        <w:rPr>
          <w:rFonts w:ascii="Arial" w:hAnsi="Arial" w:cs="Arial"/>
          <w:sz w:val="26"/>
          <w:szCs w:val="26"/>
        </w:rPr>
        <w:t xml:space="preserve"> </w:t>
      </w:r>
      <w:r w:rsidRPr="00DF46AB">
        <w:rPr>
          <w:rFonts w:ascii="Arial" w:hAnsi="Arial" w:cs="Arial"/>
          <w:sz w:val="26"/>
          <w:szCs w:val="26"/>
        </w:rPr>
        <w:t>como indirectos, resumiéndose en medidas que afectan la calidad inicial del producto. Así, la</w:t>
      </w:r>
      <w:r w:rsidR="00E519C9" w:rsidRPr="00DF46AB">
        <w:rPr>
          <w:rFonts w:ascii="Arial" w:hAnsi="Arial" w:cs="Arial"/>
          <w:sz w:val="26"/>
          <w:szCs w:val="26"/>
        </w:rPr>
        <w:t xml:space="preserve"> </w:t>
      </w:r>
      <w:r w:rsidRPr="00DF46AB">
        <w:rPr>
          <w:rFonts w:ascii="Arial" w:hAnsi="Arial" w:cs="Arial"/>
          <w:sz w:val="26"/>
          <w:szCs w:val="26"/>
        </w:rPr>
        <w:t>quita de horas extras del personal, el despido de personal de planta, utilización de materias</w:t>
      </w:r>
      <w:r w:rsidR="00E519C9" w:rsidRPr="00DF46AB">
        <w:rPr>
          <w:rFonts w:ascii="Arial" w:hAnsi="Arial" w:cs="Arial"/>
          <w:sz w:val="26"/>
          <w:szCs w:val="26"/>
        </w:rPr>
        <w:t xml:space="preserve"> </w:t>
      </w:r>
      <w:r w:rsidRPr="00DF46AB">
        <w:rPr>
          <w:rFonts w:ascii="Arial" w:hAnsi="Arial" w:cs="Arial"/>
          <w:sz w:val="26"/>
          <w:szCs w:val="26"/>
        </w:rPr>
        <w:t>primas de inferior calidad, cambios en la presentación del producto (que puede hacerse</w:t>
      </w:r>
      <w:r w:rsidR="00E519C9" w:rsidRPr="00DF46AB">
        <w:rPr>
          <w:rFonts w:ascii="Arial" w:hAnsi="Arial" w:cs="Arial"/>
          <w:sz w:val="26"/>
          <w:szCs w:val="26"/>
        </w:rPr>
        <w:t xml:space="preserve"> </w:t>
      </w:r>
      <w:r w:rsidRPr="00DF46AB">
        <w:rPr>
          <w:rFonts w:ascii="Arial" w:hAnsi="Arial" w:cs="Arial"/>
          <w:sz w:val="26"/>
          <w:szCs w:val="26"/>
        </w:rPr>
        <w:t>inclusive a través de una segunda marca) y otras, suelen aparecer muchas veces sin que el</w:t>
      </w:r>
      <w:r w:rsidR="00E519C9" w:rsidRPr="00DF46AB">
        <w:rPr>
          <w:rFonts w:ascii="Arial" w:hAnsi="Arial" w:cs="Arial"/>
          <w:sz w:val="26"/>
          <w:szCs w:val="26"/>
        </w:rPr>
        <w:t xml:space="preserve"> </w:t>
      </w:r>
      <w:r w:rsidRPr="00DF46AB">
        <w:rPr>
          <w:rFonts w:ascii="Arial" w:hAnsi="Arial" w:cs="Arial"/>
          <w:sz w:val="26"/>
          <w:szCs w:val="26"/>
        </w:rPr>
        <w:t xml:space="preserve">consumidor habitual se </w:t>
      </w:r>
      <w:r w:rsidR="00E519C9" w:rsidRPr="00DF46AB">
        <w:rPr>
          <w:rFonts w:ascii="Arial" w:hAnsi="Arial" w:cs="Arial"/>
          <w:sz w:val="26"/>
          <w:szCs w:val="26"/>
        </w:rPr>
        <w:t>dé</w:t>
      </w:r>
      <w:r w:rsidRPr="00DF46AB">
        <w:rPr>
          <w:rFonts w:ascii="Arial" w:hAnsi="Arial" w:cs="Arial"/>
          <w:sz w:val="26"/>
          <w:szCs w:val="26"/>
        </w:rPr>
        <w:t xml:space="preserve"> cuenta (potes similares pero con menor cantidad de lácteo,</w:t>
      </w:r>
      <w:r w:rsidR="00E519C9" w:rsidRPr="00DF46AB">
        <w:rPr>
          <w:rFonts w:ascii="Arial" w:hAnsi="Arial" w:cs="Arial"/>
          <w:sz w:val="26"/>
          <w:szCs w:val="26"/>
        </w:rPr>
        <w:t xml:space="preserve"> </w:t>
      </w:r>
      <w:r w:rsidRPr="00DF46AB">
        <w:rPr>
          <w:rFonts w:ascii="Arial" w:hAnsi="Arial" w:cs="Arial"/>
          <w:sz w:val="26"/>
          <w:szCs w:val="26"/>
        </w:rPr>
        <w:t>plásticos mucho más delgados, papeles de inferior calidad, asientos de tela en lugar de cuero,</w:t>
      </w:r>
      <w:r w:rsidR="00E519C9" w:rsidRPr="00DF46AB">
        <w:rPr>
          <w:rFonts w:ascii="Arial" w:hAnsi="Arial" w:cs="Arial"/>
          <w:sz w:val="26"/>
          <w:szCs w:val="26"/>
        </w:rPr>
        <w:t xml:space="preserve"> </w:t>
      </w:r>
      <w:r w:rsidRPr="00DF46AB">
        <w:rPr>
          <w:rFonts w:ascii="Arial" w:hAnsi="Arial" w:cs="Arial"/>
          <w:sz w:val="26"/>
          <w:szCs w:val="26"/>
        </w:rPr>
        <w:t>cursada conjunta de dos especialidades con el mismo profesor, vinos con gusto a roble pero</w:t>
      </w:r>
      <w:r w:rsidR="00E519C9" w:rsidRPr="00DF46AB">
        <w:rPr>
          <w:rFonts w:ascii="Arial" w:hAnsi="Arial" w:cs="Arial"/>
          <w:sz w:val="26"/>
          <w:szCs w:val="26"/>
        </w:rPr>
        <w:t xml:space="preserve"> </w:t>
      </w:r>
      <w:r w:rsidRPr="00DF46AB">
        <w:rPr>
          <w:rFonts w:ascii="Arial" w:hAnsi="Arial" w:cs="Arial"/>
          <w:sz w:val="26"/>
          <w:szCs w:val="26"/>
        </w:rPr>
        <w:t>sin añejamiento en toneles de tal madera, vacaciones con cena buffet en lugar de cena a la</w:t>
      </w:r>
      <w:r w:rsidR="00E519C9" w:rsidRPr="00DF46AB">
        <w:rPr>
          <w:rFonts w:ascii="Arial" w:hAnsi="Arial" w:cs="Arial"/>
          <w:sz w:val="26"/>
          <w:szCs w:val="26"/>
        </w:rPr>
        <w:t xml:space="preserve"> </w:t>
      </w:r>
      <w:r w:rsidRPr="00DF46AB">
        <w:rPr>
          <w:rFonts w:ascii="Arial" w:hAnsi="Arial" w:cs="Arial"/>
          <w:sz w:val="26"/>
          <w:szCs w:val="26"/>
        </w:rPr>
        <w:t>carta, menor</w:t>
      </w:r>
      <w:r w:rsidR="00E519C9" w:rsidRPr="00DF46AB">
        <w:rPr>
          <w:rFonts w:ascii="Arial" w:hAnsi="Arial" w:cs="Arial"/>
          <w:sz w:val="26"/>
          <w:szCs w:val="26"/>
        </w:rPr>
        <w:t>es</w:t>
      </w:r>
      <w:r w:rsidRPr="00DF46AB">
        <w:rPr>
          <w:rFonts w:ascii="Arial" w:hAnsi="Arial" w:cs="Arial"/>
          <w:sz w:val="26"/>
          <w:szCs w:val="26"/>
        </w:rPr>
        <w:t xml:space="preserve"> salidas desde móviles en directo para una transmisión televisiva, etcétera y mil</w:t>
      </w:r>
      <w:r w:rsidR="00E519C9" w:rsidRPr="00DF46AB">
        <w:rPr>
          <w:rFonts w:ascii="Arial" w:hAnsi="Arial" w:cs="Arial"/>
          <w:sz w:val="26"/>
          <w:szCs w:val="26"/>
        </w:rPr>
        <w:t xml:space="preserve"> </w:t>
      </w:r>
      <w:r w:rsidRPr="00DF46AB">
        <w:rPr>
          <w:rFonts w:ascii="Arial" w:hAnsi="Arial" w:cs="Arial"/>
          <w:sz w:val="26"/>
          <w:szCs w:val="26"/>
        </w:rPr>
        <w:t>etcéteras más)</w:t>
      </w:r>
      <w:r w:rsidR="00E519C9" w:rsidRPr="00DF46AB">
        <w:rPr>
          <w:rFonts w:ascii="Arial" w:hAnsi="Arial" w:cs="Arial"/>
          <w:sz w:val="26"/>
          <w:szCs w:val="26"/>
        </w:rPr>
        <w:t>.</w:t>
      </w:r>
    </w:p>
    <w:p w14:paraId="7DB2978D" w14:textId="77777777" w:rsidR="00E519C9"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Por todo lo anterior debemos comprender de una vez por todas que la variación de las</w:t>
      </w:r>
      <w:r w:rsidR="00E519C9" w:rsidRPr="00DF46AB">
        <w:rPr>
          <w:rFonts w:ascii="Arial" w:hAnsi="Arial" w:cs="Arial"/>
          <w:sz w:val="26"/>
          <w:szCs w:val="26"/>
        </w:rPr>
        <w:t xml:space="preserve"> </w:t>
      </w:r>
      <w:r w:rsidRPr="00DF46AB">
        <w:rPr>
          <w:rFonts w:ascii="Arial" w:hAnsi="Arial" w:cs="Arial"/>
          <w:sz w:val="26"/>
          <w:szCs w:val="26"/>
        </w:rPr>
        <w:t>condiciones del mercado en el que se comercializa un determinado bien o servicio es determinante para el nivel de calidad que a lo largo del tiempo esperamos de los enseres que habitualmente</w:t>
      </w:r>
      <w:r w:rsidR="00E519C9" w:rsidRPr="00DF46AB">
        <w:rPr>
          <w:rFonts w:ascii="Arial" w:hAnsi="Arial" w:cs="Arial"/>
          <w:sz w:val="26"/>
          <w:szCs w:val="26"/>
        </w:rPr>
        <w:t xml:space="preserve"> </w:t>
      </w:r>
      <w:r w:rsidRPr="00DF46AB">
        <w:rPr>
          <w:rFonts w:ascii="Arial" w:hAnsi="Arial" w:cs="Arial"/>
          <w:sz w:val="26"/>
          <w:szCs w:val="26"/>
        </w:rPr>
        <w:t>consumimos.</w:t>
      </w:r>
    </w:p>
    <w:p w14:paraId="5BFF075F" w14:textId="77777777" w:rsidR="00AF7021" w:rsidRPr="00DF46AB" w:rsidRDefault="00E519C9" w:rsidP="00AF7021">
      <w:pPr>
        <w:spacing w:after="0" w:line="360" w:lineRule="auto"/>
        <w:jc w:val="both"/>
        <w:rPr>
          <w:rFonts w:ascii="Arial" w:hAnsi="Arial" w:cs="Arial"/>
          <w:sz w:val="26"/>
          <w:szCs w:val="26"/>
        </w:rPr>
      </w:pPr>
      <w:r w:rsidRPr="00DF46AB">
        <w:rPr>
          <w:rFonts w:ascii="Arial" w:hAnsi="Arial" w:cs="Arial"/>
          <w:sz w:val="26"/>
          <w:szCs w:val="26"/>
        </w:rPr>
        <w:t>Ahora, ¿có</w:t>
      </w:r>
      <w:r w:rsidR="00AF7021" w:rsidRPr="00DF46AB">
        <w:rPr>
          <w:rFonts w:ascii="Arial" w:hAnsi="Arial" w:cs="Arial"/>
          <w:sz w:val="26"/>
          <w:szCs w:val="26"/>
        </w:rPr>
        <w:t xml:space="preserve">mo compatibilizamos esta presentación de lo que suele llamarse </w:t>
      </w:r>
      <w:r w:rsidR="00AF7021" w:rsidRPr="00DF46AB">
        <w:rPr>
          <w:rFonts w:ascii="Arial" w:hAnsi="Arial" w:cs="Arial"/>
          <w:i/>
          <w:iCs/>
          <w:sz w:val="26"/>
          <w:szCs w:val="26"/>
        </w:rPr>
        <w:t>costo contable</w:t>
      </w:r>
      <w:r w:rsidRPr="00DF46AB">
        <w:rPr>
          <w:rFonts w:ascii="Arial" w:hAnsi="Arial" w:cs="Arial"/>
          <w:i/>
          <w:iCs/>
          <w:sz w:val="26"/>
          <w:szCs w:val="26"/>
        </w:rPr>
        <w:t xml:space="preserve"> </w:t>
      </w:r>
      <w:r w:rsidR="00AF7021" w:rsidRPr="00DF46AB">
        <w:rPr>
          <w:rFonts w:ascii="Arial" w:hAnsi="Arial" w:cs="Arial"/>
          <w:sz w:val="26"/>
          <w:szCs w:val="26"/>
        </w:rPr>
        <w:t>con el tratamiento que del costo hace la ciencia económica y que adelantamos tiene una</w:t>
      </w:r>
      <w:r w:rsidRPr="00DF46AB">
        <w:rPr>
          <w:rFonts w:ascii="Arial" w:hAnsi="Arial" w:cs="Arial"/>
          <w:sz w:val="26"/>
          <w:szCs w:val="26"/>
        </w:rPr>
        <w:t xml:space="preserve"> </w:t>
      </w:r>
      <w:r w:rsidR="00AF7021" w:rsidRPr="00DF46AB">
        <w:rPr>
          <w:rFonts w:ascii="Arial" w:hAnsi="Arial" w:cs="Arial"/>
          <w:sz w:val="26"/>
          <w:szCs w:val="26"/>
        </w:rPr>
        <w:t xml:space="preserve">visión </w:t>
      </w:r>
      <w:proofErr w:type="spellStart"/>
      <w:r w:rsidR="00AF7021" w:rsidRPr="00DF46AB">
        <w:rPr>
          <w:rFonts w:ascii="Arial" w:hAnsi="Arial" w:cs="Arial"/>
          <w:i/>
          <w:iCs/>
          <w:sz w:val="26"/>
          <w:szCs w:val="26"/>
        </w:rPr>
        <w:t>temporalista</w:t>
      </w:r>
      <w:proofErr w:type="spellEnd"/>
      <w:r w:rsidR="00AF7021" w:rsidRPr="00DF46AB">
        <w:rPr>
          <w:rFonts w:ascii="Arial" w:hAnsi="Arial" w:cs="Arial"/>
          <w:sz w:val="26"/>
          <w:szCs w:val="26"/>
        </w:rPr>
        <w:t>?</w:t>
      </w:r>
      <w:r w:rsidRPr="00DF46AB">
        <w:rPr>
          <w:rFonts w:ascii="Arial" w:hAnsi="Arial" w:cs="Arial"/>
          <w:sz w:val="26"/>
          <w:szCs w:val="26"/>
        </w:rPr>
        <w:t xml:space="preserve"> E</w:t>
      </w:r>
      <w:r w:rsidR="00AF7021" w:rsidRPr="00DF46AB">
        <w:rPr>
          <w:rFonts w:ascii="Arial" w:hAnsi="Arial" w:cs="Arial"/>
          <w:sz w:val="26"/>
          <w:szCs w:val="26"/>
        </w:rPr>
        <w:t>n principio podríamos hacer coincidir aquellos que económicamente reciban el</w:t>
      </w:r>
      <w:r w:rsidRPr="00DF46AB">
        <w:rPr>
          <w:rFonts w:ascii="Arial" w:hAnsi="Arial" w:cs="Arial"/>
          <w:sz w:val="26"/>
          <w:szCs w:val="26"/>
        </w:rPr>
        <w:t xml:space="preserve"> </w:t>
      </w:r>
      <w:r w:rsidR="00AF7021" w:rsidRPr="00DF46AB">
        <w:rPr>
          <w:rFonts w:ascii="Arial" w:hAnsi="Arial" w:cs="Arial"/>
          <w:sz w:val="26"/>
          <w:szCs w:val="26"/>
        </w:rPr>
        <w:t xml:space="preserve">tratamiento de </w:t>
      </w:r>
      <w:r w:rsidR="00AF7021" w:rsidRPr="00DF46AB">
        <w:rPr>
          <w:rFonts w:ascii="Arial" w:hAnsi="Arial" w:cs="Arial"/>
          <w:i/>
          <w:iCs/>
          <w:sz w:val="26"/>
          <w:szCs w:val="26"/>
        </w:rPr>
        <w:t xml:space="preserve">fijos </w:t>
      </w:r>
      <w:r w:rsidR="00AF7021" w:rsidRPr="00DF46AB">
        <w:rPr>
          <w:rFonts w:ascii="Arial" w:hAnsi="Arial" w:cs="Arial"/>
          <w:sz w:val="26"/>
          <w:szCs w:val="26"/>
        </w:rPr>
        <w:t xml:space="preserve">(CF) o </w:t>
      </w:r>
      <w:r w:rsidR="00AF7021" w:rsidRPr="00DF46AB">
        <w:rPr>
          <w:rFonts w:ascii="Arial" w:hAnsi="Arial" w:cs="Arial"/>
          <w:i/>
          <w:iCs/>
          <w:sz w:val="26"/>
          <w:szCs w:val="26"/>
        </w:rPr>
        <w:t xml:space="preserve">variables </w:t>
      </w:r>
      <w:r w:rsidR="00AF7021" w:rsidRPr="00DF46AB">
        <w:rPr>
          <w:rFonts w:ascii="Arial" w:hAnsi="Arial" w:cs="Arial"/>
          <w:sz w:val="26"/>
          <w:szCs w:val="26"/>
        </w:rPr>
        <w:t>(CV) y al mismo tiempo lo hagan desde la administración</w:t>
      </w:r>
      <w:r w:rsidRPr="00DF46AB">
        <w:rPr>
          <w:rFonts w:ascii="Arial" w:hAnsi="Arial" w:cs="Arial"/>
          <w:sz w:val="26"/>
          <w:szCs w:val="26"/>
        </w:rPr>
        <w:t xml:space="preserve"> </w:t>
      </w:r>
      <w:r w:rsidR="00AF7021" w:rsidRPr="00DF46AB">
        <w:rPr>
          <w:rFonts w:ascii="Arial" w:hAnsi="Arial" w:cs="Arial"/>
          <w:sz w:val="26"/>
          <w:szCs w:val="26"/>
        </w:rPr>
        <w:t>como CD o CI</w:t>
      </w:r>
      <w:r w:rsidRPr="00DF46AB">
        <w:rPr>
          <w:rFonts w:ascii="Arial" w:hAnsi="Arial" w:cs="Arial"/>
          <w:sz w:val="26"/>
          <w:szCs w:val="26"/>
        </w:rPr>
        <w:t>.</w:t>
      </w:r>
      <w:r w:rsidR="00AF7021" w:rsidRPr="00DF46AB">
        <w:rPr>
          <w:rFonts w:ascii="Arial" w:hAnsi="Arial" w:cs="Arial"/>
          <w:sz w:val="26"/>
          <w:szCs w:val="26"/>
        </w:rPr>
        <w:t xml:space="preserve"> </w:t>
      </w:r>
      <w:r w:rsidRPr="00DF46AB">
        <w:rPr>
          <w:rFonts w:ascii="Arial" w:hAnsi="Arial" w:cs="Arial"/>
          <w:sz w:val="26"/>
          <w:szCs w:val="26"/>
        </w:rPr>
        <w:t>O</w:t>
      </w:r>
      <w:r w:rsidR="00AF7021" w:rsidRPr="00DF46AB">
        <w:rPr>
          <w:rFonts w:ascii="Arial" w:hAnsi="Arial" w:cs="Arial"/>
          <w:sz w:val="26"/>
          <w:szCs w:val="26"/>
        </w:rPr>
        <w:t>bservemos el cuadro siguiente:</w:t>
      </w:r>
    </w:p>
    <w:p w14:paraId="28D1BDCE" w14:textId="77777777" w:rsidR="00200AEC" w:rsidRPr="00DF46AB" w:rsidRDefault="00200AEC" w:rsidP="00200AEC">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2A342FEC" wp14:editId="25A649DD">
            <wp:extent cx="5915025" cy="3248412"/>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790" cy="3259266"/>
                    </a:xfrm>
                    <a:prstGeom prst="rect">
                      <a:avLst/>
                    </a:prstGeom>
                    <a:noFill/>
                    <a:ln>
                      <a:noFill/>
                    </a:ln>
                  </pic:spPr>
                </pic:pic>
              </a:graphicData>
            </a:graphic>
          </wp:inline>
        </w:drawing>
      </w:r>
    </w:p>
    <w:p w14:paraId="220C6D2F" w14:textId="77777777" w:rsidR="00200AEC" w:rsidRPr="00DF46AB" w:rsidRDefault="00200AEC" w:rsidP="00200AEC">
      <w:pPr>
        <w:spacing w:after="0" w:line="360" w:lineRule="auto"/>
        <w:jc w:val="center"/>
        <w:rPr>
          <w:rFonts w:ascii="Arial" w:hAnsi="Arial" w:cs="Arial"/>
          <w:sz w:val="26"/>
          <w:szCs w:val="26"/>
        </w:rPr>
      </w:pPr>
    </w:p>
    <w:p w14:paraId="7B4328A4" w14:textId="77777777" w:rsidR="00AF7021"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Sin embargo</w:t>
      </w:r>
      <w:r w:rsidR="00200AEC" w:rsidRPr="00DF46AB">
        <w:rPr>
          <w:rFonts w:ascii="Arial" w:hAnsi="Arial" w:cs="Arial"/>
          <w:sz w:val="26"/>
          <w:szCs w:val="26"/>
        </w:rPr>
        <w:t>,</w:t>
      </w:r>
      <w:r w:rsidRPr="00DF46AB">
        <w:rPr>
          <w:rFonts w:ascii="Arial" w:hAnsi="Arial" w:cs="Arial"/>
          <w:sz w:val="26"/>
          <w:szCs w:val="26"/>
        </w:rPr>
        <w:t xml:space="preserve"> esta clasificación no proporciona a la economía los elementos necesarios</w:t>
      </w:r>
      <w:r w:rsidR="00200AEC" w:rsidRPr="00DF46AB">
        <w:rPr>
          <w:rFonts w:ascii="Arial" w:hAnsi="Arial" w:cs="Arial"/>
          <w:sz w:val="26"/>
          <w:szCs w:val="26"/>
        </w:rPr>
        <w:t xml:space="preserve"> </w:t>
      </w:r>
      <w:r w:rsidRPr="00DF46AB">
        <w:rPr>
          <w:rFonts w:ascii="Arial" w:hAnsi="Arial" w:cs="Arial"/>
          <w:sz w:val="26"/>
          <w:szCs w:val="26"/>
        </w:rPr>
        <w:t>para la evaluación a lo largo del tiempo de la evolución de los costos y, a través de ellos, del</w:t>
      </w:r>
      <w:r w:rsidR="00200AEC" w:rsidRPr="00DF46AB">
        <w:rPr>
          <w:rFonts w:ascii="Arial" w:hAnsi="Arial" w:cs="Arial"/>
          <w:sz w:val="26"/>
          <w:szCs w:val="26"/>
        </w:rPr>
        <w:t xml:space="preserve"> </w:t>
      </w:r>
      <w:r w:rsidRPr="00DF46AB">
        <w:rPr>
          <w:rFonts w:ascii="Arial" w:hAnsi="Arial" w:cs="Arial"/>
          <w:sz w:val="26"/>
          <w:szCs w:val="26"/>
        </w:rPr>
        <w:t xml:space="preserve">desempeño de una empresa. Por </w:t>
      </w:r>
      <w:r w:rsidR="00200AEC" w:rsidRPr="00DF46AB">
        <w:rPr>
          <w:rFonts w:ascii="Arial" w:hAnsi="Arial" w:cs="Arial"/>
          <w:sz w:val="26"/>
          <w:szCs w:val="26"/>
        </w:rPr>
        <w:t>eso</w:t>
      </w:r>
      <w:r w:rsidRPr="00DF46AB">
        <w:rPr>
          <w:rFonts w:ascii="Arial" w:hAnsi="Arial" w:cs="Arial"/>
          <w:sz w:val="26"/>
          <w:szCs w:val="26"/>
        </w:rPr>
        <w:t xml:space="preserve"> es útil imaginarnos que a medida que se suceden en</w:t>
      </w:r>
      <w:r w:rsidR="00200AEC" w:rsidRPr="00DF46AB">
        <w:rPr>
          <w:rFonts w:ascii="Arial" w:hAnsi="Arial" w:cs="Arial"/>
          <w:sz w:val="26"/>
          <w:szCs w:val="26"/>
        </w:rPr>
        <w:t xml:space="preserve"> </w:t>
      </w:r>
      <w:r w:rsidRPr="00DF46AB">
        <w:rPr>
          <w:rFonts w:ascii="Arial" w:hAnsi="Arial" w:cs="Arial"/>
          <w:sz w:val="26"/>
          <w:szCs w:val="26"/>
        </w:rPr>
        <w:t>el tiempo</w:t>
      </w:r>
      <w:r w:rsidR="00200AEC" w:rsidRPr="00DF46AB">
        <w:rPr>
          <w:rFonts w:ascii="Arial" w:hAnsi="Arial" w:cs="Arial"/>
          <w:sz w:val="26"/>
          <w:szCs w:val="26"/>
        </w:rPr>
        <w:t>,</w:t>
      </w:r>
      <w:r w:rsidRPr="00DF46AB">
        <w:rPr>
          <w:rFonts w:ascii="Arial" w:hAnsi="Arial" w:cs="Arial"/>
          <w:sz w:val="26"/>
          <w:szCs w:val="26"/>
        </w:rPr>
        <w:t xml:space="preserve"> los CF que son aquellos que no varían en el corto plazo y los CV </w:t>
      </w:r>
      <w:r w:rsidR="00200AEC" w:rsidRPr="00DF46AB">
        <w:rPr>
          <w:rFonts w:ascii="Arial" w:hAnsi="Arial" w:cs="Arial"/>
          <w:sz w:val="26"/>
          <w:szCs w:val="26"/>
        </w:rPr>
        <w:t xml:space="preserve">los </w:t>
      </w:r>
      <w:r w:rsidRPr="00DF46AB">
        <w:rPr>
          <w:rFonts w:ascii="Arial" w:hAnsi="Arial" w:cs="Arial"/>
          <w:sz w:val="26"/>
          <w:szCs w:val="26"/>
        </w:rPr>
        <w:t>que se</w:t>
      </w:r>
      <w:r w:rsidR="00200AEC" w:rsidRPr="00DF46AB">
        <w:rPr>
          <w:rFonts w:ascii="Arial" w:hAnsi="Arial" w:cs="Arial"/>
          <w:sz w:val="26"/>
          <w:szCs w:val="26"/>
        </w:rPr>
        <w:t xml:space="preserve"> </w:t>
      </w:r>
      <w:r w:rsidRPr="00DF46AB">
        <w:rPr>
          <w:rFonts w:ascii="Arial" w:hAnsi="Arial" w:cs="Arial"/>
          <w:sz w:val="26"/>
          <w:szCs w:val="26"/>
        </w:rPr>
        <w:t>incrementan a medida que</w:t>
      </w:r>
      <w:r w:rsidR="00200AEC" w:rsidRPr="00DF46AB">
        <w:rPr>
          <w:rFonts w:ascii="Arial" w:hAnsi="Arial" w:cs="Arial"/>
          <w:sz w:val="26"/>
          <w:szCs w:val="26"/>
        </w:rPr>
        <w:t xml:space="preserve"> aumenta el nivel de producción.</w:t>
      </w:r>
      <w:r w:rsidRPr="00DF46AB">
        <w:rPr>
          <w:rFonts w:ascii="Arial" w:hAnsi="Arial" w:cs="Arial"/>
          <w:sz w:val="26"/>
          <w:szCs w:val="26"/>
        </w:rPr>
        <w:t xml:space="preserve"> </w:t>
      </w:r>
      <w:r w:rsidR="00200AEC" w:rsidRPr="00DF46AB">
        <w:rPr>
          <w:rFonts w:ascii="Arial" w:hAnsi="Arial" w:cs="Arial"/>
          <w:sz w:val="26"/>
          <w:szCs w:val="26"/>
        </w:rPr>
        <w:t>L</w:t>
      </w:r>
      <w:r w:rsidRPr="00DF46AB">
        <w:rPr>
          <w:rFonts w:ascii="Arial" w:hAnsi="Arial" w:cs="Arial"/>
          <w:sz w:val="26"/>
          <w:szCs w:val="26"/>
        </w:rPr>
        <w:t>o que estudiamos es una</w:t>
      </w:r>
      <w:r w:rsidR="00200AEC" w:rsidRPr="00DF46AB">
        <w:rPr>
          <w:rFonts w:ascii="Arial" w:hAnsi="Arial" w:cs="Arial"/>
          <w:sz w:val="26"/>
          <w:szCs w:val="26"/>
        </w:rPr>
        <w:t xml:space="preserve"> </w:t>
      </w:r>
      <w:r w:rsidRPr="00DF46AB">
        <w:rPr>
          <w:rFonts w:ascii="Arial" w:hAnsi="Arial" w:cs="Arial"/>
          <w:sz w:val="26"/>
          <w:szCs w:val="26"/>
        </w:rPr>
        <w:t>sucesión de los distintos períodos de acumulación de costos (PAC), tal como se detalla en el</w:t>
      </w:r>
      <w:r w:rsidR="00200AEC" w:rsidRPr="00DF46AB">
        <w:rPr>
          <w:rFonts w:ascii="Arial" w:hAnsi="Arial" w:cs="Arial"/>
          <w:sz w:val="26"/>
          <w:szCs w:val="26"/>
        </w:rPr>
        <w:t xml:space="preserve"> </w:t>
      </w:r>
      <w:r w:rsidRPr="00DF46AB">
        <w:rPr>
          <w:rFonts w:ascii="Arial" w:hAnsi="Arial" w:cs="Arial"/>
          <w:sz w:val="26"/>
          <w:szCs w:val="26"/>
        </w:rPr>
        <w:t>próximo cuadro.</w:t>
      </w:r>
    </w:p>
    <w:p w14:paraId="3BE61A0D" w14:textId="77777777" w:rsidR="00200AEC" w:rsidRPr="00DF46AB" w:rsidRDefault="00200AEC" w:rsidP="00200AEC">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36B24AB8" wp14:editId="13E0F8E1">
            <wp:extent cx="4263142" cy="3895725"/>
            <wp:effectExtent l="0" t="0" r="444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1856" cy="3921964"/>
                    </a:xfrm>
                    <a:prstGeom prst="rect">
                      <a:avLst/>
                    </a:prstGeom>
                    <a:noFill/>
                    <a:ln>
                      <a:noFill/>
                    </a:ln>
                  </pic:spPr>
                </pic:pic>
              </a:graphicData>
            </a:graphic>
          </wp:inline>
        </w:drawing>
      </w:r>
    </w:p>
    <w:p w14:paraId="1A428A2E" w14:textId="77777777" w:rsidR="00200AEC"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De lleno ahora en los costos económicos es necesario aclarar que si los dividimos en la</w:t>
      </w:r>
      <w:r w:rsidR="00200AEC" w:rsidRPr="00DF46AB">
        <w:rPr>
          <w:rFonts w:ascii="Arial" w:hAnsi="Arial" w:cs="Arial"/>
          <w:sz w:val="26"/>
          <w:szCs w:val="26"/>
        </w:rPr>
        <w:t xml:space="preserve"> </w:t>
      </w:r>
      <w:r w:rsidRPr="00DF46AB">
        <w:rPr>
          <w:rFonts w:ascii="Arial" w:hAnsi="Arial" w:cs="Arial"/>
          <w:sz w:val="26"/>
          <w:szCs w:val="26"/>
        </w:rPr>
        <w:t xml:space="preserve">cantidad de productos elaborados, obtendremos los </w:t>
      </w:r>
      <w:r w:rsidRPr="00DF46AB">
        <w:rPr>
          <w:rFonts w:ascii="Arial" w:hAnsi="Arial" w:cs="Arial"/>
          <w:i/>
          <w:iCs/>
          <w:sz w:val="26"/>
          <w:szCs w:val="26"/>
        </w:rPr>
        <w:t xml:space="preserve">costos medios </w:t>
      </w:r>
      <w:r w:rsidRPr="00DF46AB">
        <w:rPr>
          <w:rFonts w:ascii="Arial" w:hAnsi="Arial" w:cs="Arial"/>
          <w:sz w:val="26"/>
          <w:szCs w:val="26"/>
        </w:rPr>
        <w:t>(</w:t>
      </w:r>
      <w:proofErr w:type="spellStart"/>
      <w:r w:rsidRPr="00DF46AB">
        <w:rPr>
          <w:rFonts w:ascii="Arial" w:hAnsi="Arial" w:cs="Arial"/>
          <w:sz w:val="26"/>
          <w:szCs w:val="26"/>
        </w:rPr>
        <w:t>CMe</w:t>
      </w:r>
      <w:proofErr w:type="spellEnd"/>
      <w:r w:rsidRPr="00DF46AB">
        <w:rPr>
          <w:rFonts w:ascii="Arial" w:hAnsi="Arial" w:cs="Arial"/>
          <w:sz w:val="26"/>
          <w:szCs w:val="26"/>
        </w:rPr>
        <w:t>)</w:t>
      </w:r>
      <w:r w:rsidR="00200AEC" w:rsidRPr="00DF46AB">
        <w:rPr>
          <w:rFonts w:ascii="Arial" w:hAnsi="Arial" w:cs="Arial"/>
          <w:sz w:val="26"/>
          <w:szCs w:val="26"/>
        </w:rPr>
        <w:t>.</w:t>
      </w:r>
      <w:r w:rsidRPr="00DF46AB">
        <w:rPr>
          <w:rFonts w:ascii="Arial" w:hAnsi="Arial" w:cs="Arial"/>
          <w:sz w:val="26"/>
          <w:szCs w:val="26"/>
        </w:rPr>
        <w:t xml:space="preserve"> </w:t>
      </w:r>
      <w:r w:rsidR="00200AEC" w:rsidRPr="00DF46AB">
        <w:rPr>
          <w:rFonts w:ascii="Arial" w:hAnsi="Arial" w:cs="Arial"/>
          <w:sz w:val="26"/>
          <w:szCs w:val="26"/>
        </w:rPr>
        <w:t>D</w:t>
      </w:r>
      <w:r w:rsidRPr="00DF46AB">
        <w:rPr>
          <w:rFonts w:ascii="Arial" w:hAnsi="Arial" w:cs="Arial"/>
          <w:sz w:val="26"/>
          <w:szCs w:val="26"/>
        </w:rPr>
        <w:t>e esta forma</w:t>
      </w:r>
      <w:r w:rsidR="00200AEC" w:rsidRPr="00DF46AB">
        <w:rPr>
          <w:rFonts w:ascii="Arial" w:hAnsi="Arial" w:cs="Arial"/>
          <w:sz w:val="26"/>
          <w:szCs w:val="26"/>
        </w:rPr>
        <w:t>,</w:t>
      </w:r>
      <w:r w:rsidRPr="00DF46AB">
        <w:rPr>
          <w:rFonts w:ascii="Arial" w:hAnsi="Arial" w:cs="Arial"/>
          <w:sz w:val="26"/>
          <w:szCs w:val="26"/>
        </w:rPr>
        <w:t xml:space="preserve"> el</w:t>
      </w:r>
      <w:r w:rsidR="00200AEC" w:rsidRPr="00DF46AB">
        <w:rPr>
          <w:rFonts w:ascii="Arial" w:hAnsi="Arial" w:cs="Arial"/>
          <w:sz w:val="26"/>
          <w:szCs w:val="26"/>
        </w:rPr>
        <w:t xml:space="preserve"> </w:t>
      </w:r>
      <w:r w:rsidRPr="00DF46AB">
        <w:rPr>
          <w:rFonts w:ascii="Arial" w:hAnsi="Arial" w:cs="Arial"/>
          <w:i/>
          <w:iCs/>
          <w:sz w:val="26"/>
          <w:szCs w:val="26"/>
        </w:rPr>
        <w:t xml:space="preserve">costo fijo medio </w:t>
      </w:r>
      <w:r w:rsidRPr="00DF46AB">
        <w:rPr>
          <w:rFonts w:ascii="Arial" w:hAnsi="Arial" w:cs="Arial"/>
          <w:sz w:val="26"/>
          <w:szCs w:val="26"/>
        </w:rPr>
        <w:t>(</w:t>
      </w:r>
      <w:proofErr w:type="spellStart"/>
      <w:r w:rsidRPr="00DF46AB">
        <w:rPr>
          <w:rFonts w:ascii="Arial" w:hAnsi="Arial" w:cs="Arial"/>
          <w:sz w:val="26"/>
          <w:szCs w:val="26"/>
        </w:rPr>
        <w:t>CFMe</w:t>
      </w:r>
      <w:proofErr w:type="spellEnd"/>
      <w:r w:rsidRPr="00DF46AB">
        <w:rPr>
          <w:rFonts w:ascii="Arial" w:hAnsi="Arial" w:cs="Arial"/>
          <w:sz w:val="26"/>
          <w:szCs w:val="26"/>
        </w:rPr>
        <w:t>) pr</w:t>
      </w:r>
      <w:r w:rsidR="00200AEC" w:rsidRPr="00DF46AB">
        <w:rPr>
          <w:rFonts w:ascii="Arial" w:hAnsi="Arial" w:cs="Arial"/>
          <w:sz w:val="26"/>
          <w:szCs w:val="26"/>
        </w:rPr>
        <w:t>esentará a lo largo del tiempo -</w:t>
      </w:r>
      <w:r w:rsidRPr="00DF46AB">
        <w:rPr>
          <w:rFonts w:ascii="Arial" w:hAnsi="Arial" w:cs="Arial"/>
          <w:sz w:val="26"/>
          <w:szCs w:val="26"/>
        </w:rPr>
        <w:t>suponiendo que a través del mismo</w:t>
      </w:r>
      <w:r w:rsidR="00200AEC" w:rsidRPr="00DF46AB">
        <w:rPr>
          <w:rFonts w:ascii="Arial" w:hAnsi="Arial" w:cs="Arial"/>
          <w:sz w:val="26"/>
          <w:szCs w:val="26"/>
        </w:rPr>
        <w:t xml:space="preserve"> </w:t>
      </w:r>
      <w:r w:rsidRPr="00DF46AB">
        <w:rPr>
          <w:rFonts w:ascii="Arial" w:hAnsi="Arial" w:cs="Arial"/>
          <w:sz w:val="26"/>
          <w:szCs w:val="26"/>
        </w:rPr>
        <w:t>la cantidad producida aumente- una curva decididamente descendiente que resulta</w:t>
      </w:r>
      <w:r w:rsidR="00200AEC" w:rsidRPr="00DF46AB">
        <w:rPr>
          <w:rFonts w:ascii="Arial" w:hAnsi="Arial" w:cs="Arial"/>
          <w:sz w:val="26"/>
          <w:szCs w:val="26"/>
        </w:rPr>
        <w:t xml:space="preserve"> </w:t>
      </w:r>
      <w:r w:rsidRPr="00DF46AB">
        <w:rPr>
          <w:rFonts w:ascii="Arial" w:hAnsi="Arial" w:cs="Arial"/>
          <w:sz w:val="26"/>
          <w:szCs w:val="26"/>
        </w:rPr>
        <w:t xml:space="preserve">intrascendente para el análisis económico. Pero los </w:t>
      </w:r>
      <w:r w:rsidRPr="00DF46AB">
        <w:rPr>
          <w:rFonts w:ascii="Arial" w:hAnsi="Arial" w:cs="Arial"/>
          <w:i/>
          <w:iCs/>
          <w:sz w:val="26"/>
          <w:szCs w:val="26"/>
        </w:rPr>
        <w:t xml:space="preserve">costos variables medios </w:t>
      </w:r>
      <w:r w:rsidRPr="00DF46AB">
        <w:rPr>
          <w:rFonts w:ascii="Arial" w:hAnsi="Arial" w:cs="Arial"/>
          <w:sz w:val="26"/>
          <w:szCs w:val="26"/>
        </w:rPr>
        <w:t>(</w:t>
      </w:r>
      <w:proofErr w:type="spellStart"/>
      <w:r w:rsidRPr="00DF46AB">
        <w:rPr>
          <w:rFonts w:ascii="Arial" w:hAnsi="Arial" w:cs="Arial"/>
          <w:sz w:val="26"/>
          <w:szCs w:val="26"/>
        </w:rPr>
        <w:t>CVMe</w:t>
      </w:r>
      <w:proofErr w:type="spellEnd"/>
      <w:r w:rsidRPr="00DF46AB">
        <w:rPr>
          <w:rFonts w:ascii="Arial" w:hAnsi="Arial" w:cs="Arial"/>
          <w:sz w:val="26"/>
          <w:szCs w:val="26"/>
        </w:rPr>
        <w:t>) y el</w:t>
      </w:r>
      <w:r w:rsidR="00200AEC" w:rsidRPr="00DF46AB">
        <w:rPr>
          <w:rFonts w:ascii="Arial" w:hAnsi="Arial" w:cs="Arial"/>
          <w:sz w:val="26"/>
          <w:szCs w:val="26"/>
        </w:rPr>
        <w:t xml:space="preserve"> </w:t>
      </w:r>
      <w:r w:rsidRPr="00DF46AB">
        <w:rPr>
          <w:rFonts w:ascii="Arial" w:hAnsi="Arial" w:cs="Arial"/>
          <w:i/>
          <w:iCs/>
          <w:sz w:val="26"/>
          <w:szCs w:val="26"/>
        </w:rPr>
        <w:t xml:space="preserve">costo total medio </w:t>
      </w:r>
      <w:r w:rsidRPr="00DF46AB">
        <w:rPr>
          <w:rFonts w:ascii="Arial" w:hAnsi="Arial" w:cs="Arial"/>
          <w:sz w:val="26"/>
          <w:szCs w:val="26"/>
        </w:rPr>
        <w:t>(</w:t>
      </w:r>
      <w:proofErr w:type="spellStart"/>
      <w:r w:rsidRPr="00DF46AB">
        <w:rPr>
          <w:rFonts w:ascii="Arial" w:hAnsi="Arial" w:cs="Arial"/>
          <w:sz w:val="26"/>
          <w:szCs w:val="26"/>
        </w:rPr>
        <w:t>CTMe</w:t>
      </w:r>
      <w:proofErr w:type="spellEnd"/>
      <w:r w:rsidRPr="00DF46AB">
        <w:rPr>
          <w:rFonts w:ascii="Arial" w:hAnsi="Arial" w:cs="Arial"/>
          <w:sz w:val="26"/>
          <w:szCs w:val="26"/>
        </w:rPr>
        <w:t>) exhiben una curva en “U” alisada que tiene su razón de ser en la</w:t>
      </w:r>
      <w:r w:rsidR="00200AEC" w:rsidRPr="00DF46AB">
        <w:rPr>
          <w:rFonts w:ascii="Arial" w:hAnsi="Arial" w:cs="Arial"/>
          <w:sz w:val="26"/>
          <w:szCs w:val="26"/>
        </w:rPr>
        <w:t xml:space="preserve"> </w:t>
      </w:r>
      <w:r w:rsidRPr="00DF46AB">
        <w:rPr>
          <w:rFonts w:ascii="Arial" w:hAnsi="Arial" w:cs="Arial"/>
          <w:sz w:val="26"/>
          <w:szCs w:val="26"/>
        </w:rPr>
        <w:t xml:space="preserve">curva de desempeño de otro importante costo de la economía: el </w:t>
      </w:r>
      <w:r w:rsidRPr="00DF46AB">
        <w:rPr>
          <w:rFonts w:ascii="Arial" w:hAnsi="Arial" w:cs="Arial"/>
          <w:i/>
          <w:iCs/>
          <w:sz w:val="26"/>
          <w:szCs w:val="26"/>
        </w:rPr>
        <w:t xml:space="preserve">costo marginal </w:t>
      </w:r>
      <w:r w:rsidRPr="00DF46AB">
        <w:rPr>
          <w:rFonts w:ascii="Arial" w:hAnsi="Arial" w:cs="Arial"/>
          <w:sz w:val="26"/>
          <w:szCs w:val="26"/>
        </w:rPr>
        <w:t>(</w:t>
      </w:r>
      <w:proofErr w:type="spellStart"/>
      <w:r w:rsidRPr="00DF46AB">
        <w:rPr>
          <w:rFonts w:ascii="Arial" w:hAnsi="Arial" w:cs="Arial"/>
          <w:sz w:val="26"/>
          <w:szCs w:val="26"/>
        </w:rPr>
        <w:t>CMg</w:t>
      </w:r>
      <w:proofErr w:type="spellEnd"/>
      <w:r w:rsidRPr="00DF46AB">
        <w:rPr>
          <w:rFonts w:ascii="Arial" w:hAnsi="Arial" w:cs="Arial"/>
          <w:sz w:val="26"/>
          <w:szCs w:val="26"/>
        </w:rPr>
        <w:t>).</w:t>
      </w:r>
    </w:p>
    <w:p w14:paraId="3DAD120B" w14:textId="77777777" w:rsidR="0020332D" w:rsidRPr="00DF46AB" w:rsidRDefault="0020332D" w:rsidP="0020332D">
      <w:pPr>
        <w:spacing w:after="0" w:line="360" w:lineRule="auto"/>
        <w:jc w:val="both"/>
        <w:rPr>
          <w:rFonts w:ascii="Arial" w:hAnsi="Arial" w:cs="Arial"/>
          <w:sz w:val="26"/>
          <w:szCs w:val="26"/>
        </w:rPr>
      </w:pPr>
      <w:r w:rsidRPr="00DF46AB">
        <w:rPr>
          <w:rFonts w:ascii="Arial" w:hAnsi="Arial" w:cs="Arial"/>
          <w:sz w:val="26"/>
          <w:szCs w:val="26"/>
        </w:rPr>
        <w:t xml:space="preserve">El </w:t>
      </w:r>
      <w:proofErr w:type="spellStart"/>
      <w:r w:rsidRPr="00DF46AB">
        <w:rPr>
          <w:rFonts w:ascii="Arial" w:hAnsi="Arial" w:cs="Arial"/>
          <w:sz w:val="26"/>
          <w:szCs w:val="26"/>
        </w:rPr>
        <w:t>CMg</w:t>
      </w:r>
      <w:proofErr w:type="spellEnd"/>
      <w:r w:rsidRPr="00DF46AB">
        <w:rPr>
          <w:rFonts w:ascii="Arial" w:hAnsi="Arial" w:cs="Arial"/>
          <w:sz w:val="26"/>
          <w:szCs w:val="26"/>
        </w:rPr>
        <w:t xml:space="preserve"> es el costo adicional de producir una unidad más de producto y en el corto plazo está determinado por la variación de los factores de producción según se necesite para las distintas cantidades a producir, o sea, nos dice cuánto cuesta elevar el nivel de producción en una unidad más. Este costo también presenta una curva en forma de “U”, siendo alto durante las primeras unidades ya que no es probable que los factores utilizados eleven en demasía la producción, pero al hacerse más eficiente el uso de esos factores el </w:t>
      </w:r>
      <w:proofErr w:type="spellStart"/>
      <w:r w:rsidRPr="00DF46AB">
        <w:rPr>
          <w:rFonts w:ascii="Arial" w:hAnsi="Arial" w:cs="Arial"/>
          <w:sz w:val="26"/>
          <w:szCs w:val="26"/>
        </w:rPr>
        <w:t>CMg</w:t>
      </w:r>
      <w:proofErr w:type="spellEnd"/>
      <w:r w:rsidRPr="00DF46AB">
        <w:rPr>
          <w:rFonts w:ascii="Arial" w:hAnsi="Arial" w:cs="Arial"/>
          <w:sz w:val="26"/>
          <w:szCs w:val="26"/>
        </w:rPr>
        <w:t xml:space="preserve"> desciende hasta el momento en que nuevamente y por acción de los rendimientos decrecientes hay que sumar mayores factores para incrementar la producción.</w:t>
      </w:r>
    </w:p>
    <w:p w14:paraId="1F5DC1D3" w14:textId="77777777" w:rsidR="0020332D" w:rsidRPr="00DF46AB" w:rsidRDefault="0020332D" w:rsidP="0020332D">
      <w:pPr>
        <w:spacing w:after="0" w:line="360" w:lineRule="auto"/>
        <w:jc w:val="both"/>
        <w:rPr>
          <w:rFonts w:ascii="Arial" w:hAnsi="Arial" w:cs="Arial"/>
          <w:sz w:val="26"/>
          <w:szCs w:val="26"/>
        </w:rPr>
      </w:pPr>
    </w:p>
    <w:p w14:paraId="1FA132D3" w14:textId="77777777" w:rsidR="0020332D" w:rsidRPr="00DF46AB" w:rsidRDefault="0020332D" w:rsidP="0020332D">
      <w:pPr>
        <w:spacing w:after="0" w:line="360" w:lineRule="auto"/>
        <w:jc w:val="center"/>
        <w:rPr>
          <w:rFonts w:ascii="Arial" w:hAnsi="Arial" w:cs="Arial"/>
          <w:sz w:val="26"/>
          <w:szCs w:val="26"/>
        </w:rPr>
      </w:pPr>
      <w:r w:rsidRPr="00DF46AB">
        <w:rPr>
          <w:rFonts w:ascii="Arial" w:hAnsi="Arial" w:cs="Arial"/>
          <w:noProof/>
          <w:sz w:val="26"/>
          <w:szCs w:val="26"/>
          <w:lang w:eastAsia="es-AR"/>
        </w:rPr>
        <w:lastRenderedPageBreak/>
        <w:drawing>
          <wp:inline distT="0" distB="0" distL="0" distR="0" wp14:anchorId="1C393495" wp14:editId="07777777">
            <wp:extent cx="4278702" cy="3917808"/>
            <wp:effectExtent l="0" t="0" r="762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7776" cy="3935273"/>
                    </a:xfrm>
                    <a:prstGeom prst="rect">
                      <a:avLst/>
                    </a:prstGeom>
                    <a:noFill/>
                    <a:ln>
                      <a:noFill/>
                    </a:ln>
                  </pic:spPr>
                </pic:pic>
              </a:graphicData>
            </a:graphic>
          </wp:inline>
        </w:drawing>
      </w:r>
    </w:p>
    <w:p w14:paraId="1B107E25" w14:textId="77777777" w:rsidR="0020332D" w:rsidRPr="00DF46AB" w:rsidRDefault="0020332D" w:rsidP="0020332D">
      <w:pPr>
        <w:spacing w:after="0" w:line="360" w:lineRule="auto"/>
        <w:jc w:val="center"/>
        <w:rPr>
          <w:rFonts w:ascii="Arial" w:hAnsi="Arial" w:cs="Arial"/>
          <w:sz w:val="26"/>
          <w:szCs w:val="26"/>
        </w:rPr>
      </w:pPr>
    </w:p>
    <w:p w14:paraId="3E22C265" w14:textId="77777777" w:rsidR="00CD5B14" w:rsidRPr="00DF46AB" w:rsidRDefault="00AF7021" w:rsidP="00AF7021">
      <w:pPr>
        <w:spacing w:after="0" w:line="360" w:lineRule="auto"/>
        <w:jc w:val="both"/>
        <w:rPr>
          <w:rFonts w:ascii="Arial" w:hAnsi="Arial" w:cs="Arial"/>
          <w:sz w:val="26"/>
          <w:szCs w:val="26"/>
        </w:rPr>
      </w:pPr>
      <w:r w:rsidRPr="00DF46AB">
        <w:rPr>
          <w:rFonts w:ascii="Arial" w:hAnsi="Arial" w:cs="Arial"/>
          <w:sz w:val="26"/>
          <w:szCs w:val="26"/>
        </w:rPr>
        <w:t xml:space="preserve">Entonces, la curva de </w:t>
      </w:r>
      <w:proofErr w:type="spellStart"/>
      <w:r w:rsidRPr="00DF46AB">
        <w:rPr>
          <w:rFonts w:ascii="Arial" w:hAnsi="Arial" w:cs="Arial"/>
          <w:sz w:val="26"/>
          <w:szCs w:val="26"/>
        </w:rPr>
        <w:t>CVMe</w:t>
      </w:r>
      <w:proofErr w:type="spellEnd"/>
      <w:r w:rsidRPr="00DF46AB">
        <w:rPr>
          <w:rFonts w:ascii="Arial" w:hAnsi="Arial" w:cs="Arial"/>
          <w:sz w:val="26"/>
          <w:szCs w:val="26"/>
        </w:rPr>
        <w:t xml:space="preserve"> presentará su parte con pendiente negativa y por sobre la</w:t>
      </w:r>
      <w:r w:rsidR="0020332D" w:rsidRPr="00DF46AB">
        <w:rPr>
          <w:rFonts w:ascii="Arial" w:hAnsi="Arial" w:cs="Arial"/>
          <w:sz w:val="26"/>
          <w:szCs w:val="26"/>
        </w:rPr>
        <w:t xml:space="preserve"> </w:t>
      </w:r>
      <w:r w:rsidRPr="00DF46AB">
        <w:rPr>
          <w:rFonts w:ascii="Arial" w:hAnsi="Arial" w:cs="Arial"/>
          <w:sz w:val="26"/>
          <w:szCs w:val="26"/>
        </w:rPr>
        <w:t xml:space="preserve">curva de </w:t>
      </w:r>
      <w:proofErr w:type="spellStart"/>
      <w:r w:rsidRPr="00DF46AB">
        <w:rPr>
          <w:rFonts w:ascii="Arial" w:hAnsi="Arial" w:cs="Arial"/>
          <w:sz w:val="26"/>
          <w:szCs w:val="26"/>
        </w:rPr>
        <w:t>CMg</w:t>
      </w:r>
      <w:proofErr w:type="spellEnd"/>
      <w:r w:rsidRPr="00DF46AB">
        <w:rPr>
          <w:rFonts w:ascii="Arial" w:hAnsi="Arial" w:cs="Arial"/>
          <w:sz w:val="26"/>
          <w:szCs w:val="26"/>
        </w:rPr>
        <w:t xml:space="preserve"> a medida que aumente la producción</w:t>
      </w:r>
      <w:r w:rsidR="0020332D" w:rsidRPr="00DF46AB">
        <w:rPr>
          <w:rFonts w:ascii="Arial" w:hAnsi="Arial" w:cs="Arial"/>
          <w:sz w:val="26"/>
          <w:szCs w:val="26"/>
        </w:rPr>
        <w:t xml:space="preserve">, </w:t>
      </w:r>
      <w:r w:rsidRPr="00DF46AB">
        <w:rPr>
          <w:rFonts w:ascii="Arial" w:hAnsi="Arial" w:cs="Arial"/>
          <w:sz w:val="26"/>
          <w:szCs w:val="26"/>
        </w:rPr>
        <w:t>en tanto y en cuanto no se requiera la</w:t>
      </w:r>
      <w:r w:rsidR="0020332D" w:rsidRPr="00DF46AB">
        <w:rPr>
          <w:rFonts w:ascii="Arial" w:hAnsi="Arial" w:cs="Arial"/>
          <w:sz w:val="26"/>
          <w:szCs w:val="26"/>
        </w:rPr>
        <w:t xml:space="preserve"> </w:t>
      </w:r>
      <w:r w:rsidRPr="00DF46AB">
        <w:rPr>
          <w:rFonts w:ascii="Arial" w:hAnsi="Arial" w:cs="Arial"/>
          <w:sz w:val="26"/>
          <w:szCs w:val="26"/>
        </w:rPr>
        <w:t>incorporación de nuevos f</w:t>
      </w:r>
      <w:r w:rsidR="0020332D" w:rsidRPr="00DF46AB">
        <w:rPr>
          <w:rFonts w:ascii="Arial" w:hAnsi="Arial" w:cs="Arial"/>
          <w:sz w:val="26"/>
          <w:szCs w:val="26"/>
        </w:rPr>
        <w:t>actores (especialmente trabajo). C</w:t>
      </w:r>
      <w:r w:rsidRPr="00DF46AB">
        <w:rPr>
          <w:rFonts w:ascii="Arial" w:hAnsi="Arial" w:cs="Arial"/>
          <w:sz w:val="26"/>
          <w:szCs w:val="26"/>
        </w:rPr>
        <w:t>uando e</w:t>
      </w:r>
      <w:r w:rsidR="0020332D" w:rsidRPr="00DF46AB">
        <w:rPr>
          <w:rFonts w:ascii="Arial" w:hAnsi="Arial" w:cs="Arial"/>
          <w:sz w:val="26"/>
          <w:szCs w:val="26"/>
        </w:rPr>
        <w:t>st</w:t>
      </w:r>
      <w:r w:rsidRPr="00DF46AB">
        <w:rPr>
          <w:rFonts w:ascii="Arial" w:hAnsi="Arial" w:cs="Arial"/>
          <w:sz w:val="26"/>
          <w:szCs w:val="26"/>
        </w:rPr>
        <w:t>o</w:t>
      </w:r>
      <w:r w:rsidR="0020332D" w:rsidRPr="00DF46AB">
        <w:rPr>
          <w:rFonts w:ascii="Arial" w:hAnsi="Arial" w:cs="Arial"/>
          <w:sz w:val="26"/>
          <w:szCs w:val="26"/>
        </w:rPr>
        <w:t xml:space="preserve"> último</w:t>
      </w:r>
      <w:r w:rsidRPr="00DF46AB">
        <w:rPr>
          <w:rFonts w:ascii="Arial" w:hAnsi="Arial" w:cs="Arial"/>
          <w:sz w:val="26"/>
          <w:szCs w:val="26"/>
        </w:rPr>
        <w:t xml:space="preserve"> suceda comenzará a</w:t>
      </w:r>
      <w:r w:rsidR="0020332D" w:rsidRPr="00DF46AB">
        <w:rPr>
          <w:rFonts w:ascii="Arial" w:hAnsi="Arial" w:cs="Arial"/>
          <w:sz w:val="26"/>
          <w:szCs w:val="26"/>
        </w:rPr>
        <w:t xml:space="preserve"> </w:t>
      </w:r>
      <w:r w:rsidRPr="00DF46AB">
        <w:rPr>
          <w:rFonts w:ascii="Arial" w:hAnsi="Arial" w:cs="Arial"/>
          <w:sz w:val="26"/>
          <w:szCs w:val="26"/>
        </w:rPr>
        <w:t>mostrar su pendiente positiva que será, de la misma manera, el momento en que la curva de</w:t>
      </w:r>
      <w:r w:rsidR="0020332D" w:rsidRPr="00DF46AB">
        <w:rPr>
          <w:rFonts w:ascii="Arial" w:hAnsi="Arial" w:cs="Arial"/>
          <w:sz w:val="26"/>
          <w:szCs w:val="26"/>
        </w:rPr>
        <w:t xml:space="preserve"> </w:t>
      </w:r>
      <w:proofErr w:type="spellStart"/>
      <w:r w:rsidRPr="00DF46AB">
        <w:rPr>
          <w:rFonts w:ascii="Arial" w:hAnsi="Arial" w:cs="Arial"/>
          <w:sz w:val="26"/>
          <w:szCs w:val="26"/>
        </w:rPr>
        <w:t>CMg</w:t>
      </w:r>
      <w:proofErr w:type="spellEnd"/>
      <w:r w:rsidRPr="00DF46AB">
        <w:rPr>
          <w:rFonts w:ascii="Arial" w:hAnsi="Arial" w:cs="Arial"/>
          <w:sz w:val="26"/>
          <w:szCs w:val="26"/>
        </w:rPr>
        <w:t xml:space="preserve"> aumente y sea superior a la de </w:t>
      </w:r>
      <w:proofErr w:type="spellStart"/>
      <w:r w:rsidRPr="00DF46AB">
        <w:rPr>
          <w:rFonts w:ascii="Arial" w:hAnsi="Arial" w:cs="Arial"/>
          <w:sz w:val="26"/>
          <w:szCs w:val="26"/>
        </w:rPr>
        <w:t>CVMe</w:t>
      </w:r>
      <w:proofErr w:type="spellEnd"/>
      <w:r w:rsidRPr="00DF46AB">
        <w:rPr>
          <w:rFonts w:ascii="Arial" w:hAnsi="Arial" w:cs="Arial"/>
          <w:sz w:val="26"/>
          <w:szCs w:val="26"/>
        </w:rPr>
        <w:t xml:space="preserve">. En definitiva, las curvas de </w:t>
      </w:r>
      <w:proofErr w:type="spellStart"/>
      <w:r w:rsidRPr="00DF46AB">
        <w:rPr>
          <w:rFonts w:ascii="Arial" w:hAnsi="Arial" w:cs="Arial"/>
          <w:sz w:val="26"/>
          <w:szCs w:val="26"/>
        </w:rPr>
        <w:t>CMg</w:t>
      </w:r>
      <w:proofErr w:type="spellEnd"/>
      <w:r w:rsidRPr="00DF46AB">
        <w:rPr>
          <w:rFonts w:ascii="Arial" w:hAnsi="Arial" w:cs="Arial"/>
          <w:sz w:val="26"/>
          <w:szCs w:val="26"/>
        </w:rPr>
        <w:t xml:space="preserve"> y el </w:t>
      </w:r>
      <w:proofErr w:type="spellStart"/>
      <w:r w:rsidRPr="00DF46AB">
        <w:rPr>
          <w:rFonts w:ascii="Arial" w:hAnsi="Arial" w:cs="Arial"/>
          <w:sz w:val="26"/>
          <w:szCs w:val="26"/>
        </w:rPr>
        <w:t>CVMe</w:t>
      </w:r>
      <w:proofErr w:type="spellEnd"/>
      <w:r w:rsidRPr="00DF46AB">
        <w:rPr>
          <w:rFonts w:ascii="Arial" w:hAnsi="Arial" w:cs="Arial"/>
          <w:sz w:val="26"/>
          <w:szCs w:val="26"/>
        </w:rPr>
        <w:t xml:space="preserve"> nos</w:t>
      </w:r>
      <w:r w:rsidR="0020332D" w:rsidRPr="00DF46AB">
        <w:rPr>
          <w:rFonts w:ascii="Arial" w:hAnsi="Arial" w:cs="Arial"/>
          <w:sz w:val="26"/>
          <w:szCs w:val="26"/>
        </w:rPr>
        <w:t xml:space="preserve"> </w:t>
      </w:r>
      <w:r w:rsidRPr="00DF46AB">
        <w:rPr>
          <w:rFonts w:ascii="Arial" w:hAnsi="Arial" w:cs="Arial"/>
          <w:sz w:val="26"/>
          <w:szCs w:val="26"/>
        </w:rPr>
        <w:t>muestran que existe una relación entre la cantidad de factores utilizados y el nivel de</w:t>
      </w:r>
      <w:r w:rsidR="0020332D" w:rsidRPr="00DF46AB">
        <w:rPr>
          <w:rFonts w:ascii="Arial" w:hAnsi="Arial" w:cs="Arial"/>
          <w:sz w:val="26"/>
          <w:szCs w:val="26"/>
        </w:rPr>
        <w:t xml:space="preserve"> </w:t>
      </w:r>
      <w:r w:rsidRPr="00DF46AB">
        <w:rPr>
          <w:rFonts w:ascii="Arial" w:hAnsi="Arial" w:cs="Arial"/>
          <w:sz w:val="26"/>
          <w:szCs w:val="26"/>
        </w:rPr>
        <w:t>producción.</w:t>
      </w:r>
    </w:p>
    <w:p w14:paraId="7424D9EE" w14:textId="77777777" w:rsidR="00656D92" w:rsidRPr="00DF46AB" w:rsidRDefault="00656D92" w:rsidP="009C74C2">
      <w:pPr>
        <w:spacing w:after="0" w:line="360" w:lineRule="auto"/>
        <w:jc w:val="both"/>
        <w:rPr>
          <w:rFonts w:ascii="Arial" w:hAnsi="Arial" w:cs="Arial"/>
          <w:sz w:val="26"/>
          <w:szCs w:val="26"/>
        </w:rPr>
      </w:pPr>
    </w:p>
    <w:p w14:paraId="2B2C043E" w14:textId="77777777" w:rsidR="000F068A" w:rsidRPr="00DF46AB" w:rsidRDefault="000F068A" w:rsidP="00FD62EA">
      <w:pPr>
        <w:pStyle w:val="Ttulo2"/>
        <w:rPr>
          <w:rFonts w:ascii="Arial" w:hAnsi="Arial" w:cs="Arial"/>
          <w:b/>
          <w:u w:val="single"/>
        </w:rPr>
      </w:pPr>
      <w:bookmarkStart w:id="5" w:name="_Toc390361940"/>
      <w:r w:rsidRPr="00FD62EA">
        <w:rPr>
          <w:rFonts w:ascii="Arial" w:hAnsi="Arial" w:cs="Arial"/>
          <w:b/>
          <w:color w:val="000000" w:themeColor="text1"/>
          <w:sz w:val="28"/>
          <w:u w:val="single"/>
        </w:rPr>
        <w:t>MERCADOS</w:t>
      </w:r>
      <w:bookmarkEnd w:id="5"/>
    </w:p>
    <w:p w14:paraId="2CAC5E26" w14:textId="77777777" w:rsidR="000F068A" w:rsidRPr="00DF46AB" w:rsidRDefault="000F068A" w:rsidP="000F068A">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El nacimiento del concepto de mercado se remonta a la prehistoria, siendo tan antiguo como lo es el trueque. Los primeros mercados consistían en lugares a los que la gente se dirigía con el fin de intercambiar bienes y servicios frente a frente. Así mantuvo su esencia hasta nuestros días, pero los avances tecnológicos posibilitaron el empleo de otros medios como el correo, el teléfono y la web para realizar los intercambios, que no siempre implican una interacción frente a frente.</w:t>
      </w:r>
    </w:p>
    <w:p w14:paraId="1281A503" w14:textId="77777777" w:rsidR="000F068A" w:rsidRPr="00DF46AB" w:rsidRDefault="000F068A" w:rsidP="000F068A">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lastRenderedPageBreak/>
        <w:t xml:space="preserve">Formalmente, un </w:t>
      </w:r>
      <w:r w:rsidRPr="00DF46AB">
        <w:rPr>
          <w:rFonts w:ascii="Arial" w:eastAsia="Times New Roman" w:hAnsi="Arial" w:cs="Arial"/>
          <w:b/>
          <w:color w:val="000000"/>
          <w:sz w:val="26"/>
          <w:szCs w:val="26"/>
          <w:lang w:val="es-ES_tradnl" w:eastAsia="ar-SA"/>
        </w:rPr>
        <w:t>mercado</w:t>
      </w:r>
      <w:r w:rsidRPr="00DF46AB">
        <w:rPr>
          <w:rFonts w:ascii="Arial" w:eastAsia="Times New Roman" w:hAnsi="Arial" w:cs="Arial"/>
          <w:color w:val="000000"/>
          <w:sz w:val="26"/>
          <w:szCs w:val="26"/>
          <w:lang w:val="es-ES_tradnl" w:eastAsia="ar-SA"/>
        </w:rPr>
        <w:t xml:space="preserve"> es cualquier conjunto de transacciones o acuerdos de intercambio de bienes o servicios entre individuos o asociaciones de individuos. Estos se pueden dividir en mercados de bienes de consumo y en mercados de bienes de producción.</w:t>
      </w:r>
    </w:p>
    <w:p w14:paraId="3FDABD2F" w14:textId="77777777" w:rsidR="000F068A" w:rsidRPr="00DF46AB" w:rsidRDefault="000F068A" w:rsidP="000F068A">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El </w:t>
      </w:r>
      <w:r w:rsidRPr="00DF46AB">
        <w:rPr>
          <w:rFonts w:ascii="Arial" w:eastAsia="Times New Roman" w:hAnsi="Arial" w:cs="Arial"/>
          <w:b/>
          <w:color w:val="000000"/>
          <w:sz w:val="26"/>
          <w:szCs w:val="26"/>
          <w:lang w:val="es-ES_tradnl" w:eastAsia="ar-SA"/>
        </w:rPr>
        <w:t>precio</w:t>
      </w:r>
      <w:r w:rsidRPr="00DF46AB">
        <w:rPr>
          <w:rFonts w:ascii="Arial" w:eastAsia="Times New Roman" w:hAnsi="Arial" w:cs="Arial"/>
          <w:color w:val="000000"/>
          <w:sz w:val="26"/>
          <w:szCs w:val="26"/>
          <w:lang w:val="es-ES_tradnl" w:eastAsia="ar-SA"/>
        </w:rPr>
        <w:t xml:space="preserve"> de un bien o servicio representa el término bajo el cual personas y empresas realizan intercambios de manera voluntaria. Debido a su relación inversamente proporcional con la cantidad demandada de dicho bien o servicio, se visualiza como señal para productores y consumidores (precios bajos estimulan el consumo y desaniman la producción, mientras que precios altos reducen el consumo y estimulan la producción).</w:t>
      </w:r>
    </w:p>
    <w:p w14:paraId="2E5CE403" w14:textId="77777777" w:rsidR="000F068A" w:rsidRPr="00DF46AB" w:rsidRDefault="000F068A" w:rsidP="000F068A">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En la dinámica cotidiana, compradores y vendedores interactúan entre sí inspirados por sus necesidades y deseos. El resultado de esta interacción es un balance de ambas fuerzas que se denomina </w:t>
      </w:r>
      <w:r w:rsidRPr="00DF46AB">
        <w:rPr>
          <w:rFonts w:ascii="Arial" w:eastAsia="Times New Roman" w:hAnsi="Arial" w:cs="Arial"/>
          <w:b/>
          <w:color w:val="000000"/>
          <w:sz w:val="26"/>
          <w:szCs w:val="26"/>
          <w:lang w:val="es-ES_tradnl" w:eastAsia="ar-SA"/>
        </w:rPr>
        <w:t>equilibrio de mercado</w:t>
      </w:r>
      <w:r w:rsidRPr="00DF46AB">
        <w:rPr>
          <w:rFonts w:ascii="Arial" w:eastAsia="Times New Roman" w:hAnsi="Arial" w:cs="Arial"/>
          <w:color w:val="000000"/>
          <w:sz w:val="26"/>
          <w:szCs w:val="26"/>
          <w:lang w:val="es-ES_tradnl" w:eastAsia="ar-SA"/>
        </w:rPr>
        <w:t xml:space="preserve">, y el </w:t>
      </w:r>
      <w:r w:rsidRPr="00DF46AB">
        <w:rPr>
          <w:rFonts w:ascii="Arial" w:eastAsia="Times New Roman" w:hAnsi="Arial" w:cs="Arial"/>
          <w:b/>
          <w:color w:val="000000"/>
          <w:sz w:val="26"/>
          <w:szCs w:val="26"/>
          <w:lang w:val="es-ES_tradnl" w:eastAsia="ar-SA"/>
        </w:rPr>
        <w:t xml:space="preserve">precio de equilibrio </w:t>
      </w:r>
      <w:r w:rsidRPr="00DF46AB">
        <w:rPr>
          <w:rFonts w:ascii="Arial" w:eastAsia="Times New Roman" w:hAnsi="Arial" w:cs="Arial"/>
          <w:color w:val="000000"/>
          <w:sz w:val="26"/>
          <w:szCs w:val="26"/>
          <w:lang w:val="es-ES_tradnl" w:eastAsia="ar-SA"/>
        </w:rPr>
        <w:t>es aquel que satisface simultáneamente a consumidores y oferentes.</w:t>
      </w:r>
    </w:p>
    <w:p w14:paraId="31F19225"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3E40F6EF" wp14:editId="481EA0F9">
            <wp:extent cx="2920933" cy="2314575"/>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1382" cy="2322855"/>
                    </a:xfrm>
                    <a:prstGeom prst="rect">
                      <a:avLst/>
                    </a:prstGeom>
                    <a:noFill/>
                    <a:ln>
                      <a:noFill/>
                    </a:ln>
                  </pic:spPr>
                </pic:pic>
              </a:graphicData>
            </a:graphic>
          </wp:inline>
        </w:drawing>
      </w:r>
    </w:p>
    <w:p w14:paraId="1BD776C7" w14:textId="77777777" w:rsidR="000F068A" w:rsidRPr="00DF46AB" w:rsidRDefault="000F068A" w:rsidP="000F068A">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La forma que toma una economía se determina principalmente por los </w:t>
      </w:r>
      <w:r w:rsidRPr="00DF46AB">
        <w:rPr>
          <w:rFonts w:ascii="Arial" w:eastAsia="Times New Roman" w:hAnsi="Arial" w:cs="Arial"/>
          <w:b/>
          <w:color w:val="000000"/>
          <w:sz w:val="26"/>
          <w:szCs w:val="26"/>
          <w:lang w:val="es-ES_tradnl" w:eastAsia="ar-SA"/>
        </w:rPr>
        <w:t>gustos</w:t>
      </w:r>
      <w:r w:rsidRPr="00DF46AB">
        <w:rPr>
          <w:rFonts w:ascii="Arial" w:eastAsia="Times New Roman" w:hAnsi="Arial" w:cs="Arial"/>
          <w:color w:val="000000"/>
          <w:sz w:val="26"/>
          <w:szCs w:val="26"/>
          <w:lang w:val="es-ES_tradnl" w:eastAsia="ar-SA"/>
        </w:rPr>
        <w:t xml:space="preserve"> de los individuos y la </w:t>
      </w:r>
      <w:r w:rsidRPr="00DF46AB">
        <w:rPr>
          <w:rFonts w:ascii="Arial" w:eastAsia="Times New Roman" w:hAnsi="Arial" w:cs="Arial"/>
          <w:b/>
          <w:color w:val="000000"/>
          <w:sz w:val="26"/>
          <w:szCs w:val="26"/>
          <w:lang w:val="es-ES_tradnl" w:eastAsia="ar-SA"/>
        </w:rPr>
        <w:t>tecnología</w:t>
      </w:r>
      <w:r w:rsidRPr="00DF46AB">
        <w:rPr>
          <w:rFonts w:ascii="Arial" w:eastAsia="Times New Roman" w:hAnsi="Arial" w:cs="Arial"/>
          <w:color w:val="000000"/>
          <w:sz w:val="26"/>
          <w:szCs w:val="26"/>
          <w:lang w:val="es-ES_tradnl" w:eastAsia="ar-SA"/>
        </w:rPr>
        <w:t xml:space="preserve"> disponible. Los gustos naturalmente se encuentran relacionados con la cultura, y dirigen los usos de los recursos de la sociedad, mientras que la tecnología y los recursos de la economía limitan las posibilidades de los demandantes.</w:t>
      </w:r>
    </w:p>
    <w:p w14:paraId="4B289D8F" w14:textId="77777777" w:rsidR="000F068A" w:rsidRPr="00DF46AB" w:rsidRDefault="000F068A" w:rsidP="000F068A">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Una economía de mercado es capaz de resolver en todo momento el </w:t>
      </w:r>
      <w:r w:rsidRPr="00DF46AB">
        <w:rPr>
          <w:rFonts w:ascii="Arial" w:eastAsia="Times New Roman" w:hAnsi="Arial" w:cs="Arial"/>
          <w:i/>
          <w:color w:val="000000"/>
          <w:sz w:val="26"/>
          <w:szCs w:val="26"/>
          <w:lang w:val="es-ES_tradnl" w:eastAsia="ar-SA"/>
        </w:rPr>
        <w:t>qué, cómo y para quién</w:t>
      </w:r>
      <w:r w:rsidRPr="00DF46AB">
        <w:rPr>
          <w:rFonts w:ascii="Arial" w:eastAsia="Times New Roman" w:hAnsi="Arial" w:cs="Arial"/>
          <w:color w:val="000000"/>
          <w:sz w:val="26"/>
          <w:szCs w:val="26"/>
          <w:lang w:val="es-ES_tradnl" w:eastAsia="ar-SA"/>
        </w:rPr>
        <w:t>. Es decir:</w:t>
      </w:r>
    </w:p>
    <w:p w14:paraId="223C8092"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b/>
          <w:color w:val="000000"/>
          <w:sz w:val="26"/>
          <w:szCs w:val="26"/>
          <w:lang w:val="es-ES_tradnl" w:eastAsia="ar-SA"/>
        </w:rPr>
        <w:lastRenderedPageBreak/>
        <w:t>Qué</w:t>
      </w:r>
      <w:r w:rsidRPr="00DF46AB">
        <w:rPr>
          <w:rFonts w:ascii="Arial" w:eastAsia="Times New Roman" w:hAnsi="Arial" w:cs="Arial"/>
          <w:color w:val="000000"/>
          <w:sz w:val="26"/>
          <w:szCs w:val="26"/>
          <w:lang w:val="es-ES_tradnl" w:eastAsia="ar-SA"/>
        </w:rPr>
        <w:t xml:space="preserve"> bienes y servicios se producen está determinado por las decisiones diarias de compra de los consumidores, y por el deseo de las empresas de maximizar sus beneficios. </w:t>
      </w:r>
    </w:p>
    <w:p w14:paraId="50AA74BB"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b/>
          <w:color w:val="000000"/>
          <w:sz w:val="26"/>
          <w:szCs w:val="26"/>
          <w:lang w:val="es-ES_tradnl" w:eastAsia="ar-SA"/>
        </w:rPr>
        <w:t>Cómo</w:t>
      </w:r>
      <w:r w:rsidRPr="00DF46AB">
        <w:rPr>
          <w:rFonts w:ascii="Arial" w:eastAsia="Times New Roman" w:hAnsi="Arial" w:cs="Arial"/>
          <w:color w:val="000000"/>
          <w:sz w:val="26"/>
          <w:szCs w:val="26"/>
          <w:lang w:val="es-ES_tradnl" w:eastAsia="ar-SA"/>
        </w:rPr>
        <w:t xml:space="preserve"> se producen los bienes y servicios se determina por la tecnología y competencia existente entre productores.</w:t>
      </w:r>
    </w:p>
    <w:p w14:paraId="44072E4E"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b/>
          <w:color w:val="000000"/>
          <w:sz w:val="26"/>
          <w:szCs w:val="26"/>
          <w:lang w:val="es-ES_tradnl" w:eastAsia="ar-SA"/>
        </w:rPr>
        <w:t>Para</w:t>
      </w:r>
      <w:r w:rsidRPr="00DF46AB">
        <w:rPr>
          <w:rFonts w:ascii="Arial" w:eastAsia="Times New Roman" w:hAnsi="Arial" w:cs="Arial"/>
          <w:color w:val="000000"/>
          <w:sz w:val="26"/>
          <w:szCs w:val="26"/>
          <w:lang w:val="es-ES_tradnl" w:eastAsia="ar-SA"/>
        </w:rPr>
        <w:t xml:space="preserve"> quién se producen los bienes y servicios, es una pregunta de carácter social e implica determinar quién es el consumidor y cuál es la cantidad a consumir.</w:t>
      </w:r>
    </w:p>
    <w:p w14:paraId="73624BCF" w14:textId="77777777" w:rsidR="000F068A" w:rsidRPr="00DF46AB" w:rsidRDefault="000F068A" w:rsidP="000F068A">
      <w:pPr>
        <w:spacing w:after="0" w:line="360" w:lineRule="auto"/>
        <w:ind w:left="709"/>
        <w:jc w:val="both"/>
        <w:rPr>
          <w:rFonts w:ascii="Arial" w:eastAsia="Times New Roman" w:hAnsi="Arial" w:cs="Arial"/>
          <w:color w:val="000000"/>
          <w:sz w:val="26"/>
          <w:szCs w:val="26"/>
          <w:lang w:val="es-ES_tradnl" w:eastAsia="ar-SA"/>
        </w:rPr>
      </w:pPr>
    </w:p>
    <w:p w14:paraId="536FF3D0" w14:textId="77777777" w:rsidR="000F068A" w:rsidRPr="00FD62EA" w:rsidRDefault="000F068A" w:rsidP="00FD62EA">
      <w:pPr>
        <w:pStyle w:val="Ttulo3"/>
        <w:rPr>
          <w:rFonts w:ascii="Arial" w:eastAsia="Times New Roman" w:hAnsi="Arial" w:cs="Arial"/>
          <w:b/>
          <w:color w:val="000000" w:themeColor="text1"/>
          <w:sz w:val="26"/>
          <w:szCs w:val="26"/>
          <w:lang w:val="es-ES_tradnl" w:eastAsia="ar-SA"/>
        </w:rPr>
      </w:pPr>
      <w:bookmarkStart w:id="6" w:name="_Toc390361941"/>
      <w:r w:rsidRPr="00FD62EA">
        <w:rPr>
          <w:rFonts w:ascii="Arial" w:eastAsia="Times New Roman" w:hAnsi="Arial" w:cs="Arial"/>
          <w:b/>
          <w:color w:val="000000" w:themeColor="text1"/>
          <w:sz w:val="26"/>
          <w:szCs w:val="26"/>
          <w:lang w:val="es-ES_tradnl" w:eastAsia="ar-SA"/>
        </w:rPr>
        <w:t>Modelo económico de oferta y demanda</w:t>
      </w:r>
      <w:bookmarkEnd w:id="6"/>
    </w:p>
    <w:p w14:paraId="437F380C"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Bajo las precondiciones de que el mercado es de competencia perfecta, de que oferentes y demandantes actúan racionalmente, y de que los oferentes tienen voluntad de posicionar en el mercado todos los bienes producidos, se ha desarrollado el modelo económico que relaciona al precio de un bien/servicio con la cantidad demandada.</w:t>
      </w:r>
    </w:p>
    <w:p w14:paraId="4079E55D"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Cuando los gustos de los consumidores, los factores climáticos, el marco legal, la tecnología y los demás factores que pueden incidir en la cantidad deseada por los consumidores de un bien o servicio se pueden considerar constantes, a excepción del precio (condición denominada “</w:t>
      </w:r>
      <w:proofErr w:type="spellStart"/>
      <w:r w:rsidRPr="00DF46AB">
        <w:rPr>
          <w:rFonts w:ascii="Arial" w:eastAsia="Times New Roman" w:hAnsi="Arial" w:cs="Arial"/>
          <w:i/>
          <w:color w:val="000000"/>
          <w:sz w:val="26"/>
          <w:szCs w:val="26"/>
          <w:lang w:val="es-ES_tradnl" w:eastAsia="ar-SA"/>
        </w:rPr>
        <w:t>Ceteris</w:t>
      </w:r>
      <w:proofErr w:type="spellEnd"/>
      <w:r w:rsidRPr="00DF46AB">
        <w:rPr>
          <w:rFonts w:ascii="Arial" w:eastAsia="Times New Roman" w:hAnsi="Arial" w:cs="Arial"/>
          <w:i/>
          <w:color w:val="000000"/>
          <w:sz w:val="26"/>
          <w:szCs w:val="26"/>
          <w:lang w:val="es-ES_tradnl" w:eastAsia="ar-SA"/>
        </w:rPr>
        <w:t xml:space="preserve"> </w:t>
      </w:r>
      <w:proofErr w:type="spellStart"/>
      <w:r w:rsidRPr="00DF46AB">
        <w:rPr>
          <w:rFonts w:ascii="Arial" w:eastAsia="Times New Roman" w:hAnsi="Arial" w:cs="Arial"/>
          <w:i/>
          <w:color w:val="000000"/>
          <w:sz w:val="26"/>
          <w:szCs w:val="26"/>
          <w:lang w:val="es-ES_tradnl" w:eastAsia="ar-SA"/>
        </w:rPr>
        <w:t>Paribus</w:t>
      </w:r>
      <w:proofErr w:type="spellEnd"/>
      <w:r w:rsidRPr="00DF46AB">
        <w:rPr>
          <w:rFonts w:ascii="Arial" w:eastAsia="Times New Roman" w:hAnsi="Arial" w:cs="Arial"/>
          <w:color w:val="000000"/>
          <w:sz w:val="26"/>
          <w:szCs w:val="26"/>
          <w:lang w:val="es-ES_tradnl" w:eastAsia="ar-SA"/>
        </w:rPr>
        <w:t xml:space="preserve">”), la </w:t>
      </w:r>
      <w:r w:rsidRPr="00DF46AB">
        <w:rPr>
          <w:rFonts w:ascii="Arial" w:eastAsia="Times New Roman" w:hAnsi="Arial" w:cs="Arial"/>
          <w:b/>
          <w:color w:val="000000"/>
          <w:sz w:val="26"/>
          <w:szCs w:val="26"/>
          <w:lang w:val="es-ES_tradnl" w:eastAsia="ar-SA"/>
        </w:rPr>
        <w:t>curva de demanda</w:t>
      </w:r>
      <w:r w:rsidRPr="00DF46AB">
        <w:rPr>
          <w:rFonts w:ascii="Arial" w:eastAsia="Times New Roman" w:hAnsi="Arial" w:cs="Arial"/>
          <w:color w:val="000000"/>
          <w:sz w:val="26"/>
          <w:szCs w:val="26"/>
          <w:lang w:val="es-ES_tradnl" w:eastAsia="ar-SA"/>
        </w:rPr>
        <w:t xml:space="preserve"> representa la cantidad que todos los consumidores en conjunto están dispuestos a comprar en relación al precio del mismo.</w:t>
      </w:r>
    </w:p>
    <w:p w14:paraId="61BACCF1"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4F7BB456" wp14:editId="3032B227">
            <wp:extent cx="2103606" cy="1905000"/>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14928" cy="1915253"/>
                    </a:xfrm>
                    <a:prstGeom prst="rect">
                      <a:avLst/>
                    </a:prstGeom>
                    <a:noFill/>
                    <a:ln>
                      <a:noFill/>
                    </a:ln>
                  </pic:spPr>
                </pic:pic>
              </a:graphicData>
            </a:graphic>
          </wp:inline>
        </w:drawing>
      </w:r>
    </w:p>
    <w:p w14:paraId="474F8DC3"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Como se puede ver en la figura, en el momento en el que el precio (P) aumenta, la cantidad (Q) disminuye. Esta característica se visualiza en la mayoría de los bienes y servicios, y se conoce como </w:t>
      </w:r>
      <w:r w:rsidRPr="00DF46AB">
        <w:rPr>
          <w:rFonts w:ascii="Arial" w:eastAsia="Times New Roman" w:hAnsi="Arial" w:cs="Arial"/>
          <w:b/>
          <w:color w:val="000000"/>
          <w:sz w:val="26"/>
          <w:szCs w:val="26"/>
          <w:lang w:val="es-ES_tradnl" w:eastAsia="ar-SA"/>
        </w:rPr>
        <w:t>Ley de demanda con pendiente negativa</w:t>
      </w:r>
      <w:r w:rsidRPr="00DF46AB">
        <w:rPr>
          <w:rFonts w:ascii="Arial" w:eastAsia="Times New Roman" w:hAnsi="Arial" w:cs="Arial"/>
          <w:color w:val="000000"/>
          <w:sz w:val="26"/>
          <w:szCs w:val="26"/>
          <w:lang w:val="es-ES_tradnl" w:eastAsia="ar-SA"/>
        </w:rPr>
        <w:t xml:space="preserve">; sus causas son dos: el </w:t>
      </w:r>
      <w:r w:rsidRPr="00DF46AB">
        <w:rPr>
          <w:rFonts w:ascii="Arial" w:eastAsia="Times New Roman" w:hAnsi="Arial" w:cs="Arial"/>
          <w:b/>
          <w:color w:val="000000"/>
          <w:sz w:val="26"/>
          <w:szCs w:val="26"/>
          <w:lang w:val="es-ES_tradnl" w:eastAsia="ar-SA"/>
        </w:rPr>
        <w:t>efecto de sustitución</w:t>
      </w:r>
      <w:r w:rsidRPr="00DF46AB">
        <w:rPr>
          <w:rFonts w:ascii="Arial" w:eastAsia="Times New Roman" w:hAnsi="Arial" w:cs="Arial"/>
          <w:color w:val="000000"/>
          <w:sz w:val="26"/>
          <w:szCs w:val="26"/>
          <w:lang w:val="es-ES_tradnl" w:eastAsia="ar-SA"/>
        </w:rPr>
        <w:t xml:space="preserve"> indica que cuando el precio de un bien </w:t>
      </w:r>
      <w:r w:rsidRPr="00DF46AB">
        <w:rPr>
          <w:rFonts w:ascii="Arial" w:eastAsia="Times New Roman" w:hAnsi="Arial" w:cs="Arial"/>
          <w:color w:val="000000"/>
          <w:sz w:val="26"/>
          <w:szCs w:val="26"/>
          <w:lang w:val="es-ES_tradnl" w:eastAsia="ar-SA"/>
        </w:rPr>
        <w:lastRenderedPageBreak/>
        <w:t xml:space="preserve">aumenta, los consumidores tienden a sustituirlo por otro similar con un precio menor (cuando aumenta el precio de la carne vacuna, disminuye su consumo y aumenta el de pollo, un sustituto más barato), y el </w:t>
      </w:r>
      <w:r w:rsidRPr="00DF46AB">
        <w:rPr>
          <w:rFonts w:ascii="Arial" w:eastAsia="Times New Roman" w:hAnsi="Arial" w:cs="Arial"/>
          <w:b/>
          <w:color w:val="000000"/>
          <w:sz w:val="26"/>
          <w:szCs w:val="26"/>
          <w:lang w:val="es-ES_tradnl" w:eastAsia="ar-SA"/>
        </w:rPr>
        <w:t>efecto ingreso</w:t>
      </w:r>
      <w:r w:rsidRPr="00DF46AB">
        <w:rPr>
          <w:rFonts w:ascii="Arial" w:eastAsia="Times New Roman" w:hAnsi="Arial" w:cs="Arial"/>
          <w:color w:val="000000"/>
          <w:sz w:val="26"/>
          <w:szCs w:val="26"/>
          <w:lang w:val="es-ES_tradnl" w:eastAsia="ar-SA"/>
        </w:rPr>
        <w:t xml:space="preserve"> establece que al aumentar el precio de un bien, disminuye la cantidad que los consumidores pueden adquirir, por lo que naturalmente disminuye su demanda.</w:t>
      </w:r>
    </w:p>
    <w:p w14:paraId="4C07B851" w14:textId="77777777" w:rsidR="000F068A" w:rsidRPr="00DF46AB" w:rsidRDefault="000F068A" w:rsidP="000F068A">
      <w:pPr>
        <w:spacing w:after="0"/>
        <w:rPr>
          <w:rFonts w:ascii="Arial" w:eastAsia="Arial" w:hAnsi="Arial" w:cs="Arial"/>
          <w:color w:val="000000"/>
          <w:sz w:val="26"/>
          <w:szCs w:val="26"/>
          <w:lang w:eastAsia="es-AR"/>
        </w:rPr>
      </w:pPr>
    </w:p>
    <w:p w14:paraId="11ED1D02" w14:textId="77777777" w:rsidR="000F068A" w:rsidRPr="00DF46AB" w:rsidRDefault="000F068A" w:rsidP="00320411">
      <w:pPr>
        <w:spacing w:after="0"/>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La demanda global de un bien en un mercado se compone mediante la suma de todas las demandas individuales de los consumidores, por ejemplo:</w:t>
      </w:r>
    </w:p>
    <w:p w14:paraId="3CD1DCB6" w14:textId="77777777" w:rsidR="00320411" w:rsidRPr="00DF46AB" w:rsidRDefault="00320411" w:rsidP="00320411">
      <w:pPr>
        <w:spacing w:after="0"/>
        <w:rPr>
          <w:rFonts w:ascii="Arial" w:eastAsia="Times New Roman" w:hAnsi="Arial" w:cs="Arial"/>
          <w:color w:val="000000"/>
          <w:sz w:val="26"/>
          <w:szCs w:val="26"/>
          <w:lang w:val="es-ES_tradnl" w:eastAsia="ar-SA"/>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110"/>
        <w:gridCol w:w="2599"/>
        <w:gridCol w:w="2614"/>
        <w:gridCol w:w="2037"/>
      </w:tblGrid>
      <w:tr w:rsidR="000F068A" w:rsidRPr="00DF46AB" w14:paraId="23FCAB2E" w14:textId="77777777" w:rsidTr="00F61281">
        <w:trPr>
          <w:jc w:val="center"/>
        </w:trPr>
        <w:tc>
          <w:tcPr>
            <w:tcW w:w="2111" w:type="dxa"/>
            <w:shd w:val="clear" w:color="auto" w:fill="000000"/>
            <w:tcMar>
              <w:top w:w="100" w:type="dxa"/>
              <w:left w:w="100" w:type="dxa"/>
              <w:bottom w:w="100" w:type="dxa"/>
              <w:right w:w="100" w:type="dxa"/>
            </w:tcMar>
          </w:tcPr>
          <w:p w14:paraId="0D7D1742"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Precio de un disco compacto (en pesos)</w:t>
            </w:r>
          </w:p>
        </w:tc>
        <w:tc>
          <w:tcPr>
            <w:tcW w:w="2599" w:type="dxa"/>
            <w:shd w:val="clear" w:color="auto" w:fill="000000"/>
            <w:tcMar>
              <w:top w:w="100" w:type="dxa"/>
              <w:left w:w="100" w:type="dxa"/>
              <w:bottom w:w="100" w:type="dxa"/>
              <w:right w:w="100" w:type="dxa"/>
            </w:tcMar>
          </w:tcPr>
          <w:p w14:paraId="1995EB5E"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Cantidad de discos compactos demandados por Miguel</w:t>
            </w:r>
          </w:p>
        </w:tc>
        <w:tc>
          <w:tcPr>
            <w:tcW w:w="2614" w:type="dxa"/>
            <w:shd w:val="clear" w:color="auto" w:fill="000000"/>
            <w:tcMar>
              <w:top w:w="100" w:type="dxa"/>
              <w:left w:w="100" w:type="dxa"/>
              <w:bottom w:w="100" w:type="dxa"/>
              <w:right w:w="100" w:type="dxa"/>
            </w:tcMar>
          </w:tcPr>
          <w:p w14:paraId="5E962AD0"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Cantidad de discos compactos demandados por Víctor</w:t>
            </w:r>
          </w:p>
        </w:tc>
        <w:tc>
          <w:tcPr>
            <w:tcW w:w="2037" w:type="dxa"/>
            <w:shd w:val="clear" w:color="auto" w:fill="000000"/>
            <w:tcMar>
              <w:top w:w="100" w:type="dxa"/>
              <w:left w:w="100" w:type="dxa"/>
              <w:bottom w:w="100" w:type="dxa"/>
              <w:right w:w="100" w:type="dxa"/>
            </w:tcMar>
          </w:tcPr>
          <w:p w14:paraId="69B5160F"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Demanda del Mercado</w:t>
            </w:r>
          </w:p>
        </w:tc>
      </w:tr>
      <w:tr w:rsidR="000F068A" w:rsidRPr="00DF46AB" w14:paraId="323C220F" w14:textId="77777777" w:rsidTr="00F61281">
        <w:trPr>
          <w:jc w:val="center"/>
        </w:trPr>
        <w:tc>
          <w:tcPr>
            <w:tcW w:w="2111" w:type="dxa"/>
            <w:tcMar>
              <w:top w:w="100" w:type="dxa"/>
              <w:left w:w="100" w:type="dxa"/>
              <w:bottom w:w="100" w:type="dxa"/>
              <w:right w:w="100" w:type="dxa"/>
            </w:tcMar>
          </w:tcPr>
          <w:p w14:paraId="3ECD4B0F"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c>
          <w:tcPr>
            <w:tcW w:w="2599" w:type="dxa"/>
            <w:tcMar>
              <w:top w:w="100" w:type="dxa"/>
              <w:left w:w="100" w:type="dxa"/>
              <w:bottom w:w="100" w:type="dxa"/>
              <w:right w:w="100" w:type="dxa"/>
            </w:tcMar>
          </w:tcPr>
          <w:p w14:paraId="0C2A116C"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8</w:t>
            </w:r>
          </w:p>
        </w:tc>
        <w:tc>
          <w:tcPr>
            <w:tcW w:w="2614" w:type="dxa"/>
            <w:tcMar>
              <w:top w:w="100" w:type="dxa"/>
              <w:left w:w="100" w:type="dxa"/>
              <w:bottom w:w="100" w:type="dxa"/>
              <w:right w:w="100" w:type="dxa"/>
            </w:tcMar>
          </w:tcPr>
          <w:p w14:paraId="195990F4"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5</w:t>
            </w:r>
          </w:p>
        </w:tc>
        <w:tc>
          <w:tcPr>
            <w:tcW w:w="2037" w:type="dxa"/>
            <w:tcMar>
              <w:top w:w="100" w:type="dxa"/>
              <w:left w:w="100" w:type="dxa"/>
              <w:bottom w:w="100" w:type="dxa"/>
              <w:right w:w="100" w:type="dxa"/>
            </w:tcMar>
          </w:tcPr>
          <w:p w14:paraId="478F6DCB"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13</w:t>
            </w:r>
          </w:p>
        </w:tc>
      </w:tr>
      <w:tr w:rsidR="000F068A" w:rsidRPr="00DF46AB" w14:paraId="5131E2D9" w14:textId="77777777" w:rsidTr="00F61281">
        <w:trPr>
          <w:jc w:val="center"/>
        </w:trPr>
        <w:tc>
          <w:tcPr>
            <w:tcW w:w="2111" w:type="dxa"/>
            <w:tcMar>
              <w:top w:w="100" w:type="dxa"/>
              <w:left w:w="100" w:type="dxa"/>
              <w:bottom w:w="100" w:type="dxa"/>
              <w:right w:w="100" w:type="dxa"/>
            </w:tcMar>
          </w:tcPr>
          <w:p w14:paraId="33E4C7E1"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1,5</w:t>
            </w:r>
          </w:p>
        </w:tc>
        <w:tc>
          <w:tcPr>
            <w:tcW w:w="2599" w:type="dxa"/>
            <w:tcMar>
              <w:top w:w="100" w:type="dxa"/>
              <w:left w:w="100" w:type="dxa"/>
              <w:bottom w:w="100" w:type="dxa"/>
              <w:right w:w="100" w:type="dxa"/>
            </w:tcMar>
          </w:tcPr>
          <w:p w14:paraId="00A055B6"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6</w:t>
            </w:r>
          </w:p>
        </w:tc>
        <w:tc>
          <w:tcPr>
            <w:tcW w:w="2614" w:type="dxa"/>
            <w:tcMar>
              <w:top w:w="100" w:type="dxa"/>
              <w:left w:w="100" w:type="dxa"/>
              <w:bottom w:w="100" w:type="dxa"/>
              <w:right w:w="100" w:type="dxa"/>
            </w:tcMar>
          </w:tcPr>
          <w:p w14:paraId="70EA6487"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c>
          <w:tcPr>
            <w:tcW w:w="2037" w:type="dxa"/>
            <w:tcMar>
              <w:top w:w="100" w:type="dxa"/>
              <w:left w:w="100" w:type="dxa"/>
              <w:bottom w:w="100" w:type="dxa"/>
              <w:right w:w="100" w:type="dxa"/>
            </w:tcMar>
          </w:tcPr>
          <w:p w14:paraId="5231102C"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10</w:t>
            </w:r>
          </w:p>
        </w:tc>
      </w:tr>
      <w:tr w:rsidR="000F068A" w:rsidRPr="00DF46AB" w14:paraId="6320A5B5" w14:textId="77777777" w:rsidTr="00F61281">
        <w:trPr>
          <w:jc w:val="center"/>
        </w:trPr>
        <w:tc>
          <w:tcPr>
            <w:tcW w:w="2111" w:type="dxa"/>
            <w:tcMar>
              <w:top w:w="100" w:type="dxa"/>
              <w:left w:w="100" w:type="dxa"/>
              <w:bottom w:w="100" w:type="dxa"/>
              <w:right w:w="100" w:type="dxa"/>
            </w:tcMar>
          </w:tcPr>
          <w:p w14:paraId="142AE834"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w:t>
            </w:r>
          </w:p>
        </w:tc>
        <w:tc>
          <w:tcPr>
            <w:tcW w:w="2599" w:type="dxa"/>
            <w:tcMar>
              <w:top w:w="100" w:type="dxa"/>
              <w:left w:w="100" w:type="dxa"/>
              <w:bottom w:w="100" w:type="dxa"/>
              <w:right w:w="100" w:type="dxa"/>
            </w:tcMar>
          </w:tcPr>
          <w:p w14:paraId="4BC10568"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c>
          <w:tcPr>
            <w:tcW w:w="2614" w:type="dxa"/>
            <w:tcMar>
              <w:top w:w="100" w:type="dxa"/>
              <w:left w:w="100" w:type="dxa"/>
              <w:bottom w:w="100" w:type="dxa"/>
              <w:right w:w="100" w:type="dxa"/>
            </w:tcMar>
          </w:tcPr>
          <w:p w14:paraId="1DBE1070"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3</w:t>
            </w:r>
          </w:p>
        </w:tc>
        <w:tc>
          <w:tcPr>
            <w:tcW w:w="2037" w:type="dxa"/>
            <w:tcMar>
              <w:top w:w="100" w:type="dxa"/>
              <w:left w:w="100" w:type="dxa"/>
              <w:bottom w:w="100" w:type="dxa"/>
              <w:right w:w="100" w:type="dxa"/>
            </w:tcMar>
          </w:tcPr>
          <w:p w14:paraId="0CFA4707"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7</w:t>
            </w:r>
          </w:p>
        </w:tc>
      </w:tr>
      <w:tr w:rsidR="000F068A" w:rsidRPr="00DF46AB" w14:paraId="5F0B925C" w14:textId="77777777" w:rsidTr="00F61281">
        <w:trPr>
          <w:jc w:val="center"/>
        </w:trPr>
        <w:tc>
          <w:tcPr>
            <w:tcW w:w="2111" w:type="dxa"/>
            <w:tcMar>
              <w:top w:w="100" w:type="dxa"/>
              <w:left w:w="100" w:type="dxa"/>
              <w:bottom w:w="100" w:type="dxa"/>
              <w:right w:w="100" w:type="dxa"/>
            </w:tcMar>
          </w:tcPr>
          <w:p w14:paraId="7FCFEC9C"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2,5</w:t>
            </w:r>
          </w:p>
        </w:tc>
        <w:tc>
          <w:tcPr>
            <w:tcW w:w="2599" w:type="dxa"/>
            <w:tcMar>
              <w:top w:w="100" w:type="dxa"/>
              <w:left w:w="100" w:type="dxa"/>
              <w:bottom w:w="100" w:type="dxa"/>
              <w:right w:w="100" w:type="dxa"/>
            </w:tcMar>
          </w:tcPr>
          <w:p w14:paraId="2A98B3E9"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w:t>
            </w:r>
          </w:p>
        </w:tc>
        <w:tc>
          <w:tcPr>
            <w:tcW w:w="2614" w:type="dxa"/>
            <w:tcMar>
              <w:top w:w="100" w:type="dxa"/>
              <w:left w:w="100" w:type="dxa"/>
              <w:bottom w:w="100" w:type="dxa"/>
              <w:right w:w="100" w:type="dxa"/>
            </w:tcMar>
          </w:tcPr>
          <w:p w14:paraId="77DEEBBE"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w:t>
            </w:r>
          </w:p>
        </w:tc>
        <w:tc>
          <w:tcPr>
            <w:tcW w:w="2037" w:type="dxa"/>
            <w:tcMar>
              <w:top w:w="100" w:type="dxa"/>
              <w:left w:w="100" w:type="dxa"/>
              <w:bottom w:w="100" w:type="dxa"/>
              <w:right w:w="100" w:type="dxa"/>
            </w:tcMar>
          </w:tcPr>
          <w:p w14:paraId="434FFEE8"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r>
      <w:tr w:rsidR="000F068A" w:rsidRPr="00DF46AB" w14:paraId="46D2965D" w14:textId="77777777" w:rsidTr="00F61281">
        <w:trPr>
          <w:jc w:val="center"/>
        </w:trPr>
        <w:tc>
          <w:tcPr>
            <w:tcW w:w="2111" w:type="dxa"/>
            <w:tcMar>
              <w:top w:w="100" w:type="dxa"/>
              <w:left w:w="100" w:type="dxa"/>
              <w:bottom w:w="100" w:type="dxa"/>
              <w:right w:w="100" w:type="dxa"/>
            </w:tcMar>
          </w:tcPr>
          <w:p w14:paraId="7A2DD9FE"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3</w:t>
            </w:r>
          </w:p>
        </w:tc>
        <w:tc>
          <w:tcPr>
            <w:tcW w:w="2599" w:type="dxa"/>
            <w:tcMar>
              <w:top w:w="100" w:type="dxa"/>
              <w:left w:w="100" w:type="dxa"/>
              <w:bottom w:w="100" w:type="dxa"/>
              <w:right w:w="100" w:type="dxa"/>
            </w:tcMar>
          </w:tcPr>
          <w:p w14:paraId="5EE3DC75"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0</w:t>
            </w:r>
          </w:p>
        </w:tc>
        <w:tc>
          <w:tcPr>
            <w:tcW w:w="2614" w:type="dxa"/>
            <w:tcMar>
              <w:top w:w="100" w:type="dxa"/>
              <w:left w:w="100" w:type="dxa"/>
              <w:bottom w:w="100" w:type="dxa"/>
              <w:right w:w="100" w:type="dxa"/>
            </w:tcMar>
          </w:tcPr>
          <w:p w14:paraId="3DE665E1"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c>
          <w:tcPr>
            <w:tcW w:w="2037" w:type="dxa"/>
            <w:tcMar>
              <w:top w:w="100" w:type="dxa"/>
              <w:left w:w="100" w:type="dxa"/>
              <w:bottom w:w="100" w:type="dxa"/>
              <w:right w:w="100" w:type="dxa"/>
            </w:tcMar>
          </w:tcPr>
          <w:p w14:paraId="4CBD803E"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r>
    </w:tbl>
    <w:p w14:paraId="53C0F061" w14:textId="77777777" w:rsidR="00320411" w:rsidRPr="00DF46AB" w:rsidRDefault="00320411" w:rsidP="00320411">
      <w:pPr>
        <w:spacing w:after="0" w:line="360" w:lineRule="auto"/>
        <w:jc w:val="both"/>
        <w:rPr>
          <w:rFonts w:ascii="Arial" w:eastAsia="Times New Roman" w:hAnsi="Arial" w:cs="Arial"/>
          <w:color w:val="000000"/>
          <w:sz w:val="26"/>
          <w:szCs w:val="26"/>
          <w:lang w:val="es-ES_tradnl" w:eastAsia="ar-SA"/>
        </w:rPr>
      </w:pPr>
    </w:p>
    <w:p w14:paraId="721B0A13"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Ahora es momento de estudiar las demandas individuales. Estas se determinan en función de los gustos, el ingreso, el precio del bien y los precios de los demás bienes (además existen factores especiales en determinados mercados, como lo es el clima en la venta de aires acondicionados).</w:t>
      </w:r>
    </w:p>
    <w:p w14:paraId="6237BCEC" w14:textId="77777777" w:rsidR="000F068A" w:rsidRPr="00DF46AB" w:rsidRDefault="000F068A" w:rsidP="000F068A">
      <w:pPr>
        <w:spacing w:after="0"/>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6E5A2787" wp14:editId="07777777">
            <wp:extent cx="6633845" cy="209613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33845" cy="2096135"/>
                    </a:xfrm>
                    <a:prstGeom prst="rect">
                      <a:avLst/>
                    </a:prstGeom>
                    <a:noFill/>
                    <a:ln>
                      <a:noFill/>
                    </a:ln>
                  </pic:spPr>
                </pic:pic>
              </a:graphicData>
            </a:graphic>
          </wp:inline>
        </w:drawing>
      </w:r>
    </w:p>
    <w:p w14:paraId="08AFB2F8" w14:textId="77777777" w:rsidR="00320411" w:rsidRPr="00DF46AB" w:rsidRDefault="00320411" w:rsidP="00320411">
      <w:pPr>
        <w:spacing w:after="0" w:line="360" w:lineRule="auto"/>
        <w:jc w:val="both"/>
        <w:rPr>
          <w:rFonts w:ascii="Arial" w:eastAsia="Times New Roman" w:hAnsi="Arial" w:cs="Arial"/>
          <w:color w:val="000000"/>
          <w:sz w:val="26"/>
          <w:szCs w:val="26"/>
          <w:lang w:val="es-ES_tradnl" w:eastAsia="ar-SA"/>
        </w:rPr>
      </w:pPr>
    </w:p>
    <w:p w14:paraId="05048DC1"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lastRenderedPageBreak/>
        <w:t xml:space="preserve">En economía se hace una distinción entre bienes </w:t>
      </w:r>
      <w:r w:rsidRPr="00DF46AB">
        <w:rPr>
          <w:rFonts w:ascii="Arial" w:eastAsia="Times New Roman" w:hAnsi="Arial" w:cs="Arial"/>
          <w:b/>
          <w:color w:val="000000"/>
          <w:sz w:val="26"/>
          <w:szCs w:val="26"/>
          <w:lang w:val="es-ES_tradnl" w:eastAsia="ar-SA"/>
        </w:rPr>
        <w:t>normales</w:t>
      </w:r>
      <w:r w:rsidRPr="00DF46AB">
        <w:rPr>
          <w:rFonts w:ascii="Arial" w:eastAsia="Times New Roman" w:hAnsi="Arial" w:cs="Arial"/>
          <w:color w:val="000000"/>
          <w:sz w:val="26"/>
          <w:szCs w:val="26"/>
          <w:lang w:val="es-ES_tradnl" w:eastAsia="ar-SA"/>
        </w:rPr>
        <w:t xml:space="preserve"> e </w:t>
      </w:r>
      <w:r w:rsidRPr="00DF46AB">
        <w:rPr>
          <w:rFonts w:ascii="Arial" w:eastAsia="Times New Roman" w:hAnsi="Arial" w:cs="Arial"/>
          <w:b/>
          <w:color w:val="000000"/>
          <w:sz w:val="26"/>
          <w:szCs w:val="26"/>
          <w:lang w:val="es-ES_tradnl" w:eastAsia="ar-SA"/>
        </w:rPr>
        <w:t>inferiores</w:t>
      </w:r>
      <w:r w:rsidRPr="00DF46AB">
        <w:rPr>
          <w:rFonts w:ascii="Arial" w:eastAsia="Times New Roman" w:hAnsi="Arial" w:cs="Arial"/>
          <w:color w:val="000000"/>
          <w:sz w:val="26"/>
          <w:szCs w:val="26"/>
          <w:lang w:val="es-ES_tradnl" w:eastAsia="ar-SA"/>
        </w:rPr>
        <w:t>. En la primer categoría encontramos a aquellos cuya cantidad demandada se incrementa cuando el ingreso de los consumidores aumenta, mientras que los que pertenecen a la segunda categoría descienden su cantidad demandada al aumentar el ingreso de los consumidores (ejemplos de estos bienes son los alimentos poco nutritivos, y bienes de baja calidad en general).</w:t>
      </w:r>
    </w:p>
    <w:p w14:paraId="2644D1D1"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Cuando el precio de un bien se modifica, en muchos casos se observa una relación especial entre éste y los demás. Esta relación puede ser complementaria o sustitutiva. En el primer caso un aumento en el precio de un bien provoca el descenso de la demanda en los otros (por ejemplo, cuando aumenta el precio del petróleo aumentan los combustibles y se reduce entonces la demanda de automóviles). En el segundo caso en cambio, el aumento en el precio de un bien produce un aumento en la demanda de otros bienes (un aumento en el precio del petróleo produce un aumento en la demanda de carbón).</w:t>
      </w:r>
    </w:p>
    <w:p w14:paraId="4FC6B932"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Más allá de las distinciones enumeradas, el factor determinante de la demanda está conformado por los gustos de los consumidores, siendo esta la razón por la que áreas como la publicidad y el marketing han tomado notable importancia en muchos mercados. Los gustos de las personas se ven influenciados por la cultura, educación, historia, técnicas publicitarias, expectativas sobre el futuro y muchos otros factores de carácter subjetivo.</w:t>
      </w:r>
    </w:p>
    <w:p w14:paraId="483C7C15"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Como conclusión del análisis anterior, se puede afirmar que la demanda nunca permanece constante. Cuando es el precio el que se modifica, el cambio se denomina </w:t>
      </w:r>
      <w:r w:rsidRPr="00DF46AB">
        <w:rPr>
          <w:rFonts w:ascii="Arial" w:eastAsia="Times New Roman" w:hAnsi="Arial" w:cs="Arial"/>
          <w:b/>
          <w:color w:val="000000"/>
          <w:sz w:val="26"/>
          <w:szCs w:val="26"/>
          <w:lang w:val="es-ES_tradnl" w:eastAsia="ar-SA"/>
        </w:rPr>
        <w:t>aumento o disminución de demanda</w:t>
      </w:r>
      <w:r w:rsidRPr="00DF46AB">
        <w:rPr>
          <w:rFonts w:ascii="Arial" w:eastAsia="Times New Roman" w:hAnsi="Arial" w:cs="Arial"/>
          <w:color w:val="000000"/>
          <w:sz w:val="26"/>
          <w:szCs w:val="26"/>
          <w:lang w:val="es-ES_tradnl" w:eastAsia="ar-SA"/>
        </w:rPr>
        <w:t xml:space="preserve"> y gráficamente se refleja por un movimiento dentro de la misma curva. Cuando cambian algunos factores distintos del precio, el cambio se </w:t>
      </w:r>
      <w:r w:rsidRPr="00DF46AB">
        <w:rPr>
          <w:rFonts w:ascii="Arial" w:eastAsia="Times New Roman" w:hAnsi="Arial" w:cs="Arial"/>
          <w:b/>
          <w:color w:val="000000"/>
          <w:sz w:val="26"/>
          <w:szCs w:val="26"/>
          <w:lang w:val="es-ES_tradnl" w:eastAsia="ar-SA"/>
        </w:rPr>
        <w:t>denomina desplazamiento de la demanda</w:t>
      </w:r>
      <w:r w:rsidRPr="00DF46AB">
        <w:rPr>
          <w:rFonts w:ascii="Arial" w:eastAsia="Times New Roman" w:hAnsi="Arial" w:cs="Arial"/>
          <w:color w:val="000000"/>
          <w:sz w:val="26"/>
          <w:szCs w:val="26"/>
          <w:lang w:val="es-ES_tradnl" w:eastAsia="ar-SA"/>
        </w:rPr>
        <w:t>.</w:t>
      </w:r>
    </w:p>
    <w:p w14:paraId="0C04D4E0" w14:textId="44200592" w:rsidR="000F068A" w:rsidRDefault="000F068A" w:rsidP="000F068A">
      <w:pPr>
        <w:spacing w:after="0"/>
        <w:ind w:firstLine="70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lastRenderedPageBreak/>
        <w:drawing>
          <wp:inline distT="0" distB="0" distL="0" distR="0" wp14:anchorId="5D0A2BB7" wp14:editId="0701B715">
            <wp:extent cx="3657600" cy="2415177"/>
            <wp:effectExtent l="0" t="0" r="0" b="444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63180" cy="2418861"/>
                    </a:xfrm>
                    <a:prstGeom prst="rect">
                      <a:avLst/>
                    </a:prstGeom>
                    <a:noFill/>
                    <a:ln>
                      <a:noFill/>
                    </a:ln>
                  </pic:spPr>
                </pic:pic>
              </a:graphicData>
            </a:graphic>
          </wp:inline>
        </w:drawing>
      </w:r>
    </w:p>
    <w:p w14:paraId="2FE37584" w14:textId="77777777" w:rsidR="00E8474A" w:rsidRPr="00DF46AB" w:rsidRDefault="00E8474A" w:rsidP="000F068A">
      <w:pPr>
        <w:spacing w:after="0"/>
        <w:ind w:firstLine="700"/>
        <w:jc w:val="center"/>
        <w:rPr>
          <w:rFonts w:ascii="Arial" w:eastAsia="Arial" w:hAnsi="Arial" w:cs="Arial"/>
          <w:color w:val="000000"/>
          <w:sz w:val="26"/>
          <w:szCs w:val="26"/>
          <w:lang w:eastAsia="es-AR"/>
        </w:rPr>
      </w:pPr>
    </w:p>
    <w:p w14:paraId="3EFE8C23" w14:textId="77777777" w:rsidR="000F068A"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El estudio de la demanda de un bien o servicio es una parte del modelo. Resta evaluar lo que sucede con respecto a la oferta: cuando los precios de los insumos, los precios de otros bienes relacionados y las políticas de Estado se mantienen constantes, se denomina </w:t>
      </w:r>
      <w:r w:rsidRPr="00DF46AB">
        <w:rPr>
          <w:rFonts w:ascii="Arial" w:eastAsia="Times New Roman" w:hAnsi="Arial" w:cs="Arial"/>
          <w:b/>
          <w:color w:val="000000"/>
          <w:sz w:val="26"/>
          <w:szCs w:val="26"/>
          <w:lang w:val="es-ES_tradnl" w:eastAsia="ar-SA"/>
        </w:rPr>
        <w:t>curva de oferta</w:t>
      </w:r>
      <w:r w:rsidRPr="00DF46AB">
        <w:rPr>
          <w:rFonts w:ascii="Arial" w:eastAsia="Times New Roman" w:hAnsi="Arial" w:cs="Arial"/>
          <w:color w:val="000000"/>
          <w:sz w:val="26"/>
          <w:szCs w:val="26"/>
          <w:lang w:val="es-ES_tradnl" w:eastAsia="ar-SA"/>
        </w:rPr>
        <w:t xml:space="preserve"> a la relación entre el precio de un bien en el mercado y la cantidad del mismo que los productores están dispuestos a producir y vender. Esta curva tiene pendiente positiva.</w:t>
      </w:r>
    </w:p>
    <w:p w14:paraId="5A6849AB" w14:textId="77777777" w:rsidR="00E8474A" w:rsidRPr="00DF46AB" w:rsidRDefault="00E8474A" w:rsidP="00320411">
      <w:pPr>
        <w:spacing w:after="0" w:line="360" w:lineRule="auto"/>
        <w:jc w:val="both"/>
        <w:rPr>
          <w:rFonts w:ascii="Arial" w:eastAsia="Times New Roman" w:hAnsi="Arial" w:cs="Arial"/>
          <w:color w:val="000000"/>
          <w:sz w:val="26"/>
          <w:szCs w:val="26"/>
          <w:lang w:val="es-ES_tradnl" w:eastAsia="ar-SA"/>
        </w:rPr>
      </w:pPr>
    </w:p>
    <w:p w14:paraId="08E2EF9E" w14:textId="77777777" w:rsidR="000F068A" w:rsidRPr="00DF46AB" w:rsidRDefault="000F068A" w:rsidP="000F068A">
      <w:pPr>
        <w:spacing w:after="0"/>
        <w:ind w:firstLine="70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091B06F0" wp14:editId="06CADF41">
            <wp:extent cx="2359025" cy="2577345"/>
            <wp:effectExtent l="0" t="0" r="3175"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62295" cy="2580918"/>
                    </a:xfrm>
                    <a:prstGeom prst="rect">
                      <a:avLst/>
                    </a:prstGeom>
                    <a:noFill/>
                    <a:ln>
                      <a:noFill/>
                    </a:ln>
                  </pic:spPr>
                </pic:pic>
              </a:graphicData>
            </a:graphic>
          </wp:inline>
        </w:drawing>
      </w:r>
    </w:p>
    <w:p w14:paraId="72D54B74" w14:textId="77777777" w:rsidR="00320411" w:rsidRDefault="00320411" w:rsidP="00320411">
      <w:pPr>
        <w:spacing w:after="0" w:line="360" w:lineRule="auto"/>
        <w:jc w:val="both"/>
        <w:rPr>
          <w:rFonts w:ascii="Arial" w:eastAsia="Times New Roman" w:hAnsi="Arial" w:cs="Arial"/>
          <w:color w:val="000000"/>
          <w:sz w:val="26"/>
          <w:szCs w:val="26"/>
          <w:lang w:val="es-ES_tradnl" w:eastAsia="ar-SA"/>
        </w:rPr>
      </w:pPr>
    </w:p>
    <w:p w14:paraId="5ECD477E" w14:textId="7098A2B1" w:rsidR="00E8474A" w:rsidRDefault="00E8474A" w:rsidP="00320411">
      <w:pPr>
        <w:spacing w:after="0" w:line="360" w:lineRule="auto"/>
        <w:jc w:val="both"/>
        <w:rPr>
          <w:rFonts w:ascii="Arial" w:eastAsia="Times New Roman" w:hAnsi="Arial" w:cs="Arial"/>
          <w:color w:val="000000"/>
          <w:sz w:val="26"/>
          <w:szCs w:val="26"/>
          <w:lang w:val="es-ES_tradnl" w:eastAsia="ar-SA"/>
        </w:rPr>
      </w:pPr>
    </w:p>
    <w:p w14:paraId="214F0C53" w14:textId="77777777" w:rsidR="00E8474A" w:rsidRDefault="00E8474A" w:rsidP="00320411">
      <w:pPr>
        <w:spacing w:after="0" w:line="360" w:lineRule="auto"/>
        <w:jc w:val="both"/>
        <w:rPr>
          <w:rFonts w:ascii="Arial" w:eastAsia="Times New Roman" w:hAnsi="Arial" w:cs="Arial"/>
          <w:color w:val="000000"/>
          <w:sz w:val="26"/>
          <w:szCs w:val="26"/>
          <w:lang w:val="es-ES_tradnl" w:eastAsia="ar-SA"/>
        </w:rPr>
      </w:pPr>
    </w:p>
    <w:p w14:paraId="3F64D49C" w14:textId="77777777" w:rsidR="00E8474A" w:rsidRDefault="00E8474A" w:rsidP="00320411">
      <w:pPr>
        <w:spacing w:after="0" w:line="360" w:lineRule="auto"/>
        <w:jc w:val="both"/>
        <w:rPr>
          <w:rFonts w:ascii="Arial" w:eastAsia="Times New Roman" w:hAnsi="Arial" w:cs="Arial"/>
          <w:color w:val="000000"/>
          <w:sz w:val="26"/>
          <w:szCs w:val="26"/>
          <w:lang w:val="es-ES_tradnl" w:eastAsia="ar-SA"/>
        </w:rPr>
      </w:pPr>
    </w:p>
    <w:p w14:paraId="6C993E25" w14:textId="77777777" w:rsidR="00E8474A" w:rsidRPr="00DF46AB" w:rsidRDefault="00E8474A" w:rsidP="00320411">
      <w:pPr>
        <w:spacing w:after="0" w:line="360" w:lineRule="auto"/>
        <w:jc w:val="both"/>
        <w:rPr>
          <w:rFonts w:ascii="Arial" w:eastAsia="Times New Roman" w:hAnsi="Arial" w:cs="Arial"/>
          <w:color w:val="000000"/>
          <w:sz w:val="26"/>
          <w:szCs w:val="26"/>
          <w:lang w:val="es-ES_tradnl" w:eastAsia="ar-SA"/>
        </w:rPr>
      </w:pPr>
    </w:p>
    <w:p w14:paraId="3F7D83EE"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lastRenderedPageBreak/>
        <w:t>Al igual que en la demanda, la oferta global se obtiene a partir de suma de las ofertas individuales, por ejemplo:</w:t>
      </w:r>
    </w:p>
    <w:tbl>
      <w:tblPr>
        <w:tblW w:w="97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900"/>
        <w:gridCol w:w="2710"/>
        <w:gridCol w:w="2710"/>
        <w:gridCol w:w="2380"/>
      </w:tblGrid>
      <w:tr w:rsidR="000F068A" w:rsidRPr="00DF46AB" w14:paraId="52CF9E1A" w14:textId="77777777" w:rsidTr="00F61281">
        <w:trPr>
          <w:jc w:val="center"/>
        </w:trPr>
        <w:tc>
          <w:tcPr>
            <w:tcW w:w="1900" w:type="dxa"/>
            <w:shd w:val="clear" w:color="auto" w:fill="000000"/>
            <w:tcMar>
              <w:top w:w="100" w:type="dxa"/>
              <w:left w:w="100" w:type="dxa"/>
              <w:bottom w:w="100" w:type="dxa"/>
              <w:right w:w="100" w:type="dxa"/>
            </w:tcMar>
          </w:tcPr>
          <w:p w14:paraId="5294D384"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Precio de un disco compacto (en peso)</w:t>
            </w:r>
          </w:p>
        </w:tc>
        <w:tc>
          <w:tcPr>
            <w:tcW w:w="2710" w:type="dxa"/>
            <w:shd w:val="clear" w:color="auto" w:fill="000000"/>
            <w:tcMar>
              <w:top w:w="100" w:type="dxa"/>
              <w:left w:w="100" w:type="dxa"/>
              <w:bottom w:w="100" w:type="dxa"/>
              <w:right w:w="100" w:type="dxa"/>
            </w:tcMar>
          </w:tcPr>
          <w:p w14:paraId="6E48D530"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Cantidad de discos compactos ofrecida por Disco Joven</w:t>
            </w:r>
          </w:p>
        </w:tc>
        <w:tc>
          <w:tcPr>
            <w:tcW w:w="2710" w:type="dxa"/>
            <w:shd w:val="clear" w:color="auto" w:fill="000000"/>
            <w:tcMar>
              <w:top w:w="100" w:type="dxa"/>
              <w:left w:w="100" w:type="dxa"/>
              <w:bottom w:w="100" w:type="dxa"/>
              <w:right w:w="100" w:type="dxa"/>
            </w:tcMar>
          </w:tcPr>
          <w:p w14:paraId="7E9A273B"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 xml:space="preserve">Cantidad de discos compactos ofrecida por Disco </w:t>
            </w:r>
            <w:proofErr w:type="spellStart"/>
            <w:r w:rsidRPr="00DF46AB">
              <w:rPr>
                <w:rFonts w:ascii="Times New Roman" w:eastAsia="Times New Roman" w:hAnsi="Times New Roman" w:cs="Times New Roman"/>
                <w:color w:val="FFFFFF"/>
                <w:sz w:val="26"/>
                <w:szCs w:val="26"/>
                <w:highlight w:val="black"/>
                <w:lang w:eastAsia="es-AR"/>
              </w:rPr>
              <w:t>Fun</w:t>
            </w:r>
            <w:proofErr w:type="spellEnd"/>
          </w:p>
        </w:tc>
        <w:tc>
          <w:tcPr>
            <w:tcW w:w="2380" w:type="dxa"/>
            <w:shd w:val="clear" w:color="auto" w:fill="000000"/>
            <w:tcMar>
              <w:top w:w="100" w:type="dxa"/>
              <w:left w:w="100" w:type="dxa"/>
              <w:bottom w:w="100" w:type="dxa"/>
              <w:right w:w="100" w:type="dxa"/>
            </w:tcMar>
          </w:tcPr>
          <w:p w14:paraId="3B50CC22"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Oferta del Mercado</w:t>
            </w:r>
          </w:p>
        </w:tc>
      </w:tr>
      <w:tr w:rsidR="000F068A" w:rsidRPr="00DF46AB" w14:paraId="7B8E885A" w14:textId="77777777" w:rsidTr="00F61281">
        <w:trPr>
          <w:jc w:val="center"/>
        </w:trPr>
        <w:tc>
          <w:tcPr>
            <w:tcW w:w="1900" w:type="dxa"/>
            <w:tcMar>
              <w:top w:w="100" w:type="dxa"/>
              <w:left w:w="100" w:type="dxa"/>
              <w:bottom w:w="100" w:type="dxa"/>
              <w:right w:w="100" w:type="dxa"/>
            </w:tcMar>
          </w:tcPr>
          <w:p w14:paraId="2E49A7E1"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c>
          <w:tcPr>
            <w:tcW w:w="2710" w:type="dxa"/>
            <w:tcMar>
              <w:top w:w="100" w:type="dxa"/>
              <w:left w:w="100" w:type="dxa"/>
              <w:bottom w:w="100" w:type="dxa"/>
              <w:right w:w="100" w:type="dxa"/>
            </w:tcMar>
          </w:tcPr>
          <w:p w14:paraId="04F2D5FB"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c>
          <w:tcPr>
            <w:tcW w:w="2710" w:type="dxa"/>
            <w:tcMar>
              <w:top w:w="100" w:type="dxa"/>
              <w:left w:w="100" w:type="dxa"/>
              <w:bottom w:w="100" w:type="dxa"/>
              <w:right w:w="100" w:type="dxa"/>
            </w:tcMar>
          </w:tcPr>
          <w:p w14:paraId="5DC64A59"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0</w:t>
            </w:r>
          </w:p>
        </w:tc>
        <w:tc>
          <w:tcPr>
            <w:tcW w:w="2380" w:type="dxa"/>
            <w:tcMar>
              <w:top w:w="100" w:type="dxa"/>
              <w:left w:w="100" w:type="dxa"/>
              <w:bottom w:w="100" w:type="dxa"/>
              <w:right w:w="100" w:type="dxa"/>
            </w:tcMar>
          </w:tcPr>
          <w:p w14:paraId="242CBE91"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r>
      <w:tr w:rsidR="000F068A" w:rsidRPr="00DF46AB" w14:paraId="62E46358" w14:textId="77777777" w:rsidTr="00F61281">
        <w:trPr>
          <w:jc w:val="center"/>
        </w:trPr>
        <w:tc>
          <w:tcPr>
            <w:tcW w:w="1900" w:type="dxa"/>
            <w:tcMar>
              <w:top w:w="100" w:type="dxa"/>
              <w:left w:w="100" w:type="dxa"/>
              <w:bottom w:w="100" w:type="dxa"/>
              <w:right w:w="100" w:type="dxa"/>
            </w:tcMar>
          </w:tcPr>
          <w:p w14:paraId="21B6FF9F"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1,5</w:t>
            </w:r>
          </w:p>
        </w:tc>
        <w:tc>
          <w:tcPr>
            <w:tcW w:w="2710" w:type="dxa"/>
            <w:tcMar>
              <w:top w:w="100" w:type="dxa"/>
              <w:left w:w="100" w:type="dxa"/>
              <w:bottom w:w="100" w:type="dxa"/>
              <w:right w:w="100" w:type="dxa"/>
            </w:tcMar>
          </w:tcPr>
          <w:p w14:paraId="1B462BE8"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w:t>
            </w:r>
          </w:p>
        </w:tc>
        <w:tc>
          <w:tcPr>
            <w:tcW w:w="2710" w:type="dxa"/>
            <w:tcMar>
              <w:top w:w="100" w:type="dxa"/>
              <w:left w:w="100" w:type="dxa"/>
              <w:bottom w:w="100" w:type="dxa"/>
              <w:right w:w="100" w:type="dxa"/>
            </w:tcMar>
          </w:tcPr>
          <w:p w14:paraId="22E27FB2"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w:t>
            </w:r>
          </w:p>
        </w:tc>
        <w:tc>
          <w:tcPr>
            <w:tcW w:w="2380" w:type="dxa"/>
            <w:tcMar>
              <w:top w:w="100" w:type="dxa"/>
              <w:left w:w="100" w:type="dxa"/>
              <w:bottom w:w="100" w:type="dxa"/>
              <w:right w:w="100" w:type="dxa"/>
            </w:tcMar>
          </w:tcPr>
          <w:p w14:paraId="380E4810"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r>
      <w:tr w:rsidR="000F068A" w:rsidRPr="00DF46AB" w14:paraId="5FE96E99" w14:textId="77777777" w:rsidTr="00F61281">
        <w:trPr>
          <w:jc w:val="center"/>
        </w:trPr>
        <w:tc>
          <w:tcPr>
            <w:tcW w:w="1900" w:type="dxa"/>
            <w:tcMar>
              <w:top w:w="100" w:type="dxa"/>
              <w:left w:w="100" w:type="dxa"/>
              <w:bottom w:w="100" w:type="dxa"/>
              <w:right w:w="100" w:type="dxa"/>
            </w:tcMar>
          </w:tcPr>
          <w:p w14:paraId="4E43AB8A"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w:t>
            </w:r>
          </w:p>
        </w:tc>
        <w:tc>
          <w:tcPr>
            <w:tcW w:w="2710" w:type="dxa"/>
            <w:tcMar>
              <w:top w:w="100" w:type="dxa"/>
              <w:left w:w="100" w:type="dxa"/>
              <w:bottom w:w="100" w:type="dxa"/>
              <w:right w:w="100" w:type="dxa"/>
            </w:tcMar>
          </w:tcPr>
          <w:p w14:paraId="4C9C10B5"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3</w:t>
            </w:r>
          </w:p>
        </w:tc>
        <w:tc>
          <w:tcPr>
            <w:tcW w:w="2710" w:type="dxa"/>
            <w:tcMar>
              <w:top w:w="100" w:type="dxa"/>
              <w:left w:w="100" w:type="dxa"/>
              <w:bottom w:w="100" w:type="dxa"/>
              <w:right w:w="100" w:type="dxa"/>
            </w:tcMar>
          </w:tcPr>
          <w:p w14:paraId="73CE7D69"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c>
          <w:tcPr>
            <w:tcW w:w="2380" w:type="dxa"/>
            <w:tcMar>
              <w:top w:w="100" w:type="dxa"/>
              <w:left w:w="100" w:type="dxa"/>
              <w:bottom w:w="100" w:type="dxa"/>
              <w:right w:w="100" w:type="dxa"/>
            </w:tcMar>
          </w:tcPr>
          <w:p w14:paraId="5F16D8C5"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7</w:t>
            </w:r>
          </w:p>
        </w:tc>
      </w:tr>
      <w:tr w:rsidR="000F068A" w:rsidRPr="00DF46AB" w14:paraId="51AD0AF4" w14:textId="77777777" w:rsidTr="00F61281">
        <w:trPr>
          <w:jc w:val="center"/>
        </w:trPr>
        <w:tc>
          <w:tcPr>
            <w:tcW w:w="1900" w:type="dxa"/>
            <w:tcMar>
              <w:top w:w="100" w:type="dxa"/>
              <w:left w:w="100" w:type="dxa"/>
              <w:bottom w:w="100" w:type="dxa"/>
              <w:right w:w="100" w:type="dxa"/>
            </w:tcMar>
          </w:tcPr>
          <w:p w14:paraId="12462E2E"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2,5</w:t>
            </w:r>
          </w:p>
        </w:tc>
        <w:tc>
          <w:tcPr>
            <w:tcW w:w="2710" w:type="dxa"/>
            <w:tcMar>
              <w:top w:w="100" w:type="dxa"/>
              <w:left w:w="100" w:type="dxa"/>
              <w:bottom w:w="100" w:type="dxa"/>
              <w:right w:w="100" w:type="dxa"/>
            </w:tcMar>
          </w:tcPr>
          <w:p w14:paraId="683AB18F"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c>
          <w:tcPr>
            <w:tcW w:w="2710" w:type="dxa"/>
            <w:tcMar>
              <w:top w:w="100" w:type="dxa"/>
              <w:left w:w="100" w:type="dxa"/>
              <w:bottom w:w="100" w:type="dxa"/>
              <w:right w:w="100" w:type="dxa"/>
            </w:tcMar>
          </w:tcPr>
          <w:p w14:paraId="4D2C826B"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6</w:t>
            </w:r>
          </w:p>
        </w:tc>
        <w:tc>
          <w:tcPr>
            <w:tcW w:w="2380" w:type="dxa"/>
            <w:tcMar>
              <w:top w:w="100" w:type="dxa"/>
              <w:left w:w="100" w:type="dxa"/>
              <w:bottom w:w="100" w:type="dxa"/>
              <w:right w:w="100" w:type="dxa"/>
            </w:tcMar>
          </w:tcPr>
          <w:p w14:paraId="3CDBD3E4"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10</w:t>
            </w:r>
          </w:p>
        </w:tc>
      </w:tr>
      <w:tr w:rsidR="000F068A" w:rsidRPr="00DF46AB" w14:paraId="44642F01" w14:textId="77777777" w:rsidTr="00F61281">
        <w:trPr>
          <w:jc w:val="center"/>
        </w:trPr>
        <w:tc>
          <w:tcPr>
            <w:tcW w:w="1900" w:type="dxa"/>
            <w:tcMar>
              <w:top w:w="100" w:type="dxa"/>
              <w:left w:w="100" w:type="dxa"/>
              <w:bottom w:w="100" w:type="dxa"/>
              <w:right w:w="100" w:type="dxa"/>
            </w:tcMar>
          </w:tcPr>
          <w:p w14:paraId="03848953"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3</w:t>
            </w:r>
          </w:p>
        </w:tc>
        <w:tc>
          <w:tcPr>
            <w:tcW w:w="2710" w:type="dxa"/>
            <w:tcMar>
              <w:top w:w="100" w:type="dxa"/>
              <w:left w:w="100" w:type="dxa"/>
              <w:bottom w:w="100" w:type="dxa"/>
              <w:right w:w="100" w:type="dxa"/>
            </w:tcMar>
          </w:tcPr>
          <w:p w14:paraId="11B93B90"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5</w:t>
            </w:r>
          </w:p>
        </w:tc>
        <w:tc>
          <w:tcPr>
            <w:tcW w:w="2710" w:type="dxa"/>
            <w:tcMar>
              <w:top w:w="100" w:type="dxa"/>
              <w:left w:w="100" w:type="dxa"/>
              <w:bottom w:w="100" w:type="dxa"/>
              <w:right w:w="100" w:type="dxa"/>
            </w:tcMar>
          </w:tcPr>
          <w:p w14:paraId="2FF01B4F"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8</w:t>
            </w:r>
          </w:p>
        </w:tc>
        <w:tc>
          <w:tcPr>
            <w:tcW w:w="2380" w:type="dxa"/>
            <w:tcMar>
              <w:top w:w="100" w:type="dxa"/>
              <w:left w:w="100" w:type="dxa"/>
              <w:bottom w:w="100" w:type="dxa"/>
              <w:right w:w="100" w:type="dxa"/>
            </w:tcMar>
          </w:tcPr>
          <w:p w14:paraId="200D0639" w14:textId="77777777" w:rsidR="000F068A" w:rsidRPr="00DF46AB" w:rsidRDefault="000F068A" w:rsidP="000F068A">
            <w:pPr>
              <w:spacing w:after="0" w:line="240" w:lineRule="auto"/>
              <w:ind w:firstLine="700"/>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13</w:t>
            </w:r>
          </w:p>
        </w:tc>
      </w:tr>
    </w:tbl>
    <w:p w14:paraId="76ECFCFE" w14:textId="77777777" w:rsidR="000F068A" w:rsidRPr="00DF46AB" w:rsidRDefault="000F068A" w:rsidP="000F068A">
      <w:pPr>
        <w:spacing w:after="0"/>
        <w:ind w:firstLine="700"/>
        <w:rPr>
          <w:rFonts w:ascii="Arial" w:eastAsia="Arial" w:hAnsi="Arial" w:cs="Arial"/>
          <w:color w:val="000000"/>
          <w:sz w:val="26"/>
          <w:szCs w:val="26"/>
          <w:lang w:eastAsia="es-AR"/>
        </w:rPr>
      </w:pPr>
    </w:p>
    <w:p w14:paraId="217DACF9" w14:textId="77777777" w:rsidR="000F068A" w:rsidRPr="00DF46AB" w:rsidRDefault="000F068A" w:rsidP="00E8474A">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0509A04A" wp14:editId="07777777">
            <wp:extent cx="6598920" cy="2216785"/>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98920" cy="2216785"/>
                    </a:xfrm>
                    <a:prstGeom prst="rect">
                      <a:avLst/>
                    </a:prstGeom>
                    <a:noFill/>
                    <a:ln>
                      <a:noFill/>
                    </a:ln>
                  </pic:spPr>
                </pic:pic>
              </a:graphicData>
            </a:graphic>
          </wp:inline>
        </w:drawing>
      </w:r>
    </w:p>
    <w:p w14:paraId="03D27AFA" w14:textId="77777777" w:rsidR="00320411" w:rsidRPr="00DF46AB" w:rsidRDefault="00320411" w:rsidP="00320411">
      <w:pPr>
        <w:spacing w:after="0" w:line="360" w:lineRule="auto"/>
        <w:jc w:val="both"/>
        <w:rPr>
          <w:rFonts w:ascii="Arial" w:eastAsia="Times New Roman" w:hAnsi="Arial" w:cs="Arial"/>
          <w:color w:val="000000"/>
          <w:sz w:val="26"/>
          <w:szCs w:val="26"/>
          <w:lang w:val="es-ES_tradnl" w:eastAsia="ar-SA"/>
        </w:rPr>
      </w:pPr>
    </w:p>
    <w:p w14:paraId="7402F842"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La oferta depende en primer lugar lógicamente de los </w:t>
      </w:r>
      <w:r w:rsidRPr="00DF46AB">
        <w:rPr>
          <w:rFonts w:ascii="Arial" w:eastAsia="Times New Roman" w:hAnsi="Arial" w:cs="Arial"/>
          <w:color w:val="000000"/>
          <w:sz w:val="26"/>
          <w:szCs w:val="26"/>
          <w:u w:val="single"/>
          <w:lang w:val="es-ES_tradnl" w:eastAsia="ar-SA"/>
        </w:rPr>
        <w:t>costos de producción</w:t>
      </w:r>
      <w:r w:rsidRPr="00DF46AB">
        <w:rPr>
          <w:rFonts w:ascii="Arial" w:eastAsia="Times New Roman" w:hAnsi="Arial" w:cs="Arial"/>
          <w:color w:val="000000"/>
          <w:sz w:val="26"/>
          <w:szCs w:val="26"/>
          <w:lang w:val="es-ES_tradnl" w:eastAsia="ar-SA"/>
        </w:rPr>
        <w:t xml:space="preserve">, que a su vez dependen de los precios de los insumos y los avances tecnológicos. También depende de los </w:t>
      </w:r>
      <w:r w:rsidRPr="00DF46AB">
        <w:rPr>
          <w:rFonts w:ascii="Arial" w:eastAsia="Times New Roman" w:hAnsi="Arial" w:cs="Arial"/>
          <w:color w:val="000000"/>
          <w:sz w:val="26"/>
          <w:szCs w:val="26"/>
          <w:u w:val="single"/>
          <w:lang w:val="es-ES_tradnl" w:eastAsia="ar-SA"/>
        </w:rPr>
        <w:t>precios de bienes relacionados</w:t>
      </w:r>
      <w:r w:rsidRPr="00DF46AB">
        <w:rPr>
          <w:rFonts w:ascii="Arial" w:eastAsia="Times New Roman" w:hAnsi="Arial" w:cs="Arial"/>
          <w:color w:val="000000"/>
          <w:sz w:val="26"/>
          <w:szCs w:val="26"/>
          <w:lang w:val="es-ES_tradnl" w:eastAsia="ar-SA"/>
        </w:rPr>
        <w:t xml:space="preserve"> (sustitutos) y la </w:t>
      </w:r>
      <w:r w:rsidRPr="00DF46AB">
        <w:rPr>
          <w:rFonts w:ascii="Arial" w:eastAsia="Times New Roman" w:hAnsi="Arial" w:cs="Arial"/>
          <w:color w:val="000000"/>
          <w:sz w:val="26"/>
          <w:szCs w:val="26"/>
          <w:u w:val="single"/>
          <w:lang w:val="es-ES_tradnl" w:eastAsia="ar-SA"/>
        </w:rPr>
        <w:t>política gubernamental</w:t>
      </w:r>
      <w:r w:rsidRPr="00DF46AB">
        <w:rPr>
          <w:rFonts w:ascii="Arial" w:eastAsia="Times New Roman" w:hAnsi="Arial" w:cs="Arial"/>
          <w:color w:val="000000"/>
          <w:sz w:val="26"/>
          <w:szCs w:val="26"/>
          <w:lang w:val="es-ES_tradnl" w:eastAsia="ar-SA"/>
        </w:rPr>
        <w:t xml:space="preserve">, que interviene en la curva oferta mediante restricciones ambientales, de salud, de importaciones, de exportaciones. Finalmente en algunos mercados deben considerarse </w:t>
      </w:r>
      <w:r w:rsidRPr="00DF46AB">
        <w:rPr>
          <w:rFonts w:ascii="Arial" w:eastAsia="Times New Roman" w:hAnsi="Arial" w:cs="Arial"/>
          <w:color w:val="000000"/>
          <w:sz w:val="26"/>
          <w:szCs w:val="26"/>
          <w:u w:val="single"/>
          <w:lang w:val="es-ES_tradnl" w:eastAsia="ar-SA"/>
        </w:rPr>
        <w:t>factores especiales</w:t>
      </w:r>
      <w:r w:rsidRPr="00DF46AB">
        <w:rPr>
          <w:rFonts w:ascii="Arial" w:eastAsia="Times New Roman" w:hAnsi="Arial" w:cs="Arial"/>
          <w:color w:val="000000"/>
          <w:sz w:val="26"/>
          <w:szCs w:val="26"/>
          <w:lang w:val="es-ES_tradnl" w:eastAsia="ar-SA"/>
        </w:rPr>
        <w:t xml:space="preserve"> como el clima, la innovación, la estructura del mercado, la visión futura del mercado, entre otros.</w:t>
      </w:r>
    </w:p>
    <w:p w14:paraId="2799067A"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Así como la demanda, la oferta sufre un </w:t>
      </w:r>
      <w:r w:rsidRPr="00DF46AB">
        <w:rPr>
          <w:rFonts w:ascii="Arial" w:eastAsia="Times New Roman" w:hAnsi="Arial" w:cs="Arial"/>
          <w:b/>
          <w:color w:val="000000"/>
          <w:sz w:val="26"/>
          <w:szCs w:val="26"/>
          <w:lang w:val="es-ES_tradnl" w:eastAsia="ar-SA"/>
        </w:rPr>
        <w:t>desplazamiento</w:t>
      </w:r>
      <w:r w:rsidRPr="00DF46AB">
        <w:rPr>
          <w:rFonts w:ascii="Arial" w:eastAsia="Times New Roman" w:hAnsi="Arial" w:cs="Arial"/>
          <w:color w:val="000000"/>
          <w:sz w:val="26"/>
          <w:szCs w:val="26"/>
          <w:lang w:val="es-ES_tradnl" w:eastAsia="ar-SA"/>
        </w:rPr>
        <w:t xml:space="preserve"> cuando las variaciones distintas al precio de un bien afectan a la cantidad que se ofrece, y sufre un </w:t>
      </w:r>
      <w:r w:rsidRPr="00DF46AB">
        <w:rPr>
          <w:rFonts w:ascii="Arial" w:eastAsia="Times New Roman" w:hAnsi="Arial" w:cs="Arial"/>
          <w:b/>
          <w:color w:val="000000"/>
          <w:sz w:val="26"/>
          <w:szCs w:val="26"/>
          <w:lang w:val="es-ES_tradnl" w:eastAsia="ar-SA"/>
        </w:rPr>
        <w:t>aumento o disminución</w:t>
      </w:r>
      <w:r w:rsidRPr="00DF46AB">
        <w:rPr>
          <w:rFonts w:ascii="Arial" w:eastAsia="Times New Roman" w:hAnsi="Arial" w:cs="Arial"/>
          <w:color w:val="000000"/>
          <w:sz w:val="26"/>
          <w:szCs w:val="26"/>
          <w:lang w:val="es-ES_tradnl" w:eastAsia="ar-SA"/>
        </w:rPr>
        <w:t xml:space="preserve"> cuando el factor que se modifica es el precio.</w:t>
      </w:r>
    </w:p>
    <w:p w14:paraId="709B0744" w14:textId="71844146" w:rsidR="000F068A" w:rsidRDefault="000F068A" w:rsidP="000F068A">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lastRenderedPageBreak/>
        <w:drawing>
          <wp:inline distT="0" distB="0" distL="0" distR="0" wp14:anchorId="3F4C3EA5" wp14:editId="0D346658">
            <wp:extent cx="3933825" cy="2475040"/>
            <wp:effectExtent l="0" t="0" r="0" b="190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39522" cy="2478625"/>
                    </a:xfrm>
                    <a:prstGeom prst="rect">
                      <a:avLst/>
                    </a:prstGeom>
                    <a:noFill/>
                    <a:ln>
                      <a:noFill/>
                    </a:ln>
                  </pic:spPr>
                </pic:pic>
              </a:graphicData>
            </a:graphic>
          </wp:inline>
        </w:drawing>
      </w:r>
    </w:p>
    <w:p w14:paraId="2E46E9CE" w14:textId="77777777" w:rsidR="00E8474A" w:rsidRPr="00DF46AB" w:rsidRDefault="00E8474A" w:rsidP="000F068A">
      <w:pPr>
        <w:spacing w:after="0"/>
        <w:jc w:val="center"/>
        <w:rPr>
          <w:rFonts w:ascii="Arial" w:eastAsia="Arial" w:hAnsi="Arial" w:cs="Arial"/>
          <w:color w:val="000000"/>
          <w:sz w:val="26"/>
          <w:szCs w:val="26"/>
          <w:lang w:eastAsia="es-AR"/>
        </w:rPr>
      </w:pPr>
    </w:p>
    <w:p w14:paraId="116CB41C" w14:textId="77777777" w:rsidR="000F068A"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La interacción constante que existe entre la oferta y la demanda de un bien o servicio tiende de forma natural a un precio y una cantidad de equilibrio entre ambas, lo que se denomina </w:t>
      </w:r>
      <w:r w:rsidRPr="00DF46AB">
        <w:rPr>
          <w:rFonts w:ascii="Arial" w:eastAsia="Times New Roman" w:hAnsi="Arial" w:cs="Arial"/>
          <w:b/>
          <w:color w:val="000000"/>
          <w:sz w:val="26"/>
          <w:szCs w:val="26"/>
          <w:lang w:val="es-ES_tradnl" w:eastAsia="ar-SA"/>
        </w:rPr>
        <w:t>equilibrio de mercado</w:t>
      </w:r>
      <w:r w:rsidRPr="00DF46AB">
        <w:rPr>
          <w:rFonts w:ascii="Arial" w:eastAsia="Times New Roman" w:hAnsi="Arial" w:cs="Arial"/>
          <w:color w:val="000000"/>
          <w:sz w:val="26"/>
          <w:szCs w:val="26"/>
          <w:lang w:val="es-ES_tradnl" w:eastAsia="ar-SA"/>
        </w:rPr>
        <w:t>. Dado que el modelo económico supone que oferentes y demandantes actúan de manera racional es lógico pensar que en el punto de equilibrio se consumen todos los bienes producidos (se vacía el mercado). Siguiendo con el ejemplo anterior:</w:t>
      </w:r>
    </w:p>
    <w:p w14:paraId="4C636D72" w14:textId="77777777" w:rsidR="00E8474A" w:rsidRPr="00DF46AB" w:rsidRDefault="00E8474A" w:rsidP="00320411">
      <w:pPr>
        <w:spacing w:after="0" w:line="360" w:lineRule="auto"/>
        <w:jc w:val="both"/>
        <w:rPr>
          <w:rFonts w:ascii="Arial" w:eastAsia="Times New Roman" w:hAnsi="Arial" w:cs="Arial"/>
          <w:color w:val="000000"/>
          <w:sz w:val="26"/>
          <w:szCs w:val="26"/>
          <w:lang w:val="es-ES_tradnl" w:eastAsia="ar-SA"/>
        </w:rPr>
      </w:pPr>
    </w:p>
    <w:tbl>
      <w:tblPr>
        <w:tblW w:w="96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420"/>
        <w:gridCol w:w="2335"/>
        <w:gridCol w:w="1990"/>
        <w:gridCol w:w="1840"/>
        <w:gridCol w:w="2110"/>
      </w:tblGrid>
      <w:tr w:rsidR="000F068A" w:rsidRPr="00DF46AB" w14:paraId="58326806" w14:textId="77777777" w:rsidTr="00F61281">
        <w:trPr>
          <w:jc w:val="center"/>
        </w:trPr>
        <w:tc>
          <w:tcPr>
            <w:tcW w:w="1420" w:type="dxa"/>
            <w:shd w:val="clear" w:color="auto" w:fill="000000"/>
            <w:tcMar>
              <w:top w:w="100" w:type="dxa"/>
              <w:left w:w="100" w:type="dxa"/>
              <w:bottom w:w="100" w:type="dxa"/>
              <w:right w:w="100" w:type="dxa"/>
            </w:tcMar>
          </w:tcPr>
          <w:p w14:paraId="43D16232"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Precio (P)</w:t>
            </w:r>
          </w:p>
        </w:tc>
        <w:tc>
          <w:tcPr>
            <w:tcW w:w="2335" w:type="dxa"/>
            <w:shd w:val="clear" w:color="auto" w:fill="000000"/>
            <w:tcMar>
              <w:top w:w="100" w:type="dxa"/>
              <w:left w:w="100" w:type="dxa"/>
              <w:bottom w:w="100" w:type="dxa"/>
              <w:right w:w="100" w:type="dxa"/>
            </w:tcMar>
          </w:tcPr>
          <w:p w14:paraId="5D44E6F1"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Cantidad demandada (D)</w:t>
            </w:r>
          </w:p>
        </w:tc>
        <w:tc>
          <w:tcPr>
            <w:tcW w:w="1990" w:type="dxa"/>
            <w:shd w:val="clear" w:color="auto" w:fill="000000"/>
            <w:tcMar>
              <w:top w:w="100" w:type="dxa"/>
              <w:left w:w="100" w:type="dxa"/>
              <w:bottom w:w="100" w:type="dxa"/>
              <w:right w:w="100" w:type="dxa"/>
            </w:tcMar>
          </w:tcPr>
          <w:p w14:paraId="1093DD2E"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Cantidad ofrecida (O)</w:t>
            </w:r>
          </w:p>
        </w:tc>
        <w:tc>
          <w:tcPr>
            <w:tcW w:w="1840" w:type="dxa"/>
            <w:shd w:val="clear" w:color="auto" w:fill="000000"/>
            <w:tcMar>
              <w:top w:w="100" w:type="dxa"/>
              <w:left w:w="100" w:type="dxa"/>
              <w:bottom w:w="100" w:type="dxa"/>
              <w:right w:w="100" w:type="dxa"/>
            </w:tcMar>
          </w:tcPr>
          <w:p w14:paraId="6482F466"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 xml:space="preserve">Excedente o escasez      </w:t>
            </w:r>
          </w:p>
        </w:tc>
        <w:tc>
          <w:tcPr>
            <w:tcW w:w="2110" w:type="dxa"/>
            <w:shd w:val="clear" w:color="auto" w:fill="000000"/>
            <w:tcMar>
              <w:top w:w="100" w:type="dxa"/>
              <w:left w:w="100" w:type="dxa"/>
              <w:bottom w:w="100" w:type="dxa"/>
              <w:right w:w="100" w:type="dxa"/>
            </w:tcMar>
          </w:tcPr>
          <w:p w14:paraId="22202A68"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FFFFFF"/>
                <w:sz w:val="26"/>
                <w:szCs w:val="26"/>
                <w:highlight w:val="black"/>
                <w:lang w:eastAsia="es-AR"/>
              </w:rPr>
              <w:t>Presión sobre el precio</w:t>
            </w:r>
          </w:p>
        </w:tc>
      </w:tr>
      <w:tr w:rsidR="000F068A" w:rsidRPr="00DF46AB" w14:paraId="048DD232" w14:textId="77777777" w:rsidTr="00F61281">
        <w:trPr>
          <w:jc w:val="center"/>
        </w:trPr>
        <w:tc>
          <w:tcPr>
            <w:tcW w:w="1420" w:type="dxa"/>
            <w:tcMar>
              <w:top w:w="100" w:type="dxa"/>
              <w:left w:w="100" w:type="dxa"/>
              <w:bottom w:w="100" w:type="dxa"/>
              <w:right w:w="100" w:type="dxa"/>
            </w:tcMar>
          </w:tcPr>
          <w:p w14:paraId="34808D4A"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c>
          <w:tcPr>
            <w:tcW w:w="2335" w:type="dxa"/>
            <w:tcMar>
              <w:top w:w="100" w:type="dxa"/>
              <w:left w:w="100" w:type="dxa"/>
              <w:bottom w:w="100" w:type="dxa"/>
              <w:right w:w="100" w:type="dxa"/>
            </w:tcMar>
          </w:tcPr>
          <w:p w14:paraId="2559FC63"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13</w:t>
            </w:r>
          </w:p>
        </w:tc>
        <w:tc>
          <w:tcPr>
            <w:tcW w:w="1990" w:type="dxa"/>
            <w:tcMar>
              <w:top w:w="100" w:type="dxa"/>
              <w:left w:w="100" w:type="dxa"/>
              <w:bottom w:w="100" w:type="dxa"/>
              <w:right w:w="100" w:type="dxa"/>
            </w:tcMar>
          </w:tcPr>
          <w:p w14:paraId="53F68CCF"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c>
          <w:tcPr>
            <w:tcW w:w="1840" w:type="dxa"/>
            <w:tcMar>
              <w:top w:w="100" w:type="dxa"/>
              <w:left w:w="100" w:type="dxa"/>
              <w:bottom w:w="100" w:type="dxa"/>
              <w:right w:w="100" w:type="dxa"/>
            </w:tcMar>
          </w:tcPr>
          <w:p w14:paraId="7D20BD1D"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 xml:space="preserve">Escasez </w:t>
            </w:r>
          </w:p>
        </w:tc>
        <w:tc>
          <w:tcPr>
            <w:tcW w:w="2110" w:type="dxa"/>
            <w:tcMar>
              <w:top w:w="100" w:type="dxa"/>
              <w:left w:w="100" w:type="dxa"/>
              <w:bottom w:w="100" w:type="dxa"/>
              <w:right w:w="100" w:type="dxa"/>
            </w:tcMar>
          </w:tcPr>
          <w:p w14:paraId="70BAE098"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Alza</w:t>
            </w:r>
          </w:p>
        </w:tc>
      </w:tr>
      <w:tr w:rsidR="000F068A" w:rsidRPr="00DF46AB" w14:paraId="3C46DEE8" w14:textId="77777777" w:rsidTr="00F61281">
        <w:trPr>
          <w:jc w:val="center"/>
        </w:trPr>
        <w:tc>
          <w:tcPr>
            <w:tcW w:w="1420" w:type="dxa"/>
            <w:tcMar>
              <w:top w:w="100" w:type="dxa"/>
              <w:left w:w="100" w:type="dxa"/>
              <w:bottom w:w="100" w:type="dxa"/>
              <w:right w:w="100" w:type="dxa"/>
            </w:tcMar>
          </w:tcPr>
          <w:p w14:paraId="154C8986"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1,5</w:t>
            </w:r>
          </w:p>
        </w:tc>
        <w:tc>
          <w:tcPr>
            <w:tcW w:w="2335" w:type="dxa"/>
            <w:tcMar>
              <w:top w:w="100" w:type="dxa"/>
              <w:left w:w="100" w:type="dxa"/>
              <w:bottom w:w="100" w:type="dxa"/>
              <w:right w:w="100" w:type="dxa"/>
            </w:tcMar>
          </w:tcPr>
          <w:p w14:paraId="13BE72AF"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10</w:t>
            </w:r>
          </w:p>
        </w:tc>
        <w:tc>
          <w:tcPr>
            <w:tcW w:w="1990" w:type="dxa"/>
            <w:tcMar>
              <w:top w:w="100" w:type="dxa"/>
              <w:left w:w="100" w:type="dxa"/>
              <w:bottom w:w="100" w:type="dxa"/>
              <w:right w:w="100" w:type="dxa"/>
            </w:tcMar>
          </w:tcPr>
          <w:p w14:paraId="6DD078F9"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c>
          <w:tcPr>
            <w:tcW w:w="1840" w:type="dxa"/>
            <w:tcMar>
              <w:top w:w="100" w:type="dxa"/>
              <w:left w:w="100" w:type="dxa"/>
              <w:bottom w:w="100" w:type="dxa"/>
              <w:right w:w="100" w:type="dxa"/>
            </w:tcMar>
          </w:tcPr>
          <w:p w14:paraId="40896FEC"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 xml:space="preserve">Escasez </w:t>
            </w:r>
          </w:p>
        </w:tc>
        <w:tc>
          <w:tcPr>
            <w:tcW w:w="2110" w:type="dxa"/>
            <w:tcMar>
              <w:top w:w="100" w:type="dxa"/>
              <w:left w:w="100" w:type="dxa"/>
              <w:bottom w:w="100" w:type="dxa"/>
              <w:right w:w="100" w:type="dxa"/>
            </w:tcMar>
          </w:tcPr>
          <w:p w14:paraId="6A5A21F4"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Alza</w:t>
            </w:r>
          </w:p>
        </w:tc>
      </w:tr>
      <w:tr w:rsidR="000F068A" w:rsidRPr="00DF46AB" w14:paraId="211C52C5" w14:textId="77777777" w:rsidTr="00F61281">
        <w:trPr>
          <w:jc w:val="center"/>
        </w:trPr>
        <w:tc>
          <w:tcPr>
            <w:tcW w:w="1420" w:type="dxa"/>
            <w:tcMar>
              <w:top w:w="100" w:type="dxa"/>
              <w:left w:w="100" w:type="dxa"/>
              <w:bottom w:w="100" w:type="dxa"/>
              <w:right w:w="100" w:type="dxa"/>
            </w:tcMar>
          </w:tcPr>
          <w:p w14:paraId="41BE5357"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w:t>
            </w:r>
          </w:p>
        </w:tc>
        <w:tc>
          <w:tcPr>
            <w:tcW w:w="2335" w:type="dxa"/>
            <w:tcMar>
              <w:top w:w="100" w:type="dxa"/>
              <w:left w:w="100" w:type="dxa"/>
              <w:bottom w:w="100" w:type="dxa"/>
              <w:right w:w="100" w:type="dxa"/>
            </w:tcMar>
          </w:tcPr>
          <w:p w14:paraId="76EC9D20"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7</w:t>
            </w:r>
          </w:p>
        </w:tc>
        <w:tc>
          <w:tcPr>
            <w:tcW w:w="1990" w:type="dxa"/>
            <w:tcMar>
              <w:top w:w="100" w:type="dxa"/>
              <w:left w:w="100" w:type="dxa"/>
              <w:bottom w:w="100" w:type="dxa"/>
              <w:right w:w="100" w:type="dxa"/>
            </w:tcMar>
          </w:tcPr>
          <w:p w14:paraId="7809FF07"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7</w:t>
            </w:r>
          </w:p>
        </w:tc>
        <w:tc>
          <w:tcPr>
            <w:tcW w:w="1840" w:type="dxa"/>
            <w:tcMar>
              <w:top w:w="100" w:type="dxa"/>
              <w:left w:w="100" w:type="dxa"/>
              <w:bottom w:w="100" w:type="dxa"/>
              <w:right w:w="100" w:type="dxa"/>
            </w:tcMar>
          </w:tcPr>
          <w:p w14:paraId="1C906C51"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w:t>
            </w:r>
          </w:p>
        </w:tc>
        <w:tc>
          <w:tcPr>
            <w:tcW w:w="2110" w:type="dxa"/>
            <w:tcMar>
              <w:top w:w="100" w:type="dxa"/>
              <w:left w:w="100" w:type="dxa"/>
              <w:bottom w:w="100" w:type="dxa"/>
              <w:right w:w="100" w:type="dxa"/>
            </w:tcMar>
          </w:tcPr>
          <w:p w14:paraId="5502BAAB"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w:t>
            </w:r>
          </w:p>
        </w:tc>
      </w:tr>
      <w:tr w:rsidR="000F068A" w:rsidRPr="00DF46AB" w14:paraId="3DB94420" w14:textId="77777777" w:rsidTr="00F61281">
        <w:trPr>
          <w:jc w:val="center"/>
        </w:trPr>
        <w:tc>
          <w:tcPr>
            <w:tcW w:w="1420" w:type="dxa"/>
            <w:tcMar>
              <w:top w:w="100" w:type="dxa"/>
              <w:left w:w="100" w:type="dxa"/>
              <w:bottom w:w="100" w:type="dxa"/>
              <w:right w:w="100" w:type="dxa"/>
            </w:tcMar>
          </w:tcPr>
          <w:p w14:paraId="2D3FC192"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2,5</w:t>
            </w:r>
          </w:p>
        </w:tc>
        <w:tc>
          <w:tcPr>
            <w:tcW w:w="2335" w:type="dxa"/>
            <w:tcMar>
              <w:top w:w="100" w:type="dxa"/>
              <w:left w:w="100" w:type="dxa"/>
              <w:bottom w:w="100" w:type="dxa"/>
              <w:right w:w="100" w:type="dxa"/>
            </w:tcMar>
          </w:tcPr>
          <w:p w14:paraId="4166B65F"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4</w:t>
            </w:r>
          </w:p>
        </w:tc>
        <w:tc>
          <w:tcPr>
            <w:tcW w:w="1990" w:type="dxa"/>
            <w:tcMar>
              <w:top w:w="100" w:type="dxa"/>
              <w:left w:w="100" w:type="dxa"/>
              <w:bottom w:w="100" w:type="dxa"/>
              <w:right w:w="100" w:type="dxa"/>
            </w:tcMar>
          </w:tcPr>
          <w:p w14:paraId="1CAD5F55"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10</w:t>
            </w:r>
          </w:p>
        </w:tc>
        <w:tc>
          <w:tcPr>
            <w:tcW w:w="1840" w:type="dxa"/>
            <w:tcMar>
              <w:top w:w="100" w:type="dxa"/>
              <w:left w:w="100" w:type="dxa"/>
              <w:bottom w:w="100" w:type="dxa"/>
              <w:right w:w="100" w:type="dxa"/>
            </w:tcMar>
          </w:tcPr>
          <w:p w14:paraId="1773B0EE"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Excedente</w:t>
            </w:r>
          </w:p>
        </w:tc>
        <w:tc>
          <w:tcPr>
            <w:tcW w:w="2110" w:type="dxa"/>
            <w:tcMar>
              <w:top w:w="100" w:type="dxa"/>
              <w:left w:w="100" w:type="dxa"/>
              <w:bottom w:w="100" w:type="dxa"/>
              <w:right w:w="100" w:type="dxa"/>
            </w:tcMar>
          </w:tcPr>
          <w:p w14:paraId="2EDF876F"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Baja</w:t>
            </w:r>
          </w:p>
        </w:tc>
      </w:tr>
      <w:tr w:rsidR="000F068A" w:rsidRPr="00DF46AB" w14:paraId="10754196" w14:textId="77777777" w:rsidTr="00F61281">
        <w:trPr>
          <w:jc w:val="center"/>
        </w:trPr>
        <w:tc>
          <w:tcPr>
            <w:tcW w:w="1420" w:type="dxa"/>
            <w:tcMar>
              <w:top w:w="100" w:type="dxa"/>
              <w:left w:w="100" w:type="dxa"/>
              <w:bottom w:w="100" w:type="dxa"/>
              <w:right w:w="100" w:type="dxa"/>
            </w:tcMar>
          </w:tcPr>
          <w:p w14:paraId="6F4E6754"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3</w:t>
            </w:r>
          </w:p>
        </w:tc>
        <w:tc>
          <w:tcPr>
            <w:tcW w:w="2335" w:type="dxa"/>
            <w:tcMar>
              <w:top w:w="100" w:type="dxa"/>
              <w:left w:w="100" w:type="dxa"/>
              <w:bottom w:w="100" w:type="dxa"/>
              <w:right w:w="100" w:type="dxa"/>
            </w:tcMar>
          </w:tcPr>
          <w:p w14:paraId="0EF76CE5"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w:t>
            </w:r>
          </w:p>
        </w:tc>
        <w:tc>
          <w:tcPr>
            <w:tcW w:w="1990" w:type="dxa"/>
            <w:tcMar>
              <w:top w:w="100" w:type="dxa"/>
              <w:left w:w="100" w:type="dxa"/>
              <w:bottom w:w="100" w:type="dxa"/>
              <w:right w:w="100" w:type="dxa"/>
            </w:tcMar>
          </w:tcPr>
          <w:p w14:paraId="3B2F5C99"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13</w:t>
            </w:r>
          </w:p>
        </w:tc>
        <w:tc>
          <w:tcPr>
            <w:tcW w:w="1840" w:type="dxa"/>
            <w:tcMar>
              <w:top w:w="100" w:type="dxa"/>
              <w:left w:w="100" w:type="dxa"/>
              <w:bottom w:w="100" w:type="dxa"/>
              <w:right w:w="100" w:type="dxa"/>
            </w:tcMar>
          </w:tcPr>
          <w:p w14:paraId="1B9C1563"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Excedente</w:t>
            </w:r>
          </w:p>
        </w:tc>
        <w:tc>
          <w:tcPr>
            <w:tcW w:w="2110" w:type="dxa"/>
            <w:tcMar>
              <w:top w:w="100" w:type="dxa"/>
              <w:left w:w="100" w:type="dxa"/>
              <w:bottom w:w="100" w:type="dxa"/>
              <w:right w:w="100" w:type="dxa"/>
            </w:tcMar>
          </w:tcPr>
          <w:p w14:paraId="1B457693" w14:textId="77777777" w:rsidR="000F068A" w:rsidRPr="00DF46AB" w:rsidRDefault="000F068A" w:rsidP="000F068A">
            <w:pPr>
              <w:spacing w:after="0" w:line="240" w:lineRule="auto"/>
              <w:jc w:val="center"/>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Baja</w:t>
            </w:r>
          </w:p>
        </w:tc>
      </w:tr>
    </w:tbl>
    <w:p w14:paraId="66B7F12A" w14:textId="77777777" w:rsidR="00E8474A" w:rsidRDefault="00E8474A" w:rsidP="000F068A">
      <w:pPr>
        <w:spacing w:after="0"/>
        <w:jc w:val="center"/>
        <w:rPr>
          <w:rFonts w:ascii="Arial" w:eastAsia="Arial" w:hAnsi="Arial" w:cs="Arial"/>
          <w:color w:val="000000"/>
          <w:sz w:val="26"/>
          <w:szCs w:val="26"/>
          <w:lang w:eastAsia="es-AR"/>
        </w:rPr>
      </w:pPr>
    </w:p>
    <w:p w14:paraId="01B25100" w14:textId="39ABC5E1" w:rsidR="000F068A" w:rsidRPr="00DF46AB" w:rsidRDefault="000F068A" w:rsidP="000F068A">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lastRenderedPageBreak/>
        <w:drawing>
          <wp:inline distT="0" distB="0" distL="0" distR="0" wp14:anchorId="03B7BD29" wp14:editId="755B2756">
            <wp:extent cx="3917350" cy="2905125"/>
            <wp:effectExtent l="0" t="0" r="698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27496" cy="2912649"/>
                    </a:xfrm>
                    <a:prstGeom prst="rect">
                      <a:avLst/>
                    </a:prstGeom>
                    <a:noFill/>
                    <a:ln>
                      <a:noFill/>
                    </a:ln>
                  </pic:spPr>
                </pic:pic>
              </a:graphicData>
            </a:graphic>
          </wp:inline>
        </w:drawing>
      </w:r>
    </w:p>
    <w:p w14:paraId="2B0C5803" w14:textId="77777777" w:rsidR="00320411" w:rsidRPr="00DF46AB" w:rsidRDefault="00320411" w:rsidP="00320411">
      <w:pPr>
        <w:spacing w:after="0" w:line="360" w:lineRule="auto"/>
        <w:jc w:val="both"/>
        <w:rPr>
          <w:rFonts w:ascii="Arial" w:eastAsia="Times New Roman" w:hAnsi="Arial" w:cs="Arial"/>
          <w:color w:val="000000"/>
          <w:sz w:val="26"/>
          <w:szCs w:val="26"/>
          <w:lang w:val="es-ES_tradnl" w:eastAsia="ar-SA"/>
        </w:rPr>
      </w:pPr>
    </w:p>
    <w:p w14:paraId="384E01B2"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Como se puede apreciar en la figura, en la intersección de las curvas de oferta (O) y demanda (D), se encuentra el punto de equilibrio. Ahora bien, si el Estado impusiera un precio máximo de $1,5 por cada disco compacto muchos oferentes se retirarán del mercado provocando una </w:t>
      </w:r>
      <w:r w:rsidRPr="00DF46AB">
        <w:rPr>
          <w:rFonts w:ascii="Arial" w:eastAsia="Times New Roman" w:hAnsi="Arial" w:cs="Arial"/>
          <w:b/>
          <w:color w:val="000000"/>
          <w:sz w:val="26"/>
          <w:szCs w:val="26"/>
          <w:lang w:val="es-ES_tradnl" w:eastAsia="ar-SA"/>
        </w:rPr>
        <w:t>escasez</w:t>
      </w:r>
      <w:r w:rsidRPr="00DF46AB">
        <w:rPr>
          <w:rFonts w:ascii="Arial" w:eastAsia="Times New Roman" w:hAnsi="Arial" w:cs="Arial"/>
          <w:color w:val="000000"/>
          <w:sz w:val="26"/>
          <w:szCs w:val="26"/>
          <w:lang w:val="es-ES_tradnl" w:eastAsia="ar-SA"/>
        </w:rPr>
        <w:t xml:space="preserve">; por el contrario, si se impusiera un precio mínimo de $2,50 muchos oferentes se verían tentados a aumentar su producción, lo que desembocará en un </w:t>
      </w:r>
      <w:r w:rsidRPr="00DF46AB">
        <w:rPr>
          <w:rFonts w:ascii="Arial" w:eastAsia="Times New Roman" w:hAnsi="Arial" w:cs="Arial"/>
          <w:b/>
          <w:color w:val="000000"/>
          <w:sz w:val="26"/>
          <w:szCs w:val="26"/>
          <w:lang w:val="es-ES_tradnl" w:eastAsia="ar-SA"/>
        </w:rPr>
        <w:t>excedente</w:t>
      </w:r>
      <w:r w:rsidRPr="00DF46AB">
        <w:rPr>
          <w:rFonts w:ascii="Arial" w:eastAsia="Times New Roman" w:hAnsi="Arial" w:cs="Arial"/>
          <w:color w:val="000000"/>
          <w:sz w:val="26"/>
          <w:szCs w:val="26"/>
          <w:lang w:val="es-ES_tradnl" w:eastAsia="ar-SA"/>
        </w:rPr>
        <w:t>.</w:t>
      </w:r>
    </w:p>
    <w:p w14:paraId="0FE3A1B7"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Analicemos ahora qué sucede cuando ocurren desplazamientos de la oferta o la demanda:</w:t>
      </w:r>
    </w:p>
    <w:p w14:paraId="5E2A8CEF" w14:textId="77777777" w:rsidR="000F068A" w:rsidRPr="00DF46AB" w:rsidRDefault="000F068A" w:rsidP="000F068A">
      <w:pPr>
        <w:spacing w:after="0"/>
        <w:ind w:firstLine="70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3DC2AEC0" wp14:editId="0CA478A7">
            <wp:extent cx="5953125" cy="3397784"/>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9533" cy="3401442"/>
                    </a:xfrm>
                    <a:prstGeom prst="rect">
                      <a:avLst/>
                    </a:prstGeom>
                    <a:noFill/>
                    <a:ln>
                      <a:noFill/>
                    </a:ln>
                  </pic:spPr>
                </pic:pic>
              </a:graphicData>
            </a:graphic>
          </wp:inline>
        </w:drawing>
      </w:r>
    </w:p>
    <w:p w14:paraId="32CF5E31"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lastRenderedPageBreak/>
        <w:t>En el caso a), el desplazamiento de la oferta hacia la izquierda produce una escasez, por lo que el precio con el paso del tiempo se incrementará hasta llegar a un nuevo precio de equilibrio en el que ambas fuerzas están balanceadas.</w:t>
      </w:r>
    </w:p>
    <w:p w14:paraId="2F5225A0"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En el caso b), la curva de demanda sufre un desplazamiento hacia la derecha provocando un exceso de demanda. El precio tiende a incrementarse hasta que se equilibran las fuerzas.</w:t>
      </w:r>
    </w:p>
    <w:p w14:paraId="3AA61E16" w14:textId="77777777" w:rsidR="000F068A" w:rsidRPr="00DF46AB" w:rsidRDefault="000F068A" w:rsidP="000F068A">
      <w:pPr>
        <w:spacing w:after="0" w:line="360" w:lineRule="auto"/>
        <w:ind w:firstLine="709"/>
        <w:jc w:val="both"/>
        <w:rPr>
          <w:rFonts w:ascii="Arial" w:eastAsia="Times New Roman" w:hAnsi="Arial" w:cs="Arial"/>
          <w:color w:val="000000"/>
          <w:sz w:val="26"/>
          <w:szCs w:val="26"/>
          <w:lang w:val="es-ES_tradnl" w:eastAsia="ar-SA"/>
        </w:rPr>
      </w:pPr>
    </w:p>
    <w:p w14:paraId="0C312373"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Cuando el precio de un bien o servicio sufre una variación, su demanda puede responder de varias formas. La </w:t>
      </w:r>
      <w:r w:rsidRPr="00DF46AB">
        <w:rPr>
          <w:rFonts w:ascii="Arial" w:eastAsia="Times New Roman" w:hAnsi="Arial" w:cs="Arial"/>
          <w:b/>
          <w:color w:val="000000"/>
          <w:sz w:val="26"/>
          <w:szCs w:val="26"/>
          <w:lang w:val="es-ES_tradnl" w:eastAsia="ar-SA"/>
        </w:rPr>
        <w:t>elasticidad</w:t>
      </w:r>
      <w:r w:rsidRPr="00DF46AB">
        <w:rPr>
          <w:rFonts w:ascii="Arial" w:eastAsia="Times New Roman" w:hAnsi="Arial" w:cs="Arial"/>
          <w:color w:val="000000"/>
          <w:sz w:val="26"/>
          <w:szCs w:val="26"/>
          <w:lang w:val="es-ES_tradnl" w:eastAsia="ar-SA"/>
        </w:rPr>
        <w:t xml:space="preserve"> es una medida de la sensibilidad de esa variación. Así, la elasticidad-precio de la demanda (</w:t>
      </w:r>
      <w:proofErr w:type="spellStart"/>
      <w:r w:rsidRPr="00DF46AB">
        <w:rPr>
          <w:rFonts w:ascii="Arial" w:eastAsia="Times New Roman" w:hAnsi="Arial" w:cs="Arial"/>
          <w:color w:val="000000"/>
          <w:sz w:val="26"/>
          <w:szCs w:val="26"/>
          <w:lang w:val="es-ES_tradnl" w:eastAsia="ar-SA"/>
        </w:rPr>
        <w:t>Ep</w:t>
      </w:r>
      <w:proofErr w:type="spellEnd"/>
      <w:r w:rsidRPr="00DF46AB">
        <w:rPr>
          <w:rFonts w:ascii="Arial" w:eastAsia="Times New Roman" w:hAnsi="Arial" w:cs="Arial"/>
          <w:color w:val="000000"/>
          <w:sz w:val="26"/>
          <w:szCs w:val="26"/>
          <w:lang w:val="es-ES_tradnl" w:eastAsia="ar-SA"/>
        </w:rPr>
        <w:t>) mide la variación porcentual de la cantidad demandada cuando el precio sube en 1%. Puede ser:</w:t>
      </w:r>
    </w:p>
    <w:p w14:paraId="714B2D9A" w14:textId="77777777" w:rsidR="00320411" w:rsidRPr="00DF46AB" w:rsidRDefault="00320411" w:rsidP="00320411">
      <w:pPr>
        <w:spacing w:after="0" w:line="360" w:lineRule="auto"/>
        <w:jc w:val="both"/>
        <w:rPr>
          <w:rFonts w:ascii="Arial" w:eastAsia="Times New Roman" w:hAnsi="Arial" w:cs="Arial"/>
          <w:color w:val="000000"/>
          <w:sz w:val="26"/>
          <w:szCs w:val="26"/>
          <w:lang w:val="es-ES_tradnl" w:eastAsia="ar-SA"/>
        </w:rPr>
      </w:pPr>
    </w:p>
    <w:p w14:paraId="16020200" w14:textId="77777777" w:rsidR="00320411" w:rsidRPr="00DF46AB" w:rsidRDefault="000F068A" w:rsidP="00320411">
      <w:pPr>
        <w:numPr>
          <w:ilvl w:val="0"/>
          <w:numId w:val="2"/>
        </w:numPr>
        <w:spacing w:after="0" w:line="360" w:lineRule="auto"/>
        <w:contextualSpacing/>
        <w:jc w:val="both"/>
        <w:rPr>
          <w:rFonts w:ascii="Arial" w:eastAsia="Times New Roman" w:hAnsi="Arial" w:cs="Arial"/>
          <w:color w:val="000000"/>
          <w:sz w:val="26"/>
          <w:szCs w:val="26"/>
          <w:lang w:val="es-ES_tradnl" w:eastAsia="ar-SA"/>
        </w:rPr>
      </w:pPr>
      <w:proofErr w:type="spellStart"/>
      <w:r w:rsidRPr="00DF46AB">
        <w:rPr>
          <w:rFonts w:ascii="Arial" w:eastAsia="Times New Roman" w:hAnsi="Arial" w:cs="Arial"/>
          <w:color w:val="000000"/>
          <w:sz w:val="26"/>
          <w:szCs w:val="26"/>
          <w:lang w:val="es-ES_tradnl" w:eastAsia="ar-SA"/>
        </w:rPr>
        <w:t>Ep</w:t>
      </w:r>
      <w:proofErr w:type="spellEnd"/>
      <w:r w:rsidRPr="00DF46AB">
        <w:rPr>
          <w:rFonts w:ascii="Arial" w:eastAsia="Times New Roman" w:hAnsi="Arial" w:cs="Arial"/>
          <w:color w:val="000000"/>
          <w:sz w:val="26"/>
          <w:szCs w:val="26"/>
          <w:lang w:val="es-ES_tradnl" w:eastAsia="ar-SA"/>
        </w:rPr>
        <w:t xml:space="preserve"> &gt; 1: la demanda es elástica (a) con respecto al precio, ya que una pequeña variación en él es capaz de producir grandes cambios en la cantidad demandada. El caso extremo </w:t>
      </w:r>
      <w:proofErr w:type="spellStart"/>
      <w:r w:rsidRPr="00DF46AB">
        <w:rPr>
          <w:rFonts w:ascii="Arial" w:eastAsia="Times New Roman" w:hAnsi="Arial" w:cs="Arial"/>
          <w:color w:val="000000"/>
          <w:sz w:val="26"/>
          <w:szCs w:val="26"/>
          <w:lang w:val="es-ES_tradnl" w:eastAsia="ar-SA"/>
        </w:rPr>
        <w:t>Ep</w:t>
      </w:r>
      <w:proofErr w:type="spellEnd"/>
      <w:r w:rsidRPr="00DF46AB">
        <w:rPr>
          <w:rFonts w:ascii="Arial" w:eastAsia="Times New Roman" w:hAnsi="Arial" w:cs="Arial"/>
          <w:color w:val="000000"/>
          <w:sz w:val="26"/>
          <w:szCs w:val="26"/>
          <w:lang w:val="es-ES_tradnl" w:eastAsia="ar-SA"/>
        </w:rPr>
        <w:t xml:space="preserve"> = ∞ es conocido como demanda perfectamente elástica (b), e indica que un cambio infinitesimal en el precio dispara infinitamente la cantidad demanda. De forma general, poseen demandas elásticas aquellos productos que son fácilmente sustituibles (pollo, medios de transporte urbano).</w:t>
      </w:r>
    </w:p>
    <w:p w14:paraId="33798856"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3D3EE485" wp14:editId="771FA11F">
            <wp:extent cx="3846713" cy="1323975"/>
            <wp:effectExtent l="0" t="0" r="190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51981" cy="1325788"/>
                    </a:xfrm>
                    <a:prstGeom prst="rect">
                      <a:avLst/>
                    </a:prstGeom>
                    <a:noFill/>
                    <a:ln>
                      <a:noFill/>
                    </a:ln>
                  </pic:spPr>
                </pic:pic>
              </a:graphicData>
            </a:graphic>
          </wp:inline>
        </w:drawing>
      </w:r>
    </w:p>
    <w:p w14:paraId="4F7EB47F" w14:textId="6F946156" w:rsidR="000F068A" w:rsidRPr="00DF46AB" w:rsidRDefault="00E8474A" w:rsidP="00320411">
      <w:pPr>
        <w:spacing w:after="0"/>
        <w:ind w:left="1416" w:firstLine="708"/>
        <w:rPr>
          <w:rFonts w:ascii="Arial" w:eastAsia="Arial" w:hAnsi="Arial" w:cs="Arial"/>
          <w:color w:val="000000"/>
          <w:sz w:val="26"/>
          <w:szCs w:val="26"/>
          <w:lang w:eastAsia="es-AR"/>
        </w:rPr>
      </w:pPr>
      <w:r>
        <w:rPr>
          <w:rFonts w:ascii="Times New Roman" w:eastAsia="Times New Roman" w:hAnsi="Times New Roman" w:cs="Times New Roman"/>
          <w:color w:val="000000"/>
          <w:sz w:val="26"/>
          <w:szCs w:val="26"/>
          <w:lang w:eastAsia="es-AR"/>
        </w:rPr>
        <w:t xml:space="preserve">     </w:t>
      </w:r>
      <w:r w:rsidR="00320411" w:rsidRPr="00DF46AB">
        <w:rPr>
          <w:rFonts w:ascii="Times New Roman" w:eastAsia="Times New Roman" w:hAnsi="Times New Roman" w:cs="Times New Roman"/>
          <w:color w:val="000000"/>
          <w:sz w:val="26"/>
          <w:szCs w:val="26"/>
          <w:lang w:eastAsia="es-AR"/>
        </w:rPr>
        <w:t xml:space="preserve">  </w:t>
      </w:r>
      <w:r w:rsidR="000F068A" w:rsidRPr="00DF46AB">
        <w:rPr>
          <w:rFonts w:ascii="Times New Roman" w:eastAsia="Times New Roman" w:hAnsi="Times New Roman" w:cs="Times New Roman"/>
          <w:color w:val="000000"/>
          <w:sz w:val="26"/>
          <w:szCs w:val="26"/>
          <w:lang w:eastAsia="es-AR"/>
        </w:rPr>
        <w:t xml:space="preserve">(a)                                     </w:t>
      </w:r>
      <w:r w:rsidR="00320411" w:rsidRPr="00DF46AB">
        <w:rPr>
          <w:rFonts w:ascii="Times New Roman" w:eastAsia="Times New Roman" w:hAnsi="Times New Roman" w:cs="Times New Roman"/>
          <w:color w:val="000000"/>
          <w:sz w:val="26"/>
          <w:szCs w:val="26"/>
          <w:lang w:eastAsia="es-AR"/>
        </w:rPr>
        <w:t xml:space="preserve">            </w:t>
      </w:r>
      <w:r w:rsidR="000F068A" w:rsidRPr="00DF46AB">
        <w:rPr>
          <w:rFonts w:ascii="Times New Roman" w:eastAsia="Times New Roman" w:hAnsi="Times New Roman" w:cs="Times New Roman"/>
          <w:color w:val="000000"/>
          <w:sz w:val="26"/>
          <w:szCs w:val="26"/>
          <w:lang w:eastAsia="es-AR"/>
        </w:rPr>
        <w:t xml:space="preserve">  (b)</w:t>
      </w:r>
    </w:p>
    <w:p w14:paraId="7D8DEB4D" w14:textId="77777777" w:rsidR="00320411" w:rsidRPr="00DF46AB" w:rsidRDefault="00320411" w:rsidP="00320411">
      <w:pPr>
        <w:spacing w:after="0" w:line="360" w:lineRule="auto"/>
        <w:ind w:left="708"/>
        <w:contextualSpacing/>
        <w:jc w:val="both"/>
        <w:rPr>
          <w:rFonts w:ascii="Arial" w:eastAsia="Times New Roman" w:hAnsi="Arial" w:cs="Arial"/>
          <w:color w:val="000000"/>
          <w:sz w:val="26"/>
          <w:szCs w:val="26"/>
          <w:lang w:val="es-ES_tradnl" w:eastAsia="ar-SA"/>
        </w:rPr>
      </w:pPr>
    </w:p>
    <w:p w14:paraId="1A8016FB" w14:textId="77777777" w:rsidR="000F068A" w:rsidRPr="00DF46AB" w:rsidRDefault="000F068A" w:rsidP="00320411">
      <w:pPr>
        <w:numPr>
          <w:ilvl w:val="0"/>
          <w:numId w:val="2"/>
        </w:numPr>
        <w:spacing w:after="0" w:line="360" w:lineRule="auto"/>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 </w:t>
      </w:r>
      <w:proofErr w:type="spellStart"/>
      <w:r w:rsidRPr="00DF46AB">
        <w:rPr>
          <w:rFonts w:ascii="Arial" w:eastAsia="Times New Roman" w:hAnsi="Arial" w:cs="Arial"/>
          <w:color w:val="000000"/>
          <w:sz w:val="26"/>
          <w:szCs w:val="26"/>
          <w:lang w:val="es-ES_tradnl" w:eastAsia="ar-SA"/>
        </w:rPr>
        <w:t>Ep</w:t>
      </w:r>
      <w:proofErr w:type="spellEnd"/>
      <w:r w:rsidRPr="00DF46AB">
        <w:rPr>
          <w:rFonts w:ascii="Arial" w:eastAsia="Times New Roman" w:hAnsi="Arial" w:cs="Arial"/>
          <w:color w:val="000000"/>
          <w:sz w:val="26"/>
          <w:szCs w:val="26"/>
          <w:lang w:val="es-ES_tradnl" w:eastAsia="ar-SA"/>
        </w:rPr>
        <w:t xml:space="preserve"> = 1: la demanda es de elasticidad unitaria (c) con respecto al precio. Una variación en el precio produce una variación equivalente en la cantidad demandada. Por ejemplo, es de esperar que si el precio de los automóviles aumenta en un 10%, las ventas de los mismos disminuyan en un 10%.</w:t>
      </w:r>
    </w:p>
    <w:p w14:paraId="602868FE" w14:textId="77777777" w:rsidR="000F068A" w:rsidRPr="00DF46AB" w:rsidRDefault="000F068A" w:rsidP="000F068A">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lastRenderedPageBreak/>
        <w:drawing>
          <wp:inline distT="0" distB="0" distL="0" distR="0" wp14:anchorId="2740F5E1" wp14:editId="580831BF">
            <wp:extent cx="2237134" cy="147637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45529" cy="1481915"/>
                    </a:xfrm>
                    <a:prstGeom prst="rect">
                      <a:avLst/>
                    </a:prstGeom>
                    <a:noFill/>
                    <a:ln>
                      <a:noFill/>
                    </a:ln>
                  </pic:spPr>
                </pic:pic>
              </a:graphicData>
            </a:graphic>
          </wp:inline>
        </w:drawing>
      </w:r>
    </w:p>
    <w:p w14:paraId="08422C46" w14:textId="20F0B7BB" w:rsidR="000F068A" w:rsidRPr="00DF46AB" w:rsidRDefault="00E8474A" w:rsidP="00320411">
      <w:pPr>
        <w:spacing w:after="0"/>
        <w:ind w:firstLine="348"/>
        <w:rPr>
          <w:rFonts w:ascii="Arial" w:eastAsia="Arial" w:hAnsi="Arial" w:cs="Arial"/>
          <w:color w:val="000000"/>
          <w:sz w:val="26"/>
          <w:szCs w:val="26"/>
          <w:lang w:eastAsia="es-AR"/>
        </w:rPr>
      </w:pPr>
      <w:r>
        <w:rPr>
          <w:rFonts w:ascii="Times New Roman" w:eastAsia="Times New Roman" w:hAnsi="Times New Roman" w:cs="Times New Roman"/>
          <w:color w:val="000000"/>
          <w:sz w:val="26"/>
          <w:szCs w:val="26"/>
          <w:lang w:eastAsia="es-AR"/>
        </w:rPr>
        <w:t xml:space="preserve"> </w:t>
      </w:r>
      <w:r>
        <w:rPr>
          <w:rFonts w:ascii="Times New Roman" w:eastAsia="Times New Roman" w:hAnsi="Times New Roman" w:cs="Times New Roman"/>
          <w:color w:val="000000"/>
          <w:sz w:val="26"/>
          <w:szCs w:val="26"/>
          <w:lang w:eastAsia="es-AR"/>
        </w:rPr>
        <w:tab/>
      </w:r>
      <w:r>
        <w:rPr>
          <w:rFonts w:ascii="Times New Roman" w:eastAsia="Times New Roman" w:hAnsi="Times New Roman" w:cs="Times New Roman"/>
          <w:color w:val="000000"/>
          <w:sz w:val="26"/>
          <w:szCs w:val="26"/>
          <w:lang w:eastAsia="es-AR"/>
        </w:rPr>
        <w:tab/>
      </w:r>
      <w:r>
        <w:rPr>
          <w:rFonts w:ascii="Times New Roman" w:eastAsia="Times New Roman" w:hAnsi="Times New Roman" w:cs="Times New Roman"/>
          <w:color w:val="000000"/>
          <w:sz w:val="26"/>
          <w:szCs w:val="26"/>
          <w:lang w:eastAsia="es-AR"/>
        </w:rPr>
        <w:tab/>
      </w:r>
      <w:r>
        <w:rPr>
          <w:rFonts w:ascii="Times New Roman" w:eastAsia="Times New Roman" w:hAnsi="Times New Roman" w:cs="Times New Roman"/>
          <w:color w:val="000000"/>
          <w:sz w:val="26"/>
          <w:szCs w:val="26"/>
          <w:lang w:eastAsia="es-AR"/>
        </w:rPr>
        <w:tab/>
      </w:r>
      <w:r>
        <w:rPr>
          <w:rFonts w:ascii="Times New Roman" w:eastAsia="Times New Roman" w:hAnsi="Times New Roman" w:cs="Times New Roman"/>
          <w:color w:val="000000"/>
          <w:sz w:val="26"/>
          <w:szCs w:val="26"/>
          <w:lang w:eastAsia="es-AR"/>
        </w:rPr>
        <w:tab/>
        <w:t xml:space="preserve">           </w:t>
      </w:r>
      <w:r w:rsidR="00320411" w:rsidRPr="00DF46AB">
        <w:rPr>
          <w:rFonts w:ascii="Times New Roman" w:eastAsia="Times New Roman" w:hAnsi="Times New Roman" w:cs="Times New Roman"/>
          <w:color w:val="000000"/>
          <w:sz w:val="26"/>
          <w:szCs w:val="26"/>
          <w:lang w:eastAsia="es-AR"/>
        </w:rPr>
        <w:t xml:space="preserve"> </w:t>
      </w:r>
      <w:r w:rsidR="000F068A" w:rsidRPr="00DF46AB">
        <w:rPr>
          <w:rFonts w:ascii="Times New Roman" w:eastAsia="Times New Roman" w:hAnsi="Times New Roman" w:cs="Times New Roman"/>
          <w:color w:val="000000"/>
          <w:sz w:val="26"/>
          <w:szCs w:val="26"/>
          <w:lang w:eastAsia="es-AR"/>
        </w:rPr>
        <w:t>(c)</w:t>
      </w:r>
    </w:p>
    <w:p w14:paraId="52DA990D" w14:textId="77777777" w:rsidR="000F068A" w:rsidRPr="00DF46AB" w:rsidRDefault="000F068A" w:rsidP="00320411">
      <w:pPr>
        <w:numPr>
          <w:ilvl w:val="0"/>
          <w:numId w:val="2"/>
        </w:numPr>
        <w:spacing w:after="0" w:line="360" w:lineRule="auto"/>
        <w:contextualSpacing/>
        <w:jc w:val="both"/>
        <w:rPr>
          <w:rFonts w:ascii="Arial" w:eastAsia="Times New Roman" w:hAnsi="Arial" w:cs="Arial"/>
          <w:color w:val="000000"/>
          <w:sz w:val="26"/>
          <w:szCs w:val="26"/>
          <w:lang w:val="es-ES_tradnl" w:eastAsia="ar-SA"/>
        </w:rPr>
      </w:pPr>
      <w:proofErr w:type="spellStart"/>
      <w:r w:rsidRPr="00DF46AB">
        <w:rPr>
          <w:rFonts w:ascii="Arial" w:eastAsia="Times New Roman" w:hAnsi="Arial" w:cs="Arial"/>
          <w:color w:val="000000"/>
          <w:sz w:val="26"/>
          <w:szCs w:val="26"/>
          <w:lang w:val="es-ES_tradnl" w:eastAsia="ar-SA"/>
        </w:rPr>
        <w:t>Ep</w:t>
      </w:r>
      <w:proofErr w:type="spellEnd"/>
      <w:r w:rsidRPr="00DF46AB">
        <w:rPr>
          <w:rFonts w:ascii="Arial" w:eastAsia="Times New Roman" w:hAnsi="Arial" w:cs="Arial"/>
          <w:color w:val="000000"/>
          <w:sz w:val="26"/>
          <w:szCs w:val="26"/>
          <w:lang w:val="es-ES_tradnl" w:eastAsia="ar-SA"/>
        </w:rPr>
        <w:t xml:space="preserve"> &lt; 1: la demanda es inelástica (d) con respecto al precio cuando un cambio en él provoca sólo un pequeño cambio en la cantidad demandada. El caso extremo </w:t>
      </w:r>
      <w:proofErr w:type="spellStart"/>
      <w:r w:rsidRPr="00DF46AB">
        <w:rPr>
          <w:rFonts w:ascii="Arial" w:eastAsia="Times New Roman" w:hAnsi="Arial" w:cs="Arial"/>
          <w:color w:val="000000"/>
          <w:sz w:val="26"/>
          <w:szCs w:val="26"/>
          <w:lang w:val="es-ES_tradnl" w:eastAsia="ar-SA"/>
        </w:rPr>
        <w:t>Ep</w:t>
      </w:r>
      <w:proofErr w:type="spellEnd"/>
      <w:r w:rsidRPr="00DF46AB">
        <w:rPr>
          <w:rFonts w:ascii="Arial" w:eastAsia="Times New Roman" w:hAnsi="Arial" w:cs="Arial"/>
          <w:color w:val="000000"/>
          <w:sz w:val="26"/>
          <w:szCs w:val="26"/>
          <w:lang w:val="es-ES_tradnl" w:eastAsia="ar-SA"/>
        </w:rPr>
        <w:t xml:space="preserve"> = 0 se conoce como demanda perfectamente inelástica (e), e indica que dada cualquier modificación en el precio, la demanda permanece constante. De forma general, los bienes o servicios básicos y con pocos sustitutos tienen demandas inelásticas (por ejemplo, los medicamentos).</w:t>
      </w:r>
    </w:p>
    <w:p w14:paraId="374332D4" w14:textId="77777777" w:rsidR="000F068A" w:rsidRPr="00DF46AB" w:rsidRDefault="000F068A" w:rsidP="000F068A">
      <w:pPr>
        <w:spacing w:after="0"/>
        <w:ind w:left="1440" w:hanging="359"/>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60B97408" wp14:editId="4075FAA8">
            <wp:extent cx="1756494" cy="124777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84073" cy="1267367"/>
                    </a:xfrm>
                    <a:prstGeom prst="rect">
                      <a:avLst/>
                    </a:prstGeom>
                    <a:noFill/>
                    <a:ln>
                      <a:noFill/>
                    </a:ln>
                  </pic:spPr>
                </pic:pic>
              </a:graphicData>
            </a:graphic>
          </wp:inline>
        </w:drawing>
      </w:r>
      <w:r w:rsidRPr="00DF46AB">
        <w:rPr>
          <w:rFonts w:ascii="Arial" w:eastAsia="Arial" w:hAnsi="Arial" w:cs="Arial"/>
          <w:noProof/>
          <w:color w:val="000000"/>
          <w:sz w:val="26"/>
          <w:szCs w:val="26"/>
          <w:lang w:eastAsia="es-AR"/>
        </w:rPr>
        <w:drawing>
          <wp:inline distT="0" distB="0" distL="0" distR="0" wp14:anchorId="67E072DC" wp14:editId="0033B4F5">
            <wp:extent cx="1865379" cy="1276350"/>
            <wp:effectExtent l="0" t="0" r="190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71309" cy="1280408"/>
                    </a:xfrm>
                    <a:prstGeom prst="rect">
                      <a:avLst/>
                    </a:prstGeom>
                    <a:noFill/>
                    <a:ln>
                      <a:noFill/>
                    </a:ln>
                  </pic:spPr>
                </pic:pic>
              </a:graphicData>
            </a:graphic>
          </wp:inline>
        </w:drawing>
      </w:r>
    </w:p>
    <w:p w14:paraId="1D0CDC5C" w14:textId="5E29010D" w:rsidR="000F068A" w:rsidRPr="00DF46AB" w:rsidRDefault="000F068A" w:rsidP="000F068A">
      <w:pPr>
        <w:spacing w:after="0"/>
        <w:ind w:left="1440" w:hanging="359"/>
        <w:rPr>
          <w:rFonts w:ascii="Arial" w:eastAsia="Arial" w:hAnsi="Arial" w:cs="Arial"/>
          <w:color w:val="000000"/>
          <w:sz w:val="26"/>
          <w:szCs w:val="26"/>
          <w:lang w:eastAsia="es-AR"/>
        </w:rPr>
      </w:pPr>
      <w:r w:rsidRPr="00DF46AB">
        <w:rPr>
          <w:rFonts w:ascii="Times New Roman" w:eastAsia="Times New Roman" w:hAnsi="Times New Roman" w:cs="Times New Roman"/>
          <w:color w:val="000000"/>
          <w:sz w:val="26"/>
          <w:szCs w:val="26"/>
          <w:lang w:eastAsia="es-AR"/>
        </w:rPr>
        <w:t xml:space="preserve">                                        (d)                                     (e)</w:t>
      </w:r>
    </w:p>
    <w:p w14:paraId="767A74F3" w14:textId="77777777" w:rsidR="00320411" w:rsidRPr="00DF46AB" w:rsidRDefault="00320411" w:rsidP="00320411">
      <w:pPr>
        <w:spacing w:after="0"/>
        <w:rPr>
          <w:rFonts w:ascii="Arial" w:eastAsia="Times New Roman" w:hAnsi="Arial" w:cs="Arial"/>
          <w:color w:val="000000"/>
          <w:sz w:val="26"/>
          <w:szCs w:val="26"/>
          <w:lang w:val="es-ES_tradnl" w:eastAsia="ar-SA"/>
        </w:rPr>
      </w:pPr>
    </w:p>
    <w:p w14:paraId="43814B39" w14:textId="77777777" w:rsidR="000F068A" w:rsidRPr="00DF46AB" w:rsidRDefault="000F068A" w:rsidP="00320411">
      <w:pPr>
        <w:spacing w:after="0"/>
        <w:jc w:val="both"/>
        <w:rPr>
          <w:rFonts w:ascii="Arial" w:eastAsia="Arial" w:hAnsi="Arial" w:cs="Arial"/>
          <w:color w:val="000000"/>
          <w:sz w:val="26"/>
          <w:szCs w:val="26"/>
          <w:lang w:eastAsia="es-AR"/>
        </w:rPr>
      </w:pPr>
      <w:r w:rsidRPr="00DF46AB">
        <w:rPr>
          <w:rFonts w:ascii="Arial" w:eastAsia="Times New Roman" w:hAnsi="Arial" w:cs="Arial"/>
          <w:color w:val="000000"/>
          <w:sz w:val="26"/>
          <w:szCs w:val="26"/>
          <w:lang w:val="es-ES_tradnl" w:eastAsia="ar-SA"/>
        </w:rPr>
        <w:t xml:space="preserve">También la oferta posee cierta sensibilidad ante los </w:t>
      </w:r>
      <w:r w:rsidR="00320411" w:rsidRPr="00DF46AB">
        <w:rPr>
          <w:rFonts w:ascii="Arial" w:eastAsia="Times New Roman" w:hAnsi="Arial" w:cs="Arial"/>
          <w:color w:val="000000"/>
          <w:sz w:val="26"/>
          <w:szCs w:val="26"/>
          <w:lang w:val="es-ES_tradnl" w:eastAsia="ar-SA"/>
        </w:rPr>
        <w:t>cambios que puedan producirse en</w:t>
      </w:r>
      <w:r w:rsidRPr="00DF46AB">
        <w:rPr>
          <w:rFonts w:ascii="Arial" w:eastAsia="Times New Roman" w:hAnsi="Arial" w:cs="Arial"/>
          <w:color w:val="000000"/>
          <w:sz w:val="26"/>
          <w:szCs w:val="26"/>
          <w:lang w:val="es-ES_tradnl" w:eastAsia="ar-SA"/>
        </w:rPr>
        <w:t xml:space="preserve"> </w:t>
      </w:r>
      <w:r w:rsidR="00320411" w:rsidRPr="00DF46AB">
        <w:rPr>
          <w:rFonts w:ascii="Arial" w:eastAsia="Times New Roman" w:hAnsi="Arial" w:cs="Arial"/>
          <w:color w:val="000000"/>
          <w:sz w:val="26"/>
          <w:szCs w:val="26"/>
          <w:lang w:val="es-ES_tradnl" w:eastAsia="ar-SA"/>
        </w:rPr>
        <w:t>l</w:t>
      </w:r>
      <w:r w:rsidRPr="00DF46AB">
        <w:rPr>
          <w:rFonts w:ascii="Arial" w:eastAsia="Times New Roman" w:hAnsi="Arial" w:cs="Arial"/>
          <w:color w:val="000000"/>
          <w:sz w:val="26"/>
          <w:szCs w:val="26"/>
          <w:lang w:val="es-ES_tradnl" w:eastAsia="ar-SA"/>
        </w:rPr>
        <w:t>os precios. La elasticidad-precio de la oferta (Es) mide la variación de la cantidad ofrecida y la variación del precio.</w:t>
      </w:r>
    </w:p>
    <w:p w14:paraId="0DD255C9" w14:textId="77777777" w:rsidR="000F068A" w:rsidRPr="00DF46AB" w:rsidRDefault="000F068A" w:rsidP="000F068A">
      <w:pPr>
        <w:spacing w:after="0"/>
        <w:ind w:firstLine="70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61C373B3" wp14:editId="07777777">
            <wp:extent cx="2933065" cy="2553335"/>
            <wp:effectExtent l="0" t="0" r="635"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33065" cy="2553335"/>
                    </a:xfrm>
                    <a:prstGeom prst="rect">
                      <a:avLst/>
                    </a:prstGeom>
                    <a:noFill/>
                    <a:ln>
                      <a:noFill/>
                    </a:ln>
                  </pic:spPr>
                </pic:pic>
              </a:graphicData>
            </a:graphic>
          </wp:inline>
        </w:drawing>
      </w:r>
    </w:p>
    <w:p w14:paraId="0117824F" w14:textId="77777777" w:rsidR="00320411" w:rsidRPr="00DF46AB" w:rsidRDefault="00320411" w:rsidP="000F068A">
      <w:pPr>
        <w:spacing w:after="0"/>
        <w:ind w:firstLine="700"/>
        <w:jc w:val="center"/>
        <w:rPr>
          <w:rFonts w:ascii="Arial" w:eastAsia="Arial" w:hAnsi="Arial" w:cs="Arial"/>
          <w:color w:val="000000"/>
          <w:sz w:val="26"/>
          <w:szCs w:val="26"/>
          <w:lang w:eastAsia="es-AR"/>
        </w:rPr>
      </w:pPr>
    </w:p>
    <w:p w14:paraId="4DC53D7A" w14:textId="77777777" w:rsidR="00E8474A" w:rsidRDefault="00E8474A" w:rsidP="00320411">
      <w:pPr>
        <w:spacing w:after="0" w:line="360" w:lineRule="auto"/>
        <w:jc w:val="both"/>
        <w:rPr>
          <w:rFonts w:ascii="Arial" w:eastAsia="Times New Roman" w:hAnsi="Arial" w:cs="Arial"/>
          <w:color w:val="000000"/>
          <w:sz w:val="26"/>
          <w:szCs w:val="26"/>
          <w:lang w:val="es-ES_tradnl" w:eastAsia="ar-SA"/>
        </w:rPr>
      </w:pPr>
    </w:p>
    <w:p w14:paraId="79B07422"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Los posibles casos de la elasticidad de la oferta son similares a los de la demanda:</w:t>
      </w:r>
    </w:p>
    <w:p w14:paraId="7878FC1B"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Es = ∞: Oferta perfectamente elástica.</w:t>
      </w:r>
    </w:p>
    <w:p w14:paraId="796854F6"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Es &gt; 1: Oferta elástica.</w:t>
      </w:r>
    </w:p>
    <w:p w14:paraId="3ED71EEC"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Es = 1: Oferta de elasticidad unitaria.</w:t>
      </w:r>
    </w:p>
    <w:p w14:paraId="66A264CB"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Es &lt; 1: Oferta inelástica.</w:t>
      </w:r>
    </w:p>
    <w:p w14:paraId="760FFAC1" w14:textId="77777777" w:rsidR="000F068A" w:rsidRPr="00DF46AB" w:rsidRDefault="000F068A" w:rsidP="000F068A">
      <w:pPr>
        <w:numPr>
          <w:ilvl w:val="0"/>
          <w:numId w:val="2"/>
        </w:numPr>
        <w:spacing w:after="0" w:line="360" w:lineRule="auto"/>
        <w:ind w:firstLine="1069"/>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Es = 0: Oferta perfectamente inelástica.</w:t>
      </w:r>
    </w:p>
    <w:p w14:paraId="097051A5" w14:textId="77777777" w:rsidR="000F068A" w:rsidRPr="00DF46AB" w:rsidRDefault="000F068A" w:rsidP="000F068A">
      <w:pPr>
        <w:spacing w:after="0"/>
        <w:ind w:firstLine="720"/>
        <w:rPr>
          <w:rFonts w:ascii="Arial" w:eastAsia="Arial" w:hAnsi="Arial" w:cs="Arial"/>
          <w:color w:val="000000"/>
          <w:sz w:val="26"/>
          <w:szCs w:val="26"/>
          <w:lang w:eastAsia="es-AR"/>
        </w:rPr>
      </w:pPr>
    </w:p>
    <w:p w14:paraId="6708FB69"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 xml:space="preserve">La participación del Estado en un mercado puede tomar varias formas. Una de las más significativas al proporcionar una herramienta indirecta de control son los </w:t>
      </w:r>
      <w:r w:rsidRPr="00DF46AB">
        <w:rPr>
          <w:rFonts w:ascii="Arial" w:eastAsia="Times New Roman" w:hAnsi="Arial" w:cs="Arial"/>
          <w:b/>
          <w:color w:val="000000"/>
          <w:sz w:val="26"/>
          <w:szCs w:val="26"/>
          <w:lang w:val="es-ES_tradnl" w:eastAsia="ar-SA"/>
        </w:rPr>
        <w:t>impuestos</w:t>
      </w:r>
      <w:r w:rsidRPr="00DF46AB">
        <w:rPr>
          <w:rFonts w:ascii="Arial" w:eastAsia="Times New Roman" w:hAnsi="Arial" w:cs="Arial"/>
          <w:color w:val="000000"/>
          <w:sz w:val="26"/>
          <w:szCs w:val="26"/>
          <w:lang w:val="es-ES_tradnl" w:eastAsia="ar-SA"/>
        </w:rPr>
        <w:t>. Su incidencia en el mercado depende directamente de las elasticidades que posean la oferta y la demanda. Como premisa, se observa que todo impuesto provoca un alza en el precio y una disminución de la cantidad demandada, tal como se aprecia en las siguientes figuras:</w:t>
      </w:r>
    </w:p>
    <w:p w14:paraId="19DF7218" w14:textId="77777777" w:rsidR="000F068A" w:rsidRPr="00DF46AB" w:rsidRDefault="000F068A" w:rsidP="00320411">
      <w:pPr>
        <w:spacing w:after="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5ECDBD90" wp14:editId="07777777">
            <wp:extent cx="6219825" cy="2682875"/>
            <wp:effectExtent l="0" t="0" r="9525" b="317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19825" cy="2682875"/>
                    </a:xfrm>
                    <a:prstGeom prst="rect">
                      <a:avLst/>
                    </a:prstGeom>
                    <a:noFill/>
                    <a:ln>
                      <a:noFill/>
                    </a:ln>
                  </pic:spPr>
                </pic:pic>
              </a:graphicData>
            </a:graphic>
          </wp:inline>
        </w:drawing>
      </w:r>
    </w:p>
    <w:p w14:paraId="22335C7A"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En el primer caso, la baja elasticidad de la demanda y la alta elasticidad de la oferta implican que la mayor parte del impuesto será trasladado directamente a los consumidores (por ejemplo un impuesto aplicado a las Obras Sociales). Exactamente lo contrario sucede en el segundo caso, debido a la alta elasticidad de la demanda y baja elasticidad de la oferta (por ejemplo, un impuesto aplicado a las cocheras de estacionamiento de automóviles).</w:t>
      </w:r>
    </w:p>
    <w:p w14:paraId="0E671E80" w14:textId="77777777" w:rsidR="000F068A" w:rsidRPr="00DF46AB" w:rsidRDefault="000F068A" w:rsidP="000F068A">
      <w:pPr>
        <w:spacing w:after="0"/>
        <w:rPr>
          <w:rFonts w:ascii="Arial" w:eastAsia="Arial" w:hAnsi="Arial" w:cs="Arial"/>
          <w:color w:val="000000"/>
          <w:sz w:val="26"/>
          <w:szCs w:val="26"/>
          <w:lang w:eastAsia="es-AR"/>
        </w:rPr>
      </w:pPr>
    </w:p>
    <w:p w14:paraId="7299A37B"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lastRenderedPageBreak/>
        <w:t xml:space="preserve">Otra de las herramientas que posee el Estado para intervenir en un mercado es el establecimiento de </w:t>
      </w:r>
      <w:r w:rsidRPr="00DF46AB">
        <w:rPr>
          <w:rFonts w:ascii="Arial" w:eastAsia="Times New Roman" w:hAnsi="Arial" w:cs="Arial"/>
          <w:b/>
          <w:color w:val="000000"/>
          <w:sz w:val="26"/>
          <w:szCs w:val="26"/>
          <w:lang w:val="es-ES_tradnl" w:eastAsia="ar-SA"/>
        </w:rPr>
        <w:t>precios mínimos y máximos</w:t>
      </w:r>
      <w:r w:rsidRPr="00DF46AB">
        <w:rPr>
          <w:rFonts w:ascii="Arial" w:eastAsia="Times New Roman" w:hAnsi="Arial" w:cs="Arial"/>
          <w:color w:val="000000"/>
          <w:sz w:val="26"/>
          <w:szCs w:val="26"/>
          <w:lang w:val="es-ES_tradnl" w:eastAsia="ar-SA"/>
        </w:rPr>
        <w:t>. Un precio máximo no permite a ningún vendedor fijar un precio por encima de éste, y un precio mínimo por el contrario garantiza que el precio no descienda por debajo de un cierto nivel.</w:t>
      </w:r>
    </w:p>
    <w:p w14:paraId="353592EC" w14:textId="77777777" w:rsidR="000F068A" w:rsidRPr="00DF46AB" w:rsidRDefault="000F068A" w:rsidP="000F068A">
      <w:pPr>
        <w:spacing w:after="0"/>
        <w:ind w:firstLine="70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drawing>
          <wp:inline distT="0" distB="0" distL="0" distR="0" wp14:anchorId="2B6231BA" wp14:editId="07777777">
            <wp:extent cx="2812415" cy="2389505"/>
            <wp:effectExtent l="0" t="0" r="6985"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12415" cy="2389505"/>
                    </a:xfrm>
                    <a:prstGeom prst="rect">
                      <a:avLst/>
                    </a:prstGeom>
                    <a:noFill/>
                    <a:ln>
                      <a:noFill/>
                    </a:ln>
                  </pic:spPr>
                </pic:pic>
              </a:graphicData>
            </a:graphic>
          </wp:inline>
        </w:drawing>
      </w:r>
    </w:p>
    <w:p w14:paraId="0171AEEE" w14:textId="77777777" w:rsidR="000F068A" w:rsidRPr="00DF46AB" w:rsidRDefault="000F068A" w:rsidP="000F068A">
      <w:pPr>
        <w:spacing w:after="0"/>
        <w:ind w:left="20"/>
        <w:rPr>
          <w:rFonts w:ascii="Arial" w:eastAsia="Arial" w:hAnsi="Arial" w:cs="Arial"/>
          <w:color w:val="000000"/>
          <w:sz w:val="26"/>
          <w:szCs w:val="26"/>
          <w:lang w:eastAsia="es-AR"/>
        </w:rPr>
      </w:pPr>
    </w:p>
    <w:p w14:paraId="53365D10" w14:textId="77777777" w:rsidR="000F068A" w:rsidRPr="00FD62EA" w:rsidRDefault="000F068A" w:rsidP="00FD62EA">
      <w:pPr>
        <w:pStyle w:val="Ttulo3"/>
        <w:rPr>
          <w:rFonts w:ascii="Arial" w:eastAsia="Times New Roman" w:hAnsi="Arial" w:cs="Arial"/>
          <w:b/>
          <w:color w:val="000000" w:themeColor="text1"/>
          <w:sz w:val="26"/>
          <w:szCs w:val="26"/>
          <w:lang w:val="es-ES_tradnl" w:eastAsia="ar-SA"/>
        </w:rPr>
      </w:pPr>
      <w:bookmarkStart w:id="7" w:name="_Toc390361942"/>
      <w:r w:rsidRPr="00FD62EA">
        <w:rPr>
          <w:rFonts w:ascii="Arial" w:eastAsia="Times New Roman" w:hAnsi="Arial" w:cs="Arial"/>
          <w:b/>
          <w:color w:val="000000" w:themeColor="text1"/>
          <w:sz w:val="26"/>
          <w:szCs w:val="26"/>
          <w:lang w:val="es-ES_tradnl" w:eastAsia="ar-SA"/>
        </w:rPr>
        <w:t>Tipos de mercado</w:t>
      </w:r>
      <w:bookmarkEnd w:id="7"/>
    </w:p>
    <w:p w14:paraId="1FCFB2D5"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Los mercados pueden clasificarse según la composición de sus oferentes y demandantes:</w:t>
      </w:r>
    </w:p>
    <w:p w14:paraId="11698197" w14:textId="77777777" w:rsidR="000F068A" w:rsidRPr="00DF46AB" w:rsidRDefault="000F068A" w:rsidP="00320411">
      <w:pPr>
        <w:numPr>
          <w:ilvl w:val="0"/>
          <w:numId w:val="2"/>
        </w:numPr>
        <w:spacing w:after="0" w:line="360" w:lineRule="auto"/>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Competencia Perfecta: Existen muchas empresas pequeñas oferentes que producen un producto idéntico,  y que de forma individual no pueden afectar el precio del mercado. Las empresas tienen libertad de entrada y de salida del mercado, sin restricciones. En el equilibrio de mercado se cumplen las siguientes condiciones:</w:t>
      </w:r>
    </w:p>
    <w:p w14:paraId="20AF459E"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El precio de mercado único.</w:t>
      </w:r>
    </w:p>
    <w:p w14:paraId="3B73AC64"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La oferta es igual a la demanda.</w:t>
      </w:r>
    </w:p>
    <w:p w14:paraId="740480B1"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Todos los consumidores del mercado maximizan su utilidad.</w:t>
      </w:r>
    </w:p>
    <w:p w14:paraId="6C25F7BC"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Todas las empresas de la industria maximizan los beneficios.</w:t>
      </w:r>
    </w:p>
    <w:p w14:paraId="2ED7B7F2" w14:textId="77777777" w:rsidR="000F068A" w:rsidRPr="00DF46AB" w:rsidRDefault="000F068A" w:rsidP="000F068A">
      <w:pPr>
        <w:spacing w:after="0"/>
        <w:ind w:left="72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lastRenderedPageBreak/>
        <w:drawing>
          <wp:inline distT="0" distB="0" distL="0" distR="0" wp14:anchorId="4C748A54" wp14:editId="07777777">
            <wp:extent cx="5330825" cy="2191385"/>
            <wp:effectExtent l="0" t="0" r="317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0825" cy="2191385"/>
                    </a:xfrm>
                    <a:prstGeom prst="rect">
                      <a:avLst/>
                    </a:prstGeom>
                    <a:noFill/>
                    <a:ln>
                      <a:noFill/>
                    </a:ln>
                  </pic:spPr>
                </pic:pic>
              </a:graphicData>
            </a:graphic>
          </wp:inline>
        </w:drawing>
      </w:r>
    </w:p>
    <w:p w14:paraId="4A52E3FA" w14:textId="77777777" w:rsidR="000F068A" w:rsidRPr="00DF46AB" w:rsidRDefault="000F068A" w:rsidP="00320411">
      <w:pPr>
        <w:spacing w:after="0" w:line="360" w:lineRule="auto"/>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Ejemplos de este tipo de mercado son el mercado de diamantes, la venta de sahumerios en el mercado de pulgas y el mercado de trigo.</w:t>
      </w:r>
    </w:p>
    <w:p w14:paraId="506D8ED5" w14:textId="77777777" w:rsidR="000F068A" w:rsidRPr="00DF46AB" w:rsidRDefault="000F068A" w:rsidP="000F068A">
      <w:pPr>
        <w:spacing w:after="0"/>
        <w:ind w:left="1420"/>
        <w:rPr>
          <w:rFonts w:ascii="Arial" w:eastAsia="Arial" w:hAnsi="Arial" w:cs="Arial"/>
          <w:color w:val="000000"/>
          <w:sz w:val="26"/>
          <w:szCs w:val="26"/>
          <w:lang w:eastAsia="es-AR"/>
        </w:rPr>
      </w:pPr>
    </w:p>
    <w:p w14:paraId="72D6C55A" w14:textId="77777777" w:rsidR="000F068A" w:rsidRPr="00DF46AB" w:rsidRDefault="000F068A" w:rsidP="00320411">
      <w:pPr>
        <w:numPr>
          <w:ilvl w:val="0"/>
          <w:numId w:val="2"/>
        </w:numPr>
        <w:spacing w:after="0" w:line="360" w:lineRule="auto"/>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Competencia Imperfecta: los oferentes tienen algún control sobre el precio del mercado de su producto. También pueden existir barreras de entrada, que pueden ser economías de escala, restricciones legales, diferenciación de productos y publicidad.</w:t>
      </w:r>
    </w:p>
    <w:p w14:paraId="67B017FB" w14:textId="77777777" w:rsidR="000F068A" w:rsidRPr="00DF46AB" w:rsidRDefault="000F068A" w:rsidP="000F068A">
      <w:pPr>
        <w:spacing w:after="0" w:line="360" w:lineRule="auto"/>
        <w:ind w:left="709" w:firstLine="709"/>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lang w:val="es-ES_tradnl" w:eastAsia="ar-SA"/>
        </w:rPr>
        <w:t>Los mercados de competencia imperfecta se clasifican en:</w:t>
      </w:r>
    </w:p>
    <w:p w14:paraId="7A416386"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u w:val="single"/>
          <w:lang w:val="es-ES_tradnl" w:eastAsia="ar-SA"/>
        </w:rPr>
        <w:t>Monopolio</w:t>
      </w:r>
      <w:r w:rsidRPr="00DF46AB">
        <w:rPr>
          <w:rFonts w:ascii="Arial" w:eastAsia="Times New Roman" w:hAnsi="Arial" w:cs="Arial"/>
          <w:color w:val="000000"/>
          <w:sz w:val="26"/>
          <w:szCs w:val="26"/>
          <w:lang w:val="es-ES_tradnl" w:eastAsia="ar-SA"/>
        </w:rPr>
        <w:t>: Un solo oferente tiene el control total de la industria y no existe un sustituto cercano. Se puede conformar por el control de un factor productivo de forma exclusiva por una empresa, por la cesión exclusiva de cierto recurso, o por la obtención de una patente que permite la explotación exclusiva de ciertas técnicas o productos. Por ejemplo, “</w:t>
      </w:r>
      <w:proofErr w:type="spellStart"/>
      <w:r w:rsidRPr="00DF46AB">
        <w:rPr>
          <w:rFonts w:ascii="Arial" w:eastAsia="Times New Roman" w:hAnsi="Arial" w:cs="Arial"/>
          <w:color w:val="000000"/>
          <w:sz w:val="26"/>
          <w:szCs w:val="26"/>
          <w:lang w:val="es-ES_tradnl" w:eastAsia="ar-SA"/>
        </w:rPr>
        <w:t>Transener</w:t>
      </w:r>
      <w:proofErr w:type="spellEnd"/>
      <w:r w:rsidRPr="00DF46AB">
        <w:rPr>
          <w:rFonts w:ascii="Arial" w:eastAsia="Times New Roman" w:hAnsi="Arial" w:cs="Arial"/>
          <w:color w:val="000000"/>
          <w:sz w:val="26"/>
          <w:szCs w:val="26"/>
          <w:lang w:val="es-ES_tradnl" w:eastAsia="ar-SA"/>
        </w:rPr>
        <w:t xml:space="preserve"> S.A.” es la única empresa de transporte de energía eléctrica de extra alta tensión en la República Argentina. Es importante destacar que no todos los monopolios generan beneficios elevados, sino que también existen aquellos que generan pérdidas y deben ser subsidiados para poder operar (generalmente servicios públicos a los que el Estado fija los precios).</w:t>
      </w:r>
    </w:p>
    <w:p w14:paraId="24FD0868"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u w:val="single"/>
          <w:lang w:val="es-ES_tradnl" w:eastAsia="ar-SA"/>
        </w:rPr>
        <w:t>Monopsonio:</w:t>
      </w:r>
      <w:r w:rsidRPr="00DF46AB">
        <w:rPr>
          <w:rFonts w:ascii="Arial" w:eastAsia="Times New Roman" w:hAnsi="Arial" w:cs="Arial"/>
          <w:color w:val="000000"/>
          <w:sz w:val="26"/>
          <w:szCs w:val="26"/>
          <w:lang w:val="es-ES_tradnl" w:eastAsia="ar-SA"/>
        </w:rPr>
        <w:t xml:space="preserve"> Se refiere al mercado en el que existe un único comprador. Éste tiene la oportunidad de manejar el precio del producto, logrando adquirirlo a un precio inferior que puede desestabilizar el mercado (lógicamente pueden querer retirarse todos los oferentes). Además no hay barreras de entradas importantes. </w:t>
      </w:r>
    </w:p>
    <w:p w14:paraId="4D8EB1EC" w14:textId="77777777" w:rsidR="000F068A" w:rsidRPr="00DF46AB" w:rsidRDefault="000F068A" w:rsidP="000F068A">
      <w:pPr>
        <w:spacing w:after="0"/>
        <w:ind w:left="720"/>
        <w:jc w:val="center"/>
        <w:rPr>
          <w:rFonts w:ascii="Arial" w:eastAsia="Arial" w:hAnsi="Arial" w:cs="Arial"/>
          <w:color w:val="000000"/>
          <w:sz w:val="26"/>
          <w:szCs w:val="26"/>
          <w:lang w:eastAsia="es-AR"/>
        </w:rPr>
      </w:pPr>
      <w:r w:rsidRPr="00DF46AB">
        <w:rPr>
          <w:rFonts w:ascii="Arial" w:eastAsia="Arial" w:hAnsi="Arial" w:cs="Arial"/>
          <w:noProof/>
          <w:color w:val="000000"/>
          <w:sz w:val="26"/>
          <w:szCs w:val="26"/>
          <w:lang w:eastAsia="es-AR"/>
        </w:rPr>
        <w:lastRenderedPageBreak/>
        <w:drawing>
          <wp:inline distT="0" distB="0" distL="0" distR="0" wp14:anchorId="398E9BC7" wp14:editId="07777777">
            <wp:extent cx="2562225" cy="1941195"/>
            <wp:effectExtent l="0" t="0" r="9525" b="190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62225" cy="1941195"/>
                    </a:xfrm>
                    <a:prstGeom prst="rect">
                      <a:avLst/>
                    </a:prstGeom>
                    <a:noFill/>
                    <a:ln>
                      <a:noFill/>
                    </a:ln>
                  </pic:spPr>
                </pic:pic>
              </a:graphicData>
            </a:graphic>
          </wp:inline>
        </w:drawing>
      </w:r>
    </w:p>
    <w:p w14:paraId="1280AF50"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lang w:val="es-ES_tradnl" w:eastAsia="ar-SA"/>
        </w:rPr>
      </w:pPr>
      <w:r w:rsidRPr="00DF46AB">
        <w:rPr>
          <w:rFonts w:ascii="Arial" w:eastAsia="Times New Roman" w:hAnsi="Arial" w:cs="Arial"/>
          <w:color w:val="000000"/>
          <w:sz w:val="26"/>
          <w:szCs w:val="26"/>
          <w:u w:val="single"/>
          <w:lang w:val="es-ES_tradnl" w:eastAsia="ar-SA"/>
        </w:rPr>
        <w:t>Oligopolio:</w:t>
      </w:r>
      <w:r w:rsidRPr="00DF46AB">
        <w:rPr>
          <w:rFonts w:ascii="Arial" w:eastAsia="Times New Roman" w:hAnsi="Arial" w:cs="Arial"/>
          <w:color w:val="000000"/>
          <w:sz w:val="26"/>
          <w:szCs w:val="26"/>
          <w:lang w:val="es-ES_tradnl" w:eastAsia="ar-SA"/>
        </w:rPr>
        <w:t xml:space="preserve"> Dicho término significa “pocos vendedores”. Cada una de las empresas que conforman el oligopolio pueden influir sobre el precio del mercado, y los bienes o servicios que ofrecen pueden ser homogéneos o diferenciados. Suele existir una interdependencia estratégica entre los oferentes. El mercado de comunicación por telefonía celular está en la mayoría de los países compuesto por pocas empresas. Dos tipos especiales de oligopolios son el duopolio (sólo dos productores), y la colusión-cartel (organización de empresas competidoras que mediante acuerdos poseen los mismos precios y niveles de producción, formando un monopolio).</w:t>
      </w:r>
    </w:p>
    <w:p w14:paraId="78D2317E" w14:textId="77777777" w:rsidR="000F068A" w:rsidRPr="00DF46AB" w:rsidRDefault="000F068A" w:rsidP="000F068A">
      <w:pPr>
        <w:numPr>
          <w:ilvl w:val="0"/>
          <w:numId w:val="1"/>
        </w:numPr>
        <w:spacing w:after="0" w:line="360" w:lineRule="auto"/>
        <w:ind w:left="1418" w:firstLine="284"/>
        <w:contextualSpacing/>
        <w:jc w:val="both"/>
        <w:rPr>
          <w:rFonts w:ascii="Arial" w:eastAsia="Times New Roman" w:hAnsi="Arial" w:cs="Arial"/>
          <w:color w:val="000000"/>
          <w:sz w:val="26"/>
          <w:szCs w:val="26"/>
          <w:u w:val="single"/>
          <w:lang w:val="es-ES_tradnl" w:eastAsia="ar-SA"/>
        </w:rPr>
      </w:pPr>
      <w:r w:rsidRPr="00DF46AB">
        <w:rPr>
          <w:rFonts w:ascii="Arial" w:eastAsia="Times New Roman" w:hAnsi="Arial" w:cs="Arial"/>
          <w:color w:val="000000"/>
          <w:sz w:val="26"/>
          <w:szCs w:val="26"/>
          <w:u w:val="single"/>
          <w:lang w:val="es-ES_tradnl" w:eastAsia="ar-SA"/>
        </w:rPr>
        <w:t>Competencia monopolística:</w:t>
      </w:r>
      <w:r w:rsidRPr="00DF46AB">
        <w:rPr>
          <w:rFonts w:ascii="Arial" w:eastAsia="Times New Roman" w:hAnsi="Arial" w:cs="Arial"/>
          <w:color w:val="000000"/>
          <w:sz w:val="26"/>
          <w:szCs w:val="26"/>
          <w:lang w:val="es-ES_tradnl" w:eastAsia="ar-SA"/>
        </w:rPr>
        <w:t xml:space="preserve"> Un gran número de oferentes producen productos diferenciados. Esta última característica es lo que la diferencia de la competencia perfecta: la diferenciación se produce en características importantes del producto. Existe una libre entrada y salida del mercado. Por ejemplo, las computadoras tienen algunas características como velocidad de procesador, cantidad de memoria RAM, espacio en disco duro, que las diferencian entre sí y se pueden vender a precios distintos, apuntando a distintos sectores consumidores.</w:t>
      </w:r>
    </w:p>
    <w:p w14:paraId="1C99AD09" w14:textId="55152CD7" w:rsidR="00FD62EA" w:rsidRDefault="00FD62EA" w:rsidP="009C74C2">
      <w:pPr>
        <w:spacing w:after="0" w:line="360" w:lineRule="auto"/>
        <w:jc w:val="both"/>
        <w:rPr>
          <w:rFonts w:ascii="Arial" w:hAnsi="Arial" w:cs="Arial"/>
          <w:sz w:val="26"/>
          <w:szCs w:val="26"/>
        </w:rPr>
      </w:pPr>
    </w:p>
    <w:p w14:paraId="28660B8C" w14:textId="77777777" w:rsidR="00FD62EA" w:rsidRDefault="00FD62EA">
      <w:pPr>
        <w:rPr>
          <w:rFonts w:ascii="Arial" w:hAnsi="Arial" w:cs="Arial"/>
          <w:sz w:val="26"/>
          <w:szCs w:val="26"/>
        </w:rPr>
      </w:pPr>
      <w:r>
        <w:rPr>
          <w:rFonts w:ascii="Arial" w:hAnsi="Arial" w:cs="Arial"/>
          <w:sz w:val="26"/>
          <w:szCs w:val="26"/>
        </w:rPr>
        <w:br w:type="page"/>
      </w:r>
    </w:p>
    <w:p w14:paraId="781045D1" w14:textId="77777777" w:rsidR="00FD62EA" w:rsidRDefault="00FD62EA" w:rsidP="00FD62EA">
      <w:pPr>
        <w:pStyle w:val="Ttulo1"/>
        <w:jc w:val="center"/>
        <w:rPr>
          <w:rFonts w:ascii="Arial" w:hAnsi="Arial" w:cs="Arial"/>
          <w:b/>
          <w:color w:val="000000" w:themeColor="text1"/>
          <w:sz w:val="96"/>
          <w:szCs w:val="26"/>
        </w:rPr>
      </w:pPr>
    </w:p>
    <w:p w14:paraId="23536920" w14:textId="77777777" w:rsidR="00FD62EA" w:rsidRDefault="00FD62EA" w:rsidP="00FD62EA">
      <w:pPr>
        <w:pStyle w:val="Ttulo1"/>
        <w:jc w:val="center"/>
        <w:rPr>
          <w:rFonts w:ascii="Arial" w:hAnsi="Arial" w:cs="Arial"/>
          <w:b/>
          <w:color w:val="000000" w:themeColor="text1"/>
          <w:sz w:val="96"/>
          <w:szCs w:val="26"/>
        </w:rPr>
      </w:pPr>
    </w:p>
    <w:p w14:paraId="51F4B063" w14:textId="77777777" w:rsidR="00FD62EA" w:rsidRDefault="00FD62EA" w:rsidP="00FD62EA">
      <w:pPr>
        <w:pStyle w:val="Ttulo1"/>
        <w:jc w:val="center"/>
        <w:rPr>
          <w:rFonts w:ascii="Arial" w:hAnsi="Arial" w:cs="Arial"/>
          <w:b/>
          <w:color w:val="000000" w:themeColor="text1"/>
          <w:sz w:val="96"/>
          <w:szCs w:val="26"/>
        </w:rPr>
      </w:pPr>
    </w:p>
    <w:p w14:paraId="5D888D9E" w14:textId="77777777" w:rsidR="00FD62EA" w:rsidRPr="00FD62EA" w:rsidRDefault="00FD62EA" w:rsidP="00FD62EA"/>
    <w:p w14:paraId="27E286A6" w14:textId="77777777" w:rsidR="00E8474A" w:rsidRPr="00FD62EA" w:rsidRDefault="00E8474A" w:rsidP="00FD62EA"/>
    <w:p w14:paraId="4E85E4CE" w14:textId="77777777" w:rsidR="00320411" w:rsidRPr="00DF46AB" w:rsidRDefault="00320411" w:rsidP="00656D92">
      <w:pPr>
        <w:spacing w:after="0" w:line="360" w:lineRule="auto"/>
        <w:jc w:val="both"/>
        <w:rPr>
          <w:rFonts w:ascii="Arial" w:hAnsi="Arial" w:cs="Arial"/>
          <w:sz w:val="26"/>
          <w:szCs w:val="26"/>
        </w:rPr>
      </w:pPr>
      <w:bookmarkStart w:id="8" w:name="_GoBack"/>
      <w:bookmarkEnd w:id="8"/>
    </w:p>
    <w:sectPr w:rsidR="00320411" w:rsidRPr="00DF46AB" w:rsidSect="00265E94">
      <w:headerReference w:type="default" r:id="rId45"/>
      <w:footerReference w:type="default" r:id="rId46"/>
      <w:pgSz w:w="11907" w:h="16839" w:code="9"/>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63AE72" w14:textId="77777777" w:rsidR="00F07620" w:rsidRDefault="00F07620" w:rsidP="00856AFC">
      <w:pPr>
        <w:spacing w:after="0" w:line="240" w:lineRule="auto"/>
      </w:pPr>
      <w:r>
        <w:separator/>
      </w:r>
    </w:p>
  </w:endnote>
  <w:endnote w:type="continuationSeparator" w:id="0">
    <w:p w14:paraId="7E6ED1AB" w14:textId="77777777" w:rsidR="00F07620" w:rsidRDefault="00F07620" w:rsidP="00856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rPr>
      <w:id w:val="-1407458219"/>
      <w:docPartObj>
        <w:docPartGallery w:val="Page Numbers (Bottom of Page)"/>
        <w:docPartUnique/>
      </w:docPartObj>
    </w:sdtPr>
    <w:sdtEndPr>
      <w:rPr>
        <w:rFonts w:ascii="Arial" w:hAnsi="Arial" w:cs="Arial"/>
        <w:sz w:val="20"/>
      </w:rPr>
    </w:sdtEndPr>
    <w:sdtContent>
      <w:p w14:paraId="3A5E0175" w14:textId="77777777" w:rsidR="00C7459D" w:rsidRPr="00856AFC" w:rsidRDefault="00C7459D">
        <w:pPr>
          <w:pStyle w:val="Piedepgina"/>
          <w:jc w:val="center"/>
          <w:rPr>
            <w:rFonts w:ascii="Arial" w:hAnsi="Arial" w:cs="Arial"/>
            <w:sz w:val="20"/>
          </w:rPr>
        </w:pPr>
        <w:r w:rsidRPr="00856AFC">
          <w:rPr>
            <w:rFonts w:ascii="Arial" w:hAnsi="Arial" w:cs="Arial"/>
            <w:sz w:val="20"/>
          </w:rPr>
          <w:fldChar w:fldCharType="begin"/>
        </w:r>
        <w:r w:rsidRPr="00856AFC">
          <w:rPr>
            <w:rFonts w:ascii="Arial" w:hAnsi="Arial" w:cs="Arial"/>
            <w:sz w:val="20"/>
          </w:rPr>
          <w:instrText>PAGE   \* MERGEFORMAT</w:instrText>
        </w:r>
        <w:r w:rsidRPr="00856AFC">
          <w:rPr>
            <w:rFonts w:ascii="Arial" w:hAnsi="Arial" w:cs="Arial"/>
            <w:sz w:val="20"/>
          </w:rPr>
          <w:fldChar w:fldCharType="separate"/>
        </w:r>
        <w:r w:rsidR="0038404C" w:rsidRPr="0038404C">
          <w:rPr>
            <w:rFonts w:ascii="Arial" w:hAnsi="Arial" w:cs="Arial"/>
            <w:noProof/>
            <w:sz w:val="20"/>
            <w:lang w:val="es-ES"/>
          </w:rPr>
          <w:t>2</w:t>
        </w:r>
        <w:r w:rsidRPr="00856AFC">
          <w:rPr>
            <w:rFonts w:ascii="Arial" w:hAnsi="Arial" w:cs="Arial"/>
            <w:sz w:val="20"/>
          </w:rPr>
          <w:fldChar w:fldCharType="end"/>
        </w:r>
      </w:p>
    </w:sdtContent>
  </w:sdt>
  <w:p w14:paraId="4BBBF6C0" w14:textId="77777777" w:rsidR="00C7459D" w:rsidRDefault="00C7459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E6BFE0" w14:textId="77777777" w:rsidR="00F07620" w:rsidRDefault="00F07620" w:rsidP="00856AFC">
      <w:pPr>
        <w:spacing w:after="0" w:line="240" w:lineRule="auto"/>
      </w:pPr>
      <w:r>
        <w:separator/>
      </w:r>
    </w:p>
  </w:footnote>
  <w:footnote w:type="continuationSeparator" w:id="0">
    <w:p w14:paraId="2EA58DC9" w14:textId="77777777" w:rsidR="00F07620" w:rsidRDefault="00F07620" w:rsidP="00856A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AAF7C0" w14:textId="2FC7782E" w:rsidR="00C7459D" w:rsidRDefault="00C7459D">
    <w:pPr>
      <w:pStyle w:val="Encabezado"/>
    </w:pPr>
    <w:r>
      <w:t>UNIVERSIDAD TECNOLÓGICA NACIONAL</w:t>
    </w:r>
    <w:r>
      <w:tab/>
    </w:r>
    <w:r>
      <w:tab/>
      <w:t xml:space="preserve">                                                                                    ECONOMÍA Facultad Regional Rosario</w:t>
    </w:r>
    <w:r>
      <w:tab/>
      <w:t xml:space="preserve">                                                                                                 Profesor: Alberto </w:t>
    </w:r>
    <w:proofErr w:type="spellStart"/>
    <w:r>
      <w:t>Carracedo</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2AB189A"/>
    <w:multiLevelType w:val="hybridMultilevel"/>
    <w:tmpl w:val="EF52D43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01D5092"/>
    <w:multiLevelType w:val="hybridMultilevel"/>
    <w:tmpl w:val="BAA2837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3A13BEC"/>
    <w:multiLevelType w:val="hybridMultilevel"/>
    <w:tmpl w:val="BD0AAB3C"/>
    <w:lvl w:ilvl="0" w:tplc="2C0A0001">
      <w:start w:val="1"/>
      <w:numFmt w:val="bullet"/>
      <w:lvlText w:val=""/>
      <w:lvlJc w:val="left"/>
      <w:pPr>
        <w:ind w:left="708" w:hanging="360"/>
      </w:pPr>
      <w:rPr>
        <w:rFonts w:ascii="Symbol" w:hAnsi="Symbol" w:hint="default"/>
      </w:rPr>
    </w:lvl>
    <w:lvl w:ilvl="1" w:tplc="2C0A0003" w:tentative="1">
      <w:start w:val="1"/>
      <w:numFmt w:val="bullet"/>
      <w:lvlText w:val="o"/>
      <w:lvlJc w:val="left"/>
      <w:pPr>
        <w:ind w:left="1428" w:hanging="360"/>
      </w:pPr>
      <w:rPr>
        <w:rFonts w:ascii="Courier New" w:hAnsi="Courier New" w:cs="Courier New" w:hint="default"/>
      </w:rPr>
    </w:lvl>
    <w:lvl w:ilvl="2" w:tplc="2C0A0005" w:tentative="1">
      <w:start w:val="1"/>
      <w:numFmt w:val="bullet"/>
      <w:lvlText w:val=""/>
      <w:lvlJc w:val="left"/>
      <w:pPr>
        <w:ind w:left="2148" w:hanging="360"/>
      </w:pPr>
      <w:rPr>
        <w:rFonts w:ascii="Wingdings" w:hAnsi="Wingdings" w:hint="default"/>
      </w:rPr>
    </w:lvl>
    <w:lvl w:ilvl="3" w:tplc="2C0A0001" w:tentative="1">
      <w:start w:val="1"/>
      <w:numFmt w:val="bullet"/>
      <w:lvlText w:val=""/>
      <w:lvlJc w:val="left"/>
      <w:pPr>
        <w:ind w:left="2868" w:hanging="360"/>
      </w:pPr>
      <w:rPr>
        <w:rFonts w:ascii="Symbol" w:hAnsi="Symbol" w:hint="default"/>
      </w:rPr>
    </w:lvl>
    <w:lvl w:ilvl="4" w:tplc="2C0A0003" w:tentative="1">
      <w:start w:val="1"/>
      <w:numFmt w:val="bullet"/>
      <w:lvlText w:val="o"/>
      <w:lvlJc w:val="left"/>
      <w:pPr>
        <w:ind w:left="3588" w:hanging="360"/>
      </w:pPr>
      <w:rPr>
        <w:rFonts w:ascii="Courier New" w:hAnsi="Courier New" w:cs="Courier New" w:hint="default"/>
      </w:rPr>
    </w:lvl>
    <w:lvl w:ilvl="5" w:tplc="2C0A0005" w:tentative="1">
      <w:start w:val="1"/>
      <w:numFmt w:val="bullet"/>
      <w:lvlText w:val=""/>
      <w:lvlJc w:val="left"/>
      <w:pPr>
        <w:ind w:left="4308" w:hanging="360"/>
      </w:pPr>
      <w:rPr>
        <w:rFonts w:ascii="Wingdings" w:hAnsi="Wingdings" w:hint="default"/>
      </w:rPr>
    </w:lvl>
    <w:lvl w:ilvl="6" w:tplc="2C0A0001" w:tentative="1">
      <w:start w:val="1"/>
      <w:numFmt w:val="bullet"/>
      <w:lvlText w:val=""/>
      <w:lvlJc w:val="left"/>
      <w:pPr>
        <w:ind w:left="5028" w:hanging="360"/>
      </w:pPr>
      <w:rPr>
        <w:rFonts w:ascii="Symbol" w:hAnsi="Symbol" w:hint="default"/>
      </w:rPr>
    </w:lvl>
    <w:lvl w:ilvl="7" w:tplc="2C0A0003" w:tentative="1">
      <w:start w:val="1"/>
      <w:numFmt w:val="bullet"/>
      <w:lvlText w:val="o"/>
      <w:lvlJc w:val="left"/>
      <w:pPr>
        <w:ind w:left="5748" w:hanging="360"/>
      </w:pPr>
      <w:rPr>
        <w:rFonts w:ascii="Courier New" w:hAnsi="Courier New" w:cs="Courier New" w:hint="default"/>
      </w:rPr>
    </w:lvl>
    <w:lvl w:ilvl="8" w:tplc="2C0A0005" w:tentative="1">
      <w:start w:val="1"/>
      <w:numFmt w:val="bullet"/>
      <w:lvlText w:val=""/>
      <w:lvlJc w:val="left"/>
      <w:pPr>
        <w:ind w:left="6468" w:hanging="360"/>
      </w:pPr>
      <w:rPr>
        <w:rFonts w:ascii="Wingdings" w:hAnsi="Wingdings" w:hint="default"/>
      </w:rPr>
    </w:lvl>
  </w:abstractNum>
  <w:abstractNum w:abstractNumId="4">
    <w:nsid w:val="23873B67"/>
    <w:multiLevelType w:val="hybridMultilevel"/>
    <w:tmpl w:val="97BA4494"/>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26EE426A"/>
    <w:multiLevelType w:val="multilevel"/>
    <w:tmpl w:val="21A635F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nsid w:val="278C6902"/>
    <w:multiLevelType w:val="hybridMultilevel"/>
    <w:tmpl w:val="A0B24E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2CD17BCB"/>
    <w:multiLevelType w:val="hybridMultilevel"/>
    <w:tmpl w:val="0200080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2E4D7199"/>
    <w:multiLevelType w:val="hybridMultilevel"/>
    <w:tmpl w:val="A26C7B3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327C0D0C"/>
    <w:multiLevelType w:val="hybridMultilevel"/>
    <w:tmpl w:val="5810E5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2C2725D"/>
    <w:multiLevelType w:val="hybridMultilevel"/>
    <w:tmpl w:val="580E91A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3A8A0D58"/>
    <w:multiLevelType w:val="hybridMultilevel"/>
    <w:tmpl w:val="1364346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3E91070F"/>
    <w:multiLevelType w:val="hybridMultilevel"/>
    <w:tmpl w:val="DCE4993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CBF0C8B"/>
    <w:multiLevelType w:val="hybridMultilevel"/>
    <w:tmpl w:val="97BA44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FAB7E61"/>
    <w:multiLevelType w:val="hybridMultilevel"/>
    <w:tmpl w:val="F4B2E6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2D3130A"/>
    <w:multiLevelType w:val="hybridMultilevel"/>
    <w:tmpl w:val="F538F9D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67D21E19"/>
    <w:multiLevelType w:val="hybridMultilevel"/>
    <w:tmpl w:val="B7C0CD6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6C2630E4"/>
    <w:multiLevelType w:val="hybridMultilevel"/>
    <w:tmpl w:val="C084FBEA"/>
    <w:lvl w:ilvl="0" w:tplc="148C9D22">
      <w:start w:val="2"/>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70CF793F"/>
    <w:multiLevelType w:val="multilevel"/>
    <w:tmpl w:val="6FB4DE44"/>
    <w:lvl w:ilvl="0">
      <w:start w:val="1"/>
      <w:numFmt w:val="bullet"/>
      <w:lvlText w:val="●"/>
      <w:lvlJc w:val="left"/>
      <w:pPr>
        <w:ind w:left="1069" w:firstLine="360"/>
      </w:pPr>
      <w:rPr>
        <w:rFonts w:ascii="Times New Roman" w:eastAsia="Times New Roman" w:hAnsi="Times New Roman" w:cs="Times New Roman"/>
        <w:b w:val="0"/>
        <w:i w:val="0"/>
        <w:smallCaps w:val="0"/>
        <w:strike w:val="0"/>
        <w:color w:val="000000"/>
        <w:sz w:val="14"/>
        <w:u w:val="none"/>
        <w:vertAlign w:val="baseline"/>
      </w:rPr>
    </w:lvl>
    <w:lvl w:ilvl="1">
      <w:start w:val="1"/>
      <w:numFmt w:val="bullet"/>
      <w:lvlText w:val="○"/>
      <w:lvlJc w:val="left"/>
      <w:pPr>
        <w:ind w:left="1789" w:firstLine="1080"/>
      </w:pPr>
      <w:rPr>
        <w:rFonts w:ascii="Times New Roman" w:eastAsia="Times New Roman" w:hAnsi="Times New Roman" w:cs="Times New Roman"/>
        <w:b w:val="0"/>
        <w:i w:val="0"/>
        <w:smallCaps w:val="0"/>
        <w:strike w:val="0"/>
        <w:color w:val="000000"/>
        <w:sz w:val="14"/>
        <w:u w:val="none"/>
        <w:vertAlign w:val="baseline"/>
      </w:rPr>
    </w:lvl>
    <w:lvl w:ilvl="2">
      <w:start w:val="1"/>
      <w:numFmt w:val="bullet"/>
      <w:lvlText w:val="■"/>
      <w:lvlJc w:val="left"/>
      <w:pPr>
        <w:ind w:left="2509" w:firstLine="1800"/>
      </w:pPr>
      <w:rPr>
        <w:rFonts w:ascii="Times New Roman" w:eastAsia="Times New Roman" w:hAnsi="Times New Roman" w:cs="Times New Roman"/>
        <w:b w:val="0"/>
        <w:i w:val="0"/>
        <w:smallCaps w:val="0"/>
        <w:strike w:val="0"/>
        <w:color w:val="000000"/>
        <w:sz w:val="14"/>
        <w:u w:val="none"/>
        <w:vertAlign w:val="baseline"/>
      </w:rPr>
    </w:lvl>
    <w:lvl w:ilvl="3">
      <w:start w:val="1"/>
      <w:numFmt w:val="bullet"/>
      <w:lvlText w:val="●"/>
      <w:lvlJc w:val="left"/>
      <w:pPr>
        <w:ind w:left="3229" w:firstLine="2520"/>
      </w:pPr>
      <w:rPr>
        <w:rFonts w:ascii="Times New Roman" w:eastAsia="Times New Roman" w:hAnsi="Times New Roman" w:cs="Times New Roman"/>
        <w:b w:val="0"/>
        <w:i w:val="0"/>
        <w:smallCaps w:val="0"/>
        <w:strike w:val="0"/>
        <w:color w:val="000000"/>
        <w:sz w:val="14"/>
        <w:u w:val="none"/>
        <w:vertAlign w:val="baseline"/>
      </w:rPr>
    </w:lvl>
    <w:lvl w:ilvl="4">
      <w:start w:val="1"/>
      <w:numFmt w:val="bullet"/>
      <w:lvlText w:val="○"/>
      <w:lvlJc w:val="left"/>
      <w:pPr>
        <w:ind w:left="3949" w:firstLine="3240"/>
      </w:pPr>
      <w:rPr>
        <w:rFonts w:ascii="Times New Roman" w:eastAsia="Times New Roman" w:hAnsi="Times New Roman" w:cs="Times New Roman"/>
        <w:b w:val="0"/>
        <w:i w:val="0"/>
        <w:smallCaps w:val="0"/>
        <w:strike w:val="0"/>
        <w:color w:val="000000"/>
        <w:sz w:val="14"/>
        <w:u w:val="none"/>
        <w:vertAlign w:val="baseline"/>
      </w:rPr>
    </w:lvl>
    <w:lvl w:ilvl="5">
      <w:start w:val="1"/>
      <w:numFmt w:val="bullet"/>
      <w:lvlText w:val="■"/>
      <w:lvlJc w:val="left"/>
      <w:pPr>
        <w:ind w:left="4669" w:firstLine="3960"/>
      </w:pPr>
      <w:rPr>
        <w:rFonts w:ascii="Times New Roman" w:eastAsia="Times New Roman" w:hAnsi="Times New Roman" w:cs="Times New Roman"/>
        <w:b w:val="0"/>
        <w:i w:val="0"/>
        <w:smallCaps w:val="0"/>
        <w:strike w:val="0"/>
        <w:color w:val="000000"/>
        <w:sz w:val="14"/>
        <w:u w:val="none"/>
        <w:vertAlign w:val="baseline"/>
      </w:rPr>
    </w:lvl>
    <w:lvl w:ilvl="6">
      <w:start w:val="1"/>
      <w:numFmt w:val="bullet"/>
      <w:lvlText w:val="●"/>
      <w:lvlJc w:val="left"/>
      <w:pPr>
        <w:ind w:left="5389" w:firstLine="4680"/>
      </w:pPr>
      <w:rPr>
        <w:rFonts w:ascii="Times New Roman" w:eastAsia="Times New Roman" w:hAnsi="Times New Roman" w:cs="Times New Roman"/>
        <w:b w:val="0"/>
        <w:i w:val="0"/>
        <w:smallCaps w:val="0"/>
        <w:strike w:val="0"/>
        <w:color w:val="000000"/>
        <w:sz w:val="14"/>
        <w:u w:val="none"/>
        <w:vertAlign w:val="baseline"/>
      </w:rPr>
    </w:lvl>
    <w:lvl w:ilvl="7">
      <w:start w:val="1"/>
      <w:numFmt w:val="bullet"/>
      <w:lvlText w:val="○"/>
      <w:lvlJc w:val="left"/>
      <w:pPr>
        <w:ind w:left="6109" w:firstLine="5400"/>
      </w:pPr>
      <w:rPr>
        <w:rFonts w:ascii="Times New Roman" w:eastAsia="Times New Roman" w:hAnsi="Times New Roman" w:cs="Times New Roman"/>
        <w:b w:val="0"/>
        <w:i w:val="0"/>
        <w:smallCaps w:val="0"/>
        <w:strike w:val="0"/>
        <w:color w:val="000000"/>
        <w:sz w:val="14"/>
        <w:u w:val="none"/>
        <w:vertAlign w:val="baseline"/>
      </w:rPr>
    </w:lvl>
    <w:lvl w:ilvl="8">
      <w:start w:val="1"/>
      <w:numFmt w:val="bullet"/>
      <w:lvlText w:val="■"/>
      <w:lvlJc w:val="left"/>
      <w:pPr>
        <w:ind w:left="6829" w:firstLine="6120"/>
      </w:pPr>
      <w:rPr>
        <w:rFonts w:ascii="Times New Roman" w:eastAsia="Times New Roman" w:hAnsi="Times New Roman" w:cs="Times New Roman"/>
        <w:b w:val="0"/>
        <w:i w:val="0"/>
        <w:smallCaps w:val="0"/>
        <w:strike w:val="0"/>
        <w:color w:val="000000"/>
        <w:sz w:val="14"/>
        <w:u w:val="none"/>
        <w:vertAlign w:val="baseline"/>
      </w:rPr>
    </w:lvl>
  </w:abstractNum>
  <w:abstractNum w:abstractNumId="19">
    <w:nsid w:val="7A684494"/>
    <w:multiLevelType w:val="hybridMultilevel"/>
    <w:tmpl w:val="A738A2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0"/>
  </w:num>
  <w:num w:numId="4">
    <w:abstractNumId w:val="14"/>
  </w:num>
  <w:num w:numId="5">
    <w:abstractNumId w:val="13"/>
  </w:num>
  <w:num w:numId="6">
    <w:abstractNumId w:val="4"/>
  </w:num>
  <w:num w:numId="7">
    <w:abstractNumId w:val="8"/>
  </w:num>
  <w:num w:numId="8">
    <w:abstractNumId w:val="17"/>
  </w:num>
  <w:num w:numId="9">
    <w:abstractNumId w:val="2"/>
  </w:num>
  <w:num w:numId="10">
    <w:abstractNumId w:val="11"/>
  </w:num>
  <w:num w:numId="11">
    <w:abstractNumId w:val="12"/>
  </w:num>
  <w:num w:numId="12">
    <w:abstractNumId w:val="6"/>
  </w:num>
  <w:num w:numId="13">
    <w:abstractNumId w:val="19"/>
  </w:num>
  <w:num w:numId="14">
    <w:abstractNumId w:val="15"/>
  </w:num>
  <w:num w:numId="15">
    <w:abstractNumId w:val="9"/>
  </w:num>
  <w:num w:numId="16">
    <w:abstractNumId w:val="1"/>
  </w:num>
  <w:num w:numId="17">
    <w:abstractNumId w:val="10"/>
  </w:num>
  <w:num w:numId="18">
    <w:abstractNumId w:val="5"/>
  </w:num>
  <w:num w:numId="19">
    <w:abstractNumId w:val="7"/>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5EB6"/>
    <w:rsid w:val="0002124F"/>
    <w:rsid w:val="00022A9B"/>
    <w:rsid w:val="00076FD2"/>
    <w:rsid w:val="000878AF"/>
    <w:rsid w:val="000C7E84"/>
    <w:rsid w:val="000D0BEF"/>
    <w:rsid w:val="000D6033"/>
    <w:rsid w:val="000F068A"/>
    <w:rsid w:val="000F6F28"/>
    <w:rsid w:val="001166E6"/>
    <w:rsid w:val="0018587E"/>
    <w:rsid w:val="00200AEC"/>
    <w:rsid w:val="0020332D"/>
    <w:rsid w:val="00265E94"/>
    <w:rsid w:val="002843EC"/>
    <w:rsid w:val="002A0C66"/>
    <w:rsid w:val="002C2377"/>
    <w:rsid w:val="002C5E52"/>
    <w:rsid w:val="002E744D"/>
    <w:rsid w:val="003014AC"/>
    <w:rsid w:val="00315BDE"/>
    <w:rsid w:val="00320411"/>
    <w:rsid w:val="003828AE"/>
    <w:rsid w:val="0038404C"/>
    <w:rsid w:val="003A7E02"/>
    <w:rsid w:val="003E15A1"/>
    <w:rsid w:val="00446EA6"/>
    <w:rsid w:val="004E441B"/>
    <w:rsid w:val="005420D7"/>
    <w:rsid w:val="005645C2"/>
    <w:rsid w:val="005B3DA4"/>
    <w:rsid w:val="005C0E14"/>
    <w:rsid w:val="005E413D"/>
    <w:rsid w:val="005E45BD"/>
    <w:rsid w:val="005F2C31"/>
    <w:rsid w:val="00656D92"/>
    <w:rsid w:val="00666FEB"/>
    <w:rsid w:val="006A58D9"/>
    <w:rsid w:val="006C4671"/>
    <w:rsid w:val="006F789F"/>
    <w:rsid w:val="00710D76"/>
    <w:rsid w:val="00722343"/>
    <w:rsid w:val="00734BEB"/>
    <w:rsid w:val="007362B5"/>
    <w:rsid w:val="00757281"/>
    <w:rsid w:val="0079156D"/>
    <w:rsid w:val="0079311A"/>
    <w:rsid w:val="007962F1"/>
    <w:rsid w:val="007A2F5D"/>
    <w:rsid w:val="007C5EB6"/>
    <w:rsid w:val="007F468E"/>
    <w:rsid w:val="00807A96"/>
    <w:rsid w:val="008411D3"/>
    <w:rsid w:val="00856AFC"/>
    <w:rsid w:val="00885439"/>
    <w:rsid w:val="00897103"/>
    <w:rsid w:val="008A1321"/>
    <w:rsid w:val="008D03AC"/>
    <w:rsid w:val="008D5C94"/>
    <w:rsid w:val="00904862"/>
    <w:rsid w:val="009B613E"/>
    <w:rsid w:val="009C74C2"/>
    <w:rsid w:val="00A07A42"/>
    <w:rsid w:val="00A23D16"/>
    <w:rsid w:val="00A91925"/>
    <w:rsid w:val="00AA75C5"/>
    <w:rsid w:val="00AF7021"/>
    <w:rsid w:val="00B1096D"/>
    <w:rsid w:val="00B36377"/>
    <w:rsid w:val="00B93782"/>
    <w:rsid w:val="00B96488"/>
    <w:rsid w:val="00BB2160"/>
    <w:rsid w:val="00BD4ABD"/>
    <w:rsid w:val="00BD54ED"/>
    <w:rsid w:val="00C0510E"/>
    <w:rsid w:val="00C7459D"/>
    <w:rsid w:val="00C74A2D"/>
    <w:rsid w:val="00C77612"/>
    <w:rsid w:val="00C964A4"/>
    <w:rsid w:val="00CA080E"/>
    <w:rsid w:val="00CD5B14"/>
    <w:rsid w:val="00CF1225"/>
    <w:rsid w:val="00D35B2C"/>
    <w:rsid w:val="00D35E1A"/>
    <w:rsid w:val="00D37BEC"/>
    <w:rsid w:val="00D93225"/>
    <w:rsid w:val="00DB0DCA"/>
    <w:rsid w:val="00DB18CE"/>
    <w:rsid w:val="00DB787D"/>
    <w:rsid w:val="00DF46AB"/>
    <w:rsid w:val="00E3414C"/>
    <w:rsid w:val="00E519C9"/>
    <w:rsid w:val="00E631C5"/>
    <w:rsid w:val="00E7087B"/>
    <w:rsid w:val="00E7573A"/>
    <w:rsid w:val="00E8474A"/>
    <w:rsid w:val="00E84BC3"/>
    <w:rsid w:val="00EA2E4B"/>
    <w:rsid w:val="00EB7888"/>
    <w:rsid w:val="00ED10E3"/>
    <w:rsid w:val="00F07620"/>
    <w:rsid w:val="00F214DF"/>
    <w:rsid w:val="00F61281"/>
    <w:rsid w:val="00F641D1"/>
    <w:rsid w:val="00FD62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E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65E9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265E9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FD62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45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45BD"/>
    <w:rPr>
      <w:rFonts w:ascii="Tahoma" w:hAnsi="Tahoma" w:cs="Tahoma"/>
      <w:sz w:val="16"/>
      <w:szCs w:val="16"/>
    </w:rPr>
  </w:style>
  <w:style w:type="paragraph" w:styleId="Encabezado">
    <w:name w:val="header"/>
    <w:basedOn w:val="Normal"/>
    <w:link w:val="EncabezadoCar"/>
    <w:uiPriority w:val="99"/>
    <w:unhideWhenUsed/>
    <w:rsid w:val="00856A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6AFC"/>
  </w:style>
  <w:style w:type="paragraph" w:styleId="Piedepgina">
    <w:name w:val="footer"/>
    <w:basedOn w:val="Normal"/>
    <w:link w:val="PiedepginaCar"/>
    <w:uiPriority w:val="99"/>
    <w:unhideWhenUsed/>
    <w:rsid w:val="00856A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6AFC"/>
  </w:style>
  <w:style w:type="paragraph" w:styleId="Prrafodelista">
    <w:name w:val="List Paragraph"/>
    <w:basedOn w:val="Normal"/>
    <w:uiPriority w:val="34"/>
    <w:qFormat/>
    <w:rsid w:val="00320411"/>
    <w:pPr>
      <w:ind w:left="720"/>
      <w:contextualSpacing/>
    </w:pPr>
  </w:style>
  <w:style w:type="table" w:styleId="Tablaconcuadrcula">
    <w:name w:val="Table Grid"/>
    <w:basedOn w:val="Tablanormal"/>
    <w:uiPriority w:val="59"/>
    <w:rsid w:val="00F61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E744D"/>
    <w:rPr>
      <w:color w:val="808080"/>
    </w:rPr>
  </w:style>
  <w:style w:type="paragraph" w:styleId="Textonotaalfinal">
    <w:name w:val="endnote text"/>
    <w:basedOn w:val="Normal"/>
    <w:link w:val="TextonotaalfinalCar"/>
    <w:uiPriority w:val="99"/>
    <w:semiHidden/>
    <w:unhideWhenUsed/>
    <w:rsid w:val="00710D7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10D76"/>
    <w:rPr>
      <w:sz w:val="20"/>
      <w:szCs w:val="20"/>
    </w:rPr>
  </w:style>
  <w:style w:type="character" w:styleId="Refdenotaalfinal">
    <w:name w:val="endnote reference"/>
    <w:basedOn w:val="Fuentedeprrafopredeter"/>
    <w:uiPriority w:val="99"/>
    <w:semiHidden/>
    <w:unhideWhenUsed/>
    <w:rsid w:val="00710D76"/>
    <w:rPr>
      <w:vertAlign w:val="superscript"/>
    </w:rPr>
  </w:style>
  <w:style w:type="paragraph" w:styleId="Textonotapie">
    <w:name w:val="footnote text"/>
    <w:basedOn w:val="Normal"/>
    <w:link w:val="TextonotapieCar"/>
    <w:uiPriority w:val="99"/>
    <w:semiHidden/>
    <w:unhideWhenUsed/>
    <w:rsid w:val="00710D7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10D76"/>
    <w:rPr>
      <w:sz w:val="20"/>
      <w:szCs w:val="20"/>
    </w:rPr>
  </w:style>
  <w:style w:type="character" w:styleId="Refdenotaalpie">
    <w:name w:val="footnote reference"/>
    <w:basedOn w:val="Fuentedeprrafopredeter"/>
    <w:uiPriority w:val="99"/>
    <w:semiHidden/>
    <w:unhideWhenUsed/>
    <w:rsid w:val="00710D76"/>
    <w:rPr>
      <w:vertAlign w:val="superscript"/>
    </w:rPr>
  </w:style>
  <w:style w:type="character" w:customStyle="1" w:styleId="Ttulo1Car">
    <w:name w:val="Título 1 Car"/>
    <w:basedOn w:val="Fuentedeprrafopredeter"/>
    <w:link w:val="Ttulo1"/>
    <w:uiPriority w:val="9"/>
    <w:rsid w:val="00265E9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semiHidden/>
    <w:rsid w:val="00265E94"/>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FD62EA"/>
    <w:rPr>
      <w:rFonts w:asciiTheme="majorHAnsi" w:eastAsiaTheme="majorEastAsia" w:hAnsiTheme="majorHAnsi" w:cstheme="majorBidi"/>
      <w:color w:val="243F60" w:themeColor="accent1" w:themeShade="7F"/>
      <w:sz w:val="24"/>
      <w:szCs w:val="24"/>
    </w:rPr>
  </w:style>
  <w:style w:type="paragraph" w:styleId="TtulodeTDC">
    <w:name w:val="TOC Heading"/>
    <w:basedOn w:val="Ttulo1"/>
    <w:next w:val="Normal"/>
    <w:uiPriority w:val="39"/>
    <w:unhideWhenUsed/>
    <w:qFormat/>
    <w:rsid w:val="0018587E"/>
    <w:pPr>
      <w:spacing w:line="259" w:lineRule="auto"/>
      <w:outlineLvl w:val="9"/>
    </w:pPr>
    <w:rPr>
      <w:lang w:eastAsia="es-AR"/>
    </w:rPr>
  </w:style>
  <w:style w:type="paragraph" w:styleId="TDC1">
    <w:name w:val="toc 1"/>
    <w:basedOn w:val="Normal"/>
    <w:next w:val="Normal"/>
    <w:autoRedefine/>
    <w:uiPriority w:val="39"/>
    <w:unhideWhenUsed/>
    <w:rsid w:val="0018587E"/>
    <w:pPr>
      <w:spacing w:after="100"/>
    </w:pPr>
  </w:style>
  <w:style w:type="paragraph" w:styleId="TDC2">
    <w:name w:val="toc 2"/>
    <w:basedOn w:val="Normal"/>
    <w:next w:val="Normal"/>
    <w:autoRedefine/>
    <w:uiPriority w:val="39"/>
    <w:unhideWhenUsed/>
    <w:rsid w:val="0018587E"/>
    <w:pPr>
      <w:spacing w:after="100"/>
      <w:ind w:left="220"/>
    </w:pPr>
  </w:style>
  <w:style w:type="paragraph" w:styleId="TDC3">
    <w:name w:val="toc 3"/>
    <w:basedOn w:val="Normal"/>
    <w:next w:val="Normal"/>
    <w:autoRedefine/>
    <w:uiPriority w:val="39"/>
    <w:unhideWhenUsed/>
    <w:rsid w:val="0018587E"/>
    <w:pPr>
      <w:spacing w:after="100"/>
      <w:ind w:left="440"/>
    </w:pPr>
  </w:style>
  <w:style w:type="character" w:styleId="Hipervnculo">
    <w:name w:val="Hyperlink"/>
    <w:basedOn w:val="Fuentedeprrafopredeter"/>
    <w:uiPriority w:val="99"/>
    <w:unhideWhenUsed/>
    <w:rsid w:val="0018587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265E9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265E9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FD62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45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45BD"/>
    <w:rPr>
      <w:rFonts w:ascii="Tahoma" w:hAnsi="Tahoma" w:cs="Tahoma"/>
      <w:sz w:val="16"/>
      <w:szCs w:val="16"/>
    </w:rPr>
  </w:style>
  <w:style w:type="paragraph" w:styleId="Encabezado">
    <w:name w:val="header"/>
    <w:basedOn w:val="Normal"/>
    <w:link w:val="EncabezadoCar"/>
    <w:uiPriority w:val="99"/>
    <w:unhideWhenUsed/>
    <w:rsid w:val="00856A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6AFC"/>
  </w:style>
  <w:style w:type="paragraph" w:styleId="Piedepgina">
    <w:name w:val="footer"/>
    <w:basedOn w:val="Normal"/>
    <w:link w:val="PiedepginaCar"/>
    <w:uiPriority w:val="99"/>
    <w:unhideWhenUsed/>
    <w:rsid w:val="00856A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6AFC"/>
  </w:style>
  <w:style w:type="paragraph" w:styleId="Prrafodelista">
    <w:name w:val="List Paragraph"/>
    <w:basedOn w:val="Normal"/>
    <w:uiPriority w:val="34"/>
    <w:qFormat/>
    <w:rsid w:val="00320411"/>
    <w:pPr>
      <w:ind w:left="720"/>
      <w:contextualSpacing/>
    </w:pPr>
  </w:style>
  <w:style w:type="table" w:styleId="Tablaconcuadrcula">
    <w:name w:val="Table Grid"/>
    <w:basedOn w:val="Tablanormal"/>
    <w:uiPriority w:val="59"/>
    <w:rsid w:val="00F61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E744D"/>
    <w:rPr>
      <w:color w:val="808080"/>
    </w:rPr>
  </w:style>
  <w:style w:type="paragraph" w:styleId="Textonotaalfinal">
    <w:name w:val="endnote text"/>
    <w:basedOn w:val="Normal"/>
    <w:link w:val="TextonotaalfinalCar"/>
    <w:uiPriority w:val="99"/>
    <w:semiHidden/>
    <w:unhideWhenUsed/>
    <w:rsid w:val="00710D7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10D76"/>
    <w:rPr>
      <w:sz w:val="20"/>
      <w:szCs w:val="20"/>
    </w:rPr>
  </w:style>
  <w:style w:type="character" w:styleId="Refdenotaalfinal">
    <w:name w:val="endnote reference"/>
    <w:basedOn w:val="Fuentedeprrafopredeter"/>
    <w:uiPriority w:val="99"/>
    <w:semiHidden/>
    <w:unhideWhenUsed/>
    <w:rsid w:val="00710D76"/>
    <w:rPr>
      <w:vertAlign w:val="superscript"/>
    </w:rPr>
  </w:style>
  <w:style w:type="paragraph" w:styleId="Textonotapie">
    <w:name w:val="footnote text"/>
    <w:basedOn w:val="Normal"/>
    <w:link w:val="TextonotapieCar"/>
    <w:uiPriority w:val="99"/>
    <w:semiHidden/>
    <w:unhideWhenUsed/>
    <w:rsid w:val="00710D7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10D76"/>
    <w:rPr>
      <w:sz w:val="20"/>
      <w:szCs w:val="20"/>
    </w:rPr>
  </w:style>
  <w:style w:type="character" w:styleId="Refdenotaalpie">
    <w:name w:val="footnote reference"/>
    <w:basedOn w:val="Fuentedeprrafopredeter"/>
    <w:uiPriority w:val="99"/>
    <w:semiHidden/>
    <w:unhideWhenUsed/>
    <w:rsid w:val="00710D76"/>
    <w:rPr>
      <w:vertAlign w:val="superscript"/>
    </w:rPr>
  </w:style>
  <w:style w:type="character" w:customStyle="1" w:styleId="Ttulo1Car">
    <w:name w:val="Título 1 Car"/>
    <w:basedOn w:val="Fuentedeprrafopredeter"/>
    <w:link w:val="Ttulo1"/>
    <w:uiPriority w:val="9"/>
    <w:rsid w:val="00265E9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semiHidden/>
    <w:rsid w:val="00265E94"/>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FD62EA"/>
    <w:rPr>
      <w:rFonts w:asciiTheme="majorHAnsi" w:eastAsiaTheme="majorEastAsia" w:hAnsiTheme="majorHAnsi" w:cstheme="majorBidi"/>
      <w:color w:val="243F60" w:themeColor="accent1" w:themeShade="7F"/>
      <w:sz w:val="24"/>
      <w:szCs w:val="24"/>
    </w:rPr>
  </w:style>
  <w:style w:type="paragraph" w:styleId="TtulodeTDC">
    <w:name w:val="TOC Heading"/>
    <w:basedOn w:val="Ttulo1"/>
    <w:next w:val="Normal"/>
    <w:uiPriority w:val="39"/>
    <w:unhideWhenUsed/>
    <w:qFormat/>
    <w:rsid w:val="0018587E"/>
    <w:pPr>
      <w:spacing w:line="259" w:lineRule="auto"/>
      <w:outlineLvl w:val="9"/>
    </w:pPr>
    <w:rPr>
      <w:lang w:eastAsia="es-AR"/>
    </w:rPr>
  </w:style>
  <w:style w:type="paragraph" w:styleId="TDC1">
    <w:name w:val="toc 1"/>
    <w:basedOn w:val="Normal"/>
    <w:next w:val="Normal"/>
    <w:autoRedefine/>
    <w:uiPriority w:val="39"/>
    <w:unhideWhenUsed/>
    <w:rsid w:val="0018587E"/>
    <w:pPr>
      <w:spacing w:after="100"/>
    </w:pPr>
  </w:style>
  <w:style w:type="paragraph" w:styleId="TDC2">
    <w:name w:val="toc 2"/>
    <w:basedOn w:val="Normal"/>
    <w:next w:val="Normal"/>
    <w:autoRedefine/>
    <w:uiPriority w:val="39"/>
    <w:unhideWhenUsed/>
    <w:rsid w:val="0018587E"/>
    <w:pPr>
      <w:spacing w:after="100"/>
      <w:ind w:left="220"/>
    </w:pPr>
  </w:style>
  <w:style w:type="paragraph" w:styleId="TDC3">
    <w:name w:val="toc 3"/>
    <w:basedOn w:val="Normal"/>
    <w:next w:val="Normal"/>
    <w:autoRedefine/>
    <w:uiPriority w:val="39"/>
    <w:unhideWhenUsed/>
    <w:rsid w:val="0018587E"/>
    <w:pPr>
      <w:spacing w:after="100"/>
      <w:ind w:left="440"/>
    </w:pPr>
  </w:style>
  <w:style w:type="character" w:styleId="Hipervnculo">
    <w:name w:val="Hyperlink"/>
    <w:basedOn w:val="Fuentedeprrafopredeter"/>
    <w:uiPriority w:val="99"/>
    <w:unhideWhenUsed/>
    <w:rsid w:val="001858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615959-81AA-431D-9DBD-4C54302FC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1</Pages>
  <Words>8857</Words>
  <Characters>48718</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dc:creator>
  <cp:keywords/>
  <dc:description/>
  <cp:lastModifiedBy>beto</cp:lastModifiedBy>
  <cp:revision>11</cp:revision>
  <cp:lastPrinted>2014-06-12T21:34:00Z</cp:lastPrinted>
  <dcterms:created xsi:type="dcterms:W3CDTF">2014-04-10T14:06:00Z</dcterms:created>
  <dcterms:modified xsi:type="dcterms:W3CDTF">2014-08-14T01:28:00Z</dcterms:modified>
</cp:coreProperties>
</file>