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Федеральное агентство по образованию</w:t>
      </w: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C31E5C" w:rsidRPr="00022278" w:rsidRDefault="00C31E5C" w:rsidP="00C31E5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им. А.Н.Туполева - КАИ</w:t>
      </w: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Кафедра АСОИУ</w:t>
      </w: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1E5C" w:rsidRPr="008F5EC5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Pr="008F5EC5">
        <w:rPr>
          <w:rFonts w:ascii="Times New Roman" w:hAnsi="Times New Roman"/>
          <w:sz w:val="28"/>
          <w:szCs w:val="28"/>
        </w:rPr>
        <w:t>4</w:t>
      </w: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по дисциплине</w:t>
      </w: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Основы программирования</w:t>
      </w:r>
      <w:r w:rsidRPr="00022278">
        <w:rPr>
          <w:rFonts w:ascii="Times New Roman" w:hAnsi="Times New Roman"/>
          <w:sz w:val="28"/>
          <w:szCs w:val="28"/>
        </w:rPr>
        <w:t>»</w:t>
      </w:r>
    </w:p>
    <w:p w:rsidR="00C31E5C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</w:t>
      </w:r>
    </w:p>
    <w:p w:rsidR="00C31E5C" w:rsidRPr="00170DC1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ОБРАБОТКА ЧИСЛОВЫХ ПОСЛЕДОВАТЕЛЬНОСТЕЙ</w:t>
      </w: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1E5C" w:rsidRPr="00022278" w:rsidRDefault="00C31E5C" w:rsidP="00C31E5C">
      <w:pPr>
        <w:spacing w:after="0" w:line="240" w:lineRule="auto"/>
        <w:ind w:left="5529"/>
        <w:rPr>
          <w:rFonts w:ascii="Times New Roman" w:hAnsi="Times New Roman"/>
          <w:sz w:val="28"/>
          <w:szCs w:val="28"/>
        </w:rPr>
      </w:pPr>
    </w:p>
    <w:p w:rsidR="00C31E5C" w:rsidRDefault="00C31E5C" w:rsidP="00C31E5C">
      <w:pPr>
        <w:ind w:left="55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</w:p>
    <w:p w:rsidR="00C31E5C" w:rsidRPr="00E379C3" w:rsidRDefault="00C31E5C" w:rsidP="00C31E5C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</w:pPr>
      <w:r>
        <w:rPr>
          <w:rFonts w:ascii="Times New Roman" w:hAnsi="Times New Roman"/>
          <w:sz w:val="28"/>
          <w:szCs w:val="28"/>
        </w:rPr>
        <w:t xml:space="preserve">    Обучающийся        4109                                   Сагиров А.И.</w:t>
      </w:r>
    </w:p>
    <w:p w:rsidR="00C31E5C" w:rsidRDefault="00C31E5C" w:rsidP="00C31E5C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</w:t>
      </w:r>
    </w:p>
    <w:p w:rsidR="00C31E5C" w:rsidRDefault="00C31E5C" w:rsidP="00C31E5C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</w:pPr>
      <w:r>
        <w:rPr>
          <w:rFonts w:ascii="Times New Roman" w:hAnsi="Times New Roman"/>
          <w:sz w:val="28"/>
          <w:szCs w:val="28"/>
        </w:rPr>
        <w:t xml:space="preserve">    </w:t>
      </w:r>
      <w:r w:rsidRPr="00D05E6A">
        <w:rPr>
          <w:rFonts w:ascii="Times New Roman" w:hAnsi="Times New Roman"/>
          <w:sz w:val="28"/>
          <w:szCs w:val="28"/>
        </w:rPr>
        <w:t xml:space="preserve">Принял </w:t>
      </w:r>
      <w:r w:rsidRPr="00D05E6A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старший </w:t>
      </w:r>
      <w:proofErr w:type="spellStart"/>
      <w:r w:rsidRPr="00D05E6A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препод</w:t>
      </w:r>
      <w:proofErr w:type="spellEnd"/>
      <w:r w:rsidRPr="00D05E6A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 каф. АСОИУ</w:t>
      </w:r>
      <w:r>
        <w:rPr>
          <w:rFonts w:ascii="Times New Roman" w:hAnsi="Times New Roman"/>
          <w:color w:val="111111"/>
          <w:sz w:val="27"/>
          <w:szCs w:val="27"/>
          <w:shd w:val="clear" w:color="auto" w:fill="FFFFFF"/>
        </w:rPr>
        <w:t xml:space="preserve">         </w:t>
      </w:r>
      <w:proofErr w:type="spellStart"/>
      <w:r w:rsidRPr="00D05E6A">
        <w:rPr>
          <w:rFonts w:ascii="Times New Roman" w:hAnsi="Times New Roman"/>
          <w:sz w:val="28"/>
          <w:szCs w:val="28"/>
        </w:rPr>
        <w:t>Бикмурзина</w:t>
      </w:r>
      <w:proofErr w:type="spellEnd"/>
      <w:r>
        <w:rPr>
          <w:rFonts w:ascii="Times New Roman" w:hAnsi="Times New Roman"/>
          <w:sz w:val="28"/>
          <w:szCs w:val="28"/>
        </w:rPr>
        <w:t xml:space="preserve"> А. Р.</w:t>
      </w:r>
    </w:p>
    <w:p w:rsidR="00C31E5C" w:rsidRDefault="00C31E5C" w:rsidP="00C31E5C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</w:t>
      </w:r>
    </w:p>
    <w:p w:rsidR="00C31E5C" w:rsidRDefault="00C31E5C" w:rsidP="00C31E5C">
      <w:pPr>
        <w:shd w:val="clear" w:color="auto" w:fill="FFFFFF"/>
        <w:tabs>
          <w:tab w:val="left" w:pos="5812"/>
          <w:tab w:val="left" w:pos="6804"/>
        </w:tabs>
        <w:spacing w:line="256" w:lineRule="auto"/>
        <w:ind w:firstLine="720"/>
      </w:pPr>
    </w:p>
    <w:p w:rsidR="00C31E5C" w:rsidRPr="004C3786" w:rsidRDefault="00C31E5C" w:rsidP="00C31E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rFonts w:ascii="Times New Roman" w:hAnsi="Times New Roman"/>
          <w:sz w:val="28"/>
          <w:szCs w:val="28"/>
        </w:rPr>
      </w:pPr>
    </w:p>
    <w:p w:rsidR="00C31E5C" w:rsidRPr="00022278" w:rsidRDefault="00C31E5C" w:rsidP="00C31E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8"/>
          <w:szCs w:val="28"/>
        </w:rPr>
      </w:pPr>
    </w:p>
    <w:p w:rsidR="00C31E5C" w:rsidRPr="00022278" w:rsidRDefault="00C31E5C" w:rsidP="00C31E5C">
      <w:pPr>
        <w:shd w:val="clear" w:color="auto" w:fill="FFFFFF"/>
        <w:tabs>
          <w:tab w:val="left" w:pos="7088"/>
        </w:tabs>
        <w:autoSpaceDE w:val="0"/>
        <w:autoSpaceDN w:val="0"/>
        <w:adjustRightInd w:val="0"/>
        <w:spacing w:line="360" w:lineRule="exact"/>
        <w:ind w:firstLine="720"/>
        <w:rPr>
          <w:spacing w:val="-2"/>
          <w:sz w:val="28"/>
          <w:szCs w:val="28"/>
        </w:rPr>
      </w:pPr>
    </w:p>
    <w:p w:rsidR="00C31E5C" w:rsidRPr="00022278" w:rsidRDefault="00C31E5C" w:rsidP="00C31E5C">
      <w:pPr>
        <w:spacing w:after="0" w:line="240" w:lineRule="auto"/>
        <w:ind w:left="5529"/>
        <w:rPr>
          <w:rFonts w:ascii="Times New Roman" w:hAnsi="Times New Roman"/>
          <w:sz w:val="28"/>
          <w:szCs w:val="28"/>
        </w:rPr>
      </w:pPr>
    </w:p>
    <w:p w:rsidR="00C31E5C" w:rsidRPr="00022278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1E5C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1E5C" w:rsidRPr="00E379C3" w:rsidRDefault="00C31E5C" w:rsidP="00C31E5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22278">
        <w:rPr>
          <w:rFonts w:ascii="Times New Roman" w:hAnsi="Times New Roman"/>
          <w:sz w:val="28"/>
          <w:szCs w:val="28"/>
        </w:rPr>
        <w:t>Казань 20</w:t>
      </w:r>
      <w:r>
        <w:rPr>
          <w:rFonts w:ascii="Times New Roman" w:hAnsi="Times New Roman"/>
          <w:sz w:val="28"/>
          <w:szCs w:val="28"/>
        </w:rPr>
        <w:t>20</w:t>
      </w:r>
    </w:p>
    <w:p w:rsidR="008F5EC5" w:rsidRPr="00E379C3" w:rsidRDefault="008F5EC5" w:rsidP="008F5EC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571AE2">
        <w:rPr>
          <w:rFonts w:ascii="Times New Roman" w:hAnsi="Times New Roman"/>
          <w:b/>
          <w:sz w:val="28"/>
          <w:szCs w:val="28"/>
        </w:rPr>
        <w:lastRenderedPageBreak/>
        <w:t>Выполнение работы</w:t>
      </w:r>
    </w:p>
    <w:p w:rsidR="008F5EC5" w:rsidRPr="00571AE2" w:rsidRDefault="008F5EC5" w:rsidP="008F5EC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571AE2">
        <w:rPr>
          <w:rFonts w:ascii="Times New Roman" w:hAnsi="Times New Roman"/>
          <w:b/>
          <w:sz w:val="28"/>
          <w:szCs w:val="28"/>
        </w:rPr>
        <w:t>Задание 1</w:t>
      </w:r>
    </w:p>
    <w:p w:rsidR="00F90675" w:rsidRDefault="008F5EC5" w:rsidP="008F5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натуральные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5EC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5EC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F5E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5EC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Start"/>
      <w:r w:rsidRPr="008F5E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F5EC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F5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5E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8F5E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Определить количество членов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8F5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5EC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F5E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5EC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F5E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F5E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5E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F5EC5" w:rsidRDefault="008F5EC5" w:rsidP="008F5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proofErr w:type="gramStart"/>
      <w:r>
        <w:rPr>
          <w:rFonts w:ascii="Times New Roman" w:hAnsi="Times New Roman" w:cs="Times New Roman"/>
          <w:sz w:val="28"/>
          <w:szCs w:val="28"/>
        </w:rPr>
        <w:t>имеющих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четные порядковые номера и являющихся нечетными числами;</w:t>
      </w:r>
    </w:p>
    <w:p w:rsidR="008F5EC5" w:rsidRDefault="008F5EC5" w:rsidP="008F5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5EC5" w:rsidRDefault="008F5EC5" w:rsidP="008F5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8F5EC5" w:rsidRDefault="008F5EC5" w:rsidP="008F5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11067" cy="33051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857" t="15232" r="41513" b="36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067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C5" w:rsidRDefault="008F5EC5" w:rsidP="008F5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5EC5" w:rsidRDefault="008F5EC5" w:rsidP="008F5E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программы:</w:t>
      </w:r>
    </w:p>
    <w:p w:rsidR="008F5EC5" w:rsidRDefault="008F5EC5" w:rsidP="008F5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4313" cy="3067050"/>
            <wp:effectExtent l="19050" t="0" r="73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705" t="19975" r="38749" b="35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533" cy="306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C5" w:rsidRDefault="008F5EC5" w:rsidP="008F5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3264" cy="3105150"/>
            <wp:effectExtent l="19050" t="0" r="178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58" t="3371" r="48890" b="52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264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771" w:rsidRDefault="00B70771" w:rsidP="008F5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0771" w:rsidRPr="00571AE2" w:rsidRDefault="00B70771" w:rsidP="00B70771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571AE2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B70771" w:rsidRDefault="000C75D9" w:rsidP="000C7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 xml:space="preserve">Даны натуральное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75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действительные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5EC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F5E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5EC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F5E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F5E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5E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C75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Получить:</w:t>
      </w:r>
    </w:p>
    <w:p w:rsidR="000C75D9" w:rsidRDefault="000C75D9" w:rsidP="000C75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) максимальное число последовательности и его порядковый номер.</w:t>
      </w:r>
    </w:p>
    <w:p w:rsidR="000C75D9" w:rsidRDefault="000C75D9" w:rsidP="000C75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C75D9" w:rsidRDefault="000C75D9" w:rsidP="000C7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0C75D9" w:rsidRDefault="000C75D9" w:rsidP="000C75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50745" cy="35433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177" t="14837" r="36665" b="29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74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D9" w:rsidRDefault="000C75D9" w:rsidP="008F5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5D9" w:rsidRDefault="000C75D9" w:rsidP="000C7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программы:</w:t>
      </w:r>
    </w:p>
    <w:p w:rsidR="000C75D9" w:rsidRDefault="000C75D9" w:rsidP="000C75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63051" cy="30575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85" t="3891" r="48715" b="52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051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D9" w:rsidRDefault="000C75D9" w:rsidP="000C75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75D9" w:rsidRPr="000C75D9" w:rsidRDefault="000C75D9" w:rsidP="000C75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68060" cy="3057525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848" t="6851" r="46963" b="49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75D9" w:rsidRPr="000C75D9" w:rsidSect="00A66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31E5C"/>
    <w:rsid w:val="000C75D9"/>
    <w:rsid w:val="008F5EC5"/>
    <w:rsid w:val="00A663DA"/>
    <w:rsid w:val="00B70771"/>
    <w:rsid w:val="00C31E5C"/>
    <w:rsid w:val="00F90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3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5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E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</dc:creator>
  <cp:keywords/>
  <dc:description/>
  <cp:lastModifiedBy>Айнур</cp:lastModifiedBy>
  <cp:revision>3</cp:revision>
  <dcterms:created xsi:type="dcterms:W3CDTF">2020-10-30T13:32:00Z</dcterms:created>
  <dcterms:modified xsi:type="dcterms:W3CDTF">2020-10-30T15:13:00Z</dcterms:modified>
</cp:coreProperties>
</file>