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Monika Szucs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Due date: Feb 16, 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Lab 5. You must submit your answers to the D2L Dropbox "Lab-5"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Answers to question 1 below, written on this file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working java program for question 2.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5 requires Java programming. You can work in pairs (but you must still submit your own work to D2L).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late assignments will not be graded. </w:t>
      </w:r>
    </w:p>
    <w:p w:rsidR="00000000" w:rsidDel="00000000" w:rsidP="00000000" w:rsidRDefault="00000000" w:rsidRPr="00000000" w14:paraId="0000000E">
      <w:pPr>
        <w:spacing w:before="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1- The Trans-Canada Highway (TCH) follows a completely straight line as it crosses the Canadian prairies. Gas stations occur at various intervals. Assuming that the first station is a mile 0, and the last station is at mile n, find the distance between two closest stations. (The distance between two stations x and y is computed as |x − y|.)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is the mile maker locations of the gas stations, for example: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480    231   0   477   121    ...   1176    501    2000 (for n=Number of mile-markers/gas-stations)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this example (based on the input we can see) would be: |480 – 477| =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A). Design and write pseudocode for a presorting-based transform and-conquer algorithm that solve this problem. (You can use the word “sort” and do not need to implement that method)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 mark]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ALGORITHM ClosestGasStation(A[0..n-1])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// Solve the closest gas station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// Input: an array A[0..n-1]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sort the array A // smallest number is the first in the array A[0] // sorting means nlogn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shortestDistance &lt;- A[1]-A[0]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for i &lt;- 1 to n-2 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ab/>
        <w:t xml:space="preserve">if A[i+1] - A[i] &lt; shortestDistance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1440" w:right="0" w:firstLine="72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shortestDistance &lt;- A[i+1] - A[I]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return shortestDistance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B). Design and write pseudocode for a brute-force algorithm that solve this problem. [2 mark]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7" w:line="360" w:lineRule="auto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ALGORITHM ClosestGasStation(A[0..n-1])</w:t>
      </w:r>
    </w:p>
    <w:p w:rsidR="00000000" w:rsidDel="00000000" w:rsidP="00000000" w:rsidRDefault="00000000" w:rsidRPr="00000000" w14:paraId="00000027">
      <w:pPr>
        <w:spacing w:after="27" w:line="360" w:lineRule="auto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// Solve the closest gas station</w:t>
      </w:r>
    </w:p>
    <w:p w:rsidR="00000000" w:rsidDel="00000000" w:rsidP="00000000" w:rsidRDefault="00000000" w:rsidRPr="00000000" w14:paraId="00000028">
      <w:pPr>
        <w:spacing w:after="27" w:line="360" w:lineRule="auto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// Input: an array A[0..n-1] </w:t>
      </w:r>
    </w:p>
    <w:p w:rsidR="00000000" w:rsidDel="00000000" w:rsidP="00000000" w:rsidRDefault="00000000" w:rsidRPr="00000000" w14:paraId="00000029">
      <w:pPr>
        <w:spacing w:after="27" w:line="360" w:lineRule="auto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shortestDistance &lt;- A[1]-A[0]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ab/>
        <w:t xml:space="preserve">for i &lt;- 0 to n-2 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        </w:t>
        <w:tab/>
        <w:tab/>
        <w:t xml:space="preserve">for j &lt;- i+1 to n-1 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            </w:t>
        <w:tab/>
        <w:tab/>
        <w:t xml:space="preserve">currentDistance &lt;- | A[i] - A[j] |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            </w:t>
        <w:tab/>
        <w:tab/>
        <w:t xml:space="preserve">if currentDistance &lt; shortestDistance then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                </w:t>
        <w:tab/>
        <w:tab/>
        <w:tab/>
        <w:t xml:space="preserve">shortestDistance &lt;- currentDistance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return shortestDistance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C). Compare the efficiency of your algorithm for part A with your algorithm for part B. [1 mark]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Sorting means we are doing nlogn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Since we are using log in question part A that means A is more efficient. Sorting is nlogn. The loop takes O(n). So the overall efficiency is nlogn.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Whereas part B is a nested loop, its efficiency is O(n^2). Which means it will do significantly more operations, especially for larger inputs.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color w:val="3c78d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This means Part A is a lot more efficient.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Design and implement an algorithm that finds the smallest k numbers (in value) out of n numbers. For example, if given an array with eight numbers {4, 5, 1, 6, 2, 7, 3, 8}, return the least four numbers 1, 2, 3, and 4.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algorithm that sort the n input numbers increasingly and returns the first K number is not acceptable for the answer. Since it needs to sort, its time complexity is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O(n logn)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You should design more efficient algorithm using Max-heap. [5 mark]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create a max-heap with capacity k that will contain the least k numbers out of n input numbers.  A correct answer will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O(n logk)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9f9f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Java,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4"/>
          <w:szCs w:val="24"/>
          <w:u w:val="none"/>
          <w:shd w:fill="f9f9f9" w:val="clear"/>
          <w:vertAlign w:val="baseline"/>
          <w:rtl w:val="0"/>
        </w:rPr>
        <w:t xml:space="preserve">PriorityQueue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is implemented as a priority heap. You can find a sample code in D2l that shows the basic operations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4"/>
          <w:szCs w:val="24"/>
          <w:u w:val="none"/>
          <w:shd w:fill="f9f9f9" w:val="clear"/>
          <w:vertAlign w:val="baseline"/>
          <w:rtl w:val="0"/>
        </w:rPr>
        <w:t xml:space="preserve">PriorityQueue.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Note, for this question, I would suggest to pay extra attention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4"/>
          <w:szCs w:val="24"/>
          <w:u w:val="none"/>
          <w:shd w:fill="f9f9f9" w:val="clear"/>
          <w:vertAlign w:val="baseline"/>
          <w:rtl w:val="0"/>
        </w:rPr>
        <w:t xml:space="preserve">poll().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9f9f9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implement a heap, feel free to use PriorityQueue.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9f9f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students think a min-heap is the best solution as you would insert the entire array into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4"/>
          <w:szCs w:val="24"/>
          <w:u w:val="none"/>
          <w:shd w:fill="f9f9f9" w:val="clear"/>
          <w:vertAlign w:val="baseline"/>
          <w:rtl w:val="0"/>
        </w:rPr>
        <w:t xml:space="preserve">PriorityQueue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pop off ‘k’ elements.  However, that would not be O(nlogk), it would be O(nlogn).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Style w:val="Heading2"/>
      <w:tabs>
        <w:tab w:val="center" w:leader="none" w:pos="5040"/>
        <w:tab w:val="right" w:leader="none" w:pos="10800"/>
      </w:tabs>
      <w:spacing w:after="0" w:before="0" w:lineRule="auto"/>
      <w:rPr>
        <w:b w:val="0"/>
        <w:i w:val="0"/>
        <w:u w:val="single"/>
      </w:rPr>
    </w:pPr>
    <w:r w:rsidDel="00000000" w:rsidR="00000000" w:rsidRPr="00000000">
      <w:rPr>
        <w:b w:val="0"/>
        <w:i w:val="0"/>
        <w:u w:val="single"/>
        <w:rtl w:val="0"/>
      </w:rPr>
      <w:t xml:space="preserve">Comp 3761</w:t>
      <w:tab/>
      <w:t xml:space="preserve">Algorithm Design - Transform and Conquer</w:t>
      <w:tab/>
      <w:t xml:space="preserve">Lab 5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40C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 w:val="1"/>
    <w:rsid w:val="008440CF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440C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 w:val="1"/>
    <w:rsid w:val="008440C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440CF"/>
  </w:style>
  <w:style w:type="character" w:styleId="Heading2Char" w:customStyle="1">
    <w:name w:val="Heading 2 Char"/>
    <w:basedOn w:val="DefaultParagraphFont"/>
    <w:link w:val="Heading2"/>
    <w:rsid w:val="008440CF"/>
    <w:rPr>
      <w:rFonts w:ascii="Arial" w:cs="Arial" w:eastAsia="Times New Roman" w:hAnsi="Arial"/>
      <w:b w:val="1"/>
      <w:bCs w:val="1"/>
      <w:i w:val="1"/>
      <w:iCs w:val="1"/>
      <w:sz w:val="28"/>
      <w:szCs w:val="28"/>
    </w:rPr>
  </w:style>
  <w:style w:type="character" w:styleId="PageNumber">
    <w:name w:val="page number"/>
    <w:rsid w:val="008440CF"/>
  </w:style>
  <w:style w:type="paragraph" w:styleId="Default" w:customStyle="1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833C36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C04604"/>
    <w:rPr>
      <w:color w:val="808080"/>
    </w:rPr>
  </w:style>
  <w:style w:type="character" w:styleId="apple-converted-space" w:customStyle="1">
    <w:name w:val="apple-converted-space"/>
    <w:basedOn w:val="DefaultParagraphFont"/>
    <w:rsid w:val="006A142D"/>
  </w:style>
  <w:style w:type="character" w:styleId="HTMLCode">
    <w:name w:val="HTML Code"/>
    <w:basedOn w:val="DefaultParagraphFont"/>
    <w:uiPriority w:val="99"/>
    <w:semiHidden w:val="1"/>
    <w:unhideWhenUsed w:val="1"/>
    <w:rsid w:val="006A142D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4i55g6XGgivz/iwC+cati+iag==">CgMxLjAaJAoBMBIfCh0IB0IZCgVBcmlhbBIQQXJpYWwgVW5pY29kZSBNUzIJaWQuZ2pkZ3hzMgloLjMwajB6bGw4AHIhMXVTU2EtZmZlRXptLS1Pa2tSc1NpZGpPSHZKaDJDcWt5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2017-02-21T07:41:00Z</dcterms:created>
  <dc:creator>Neilson Mackay</dc:creator>
</cp:coreProperties>
</file>