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4A858" w14:textId="77777777" w:rsidR="00E16160" w:rsidRPr="00B7499A" w:rsidRDefault="00E16160" w:rsidP="00B7499A">
      <w:pPr>
        <w:pStyle w:val="a3"/>
        <w:jc w:val="both"/>
        <w:rPr>
          <w:rFonts w:ascii="ＭＳ ゴシック" w:eastAsia="ＭＳ ゴシック" w:hAnsi="ＭＳ ゴシック"/>
          <w:spacing w:val="20"/>
          <w:sz w:val="28"/>
          <w:szCs w:val="28"/>
        </w:rPr>
      </w:pPr>
    </w:p>
    <w:p w14:paraId="2BFB310E" w14:textId="77777777" w:rsidR="005C350E" w:rsidRPr="00E16160" w:rsidRDefault="005C350E" w:rsidP="005C350E">
      <w:pPr>
        <w:jc w:val="center"/>
        <w:rPr>
          <w:rFonts w:ascii="ＭＳ ゴシック" w:eastAsia="ＭＳ ゴシック" w:hAnsi="ＭＳ ゴシック"/>
          <w:sz w:val="28"/>
          <w:szCs w:val="28"/>
        </w:rPr>
      </w:pPr>
      <w:r w:rsidRPr="00E16160">
        <w:rPr>
          <w:rFonts w:ascii="ＭＳ ゴシック" w:eastAsia="ＭＳ ゴシック" w:hAnsi="ＭＳ ゴシック" w:hint="eastAsia"/>
          <w:sz w:val="28"/>
          <w:szCs w:val="28"/>
        </w:rPr>
        <w:t>＜ 勧 誘 方 針 ＞</w:t>
      </w:r>
    </w:p>
    <w:p w14:paraId="5E95ADF1" w14:textId="20F7013C" w:rsidR="004D6785" w:rsidRPr="004D6785" w:rsidRDefault="00BA3C5C" w:rsidP="00BB488B">
      <w:pPr>
        <w:rPr>
          <w:rFonts w:ascii="ＭＳ ゴシック" w:eastAsia="ＭＳ ゴシック" w:hAnsi="ＭＳ ゴシック"/>
          <w:spacing w:val="20"/>
          <w:sz w:val="28"/>
          <w:szCs w:val="28"/>
        </w:rPr>
      </w:pPr>
      <w:r>
        <w:rPr>
          <w:rFonts w:ascii="ＭＳ ゴシック" w:eastAsia="ＭＳ ゴシック" w:hAnsi="ＭＳ ゴシック" w:hint="eastAsia"/>
          <w:spacing w:val="20"/>
          <w:sz w:val="28"/>
          <w:szCs w:val="28"/>
        </w:rPr>
        <w:t>●</w:t>
      </w:r>
      <w:r w:rsidR="009A1516">
        <w:rPr>
          <w:rFonts w:ascii="ＭＳ ゴシック" w:eastAsia="ＭＳ ゴシック" w:hAnsi="ＭＳ ゴシック" w:hint="eastAsia"/>
          <w:sz w:val="28"/>
          <w:szCs w:val="28"/>
        </w:rPr>
        <w:t>保険</w:t>
      </w:r>
      <w:r w:rsidR="004D6785" w:rsidRPr="004D6785">
        <w:rPr>
          <w:rFonts w:ascii="ＭＳ ゴシック" w:eastAsia="ＭＳ ゴシック" w:hAnsi="ＭＳ ゴシック" w:hint="eastAsia"/>
          <w:sz w:val="28"/>
          <w:szCs w:val="28"/>
        </w:rPr>
        <w:t>商品の販売等に際して、各種法令等を遵守し、適正な勧誘に努めます。</w:t>
      </w:r>
    </w:p>
    <w:p w14:paraId="18E9F133" w14:textId="480F3D9D" w:rsidR="0037347D" w:rsidRPr="004D6785" w:rsidRDefault="00150C92" w:rsidP="003C6D9A">
      <w:pPr>
        <w:ind w:left="280" w:hangingChars="100" w:hanging="280"/>
        <w:rPr>
          <w:rFonts w:ascii="ＭＳ ゴシック" w:eastAsia="ＭＳ ゴシック" w:hAnsi="ＭＳ ゴシック" w:hint="eastAsia"/>
          <w:sz w:val="24"/>
        </w:rPr>
      </w:pPr>
      <w:r w:rsidRPr="004D6785">
        <w:rPr>
          <w:rFonts w:ascii="ＭＳ ゴシック" w:eastAsia="ＭＳ ゴシック" w:hAnsi="ＭＳ ゴシック" w:hint="eastAsia"/>
          <w:spacing w:val="20"/>
          <w:sz w:val="24"/>
        </w:rPr>
        <w:t>・</w:t>
      </w:r>
      <w:r w:rsidR="0037347D" w:rsidRPr="004D6785">
        <w:rPr>
          <w:rFonts w:ascii="ＭＳ ゴシック" w:eastAsia="ＭＳ ゴシック" w:hAnsi="ＭＳ ゴシック" w:hint="eastAsia"/>
          <w:sz w:val="24"/>
        </w:rPr>
        <w:t>保険業法、保険法、</w:t>
      </w:r>
      <w:r w:rsidR="006B5097">
        <w:rPr>
          <w:rFonts w:ascii="ＭＳ ゴシック" w:eastAsia="ＭＳ ゴシック" w:hAnsi="ＭＳ ゴシック" w:hint="eastAsia"/>
          <w:sz w:val="24"/>
        </w:rPr>
        <w:t>金融サービスの提供</w:t>
      </w:r>
      <w:r w:rsidR="003C6D9A">
        <w:rPr>
          <w:rFonts w:ascii="ＭＳ ゴシック" w:eastAsia="ＭＳ ゴシック" w:hAnsi="ＭＳ ゴシック" w:hint="eastAsia"/>
          <w:sz w:val="24"/>
        </w:rPr>
        <w:t>及び利用環境の整備等</w:t>
      </w:r>
      <w:r w:rsidR="0037347D" w:rsidRPr="004D6785">
        <w:rPr>
          <w:rFonts w:ascii="ＭＳ ゴシック" w:eastAsia="ＭＳ ゴシック" w:hAnsi="ＭＳ ゴシック" w:hint="eastAsia"/>
          <w:sz w:val="24"/>
        </w:rPr>
        <w:t>に関する法律、金融商品取引法、消費者契約法、</w:t>
      </w:r>
      <w:r w:rsidR="003C6D9A">
        <w:rPr>
          <w:rFonts w:ascii="ＭＳ ゴシック" w:eastAsia="ＭＳ ゴシック" w:hAnsi="ＭＳ ゴシック" w:hint="eastAsia"/>
          <w:sz w:val="24"/>
        </w:rPr>
        <w:t>その他各種法令等を遵守し、お客様の立場に立った勧誘に努めます。</w:t>
      </w:r>
    </w:p>
    <w:p w14:paraId="61D6F290" w14:textId="77777777" w:rsidR="0037347D" w:rsidRPr="004D6785" w:rsidRDefault="0037347D" w:rsidP="0037347D">
      <w:pPr>
        <w:rPr>
          <w:rFonts w:ascii="ＭＳ ゴシック" w:eastAsia="ＭＳ ゴシック" w:hAnsi="ＭＳ ゴシック"/>
          <w:sz w:val="24"/>
        </w:rPr>
      </w:pPr>
      <w:r w:rsidRPr="004D6785">
        <w:rPr>
          <w:rFonts w:ascii="ＭＳ ゴシック" w:eastAsia="ＭＳ ゴシック" w:hAnsi="ＭＳ ゴシック" w:hint="eastAsia"/>
          <w:spacing w:val="20"/>
          <w:sz w:val="24"/>
        </w:rPr>
        <w:t>・</w:t>
      </w:r>
      <w:r w:rsidRPr="004D6785">
        <w:rPr>
          <w:rFonts w:ascii="ＭＳ ゴシック" w:eastAsia="ＭＳ ゴシック" w:hAnsi="ＭＳ ゴシック" w:hint="eastAsia"/>
          <w:sz w:val="24"/>
        </w:rPr>
        <w:t>保険金の不正取得を防止する観点から、お客さまの本人確認、同意確認は確実に行い、</w:t>
      </w:r>
    </w:p>
    <w:p w14:paraId="0E2471A1" w14:textId="77777777" w:rsidR="0037347D" w:rsidRPr="004D6785" w:rsidRDefault="0037347D" w:rsidP="0037347D">
      <w:pPr>
        <w:ind w:firstLineChars="100" w:firstLine="240"/>
        <w:rPr>
          <w:rFonts w:ascii="ＭＳ ゴシック" w:eastAsia="ＭＳ ゴシック" w:hAnsi="ＭＳ ゴシック"/>
          <w:sz w:val="24"/>
        </w:rPr>
      </w:pPr>
      <w:r w:rsidRPr="004D6785">
        <w:rPr>
          <w:rFonts w:ascii="ＭＳ ゴシック" w:eastAsia="ＭＳ ゴシック" w:hAnsi="ＭＳ ゴシック" w:hint="eastAsia"/>
          <w:sz w:val="24"/>
        </w:rPr>
        <w:t>適正な保険金額を定めるよう努めます。</w:t>
      </w:r>
    </w:p>
    <w:p w14:paraId="2727F5DF" w14:textId="35548029" w:rsidR="0037347D" w:rsidRPr="004D6785" w:rsidRDefault="0037347D" w:rsidP="0037347D">
      <w:pPr>
        <w:ind w:firstLineChars="100" w:firstLine="240"/>
        <w:rPr>
          <w:rFonts w:ascii="ＭＳ ゴシック" w:eastAsia="ＭＳ ゴシック" w:hAnsi="ＭＳ ゴシック"/>
          <w:sz w:val="24"/>
        </w:rPr>
      </w:pPr>
      <w:r w:rsidRPr="004D6785">
        <w:rPr>
          <w:rFonts w:ascii="ＭＳ ゴシック" w:eastAsia="ＭＳ ゴシック" w:hAnsi="ＭＳ ゴシック" w:hint="eastAsia"/>
          <w:sz w:val="24"/>
        </w:rPr>
        <w:t>未成年者を被保険者とする場合は、特に配慮して参ります。</w:t>
      </w:r>
    </w:p>
    <w:p w14:paraId="43103152" w14:textId="77777777" w:rsidR="00BB488B" w:rsidRPr="00BB488B" w:rsidRDefault="00150C92" w:rsidP="00BB488B">
      <w:pPr>
        <w:spacing w:line="260" w:lineRule="exact"/>
        <w:ind w:firstLineChars="200" w:firstLine="560"/>
        <w:rPr>
          <w:rFonts w:ascii="ＭＳ ゴシック" w:eastAsia="ＭＳ ゴシック" w:hAnsi="ＭＳ ゴシック"/>
          <w:spacing w:val="20"/>
          <w:sz w:val="24"/>
        </w:rPr>
      </w:pPr>
      <w:r w:rsidRPr="004D6785">
        <w:rPr>
          <w:rFonts w:ascii="ＭＳ ゴシック" w:eastAsia="ＭＳ ゴシック" w:hAnsi="ＭＳ ゴシック" w:hint="eastAsia"/>
          <w:spacing w:val="20"/>
          <w:sz w:val="24"/>
        </w:rPr>
        <w:t xml:space="preserve">　</w:t>
      </w:r>
    </w:p>
    <w:p w14:paraId="5F40F14D" w14:textId="77777777" w:rsidR="004D6785" w:rsidRPr="00BB488B" w:rsidRDefault="00BA3C5C" w:rsidP="009D5772">
      <w:pPr>
        <w:spacing w:before="100" w:beforeAutospacing="1" w:after="100" w:afterAutospacing="1" w:line="240" w:lineRule="exact"/>
        <w:ind w:left="280" w:hangingChars="100" w:hanging="280"/>
        <w:rPr>
          <w:rFonts w:ascii="ＭＳ ゴシック" w:eastAsia="ＭＳ ゴシック" w:hAnsi="ＭＳ ゴシック"/>
          <w:sz w:val="28"/>
          <w:szCs w:val="28"/>
        </w:rPr>
      </w:pPr>
      <w:r>
        <w:rPr>
          <w:rFonts w:ascii="ＭＳ ゴシック" w:eastAsia="ＭＳ ゴシック" w:hAnsi="ＭＳ ゴシック" w:hint="eastAsia"/>
          <w:sz w:val="28"/>
          <w:szCs w:val="28"/>
        </w:rPr>
        <w:t>●</w:t>
      </w:r>
      <w:r w:rsidR="004D6785" w:rsidRPr="004D6785">
        <w:rPr>
          <w:rFonts w:ascii="ＭＳ ゴシック" w:eastAsia="ＭＳ ゴシック" w:hAnsi="ＭＳ ゴシック" w:hint="eastAsia"/>
          <w:sz w:val="28"/>
          <w:szCs w:val="28"/>
        </w:rPr>
        <w:t>お客さまの保険商品に関する知識・経験、購入目的、資力状況等を総合的に勘案し、お客さまの意向と実情に応じた適切な勧誘に努めます。</w:t>
      </w:r>
    </w:p>
    <w:p w14:paraId="597600FF" w14:textId="77777777" w:rsidR="004760C7" w:rsidRPr="004D6785" w:rsidRDefault="008D6083" w:rsidP="00BB488B">
      <w:pPr>
        <w:rPr>
          <w:rFonts w:ascii="ＭＳ ゴシック" w:eastAsia="ＭＳ ゴシック" w:hAnsi="ＭＳ ゴシック"/>
          <w:sz w:val="24"/>
        </w:rPr>
      </w:pPr>
      <w:r w:rsidRPr="004D6785">
        <w:rPr>
          <w:rFonts w:ascii="ＭＳ ゴシック" w:eastAsia="ＭＳ ゴシック" w:hAnsi="ＭＳ ゴシック" w:hint="eastAsia"/>
          <w:sz w:val="24"/>
        </w:rPr>
        <w:t>・</w:t>
      </w:r>
      <w:r w:rsidR="004760C7" w:rsidRPr="004D6785">
        <w:rPr>
          <w:rFonts w:ascii="ＭＳ ゴシック" w:eastAsia="ＭＳ ゴシック" w:hAnsi="ＭＳ ゴシック" w:hint="eastAsia"/>
          <w:sz w:val="24"/>
        </w:rPr>
        <w:t>ライフサイクルの分析やコンサルティング活動等を通じて、お客さまの意向と実情に沿った</w:t>
      </w:r>
    </w:p>
    <w:p w14:paraId="1F11114D" w14:textId="77777777" w:rsidR="000303C5" w:rsidRPr="004D6785" w:rsidRDefault="004760C7" w:rsidP="00BB488B">
      <w:pPr>
        <w:ind w:firstLineChars="100" w:firstLine="240"/>
        <w:rPr>
          <w:rFonts w:ascii="ＭＳ ゴシック" w:eastAsia="ＭＳ ゴシック" w:hAnsi="ＭＳ ゴシック"/>
          <w:sz w:val="24"/>
        </w:rPr>
      </w:pPr>
      <w:r w:rsidRPr="004D6785">
        <w:rPr>
          <w:rFonts w:ascii="ＭＳ ゴシック" w:eastAsia="ＭＳ ゴシック" w:hAnsi="ＭＳ ゴシック" w:hint="eastAsia"/>
          <w:sz w:val="24"/>
        </w:rPr>
        <w:t>勧誘に努めます。</w:t>
      </w:r>
      <w:r w:rsidR="008D6083" w:rsidRPr="004D6785">
        <w:rPr>
          <w:rFonts w:ascii="ＭＳ ゴシック" w:eastAsia="ＭＳ ゴシック" w:hAnsi="ＭＳ ゴシック" w:hint="eastAsia"/>
          <w:sz w:val="24"/>
        </w:rPr>
        <w:t xml:space="preserve">  </w:t>
      </w:r>
    </w:p>
    <w:p w14:paraId="6CD18891" w14:textId="77777777" w:rsidR="009D5772" w:rsidRDefault="00150C92" w:rsidP="009D5772">
      <w:pPr>
        <w:rPr>
          <w:rFonts w:ascii="ＭＳ ゴシック" w:eastAsia="ＭＳ ゴシック" w:hAnsi="ＭＳ ゴシック"/>
          <w:sz w:val="24"/>
        </w:rPr>
      </w:pPr>
      <w:r w:rsidRPr="004D6785">
        <w:rPr>
          <w:rFonts w:ascii="ＭＳ ゴシック" w:eastAsia="ＭＳ ゴシック" w:hAnsi="ＭＳ ゴシック" w:hint="eastAsia"/>
          <w:sz w:val="24"/>
        </w:rPr>
        <w:t>・</w:t>
      </w:r>
      <w:r w:rsidR="004760C7" w:rsidRPr="004D6785">
        <w:rPr>
          <w:rFonts w:ascii="ＭＳ ゴシック" w:eastAsia="ＭＳ ゴシック" w:hAnsi="ＭＳ ゴシック" w:hint="eastAsia"/>
          <w:sz w:val="24"/>
        </w:rPr>
        <w:t>ご高齢者に対する販売等にあたっては、ご家族の同席を依頼するなど、お客さまに十分に</w:t>
      </w:r>
    </w:p>
    <w:p w14:paraId="3D711B76" w14:textId="77777777" w:rsidR="004760C7" w:rsidRPr="004D6785" w:rsidRDefault="004760C7" w:rsidP="009D5772">
      <w:pPr>
        <w:ind w:firstLineChars="100" w:firstLine="240"/>
        <w:rPr>
          <w:rFonts w:ascii="ＭＳ ゴシック" w:eastAsia="ＭＳ ゴシック" w:hAnsi="ＭＳ ゴシック"/>
          <w:sz w:val="24"/>
        </w:rPr>
      </w:pPr>
      <w:r w:rsidRPr="004D6785">
        <w:rPr>
          <w:rFonts w:ascii="ＭＳ ゴシック" w:eastAsia="ＭＳ ゴシック" w:hAnsi="ＭＳ ゴシック" w:hint="eastAsia"/>
          <w:sz w:val="24"/>
        </w:rPr>
        <w:t>ご理解いただけるよう配慮して参ります。</w:t>
      </w:r>
    </w:p>
    <w:p w14:paraId="37375037" w14:textId="2553D92B" w:rsidR="004D6785" w:rsidRDefault="003C6D9A" w:rsidP="003C6D9A">
      <w:pPr>
        <w:ind w:left="240" w:hangingChars="100" w:hanging="240"/>
        <w:rPr>
          <w:rFonts w:ascii="ＭＳ ゴシック" w:eastAsia="ＭＳ ゴシック" w:hAnsi="ＭＳ ゴシック"/>
          <w:sz w:val="24"/>
        </w:rPr>
      </w:pPr>
      <w:r>
        <w:rPr>
          <w:rFonts w:ascii="ＭＳ ゴシック" w:eastAsia="ＭＳ ゴシック" w:hAnsi="ＭＳ ゴシック" w:hint="eastAsia"/>
          <w:sz w:val="24"/>
        </w:rPr>
        <w:t>・変額保険等の投資性商品の勧誘にあたっては、商品内容やリスク内容について十分な説明に　　努めます。</w:t>
      </w:r>
    </w:p>
    <w:p w14:paraId="7192ADEB" w14:textId="75C3B935" w:rsidR="00150C92" w:rsidRPr="00F04A8E" w:rsidRDefault="00BA3C5C" w:rsidP="003C6D9A">
      <w:pPr>
        <w:pStyle w:val="ad"/>
        <w:spacing w:before="100" w:beforeAutospacing="1" w:after="100" w:afterAutospacing="1" w:line="240" w:lineRule="exact"/>
        <w:ind w:left="320" w:hangingChars="100" w:hanging="320"/>
        <w:rPr>
          <w:rFonts w:ascii="ＭＳ ゴシック" w:eastAsia="ＭＳ ゴシック" w:hAnsi="ＭＳ ゴシック"/>
          <w:sz w:val="28"/>
          <w:szCs w:val="28"/>
        </w:rPr>
      </w:pPr>
      <w:r>
        <w:rPr>
          <w:rFonts w:ascii="ＭＳ ゴシック" w:eastAsia="ＭＳ ゴシック" w:hAnsi="ＭＳ ゴシック" w:hint="eastAsia"/>
          <w:spacing w:val="20"/>
          <w:sz w:val="28"/>
          <w:szCs w:val="28"/>
        </w:rPr>
        <w:t>●</w:t>
      </w:r>
      <w:r w:rsidR="004D6785" w:rsidRPr="004D6785">
        <w:rPr>
          <w:rFonts w:ascii="ＭＳ ゴシック" w:eastAsia="ＭＳ ゴシック" w:hAnsi="ＭＳ ゴシック" w:hint="eastAsia"/>
          <w:sz w:val="28"/>
          <w:szCs w:val="28"/>
        </w:rPr>
        <w:t>お客さまへの商品説明等については、販売・勧誘形態に応じて、お客さま本位の方法等の創意工夫に努めます。</w:t>
      </w:r>
      <w:r w:rsidR="008D6083" w:rsidRPr="004D6785">
        <w:rPr>
          <w:rFonts w:ascii="ＭＳ ゴシック" w:eastAsia="ＭＳ ゴシック" w:hAnsi="ＭＳ ゴシック" w:hint="eastAsia"/>
          <w:sz w:val="24"/>
        </w:rPr>
        <w:t xml:space="preserve"> </w:t>
      </w:r>
    </w:p>
    <w:p w14:paraId="7E571EA1" w14:textId="6BE432A8" w:rsidR="009F28AA" w:rsidRDefault="00150C92" w:rsidP="009F28AA">
      <w:pPr>
        <w:tabs>
          <w:tab w:val="left" w:pos="920"/>
        </w:tabs>
        <w:autoSpaceDE w:val="0"/>
        <w:autoSpaceDN w:val="0"/>
        <w:adjustRightInd w:val="0"/>
        <w:rPr>
          <w:rFonts w:ascii="ＭＳ ゴシック" w:eastAsia="ＭＳ ゴシック" w:hAnsi="ＭＳ ゴシック"/>
          <w:sz w:val="24"/>
        </w:rPr>
      </w:pPr>
      <w:r w:rsidRPr="004D6785">
        <w:rPr>
          <w:rFonts w:ascii="ＭＳ ゴシック" w:eastAsia="ＭＳ ゴシック" w:hAnsi="ＭＳ ゴシック" w:hint="eastAsia"/>
          <w:sz w:val="24"/>
        </w:rPr>
        <w:t>・</w:t>
      </w:r>
      <w:r w:rsidR="009F28AA">
        <w:rPr>
          <w:rFonts w:ascii="ＭＳ ゴシック" w:eastAsia="ＭＳ ゴシック" w:hAnsi="ＭＳ ゴシック" w:hint="eastAsia"/>
          <w:sz w:val="24"/>
        </w:rPr>
        <w:t>わかりやすいパンフレット等を使用し、説明方法等に工夫を凝らしお客さまにご理解いただける</w:t>
      </w:r>
    </w:p>
    <w:p w14:paraId="2B189B92" w14:textId="70149DF5" w:rsidR="00E40023" w:rsidRDefault="009F28AA" w:rsidP="009F28AA">
      <w:pPr>
        <w:tabs>
          <w:tab w:val="left" w:pos="920"/>
        </w:tabs>
        <w:autoSpaceDE w:val="0"/>
        <w:autoSpaceDN w:val="0"/>
        <w:adjustRightInd w:val="0"/>
        <w:ind w:firstLineChars="100" w:firstLine="240"/>
        <w:rPr>
          <w:rFonts w:ascii="ＭＳ ゴシック" w:eastAsia="ＭＳ ゴシック" w:hAnsi="ＭＳ ゴシック"/>
          <w:sz w:val="24"/>
        </w:rPr>
      </w:pPr>
      <w:r>
        <w:rPr>
          <w:rFonts w:ascii="ＭＳ ゴシック" w:eastAsia="ＭＳ ゴシック" w:hAnsi="ＭＳ ゴシック" w:hint="eastAsia"/>
          <w:sz w:val="24"/>
        </w:rPr>
        <w:t>よう努めます。</w:t>
      </w:r>
      <w:r w:rsidR="00150C92" w:rsidRPr="004D6785">
        <w:rPr>
          <w:rFonts w:ascii="ＭＳ ゴシック" w:eastAsia="ＭＳ ゴシック" w:hAnsi="ＭＳ ゴシック" w:hint="eastAsia"/>
          <w:sz w:val="24"/>
        </w:rPr>
        <w:t xml:space="preserve">　</w:t>
      </w:r>
    </w:p>
    <w:p w14:paraId="2799BCBE" w14:textId="77777777" w:rsidR="009F28AA" w:rsidRPr="004D6785" w:rsidRDefault="009F28AA" w:rsidP="009F28AA">
      <w:pPr>
        <w:tabs>
          <w:tab w:val="left" w:pos="920"/>
        </w:tabs>
        <w:autoSpaceDE w:val="0"/>
        <w:autoSpaceDN w:val="0"/>
        <w:adjustRightInd w:val="0"/>
        <w:rPr>
          <w:rFonts w:ascii="ＭＳ ゴシック" w:eastAsia="ＭＳ ゴシック" w:hAnsi="ＭＳ ゴシック"/>
          <w:sz w:val="24"/>
        </w:rPr>
      </w:pPr>
      <w:r>
        <w:rPr>
          <w:rFonts w:ascii="ＭＳ ゴシック" w:eastAsia="ＭＳ ゴシック" w:hAnsi="ＭＳ ゴシック" w:hint="eastAsia"/>
          <w:sz w:val="24"/>
        </w:rPr>
        <w:t>・</w:t>
      </w:r>
      <w:r w:rsidRPr="004D6785">
        <w:rPr>
          <w:rFonts w:ascii="ＭＳ ゴシック" w:eastAsia="ＭＳ ゴシック" w:hAnsi="ＭＳ ゴシック" w:hint="eastAsia"/>
          <w:sz w:val="24"/>
        </w:rPr>
        <w:t>保険商品の重要事項やお客さまが不利益となる事項等を、正しくご理解いただけるよう、</w:t>
      </w:r>
    </w:p>
    <w:p w14:paraId="7DFBAC73" w14:textId="74A14FB1" w:rsidR="009F28AA" w:rsidRPr="004D6785" w:rsidRDefault="009F28AA" w:rsidP="009F28AA">
      <w:pPr>
        <w:tabs>
          <w:tab w:val="left" w:pos="920"/>
        </w:tabs>
        <w:autoSpaceDE w:val="0"/>
        <w:autoSpaceDN w:val="0"/>
        <w:adjustRightInd w:val="0"/>
        <w:ind w:firstLineChars="100" w:firstLine="240"/>
        <w:rPr>
          <w:rFonts w:ascii="ＭＳ ゴシック" w:eastAsia="ＭＳ ゴシック" w:hAnsi="ＭＳ ゴシック" w:hint="eastAsia"/>
          <w:sz w:val="24"/>
        </w:rPr>
      </w:pPr>
      <w:r w:rsidRPr="004D6785">
        <w:rPr>
          <w:rFonts w:ascii="ＭＳ ゴシック" w:eastAsia="ＭＳ ゴシック" w:hAnsi="ＭＳ ゴシック" w:hint="eastAsia"/>
          <w:sz w:val="24"/>
        </w:rPr>
        <w:t>わかりやすい説明に努めます。</w:t>
      </w:r>
    </w:p>
    <w:p w14:paraId="6A14F0ED" w14:textId="77777777" w:rsidR="008C37FA" w:rsidRDefault="00150C92" w:rsidP="008C37FA">
      <w:pPr>
        <w:tabs>
          <w:tab w:val="left" w:pos="920"/>
        </w:tabs>
        <w:autoSpaceDE w:val="0"/>
        <w:autoSpaceDN w:val="0"/>
        <w:adjustRightInd w:val="0"/>
        <w:rPr>
          <w:rFonts w:ascii="ＭＳ ゴシック" w:eastAsia="ＭＳ ゴシック" w:hAnsi="ＭＳ ゴシック"/>
          <w:sz w:val="24"/>
        </w:rPr>
      </w:pPr>
      <w:r w:rsidRPr="004D6785">
        <w:rPr>
          <w:rFonts w:ascii="ＭＳ ゴシック" w:eastAsia="ＭＳ ゴシック" w:hAnsi="ＭＳ ゴシック" w:hint="eastAsia"/>
          <w:sz w:val="24"/>
        </w:rPr>
        <w:t>・</w:t>
      </w:r>
      <w:r w:rsidR="00E40023" w:rsidRPr="004D6785">
        <w:rPr>
          <w:rFonts w:ascii="ＭＳ ゴシック" w:eastAsia="ＭＳ ゴシック" w:hAnsi="ＭＳ ゴシック" w:hint="eastAsia"/>
          <w:sz w:val="24"/>
        </w:rPr>
        <w:t>お客さまに重大な不利益が生じないように、わかりやすいサポート資料等を使用して、</w:t>
      </w:r>
    </w:p>
    <w:p w14:paraId="406B997A" w14:textId="77777777" w:rsidR="00E40023" w:rsidRPr="004D6785" w:rsidRDefault="00E40023" w:rsidP="008C37FA">
      <w:pPr>
        <w:tabs>
          <w:tab w:val="left" w:pos="920"/>
        </w:tabs>
        <w:autoSpaceDE w:val="0"/>
        <w:autoSpaceDN w:val="0"/>
        <w:adjustRightInd w:val="0"/>
        <w:ind w:firstLineChars="100" w:firstLine="240"/>
        <w:rPr>
          <w:rFonts w:ascii="ＭＳ ゴシック" w:eastAsia="ＭＳ ゴシック" w:hAnsi="ＭＳ ゴシック"/>
          <w:sz w:val="24"/>
        </w:rPr>
      </w:pPr>
      <w:r w:rsidRPr="004D6785">
        <w:rPr>
          <w:rFonts w:ascii="ＭＳ ゴシック" w:eastAsia="ＭＳ ゴシック" w:hAnsi="ＭＳ ゴシック" w:hint="eastAsia"/>
          <w:sz w:val="24"/>
        </w:rPr>
        <w:t>お客さまの健康状態を正しく告知していただけるよう努めます。</w:t>
      </w:r>
    </w:p>
    <w:p w14:paraId="63B9AFD6" w14:textId="312F6CBB" w:rsidR="00F04A8E" w:rsidRDefault="00150C92" w:rsidP="00F04A8E">
      <w:pPr>
        <w:tabs>
          <w:tab w:val="left" w:pos="920"/>
        </w:tabs>
        <w:autoSpaceDE w:val="0"/>
        <w:autoSpaceDN w:val="0"/>
        <w:adjustRightInd w:val="0"/>
        <w:ind w:left="276" w:hangingChars="115" w:hanging="276"/>
        <w:rPr>
          <w:rFonts w:ascii="ＭＳ ゴシック" w:eastAsia="ＭＳ ゴシック" w:hAnsi="ＭＳ ゴシック"/>
          <w:sz w:val="24"/>
        </w:rPr>
      </w:pPr>
      <w:r w:rsidRPr="004D6785">
        <w:rPr>
          <w:rFonts w:ascii="ＭＳ ゴシック" w:eastAsia="ＭＳ ゴシック" w:hAnsi="ＭＳ ゴシック" w:hint="eastAsia"/>
          <w:sz w:val="24"/>
        </w:rPr>
        <w:t>・</w:t>
      </w:r>
      <w:r w:rsidR="00E40023" w:rsidRPr="004D6785">
        <w:rPr>
          <w:rFonts w:ascii="ＭＳ ゴシック" w:eastAsia="ＭＳ ゴシック" w:hAnsi="ＭＳ ゴシック" w:hint="eastAsia"/>
          <w:sz w:val="24"/>
        </w:rPr>
        <w:t>販売・勧誘活動にあたっては、お客さまの立場に立って、時間帯や勧誘場所等について十分に</w:t>
      </w:r>
    </w:p>
    <w:p w14:paraId="036AFEB4" w14:textId="73A50042" w:rsidR="00F04A8E" w:rsidRDefault="00F04A8E" w:rsidP="00F04A8E">
      <w:pPr>
        <w:tabs>
          <w:tab w:val="left" w:pos="920"/>
        </w:tabs>
        <w:autoSpaceDE w:val="0"/>
        <w:autoSpaceDN w:val="0"/>
        <w:adjustRightInd w:val="0"/>
        <w:ind w:left="276" w:hangingChars="115" w:hanging="276"/>
        <w:rPr>
          <w:rFonts w:ascii="ＭＳ ゴシック" w:eastAsia="ＭＳ ゴシック" w:hAnsi="ＭＳ ゴシック"/>
          <w:sz w:val="24"/>
        </w:rPr>
      </w:pPr>
      <w:r>
        <w:rPr>
          <w:rFonts w:ascii="ＭＳ ゴシック" w:eastAsia="ＭＳ ゴシック" w:hAnsi="ＭＳ ゴシック" w:hint="eastAsia"/>
          <w:sz w:val="24"/>
        </w:rPr>
        <w:t xml:space="preserve">　配慮して参ります。</w:t>
      </w:r>
    </w:p>
    <w:p w14:paraId="3E7CE179" w14:textId="1D99CE49" w:rsidR="00150C92" w:rsidRPr="004D6785" w:rsidRDefault="00150C92" w:rsidP="00F04A8E">
      <w:pPr>
        <w:tabs>
          <w:tab w:val="left" w:pos="920"/>
        </w:tabs>
        <w:autoSpaceDE w:val="0"/>
        <w:autoSpaceDN w:val="0"/>
        <w:adjustRightInd w:val="0"/>
        <w:rPr>
          <w:rFonts w:ascii="ＭＳ ゴシック" w:eastAsia="ＭＳ ゴシック" w:hAnsi="ＭＳ ゴシック" w:hint="eastAsia"/>
          <w:sz w:val="24"/>
        </w:rPr>
      </w:pPr>
    </w:p>
    <w:p w14:paraId="57E2C096" w14:textId="77777777" w:rsidR="008D6083" w:rsidRPr="004D6785" w:rsidRDefault="008D6083" w:rsidP="00F16A1A">
      <w:pPr>
        <w:spacing w:line="260" w:lineRule="exact"/>
        <w:ind w:left="478" w:hanging="238"/>
        <w:rPr>
          <w:rFonts w:ascii="ＭＳ ゴシック" w:eastAsia="ＭＳ ゴシック" w:hAnsi="ＭＳ ゴシック"/>
          <w:sz w:val="24"/>
        </w:rPr>
      </w:pPr>
    </w:p>
    <w:p w14:paraId="31032E55" w14:textId="77777777" w:rsidR="004D6785" w:rsidRDefault="00BA3C5C" w:rsidP="00AA5A72">
      <w:pPr>
        <w:spacing w:line="260" w:lineRule="exact"/>
        <w:rPr>
          <w:rFonts w:ascii="ＭＳ ゴシック" w:eastAsia="ＭＳ ゴシック" w:hAnsi="ＭＳ ゴシック"/>
          <w:sz w:val="28"/>
          <w:szCs w:val="28"/>
        </w:rPr>
      </w:pPr>
      <w:r>
        <w:rPr>
          <w:rFonts w:ascii="ＭＳ ゴシック" w:eastAsia="ＭＳ ゴシック" w:hAnsi="ＭＳ ゴシック" w:hint="eastAsia"/>
          <w:sz w:val="28"/>
          <w:szCs w:val="28"/>
        </w:rPr>
        <w:t>●</w:t>
      </w:r>
      <w:r w:rsidR="004D6785" w:rsidRPr="004D6785">
        <w:rPr>
          <w:rFonts w:ascii="ＭＳ ゴシック" w:eastAsia="ＭＳ ゴシック" w:hAnsi="ＭＳ ゴシック" w:hint="eastAsia"/>
          <w:sz w:val="28"/>
          <w:szCs w:val="28"/>
        </w:rPr>
        <w:t>お客さまにご信頼・ご満足いただけるよう努めます。</w:t>
      </w:r>
    </w:p>
    <w:p w14:paraId="621545AC" w14:textId="77777777" w:rsidR="009D5772" w:rsidRPr="00BB488B" w:rsidRDefault="009D5772" w:rsidP="00AA5A72">
      <w:pPr>
        <w:spacing w:line="260" w:lineRule="exact"/>
        <w:rPr>
          <w:rFonts w:ascii="ＭＳ ゴシック" w:eastAsia="ＭＳ ゴシック" w:hAnsi="ＭＳ ゴシック"/>
          <w:sz w:val="28"/>
          <w:szCs w:val="28"/>
        </w:rPr>
      </w:pPr>
    </w:p>
    <w:p w14:paraId="651ECCAC" w14:textId="77777777" w:rsidR="008D6083" w:rsidRPr="004D6785" w:rsidRDefault="008D6083" w:rsidP="00BB488B">
      <w:pPr>
        <w:rPr>
          <w:rFonts w:ascii="ＭＳ ゴシック" w:eastAsia="ＭＳ ゴシック" w:hAnsi="ＭＳ ゴシック"/>
          <w:spacing w:val="20"/>
          <w:sz w:val="24"/>
        </w:rPr>
      </w:pPr>
      <w:r w:rsidRPr="004D6785">
        <w:rPr>
          <w:rFonts w:ascii="ＭＳ ゴシック" w:eastAsia="ＭＳ ゴシック" w:hAnsi="ＭＳ ゴシック" w:hint="eastAsia"/>
          <w:spacing w:val="20"/>
          <w:sz w:val="24"/>
        </w:rPr>
        <w:t>・</w:t>
      </w:r>
      <w:r w:rsidR="00E40023" w:rsidRPr="004D6785">
        <w:rPr>
          <w:rFonts w:ascii="ＭＳ ゴシック" w:eastAsia="ＭＳ ゴシック" w:hAnsi="ＭＳ ゴシック" w:hint="eastAsia"/>
          <w:sz w:val="24"/>
        </w:rPr>
        <w:t>お客さまに関する情報については、適正な管理と保護に努めます。</w:t>
      </w:r>
      <w:r w:rsidR="00957790" w:rsidRPr="004D6785">
        <w:rPr>
          <w:rFonts w:ascii="ＭＳ ゴシック" w:eastAsia="ＭＳ ゴシック" w:hAnsi="ＭＳ ゴシック" w:hint="eastAsia"/>
          <w:spacing w:val="20"/>
          <w:sz w:val="24"/>
        </w:rPr>
        <w:t xml:space="preserve">　</w:t>
      </w:r>
    </w:p>
    <w:p w14:paraId="699EBF9E" w14:textId="77777777" w:rsidR="00E40023" w:rsidRPr="004D6785" w:rsidRDefault="00150C92" w:rsidP="00BB488B">
      <w:pPr>
        <w:rPr>
          <w:rFonts w:ascii="ＭＳ ゴシック" w:eastAsia="ＭＳ ゴシック" w:hAnsi="ＭＳ ゴシック"/>
          <w:spacing w:val="20"/>
          <w:sz w:val="20"/>
          <w:u w:val="single"/>
        </w:rPr>
      </w:pPr>
      <w:r w:rsidRPr="004D6785">
        <w:rPr>
          <w:rFonts w:ascii="ＭＳ ゴシック" w:eastAsia="ＭＳ ゴシック" w:hAnsi="ＭＳ ゴシック" w:hint="eastAsia"/>
          <w:spacing w:val="20"/>
          <w:sz w:val="24"/>
        </w:rPr>
        <w:t>・</w:t>
      </w:r>
      <w:r w:rsidR="00E40023" w:rsidRPr="004D6785">
        <w:rPr>
          <w:rFonts w:ascii="ＭＳ ゴシック" w:eastAsia="ＭＳ ゴシック" w:hAnsi="ＭＳ ゴシック" w:hint="eastAsia"/>
          <w:sz w:val="24"/>
        </w:rPr>
        <w:t>保険金・給付金等のお支払手続きにあたり、迅速・適切・丁寧に対応するよう努めます。</w:t>
      </w:r>
    </w:p>
    <w:p w14:paraId="0A2A0823" w14:textId="77777777" w:rsidR="00150C92" w:rsidRPr="004D6785" w:rsidRDefault="00150C92" w:rsidP="00BB488B">
      <w:pPr>
        <w:rPr>
          <w:rFonts w:ascii="ＭＳ ゴシック" w:eastAsia="ＭＳ ゴシック" w:hAnsi="ＭＳ ゴシック"/>
          <w:spacing w:val="20"/>
          <w:sz w:val="24"/>
        </w:rPr>
      </w:pPr>
      <w:r w:rsidRPr="004D6785">
        <w:rPr>
          <w:rFonts w:ascii="ＭＳ ゴシック" w:eastAsia="ＭＳ ゴシック" w:hAnsi="ＭＳ ゴシック" w:hint="eastAsia"/>
          <w:spacing w:val="20"/>
          <w:sz w:val="24"/>
        </w:rPr>
        <w:t>・</w:t>
      </w:r>
      <w:r w:rsidR="00E40023" w:rsidRPr="004D6785">
        <w:rPr>
          <w:rFonts w:ascii="ＭＳ ゴシック" w:eastAsia="ＭＳ ゴシック" w:hAnsi="ＭＳ ゴシック" w:hint="eastAsia"/>
          <w:sz w:val="24"/>
        </w:rPr>
        <w:t>勧誘方針に沿った適正な勧誘を行うために、勧誘ルールの整備や研修体制の充実等に努めます。</w:t>
      </w:r>
      <w:r w:rsidRPr="004D6785">
        <w:rPr>
          <w:rFonts w:ascii="ＭＳ ゴシック" w:eastAsia="ＭＳ ゴシック" w:hAnsi="ＭＳ ゴシック" w:hint="eastAsia"/>
          <w:spacing w:val="20"/>
          <w:sz w:val="24"/>
        </w:rPr>
        <w:t xml:space="preserve">　</w:t>
      </w:r>
    </w:p>
    <w:p w14:paraId="0986E43C" w14:textId="77777777" w:rsidR="00E40023" w:rsidRDefault="00A8372C" w:rsidP="008C37FA">
      <w:pPr>
        <w:ind w:left="280" w:hangingChars="100" w:hanging="280"/>
        <w:rPr>
          <w:rFonts w:ascii="ＭＳ ゴシック" w:eastAsia="ＭＳ ゴシック" w:hAnsi="ＭＳ ゴシック"/>
          <w:sz w:val="24"/>
        </w:rPr>
      </w:pPr>
      <w:r w:rsidRPr="004D6785">
        <w:rPr>
          <w:rFonts w:ascii="ＭＳ ゴシック" w:eastAsia="ＭＳ ゴシック" w:hAnsi="ＭＳ ゴシック" w:hint="eastAsia"/>
          <w:spacing w:val="20"/>
          <w:sz w:val="24"/>
        </w:rPr>
        <w:t>・</w:t>
      </w:r>
      <w:r w:rsidR="00E40023" w:rsidRPr="004D6785">
        <w:rPr>
          <w:rFonts w:ascii="ＭＳ ゴシック" w:eastAsia="ＭＳ ゴシック" w:hAnsi="ＭＳ ゴシック" w:hint="eastAsia"/>
          <w:sz w:val="24"/>
        </w:rPr>
        <w:t>お客さまからのご相談、ご意見等、お気づきの点がございましたら、最寄りの店舗または下記の〔お問い合わせ窓口〕までご連絡ください。</w:t>
      </w:r>
    </w:p>
    <w:p w14:paraId="16EE8A25" w14:textId="77777777" w:rsidR="00BB488B" w:rsidRDefault="00BB488B" w:rsidP="00BB488B">
      <w:pPr>
        <w:ind w:firstLineChars="100" w:firstLine="240"/>
        <w:rPr>
          <w:rFonts w:ascii="ＭＳ ゴシック" w:eastAsia="ＭＳ ゴシック" w:hAnsi="ＭＳ ゴシック"/>
          <w:sz w:val="24"/>
        </w:rPr>
      </w:pPr>
    </w:p>
    <w:p w14:paraId="583677B2" w14:textId="77777777" w:rsidR="00E40023" w:rsidRPr="004D6785" w:rsidRDefault="00E40023" w:rsidP="00E40023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ind w:firstLineChars="200" w:firstLine="480"/>
        <w:jc w:val="left"/>
        <w:rPr>
          <w:rFonts w:ascii="ＭＳ ゴシック" w:eastAsia="ＭＳ ゴシック" w:hAnsi="ＭＳ ゴシック"/>
          <w:sz w:val="24"/>
        </w:rPr>
      </w:pPr>
      <w:r w:rsidRPr="004D6785">
        <w:rPr>
          <w:rFonts w:ascii="ＭＳ ゴシック" w:eastAsia="ＭＳ ゴシック" w:hAnsi="ＭＳ ゴシック"/>
          <w:sz w:val="24"/>
        </w:rPr>
        <w:t>[</w:t>
      </w:r>
      <w:r w:rsidRPr="004D6785">
        <w:rPr>
          <w:rFonts w:ascii="ＭＳ ゴシック" w:eastAsia="ＭＳ ゴシック" w:hAnsi="ＭＳ ゴシック" w:hint="eastAsia"/>
          <w:sz w:val="24"/>
        </w:rPr>
        <w:t>お問い合わせ窓口</w:t>
      </w:r>
      <w:r w:rsidRPr="004D6785">
        <w:rPr>
          <w:rFonts w:ascii="ＭＳ ゴシック" w:eastAsia="ＭＳ ゴシック" w:hAnsi="ＭＳ ゴシック"/>
          <w:sz w:val="24"/>
        </w:rPr>
        <w:t xml:space="preserve">] </w:t>
      </w:r>
      <w:r w:rsidR="00607AF7">
        <w:rPr>
          <w:rFonts w:ascii="ＭＳ ゴシック" w:eastAsia="ＭＳ ゴシック" w:hAnsi="ＭＳ ゴシック" w:hint="eastAsia"/>
          <w:sz w:val="24"/>
        </w:rPr>
        <w:t>お客様相談室</w:t>
      </w:r>
    </w:p>
    <w:p w14:paraId="3C9AC1BA" w14:textId="77777777" w:rsidR="004D6785" w:rsidRDefault="00E40023" w:rsidP="00E40023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ind w:firstLineChars="200" w:firstLine="480"/>
        <w:jc w:val="left"/>
        <w:rPr>
          <w:rFonts w:ascii="ＭＳ ゴシック" w:eastAsia="ＭＳ ゴシック" w:hAnsi="ＭＳ ゴシック"/>
          <w:sz w:val="24"/>
        </w:rPr>
      </w:pPr>
      <w:r w:rsidRPr="004D6785">
        <w:rPr>
          <w:rFonts w:ascii="ＭＳ ゴシック" w:eastAsia="ＭＳ ゴシック" w:hAnsi="ＭＳ ゴシック"/>
          <w:sz w:val="24"/>
        </w:rPr>
        <w:t>[</w:t>
      </w:r>
      <w:r w:rsidRPr="004D6785">
        <w:rPr>
          <w:rFonts w:ascii="ＭＳ ゴシック" w:eastAsia="ＭＳ ゴシック" w:hAnsi="ＭＳ ゴシック" w:hint="eastAsia"/>
          <w:sz w:val="24"/>
        </w:rPr>
        <w:t>電話番号</w:t>
      </w:r>
      <w:r w:rsidRPr="004D6785">
        <w:rPr>
          <w:rFonts w:ascii="ＭＳ ゴシック" w:eastAsia="ＭＳ ゴシック" w:hAnsi="ＭＳ ゴシック"/>
          <w:sz w:val="24"/>
        </w:rPr>
        <w:t xml:space="preserve">] </w:t>
      </w:r>
      <w:r w:rsidR="00607AF7">
        <w:rPr>
          <w:rFonts w:ascii="ＭＳ ゴシック" w:eastAsia="ＭＳ ゴシック" w:hAnsi="ＭＳ ゴシック" w:hint="eastAsia"/>
          <w:sz w:val="24"/>
        </w:rPr>
        <w:t>０１９５－２３－７１４１</w:t>
      </w:r>
    </w:p>
    <w:p w14:paraId="1806E326" w14:textId="77777777" w:rsidR="00E40023" w:rsidRPr="004D6785" w:rsidRDefault="00E40023" w:rsidP="00E40023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ind w:firstLineChars="200" w:firstLine="480"/>
        <w:jc w:val="left"/>
        <w:rPr>
          <w:rFonts w:ascii="ＭＳ ゴシック" w:eastAsia="ＭＳ ゴシック" w:hAnsi="ＭＳ ゴシック"/>
          <w:sz w:val="24"/>
        </w:rPr>
      </w:pPr>
      <w:r w:rsidRPr="004D6785">
        <w:rPr>
          <w:rFonts w:ascii="ＭＳ ゴシック" w:eastAsia="ＭＳ ゴシック" w:hAnsi="ＭＳ ゴシック"/>
          <w:sz w:val="24"/>
        </w:rPr>
        <w:t>[</w:t>
      </w:r>
      <w:r w:rsidRPr="004D6785">
        <w:rPr>
          <w:rFonts w:ascii="ＭＳ ゴシック" w:eastAsia="ＭＳ ゴシック" w:hAnsi="ＭＳ ゴシック" w:hint="eastAsia"/>
          <w:sz w:val="24"/>
        </w:rPr>
        <w:t>受付時間</w:t>
      </w:r>
      <w:r w:rsidRPr="004D6785">
        <w:rPr>
          <w:rFonts w:ascii="ＭＳ ゴシック" w:eastAsia="ＭＳ ゴシック" w:hAnsi="ＭＳ ゴシック"/>
          <w:sz w:val="24"/>
        </w:rPr>
        <w:t>]</w:t>
      </w:r>
      <w:r w:rsidRPr="004D6785">
        <w:rPr>
          <w:rFonts w:ascii="ＭＳ ゴシック" w:eastAsia="ＭＳ ゴシック" w:hAnsi="ＭＳ ゴシック" w:hint="eastAsia"/>
          <w:sz w:val="24"/>
        </w:rPr>
        <w:t>月～金</w:t>
      </w:r>
      <w:r w:rsidR="00607AF7">
        <w:rPr>
          <w:rFonts w:ascii="ＭＳ ゴシック" w:eastAsia="ＭＳ ゴシック" w:hAnsi="ＭＳ ゴシック" w:hint="eastAsia"/>
          <w:sz w:val="24"/>
        </w:rPr>
        <w:t>８：００～１７：００</w:t>
      </w:r>
    </w:p>
    <w:p w14:paraId="5B44F5D4" w14:textId="77777777" w:rsidR="00E40023" w:rsidRPr="004D6785" w:rsidRDefault="00E40023" w:rsidP="00B7499A">
      <w:pPr>
        <w:rPr>
          <w:rFonts w:ascii="ＭＳ ゴシック" w:eastAsia="ＭＳ ゴシック" w:hAnsi="ＭＳ ゴシック"/>
          <w:sz w:val="24"/>
        </w:rPr>
      </w:pPr>
    </w:p>
    <w:p w14:paraId="7F97BBB9" w14:textId="77777777" w:rsidR="008D6083" w:rsidRPr="004D6785" w:rsidRDefault="00607AF7" w:rsidP="00BB488B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ind w:firstLineChars="200" w:firstLine="560"/>
        <w:jc w:val="center"/>
        <w:rPr>
          <w:rFonts w:ascii="ＭＳ ゴシック" w:eastAsia="ＭＳ ゴシック" w:hAnsi="ＭＳ ゴシック"/>
          <w:sz w:val="28"/>
          <w:szCs w:val="28"/>
        </w:rPr>
      </w:pPr>
      <w:r>
        <w:rPr>
          <w:rFonts w:ascii="ＭＳ ゴシック" w:eastAsia="ＭＳ ゴシック" w:hAnsi="ＭＳ ゴシック" w:hint="eastAsia"/>
          <w:sz w:val="28"/>
          <w:szCs w:val="28"/>
        </w:rPr>
        <w:t>募集代理店　株式会社</w:t>
      </w:r>
      <w:r w:rsidR="00B7499A">
        <w:rPr>
          <w:rFonts w:ascii="ＭＳ ゴシック" w:eastAsia="ＭＳ ゴシック" w:hAnsi="ＭＳ ゴシック" w:hint="eastAsia"/>
          <w:sz w:val="28"/>
          <w:szCs w:val="28"/>
        </w:rPr>
        <w:t>十文字総合開発</w:t>
      </w:r>
    </w:p>
    <w:sectPr w:rsidR="008D6083" w:rsidRPr="004D6785" w:rsidSect="009B606B">
      <w:pgSz w:w="11906" w:h="16838" w:code="9"/>
      <w:pgMar w:top="289" w:right="680" w:bottom="295" w:left="680" w:header="851" w:footer="992" w:gutter="0"/>
      <w:cols w:space="425"/>
      <w:docGrid w:type="linesAndChars"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B735BA" w14:textId="77777777" w:rsidR="00AC7537" w:rsidRDefault="00AC7537" w:rsidP="00E41F41">
      <w:r>
        <w:separator/>
      </w:r>
    </w:p>
  </w:endnote>
  <w:endnote w:type="continuationSeparator" w:id="0">
    <w:p w14:paraId="24464C1B" w14:textId="77777777" w:rsidR="00AC7537" w:rsidRDefault="00AC7537" w:rsidP="00E41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丸ｺﾞｼｯｸM-PRO">
    <w:panose1 w:val="020F0600000000000000"/>
    <w:charset w:val="80"/>
    <w:family w:val="modern"/>
    <w:pitch w:val="variable"/>
    <w:sig w:usb0="80000281" w:usb1="28C76CF8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5BE3BB" w14:textId="77777777" w:rsidR="00AC7537" w:rsidRDefault="00AC7537" w:rsidP="00E41F41">
      <w:r>
        <w:separator/>
      </w:r>
    </w:p>
  </w:footnote>
  <w:footnote w:type="continuationSeparator" w:id="0">
    <w:p w14:paraId="6D19FDD0" w14:textId="77777777" w:rsidR="00AC7537" w:rsidRDefault="00AC7537" w:rsidP="00E41F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0193D"/>
    <w:multiLevelType w:val="singleLevel"/>
    <w:tmpl w:val="04090003"/>
    <w:lvl w:ilvl="0">
      <w:start w:val="1"/>
      <w:numFmt w:val="bullet"/>
      <w:lvlText w:val="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" w15:restartNumberingAfterBreak="0">
    <w:nsid w:val="1FDE33E7"/>
    <w:multiLevelType w:val="singleLevel"/>
    <w:tmpl w:val="A4BA1CE2"/>
    <w:lvl w:ilvl="0">
      <w:start w:val="2"/>
      <w:numFmt w:val="bullet"/>
      <w:lvlText w:val="・"/>
      <w:lvlJc w:val="left"/>
      <w:pPr>
        <w:tabs>
          <w:tab w:val="num" w:pos="435"/>
        </w:tabs>
        <w:ind w:left="435" w:hanging="210"/>
      </w:pPr>
      <w:rPr>
        <w:rFonts w:ascii="HG丸ｺﾞｼｯｸM-PRO" w:eastAsia="HG丸ｺﾞｼｯｸM-PRO" w:hAnsi="Century" w:hint="eastAsia"/>
      </w:rPr>
    </w:lvl>
  </w:abstractNum>
  <w:abstractNum w:abstractNumId="2" w15:restartNumberingAfterBreak="0">
    <w:nsid w:val="45330579"/>
    <w:multiLevelType w:val="singleLevel"/>
    <w:tmpl w:val="04090003"/>
    <w:lvl w:ilvl="0">
      <w:start w:val="1"/>
      <w:numFmt w:val="bullet"/>
      <w:lvlText w:val="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3" w15:restartNumberingAfterBreak="0">
    <w:nsid w:val="661F73E4"/>
    <w:multiLevelType w:val="singleLevel"/>
    <w:tmpl w:val="04090003"/>
    <w:lvl w:ilvl="0">
      <w:start w:val="1"/>
      <w:numFmt w:val="bullet"/>
      <w:lvlText w:val="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4" w15:restartNumberingAfterBreak="0">
    <w:nsid w:val="70C21BF8"/>
    <w:multiLevelType w:val="singleLevel"/>
    <w:tmpl w:val="3E966C6C"/>
    <w:lvl w:ilvl="0">
      <w:start w:val="4"/>
      <w:numFmt w:val="bullet"/>
      <w:lvlText w:val="・"/>
      <w:lvlJc w:val="left"/>
      <w:pPr>
        <w:tabs>
          <w:tab w:val="num" w:pos="636"/>
        </w:tabs>
        <w:ind w:left="636" w:hanging="210"/>
      </w:pPr>
      <w:rPr>
        <w:rFonts w:ascii="ＭＳ 明朝" w:eastAsia="ＭＳ 明朝" w:hAnsi="ＭＳ 明朝" w:hint="eastAsia"/>
      </w:rPr>
    </w:lvl>
  </w:abstractNum>
  <w:abstractNum w:abstractNumId="5" w15:restartNumberingAfterBreak="0">
    <w:nsid w:val="739F5E60"/>
    <w:multiLevelType w:val="singleLevel"/>
    <w:tmpl w:val="04090003"/>
    <w:lvl w:ilvl="0">
      <w:start w:val="1"/>
      <w:numFmt w:val="bullet"/>
      <w:lvlText w:val="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num w:numId="1" w16cid:durableId="181943430">
    <w:abstractNumId w:val="4"/>
  </w:num>
  <w:num w:numId="2" w16cid:durableId="323243348">
    <w:abstractNumId w:val="5"/>
  </w:num>
  <w:num w:numId="3" w16cid:durableId="1792742441">
    <w:abstractNumId w:val="3"/>
  </w:num>
  <w:num w:numId="4" w16cid:durableId="1773086697">
    <w:abstractNumId w:val="2"/>
  </w:num>
  <w:num w:numId="5" w16cid:durableId="1857578239">
    <w:abstractNumId w:val="0"/>
  </w:num>
  <w:num w:numId="6" w16cid:durableId="718286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rawingGridVerticalSpacing w:val="164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790"/>
    <w:rsid w:val="000303C5"/>
    <w:rsid w:val="00085345"/>
    <w:rsid w:val="0009283B"/>
    <w:rsid w:val="000E345B"/>
    <w:rsid w:val="0013543A"/>
    <w:rsid w:val="00150C92"/>
    <w:rsid w:val="001F498D"/>
    <w:rsid w:val="00220C87"/>
    <w:rsid w:val="00267F5A"/>
    <w:rsid w:val="00294BAC"/>
    <w:rsid w:val="002C1AE6"/>
    <w:rsid w:val="002E6504"/>
    <w:rsid w:val="00311D40"/>
    <w:rsid w:val="00324D50"/>
    <w:rsid w:val="0035313D"/>
    <w:rsid w:val="00360914"/>
    <w:rsid w:val="003712F4"/>
    <w:rsid w:val="0037347D"/>
    <w:rsid w:val="003762D8"/>
    <w:rsid w:val="00387881"/>
    <w:rsid w:val="003A0B50"/>
    <w:rsid w:val="003C6D9A"/>
    <w:rsid w:val="00457695"/>
    <w:rsid w:val="004760C7"/>
    <w:rsid w:val="004A00EF"/>
    <w:rsid w:val="004D6785"/>
    <w:rsid w:val="004F50DD"/>
    <w:rsid w:val="00512D2F"/>
    <w:rsid w:val="00584B0D"/>
    <w:rsid w:val="005A466F"/>
    <w:rsid w:val="005C350E"/>
    <w:rsid w:val="00607AF7"/>
    <w:rsid w:val="00673F23"/>
    <w:rsid w:val="006B5097"/>
    <w:rsid w:val="006E2C01"/>
    <w:rsid w:val="006E54EF"/>
    <w:rsid w:val="00743BDF"/>
    <w:rsid w:val="00784606"/>
    <w:rsid w:val="00791349"/>
    <w:rsid w:val="007C1EB6"/>
    <w:rsid w:val="007E7212"/>
    <w:rsid w:val="008572EC"/>
    <w:rsid w:val="00861978"/>
    <w:rsid w:val="00873A9C"/>
    <w:rsid w:val="008B7EFB"/>
    <w:rsid w:val="008C37FA"/>
    <w:rsid w:val="008D6083"/>
    <w:rsid w:val="00910B1C"/>
    <w:rsid w:val="00924A2D"/>
    <w:rsid w:val="00947759"/>
    <w:rsid w:val="00957790"/>
    <w:rsid w:val="00962E4D"/>
    <w:rsid w:val="009A1516"/>
    <w:rsid w:val="009B606B"/>
    <w:rsid w:val="009D5772"/>
    <w:rsid w:val="009E6DB7"/>
    <w:rsid w:val="009F1CEB"/>
    <w:rsid w:val="009F28AA"/>
    <w:rsid w:val="00A252E8"/>
    <w:rsid w:val="00A8372C"/>
    <w:rsid w:val="00AA5A72"/>
    <w:rsid w:val="00AC7537"/>
    <w:rsid w:val="00B23ED5"/>
    <w:rsid w:val="00B563EC"/>
    <w:rsid w:val="00B7499A"/>
    <w:rsid w:val="00B9457E"/>
    <w:rsid w:val="00BA3C5C"/>
    <w:rsid w:val="00BB488B"/>
    <w:rsid w:val="00BF6B19"/>
    <w:rsid w:val="00C8671C"/>
    <w:rsid w:val="00D25C46"/>
    <w:rsid w:val="00D31FD1"/>
    <w:rsid w:val="00D507CC"/>
    <w:rsid w:val="00D9382A"/>
    <w:rsid w:val="00DE5CC3"/>
    <w:rsid w:val="00E01293"/>
    <w:rsid w:val="00E16160"/>
    <w:rsid w:val="00E40023"/>
    <w:rsid w:val="00E41F41"/>
    <w:rsid w:val="00E42570"/>
    <w:rsid w:val="00E74B75"/>
    <w:rsid w:val="00E96F56"/>
    <w:rsid w:val="00EA1443"/>
    <w:rsid w:val="00EE1C64"/>
    <w:rsid w:val="00EE653A"/>
    <w:rsid w:val="00F04A8E"/>
    <w:rsid w:val="00F16A1A"/>
    <w:rsid w:val="00F46A16"/>
    <w:rsid w:val="00FB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9627C6"/>
  <w15:docId w15:val="{79925FD2-D9C9-4279-B9B1-1A281FBA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53A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next w:val="a"/>
    <w:link w:val="a4"/>
    <w:rsid w:val="00EE653A"/>
    <w:pPr>
      <w:jc w:val="right"/>
    </w:pPr>
  </w:style>
  <w:style w:type="paragraph" w:styleId="a5">
    <w:name w:val="Body Text Indent"/>
    <w:basedOn w:val="a"/>
    <w:rsid w:val="00EE653A"/>
    <w:pPr>
      <w:ind w:left="636" w:hanging="210"/>
    </w:pPr>
  </w:style>
  <w:style w:type="paragraph" w:styleId="a6">
    <w:name w:val="Body Text"/>
    <w:basedOn w:val="a"/>
    <w:rsid w:val="00EE653A"/>
    <w:pPr>
      <w:spacing w:line="260" w:lineRule="exact"/>
    </w:pPr>
    <w:rPr>
      <w:rFonts w:ascii="HG丸ｺﾞｼｯｸM-PRO" w:eastAsia="HG正楷書体-PRO"/>
      <w:sz w:val="24"/>
    </w:rPr>
  </w:style>
  <w:style w:type="paragraph" w:styleId="a7">
    <w:name w:val="header"/>
    <w:basedOn w:val="a"/>
    <w:link w:val="a8"/>
    <w:uiPriority w:val="99"/>
    <w:semiHidden/>
    <w:unhideWhenUsed/>
    <w:rsid w:val="00E41F41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semiHidden/>
    <w:rsid w:val="00E41F41"/>
    <w:rPr>
      <w:kern w:val="2"/>
      <w:sz w:val="21"/>
    </w:rPr>
  </w:style>
  <w:style w:type="paragraph" w:styleId="a9">
    <w:name w:val="footer"/>
    <w:basedOn w:val="a"/>
    <w:link w:val="aa"/>
    <w:uiPriority w:val="99"/>
    <w:semiHidden/>
    <w:unhideWhenUsed/>
    <w:rsid w:val="00E41F41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semiHidden/>
    <w:rsid w:val="00E41F41"/>
    <w:rPr>
      <w:kern w:val="2"/>
      <w:sz w:val="21"/>
    </w:rPr>
  </w:style>
  <w:style w:type="paragraph" w:styleId="ab">
    <w:name w:val="Balloon Text"/>
    <w:basedOn w:val="a"/>
    <w:link w:val="ac"/>
    <w:uiPriority w:val="99"/>
    <w:semiHidden/>
    <w:unhideWhenUsed/>
    <w:rsid w:val="00E41F41"/>
    <w:rPr>
      <w:rFonts w:ascii="Arial" w:eastAsia="ＭＳ ゴシック" w:hAnsi="Arial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E41F41"/>
    <w:rPr>
      <w:rFonts w:ascii="Arial" w:eastAsia="ＭＳ ゴシック" w:hAnsi="Arial" w:cs="Times New Roman"/>
      <w:kern w:val="2"/>
      <w:sz w:val="18"/>
      <w:szCs w:val="18"/>
    </w:rPr>
  </w:style>
  <w:style w:type="paragraph" w:styleId="ad">
    <w:name w:val="No Spacing"/>
    <w:uiPriority w:val="1"/>
    <w:qFormat/>
    <w:rsid w:val="004D6785"/>
    <w:pPr>
      <w:widowControl w:val="0"/>
      <w:jc w:val="both"/>
    </w:pPr>
    <w:rPr>
      <w:kern w:val="2"/>
      <w:sz w:val="21"/>
    </w:rPr>
  </w:style>
  <w:style w:type="character" w:customStyle="1" w:styleId="a4">
    <w:name w:val="結語 (文字)"/>
    <w:basedOn w:val="a0"/>
    <w:link w:val="a3"/>
    <w:rsid w:val="00E16160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F6EC5-7C43-4205-90FF-3694EECAD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お客様へのお知らせ</vt:lpstr>
      <vt:lpstr>お客様へのお知らせ</vt:lpstr>
    </vt:vector>
  </TitlesOfParts>
  <Company>安田火災海上保険株式会社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お客様へのお知らせ</dc:title>
  <dc:subject/>
  <dc:creator>HO16C542（有働）</dc:creator>
  <cp:keywords/>
  <dc:description/>
  <cp:lastModifiedBy>秀美 田村</cp:lastModifiedBy>
  <cp:revision>11</cp:revision>
  <cp:lastPrinted>2024-08-10T01:32:00Z</cp:lastPrinted>
  <dcterms:created xsi:type="dcterms:W3CDTF">2013-03-26T04:50:00Z</dcterms:created>
  <dcterms:modified xsi:type="dcterms:W3CDTF">2024-08-10T02:11:00Z</dcterms:modified>
</cp:coreProperties>
</file>