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/>
      </w:pPr>
      <w:r>
        <w:rPr>
          <w:rFonts w:eastAsia="Times New Roman" w:cs="Times New Roman" w:ascii="Verdana" w:hAnsi="Verdana"/>
          <w:color w:val="333333"/>
          <w:sz w:val="20"/>
          <w:szCs w:val="20"/>
          <w:shd w:fill="FFFFFF" w:val="clear"/>
        </w:rPr>
        <w:t>ISBN: 978-1503942851</w:t>
      </w:r>
    </w:p>
    <w:p>
      <w:pPr>
        <w:pStyle w:val="Normal"/>
        <w:spacing w:lineRule="auto" w:line="240"/>
        <w:rPr>
          <w:rFonts w:ascii="Verdana" w:hAnsi="Verdana" w:eastAsia="Times New Roman" w:cs="Times New Roman"/>
          <w:color w:val="333333"/>
          <w:sz w:val="20"/>
          <w:szCs w:val="20"/>
          <w:highlight w:val="white"/>
        </w:rPr>
      </w:pPr>
      <w:r>
        <w:rPr>
          <w:rFonts w:eastAsia="Times New Roman" w:cs="Times New Roman" w:ascii="Verdana" w:hAnsi="Verdana"/>
          <w:color w:val="333333"/>
          <w:sz w:val="20"/>
          <w:szCs w:val="20"/>
          <w:highlight w:val="white"/>
        </w:rPr>
      </w:r>
    </w:p>
    <w:p>
      <w:pPr>
        <w:pStyle w:val="LOnormal"/>
        <w:spacing w:before="240" w:after="0"/>
        <w:rPr/>
      </w:pPr>
      <w:r>
        <w:rPr/>
        <w:t xml:space="preserve">This is description of the focus list. </w:t>
      </w:r>
      <w:r>
        <w:rPr>
          <w:b w:val="false"/>
          <w:bCs w:val="false"/>
          <w:color w:val="auto" w:themeShade="bf"/>
        </w:rPr>
        <w:t>Description of the focus list should have a length of max. 320 characters meaning 3 lines of text in Word (Font: Cambria; Font-size: 12).</w:t>
      </w:r>
    </w:p>
    <w:p>
      <w:pPr>
        <w:pStyle w:val="Heading3"/>
        <w:rPr/>
      </w:pPr>
      <w:r>
        <w:rPr/>
        <w:t>&gt;&gt;&gt;</w:t>
      </w:r>
      <w:r>
        <w:rPr/>
        <w:t>First Headline</w:t>
      </w:r>
      <w:r>
        <w:rPr/>
        <w:t xml:space="preserve"> </w:t>
      </w:r>
      <w:r>
        <w:rPr/>
        <w:t>(t</w:t>
      </w:r>
      <w:r>
        <w:rPr>
          <w:color w:val="auto" w:themeShade="bf"/>
        </w:rPr>
        <w:t>he maximum length of the headline is 70 characters</w:t>
      </w:r>
      <w:r>
        <w:rPr>
          <w:color w:val="auto" w:themeShade="bf"/>
        </w:rPr>
        <w:t>)</w:t>
      </w:r>
    </w:p>
    <w:p>
      <w:pPr>
        <w:pStyle w:val="LOnormal"/>
        <w:spacing w:before="240" w:after="0"/>
        <w:rPr/>
      </w:pPr>
      <w:r>
        <w:rPr/>
        <w:t>Thought content (first line)</w:t>
      </w:r>
    </w:p>
    <w:p>
      <w:pPr>
        <w:pStyle w:val="LOnormal"/>
        <w:spacing w:before="240" w:after="0"/>
        <w:rPr/>
      </w:pPr>
      <w:r>
        <w:rPr/>
        <w:t>Thought content (second line)</w:t>
      </w:r>
    </w:p>
    <w:p>
      <w:pPr>
        <w:pStyle w:val="LOnormal"/>
        <w:spacing w:before="240" w:after="0"/>
        <w:rPr/>
      </w:pPr>
      <w:r>
        <w:rPr/>
        <w:t>@</w:t>
      </w:r>
      <w:r>
        <w:rPr/>
        <w:t>author name</w:t>
      </w:r>
    </w:p>
    <w:p>
      <w:pPr>
        <w:pStyle w:val="LOnormal"/>
        <w:spacing w:before="240" w:after="0"/>
        <w:rPr/>
      </w:pPr>
      <w:r>
        <w:rPr/>
        <w:t>#</w:t>
      </w:r>
      <w:r>
        <w:rPr/>
        <w:t>First</w:t>
      </w:r>
      <w:r>
        <w:rPr/>
        <w:t xml:space="preserve"> </w:t>
      </w:r>
      <w:r>
        <w:rPr/>
        <w:t>tag, Second tag</w:t>
      </w:r>
    </w:p>
    <w:p>
      <w:pPr>
        <w:pStyle w:val="LOnormal"/>
        <w:spacing w:before="240" w:after="0"/>
        <w:rPr/>
      </w:pPr>
      <w:r>
        <w:rPr/>
        <w:t>…</w:t>
      </w:r>
    </w:p>
    <w:p>
      <w:pPr>
        <w:pStyle w:val="LOnormal"/>
        <w:spacing w:before="240" w:after="0"/>
        <w:rPr/>
      </w:pPr>
      <w:bookmarkStart w:id="0" w:name="__DdeLink__170_933215623"/>
      <w:bookmarkEnd w:id="0"/>
      <w:r>
        <w:rPr/>
        <w:t>Thought content without author</w:t>
      </w:r>
    </w:p>
    <w:p>
      <w:pPr>
        <w:pStyle w:val="LOnormal"/>
        <w:spacing w:before="240" w:after="0"/>
        <w:rPr/>
      </w:pPr>
      <w:r>
        <w:rPr/>
        <w:t xml:space="preserve">#First tag, Second tag, </w:t>
      </w:r>
      <w:r>
        <w:rPr/>
        <w:t>Third tag</w:t>
      </w:r>
    </w:p>
    <w:p>
      <w:pPr>
        <w:pStyle w:val="Heading3"/>
        <w:spacing w:before="240" w:after="0"/>
        <w:rPr/>
      </w:pPr>
      <w:r>
        <w:rPr/>
        <w:t>&gt;&gt;&gt;</w:t>
      </w:r>
      <w:r>
        <w:rPr/>
        <w:t>Second Headline</w:t>
      </w:r>
      <w:r>
        <w:rPr/>
        <w:t xml:space="preserve"> </w:t>
      </w:r>
    </w:p>
    <w:p>
      <w:pPr>
        <w:pStyle w:val="LOnormal"/>
        <w:spacing w:before="240" w:after="0"/>
        <w:rPr/>
      </w:pPr>
      <w:r>
        <w:rPr/>
        <w:t xml:space="preserve">Thought content without author </w:t>
      </w:r>
      <w:r>
        <w:rPr/>
        <w:t>and tags</w:t>
      </w:r>
    </w:p>
    <w:sectPr>
      <w:footerReference w:type="default" r:id="rId2"/>
      <w:type w:val="nextPage"/>
      <w:pgSz w:w="11906" w:h="16838"/>
      <w:pgMar w:left="1417" w:right="1417" w:header="0" w:top="1417" w:footer="72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4"/>
        <w:lang w:val="de-DE" w:eastAsia="de-DE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/>
      <w:jc w:val="left"/>
    </w:pPr>
    <w:rPr>
      <w:rFonts w:ascii="Cambria" w:hAnsi="Cambria" w:eastAsia="Cambria" w:cs="Cambria"/>
      <w:color w:val="000000"/>
      <w:sz w:val="24"/>
      <w:szCs w:val="24"/>
      <w:lang w:val="de-DE" w:eastAsia="de-DE" w:bidi="ar-SA"/>
    </w:rPr>
  </w:style>
  <w:style w:type="paragraph" w:styleId="Heading1">
    <w:name w:val="Heading 1"/>
    <w:basedOn w:val="Heading"/>
    <w:qFormat/>
    <w:pPr>
      <w:keepNext/>
      <w:keepLines/>
      <w:widowControl w:val="false"/>
      <w:bidi w:val="0"/>
      <w:spacing w:lineRule="auto" w:line="259" w:before="480" w:after="120"/>
      <w:contextualSpacing/>
      <w:jc w:val="left"/>
      <w:outlineLvl w:val="0"/>
    </w:pPr>
    <w:rPr>
      <w:rFonts w:ascii="Cambria" w:hAnsi="Cambria" w:eastAsia="Cambria" w:cs="Cambria"/>
      <w:b/>
      <w:color w:val="000000"/>
      <w:sz w:val="48"/>
      <w:szCs w:val="48"/>
      <w:lang w:val="de-DE" w:eastAsia="de-DE" w:bidi="ar-SA"/>
    </w:rPr>
  </w:style>
  <w:style w:type="paragraph" w:styleId="Heading2">
    <w:name w:val="Heading 2"/>
    <w:basedOn w:val="Heading"/>
    <w:qFormat/>
    <w:pPr>
      <w:keepNext/>
      <w:keepLines/>
      <w:widowControl w:val="false"/>
      <w:bidi w:val="0"/>
      <w:spacing w:lineRule="auto" w:line="259"/>
      <w:jc w:val="left"/>
      <w:outlineLvl w:val="1"/>
    </w:pPr>
    <w:rPr>
      <w:rFonts w:ascii="Cambria" w:hAnsi="Cambria" w:eastAsia="Cambria" w:cs="Cambria"/>
      <w:b/>
      <w:color w:val="000000"/>
      <w:sz w:val="34"/>
      <w:szCs w:val="34"/>
      <w:lang w:val="de-DE" w:eastAsia="de-DE" w:bidi="ar-SA"/>
    </w:rPr>
  </w:style>
  <w:style w:type="paragraph" w:styleId="Heading3">
    <w:name w:val="Heading 3"/>
    <w:basedOn w:val="Heading"/>
    <w:qFormat/>
    <w:pPr>
      <w:keepNext/>
      <w:keepLines/>
      <w:widowControl w:val="false"/>
      <w:bidi w:val="0"/>
      <w:spacing w:lineRule="auto" w:line="259" w:before="240" w:after="0"/>
      <w:jc w:val="left"/>
      <w:outlineLvl w:val="2"/>
    </w:pPr>
    <w:rPr>
      <w:rFonts w:ascii="Cambria" w:hAnsi="Cambria" w:eastAsia="Cambria" w:cs="Cambria"/>
      <w:b/>
      <w:color w:val="000000"/>
      <w:sz w:val="27"/>
      <w:szCs w:val="27"/>
      <w:lang w:val="de-DE" w:eastAsia="de-DE" w:bidi="ar-SA"/>
    </w:rPr>
  </w:style>
  <w:style w:type="paragraph" w:styleId="Heading4">
    <w:name w:val="Heading 4"/>
    <w:basedOn w:val="Heading"/>
    <w:qFormat/>
    <w:pPr>
      <w:keepNext/>
      <w:keepLines/>
      <w:widowControl w:val="false"/>
      <w:bidi w:val="0"/>
      <w:spacing w:lineRule="auto" w:line="259" w:before="240" w:after="40"/>
      <w:contextualSpacing/>
      <w:jc w:val="left"/>
      <w:outlineLvl w:val="3"/>
    </w:pPr>
    <w:rPr>
      <w:rFonts w:ascii="Cambria" w:hAnsi="Cambria" w:eastAsia="Cambria" w:cs="Cambria"/>
      <w:b/>
      <w:color w:val="000000"/>
      <w:sz w:val="24"/>
      <w:szCs w:val="24"/>
      <w:lang w:val="de-DE" w:eastAsia="de-DE" w:bidi="ar-SA"/>
    </w:rPr>
  </w:style>
  <w:style w:type="paragraph" w:styleId="Heading5">
    <w:name w:val="Heading 5"/>
    <w:basedOn w:val="Heading"/>
    <w:qFormat/>
    <w:pPr>
      <w:keepNext/>
      <w:keepLines/>
      <w:widowControl w:val="false"/>
      <w:bidi w:val="0"/>
      <w:spacing w:lineRule="auto" w:line="259" w:before="220" w:after="40"/>
      <w:contextualSpacing/>
      <w:jc w:val="left"/>
      <w:outlineLvl w:val="4"/>
    </w:pPr>
    <w:rPr>
      <w:rFonts w:ascii="Cambria" w:hAnsi="Cambria" w:eastAsia="Cambria" w:cs="Cambria"/>
      <w:b/>
      <w:color w:val="000000"/>
      <w:sz w:val="22"/>
      <w:szCs w:val="22"/>
      <w:lang w:val="de-DE" w:eastAsia="de-DE" w:bidi="ar-SA"/>
    </w:rPr>
  </w:style>
  <w:style w:type="paragraph" w:styleId="Heading6">
    <w:name w:val="Heading 6"/>
    <w:basedOn w:val="Heading"/>
    <w:qFormat/>
    <w:pPr>
      <w:keepNext/>
      <w:keepLines/>
      <w:widowControl w:val="false"/>
      <w:bidi w:val="0"/>
      <w:spacing w:lineRule="auto" w:line="259" w:before="200" w:after="40"/>
      <w:contextualSpacing/>
      <w:jc w:val="left"/>
      <w:outlineLvl w:val="5"/>
    </w:pPr>
    <w:rPr>
      <w:rFonts w:ascii="Cambria" w:hAnsi="Cambria" w:eastAsia="Cambria" w:cs="Cambria"/>
      <w:b/>
      <w:color w:val="000000"/>
      <w:sz w:val="20"/>
      <w:szCs w:val="2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customStyle="1">
    <w:name w:val="LO-normal"/>
    <w:qFormat/>
    <w:pPr>
      <w:widowControl/>
      <w:bidi w:val="0"/>
      <w:spacing w:lineRule="auto" w:line="259"/>
      <w:jc w:val="left"/>
    </w:pPr>
    <w:rPr>
      <w:rFonts w:ascii="Cambria" w:hAnsi="Cambria" w:eastAsia="Cambria" w:cs="Cambria"/>
      <w:color w:val="000000"/>
      <w:sz w:val="24"/>
      <w:szCs w:val="24"/>
      <w:lang w:val="de-DE" w:eastAsia="de-DE" w:bidi="ar-SA"/>
    </w:rPr>
  </w:style>
  <w:style w:type="paragraph" w:styleId="Title">
    <w:name w:val="Title"/>
    <w:basedOn w:val="LO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LibreOffice/5.0.3.2$Linux_X86_64 LibreOffice_project/00m0$Build-2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2016-12-21T15:09:00Z</dcterms:created>
  <dc:language>en-US</dc:language>
  <cp:lastModifiedBy>victor </cp:lastModifiedBy>
  <dcterms:modified xsi:type="dcterms:W3CDTF">2017-01-31T10:55:00Z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