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E805" w14:textId="0407F660" w:rsidR="007E2475" w:rsidRDefault="007E2475" w:rsidP="00D1695E">
      <w:pPr>
        <w:rPr>
          <w:rFonts w:asciiTheme="minorEastAsia" w:hAnsiTheme="minorEastAsia" w:cs="함초롬돋움"/>
          <w:sz w:val="56"/>
          <w:szCs w:val="56"/>
        </w:rPr>
      </w:pPr>
    </w:p>
    <w:p w14:paraId="408370FB" w14:textId="0D921831" w:rsidR="00D1695E" w:rsidRDefault="00D1695E" w:rsidP="00D1695E">
      <w:pPr>
        <w:rPr>
          <w:rFonts w:asciiTheme="minorEastAsia" w:hAnsiTheme="minorEastAsia" w:cs="함초롬돋움"/>
          <w:sz w:val="56"/>
          <w:szCs w:val="56"/>
        </w:rPr>
      </w:pPr>
    </w:p>
    <w:p w14:paraId="38B6BC75" w14:textId="5568B83C" w:rsidR="00D1695E" w:rsidRDefault="00D1695E" w:rsidP="00D1695E">
      <w:pPr>
        <w:rPr>
          <w:rFonts w:asciiTheme="minorEastAsia" w:hAnsiTheme="minorEastAsia" w:cs="함초롬돋움"/>
          <w:sz w:val="56"/>
          <w:szCs w:val="56"/>
        </w:rPr>
      </w:pPr>
    </w:p>
    <w:p w14:paraId="2D70A692" w14:textId="77777777" w:rsidR="00D1695E" w:rsidRPr="000E7B5A" w:rsidRDefault="00D1695E" w:rsidP="00D1695E">
      <w:pPr>
        <w:rPr>
          <w:rFonts w:asciiTheme="minorEastAsia" w:hAnsiTheme="minorEastAsia" w:cs="함초롬돋움"/>
          <w:sz w:val="56"/>
          <w:szCs w:val="56"/>
        </w:rPr>
      </w:pPr>
    </w:p>
    <w:p w14:paraId="4C48150C" w14:textId="2E813A86" w:rsidR="007E2475" w:rsidRPr="000E7B5A" w:rsidRDefault="007E2475" w:rsidP="007E2475">
      <w:pPr>
        <w:jc w:val="center"/>
        <w:rPr>
          <w:rFonts w:asciiTheme="minorEastAsia" w:hAnsiTheme="minorEastAsia" w:cs="함초롬돋움"/>
          <w:sz w:val="56"/>
          <w:szCs w:val="56"/>
        </w:rPr>
      </w:pPr>
      <w:r w:rsidRPr="000E7B5A">
        <w:rPr>
          <w:rFonts w:asciiTheme="minorEastAsia" w:hAnsiTheme="minorEastAsia" w:cs="함초롬돋움" w:hint="eastAsia"/>
          <w:sz w:val="56"/>
          <w:szCs w:val="56"/>
        </w:rPr>
        <w:t>시스템 프로그래밍</w:t>
      </w:r>
    </w:p>
    <w:p w14:paraId="276A3EA9" w14:textId="0707CA48" w:rsidR="007E2475" w:rsidRPr="000E7B5A" w:rsidRDefault="007E2475" w:rsidP="007E2475">
      <w:pPr>
        <w:jc w:val="center"/>
        <w:rPr>
          <w:rFonts w:asciiTheme="minorEastAsia" w:hAnsiTheme="minorEastAsia" w:cs="함초롬돋움"/>
          <w:sz w:val="56"/>
          <w:szCs w:val="56"/>
        </w:rPr>
      </w:pPr>
      <w:r w:rsidRPr="000E7B5A">
        <w:rPr>
          <w:rFonts w:asciiTheme="minorEastAsia" w:hAnsiTheme="minorEastAsia" w:cs="함초롬돋움" w:hint="eastAsia"/>
          <w:sz w:val="56"/>
          <w:szCs w:val="56"/>
        </w:rPr>
        <w:t>Assignment #1 Finding Sequence</w:t>
      </w:r>
    </w:p>
    <w:p w14:paraId="50E7E40D" w14:textId="6B24B3E4" w:rsidR="007E2475" w:rsidRPr="000E7B5A" w:rsidRDefault="007E2475" w:rsidP="007E2475">
      <w:pPr>
        <w:jc w:val="center"/>
        <w:rPr>
          <w:rFonts w:asciiTheme="minorEastAsia" w:hAnsiTheme="minorEastAsia" w:cs="함초롬돋움"/>
          <w:sz w:val="56"/>
          <w:szCs w:val="56"/>
        </w:rPr>
      </w:pPr>
    </w:p>
    <w:p w14:paraId="7A16249D" w14:textId="77777777" w:rsidR="007E2475" w:rsidRPr="000E7B5A" w:rsidRDefault="007E2475" w:rsidP="007E2475">
      <w:pPr>
        <w:jc w:val="center"/>
        <w:rPr>
          <w:rFonts w:asciiTheme="minorEastAsia" w:hAnsiTheme="minorEastAsia" w:cs="함초롬돋움"/>
          <w:sz w:val="56"/>
          <w:szCs w:val="56"/>
        </w:rPr>
      </w:pPr>
    </w:p>
    <w:p w14:paraId="615CB269" w14:textId="3C354D79" w:rsidR="007E2475" w:rsidRPr="000E7B5A" w:rsidRDefault="007E2475" w:rsidP="007E2475">
      <w:pPr>
        <w:jc w:val="center"/>
        <w:rPr>
          <w:rFonts w:asciiTheme="minorEastAsia" w:hAnsiTheme="minorEastAsia" w:cs="함초롬돋움"/>
        </w:rPr>
      </w:pPr>
    </w:p>
    <w:p w14:paraId="63E9E0F0" w14:textId="5277BA87" w:rsidR="007E2475" w:rsidRPr="000E7B5A" w:rsidRDefault="007E2475" w:rsidP="007E2475">
      <w:pPr>
        <w:jc w:val="center"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t>201910162 컴퓨터공학부 문무현</w:t>
      </w:r>
    </w:p>
    <w:p w14:paraId="398AB17F" w14:textId="3F3F1D4A" w:rsidR="002F3B79" w:rsidRPr="000E7B5A" w:rsidRDefault="007E2475" w:rsidP="00BD52A6">
      <w:pPr>
        <w:widowControl/>
        <w:wordWrap/>
        <w:autoSpaceDE/>
        <w:autoSpaceDN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br w:type="page"/>
      </w:r>
    </w:p>
    <w:p w14:paraId="3057B3FB" w14:textId="382CBF17" w:rsidR="00BD52A6" w:rsidRPr="000E7B5A" w:rsidRDefault="00BD52A6" w:rsidP="00BD52A6">
      <w:pPr>
        <w:ind w:firstLineChars="50" w:firstLine="200"/>
        <w:jc w:val="left"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lastRenderedPageBreak/>
        <w:t>Design and Implementation</w:t>
      </w:r>
    </w:p>
    <w:p w14:paraId="43CE9871" w14:textId="77777777" w:rsidR="00BD52A6" w:rsidRPr="000E7B5A" w:rsidRDefault="00BD52A6" w:rsidP="00BD52A6">
      <w:pPr>
        <w:jc w:val="left"/>
        <w:rPr>
          <w:rFonts w:asciiTheme="minorEastAsia" w:hAnsiTheme="minorEastAsia" w:cs="함초롬돋움"/>
          <w:sz w:val="40"/>
          <w:szCs w:val="40"/>
        </w:rPr>
      </w:pPr>
    </w:p>
    <w:p w14:paraId="44BE01A3" w14:textId="67BB048F" w:rsidR="000542FF" w:rsidRPr="000E7B5A" w:rsidRDefault="007E2475" w:rsidP="00BD52A6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실행 시 </w:t>
      </w:r>
      <w:r w:rsidR="000542FF" w:rsidRPr="000E7B5A">
        <w:rPr>
          <w:rFonts w:asciiTheme="minorEastAsia" w:hAnsiTheme="minorEastAsia" w:cs="함초롬돋움" w:hint="eastAsia"/>
          <w:sz w:val="22"/>
          <w:szCs w:val="22"/>
        </w:rPr>
        <w:t>오류로 처리하고 프로그램을 종료하는 경우는 다음과 같습니다.</w:t>
      </w:r>
    </w:p>
    <w:p w14:paraId="0CAAD62B" w14:textId="77777777" w:rsidR="00BD52A6" w:rsidRPr="000E7B5A" w:rsidRDefault="00BD52A6" w:rsidP="00BD52A6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7D51F2CD" w14:textId="0B98DFB8" w:rsidR="000542FF" w:rsidRDefault="000542FF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인자의 개수(찾을 문자열, 프로세스의 </w:t>
      </w:r>
      <w:r w:rsidR="00CD78C1">
        <w:rPr>
          <w:rFonts w:asciiTheme="minorEastAsia" w:hAnsiTheme="minorEastAsia" w:cs="함초롬돋움" w:hint="eastAsia"/>
          <w:sz w:val="22"/>
          <w:szCs w:val="22"/>
        </w:rPr>
        <w:t>개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수)가 정확하지 않은 경우</w:t>
      </w:r>
    </w:p>
    <w:p w14:paraId="14BA878B" w14:textId="6582557E" w:rsidR="005D1977" w:rsidRPr="000E7B5A" w:rsidRDefault="005D1977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>인자로 들어온 프로세스의 개수가 정수가 아닌 경우</w:t>
      </w:r>
    </w:p>
    <w:p w14:paraId="6FFAD508" w14:textId="53BF7D94" w:rsidR="000542FF" w:rsidRPr="000E7B5A" w:rsidRDefault="008E69DF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찾을</w:t>
      </w:r>
      <w:r w:rsidR="000542FF" w:rsidRPr="000E7B5A">
        <w:rPr>
          <w:rFonts w:asciiTheme="minorEastAsia" w:hAnsiTheme="minorEastAsia" w:cs="함초롬돋움" w:hint="eastAsia"/>
          <w:sz w:val="22"/>
          <w:szCs w:val="22"/>
        </w:rPr>
        <w:t xml:space="preserve"> 문자열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(argv[1])</w:t>
      </w:r>
      <w:r w:rsidR="000542FF" w:rsidRPr="000E7B5A">
        <w:rPr>
          <w:rFonts w:asciiTheme="minorEastAsia" w:hAnsiTheme="minorEastAsia" w:cs="함초롬돋움" w:hint="eastAsia"/>
          <w:sz w:val="22"/>
          <w:szCs w:val="22"/>
        </w:rPr>
        <w:t xml:space="preserve">의 길이가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대상</w:t>
      </w:r>
      <w:r w:rsidR="000542FF" w:rsidRPr="000E7B5A">
        <w:rPr>
          <w:rFonts w:asciiTheme="minorEastAsia" w:hAnsiTheme="minorEastAsia" w:cs="함초롬돋움" w:hint="eastAsia"/>
          <w:sz w:val="22"/>
          <w:szCs w:val="22"/>
        </w:rPr>
        <w:t xml:space="preserve"> 문자열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(input[MAXS])</w:t>
      </w:r>
      <w:r w:rsidR="000542FF" w:rsidRPr="000E7B5A">
        <w:rPr>
          <w:rFonts w:asciiTheme="minorEastAsia" w:hAnsiTheme="minorEastAsia" w:cs="함초롬돋움" w:hint="eastAsia"/>
          <w:sz w:val="22"/>
          <w:szCs w:val="22"/>
        </w:rPr>
        <w:t>의 길이보다 긴 경우</w:t>
      </w:r>
    </w:p>
    <w:p w14:paraId="4CF97F12" w14:textId="7B8D476B" w:rsidR="000542FF" w:rsidRPr="000E7B5A" w:rsidRDefault="000542FF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생성할 자식 프로세스의 개수가 </w:t>
      </w:r>
      <w:r w:rsidR="00C45382">
        <w:rPr>
          <w:rFonts w:asciiTheme="minorEastAsia" w:hAnsiTheme="minorEastAsia" w:cs="함초롬돋움" w:hint="eastAsia"/>
          <w:sz w:val="22"/>
          <w:szCs w:val="22"/>
        </w:rPr>
        <w:t>M</w:t>
      </w:r>
      <w:r w:rsidR="00C45382">
        <w:rPr>
          <w:rFonts w:asciiTheme="minorEastAsia" w:hAnsiTheme="minorEastAsia" w:cs="함초롬돋움"/>
          <w:sz w:val="22"/>
          <w:szCs w:val="22"/>
        </w:rPr>
        <w:t>AXS</w:t>
      </w:r>
      <w:r w:rsidR="00C45382">
        <w:rPr>
          <w:rFonts w:asciiTheme="minorEastAsia" w:hAnsiTheme="minorEastAsia" w:cs="함초롬돋움" w:hint="eastAsia"/>
          <w:sz w:val="22"/>
          <w:szCs w:val="22"/>
        </w:rPr>
        <w:t xml:space="preserve">보다 큰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경우</w:t>
      </w:r>
    </w:p>
    <w:p w14:paraId="757BFC1E" w14:textId="00C9F4E0" w:rsidR="000542FF" w:rsidRPr="000E7B5A" w:rsidRDefault="000542FF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생성할 자식 프로세스의 개수가 0 이하인 경우</w:t>
      </w:r>
    </w:p>
    <w:p w14:paraId="5EC3F1B1" w14:textId="693FBA21" w:rsidR="008E69DF" w:rsidRPr="000E7B5A" w:rsidRDefault="008E69DF" w:rsidP="000542F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파이프의 생성이 정상적으로 이루어지지 않은 경우</w:t>
      </w:r>
    </w:p>
    <w:p w14:paraId="2CF74585" w14:textId="4A544012" w:rsidR="000542FF" w:rsidRPr="000E7B5A" w:rsidRDefault="000542FF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다음의 경우들은 프로그램이 정상적으로 동작하지 않기 때문에 예외로 처리하였습니다. </w:t>
      </w:r>
      <w:r w:rsidR="002F3B79" w:rsidRPr="000E7B5A">
        <w:rPr>
          <w:rFonts w:asciiTheme="minorEastAsia" w:hAnsiTheme="minorEastAsia" w:cs="함초롬돋움" w:hint="eastAsia"/>
          <w:sz w:val="22"/>
          <w:szCs w:val="22"/>
        </w:rPr>
        <w:t xml:space="preserve">프로그램이 비효율적으로 동작하더라도 실행에 문제가 없는 경우는 예외로 처리하지 않았습니다. 마지막 </w:t>
      </w:r>
      <w:r w:rsidR="008A5988">
        <w:rPr>
          <w:rFonts w:asciiTheme="minorEastAsia" w:hAnsiTheme="minorEastAsia" w:cs="함초롬돋움" w:hint="eastAsia"/>
          <w:sz w:val="22"/>
          <w:szCs w:val="22"/>
        </w:rPr>
        <w:t>문단</w:t>
      </w:r>
      <w:r w:rsidR="002F3B79" w:rsidRPr="000E7B5A">
        <w:rPr>
          <w:rFonts w:asciiTheme="minorEastAsia" w:hAnsiTheme="minorEastAsia" w:cs="함초롬돋움" w:hint="eastAsia"/>
          <w:sz w:val="22"/>
          <w:szCs w:val="22"/>
        </w:rPr>
        <w:t>에 후술하겠습니다.</w:t>
      </w:r>
    </w:p>
    <w:p w14:paraId="4B696B18" w14:textId="4945871A" w:rsidR="00C720C2" w:rsidRPr="000E7B5A" w:rsidRDefault="00C720C2" w:rsidP="000542FF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7FEBF9A8" w14:textId="2D155A70" w:rsidR="007B3DCB" w:rsidRPr="000E7B5A" w:rsidRDefault="007B3DCB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프로그램 구현의 핵심적인 아이디어는 startingInterval 변수와 dividedLength 변수입니다. startingInterval 변수는 한 프로세스가 이상적으로 나눠 가져야할 문자열의 길이입니다.</w:t>
      </w:r>
      <w:r w:rsidR="00BD52A6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MAXS / processNum(프로세스의 개수)</w:t>
      </w:r>
      <w:r w:rsidR="00BD52A6" w:rsidRPr="000E7B5A">
        <w:rPr>
          <w:rFonts w:asciiTheme="minorEastAsia" w:hAnsiTheme="minorEastAsia" w:cs="함초롬돋움" w:hint="eastAsia"/>
          <w:sz w:val="22"/>
          <w:szCs w:val="22"/>
        </w:rPr>
        <w:t>으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로 정의되어 있습니다.</w:t>
      </w:r>
      <w:r w:rsidR="00D0393E">
        <w:rPr>
          <w:rFonts w:asciiTheme="minorEastAsia" w:hAnsiTheme="minorEastAsia" w:cs="함초롬돋움" w:hint="eastAsia"/>
          <w:sz w:val="22"/>
          <w:szCs w:val="22"/>
        </w:rPr>
        <w:t xml:space="preserve"> 하지만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startingInterval</w:t>
      </w:r>
      <w:r w:rsidR="00D0393E">
        <w:rPr>
          <w:rFonts w:asciiTheme="minorEastAsia" w:hAnsiTheme="minorEastAsia" w:cs="함초롬돋움" w:hint="eastAsia"/>
          <w:sz w:val="22"/>
          <w:szCs w:val="22"/>
        </w:rPr>
        <w:t>만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을 통해 문자열을 분할하는 경우, 찾을 문자열의 사이를 서로 다른 프로세스가 나눠가지는 문제가 발생합니다. 이를 해결하기 위한 방법으로 dividedLength를 따로 정의했습니다. dividedLength 변수는 startingInterval 값에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targetLength(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찾을 문자열의 길이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)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를 더한 값으로 정의됩니다. 자식 프로세스의 분할</w:t>
      </w:r>
      <w:r w:rsidR="00965B0C">
        <w:rPr>
          <w:rFonts w:asciiTheme="minorEastAsia" w:hAnsiTheme="minorEastAsia" w:cs="함초롬돋움" w:hint="eastAsia"/>
          <w:sz w:val="22"/>
          <w:szCs w:val="22"/>
        </w:rPr>
        <w:t>의 시작점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은 startingInteval 변수로 하되, 나눠 가지는 길이는 dividedLength로 </w:t>
      </w:r>
      <w:r w:rsidR="00C45A8D">
        <w:rPr>
          <w:rFonts w:asciiTheme="minorEastAsia" w:hAnsiTheme="minorEastAsia" w:cs="함초롬돋움" w:hint="eastAsia"/>
          <w:sz w:val="22"/>
          <w:szCs w:val="22"/>
        </w:rPr>
        <w:t>했습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니다. 따라서 앞뒤의 프로세스들은 찾을 문자열의 </w:t>
      </w:r>
      <w:r w:rsidR="00BD52A6" w:rsidRPr="000E7B5A">
        <w:rPr>
          <w:rFonts w:asciiTheme="minorEastAsia" w:hAnsiTheme="minorEastAsia" w:cs="함초롬돋움" w:hint="eastAsia"/>
          <w:sz w:val="22"/>
          <w:szCs w:val="22"/>
        </w:rPr>
        <w:t>길이 만큼씩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중복되는 부분을 가지게 됩니다. startingInteval</w:t>
      </w:r>
      <w:r w:rsidR="00357C9C">
        <w:rPr>
          <w:rFonts w:asciiTheme="minorEastAsia" w:hAnsiTheme="minorEastAsia" w:cs="함초롬돋움" w:hint="eastAsia"/>
          <w:sz w:val="22"/>
          <w:szCs w:val="22"/>
        </w:rPr>
        <w:t>로 나눴을 때는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찾을 문자열의 사이가 나눠지더라도, </w:t>
      </w:r>
      <w:r w:rsidR="0058702A">
        <w:rPr>
          <w:rFonts w:asciiTheme="minorEastAsia" w:hAnsiTheme="minorEastAsia" w:cs="함초롬돋움" w:hint="eastAsia"/>
          <w:sz w:val="22"/>
          <w:szCs w:val="22"/>
        </w:rPr>
        <w:t>d</w:t>
      </w:r>
      <w:r w:rsidR="0058702A">
        <w:rPr>
          <w:rFonts w:asciiTheme="minorEastAsia" w:hAnsiTheme="minorEastAsia" w:cs="함초롬돋움"/>
          <w:sz w:val="22"/>
          <w:szCs w:val="22"/>
        </w:rPr>
        <w:t>ividedLength</w:t>
      </w:r>
      <w:r w:rsidR="0058702A">
        <w:rPr>
          <w:rFonts w:asciiTheme="minorEastAsia" w:hAnsiTheme="minorEastAsia" w:cs="함초롬돋움" w:hint="eastAsia"/>
          <w:sz w:val="22"/>
          <w:szCs w:val="22"/>
        </w:rPr>
        <w:t xml:space="preserve">로 인하여 한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프로세스는 </w:t>
      </w:r>
      <w:r w:rsidR="008C0B7D" w:rsidRPr="000E7B5A">
        <w:rPr>
          <w:rFonts w:asciiTheme="minorEastAsia" w:hAnsiTheme="minorEastAsia" w:cs="함초롬돋움" w:hint="eastAsia"/>
          <w:sz w:val="22"/>
          <w:szCs w:val="22"/>
        </w:rPr>
        <w:t>원래 탐색해야 하는 범위에서 targetLength만큼을 추가로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탐색하기 때문에 나눠지는 부분으로 인해 탐색에 실패하는 경우가 발생하지 않습니다. MAXS가 100이고 찾을 문자열의 길이가 5, 생성할 프로세스의 개수가 10개인 경우,</w:t>
      </w:r>
      <w:r w:rsidR="00C1629E">
        <w:rPr>
          <w:rFonts w:asciiTheme="minorEastAsia" w:hAnsiTheme="minorEastAsia" w:cs="함초롬돋움"/>
          <w:sz w:val="22"/>
          <w:szCs w:val="22"/>
        </w:rPr>
        <w:t xml:space="preserve"> startingInterval</w:t>
      </w:r>
      <w:r w:rsidR="00C1629E">
        <w:rPr>
          <w:rFonts w:asciiTheme="minorEastAsia" w:hAnsiTheme="minorEastAsia" w:cs="함초롬돋움" w:hint="eastAsia"/>
          <w:sz w:val="22"/>
          <w:szCs w:val="22"/>
        </w:rPr>
        <w:t xml:space="preserve">은 </w:t>
      </w:r>
      <w:r w:rsidR="00C1629E">
        <w:rPr>
          <w:rFonts w:asciiTheme="minorEastAsia" w:hAnsiTheme="minorEastAsia" w:cs="함초롬돋움"/>
          <w:sz w:val="22"/>
          <w:szCs w:val="22"/>
        </w:rPr>
        <w:t>10</w:t>
      </w:r>
      <w:r w:rsidR="00C1629E">
        <w:rPr>
          <w:rFonts w:asciiTheme="minorEastAsia" w:hAnsiTheme="minorEastAsia" w:cs="함초롬돋움" w:hint="eastAsia"/>
          <w:sz w:val="22"/>
          <w:szCs w:val="22"/>
        </w:rPr>
        <w:t xml:space="preserve">이고 </w:t>
      </w:r>
      <w:r w:rsidR="00C1629E">
        <w:rPr>
          <w:rFonts w:asciiTheme="minorEastAsia" w:hAnsiTheme="minorEastAsia" w:cs="함초롬돋움"/>
          <w:sz w:val="22"/>
          <w:szCs w:val="22"/>
        </w:rPr>
        <w:t>dividedLength</w:t>
      </w:r>
      <w:r w:rsidR="00C1629E">
        <w:rPr>
          <w:rFonts w:asciiTheme="minorEastAsia" w:hAnsiTheme="minorEastAsia" w:cs="함초롬돋움" w:hint="eastAsia"/>
          <w:sz w:val="22"/>
          <w:szCs w:val="22"/>
        </w:rPr>
        <w:t xml:space="preserve">는 </w:t>
      </w:r>
      <w:r w:rsidR="00C1629E">
        <w:rPr>
          <w:rFonts w:asciiTheme="minorEastAsia" w:hAnsiTheme="minorEastAsia" w:cs="함초롬돋움"/>
          <w:sz w:val="22"/>
          <w:szCs w:val="22"/>
        </w:rPr>
        <w:t>15</w:t>
      </w:r>
      <w:r w:rsidR="00500884">
        <w:rPr>
          <w:rFonts w:asciiTheme="minorEastAsia" w:hAnsiTheme="minorEastAsia" w:cs="함초롬돋움" w:hint="eastAsia"/>
          <w:sz w:val="22"/>
          <w:szCs w:val="22"/>
        </w:rPr>
        <w:t>입니다.</w:t>
      </w:r>
      <w:r w:rsidR="00F541C5">
        <w:rPr>
          <w:rFonts w:asciiTheme="minorEastAsia" w:hAnsiTheme="minorEastAsia" w:cs="함초롬돋움"/>
          <w:sz w:val="22"/>
          <w:szCs w:val="22"/>
        </w:rPr>
        <w:t xml:space="preserve"> </w:t>
      </w:r>
      <w:r w:rsidR="00F541C5">
        <w:rPr>
          <w:rFonts w:asciiTheme="minorEastAsia" w:hAnsiTheme="minorEastAsia" w:cs="함초롬돋움" w:hint="eastAsia"/>
          <w:sz w:val="22"/>
          <w:szCs w:val="22"/>
        </w:rPr>
        <w:t>따라서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첫번째 자식 프로세스는 대상 문자열의 0~14, 두번째 자식 프로세스는 10~24, 세번째는 20~34 … 로 나누어 </w:t>
      </w:r>
      <w:r w:rsidR="009C6D75">
        <w:rPr>
          <w:rFonts w:asciiTheme="minorEastAsia" w:hAnsiTheme="minorEastAsia" w:cs="함초롬돋움" w:hint="eastAsia"/>
          <w:sz w:val="22"/>
          <w:szCs w:val="22"/>
        </w:rPr>
        <w:t>가지게 됩니다.</w:t>
      </w:r>
    </w:p>
    <w:p w14:paraId="0FB53572" w14:textId="77777777" w:rsidR="007B3DCB" w:rsidRPr="000E7B5A" w:rsidRDefault="007B3DCB" w:rsidP="000542FF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1FB60BD3" w14:textId="1E338993" w:rsidR="00AA2F96" w:rsidRPr="000E7B5A" w:rsidRDefault="00AA2F96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메인 함수에서 자식 프로세스의 생성은 반복문을 통해 인자로 들어온 자식 프로세스의 </w:t>
      </w:r>
      <w:r w:rsidR="00C74484">
        <w:rPr>
          <w:rFonts w:asciiTheme="minorEastAsia" w:hAnsiTheme="minorEastAsia" w:cs="함초롬돋움" w:hint="eastAsia"/>
          <w:sz w:val="22"/>
          <w:szCs w:val="22"/>
        </w:rPr>
        <w:t>개</w:t>
      </w:r>
      <w:r w:rsidR="00C74484" w:rsidRPr="000E7B5A">
        <w:rPr>
          <w:rFonts w:asciiTheme="minorEastAsia" w:hAnsiTheme="minorEastAsia" w:cs="함초롬돋움" w:hint="eastAsia"/>
          <w:sz w:val="22"/>
          <w:szCs w:val="22"/>
        </w:rPr>
        <w:t>수</w:t>
      </w:r>
      <w:r w:rsidR="00C74484" w:rsidRPr="000E7B5A">
        <w:rPr>
          <w:rFonts w:asciiTheme="minorEastAsia" w:hAnsiTheme="minorEastAsia" w:cs="함초롬돋움"/>
          <w:sz w:val="22"/>
          <w:szCs w:val="22"/>
        </w:rPr>
        <w:t>만큼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fork()를 하여 이루어집니다. 이 때 MAXS가 생성할 프로세스의 개수로 나누어 떨어지지 않는 경우를 고려하여 mod 변수를 만들었습니다. mod 변수는 MAXS </w:t>
      </w:r>
      <w:r w:rsidR="008C0B7D" w:rsidRPr="000E7B5A">
        <w:rPr>
          <w:rFonts w:asciiTheme="minorEastAsia" w:hAnsiTheme="minorEastAsia" w:cs="함초롬돋움" w:hint="eastAsia"/>
          <w:sz w:val="22"/>
          <w:szCs w:val="22"/>
        </w:rPr>
        <w:t>-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>processNum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(프로세스의 개수)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* startingInterval로 정의됩니다. </w:t>
      </w:r>
      <w:r w:rsidR="0071492D" w:rsidRPr="000E7B5A">
        <w:rPr>
          <w:rFonts w:asciiTheme="minorEastAsia" w:hAnsiTheme="minorEastAsia" w:cs="함초롬돋움" w:hint="eastAsia"/>
          <w:sz w:val="22"/>
          <w:szCs w:val="22"/>
        </w:rPr>
        <w:t xml:space="preserve">즉, MAXS를 processNum으로 나누었을 때의 나머지와 같습니다.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반복문에서 마지막 자식 프로세스를 생성</w:t>
      </w:r>
      <w:r w:rsidR="00C74484">
        <w:rPr>
          <w:rFonts w:asciiTheme="minorEastAsia" w:hAnsiTheme="minorEastAsia" w:cs="함초롬돋움" w:hint="eastAsia"/>
          <w:sz w:val="22"/>
          <w:szCs w:val="22"/>
        </w:rPr>
        <w:t xml:space="preserve">할 때 </w:t>
      </w:r>
      <w:r w:rsidRPr="000E7B5A">
        <w:rPr>
          <w:rFonts w:asciiTheme="minorEastAsia" w:hAnsiTheme="minorEastAsia" w:cs="함초롬돋움" w:hint="eastAsia"/>
          <w:sz w:val="22"/>
          <w:szCs w:val="22"/>
        </w:rPr>
        <w:lastRenderedPageBreak/>
        <w:t>마지막 자식 프로세스는 다른 프로세스들보다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최대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mod만큼 더 많은 문자열을 가집니다. 대상 문자열의 길이가 100이고 생성할 프로세스의 개수가 8개이며 찾을 문자열의 길이가 2인 경우, startingInteval은 100 // 8인 12이고 dividedLength는 14가 됩니다. 이</w:t>
      </w:r>
      <w:r w:rsidR="00CF3B1B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때 mod 변수가 없다면</w:t>
      </w:r>
      <w:r w:rsidR="00C85FB6">
        <w:rPr>
          <w:rFonts w:asciiTheme="minorEastAsia" w:hAnsiTheme="minorEastAsia" w:cs="함초롬돋움" w:hint="eastAsia"/>
          <w:sz w:val="22"/>
          <w:szCs w:val="22"/>
        </w:rPr>
        <w:t>,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마지막 자식 프로세스는 8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>4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~9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>7</w:t>
      </w:r>
      <w:r w:rsidR="00F0338A" w:rsidRPr="000E7B5A">
        <w:rPr>
          <w:rFonts w:asciiTheme="minorEastAsia" w:hAnsiTheme="minorEastAsia" w:cs="함초롬돋움" w:hint="eastAsia"/>
          <w:sz w:val="22"/>
          <w:szCs w:val="22"/>
        </w:rPr>
        <w:t xml:space="preserve">까지의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문자</w:t>
      </w:r>
      <w:r w:rsidR="00F0338A" w:rsidRPr="000E7B5A">
        <w:rPr>
          <w:rFonts w:asciiTheme="minorEastAsia" w:hAnsiTheme="minorEastAsia" w:cs="함초롬돋움" w:hint="eastAsia"/>
          <w:sz w:val="22"/>
          <w:szCs w:val="22"/>
        </w:rPr>
        <w:t>열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만을 탐색하기 때문에 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98,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99번째 문자에 대한 탐색이 이루어지지 않습니다.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FD5CAD">
        <w:rPr>
          <w:rFonts w:asciiTheme="minorEastAsia" w:hAnsiTheme="minorEastAsia" w:cs="함초롬돋움" w:hint="eastAsia"/>
          <w:sz w:val="22"/>
          <w:szCs w:val="22"/>
        </w:rPr>
        <w:t xml:space="preserve">이러한 경우를 고려하여 빠지는 부분이 발생하지 않도록 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>마지막 자식 프로세스는 mod만큼</w:t>
      </w:r>
      <w:r w:rsidR="00397BB6">
        <w:rPr>
          <w:rFonts w:asciiTheme="minorEastAsia" w:hAnsiTheme="minorEastAsia" w:cs="함초롬돋움" w:hint="eastAsia"/>
          <w:sz w:val="22"/>
          <w:szCs w:val="22"/>
        </w:rPr>
        <w:t>을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추가로 </w:t>
      </w:r>
      <w:r w:rsidR="00397BB6">
        <w:rPr>
          <w:rFonts w:asciiTheme="minorEastAsia" w:hAnsiTheme="minorEastAsia" w:cs="함초롬돋움" w:hint="eastAsia"/>
          <w:sz w:val="22"/>
          <w:szCs w:val="22"/>
        </w:rPr>
        <w:t>가지도록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1E2168" w:rsidRPr="000E7B5A">
        <w:rPr>
          <w:rFonts w:asciiTheme="minorEastAsia" w:hAnsiTheme="minorEastAsia" w:cs="함초롬돋움" w:hint="eastAsia"/>
          <w:sz w:val="22"/>
          <w:szCs w:val="22"/>
        </w:rPr>
        <w:t>했습니다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.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마지막 자식 프로세스가 좀 더 많은 부분을 담당하게 되지만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>,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대상 문자열을 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>빠짐없이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탐색할 수 있습니다.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mod를 더했을 때</w:t>
      </w:r>
      <w:r w:rsidR="00A75F99">
        <w:rPr>
          <w:rFonts w:asciiTheme="minorEastAsia" w:hAnsiTheme="minorEastAsia" w:cs="함초롬돋움" w:hint="eastAsia"/>
          <w:sz w:val="22"/>
          <w:szCs w:val="22"/>
        </w:rPr>
        <w:t xml:space="preserve"> 마지막 자식 프로세스가 담당하는 부분의 최대 인덱스가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MAXS보다 커질 수도 있지만, 대상 문자열의 마지막에는 항상 널 문자가 존재한다는 조건이 있었으므로 이 부분은 더 이상 고려하지 않았습니다.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</w:p>
    <w:p w14:paraId="0C0F2A4A" w14:textId="7A3CD137" w:rsidR="00AA2F96" w:rsidRPr="000E7B5A" w:rsidRDefault="00AA2F96" w:rsidP="007E2475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0A331289" w14:textId="688B949E" w:rsidR="00AA2F96" w:rsidRPr="000E7B5A" w:rsidRDefault="00AA2F96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대상 문자열을 자식 프로세스들은 strncpy() 문자열 복사 함수를 통해 나눠 가지게 됩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>니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다. 나눠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가질 문자열을 저장할 text[] 변수는 fork() 이전에 선언되었지만, 자식 프로세스들은 서로 다른 메모리 영역을 가지게 되기 때문에 문제가 없습니다. strncpy() 함수가 문자열의 끝에 널 문자를 넣어주지 않기 때문에 text[] 변수는 한 프로세스가 가질 수 있는 최대 길이인 dividedLength + mod에 널 문자를 저장하기 위한 공간 +1 만큼의 크기를 가지도록 선언했습니다.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 xml:space="preserve"> fork()로 생성된 자식 프로세스들</w:t>
      </w:r>
      <w:r w:rsidR="0030359A" w:rsidRPr="000E7B5A">
        <w:rPr>
          <w:rFonts w:asciiTheme="minorEastAsia" w:hAnsiTheme="minorEastAsia" w:cs="함초롬돋움" w:hint="eastAsia"/>
          <w:sz w:val="22"/>
          <w:szCs w:val="22"/>
        </w:rPr>
        <w:t>은 반복문 안에 존재하며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 xml:space="preserve"> 이전까지의 context 정보를 갖고 있기 때문에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,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 xml:space="preserve"> 반복문의 초기식 부분에 선언된 i 변수를 통해 자신이 몇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>번째 자식인지 알 수 있습니다. strncpy(text, input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>+</w:t>
      </w:r>
      <w:r w:rsidR="00A5429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>startingInteval * i, dividedLength)</w:t>
      </w:r>
      <w:r w:rsidR="0030359A" w:rsidRPr="000E7B5A">
        <w:rPr>
          <w:rFonts w:asciiTheme="minorEastAsia" w:hAnsiTheme="minorEastAsia" w:cs="함초롬돋움" w:hint="eastAsia"/>
          <w:sz w:val="22"/>
          <w:szCs w:val="22"/>
        </w:rPr>
        <w:t>을 통해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 xml:space="preserve">대상 문자열에서 </w:t>
      </w:r>
      <w:r w:rsidR="0030359A" w:rsidRPr="000E7B5A">
        <w:rPr>
          <w:rFonts w:asciiTheme="minorEastAsia" w:hAnsiTheme="minorEastAsia" w:cs="함초롬돋움" w:hint="eastAsia"/>
          <w:sz w:val="22"/>
          <w:szCs w:val="22"/>
        </w:rPr>
        <w:t>각각의</w:t>
      </w:r>
      <w:r w:rsidR="007B3DCB" w:rsidRPr="000E7B5A">
        <w:rPr>
          <w:rFonts w:asciiTheme="minorEastAsia" w:hAnsiTheme="minorEastAsia" w:cs="함초롬돋움" w:hint="eastAsia"/>
          <w:sz w:val="22"/>
          <w:szCs w:val="22"/>
        </w:rPr>
        <w:t xml:space="preserve"> 자식 프로세스가 탐색할 부분 문자열들이 정해지게 됩니다.</w:t>
      </w:r>
    </w:p>
    <w:p w14:paraId="28AC6F76" w14:textId="77777777" w:rsidR="00AA2F96" w:rsidRPr="000E7B5A" w:rsidRDefault="00AA2F96" w:rsidP="007E2475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4451C443" w14:textId="6D1CC38F" w:rsidR="00810193" w:rsidRPr="000E7B5A" w:rsidRDefault="00AA2F96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각각의 자식 프로세스들의 문자열 탐색은 na</w:t>
      </w:r>
      <w:r w:rsidR="0030359A" w:rsidRPr="000E7B5A">
        <w:rPr>
          <w:rFonts w:asciiTheme="minorEastAsia" w:hAnsiTheme="minorEastAsia" w:cs="함초롬돋움" w:hint="eastAsia"/>
          <w:sz w:val="22"/>
          <w:szCs w:val="22"/>
        </w:rPr>
        <w:t>i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ve 문자열 검색 알고리즘을 통해 이루어집니다. 자신이 나눠 가진 대상 문자열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과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찾을 문자열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과 일치하는지 단순하게 대상 문자열의 첫번째 인덱스부터 인덱스를 하나씩 증가시키는 방법으로 비교합니다. </w:t>
      </w:r>
      <w:r w:rsidR="002F3B79" w:rsidRPr="000E7B5A">
        <w:rPr>
          <w:rFonts w:asciiTheme="minorEastAsia" w:hAnsiTheme="minorEastAsia" w:cs="함초롬돋움" w:hint="eastAsia"/>
          <w:sz w:val="22"/>
          <w:szCs w:val="22"/>
        </w:rPr>
        <w:t xml:space="preserve">탐색에 성공하면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일치하는 부분의 첫번째 인덱스를 파이프에 </w:t>
      </w:r>
      <w:r w:rsidR="002F3B79" w:rsidRPr="000E7B5A">
        <w:rPr>
          <w:rFonts w:asciiTheme="minorEastAsia" w:hAnsiTheme="minorEastAsia" w:cs="함초롬돋움" w:hint="eastAsia"/>
          <w:sz w:val="22"/>
          <w:szCs w:val="22"/>
        </w:rPr>
        <w:t xml:space="preserve">바로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전송</w:t>
      </w:r>
      <w:r w:rsidR="00A75F99">
        <w:rPr>
          <w:rFonts w:asciiTheme="minorEastAsia" w:hAnsiTheme="minorEastAsia" w:cs="함초롬돋움" w:hint="eastAsia"/>
          <w:sz w:val="22"/>
          <w:szCs w:val="22"/>
        </w:rPr>
        <w:t>합니다.</w:t>
      </w:r>
      <w:r w:rsidR="00A75F99">
        <w:rPr>
          <w:rFonts w:asciiTheme="minorEastAsia" w:hAnsiTheme="minorEastAsia" w:cs="함초롬돋움"/>
          <w:sz w:val="22"/>
          <w:szCs w:val="22"/>
        </w:rPr>
        <w:t xml:space="preserve"> </w:t>
      </w:r>
      <w:r w:rsidR="00A75F99">
        <w:rPr>
          <w:rFonts w:asciiTheme="minorEastAsia" w:hAnsiTheme="minorEastAsia" w:cs="함초롬돋움" w:hint="eastAsia"/>
          <w:sz w:val="22"/>
          <w:szCs w:val="22"/>
        </w:rPr>
        <w:t>이 때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찾은 값</w:t>
      </w:r>
      <w:r w:rsidR="00A75F99">
        <w:rPr>
          <w:rFonts w:asciiTheme="minorEastAsia" w:hAnsiTheme="minorEastAsia" w:cs="함초롬돋움" w:hint="eastAsia"/>
          <w:sz w:val="22"/>
          <w:szCs w:val="22"/>
        </w:rPr>
        <w:t>은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A75F99">
        <w:rPr>
          <w:rFonts w:asciiTheme="minorEastAsia" w:hAnsiTheme="minorEastAsia" w:cs="함초롬돋움" w:hint="eastAsia"/>
          <w:sz w:val="22"/>
          <w:szCs w:val="22"/>
        </w:rPr>
        <w:t xml:space="preserve">인덱스에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반복문의 변수 i</w:t>
      </w:r>
      <w:r w:rsidR="00E356E3">
        <w:rPr>
          <w:rFonts w:asciiTheme="minorEastAsia" w:hAnsiTheme="minorEastAsia" w:cs="함초롬돋움"/>
          <w:sz w:val="22"/>
          <w:szCs w:val="22"/>
        </w:rPr>
        <w:t>(</w:t>
      </w:r>
      <w:r w:rsidR="00E356E3">
        <w:rPr>
          <w:rFonts w:asciiTheme="minorEastAsia" w:hAnsiTheme="minorEastAsia" w:cs="함초롬돋움" w:hint="eastAsia"/>
          <w:sz w:val="22"/>
          <w:szCs w:val="22"/>
        </w:rPr>
        <w:t>즉, 몇 번째 자식 프로세스인지)</w:t>
      </w:r>
      <w:r w:rsidR="00A75F99">
        <w:rPr>
          <w:rFonts w:asciiTheme="minorEastAsia" w:hAnsiTheme="minorEastAsia" w:cs="함초롬돋움" w:hint="eastAsia"/>
          <w:sz w:val="22"/>
          <w:szCs w:val="22"/>
        </w:rPr>
        <w:t>와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startingInterval</w:t>
      </w:r>
      <w:r w:rsidR="00A75F99">
        <w:rPr>
          <w:rFonts w:asciiTheme="minorEastAsia" w:hAnsiTheme="minorEastAsia" w:cs="함초롬돋움" w:hint="eastAsia"/>
          <w:sz w:val="22"/>
          <w:szCs w:val="22"/>
        </w:rPr>
        <w:t>을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A75F99">
        <w:rPr>
          <w:rFonts w:asciiTheme="minorEastAsia" w:hAnsiTheme="minorEastAsia" w:cs="함초롬돋움" w:hint="eastAsia"/>
          <w:sz w:val="22"/>
          <w:szCs w:val="22"/>
        </w:rPr>
        <w:t xml:space="preserve">곱한 값을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>더</w:t>
      </w:r>
      <w:r w:rsidR="00A75F99">
        <w:rPr>
          <w:rFonts w:asciiTheme="minorEastAsia" w:hAnsiTheme="minorEastAsia" w:cs="함초롬돋움" w:hint="eastAsia"/>
          <w:sz w:val="22"/>
          <w:szCs w:val="22"/>
        </w:rPr>
        <w:t>하여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전송합니다. 이</w:t>
      </w:r>
      <w:r w:rsidR="003E1699" w:rsidRPr="000E7B5A">
        <w:rPr>
          <w:rFonts w:asciiTheme="minorEastAsia" w:hAnsiTheme="minorEastAsia" w:cs="함초롬돋움" w:hint="eastAsia"/>
          <w:sz w:val="22"/>
          <w:szCs w:val="22"/>
        </w:rPr>
        <w:t xml:space="preserve"> 때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더</w:t>
      </w:r>
      <w:r w:rsidR="00A75F99">
        <w:rPr>
          <w:rFonts w:asciiTheme="minorEastAsia" w:hAnsiTheme="minorEastAsia" w:cs="함초롬돋움" w:hint="eastAsia"/>
          <w:sz w:val="22"/>
          <w:szCs w:val="22"/>
        </w:rPr>
        <w:t xml:space="preserve">해진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값을 </w:t>
      </w:r>
      <w:r w:rsidR="002E2BD4" w:rsidRPr="000E7B5A">
        <w:rPr>
          <w:rFonts w:asciiTheme="minorEastAsia" w:hAnsiTheme="minorEastAsia" w:cs="함초롬돋움" w:hint="eastAsia"/>
          <w:sz w:val="22"/>
          <w:szCs w:val="22"/>
        </w:rPr>
        <w:t xml:space="preserve">통해서 </w:t>
      </w:r>
      <w:r w:rsidR="00A75F99">
        <w:rPr>
          <w:rFonts w:asciiTheme="minorEastAsia" w:hAnsiTheme="minorEastAsia" w:cs="함초롬돋움" w:hint="eastAsia"/>
          <w:sz w:val="22"/>
          <w:szCs w:val="22"/>
        </w:rPr>
        <w:t>부모</w:t>
      </w:r>
      <w:r w:rsidR="00701909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A75F99">
        <w:rPr>
          <w:rFonts w:asciiTheme="minorEastAsia" w:hAnsiTheme="minorEastAsia" w:cs="함초롬돋움" w:hint="eastAsia"/>
          <w:sz w:val="22"/>
          <w:szCs w:val="22"/>
        </w:rPr>
        <w:t xml:space="preserve">프로세스는 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대상 문자열의 </w:t>
      </w:r>
      <w:r w:rsidR="002E2BD4" w:rsidRPr="000E7B5A">
        <w:rPr>
          <w:rFonts w:asciiTheme="minorEastAsia" w:hAnsiTheme="minorEastAsia" w:cs="함초롬돋움" w:hint="eastAsia"/>
          <w:sz w:val="22"/>
          <w:szCs w:val="22"/>
        </w:rPr>
        <w:t>몇 번째 인덱스에서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탐색에 성공했는지</w:t>
      </w:r>
      <w:r w:rsidR="00701909">
        <w:rPr>
          <w:rFonts w:asciiTheme="minorEastAsia" w:hAnsiTheme="minorEastAsia" w:cs="함초롬돋움" w:hint="eastAsia"/>
          <w:sz w:val="22"/>
          <w:szCs w:val="22"/>
        </w:rPr>
        <w:t xml:space="preserve"> 바로</w:t>
      </w:r>
      <w:r w:rsidR="004B16F5" w:rsidRPr="000E7B5A">
        <w:rPr>
          <w:rFonts w:asciiTheme="minorEastAsia" w:hAnsiTheme="minorEastAsia" w:cs="함초롬돋움" w:hint="eastAsia"/>
          <w:sz w:val="22"/>
          <w:szCs w:val="22"/>
        </w:rPr>
        <w:t xml:space="preserve"> 알 수 있습니다.</w:t>
      </w:r>
      <w:r w:rsidR="00810193" w:rsidRPr="000E7B5A">
        <w:rPr>
          <w:rFonts w:asciiTheme="minorEastAsia" w:hAnsiTheme="minorEastAsia" w:cs="함초롬돋움" w:hint="eastAsia"/>
          <w:sz w:val="22"/>
          <w:szCs w:val="22"/>
        </w:rPr>
        <w:t xml:space="preserve"> 문자열 탐색이 끝나면 자식 프로세스는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파이프를 닫고</w:t>
      </w:r>
      <w:r w:rsidR="00810193" w:rsidRPr="000E7B5A">
        <w:rPr>
          <w:rFonts w:asciiTheme="minorEastAsia" w:hAnsiTheme="minorEastAsia" w:cs="함초롬돋움" w:hint="eastAsia"/>
          <w:sz w:val="22"/>
          <w:szCs w:val="22"/>
        </w:rPr>
        <w:t xml:space="preserve"> 종료</w:t>
      </w:r>
      <w:r w:rsidR="00E137F7" w:rsidRPr="000E7B5A">
        <w:rPr>
          <w:rFonts w:asciiTheme="minorEastAsia" w:hAnsiTheme="minorEastAsia" w:cs="함초롬돋움" w:hint="eastAsia"/>
          <w:sz w:val="22"/>
          <w:szCs w:val="22"/>
        </w:rPr>
        <w:t>합</w:t>
      </w:r>
      <w:r w:rsidR="00810193" w:rsidRPr="000E7B5A">
        <w:rPr>
          <w:rFonts w:asciiTheme="minorEastAsia" w:hAnsiTheme="minorEastAsia" w:cs="함초롬돋움" w:hint="eastAsia"/>
          <w:sz w:val="22"/>
          <w:szCs w:val="22"/>
        </w:rPr>
        <w:t>니다.</w:t>
      </w:r>
    </w:p>
    <w:p w14:paraId="46909E14" w14:textId="77777777" w:rsidR="002F3B79" w:rsidRPr="000E7B5A" w:rsidRDefault="002F3B79" w:rsidP="007E2475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16F3C092" w14:textId="77777777" w:rsidR="00F65AA5" w:rsidRDefault="00810193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반복문 안에서 모든 자식 프로세스가 종료되므로 반복문</w:t>
      </w:r>
      <w:r w:rsidR="00803415" w:rsidRPr="000E7B5A">
        <w:rPr>
          <w:rFonts w:asciiTheme="minorEastAsia" w:hAnsiTheme="minorEastAsia" w:cs="함초롬돋움" w:hint="eastAsia"/>
          <w:sz w:val="22"/>
          <w:szCs w:val="22"/>
        </w:rPr>
        <w:t xml:space="preserve"> 바깥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부분은 부모 프로세스만 실행하게 됩니다. 여기서 부모 프로세스는 자식 프로세스가 파이프에 전송한 값을 읽습니다. 이 때 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>부모와 자식 프로세스</w:t>
      </w:r>
      <w:r w:rsidR="00E22A9F">
        <w:rPr>
          <w:rFonts w:asciiTheme="minorEastAsia" w:hAnsiTheme="minorEastAsia" w:cs="함초롬돋움" w:hint="eastAsia"/>
          <w:sz w:val="22"/>
          <w:szCs w:val="22"/>
        </w:rPr>
        <w:t>는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동시에 </w:t>
      </w:r>
      <w:r w:rsidR="00200474">
        <w:rPr>
          <w:rFonts w:asciiTheme="minorEastAsia" w:hAnsiTheme="minorEastAsia" w:cs="함초롬돋움" w:hint="eastAsia"/>
          <w:sz w:val="22"/>
          <w:szCs w:val="22"/>
        </w:rPr>
        <w:t>실행</w:t>
      </w:r>
      <w:r w:rsidR="00E22A9F">
        <w:rPr>
          <w:rFonts w:asciiTheme="minorEastAsia" w:hAnsiTheme="minorEastAsia" w:cs="함초롬돋움" w:hint="eastAsia"/>
          <w:sz w:val="22"/>
          <w:szCs w:val="22"/>
        </w:rPr>
        <w:t>되고 있을</w:t>
      </w:r>
      <w:r w:rsidR="00200474">
        <w:rPr>
          <w:rFonts w:asciiTheme="minorEastAsia" w:hAnsiTheme="minorEastAsia" w:cs="함초롬돋움" w:hint="eastAsia"/>
          <w:sz w:val="22"/>
          <w:szCs w:val="22"/>
        </w:rPr>
        <w:t xml:space="preserve"> 수 있습니다</w:t>
      </w:r>
      <w:r w:rsidR="004349BE">
        <w:rPr>
          <w:rFonts w:asciiTheme="minorEastAsia" w:hAnsiTheme="minorEastAsia" w:cs="함초롬돋움" w:hint="eastAsia"/>
          <w:sz w:val="22"/>
          <w:szCs w:val="22"/>
        </w:rPr>
        <w:t>. 따라서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자식 프로세스가 모두 종료되기 전에 부모 프로세스가 모든 fork()를 마치고 파이프를 읽는 영역에 진입</w:t>
      </w:r>
      <w:r w:rsidR="0085583D" w:rsidRPr="000E7B5A">
        <w:rPr>
          <w:rFonts w:asciiTheme="minorEastAsia" w:hAnsiTheme="minorEastAsia" w:cs="함초롬돋움" w:hint="eastAsia"/>
          <w:sz w:val="22"/>
          <w:szCs w:val="22"/>
        </w:rPr>
        <w:t>하는 경우가 생길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수 있지만, 읽을 데이터가 없는 경우 read()</w:t>
      </w:r>
      <w:r w:rsidR="00F41EA9">
        <w:rPr>
          <w:rFonts w:asciiTheme="minorEastAsia" w:hAnsiTheme="minorEastAsia" w:cs="함초롬돋움" w:hint="eastAsia"/>
          <w:sz w:val="22"/>
          <w:szCs w:val="22"/>
        </w:rPr>
        <w:t>는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block되기 때문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lastRenderedPageBreak/>
        <w:t>에 항상 모든 전송 값을 받을 수 있습니다. 모든 자식 프로세스가 파이프를 닫고 종료한 이후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가 되어야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 xml:space="preserve"> 부모 프로세스의 read()가 파이프에 있는 모든 값을 읽고 리턴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될 것입</w:t>
      </w:r>
      <w:r w:rsidR="00AF3682" w:rsidRPr="000E7B5A">
        <w:rPr>
          <w:rFonts w:asciiTheme="minorEastAsia" w:hAnsiTheme="minorEastAsia" w:cs="함초롬돋움" w:hint="eastAsia"/>
          <w:sz w:val="22"/>
          <w:szCs w:val="22"/>
        </w:rPr>
        <w:t>니다.</w:t>
      </w:r>
    </w:p>
    <w:p w14:paraId="56481567" w14:textId="77777777" w:rsidR="00F65AA5" w:rsidRDefault="00F65AA5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6ADCCA65" w14:textId="52735770" w:rsidR="00810193" w:rsidRPr="000E7B5A" w:rsidRDefault="00AF3682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부모 프로세스</w:t>
      </w:r>
      <w:r w:rsidR="00B77EF2">
        <w:rPr>
          <w:rFonts w:asciiTheme="minorEastAsia" w:hAnsiTheme="minorEastAsia" w:cs="함초롬돋움" w:hint="eastAsia"/>
          <w:sz w:val="22"/>
          <w:szCs w:val="22"/>
        </w:rPr>
        <w:t>는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파이프를 통해 자식 프로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세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스들에게 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전송받은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값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들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은 정렬을 위하여 readArray[] 배열에 저장합니다.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모든 값을 </w:t>
      </w:r>
      <w:r w:rsidR="004349BE">
        <w:rPr>
          <w:rFonts w:asciiTheme="minorEastAsia" w:hAnsiTheme="minorEastAsia" w:cs="함초롬돋움" w:hint="eastAsia"/>
          <w:sz w:val="22"/>
          <w:szCs w:val="22"/>
        </w:rPr>
        <w:t xml:space="preserve">전송받고 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>파이프를 닫</w:t>
      </w:r>
      <w:r w:rsidR="004349BE">
        <w:rPr>
          <w:rFonts w:asciiTheme="minorEastAsia" w:hAnsiTheme="minorEastAsia" w:cs="함초롬돋움" w:hint="eastAsia"/>
          <w:sz w:val="22"/>
          <w:szCs w:val="22"/>
        </w:rPr>
        <w:t>으면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readArray[] 배열에서 선택 정렬을 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실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>행합니다. 오름차순으로 출력할 것이기 때문에 배열에서 가장 작은 값은 선택하여 앞쪽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으로 옮기</w:t>
      </w:r>
      <w:r w:rsidR="005D7152">
        <w:rPr>
          <w:rFonts w:asciiTheme="minorEastAsia" w:hAnsiTheme="minorEastAsia" w:cs="함초롬돋움" w:hint="eastAsia"/>
          <w:sz w:val="22"/>
          <w:szCs w:val="22"/>
        </w:rPr>
        <w:t>는 과정을 반복하게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됩니다. 출력은 부모 프로세스가 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전송받은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값이 존재하는 경우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에만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진행됩니다. 정렬된 readArray[] 배열을 반복문을 통해 순서대로 출력합니다.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>자식 프로세</w:t>
      </w:r>
      <w:r w:rsidR="00E62EF1">
        <w:rPr>
          <w:rFonts w:asciiTheme="minorEastAsia" w:hAnsiTheme="minorEastAsia" w:cs="함초롬돋움" w:hint="eastAsia"/>
          <w:sz w:val="22"/>
          <w:szCs w:val="22"/>
        </w:rPr>
        <w:t>스들끼리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겹치는 부분이 존재하기 때문에 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 xml:space="preserve">중복된 값이 전송될 수 있음을 고려하여 출력 시에 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>배열</w:t>
      </w:r>
      <w:r w:rsidR="000D700B" w:rsidRPr="000E7B5A">
        <w:rPr>
          <w:rFonts w:asciiTheme="minorEastAsia" w:hAnsiTheme="minorEastAsia" w:cs="함초롬돋움" w:hint="eastAsia"/>
          <w:sz w:val="22"/>
          <w:szCs w:val="22"/>
        </w:rPr>
        <w:t>의</w:t>
      </w:r>
      <w:r w:rsidR="00401963" w:rsidRPr="000E7B5A">
        <w:rPr>
          <w:rFonts w:asciiTheme="minorEastAsia" w:hAnsiTheme="minorEastAsia" w:cs="함초롬돋움" w:hint="eastAsia"/>
          <w:sz w:val="22"/>
          <w:szCs w:val="22"/>
        </w:rPr>
        <w:t xml:space="preserve"> 이전 인덱스 값과 비교하여 중복된 값인 경우 출력하지 않도록 했습니다.</w:t>
      </w:r>
    </w:p>
    <w:p w14:paraId="14EE3CFE" w14:textId="16C4E336" w:rsidR="002F3B79" w:rsidRPr="005D7152" w:rsidRDefault="002F3B79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5C5F74E3" w14:textId="3F345F11" w:rsidR="002F3B79" w:rsidRPr="000E7B5A" w:rsidRDefault="002F3B79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해당 방식으로 구현했기 때문에 한 프로세스가 이상적으로 나눠 가져야 할 문자열의 길이보다 탐색 문자열의 길이가 긴 경우, 즉 사용자의 입력에 의해 만들어질 자식 프로세스의 개수가 많아 비효율적인 경우를 예외</w:t>
      </w:r>
      <w:r w:rsidR="00E137F7" w:rsidRPr="000E7B5A">
        <w:rPr>
          <w:rFonts w:asciiTheme="minorEastAsia" w:hAnsiTheme="minorEastAsia" w:cs="함초롬돋움" w:hint="eastAsia"/>
          <w:sz w:val="22"/>
          <w:szCs w:val="22"/>
        </w:rPr>
        <w:t>로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처리할 필요가 없었습니다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. MAXS가 100이고 찾을 문자열의 길이가 20, 생성할 프로세스가 10개인 경우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가 있을 때,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 startingInterval은 10, dividedLength는 30이 됩니다. </w:t>
      </w:r>
      <w:r w:rsidR="00BD52A6" w:rsidRPr="000E7B5A">
        <w:rPr>
          <w:rFonts w:asciiTheme="minorEastAsia" w:hAnsiTheme="minorEastAsia" w:cs="함초롬돋움" w:hint="eastAsia"/>
          <w:sz w:val="22"/>
          <w:szCs w:val="22"/>
        </w:rPr>
        <w:t xml:space="preserve">찾을 문자열과 생성할 프로세스의 개수가 비효율적인 입력이 들어온 상황입니다. 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 xml:space="preserve">이 경우 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첫번째 자식 프로세스는 0~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29</w:t>
      </w:r>
      <w:r w:rsidRPr="000E7B5A">
        <w:rPr>
          <w:rFonts w:asciiTheme="minorEastAsia" w:hAnsiTheme="minorEastAsia" w:cs="함초롬돋움" w:hint="eastAsia"/>
          <w:sz w:val="22"/>
          <w:szCs w:val="22"/>
        </w:rPr>
        <w:t>, 두번째는 10~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39</w:t>
      </w:r>
      <w:r w:rsidRPr="000E7B5A">
        <w:rPr>
          <w:rFonts w:asciiTheme="minorEastAsia" w:hAnsiTheme="minorEastAsia" w:cs="함초롬돋움" w:hint="eastAsia"/>
          <w:sz w:val="22"/>
          <w:szCs w:val="22"/>
        </w:rPr>
        <w:t xml:space="preserve">에 해당하는 부분을 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탐색할 것입니다. 여덟 번째 자식 프로세스는 70~99를 탐색하고, 아홉 번째 자식 프로세스는 80~99를 탐색하며, 열 번째 자식 프로세스는 90~99를 탐색합니다. 이</w:t>
      </w:r>
      <w:r w:rsidR="000E7B5A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7819AB" w:rsidRPr="000E7B5A">
        <w:rPr>
          <w:rFonts w:asciiTheme="minorEastAsia" w:hAnsiTheme="minorEastAsia" w:cs="함초롬돋움" w:hint="eastAsia"/>
          <w:sz w:val="22"/>
          <w:szCs w:val="22"/>
        </w:rPr>
        <w:t>때 아홉 번째와 열 번째 자식 프로세스는 존재해야 할 이유가 전혀 없으며 오히려 방해가 됩니다. 하지만 사용자가 입력한 문자열과 프로세스 개수의 조합이 비효율적이더라도, 프로그램이 정상적으로 작동할 수 있는 상황이라면 사용자의 요구대로 수행해야 한다고 생각하여 다음과 같이 구현하였습니다.</w:t>
      </w:r>
    </w:p>
    <w:p w14:paraId="1A4D5D85" w14:textId="73536E1B" w:rsidR="00BD52A6" w:rsidRPr="000E7B5A" w:rsidRDefault="00BD52A6">
      <w:pPr>
        <w:widowControl/>
        <w:wordWrap/>
        <w:autoSpaceDE/>
        <w:autoSpaceDN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br w:type="page"/>
      </w:r>
    </w:p>
    <w:p w14:paraId="423FDAB9" w14:textId="5C3FAD89" w:rsidR="007D3ACC" w:rsidRPr="00B9634F" w:rsidRDefault="007D3ACC" w:rsidP="00BD52A6">
      <w:pPr>
        <w:jc w:val="left"/>
        <w:rPr>
          <w:rFonts w:asciiTheme="minorEastAsia" w:hAnsiTheme="minorEastAsia" w:cs="함초롬돋움"/>
          <w:sz w:val="40"/>
          <w:szCs w:val="40"/>
        </w:rPr>
      </w:pPr>
      <w:r w:rsidRPr="00B9634F">
        <w:rPr>
          <w:rFonts w:asciiTheme="minorEastAsia" w:hAnsiTheme="minorEastAsia" w:cs="함초롬돋움" w:hint="eastAsia"/>
          <w:sz w:val="40"/>
          <w:szCs w:val="40"/>
        </w:rPr>
        <w:lastRenderedPageBreak/>
        <w:t>F</w:t>
      </w:r>
      <w:r w:rsidRPr="00B9634F">
        <w:rPr>
          <w:rFonts w:asciiTheme="minorEastAsia" w:hAnsiTheme="minorEastAsia" w:cs="함초롬돋움"/>
          <w:sz w:val="40"/>
          <w:szCs w:val="40"/>
        </w:rPr>
        <w:t>unction Description</w:t>
      </w:r>
    </w:p>
    <w:p w14:paraId="11F15343" w14:textId="77777777" w:rsidR="007D3ACC" w:rsidRDefault="007D3ACC" w:rsidP="00BD52A6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2CA19727" w14:textId="6CBA4D99" w:rsidR="00BD52A6" w:rsidRDefault="00BD52A6" w:rsidP="00BD52A6">
      <w:pPr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메인 함수에서 모든 기능을 구현했습니다.</w:t>
      </w:r>
    </w:p>
    <w:p w14:paraId="7186AF30" w14:textId="77777777" w:rsidR="00D1695E" w:rsidRPr="000E7B5A" w:rsidRDefault="00D1695E" w:rsidP="00BD52A6">
      <w:pPr>
        <w:jc w:val="left"/>
        <w:rPr>
          <w:rFonts w:asciiTheme="minorEastAsia" w:hAnsiTheme="minorEastAsia" w:cs="함초롬돋움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695E" w14:paraId="7810148A" w14:textId="77777777" w:rsidTr="00D1695E">
        <w:tc>
          <w:tcPr>
            <w:tcW w:w="3005" w:type="dxa"/>
          </w:tcPr>
          <w:p w14:paraId="72161676" w14:textId="7B1FD83A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F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unction Name</w:t>
            </w:r>
          </w:p>
        </w:tc>
        <w:tc>
          <w:tcPr>
            <w:tcW w:w="3005" w:type="dxa"/>
          </w:tcPr>
          <w:p w14:paraId="5468A44D" w14:textId="55A072BF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rguments</w:t>
            </w:r>
          </w:p>
        </w:tc>
        <w:tc>
          <w:tcPr>
            <w:tcW w:w="3006" w:type="dxa"/>
          </w:tcPr>
          <w:p w14:paraId="4D740C7E" w14:textId="0A1D5C06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D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escription</w:t>
            </w:r>
          </w:p>
        </w:tc>
      </w:tr>
      <w:tr w:rsidR="00D1695E" w14:paraId="779BACA2" w14:textId="77777777" w:rsidTr="00D1695E">
        <w:tc>
          <w:tcPr>
            <w:tcW w:w="3005" w:type="dxa"/>
            <w:vMerge w:val="restart"/>
          </w:tcPr>
          <w:p w14:paraId="2292494C" w14:textId="77777777" w:rsidR="008D2812" w:rsidRDefault="008D2812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2644D843" w14:textId="77777777" w:rsidR="008D2812" w:rsidRDefault="008D2812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1BF0D903" w14:textId="6112B8B5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M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ain()</w:t>
            </w:r>
          </w:p>
        </w:tc>
        <w:tc>
          <w:tcPr>
            <w:tcW w:w="3005" w:type="dxa"/>
          </w:tcPr>
          <w:p w14:paraId="01C20AB5" w14:textId="6E285B52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>int argc</w:t>
            </w:r>
          </w:p>
        </w:tc>
        <w:tc>
          <w:tcPr>
            <w:tcW w:w="3006" w:type="dxa"/>
          </w:tcPr>
          <w:p w14:paraId="0C21613A" w14:textId="4166F027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인자의 개수입니다.</w:t>
            </w:r>
          </w:p>
        </w:tc>
      </w:tr>
      <w:tr w:rsidR="00D1695E" w14:paraId="39E5AF03" w14:textId="77777777" w:rsidTr="00D1695E">
        <w:tc>
          <w:tcPr>
            <w:tcW w:w="3005" w:type="dxa"/>
            <w:vMerge/>
          </w:tcPr>
          <w:p w14:paraId="2A3ACD63" w14:textId="77777777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CE613FA" w14:textId="30C52261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>char* argv[]</w:t>
            </w:r>
          </w:p>
        </w:tc>
        <w:tc>
          <w:tcPr>
            <w:tcW w:w="3006" w:type="dxa"/>
          </w:tcPr>
          <w:p w14:paraId="11991C77" w14:textId="3F2FC238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인자입니다.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탐색할 문자열과 생성할 프로세스의 개수를 의미합니다.</w:t>
            </w:r>
          </w:p>
        </w:tc>
      </w:tr>
      <w:tr w:rsidR="00D1695E" w14:paraId="41F1B96D" w14:textId="77777777" w:rsidTr="00D1695E">
        <w:tc>
          <w:tcPr>
            <w:tcW w:w="3005" w:type="dxa"/>
            <w:vMerge/>
          </w:tcPr>
          <w:p w14:paraId="3B77DF41" w14:textId="77777777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00BCA04D" w14:textId="5C01E9FF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eturn Value</w:t>
            </w:r>
          </w:p>
        </w:tc>
        <w:tc>
          <w:tcPr>
            <w:tcW w:w="3006" w:type="dxa"/>
          </w:tcPr>
          <w:p w14:paraId="5F5E5BB9" w14:textId="0C11C03A" w:rsidR="00D1695E" w:rsidRDefault="00D1695E" w:rsidP="00D1695E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정상 종료 시 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0,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비정상 종료 시 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-1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을 리턴합니다.</w:t>
            </w:r>
          </w:p>
        </w:tc>
      </w:tr>
    </w:tbl>
    <w:p w14:paraId="62B3F3EC" w14:textId="77777777" w:rsidR="002F3B79" w:rsidRPr="000E7B5A" w:rsidRDefault="002F3B79" w:rsidP="002F3B79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sectPr w:rsidR="002F3B79" w:rsidRPr="000E7B5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5A06"/>
    <w:multiLevelType w:val="hybridMultilevel"/>
    <w:tmpl w:val="90045536"/>
    <w:lvl w:ilvl="0" w:tplc="490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054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5"/>
    <w:rsid w:val="000542FF"/>
    <w:rsid w:val="000D700B"/>
    <w:rsid w:val="000E7B5A"/>
    <w:rsid w:val="001E2168"/>
    <w:rsid w:val="00200474"/>
    <w:rsid w:val="002E2BD4"/>
    <w:rsid w:val="002F3B79"/>
    <w:rsid w:val="0030359A"/>
    <w:rsid w:val="00357C9C"/>
    <w:rsid w:val="00397BB6"/>
    <w:rsid w:val="003B63EF"/>
    <w:rsid w:val="003E1699"/>
    <w:rsid w:val="003F00E8"/>
    <w:rsid w:val="00401963"/>
    <w:rsid w:val="004349BE"/>
    <w:rsid w:val="004B16F5"/>
    <w:rsid w:val="00500884"/>
    <w:rsid w:val="0058702A"/>
    <w:rsid w:val="005D1977"/>
    <w:rsid w:val="005D7152"/>
    <w:rsid w:val="00612ACE"/>
    <w:rsid w:val="006568FF"/>
    <w:rsid w:val="00701909"/>
    <w:rsid w:val="0071492D"/>
    <w:rsid w:val="007819AB"/>
    <w:rsid w:val="007B3DCB"/>
    <w:rsid w:val="007D3ACC"/>
    <w:rsid w:val="007E2475"/>
    <w:rsid w:val="007E5467"/>
    <w:rsid w:val="00803415"/>
    <w:rsid w:val="00810193"/>
    <w:rsid w:val="0085583D"/>
    <w:rsid w:val="008A5988"/>
    <w:rsid w:val="008B4472"/>
    <w:rsid w:val="008C0B7D"/>
    <w:rsid w:val="008D2812"/>
    <w:rsid w:val="008E69DF"/>
    <w:rsid w:val="00965B0C"/>
    <w:rsid w:val="009A628D"/>
    <w:rsid w:val="009C6D75"/>
    <w:rsid w:val="00A5429B"/>
    <w:rsid w:val="00A75F99"/>
    <w:rsid w:val="00AA2F96"/>
    <w:rsid w:val="00AF3682"/>
    <w:rsid w:val="00B77EF2"/>
    <w:rsid w:val="00B9634F"/>
    <w:rsid w:val="00BD52A6"/>
    <w:rsid w:val="00C1629E"/>
    <w:rsid w:val="00C45382"/>
    <w:rsid w:val="00C45A8D"/>
    <w:rsid w:val="00C720C2"/>
    <w:rsid w:val="00C74484"/>
    <w:rsid w:val="00C85FB6"/>
    <w:rsid w:val="00CA0AE1"/>
    <w:rsid w:val="00CD6FC5"/>
    <w:rsid w:val="00CD78C1"/>
    <w:rsid w:val="00CF3B1B"/>
    <w:rsid w:val="00D0393E"/>
    <w:rsid w:val="00D15766"/>
    <w:rsid w:val="00D1695E"/>
    <w:rsid w:val="00E137F7"/>
    <w:rsid w:val="00E22A9F"/>
    <w:rsid w:val="00E356E3"/>
    <w:rsid w:val="00E62EF1"/>
    <w:rsid w:val="00F0338A"/>
    <w:rsid w:val="00F26E54"/>
    <w:rsid w:val="00F41EA9"/>
    <w:rsid w:val="00F541C5"/>
    <w:rsid w:val="00F65AA5"/>
    <w:rsid w:val="00FB2E36"/>
    <w:rsid w:val="00F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4242"/>
  <w15:chartTrackingRefBased/>
  <w15:docId w15:val="{99C24C51-A29F-7146-BC76-E53F1CA2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FF"/>
    <w:pPr>
      <w:ind w:leftChars="400" w:left="800"/>
    </w:pPr>
  </w:style>
  <w:style w:type="table" w:styleId="a4">
    <w:name w:val="Table Grid"/>
    <w:basedOn w:val="a1"/>
    <w:uiPriority w:val="39"/>
    <w:rsid w:val="00D16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D49E7-2809-A749-AA08-CA06F073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문무현</dc:creator>
  <cp:keywords/>
  <dc:description/>
  <cp:lastModifiedBy>문무현</cp:lastModifiedBy>
  <cp:revision>53</cp:revision>
  <dcterms:created xsi:type="dcterms:W3CDTF">2022-10-28T06:15:00Z</dcterms:created>
  <dcterms:modified xsi:type="dcterms:W3CDTF">2022-10-30T08:01:00Z</dcterms:modified>
</cp:coreProperties>
</file>