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claude/fix-66-quarto-gh-token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402d0c0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402d0c01e989748f3ddd9adbf18c83cfd983db90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2026-09-15 07:48:13 +0000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2026-09-15T07:50:34Z</dcterms:created>
  <dcterms:modified xsi:type="dcterms:W3CDTF">2026-09-15T07:50:34Z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