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m26vv5vn8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ct7i6mov6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FIRST NORMAL FORM (1NF)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Remove multi-valued attributes</w:t>
      </w:r>
      <w:r w:rsidDel="00000000" w:rsidR="00000000" w:rsidRPr="00000000">
        <w:rPr>
          <w:rtl w:val="0"/>
        </w:rPr>
        <w:t xml:space="preserve">. Each row should represent a single atomic fact (one project per row):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80"/>
        <w:gridCol w:w="1185"/>
        <w:gridCol w:w="990"/>
        <w:gridCol w:w="660"/>
        <w:gridCol w:w="735"/>
        <w:gridCol w:w="1005"/>
        <w:gridCol w:w="1275"/>
        <w:gridCol w:w="1590"/>
        <w:gridCol w:w="1695"/>
        <w:tblGridChange w:id="0">
          <w:tblGrid>
            <w:gridCol w:w="930"/>
            <w:gridCol w:w="1080"/>
            <w:gridCol w:w="1185"/>
            <w:gridCol w:w="990"/>
            <w:gridCol w:w="660"/>
            <w:gridCol w:w="735"/>
            <w:gridCol w:w="1005"/>
            <w:gridCol w:w="1275"/>
            <w:gridCol w:w="1590"/>
            <w:gridCol w:w="169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ID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 Extn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Complaint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 of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P10451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Robert Drumtree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12/01/1998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Poor Service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P10480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Steven Parks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14/01/1998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Discourteous Attendant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275"/>
        <w:gridCol w:w="1275"/>
        <w:gridCol w:w="1590"/>
        <w:gridCol w:w="1695"/>
        <w:tblGridChange w:id="0">
          <w:tblGrid>
            <w:gridCol w:w="1005"/>
            <w:gridCol w:w="1275"/>
            <w:gridCol w:w="1275"/>
            <w:gridCol w:w="1590"/>
            <w:gridCol w:w="169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Complaint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 of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P10451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Robert Drumtree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12/01/1998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Poor Service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P10480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Steven Parks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14/01/1998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Discourteous Attendant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8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80"/>
        <w:gridCol w:w="1185"/>
        <w:gridCol w:w="990"/>
        <w:gridCol w:w="660"/>
        <w:gridCol w:w="735"/>
        <w:tblGridChange w:id="0">
          <w:tblGrid>
            <w:gridCol w:w="930"/>
            <w:gridCol w:w="1080"/>
            <w:gridCol w:w="1185"/>
            <w:gridCol w:w="990"/>
            <w:gridCol w:w="660"/>
            <w:gridCol w:w="73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ID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 Extn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3bl14lsj9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SECOND NORMAL FORM (2NF)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Remove partial dependencies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7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95"/>
        <w:gridCol w:w="2370"/>
        <w:gridCol w:w="2550"/>
        <w:tblGridChange w:id="0">
          <w:tblGrid>
            <w:gridCol w:w="1170"/>
            <w:gridCol w:w="1095"/>
            <w:gridCol w:w="2370"/>
            <w:gridCol w:w="2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Complaint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 of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P10451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Discourteous Attendant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875"/>
        <w:gridCol w:w="1485"/>
        <w:gridCol w:w="1575"/>
        <w:gridCol w:w="1455"/>
        <w:gridCol w:w="1140"/>
        <w:tblGridChange w:id="0">
          <w:tblGrid>
            <w:gridCol w:w="1005"/>
            <w:gridCol w:w="1875"/>
            <w:gridCol w:w="1485"/>
            <w:gridCol w:w="1575"/>
            <w:gridCol w:w="145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ID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 Extn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</w:tr>
    </w:tbl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kkea83i0i3o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085"/>
        <w:tblGridChange w:id="0">
          <w:tblGrid>
            <w:gridCol w:w="1215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P10451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 Drumtree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P10451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Steven Parks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c1ly1r6sx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THIRD NORMAL FORM (3NF)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95"/>
        <w:gridCol w:w="2370"/>
        <w:gridCol w:w="2550"/>
        <w:tblGridChange w:id="0">
          <w:tblGrid>
            <w:gridCol w:w="1170"/>
            <w:gridCol w:w="1095"/>
            <w:gridCol w:w="2370"/>
            <w:gridCol w:w="2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Complaint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 of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P10451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P10480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14/01/1998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Discourteous Attendant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875"/>
        <w:gridCol w:w="1485"/>
        <w:gridCol w:w="1455"/>
        <w:gridCol w:w="1140"/>
        <w:tblGridChange w:id="0">
          <w:tblGrid>
            <w:gridCol w:w="1005"/>
            <w:gridCol w:w="1875"/>
            <w:gridCol w:w="1485"/>
            <w:gridCol w:w="145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ID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 Extn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Soap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7711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p0eq90qzyo4d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085"/>
        <w:tblGridChange w:id="0">
          <w:tblGrid>
            <w:gridCol w:w="1215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Cust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P10451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 Drumtree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P10451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Steven Parks</w:t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dspwt213va0v" w:id="6"/>
      <w:bookmarkEnd w:id="6"/>
      <w:r w:rsidDel="00000000" w:rsidR="00000000" w:rsidRPr="00000000">
        <w:rPr>
          <w:rtl w:val="0"/>
        </w:rPr>
      </w:r>
    </w:p>
    <w:tbl>
      <w:tblPr>
        <w:tblStyle w:val="Table10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085"/>
        <w:tblGridChange w:id="0">
          <w:tblGrid>
            <w:gridCol w:w="1215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Mgr ID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Mgr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Mary Samuel</w:t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8eu0et7lz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3emkz2vwr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s9d51x2ot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6f0pgbbay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fbtfpl6hp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Problem 2: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wkd13k0qi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FIRST NORMAL FORM (1NF)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Remove multi-valued attributes</w:t>
      </w:r>
      <w:r w:rsidDel="00000000" w:rsidR="00000000" w:rsidRPr="00000000">
        <w:rPr>
          <w:rtl w:val="0"/>
        </w:rPr>
        <w:t xml:space="preserve">. Each row should represent a single atomic fact (one project per row):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70"/>
        <w:gridCol w:w="1515"/>
        <w:gridCol w:w="1335"/>
        <w:gridCol w:w="945"/>
        <w:gridCol w:w="1260"/>
        <w:gridCol w:w="1785"/>
        <w:gridCol w:w="1290"/>
        <w:tblGridChange w:id="0">
          <w:tblGrid>
            <w:gridCol w:w="1140"/>
            <w:gridCol w:w="870"/>
            <w:gridCol w:w="1515"/>
            <w:gridCol w:w="1335"/>
            <w:gridCol w:w="945"/>
            <w:gridCol w:w="1260"/>
            <w:gridCol w:w="178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Emp-No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Proj-id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Proj-Start-Date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Weeks-on-Project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Plymouth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Portsmouth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Plymouth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Portsmouth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06-94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70"/>
        <w:gridCol w:w="870"/>
        <w:gridCol w:w="1515"/>
        <w:gridCol w:w="1335"/>
        <w:tblGridChange w:id="0">
          <w:tblGrid>
            <w:gridCol w:w="1140"/>
            <w:gridCol w:w="870"/>
            <w:gridCol w:w="870"/>
            <w:gridCol w:w="151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Emp-No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Proj-id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Emp-Name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Dept Manager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260"/>
        <w:gridCol w:w="1785"/>
        <w:gridCol w:w="1290"/>
        <w:tblGridChange w:id="0">
          <w:tblGrid>
            <w:gridCol w:w="945"/>
            <w:gridCol w:w="1260"/>
            <w:gridCol w:w="178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Proj-id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Proj-Start-Date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Weeks-on-Project</w:t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u3n1det5r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SECOND NORMAL FORM (2NF)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Remove partial dependencies</w:t>
      </w:r>
      <w:r w:rsidDel="00000000" w:rsidR="00000000" w:rsidRPr="00000000">
        <w:rPr>
          <w:rtl w:val="0"/>
        </w:rPr>
        <w:br w:type="textWrapping"/>
        <w:tab/>
        <w:t xml:space="preserve">the composite key is (Emp-No , Proj-id)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  <w:t xml:space="preserve">Table 1: </w:t>
      </w: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1400"/>
        <w:gridCol w:w="1490"/>
        <w:tblGridChange w:id="0">
          <w:tblGrid>
            <w:gridCol w:w="1100"/>
            <w:gridCol w:w="140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Emp-No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Emp-Name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Info Systems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Holt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  <w:t xml:space="preserve">Table 3: </w:t>
      </w: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"/>
        <w:gridCol w:w="1835"/>
        <w:tblGridChange w:id="0">
          <w:tblGrid>
            <w:gridCol w:w="965"/>
            <w:gridCol w:w="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Proj-id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Proj-Start-Date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12-93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06-94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09-94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06-94</w:t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  <w:t xml:space="preserve">Table 4:</w:t>
      </w:r>
      <w:r w:rsidDel="00000000" w:rsidR="00000000" w:rsidRPr="00000000">
        <w:rPr>
          <w:b w:val="1"/>
          <w:rtl w:val="0"/>
        </w:rPr>
        <w:t xml:space="preserve"> Employee_Project_Assignment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960"/>
        <w:gridCol w:w="1815"/>
        <w:gridCol w:w="2175"/>
        <w:tblGridChange w:id="0">
          <w:tblGrid>
            <w:gridCol w:w="1095"/>
            <w:gridCol w:w="960"/>
            <w:gridCol w:w="1815"/>
            <w:gridCol w:w="2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Emp-No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Proj-id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Weeks-on-Project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Plymouth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Portsmouth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Plymouth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Berlin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Portsmouth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Belfast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Hamburg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gnuj9x9td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THIRD NORMAL FORM (3NF)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transitive dependencies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39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100"/>
        <w:tblGridChange w:id="0">
          <w:tblGrid>
            <w:gridCol w:w="1845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 Manager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Hurne</w:t>
            </w:r>
          </w:p>
        </w:tc>
      </w:tr>
    </w:tbl>
    <w:p w:rsidR="00000000" w:rsidDel="00000000" w:rsidP="00000000" w:rsidRDefault="00000000" w:rsidRPr="00000000" w14:paraId="0000017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